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42-2021 i Lyckse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