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61747-2021 i Lycksele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