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Detta dokument behandlar höga naturvärden i avverkningsanmälan A 61172-2025 i Arvidsjaurs kommun som inkom 2025-12-08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7303685, E 704315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