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som inkom 2025-11-13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fläckporing (VU, T), smalfotad taggsvamp (VU), tajgataggsvamp (VU), dropptaggsvamp (NT, T), nordtagging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