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Detta dokument behandlar höga naturvärden i avverkningsanmälan A 59199-2021 i Arjeplogs kommun som inkom 2021-10-21 och omfattar 16,2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082" cy="5688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36708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7325480, E 603603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(VU, T), gammelgransskål (NT, T), rosenticka (NT, T), rynkskinn (NT, T) och ullticka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