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5C763" w14:textId="31168B66" w:rsidR="00C64A88" w:rsidRPr="0098701C" w:rsidRDefault="0098701C" w:rsidP="0098701C">
      <w:pPr>
        <w:pStyle w:val="Heading2"/>
        <w:spacing w:before="0" w:after="0" w:line="240" w:lineRule="auto"/>
        <w:jc w:val="center"/>
        <w:rPr>
          <w:b/>
        </w:rPr>
      </w:pPr>
      <w:bookmarkStart w:id="0" w:name="_iy92r6pjnc62" w:colFirst="0" w:colLast="0"/>
      <w:bookmarkEnd w:id="0"/>
      <w:r>
        <w:rPr>
          <w:b/>
        </w:rPr>
        <w:t>Networking Fundamentals: Rocking your Network</w:t>
      </w:r>
    </w:p>
    <w:p w14:paraId="682F04EB" w14:textId="77777777" w:rsidR="00C64A88" w:rsidRDefault="00C64A88">
      <w:pPr>
        <w:rPr>
          <w:sz w:val="24"/>
          <w:szCs w:val="24"/>
        </w:rPr>
      </w:pPr>
    </w:p>
    <w:p w14:paraId="6EDC910C" w14:textId="77777777" w:rsidR="00C64A88" w:rsidRDefault="0098701C">
      <w:pPr>
        <w:pStyle w:val="Heading3"/>
        <w:spacing w:before="0" w:after="0"/>
        <w:rPr>
          <w:b/>
          <w:color w:val="45818E"/>
        </w:rPr>
      </w:pPr>
      <w:bookmarkStart w:id="1" w:name="_edfr83eegpwq" w:colFirst="0" w:colLast="0"/>
      <w:bookmarkEnd w:id="1"/>
      <w:r>
        <w:rPr>
          <w:b/>
          <w:color w:val="45818E"/>
        </w:rPr>
        <w:t xml:space="preserve">Phase 1: </w:t>
      </w:r>
      <w:r>
        <w:rPr>
          <w:b/>
          <w:i/>
          <w:color w:val="45818E"/>
        </w:rPr>
        <w:t xml:space="preserve">“I’d like to Teach the World to </w:t>
      </w:r>
      <w:r>
        <w:rPr>
          <w:rFonts w:ascii="Inconsolata" w:eastAsia="Inconsolata" w:hAnsi="Inconsolata" w:cs="Inconsolata"/>
          <w:b/>
          <w:i/>
          <w:color w:val="45818E"/>
        </w:rPr>
        <w:t>ping</w:t>
      </w:r>
      <w:r>
        <w:rPr>
          <w:b/>
          <w:i/>
          <w:color w:val="45818E"/>
        </w:rPr>
        <w:t>”</w:t>
      </w:r>
    </w:p>
    <w:p w14:paraId="1EB565DC" w14:textId="77777777" w:rsidR="00C64A88" w:rsidRDefault="00C64A88">
      <w:pPr>
        <w:ind w:left="720"/>
        <w:rPr>
          <w:sz w:val="24"/>
          <w:szCs w:val="24"/>
        </w:rPr>
      </w:pPr>
    </w:p>
    <w:p w14:paraId="30115D00" w14:textId="77777777" w:rsidR="00C64A88" w:rsidRDefault="0098701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Command(s) used to run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fping</w:t>
      </w:r>
      <w:r>
        <w:rPr>
          <w:sz w:val="24"/>
          <w:szCs w:val="24"/>
        </w:rPr>
        <w:t xml:space="preserve"> against t</w:t>
      </w:r>
      <w:r>
        <w:rPr>
          <w:sz w:val="24"/>
          <w:szCs w:val="24"/>
        </w:rPr>
        <w:t>he IP ranges:</w:t>
      </w:r>
    </w:p>
    <w:p w14:paraId="252985B2" w14:textId="77777777" w:rsidR="00C64A88" w:rsidRDefault="00C64A88">
      <w:pPr>
        <w:rPr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4A88" w14:paraId="085DA32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B616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fping -g -a 15.199.95.91/28</w:t>
            </w:r>
          </w:p>
          <w:p w14:paraId="61283B36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fping -g -a 15.199.94.91/28</w:t>
            </w:r>
          </w:p>
          <w:p w14:paraId="5F7482EC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fping -g -a 203.0.113.32/28</w:t>
            </w:r>
          </w:p>
          <w:p w14:paraId="13CF7EB0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fping -g -a 161.35.96.20/32</w:t>
            </w:r>
          </w:p>
          <w:p w14:paraId="1A3BEF72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fping -g -a 192.0.2.0/28</w:t>
            </w:r>
          </w:p>
        </w:tc>
      </w:tr>
    </w:tbl>
    <w:p w14:paraId="0B491EF5" w14:textId="77777777" w:rsidR="00C64A88" w:rsidRDefault="00C64A88">
      <w:pPr>
        <w:spacing w:line="240" w:lineRule="auto"/>
        <w:ind w:left="720"/>
        <w:rPr>
          <w:sz w:val="24"/>
          <w:szCs w:val="24"/>
        </w:rPr>
      </w:pPr>
    </w:p>
    <w:p w14:paraId="0F356649" w14:textId="77777777" w:rsidR="00C64A88" w:rsidRDefault="0098701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Summarize the results of the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fping</w:t>
      </w:r>
      <w:r>
        <w:rPr>
          <w:sz w:val="24"/>
          <w:szCs w:val="24"/>
        </w:rPr>
        <w:t xml:space="preserve"> command(s):</w:t>
      </w:r>
    </w:p>
    <w:p w14:paraId="0EA1CABA" w14:textId="77777777" w:rsidR="00C64A88" w:rsidRDefault="00C64A88">
      <w:pPr>
        <w:rPr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4A88" w14:paraId="5BF1509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EAA1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fping command uses ICMP echo to figure out what the host is responding to. Fping is similar to ping but is better when pinging more than one host.</w:t>
            </w:r>
          </w:p>
          <w:p w14:paraId="22381102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Option -g scans through the whole subnet. Option -a displays which host is alive.</w:t>
            </w:r>
          </w:p>
        </w:tc>
      </w:tr>
    </w:tbl>
    <w:p w14:paraId="53ACB885" w14:textId="77777777" w:rsidR="00C64A88" w:rsidRDefault="00C64A88">
      <w:pPr>
        <w:spacing w:line="240" w:lineRule="auto"/>
        <w:ind w:left="1440"/>
        <w:rPr>
          <w:sz w:val="24"/>
          <w:szCs w:val="24"/>
        </w:rPr>
      </w:pPr>
    </w:p>
    <w:p w14:paraId="242FAB19" w14:textId="77777777" w:rsidR="00C64A88" w:rsidRDefault="0098701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List of IPs responding to</w:t>
      </w:r>
      <w:r>
        <w:rPr>
          <w:sz w:val="24"/>
          <w:szCs w:val="24"/>
        </w:rPr>
        <w:t xml:space="preserve"> echo requests:</w:t>
      </w:r>
    </w:p>
    <w:p w14:paraId="53C39D52" w14:textId="77777777" w:rsidR="00C64A88" w:rsidRDefault="00C64A88">
      <w:pPr>
        <w:rPr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4A88" w14:paraId="02B859F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3852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161.35.96.20</w:t>
            </w:r>
          </w:p>
        </w:tc>
      </w:tr>
    </w:tbl>
    <w:p w14:paraId="7560FB39" w14:textId="77777777" w:rsidR="00C64A88" w:rsidRDefault="00C64A88">
      <w:pPr>
        <w:spacing w:line="240" w:lineRule="auto"/>
        <w:ind w:left="1440"/>
        <w:rPr>
          <w:sz w:val="24"/>
          <w:szCs w:val="24"/>
        </w:rPr>
      </w:pPr>
    </w:p>
    <w:p w14:paraId="2492C261" w14:textId="77777777" w:rsidR="00C64A88" w:rsidRDefault="0098701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Explain which OSI layer(s) your findings involve:</w:t>
      </w:r>
    </w:p>
    <w:p w14:paraId="2D37D9C8" w14:textId="77777777" w:rsidR="00C64A88" w:rsidRDefault="00C64A88">
      <w:pPr>
        <w:rPr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4A88" w14:paraId="76BAB26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A9FA1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ICMP that is used to diagnose network communication lives in layer 3 of the OSI model</w:t>
            </w:r>
          </w:p>
        </w:tc>
      </w:tr>
    </w:tbl>
    <w:p w14:paraId="735A6411" w14:textId="77777777" w:rsidR="00C64A88" w:rsidRDefault="00C64A88">
      <w:pPr>
        <w:spacing w:line="240" w:lineRule="auto"/>
        <w:ind w:left="1440"/>
        <w:rPr>
          <w:sz w:val="24"/>
          <w:szCs w:val="24"/>
        </w:rPr>
      </w:pPr>
    </w:p>
    <w:p w14:paraId="6DBDD3CA" w14:textId="77777777" w:rsidR="00C64A88" w:rsidRDefault="0098701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Mitigation recommendations (if needed):</w:t>
      </w:r>
    </w:p>
    <w:p w14:paraId="2672D0B7" w14:textId="77777777" w:rsidR="00C64A88" w:rsidRDefault="00C64A88">
      <w:pPr>
        <w:rPr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4A88" w14:paraId="12560D3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B85A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Disable ICMP or have a firewall</w:t>
            </w:r>
          </w:p>
        </w:tc>
      </w:tr>
    </w:tbl>
    <w:p w14:paraId="0A44E8FF" w14:textId="77777777" w:rsidR="00C64A88" w:rsidRDefault="00C64A88">
      <w:pPr>
        <w:rPr>
          <w:sz w:val="24"/>
          <w:szCs w:val="24"/>
        </w:rPr>
      </w:pPr>
    </w:p>
    <w:p w14:paraId="10AB2A19" w14:textId="77777777" w:rsidR="00C64A88" w:rsidRDefault="00C64A88">
      <w:pPr>
        <w:rPr>
          <w:sz w:val="24"/>
          <w:szCs w:val="24"/>
        </w:rPr>
      </w:pPr>
    </w:p>
    <w:p w14:paraId="117AC20C" w14:textId="77777777" w:rsidR="00C64A88" w:rsidRDefault="0098701C">
      <w:pPr>
        <w:pStyle w:val="Heading3"/>
        <w:spacing w:before="0" w:after="0" w:line="240" w:lineRule="auto"/>
        <w:rPr>
          <w:b/>
          <w:i/>
          <w:color w:val="45818E"/>
        </w:rPr>
      </w:pPr>
      <w:bookmarkStart w:id="2" w:name="_42iz8unwnfx" w:colFirst="0" w:colLast="0"/>
      <w:bookmarkEnd w:id="2"/>
      <w:r>
        <w:rPr>
          <w:b/>
          <w:color w:val="45818E"/>
        </w:rPr>
        <w:t xml:space="preserve">Phase 2: </w:t>
      </w:r>
      <w:r>
        <w:rPr>
          <w:b/>
          <w:i/>
          <w:color w:val="45818E"/>
        </w:rPr>
        <w:t>“Some SYN for Nothin`”</w:t>
      </w:r>
    </w:p>
    <w:p w14:paraId="2D730C58" w14:textId="77777777" w:rsidR="00C64A88" w:rsidRDefault="00C64A88">
      <w:pPr>
        <w:spacing w:line="240" w:lineRule="auto"/>
        <w:rPr>
          <w:sz w:val="24"/>
          <w:szCs w:val="24"/>
        </w:rPr>
      </w:pPr>
    </w:p>
    <w:p w14:paraId="31AD5879" w14:textId="77777777" w:rsidR="00C64A88" w:rsidRDefault="0098701C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Which ports are open on the RockStar Corp server?</w:t>
      </w:r>
    </w:p>
    <w:p w14:paraId="6227DEE4" w14:textId="77777777" w:rsidR="00C64A88" w:rsidRDefault="00C64A88">
      <w:pPr>
        <w:rPr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4A88" w14:paraId="18A72C8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AEDD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ports 21 &amp; 22</w:t>
            </w:r>
          </w:p>
        </w:tc>
      </w:tr>
    </w:tbl>
    <w:p w14:paraId="6064F603" w14:textId="77777777" w:rsidR="00C64A88" w:rsidRDefault="00C64A88">
      <w:pPr>
        <w:spacing w:line="240" w:lineRule="auto"/>
        <w:ind w:left="1440"/>
        <w:rPr>
          <w:sz w:val="24"/>
          <w:szCs w:val="24"/>
        </w:rPr>
      </w:pPr>
    </w:p>
    <w:p w14:paraId="1C3EB44C" w14:textId="77777777" w:rsidR="00C64A88" w:rsidRDefault="0098701C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Which OSI layer do SYN scans run on?</w:t>
      </w:r>
    </w:p>
    <w:p w14:paraId="2C978DF8" w14:textId="77777777" w:rsidR="00C64A88" w:rsidRDefault="00C64A88">
      <w:pPr>
        <w:spacing w:line="240" w:lineRule="auto"/>
        <w:ind w:left="1440"/>
        <w:rPr>
          <w:sz w:val="24"/>
          <w:szCs w:val="24"/>
        </w:rPr>
      </w:pPr>
    </w:p>
    <w:p w14:paraId="4D2E2C13" w14:textId="77777777" w:rsidR="00C64A88" w:rsidRDefault="0098701C">
      <w:pPr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OSI Layer:</w:t>
      </w:r>
    </w:p>
    <w:p w14:paraId="7F5DAB97" w14:textId="77777777" w:rsidR="00C64A88" w:rsidRDefault="00C64A88">
      <w:pPr>
        <w:rPr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4A88" w14:paraId="7E99A6A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C620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Layer 4</w:t>
            </w:r>
          </w:p>
        </w:tc>
      </w:tr>
    </w:tbl>
    <w:p w14:paraId="679AECCB" w14:textId="77777777" w:rsidR="00C64A88" w:rsidRDefault="00C64A88">
      <w:pPr>
        <w:spacing w:line="240" w:lineRule="auto"/>
        <w:ind w:left="1440"/>
        <w:rPr>
          <w:sz w:val="24"/>
          <w:szCs w:val="24"/>
        </w:rPr>
      </w:pPr>
    </w:p>
    <w:p w14:paraId="3D7B1478" w14:textId="77777777" w:rsidR="00C64A88" w:rsidRDefault="0098701C">
      <w:pPr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Explain how you determined which layer:</w:t>
      </w:r>
    </w:p>
    <w:p w14:paraId="35CD0893" w14:textId="77777777" w:rsidR="00C64A88" w:rsidRDefault="00C64A88">
      <w:pPr>
        <w:rPr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4A88" w14:paraId="389266A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EC619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I used the port scanning method which analyzes which ports are open and closed. It can also help analyze risks to those specific ports.</w:t>
            </w:r>
          </w:p>
        </w:tc>
      </w:tr>
    </w:tbl>
    <w:p w14:paraId="6377F525" w14:textId="77777777" w:rsidR="00C64A88" w:rsidRDefault="00C64A88">
      <w:pPr>
        <w:rPr>
          <w:sz w:val="24"/>
          <w:szCs w:val="24"/>
        </w:rPr>
      </w:pPr>
    </w:p>
    <w:p w14:paraId="0C04714C" w14:textId="77777777" w:rsidR="00C64A88" w:rsidRDefault="0098701C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Mitigation suggestions (if needed):</w:t>
      </w:r>
    </w:p>
    <w:p w14:paraId="217B36D2" w14:textId="77777777" w:rsidR="00C64A88" w:rsidRDefault="00C64A88">
      <w:pPr>
        <w:rPr>
          <w:sz w:val="24"/>
          <w:szCs w:val="24"/>
        </w:rPr>
      </w:pPr>
    </w:p>
    <w:tbl>
      <w:tblPr>
        <w:tblStyle w:val="a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4A88" w14:paraId="145588D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D156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Make sure the ports are closed that are not being used</w:t>
            </w:r>
          </w:p>
        </w:tc>
      </w:tr>
    </w:tbl>
    <w:p w14:paraId="306E72B9" w14:textId="77777777" w:rsidR="00C64A88" w:rsidRDefault="00C64A88">
      <w:pPr>
        <w:spacing w:line="240" w:lineRule="auto"/>
        <w:ind w:left="1440"/>
        <w:rPr>
          <w:sz w:val="24"/>
          <w:szCs w:val="24"/>
        </w:rPr>
      </w:pPr>
    </w:p>
    <w:p w14:paraId="1833F0E9" w14:textId="77777777" w:rsidR="00C64A88" w:rsidRDefault="00C64A88">
      <w:pPr>
        <w:spacing w:line="240" w:lineRule="auto"/>
        <w:rPr>
          <w:sz w:val="24"/>
          <w:szCs w:val="24"/>
        </w:rPr>
      </w:pPr>
    </w:p>
    <w:p w14:paraId="1BADDBFC" w14:textId="77777777" w:rsidR="00C64A88" w:rsidRDefault="0098701C">
      <w:pPr>
        <w:pStyle w:val="Heading3"/>
        <w:spacing w:before="0" w:after="0" w:line="240" w:lineRule="auto"/>
        <w:rPr>
          <w:b/>
          <w:color w:val="45818E"/>
        </w:rPr>
      </w:pPr>
      <w:bookmarkStart w:id="3" w:name="_rfqf1n7nguge" w:colFirst="0" w:colLast="0"/>
      <w:bookmarkEnd w:id="3"/>
      <w:r>
        <w:rPr>
          <w:b/>
          <w:color w:val="45818E"/>
        </w:rPr>
        <w:t xml:space="preserve">Phase 3: </w:t>
      </w:r>
      <w:r>
        <w:rPr>
          <w:b/>
          <w:i/>
          <w:color w:val="45818E"/>
        </w:rPr>
        <w:t>“I Feel a DNS Change Comin’ On”</w:t>
      </w:r>
    </w:p>
    <w:p w14:paraId="77DD1501" w14:textId="77777777" w:rsidR="00C64A88" w:rsidRDefault="00C64A88">
      <w:pPr>
        <w:spacing w:line="240" w:lineRule="auto"/>
        <w:ind w:left="720"/>
        <w:rPr>
          <w:sz w:val="24"/>
          <w:szCs w:val="24"/>
        </w:rPr>
      </w:pPr>
    </w:p>
    <w:p w14:paraId="777BCBFC" w14:textId="77777777" w:rsidR="00C64A88" w:rsidRDefault="0098701C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Summarize your findings about why access to rollingstone.com is not working as expected from the RockStar Corp Hollywood office:</w:t>
      </w:r>
    </w:p>
    <w:p w14:paraId="634D6FDE" w14:textId="77777777" w:rsidR="00C64A88" w:rsidRDefault="00C64A88">
      <w:pPr>
        <w:rPr>
          <w:sz w:val="24"/>
          <w:szCs w:val="24"/>
        </w:rPr>
      </w:pPr>
    </w:p>
    <w:tbl>
      <w:tblPr>
        <w:tblStyle w:val="a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4A88" w14:paraId="472A990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7217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98.137.246.8 is not reachable even after using proper credentials</w:t>
            </w:r>
          </w:p>
        </w:tc>
      </w:tr>
    </w:tbl>
    <w:p w14:paraId="483E4025" w14:textId="77777777" w:rsidR="00C64A88" w:rsidRDefault="00C64A88">
      <w:pPr>
        <w:spacing w:line="240" w:lineRule="auto"/>
        <w:rPr>
          <w:sz w:val="24"/>
          <w:szCs w:val="24"/>
        </w:rPr>
      </w:pPr>
    </w:p>
    <w:p w14:paraId="172F9CAB" w14:textId="77777777" w:rsidR="00C64A88" w:rsidRDefault="0098701C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Command used to query Dom</w:t>
      </w:r>
      <w:r>
        <w:rPr>
          <w:sz w:val="24"/>
          <w:szCs w:val="24"/>
        </w:rPr>
        <w:t>ain Name System records:</w:t>
      </w:r>
    </w:p>
    <w:p w14:paraId="1899FBB4" w14:textId="77777777" w:rsidR="00C64A88" w:rsidRDefault="00C64A88">
      <w:pPr>
        <w:rPr>
          <w:sz w:val="24"/>
          <w:szCs w:val="24"/>
        </w:rPr>
      </w:pPr>
    </w:p>
    <w:tbl>
      <w:tblPr>
        <w:tblStyle w:val="a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4A88" w14:paraId="224BAEB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E8FA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isnslookup 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rollingstone.comand</w:t>
            </w:r>
            <w:proofErr w:type="gramEnd"/>
          </w:p>
        </w:tc>
      </w:tr>
    </w:tbl>
    <w:p w14:paraId="4C79770B" w14:textId="77777777" w:rsidR="00C64A88" w:rsidRDefault="00C64A88">
      <w:pPr>
        <w:spacing w:line="240" w:lineRule="auto"/>
        <w:ind w:left="1440"/>
        <w:rPr>
          <w:sz w:val="24"/>
          <w:szCs w:val="24"/>
        </w:rPr>
      </w:pPr>
    </w:p>
    <w:p w14:paraId="6AD8CA6B" w14:textId="77777777" w:rsidR="00C64A88" w:rsidRDefault="0098701C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Domain name findings:</w:t>
      </w:r>
    </w:p>
    <w:p w14:paraId="19DA5A84" w14:textId="77777777" w:rsidR="00C64A88" w:rsidRDefault="00C64A88">
      <w:pPr>
        <w:rPr>
          <w:sz w:val="24"/>
          <w:szCs w:val="24"/>
        </w:rPr>
      </w:pPr>
    </w:p>
    <w:tbl>
      <w:tblPr>
        <w:tblStyle w:val="ab"/>
        <w:tblW w:w="9345" w:type="dxa"/>
        <w:tblInd w:w="1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C64A88" w14:paraId="72C8FBB2" w14:textId="77777777">
        <w:tc>
          <w:tcPr>
            <w:tcW w:w="93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464E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There are no issues found in 192.0.66.114</w:t>
            </w:r>
          </w:p>
        </w:tc>
      </w:tr>
    </w:tbl>
    <w:p w14:paraId="236CC1F1" w14:textId="77777777" w:rsidR="00C64A88" w:rsidRDefault="00C64A88">
      <w:pPr>
        <w:spacing w:line="240" w:lineRule="auto"/>
        <w:ind w:left="720"/>
        <w:rPr>
          <w:sz w:val="24"/>
          <w:szCs w:val="24"/>
        </w:rPr>
      </w:pPr>
    </w:p>
    <w:p w14:paraId="1E591225" w14:textId="77777777" w:rsidR="00C64A88" w:rsidRDefault="0098701C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Explain what OSI layer DNS runs on:</w:t>
      </w:r>
    </w:p>
    <w:p w14:paraId="5A19D5E1" w14:textId="77777777" w:rsidR="00C64A88" w:rsidRDefault="00C64A88">
      <w:pPr>
        <w:rPr>
          <w:sz w:val="24"/>
          <w:szCs w:val="24"/>
        </w:rPr>
      </w:pPr>
    </w:p>
    <w:tbl>
      <w:tblPr>
        <w:tblStyle w:val="ac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4A88" w14:paraId="21535B7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FAAC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layer 7</w:t>
            </w:r>
          </w:p>
        </w:tc>
      </w:tr>
    </w:tbl>
    <w:p w14:paraId="15E8F345" w14:textId="77777777" w:rsidR="00C64A88" w:rsidRDefault="00C64A88">
      <w:pPr>
        <w:spacing w:line="240" w:lineRule="auto"/>
        <w:ind w:left="720"/>
        <w:rPr>
          <w:sz w:val="24"/>
          <w:szCs w:val="24"/>
        </w:rPr>
      </w:pPr>
    </w:p>
    <w:p w14:paraId="24C96E64" w14:textId="77777777" w:rsidR="00C64A88" w:rsidRDefault="0098701C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Mitigation suggestions (if needed):</w:t>
      </w:r>
    </w:p>
    <w:p w14:paraId="5E9CC160" w14:textId="77777777" w:rsidR="00C64A88" w:rsidRDefault="00C64A88">
      <w:pPr>
        <w:rPr>
          <w:sz w:val="24"/>
          <w:szCs w:val="24"/>
        </w:rPr>
      </w:pPr>
    </w:p>
    <w:tbl>
      <w:tblPr>
        <w:tblStyle w:val="ad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4A88" w14:paraId="0526096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71EB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Make sure the DNS server is up to date and install software like BIND.</w:t>
            </w:r>
          </w:p>
        </w:tc>
      </w:tr>
    </w:tbl>
    <w:p w14:paraId="1F42B33E" w14:textId="77777777" w:rsidR="00C64A88" w:rsidRDefault="00C64A88">
      <w:pPr>
        <w:spacing w:line="240" w:lineRule="auto"/>
        <w:rPr>
          <w:sz w:val="24"/>
          <w:szCs w:val="24"/>
        </w:rPr>
      </w:pPr>
    </w:p>
    <w:p w14:paraId="5CE325AB" w14:textId="77777777" w:rsidR="00C64A88" w:rsidRDefault="00C64A88">
      <w:pPr>
        <w:spacing w:line="240" w:lineRule="auto"/>
        <w:rPr>
          <w:sz w:val="24"/>
          <w:szCs w:val="24"/>
        </w:rPr>
      </w:pPr>
    </w:p>
    <w:p w14:paraId="1128EA4A" w14:textId="77777777" w:rsidR="00C64A88" w:rsidRDefault="0098701C">
      <w:pPr>
        <w:pStyle w:val="Heading3"/>
        <w:spacing w:before="0" w:after="0"/>
        <w:rPr>
          <w:b/>
          <w:i/>
          <w:color w:val="45818E"/>
        </w:rPr>
      </w:pPr>
      <w:bookmarkStart w:id="4" w:name="_fbdw9kf3oc5d" w:colFirst="0" w:colLast="0"/>
      <w:bookmarkEnd w:id="4"/>
      <w:r>
        <w:rPr>
          <w:b/>
          <w:color w:val="45818E"/>
        </w:rPr>
        <w:t xml:space="preserve">Phase 4: </w:t>
      </w:r>
      <w:r>
        <w:rPr>
          <w:b/>
          <w:i/>
          <w:color w:val="45818E"/>
        </w:rPr>
        <w:t>“ShARP Dressed Man”</w:t>
      </w:r>
    </w:p>
    <w:p w14:paraId="69B0D233" w14:textId="77777777" w:rsidR="00C64A88" w:rsidRDefault="00C64A88">
      <w:pPr>
        <w:spacing w:line="240" w:lineRule="auto"/>
        <w:rPr>
          <w:sz w:val="24"/>
          <w:szCs w:val="24"/>
        </w:rPr>
      </w:pPr>
    </w:p>
    <w:p w14:paraId="3F7CED02" w14:textId="77777777" w:rsidR="00C64A88" w:rsidRDefault="0098701C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Name of file containing packets:</w:t>
      </w:r>
    </w:p>
    <w:p w14:paraId="369D3095" w14:textId="77777777" w:rsidR="00C64A88" w:rsidRDefault="00C64A88">
      <w:pPr>
        <w:rPr>
          <w:sz w:val="24"/>
          <w:szCs w:val="24"/>
        </w:rPr>
      </w:pPr>
    </w:p>
    <w:tbl>
      <w:tblPr>
        <w:tblStyle w:val="ae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4A88" w14:paraId="6A65C89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D8936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packetcaptureinfo.txt</w:t>
            </w:r>
          </w:p>
        </w:tc>
      </w:tr>
    </w:tbl>
    <w:p w14:paraId="5DCD18E1" w14:textId="77777777" w:rsidR="00C64A88" w:rsidRDefault="00C64A88">
      <w:pPr>
        <w:spacing w:line="240" w:lineRule="auto"/>
        <w:rPr>
          <w:sz w:val="24"/>
          <w:szCs w:val="24"/>
        </w:rPr>
      </w:pPr>
    </w:p>
    <w:p w14:paraId="20404948" w14:textId="77777777" w:rsidR="00C64A88" w:rsidRDefault="0098701C">
      <w:pPr>
        <w:widowControl w:val="0"/>
        <w:numPr>
          <w:ilvl w:val="0"/>
          <w:numId w:val="3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ARP findings identifying the hacker’s MAC address:</w:t>
      </w:r>
    </w:p>
    <w:tbl>
      <w:tblPr>
        <w:tblStyle w:val="af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4A88" w14:paraId="2EF2EE8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04F4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00:0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c:29:1</w:t>
            </w:r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>d:b3:b1</w:t>
            </w:r>
          </w:p>
        </w:tc>
      </w:tr>
    </w:tbl>
    <w:p w14:paraId="38B50AAE" w14:textId="77777777" w:rsidR="00C64A88" w:rsidRDefault="00C64A88">
      <w:pPr>
        <w:spacing w:line="240" w:lineRule="auto"/>
        <w:ind w:left="1440"/>
        <w:rPr>
          <w:sz w:val="24"/>
          <w:szCs w:val="24"/>
        </w:rPr>
      </w:pPr>
    </w:p>
    <w:p w14:paraId="14678F0E" w14:textId="77777777" w:rsidR="00C64A88" w:rsidRDefault="0098701C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HTTP findings, including the message from the hacker:</w:t>
      </w:r>
    </w:p>
    <w:p w14:paraId="63E7B765" w14:textId="77777777" w:rsidR="00C64A88" w:rsidRDefault="00C64A88">
      <w:pPr>
        <w:rPr>
          <w:sz w:val="24"/>
          <w:szCs w:val="24"/>
        </w:rPr>
      </w:pPr>
    </w:p>
    <w:tbl>
      <w:tblPr>
        <w:tblStyle w:val="af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4A88" w14:paraId="561EF00A" w14:textId="77777777">
        <w:trPr>
          <w:trHeight w:val="1902"/>
        </w:trPr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7715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The hacker was trying to send a message.</w:t>
            </w:r>
          </w:p>
          <w:p w14:paraId="27AC2EDB" w14:textId="77777777" w:rsidR="00C64A88" w:rsidRDefault="00C64A88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  <w:p w14:paraId="138E5350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“Hi Got 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The</w:t>
            </w:r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Blues Corp!  This is a hacker that works at Rock Star Corp.  Rock Star has left port 22, SSH open if you want to hack in. For 1 Million Dollars I w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>ill provide you the user and password!”</w:t>
            </w:r>
          </w:p>
        </w:tc>
      </w:tr>
    </w:tbl>
    <w:p w14:paraId="7BEB9083" w14:textId="77777777" w:rsidR="00C64A88" w:rsidRDefault="00C64A88">
      <w:pPr>
        <w:rPr>
          <w:sz w:val="24"/>
          <w:szCs w:val="24"/>
        </w:rPr>
      </w:pPr>
    </w:p>
    <w:p w14:paraId="1713EC7A" w14:textId="77777777" w:rsidR="00C64A88" w:rsidRDefault="0098701C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Explain the OSI layers for HTTP and ARP.</w:t>
      </w:r>
    </w:p>
    <w:p w14:paraId="7263B399" w14:textId="77777777" w:rsidR="00C64A88" w:rsidRDefault="00C64A88">
      <w:pPr>
        <w:spacing w:line="240" w:lineRule="auto"/>
        <w:ind w:left="720"/>
        <w:rPr>
          <w:sz w:val="24"/>
          <w:szCs w:val="24"/>
        </w:rPr>
      </w:pPr>
    </w:p>
    <w:p w14:paraId="75EDE605" w14:textId="77777777" w:rsidR="00C64A88" w:rsidRDefault="0098701C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Layer used for HTTP:</w:t>
      </w:r>
    </w:p>
    <w:p w14:paraId="429E4E52" w14:textId="77777777" w:rsidR="00C64A88" w:rsidRDefault="00C64A88">
      <w:pPr>
        <w:rPr>
          <w:sz w:val="24"/>
          <w:szCs w:val="24"/>
        </w:rPr>
      </w:pPr>
    </w:p>
    <w:tbl>
      <w:tblPr>
        <w:tblStyle w:val="af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4A88" w14:paraId="0B91073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F670C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Layer 7</w:t>
            </w:r>
          </w:p>
        </w:tc>
      </w:tr>
    </w:tbl>
    <w:p w14:paraId="55CF5466" w14:textId="77777777" w:rsidR="00C64A88" w:rsidRDefault="00C64A88">
      <w:pPr>
        <w:spacing w:line="240" w:lineRule="auto"/>
        <w:ind w:left="1440"/>
        <w:rPr>
          <w:sz w:val="24"/>
          <w:szCs w:val="24"/>
        </w:rPr>
      </w:pPr>
    </w:p>
    <w:p w14:paraId="0DE5B176" w14:textId="77777777" w:rsidR="00C64A88" w:rsidRDefault="0098701C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Layer used for ARP:</w:t>
      </w:r>
    </w:p>
    <w:p w14:paraId="3FD5BEA1" w14:textId="77777777" w:rsidR="00C64A88" w:rsidRDefault="00C64A88">
      <w:pPr>
        <w:rPr>
          <w:sz w:val="24"/>
          <w:szCs w:val="24"/>
        </w:rPr>
      </w:pPr>
    </w:p>
    <w:tbl>
      <w:tblPr>
        <w:tblStyle w:val="af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4A88" w14:paraId="21D392A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FA43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Layer 2</w:t>
            </w:r>
          </w:p>
        </w:tc>
      </w:tr>
    </w:tbl>
    <w:p w14:paraId="4CAE51AF" w14:textId="77777777" w:rsidR="00C64A88" w:rsidRDefault="00C64A88">
      <w:pPr>
        <w:rPr>
          <w:sz w:val="24"/>
          <w:szCs w:val="24"/>
        </w:rPr>
      </w:pPr>
    </w:p>
    <w:p w14:paraId="56807CD1" w14:textId="77777777" w:rsidR="00C64A88" w:rsidRDefault="0098701C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Mitigation suggestions (if needed):</w:t>
      </w:r>
    </w:p>
    <w:p w14:paraId="1A413A64" w14:textId="77777777" w:rsidR="00C64A88" w:rsidRDefault="00C64A88">
      <w:pPr>
        <w:rPr>
          <w:sz w:val="24"/>
          <w:szCs w:val="24"/>
        </w:rPr>
      </w:pPr>
    </w:p>
    <w:tbl>
      <w:tblPr>
        <w:tblStyle w:val="af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4A88" w14:paraId="1C1183F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C759" w14:textId="77777777" w:rsidR="00C64A88" w:rsidRDefault="0098701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Scan for unused open ports and close them on a regular basis</w:t>
            </w:r>
          </w:p>
        </w:tc>
      </w:tr>
    </w:tbl>
    <w:p w14:paraId="2AA6C0AA" w14:textId="77777777" w:rsidR="00C64A88" w:rsidRDefault="00C64A88">
      <w:bookmarkStart w:id="5" w:name="_GoBack"/>
      <w:bookmarkEnd w:id="5"/>
    </w:p>
    <w:sectPr w:rsidR="00C64A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42349"/>
    <w:multiLevelType w:val="multilevel"/>
    <w:tmpl w:val="A31E62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88757D"/>
    <w:multiLevelType w:val="multilevel"/>
    <w:tmpl w:val="1464A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602795"/>
    <w:multiLevelType w:val="multilevel"/>
    <w:tmpl w:val="593476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DE734F"/>
    <w:multiLevelType w:val="multilevel"/>
    <w:tmpl w:val="CC4AB4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FC176C0"/>
    <w:multiLevelType w:val="multilevel"/>
    <w:tmpl w:val="01F8BE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88"/>
    <w:rsid w:val="0098701C"/>
    <w:rsid w:val="00C6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84FC3"/>
  <w15:docId w15:val="{04F98258-4490-CD43-B14C-E063ABE7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2023-04-22T23:43:00Z</dcterms:created>
  <dcterms:modified xsi:type="dcterms:W3CDTF">2023-04-22T23:43:00Z</dcterms:modified>
</cp:coreProperties>
</file>