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E6" w:rsidRDefault="00E340E6" w:rsidP="00E340E6">
      <w:pPr>
        <w:pStyle w:val="Title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086E681" wp14:editId="7245A1F3">
            <wp:extent cx="4210493" cy="421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t.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93" cy="42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E6" w:rsidRDefault="00E340E6" w:rsidP="00E340E6">
      <w:pPr>
        <w:pStyle w:val="Title"/>
        <w:jc w:val="center"/>
        <w:rPr>
          <w:rFonts w:eastAsia="Times New Roman"/>
        </w:rPr>
      </w:pPr>
    </w:p>
    <w:p w:rsidR="00E340E6" w:rsidRDefault="00E340E6" w:rsidP="00E340E6">
      <w:pPr>
        <w:pStyle w:val="Title"/>
        <w:jc w:val="center"/>
        <w:rPr>
          <w:rFonts w:eastAsia="Times New Roman"/>
        </w:rPr>
      </w:pPr>
    </w:p>
    <w:p w:rsidR="00E340E6" w:rsidRDefault="00E340E6" w:rsidP="00E340E6">
      <w:pPr>
        <w:pStyle w:val="Title"/>
        <w:jc w:val="center"/>
        <w:rPr>
          <w:rFonts w:eastAsia="Times New Roman"/>
        </w:rPr>
      </w:pPr>
      <w:r w:rsidRPr="00E340E6">
        <w:rPr>
          <w:rFonts w:eastAsia="Times New Roman"/>
        </w:rPr>
        <w:t>Sniffer OSPFv2 a OSPFv3</w:t>
      </w:r>
    </w:p>
    <w:p w:rsidR="00E340E6" w:rsidRDefault="00E340E6" w:rsidP="00E340E6">
      <w:pPr>
        <w:pStyle w:val="Subtitle"/>
        <w:jc w:val="center"/>
        <w:rPr>
          <w:lang w:val="cs-CZ"/>
        </w:rPr>
      </w:pPr>
      <w:proofErr w:type="spellStart"/>
      <w:r>
        <w:t>Dokumentace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pro p</w:t>
      </w:r>
      <w:r>
        <w:rPr>
          <w:lang w:val="cs-CZ"/>
        </w:rPr>
        <w:t>ředmět Síťové aplikace a správa sítí</w:t>
      </w:r>
    </w:p>
    <w:p w:rsidR="00E340E6" w:rsidRDefault="00E340E6" w:rsidP="00E340E6">
      <w:pPr>
        <w:rPr>
          <w:lang w:val="cs-CZ"/>
        </w:rPr>
      </w:pPr>
    </w:p>
    <w:p w:rsidR="00E340E6" w:rsidRDefault="00E340E6" w:rsidP="00E340E6">
      <w:pPr>
        <w:rPr>
          <w:lang w:val="cs-CZ"/>
        </w:rPr>
      </w:pPr>
    </w:p>
    <w:p w:rsidR="00E340E6" w:rsidRDefault="00E340E6" w:rsidP="00E340E6">
      <w:pPr>
        <w:rPr>
          <w:lang w:val="cs-CZ"/>
        </w:rPr>
      </w:pPr>
    </w:p>
    <w:p w:rsidR="00E340E6" w:rsidRDefault="00E340E6" w:rsidP="00E340E6">
      <w:pPr>
        <w:rPr>
          <w:lang w:val="cs-CZ"/>
        </w:rPr>
      </w:pPr>
    </w:p>
    <w:p w:rsidR="00E340E6" w:rsidRDefault="00E340E6" w:rsidP="00E340E6">
      <w:pPr>
        <w:rPr>
          <w:lang w:val="cs-CZ"/>
        </w:rPr>
      </w:pPr>
    </w:p>
    <w:p w:rsidR="00E340E6" w:rsidRPr="00E340E6" w:rsidRDefault="00E340E6" w:rsidP="00E340E6">
      <w:pPr>
        <w:pStyle w:val="NoSpacing"/>
        <w:rPr>
          <w:rStyle w:val="SubtleEmphasis"/>
        </w:rPr>
      </w:pPr>
      <w:r w:rsidRPr="00E340E6">
        <w:rPr>
          <w:rStyle w:val="SubtleEmphasis"/>
        </w:rPr>
        <w:t xml:space="preserve">Martin </w:t>
      </w:r>
      <w:proofErr w:type="spellStart"/>
      <w:r w:rsidRPr="00E340E6">
        <w:rPr>
          <w:rStyle w:val="SubtleEmphasis"/>
        </w:rPr>
        <w:t>Knapovský</w:t>
      </w:r>
      <w:proofErr w:type="spellEnd"/>
    </w:p>
    <w:p w:rsidR="00E340E6" w:rsidRPr="00E340E6" w:rsidRDefault="00E340E6" w:rsidP="00E340E6">
      <w:pPr>
        <w:pStyle w:val="NoSpacing"/>
        <w:rPr>
          <w:rStyle w:val="SubtleEmphasis"/>
        </w:rPr>
      </w:pPr>
      <w:r w:rsidRPr="00E340E6">
        <w:rPr>
          <w:rStyle w:val="SubtleEmphasis"/>
        </w:rPr>
        <w:t>VUT FIT Brno</w:t>
      </w:r>
    </w:p>
    <w:p w:rsidR="00E340E6" w:rsidRPr="00E340E6" w:rsidRDefault="00E340E6" w:rsidP="00E340E6">
      <w:pPr>
        <w:pStyle w:val="NoSpacing"/>
        <w:rPr>
          <w:rStyle w:val="SubtleEmphasis"/>
        </w:rPr>
      </w:pPr>
      <w:r w:rsidRPr="00E340E6">
        <w:rPr>
          <w:rStyle w:val="SubtleEmphasis"/>
        </w:rPr>
        <w:t>xknapo02@stud.fit.vutbr.cz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23617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6C0C" w:rsidRDefault="000C6C0C">
          <w:pPr>
            <w:pStyle w:val="TOCHeading"/>
          </w:pPr>
          <w:proofErr w:type="spellStart"/>
          <w:r>
            <w:t>Obsah</w:t>
          </w:r>
          <w:proofErr w:type="spellEnd"/>
        </w:p>
        <w:p w:rsidR="009D0A75" w:rsidRDefault="000C6C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102792" w:history="1">
            <w:r w:rsidR="009D0A75" w:rsidRPr="00722595">
              <w:rPr>
                <w:rStyle w:val="Hyperlink"/>
                <w:noProof/>
                <w:lang w:val="cs-CZ"/>
              </w:rPr>
              <w:t>Úvod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_Toc310102792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 w:rsidR="0069371E">
              <w:rPr>
                <w:noProof/>
                <w:webHidden/>
              </w:rPr>
              <w:t>3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3" w:history="1">
            <w:r w:rsidR="009D0A75" w:rsidRPr="00722595">
              <w:rPr>
                <w:rStyle w:val="Hyperlink"/>
                <w:noProof/>
                <w:lang w:val="cs-CZ"/>
              </w:rPr>
              <w:t>Směrovací protokoly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_Toc310102793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4" w:history="1">
            <w:r w:rsidR="009D0A75" w:rsidRPr="00722595">
              <w:rPr>
                <w:rStyle w:val="Hyperlink"/>
                <w:noProof/>
                <w:lang w:val="cs-CZ"/>
              </w:rPr>
              <w:t>OSPF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_Toc310102794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5" w:history="1">
            <w:r w:rsidR="009D0A75" w:rsidRPr="00722595">
              <w:rPr>
                <w:rStyle w:val="Hyperlink"/>
                <w:noProof/>
                <w:lang w:val="cs-CZ"/>
              </w:rPr>
              <w:t>Typy zpráv protokolu OSPF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_Toc310102795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6" w:history="1">
            <w:r w:rsidR="009D0A75" w:rsidRPr="00722595">
              <w:rPr>
                <w:rStyle w:val="Hyperlink"/>
                <w:noProof/>
                <w:lang w:val="cs-CZ"/>
              </w:rPr>
              <w:t>Databázové informace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_Toc310102796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7" w:history="1">
            <w:r w:rsidR="009D0A75" w:rsidRPr="00722595">
              <w:rPr>
                <w:rStyle w:val="Hyperlink"/>
                <w:noProof/>
                <w:lang w:val="cs-CZ"/>
              </w:rPr>
              <w:t>Popis programu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_Toc310102797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8" w:history="1">
            <w:r w:rsidR="009D0A75" w:rsidRPr="00722595">
              <w:rPr>
                <w:rStyle w:val="Hyperlink"/>
                <w:noProof/>
              </w:rPr>
              <w:t>Spuštění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_Toc310102798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799" w:history="1">
            <w:r w:rsidR="009D0A75" w:rsidRPr="00722595">
              <w:rPr>
                <w:rStyle w:val="Hyperlink"/>
                <w:noProof/>
                <w:lang w:val="cs-CZ"/>
              </w:rPr>
              <w:t>Implementace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_Toc310102799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800" w:history="1">
            <w:r w:rsidR="009D0A75" w:rsidRPr="00722595">
              <w:rPr>
                <w:rStyle w:val="Hyperlink"/>
                <w:noProof/>
                <w:lang w:val="cs-CZ"/>
              </w:rPr>
              <w:t>Moduly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_Toc310102800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801" w:history="1">
            <w:r w:rsidR="009D0A75" w:rsidRPr="00722595">
              <w:rPr>
                <w:rStyle w:val="Hyperlink"/>
                <w:noProof/>
                <w:lang w:val="cs-CZ"/>
              </w:rPr>
              <w:t>Logické části programu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_Toc310102801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802" w:history="1">
            <w:r w:rsidR="009D0A75" w:rsidRPr="00722595">
              <w:rPr>
                <w:rStyle w:val="Hyperlink"/>
                <w:noProof/>
                <w:lang w:val="cs-CZ"/>
              </w:rPr>
              <w:t>Použitá Literatura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_Toc310102802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803" w:history="1">
            <w:r w:rsidR="009D0A75" w:rsidRPr="00722595">
              <w:rPr>
                <w:rStyle w:val="Hyperlink"/>
                <w:noProof/>
                <w:lang w:val="cs-CZ"/>
              </w:rPr>
              <w:t>Metriky projektu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_Toc310102803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6937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102804" w:history="1">
            <w:r w:rsidR="009D0A75" w:rsidRPr="00722595">
              <w:rPr>
                <w:rStyle w:val="Hyperlink"/>
                <w:noProof/>
                <w:lang w:val="cs-CZ"/>
              </w:rPr>
              <w:t>Příloha – Parametry překladu programu</w:t>
            </w:r>
            <w:r w:rsidR="009D0A75">
              <w:rPr>
                <w:noProof/>
                <w:webHidden/>
              </w:rPr>
              <w:tab/>
            </w:r>
            <w:r w:rsidR="009D0A75">
              <w:rPr>
                <w:noProof/>
                <w:webHidden/>
              </w:rPr>
              <w:fldChar w:fldCharType="begin"/>
            </w:r>
            <w:r w:rsidR="009D0A75">
              <w:rPr>
                <w:noProof/>
                <w:webHidden/>
              </w:rPr>
              <w:instrText xml:space="preserve"> PAGEREF _Toc310102804 \h </w:instrText>
            </w:r>
            <w:r w:rsidR="009D0A75">
              <w:rPr>
                <w:noProof/>
                <w:webHidden/>
              </w:rPr>
            </w:r>
            <w:r w:rsidR="009D0A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D0A75">
              <w:rPr>
                <w:noProof/>
                <w:webHidden/>
              </w:rPr>
              <w:fldChar w:fldCharType="end"/>
            </w:r>
          </w:hyperlink>
        </w:p>
        <w:p w:rsidR="009D0A75" w:rsidRDefault="000C6C0C" w:rsidP="009D0A7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Default="009D0A75" w:rsidP="009D0A75">
          <w:pPr>
            <w:rPr>
              <w:b/>
              <w:bCs/>
              <w:noProof/>
            </w:rPr>
          </w:pPr>
        </w:p>
        <w:p w:rsidR="009D0A75" w:rsidRPr="009D0A75" w:rsidRDefault="0069371E" w:rsidP="009D0A75">
          <w:pPr>
            <w:rPr>
              <w:b/>
              <w:bCs/>
              <w:noProof/>
            </w:rPr>
          </w:pPr>
        </w:p>
      </w:sdtContent>
    </w:sdt>
    <w:bookmarkStart w:id="0" w:name="_Toc310102792" w:displacedByCustomXml="prev"/>
    <w:p w:rsidR="004713A4" w:rsidRPr="009D0A75" w:rsidRDefault="00E340E6" w:rsidP="009D0A75">
      <w:pPr>
        <w:pStyle w:val="Heading1"/>
        <w:rPr>
          <w:noProof/>
        </w:rPr>
      </w:pPr>
      <w:r>
        <w:rPr>
          <w:lang w:val="cs-CZ"/>
        </w:rPr>
        <w:lastRenderedPageBreak/>
        <w:t>Úvod</w:t>
      </w:r>
      <w:bookmarkEnd w:id="0"/>
    </w:p>
    <w:p w:rsidR="0037169A" w:rsidRDefault="00E340E6" w:rsidP="0037169A">
      <w:pPr>
        <w:rPr>
          <w:lang w:val="cs-CZ"/>
        </w:rPr>
      </w:pPr>
      <w:r>
        <w:rPr>
          <w:lang w:val="cs-CZ"/>
        </w:rPr>
        <w:t>Cílem projektu bylo</w:t>
      </w:r>
      <w:r w:rsidR="004B288D">
        <w:rPr>
          <w:lang w:val="cs-CZ"/>
        </w:rPr>
        <w:t xml:space="preserve"> implementovat aplikaci pro </w:t>
      </w:r>
      <w:r>
        <w:rPr>
          <w:lang w:val="cs-CZ"/>
        </w:rPr>
        <w:t xml:space="preserve">odposlech OSPF zpráv podporující IPv4 a IPv6 LSA topologické informace  a po ukončení tohoto programu i exportér OSPFv3 LSA topologických informací. Aplikace </w:t>
      </w:r>
      <w:r w:rsidR="005C4E78">
        <w:rPr>
          <w:lang w:val="cs-CZ"/>
        </w:rPr>
        <w:t xml:space="preserve">je implementována </w:t>
      </w:r>
      <w:r w:rsidR="004B288D">
        <w:rPr>
          <w:lang w:val="cs-CZ"/>
        </w:rPr>
        <w:t>v programovacím jazyku</w:t>
      </w:r>
      <w:r w:rsidR="005C4E78">
        <w:rPr>
          <w:lang w:val="cs-CZ"/>
        </w:rPr>
        <w:t xml:space="preserve"> C pro prostředí FreeBSD/Linux.</w:t>
      </w:r>
    </w:p>
    <w:p w:rsidR="003212C7" w:rsidRPr="003212C7" w:rsidRDefault="00614662" w:rsidP="003212C7">
      <w:pPr>
        <w:pStyle w:val="Heading1"/>
        <w:rPr>
          <w:lang w:val="cs-CZ"/>
        </w:rPr>
      </w:pPr>
      <w:bookmarkStart w:id="1" w:name="_Toc310102793"/>
      <w:r>
        <w:rPr>
          <w:lang w:val="cs-CZ"/>
        </w:rPr>
        <w:t>Směrovací protokoly</w:t>
      </w:r>
      <w:bookmarkEnd w:id="1"/>
    </w:p>
    <w:p w:rsidR="00614662" w:rsidRDefault="00614662" w:rsidP="0037169A">
      <w:pPr>
        <w:rPr>
          <w:lang w:val="cs-CZ"/>
        </w:rPr>
      </w:pPr>
      <w:r>
        <w:rPr>
          <w:lang w:val="cs-CZ"/>
        </w:rPr>
        <w:t>S</w:t>
      </w:r>
      <w:r w:rsidR="003212C7">
        <w:rPr>
          <w:lang w:val="cs-CZ"/>
        </w:rPr>
        <w:t>měrovací</w:t>
      </w:r>
      <w:r>
        <w:rPr>
          <w:lang w:val="cs-CZ"/>
        </w:rPr>
        <w:t xml:space="preserve"> protokoly zahrnují sadu procesů, datových struktur, algoritmů a zpráv, které </w:t>
      </w:r>
      <w:r w:rsidR="003212C7">
        <w:rPr>
          <w:lang w:val="cs-CZ"/>
        </w:rPr>
        <w:t>slouží k přenosu informací</w:t>
      </w:r>
      <w:r w:rsidR="0037169A">
        <w:rPr>
          <w:lang w:val="cs-CZ"/>
        </w:rPr>
        <w:t xml:space="preserve"> </w:t>
      </w:r>
      <w:r>
        <w:rPr>
          <w:lang w:val="cs-CZ"/>
        </w:rPr>
        <w:t>mezi směrovači. U</w:t>
      </w:r>
      <w:r w:rsidR="003212C7">
        <w:rPr>
          <w:lang w:val="cs-CZ"/>
        </w:rPr>
        <w:t>možňuj</w:t>
      </w:r>
      <w:r>
        <w:rPr>
          <w:lang w:val="cs-CZ"/>
        </w:rPr>
        <w:t>í tak směrovači se autonomně rozhodnout</w:t>
      </w:r>
      <w:r w:rsidR="003212C7">
        <w:rPr>
          <w:lang w:val="cs-CZ"/>
        </w:rPr>
        <w:t xml:space="preserve"> o tom, na který výstup odešle zpráv</w:t>
      </w:r>
      <w:r>
        <w:rPr>
          <w:lang w:val="cs-CZ"/>
        </w:rPr>
        <w:t>y</w:t>
      </w:r>
      <w:r w:rsidR="004B288D">
        <w:rPr>
          <w:lang w:val="cs-CZ"/>
        </w:rPr>
        <w:t xml:space="preserve">, které nejsou určeny pro zařízení k němu přímo připojená, ale pro zařízení, ke kterým pomocí směrovacích protokolů získal cestu. </w:t>
      </w:r>
    </w:p>
    <w:p w:rsidR="00614662" w:rsidRDefault="003212C7" w:rsidP="0037169A">
      <w:pPr>
        <w:rPr>
          <w:lang w:val="cs-CZ"/>
        </w:rPr>
      </w:pPr>
      <w:r>
        <w:rPr>
          <w:lang w:val="cs-CZ"/>
        </w:rPr>
        <w:t xml:space="preserve">Směrovací protokoly se rozdělují na </w:t>
      </w:r>
      <w:r w:rsidRPr="003212C7">
        <w:rPr>
          <w:i/>
          <w:lang w:val="cs-CZ"/>
        </w:rPr>
        <w:t>Distance Vector</w:t>
      </w:r>
      <w:r>
        <w:rPr>
          <w:lang w:val="cs-CZ"/>
        </w:rPr>
        <w:t xml:space="preserve"> a </w:t>
      </w:r>
      <w:r w:rsidRPr="003212C7">
        <w:rPr>
          <w:i/>
          <w:lang w:val="cs-CZ"/>
        </w:rPr>
        <w:t>Link State</w:t>
      </w:r>
      <w:r w:rsidR="00614662">
        <w:rPr>
          <w:i/>
          <w:lang w:val="cs-CZ"/>
        </w:rPr>
        <w:t xml:space="preserve"> </w:t>
      </w:r>
      <w:proofErr w:type="spellStart"/>
      <w:r w:rsidR="00614662" w:rsidRPr="00614662">
        <w:t>protokoly</w:t>
      </w:r>
      <w:proofErr w:type="spellEnd"/>
      <w:r w:rsidRPr="003212C7">
        <w:t>. Dis</w:t>
      </w:r>
      <w:r>
        <w:t xml:space="preserve">tance Vector </w:t>
      </w:r>
      <w:proofErr w:type="spellStart"/>
      <w:r>
        <w:t>protokoly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vhodné</w:t>
      </w:r>
      <w:proofErr w:type="spellEnd"/>
      <w:r>
        <w:t xml:space="preserve"> pro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znát</w:t>
      </w:r>
      <w:proofErr w:type="spellEnd"/>
      <w:r>
        <w:t xml:space="preserve"> </w:t>
      </w:r>
      <w:proofErr w:type="spellStart"/>
      <w:r w:rsidR="004B288D">
        <w:t>síťovou</w:t>
      </w:r>
      <w:proofErr w:type="spellEnd"/>
      <w:r w:rsidR="004B288D">
        <w:t xml:space="preserve"> </w:t>
      </w:r>
      <w:proofErr w:type="spellStart"/>
      <w:r w:rsidR="004B288D">
        <w:t>topologii</w:t>
      </w:r>
      <w:proofErr w:type="spellEnd"/>
      <w:r w:rsidR="004B288D">
        <w:t xml:space="preserve">. </w:t>
      </w:r>
      <w:proofErr w:type="gramStart"/>
      <w:r w:rsidR="004B288D">
        <w:t>P</w:t>
      </w:r>
      <w:r w:rsidR="00614662">
        <w:t xml:space="preserve">ro </w:t>
      </w:r>
      <w:proofErr w:type="spellStart"/>
      <w:r w:rsidR="00614662">
        <w:t>výpočet</w:t>
      </w:r>
      <w:proofErr w:type="spellEnd"/>
      <w:r w:rsidR="00614662">
        <w:t xml:space="preserve"> </w:t>
      </w:r>
      <w:proofErr w:type="spellStart"/>
      <w:r w:rsidR="00614662">
        <w:t>nejlepší</w:t>
      </w:r>
      <w:proofErr w:type="spellEnd"/>
      <w:r w:rsidR="00614662">
        <w:t xml:space="preserve"> </w:t>
      </w:r>
      <w:proofErr w:type="spellStart"/>
      <w:r w:rsidR="00614662">
        <w:t>cesty</w:t>
      </w:r>
      <w:proofErr w:type="spellEnd"/>
      <w:r w:rsidR="00614662">
        <w:t xml:space="preserve"> </w:t>
      </w:r>
      <w:proofErr w:type="spellStart"/>
      <w:r w:rsidR="00614662">
        <w:t>použív</w:t>
      </w:r>
      <w:r w:rsidR="004B288D">
        <w:t>ají</w:t>
      </w:r>
      <w:proofErr w:type="spellEnd"/>
      <w:r w:rsidR="004B288D">
        <w:t xml:space="preserve"> Bellman-</w:t>
      </w:r>
      <w:proofErr w:type="spellStart"/>
      <w:r w:rsidR="004B288D">
        <w:t>Fordův</w:t>
      </w:r>
      <w:proofErr w:type="spellEnd"/>
      <w:r w:rsidR="004B288D">
        <w:t xml:space="preserve"> </w:t>
      </w:r>
      <w:proofErr w:type="spellStart"/>
      <w:r w:rsidR="004B288D">
        <w:t>algoritmus</w:t>
      </w:r>
      <w:proofErr w:type="spellEnd"/>
      <w:r w:rsidR="004B288D">
        <w:t xml:space="preserve"> a </w:t>
      </w:r>
      <w:proofErr w:type="spellStart"/>
      <w:r w:rsidR="004B288D">
        <w:t>mezi</w:t>
      </w:r>
      <w:proofErr w:type="spellEnd"/>
      <w:r w:rsidR="004B288D">
        <w:t xml:space="preserve"> </w:t>
      </w:r>
      <w:proofErr w:type="spellStart"/>
      <w:r w:rsidR="004B288D">
        <w:t>t</w:t>
      </w:r>
      <w:r w:rsidR="00614662">
        <w:t>ypick</w:t>
      </w:r>
      <w:r w:rsidR="004B288D">
        <w:t>é</w:t>
      </w:r>
      <w:proofErr w:type="spellEnd"/>
      <w:r w:rsidR="004B288D">
        <w:t xml:space="preserve"> </w:t>
      </w:r>
      <w:proofErr w:type="spellStart"/>
      <w:r w:rsidR="004B288D">
        <w:t>zástupce</w:t>
      </w:r>
      <w:proofErr w:type="spellEnd"/>
      <w:r w:rsidR="004B288D">
        <w:t xml:space="preserve"> </w:t>
      </w:r>
      <w:proofErr w:type="spellStart"/>
      <w:r w:rsidR="004B288D">
        <w:t>patří</w:t>
      </w:r>
      <w:proofErr w:type="spellEnd"/>
      <w:r w:rsidR="00614662">
        <w:t xml:space="preserve"> </w:t>
      </w:r>
      <w:proofErr w:type="spellStart"/>
      <w:r w:rsidR="00614662">
        <w:t>protokoly</w:t>
      </w:r>
      <w:proofErr w:type="spellEnd"/>
      <w:r w:rsidR="00614662">
        <w:t xml:space="preserve"> RIPv1, RIPv2, IGRP, EIGRP.</w:t>
      </w:r>
      <w:proofErr w:type="gramEnd"/>
      <w:r w:rsidR="00614662">
        <w:t xml:space="preserve"> </w:t>
      </w:r>
      <w:proofErr w:type="spellStart"/>
      <w:r w:rsidR="00614662">
        <w:t>Oproti</w:t>
      </w:r>
      <w:proofErr w:type="spellEnd"/>
      <w:r w:rsidR="00614662">
        <w:t xml:space="preserve"> </w:t>
      </w:r>
      <w:proofErr w:type="spellStart"/>
      <w:r w:rsidR="00614662">
        <w:t>tomu</w:t>
      </w:r>
      <w:proofErr w:type="spellEnd"/>
      <w:r w:rsidR="00614662">
        <w:t xml:space="preserve"> Link S</w:t>
      </w:r>
      <w:r w:rsidR="004B288D">
        <w:t xml:space="preserve">tate </w:t>
      </w:r>
      <w:proofErr w:type="spellStart"/>
      <w:r w:rsidR="004B288D">
        <w:t>protokoly</w:t>
      </w:r>
      <w:proofErr w:type="spellEnd"/>
      <w:r w:rsidR="004B288D">
        <w:t xml:space="preserve"> </w:t>
      </w:r>
      <w:proofErr w:type="spellStart"/>
      <w:r w:rsidR="004B288D">
        <w:t>vytváří</w:t>
      </w:r>
      <w:proofErr w:type="spellEnd"/>
      <w:r w:rsidR="00614662">
        <w:t xml:space="preserve"> </w:t>
      </w:r>
      <w:proofErr w:type="spellStart"/>
      <w:r w:rsidR="00614662">
        <w:t>kompletní</w:t>
      </w:r>
      <w:proofErr w:type="spellEnd"/>
      <w:r w:rsidR="00614662">
        <w:t xml:space="preserve"> </w:t>
      </w:r>
      <w:proofErr w:type="spellStart"/>
      <w:r w:rsidR="00614662">
        <w:t>pohled</w:t>
      </w:r>
      <w:proofErr w:type="spellEnd"/>
      <w:r w:rsidR="00614662">
        <w:t xml:space="preserve"> </w:t>
      </w:r>
      <w:proofErr w:type="spellStart"/>
      <w:proofErr w:type="gramStart"/>
      <w:r w:rsidR="00614662">
        <w:t>na</w:t>
      </w:r>
      <w:proofErr w:type="spellEnd"/>
      <w:proofErr w:type="gramEnd"/>
      <w:r w:rsidR="00614662">
        <w:t xml:space="preserve"> </w:t>
      </w:r>
      <w:proofErr w:type="spellStart"/>
      <w:r w:rsidR="004B288D">
        <w:t>topologii</w:t>
      </w:r>
      <w:proofErr w:type="spellEnd"/>
      <w:r w:rsidR="004B288D">
        <w:t xml:space="preserve"> </w:t>
      </w:r>
      <w:proofErr w:type="spellStart"/>
      <w:r w:rsidR="004B288D">
        <w:t>sítě</w:t>
      </w:r>
      <w:proofErr w:type="spellEnd"/>
      <w:r w:rsidR="004B288D">
        <w:t xml:space="preserve"> a </w:t>
      </w:r>
      <w:proofErr w:type="spellStart"/>
      <w:r w:rsidR="004B288D">
        <w:t>umožňují</w:t>
      </w:r>
      <w:proofErr w:type="spellEnd"/>
      <w:r w:rsidR="00614662">
        <w:t xml:space="preserve"> </w:t>
      </w:r>
      <w:proofErr w:type="spellStart"/>
      <w:r w:rsidR="00614662">
        <w:t>tak</w:t>
      </w:r>
      <w:proofErr w:type="spellEnd"/>
      <w:r w:rsidR="00614662">
        <w:t xml:space="preserve"> </w:t>
      </w:r>
      <w:proofErr w:type="spellStart"/>
      <w:r w:rsidR="00614662">
        <w:t>efektivnější</w:t>
      </w:r>
      <w:proofErr w:type="spellEnd"/>
      <w:r w:rsidR="00614662">
        <w:t xml:space="preserve"> </w:t>
      </w:r>
      <w:proofErr w:type="spellStart"/>
      <w:r w:rsidR="00614662">
        <w:t>směrování</w:t>
      </w:r>
      <w:proofErr w:type="spellEnd"/>
      <w:r w:rsidR="00614662">
        <w:t xml:space="preserve"> v </w:t>
      </w:r>
      <w:proofErr w:type="spellStart"/>
      <w:r w:rsidR="00614662">
        <w:t>rozsáhlejších</w:t>
      </w:r>
      <w:proofErr w:type="spellEnd"/>
      <w:r w:rsidR="00614662">
        <w:t xml:space="preserve"> </w:t>
      </w:r>
      <w:proofErr w:type="spellStart"/>
      <w:r w:rsidR="00614662">
        <w:t>sítích</w:t>
      </w:r>
      <w:proofErr w:type="spellEnd"/>
      <w:r w:rsidR="00614662">
        <w:t>.</w:t>
      </w:r>
    </w:p>
    <w:p w:rsidR="00614662" w:rsidRDefault="00614662" w:rsidP="008225F8">
      <w:pPr>
        <w:pStyle w:val="Heading2"/>
        <w:rPr>
          <w:lang w:val="cs-CZ"/>
        </w:rPr>
      </w:pPr>
      <w:bookmarkStart w:id="2" w:name="_Toc310102794"/>
      <w:r>
        <w:rPr>
          <w:lang w:val="cs-CZ"/>
        </w:rPr>
        <w:t>OSPF</w:t>
      </w:r>
      <w:bookmarkEnd w:id="2"/>
    </w:p>
    <w:p w:rsidR="00614662" w:rsidRDefault="001A4CFA" w:rsidP="00614662">
      <w:pPr>
        <w:rPr>
          <w:lang w:val="cs-CZ"/>
        </w:rPr>
      </w:pPr>
      <w:r>
        <w:rPr>
          <w:lang w:val="cs-CZ"/>
        </w:rPr>
        <w:t>Open Shortest Path First, neboli zkráceně OSPF je Link State směrovací protokol využívající Dijkstrova algoritmu stejného názvu. Byl vyvinut jako náhrada protokolu RIP, zahrnuje koncept oblastí a pomocí výše zmíněného algoritmu v</w:t>
      </w:r>
      <w:r w:rsidR="003D513D">
        <w:rPr>
          <w:lang w:val="cs-CZ"/>
        </w:rPr>
        <w:t>ytváří kompletní topologii sítě.</w:t>
      </w:r>
      <w:r>
        <w:rPr>
          <w:lang w:val="cs-CZ"/>
        </w:rPr>
        <w:t xml:space="preserve"> </w:t>
      </w:r>
      <w:r w:rsidR="003D513D">
        <w:rPr>
          <w:lang w:val="cs-CZ"/>
        </w:rPr>
        <w:t>To</w:t>
      </w:r>
      <w:r>
        <w:rPr>
          <w:lang w:val="cs-CZ"/>
        </w:rPr>
        <w:t xml:space="preserve"> mu umožňuje nasazení ve větších, hierarchicky strukturovaných sítích s možností pozdějšího růstu. </w:t>
      </w:r>
    </w:p>
    <w:p w:rsidR="009D7C6C" w:rsidRDefault="009D7C6C" w:rsidP="00614662">
      <w:pPr>
        <w:rPr>
          <w:lang w:val="cs-CZ"/>
        </w:rPr>
      </w:pPr>
      <w:r>
        <w:rPr>
          <w:lang w:val="cs-CZ"/>
        </w:rPr>
        <w:t>Protokol za svou dobu prošel několika inovacemi. Původní OSPFv1 byl pouze experimentální, ktežto OSPFv2, který byl vyvinut Johnem Moyem v roce 1991 se dočkal okamžitého nasazení na poli počítačových sítí. Nejnovější revize OSPFv3 zahrnuje podporu IPv6 a zjednodušuje některé ze zpráv, které používá jeho předchůdce.</w:t>
      </w:r>
    </w:p>
    <w:p w:rsidR="009D7C6C" w:rsidRDefault="009D7C6C" w:rsidP="008225F8">
      <w:pPr>
        <w:pStyle w:val="Heading2"/>
        <w:rPr>
          <w:lang w:val="cs-CZ"/>
        </w:rPr>
      </w:pPr>
      <w:bookmarkStart w:id="3" w:name="_Toc310102795"/>
      <w:r>
        <w:rPr>
          <w:lang w:val="cs-CZ"/>
        </w:rPr>
        <w:t>Typy zpráv protokolu OSPF</w:t>
      </w:r>
      <w:bookmarkEnd w:id="3"/>
    </w:p>
    <w:p w:rsidR="00BD5C3D" w:rsidRPr="00BD5C3D" w:rsidRDefault="00BD5C3D" w:rsidP="00BD5C3D">
      <w:pPr>
        <w:rPr>
          <w:lang w:val="cs-CZ"/>
        </w:rPr>
      </w:pPr>
      <w:r>
        <w:rPr>
          <w:lang w:val="cs-CZ"/>
        </w:rPr>
        <w:t>Následující tabulka uvádí typy zpráv protokolu OSPFv2 a OSPFv3.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7C6C" w:rsidTr="005727F2">
        <w:tc>
          <w:tcPr>
            <w:tcW w:w="3192" w:type="dxa"/>
            <w:tcBorders>
              <w:bottom w:val="double" w:sz="4" w:space="0" w:color="auto"/>
            </w:tcBorders>
          </w:tcPr>
          <w:p w:rsidR="009D7C6C" w:rsidRPr="00D07C2D" w:rsidRDefault="009D7C6C" w:rsidP="009D7C6C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Kód zprávy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9D7C6C" w:rsidRPr="00D07C2D" w:rsidRDefault="009D7C6C" w:rsidP="009D7C6C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Typ zprávy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9D7C6C" w:rsidRPr="00D07C2D" w:rsidRDefault="009D7C6C" w:rsidP="009D7C6C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Popis</w:t>
            </w:r>
          </w:p>
        </w:tc>
      </w:tr>
      <w:tr w:rsidR="009D7C6C" w:rsidTr="005727F2">
        <w:tc>
          <w:tcPr>
            <w:tcW w:w="3192" w:type="dxa"/>
            <w:tcBorders>
              <w:top w:val="double" w:sz="4" w:space="0" w:color="auto"/>
            </w:tcBorders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0x01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Hello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Slouží k objevení sousedů a navázání spojení mezi směrovači.</w:t>
            </w:r>
          </w:p>
        </w:tc>
      </w:tr>
      <w:tr w:rsidR="009D7C6C" w:rsidTr="009D7C6C">
        <w:tc>
          <w:tcPr>
            <w:tcW w:w="3192" w:type="dxa"/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0x02</w:t>
            </w:r>
          </w:p>
        </w:tc>
        <w:tc>
          <w:tcPr>
            <w:tcW w:w="3192" w:type="dxa"/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Database Description</w:t>
            </w:r>
          </w:p>
        </w:tc>
        <w:tc>
          <w:tcPr>
            <w:tcW w:w="3192" w:type="dxa"/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Obsahuje zkracený seznam databáze směrovacích informací.</w:t>
            </w:r>
          </w:p>
        </w:tc>
      </w:tr>
      <w:tr w:rsidR="009D7C6C" w:rsidTr="009D7C6C">
        <w:tc>
          <w:tcPr>
            <w:tcW w:w="3192" w:type="dxa"/>
          </w:tcPr>
          <w:p w:rsidR="009D7C6C" w:rsidRDefault="009D7C6C" w:rsidP="009D7C6C">
            <w:pPr>
              <w:rPr>
                <w:lang w:val="cs-CZ"/>
              </w:rPr>
            </w:pPr>
            <w:r>
              <w:rPr>
                <w:lang w:val="cs-CZ"/>
              </w:rPr>
              <w:t>0x03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Link-State Request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Požadavek na směrovací informace.</w:t>
            </w:r>
          </w:p>
        </w:tc>
      </w:tr>
      <w:tr w:rsidR="009D7C6C" w:rsidTr="009D7C6C"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0x04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 xml:space="preserve">Link-State Update 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Odpověď na požadavek obsahující směrovací informace</w:t>
            </w:r>
            <w:r w:rsidR="004406BB">
              <w:rPr>
                <w:lang w:val="cs-CZ"/>
              </w:rPr>
              <w:t>.</w:t>
            </w:r>
          </w:p>
        </w:tc>
      </w:tr>
      <w:tr w:rsidR="009D7C6C" w:rsidTr="009D7C6C"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0x05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Link-State Acknowledgment</w:t>
            </w:r>
          </w:p>
        </w:tc>
        <w:tc>
          <w:tcPr>
            <w:tcW w:w="3192" w:type="dxa"/>
          </w:tcPr>
          <w:p w:rsidR="009D7C6C" w:rsidRDefault="00BD5C3D" w:rsidP="009D7C6C">
            <w:pPr>
              <w:rPr>
                <w:lang w:val="cs-CZ"/>
              </w:rPr>
            </w:pPr>
            <w:r>
              <w:rPr>
                <w:lang w:val="cs-CZ"/>
              </w:rPr>
              <w:t>Potvrzení příjmu směrovacích informací</w:t>
            </w:r>
            <w:r w:rsidR="004406BB">
              <w:rPr>
                <w:lang w:val="cs-CZ"/>
              </w:rPr>
              <w:t>.</w:t>
            </w:r>
          </w:p>
        </w:tc>
      </w:tr>
    </w:tbl>
    <w:p w:rsidR="009D7C6C" w:rsidRDefault="009D7C6C" w:rsidP="009D7C6C">
      <w:pPr>
        <w:rPr>
          <w:lang w:val="cs-CZ"/>
        </w:rPr>
      </w:pPr>
    </w:p>
    <w:p w:rsidR="004406BB" w:rsidRDefault="004406BB" w:rsidP="008225F8">
      <w:pPr>
        <w:pStyle w:val="Heading2"/>
        <w:rPr>
          <w:lang w:val="cs-CZ"/>
        </w:rPr>
      </w:pPr>
      <w:bookmarkStart w:id="4" w:name="_Toc310102796"/>
      <w:r>
        <w:rPr>
          <w:lang w:val="cs-CZ"/>
        </w:rPr>
        <w:lastRenderedPageBreak/>
        <w:t>Databázové informace</w:t>
      </w:r>
      <w:bookmarkEnd w:id="4"/>
    </w:p>
    <w:p w:rsidR="006A3FE8" w:rsidRDefault="004406BB" w:rsidP="004406BB">
      <w:pPr>
        <w:rPr>
          <w:lang w:val="cs-CZ"/>
        </w:rPr>
      </w:pPr>
      <w:r>
        <w:rPr>
          <w:lang w:val="cs-CZ"/>
        </w:rPr>
        <w:t xml:space="preserve">Informace o databázi směrovače jsou distribuovány ve formě </w:t>
      </w:r>
      <w:r w:rsidR="006A3FE8">
        <w:rPr>
          <w:lang w:val="cs-CZ"/>
        </w:rPr>
        <w:t xml:space="preserve">zpráv </w:t>
      </w:r>
      <w:r w:rsidRPr="004406BB">
        <w:rPr>
          <w:i/>
          <w:lang w:val="cs-CZ"/>
        </w:rPr>
        <w:t>Link-State Advertisments</w:t>
      </w:r>
      <w:r>
        <w:rPr>
          <w:lang w:val="cs-CZ"/>
        </w:rPr>
        <w:t xml:space="preserve"> (LSA), které jsou obsaženy ve zprávě typu </w:t>
      </w:r>
      <w:r w:rsidRPr="006A3FE8">
        <w:rPr>
          <w:i/>
          <w:lang w:val="cs-CZ"/>
        </w:rPr>
        <w:t>Link-State Update</w:t>
      </w:r>
      <w:r w:rsidR="006A3FE8">
        <w:rPr>
          <w:i/>
          <w:lang w:val="cs-CZ"/>
        </w:rPr>
        <w:t xml:space="preserve">. </w:t>
      </w:r>
      <w:r w:rsidR="006A3FE8">
        <w:rPr>
          <w:lang w:val="cs-CZ"/>
        </w:rPr>
        <w:t>Zde jsou již typy  zpráv různých revizí více odlišné. V následující tabulce jsou uvedeny typy zpráv a jejich popis pro OSPFv3.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3FE8" w:rsidTr="005727F2">
        <w:tc>
          <w:tcPr>
            <w:tcW w:w="3192" w:type="dxa"/>
            <w:tcBorders>
              <w:bottom w:val="double" w:sz="4" w:space="0" w:color="auto"/>
            </w:tcBorders>
          </w:tcPr>
          <w:p w:rsidR="006A3FE8" w:rsidRPr="00D07C2D" w:rsidRDefault="006A3FE8" w:rsidP="008225F8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Kód zprávy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6A3FE8" w:rsidRPr="00D07C2D" w:rsidRDefault="006A3FE8" w:rsidP="008225F8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Typ zprávy</w:t>
            </w:r>
          </w:p>
        </w:tc>
        <w:tc>
          <w:tcPr>
            <w:tcW w:w="3192" w:type="dxa"/>
            <w:tcBorders>
              <w:bottom w:val="double" w:sz="4" w:space="0" w:color="auto"/>
            </w:tcBorders>
          </w:tcPr>
          <w:p w:rsidR="006A3FE8" w:rsidRPr="00D07C2D" w:rsidRDefault="006A3FE8" w:rsidP="008225F8">
            <w:pPr>
              <w:rPr>
                <w:color w:val="365F91" w:themeColor="accent1" w:themeShade="BF"/>
                <w:lang w:val="cs-CZ"/>
              </w:rPr>
            </w:pPr>
            <w:r w:rsidRPr="00D07C2D">
              <w:rPr>
                <w:color w:val="365F91" w:themeColor="accent1" w:themeShade="BF"/>
                <w:lang w:val="cs-CZ"/>
              </w:rPr>
              <w:t>Popis</w:t>
            </w:r>
          </w:p>
        </w:tc>
      </w:tr>
      <w:tr w:rsidR="006A3FE8" w:rsidTr="005727F2">
        <w:tc>
          <w:tcPr>
            <w:tcW w:w="3192" w:type="dxa"/>
            <w:tcBorders>
              <w:top w:val="double" w:sz="4" w:space="0" w:color="auto"/>
            </w:tcBorders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0x2001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Router-LSA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2567B2" w:rsidRDefault="00D07C2D" w:rsidP="008225F8">
            <w:pPr>
              <w:rPr>
                <w:lang w:val="cs-CZ"/>
              </w:rPr>
            </w:pPr>
            <w:r>
              <w:rPr>
                <w:lang w:val="cs-CZ"/>
              </w:rPr>
              <w:t>Popis stavu a metriky rozhranní směrovače.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0x2002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Network-LSA</w:t>
            </w:r>
          </w:p>
        </w:tc>
        <w:tc>
          <w:tcPr>
            <w:tcW w:w="3192" w:type="dxa"/>
          </w:tcPr>
          <w:p w:rsidR="006A3FE8" w:rsidRDefault="00D07C2D" w:rsidP="008225F8">
            <w:pPr>
              <w:rPr>
                <w:lang w:val="cs-CZ"/>
              </w:rPr>
            </w:pPr>
            <w:r>
              <w:rPr>
                <w:lang w:val="cs-CZ"/>
              </w:rPr>
              <w:t xml:space="preserve">Popis všech směrovaču připojených k danému </w:t>
            </w:r>
            <w:r w:rsidR="002567B2">
              <w:rPr>
                <w:lang w:val="cs-CZ"/>
              </w:rPr>
              <w:t>spoji.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0x2003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Inter-Area-Prefix-LSA</w:t>
            </w:r>
          </w:p>
        </w:tc>
        <w:tc>
          <w:tcPr>
            <w:tcW w:w="3192" w:type="dxa"/>
          </w:tcPr>
          <w:p w:rsidR="002567B2" w:rsidRDefault="00D07C2D" w:rsidP="008225F8">
            <w:pPr>
              <w:rPr>
                <w:lang w:val="cs-CZ"/>
              </w:rPr>
            </w:pPr>
            <w:r>
              <w:rPr>
                <w:lang w:val="cs-CZ"/>
              </w:rPr>
              <w:t>Popis cest a prefixů v jiných oblastech.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0x2004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Inter-Area-Router-LSA</w:t>
            </w:r>
          </w:p>
        </w:tc>
        <w:tc>
          <w:tcPr>
            <w:tcW w:w="3192" w:type="dxa"/>
          </w:tcPr>
          <w:p w:rsidR="006A3FE8" w:rsidRDefault="00250283" w:rsidP="008225F8">
            <w:pPr>
              <w:rPr>
                <w:lang w:val="cs-CZ"/>
              </w:rPr>
            </w:pPr>
            <w:r>
              <w:rPr>
                <w:lang w:val="cs-CZ"/>
              </w:rPr>
              <w:t>Původcem těchto zpráv jsou hraniční směrovače informující ostatní hraniční směrovače v jiných oblastech o vnitřních cestách.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0x4005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AS-External-LSA</w:t>
            </w:r>
          </w:p>
        </w:tc>
        <w:tc>
          <w:tcPr>
            <w:tcW w:w="3192" w:type="dxa"/>
          </w:tcPr>
          <w:p w:rsidR="006A3FE8" w:rsidRDefault="00250283" w:rsidP="008225F8">
            <w:pPr>
              <w:rPr>
                <w:lang w:val="cs-CZ"/>
              </w:rPr>
            </w:pPr>
            <w:r>
              <w:rPr>
                <w:lang w:val="cs-CZ"/>
              </w:rPr>
              <w:t>Slouží pro popis implicitní cesty.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0x2006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Neschváleno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0x2007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NSSA-LSA</w:t>
            </w:r>
          </w:p>
        </w:tc>
        <w:tc>
          <w:tcPr>
            <w:tcW w:w="3192" w:type="dxa"/>
          </w:tcPr>
          <w:p w:rsidR="006A3FE8" w:rsidRDefault="00250283" w:rsidP="008225F8">
            <w:pPr>
              <w:rPr>
                <w:lang w:val="cs-CZ"/>
              </w:rPr>
            </w:pPr>
            <w:r>
              <w:rPr>
                <w:lang w:val="cs-CZ"/>
              </w:rPr>
              <w:t>Vysílány hraničními směrovači k popisu vzdálených lokací mimo autonomní systém.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0x0008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Link-LSA</w:t>
            </w:r>
          </w:p>
        </w:tc>
        <w:tc>
          <w:tcPr>
            <w:tcW w:w="3192" w:type="dxa"/>
          </w:tcPr>
          <w:p w:rsidR="006A3FE8" w:rsidRDefault="00250283" w:rsidP="008225F8">
            <w:pPr>
              <w:rPr>
                <w:lang w:val="cs-CZ"/>
              </w:rPr>
            </w:pPr>
            <w:r>
              <w:rPr>
                <w:lang w:val="cs-CZ"/>
              </w:rPr>
              <w:t xml:space="preserve">Pro každý fyzický spoj je generána zpráva tohoto typu, která poskytuje informace směrovačům na daném spoji o adresách typu </w:t>
            </w:r>
            <w:r w:rsidRPr="00250283">
              <w:rPr>
                <w:i/>
                <w:lang w:val="cs-CZ"/>
              </w:rPr>
              <w:t>link-local</w:t>
            </w:r>
            <w:r>
              <w:rPr>
                <w:i/>
                <w:lang w:val="cs-CZ"/>
              </w:rPr>
              <w:t xml:space="preserve"> </w:t>
            </w:r>
            <w:r w:rsidRPr="00250283">
              <w:rPr>
                <w:lang w:val="cs-CZ"/>
              </w:rPr>
              <w:t>a prefixech</w:t>
            </w:r>
            <w:r>
              <w:rPr>
                <w:lang w:val="cs-CZ"/>
              </w:rPr>
              <w:t>.</w:t>
            </w:r>
          </w:p>
        </w:tc>
      </w:tr>
      <w:tr w:rsidR="006A3FE8" w:rsidTr="008225F8"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0x2009</w:t>
            </w:r>
          </w:p>
        </w:tc>
        <w:tc>
          <w:tcPr>
            <w:tcW w:w="3192" w:type="dxa"/>
          </w:tcPr>
          <w:p w:rsidR="006A3FE8" w:rsidRDefault="006A3FE8" w:rsidP="008225F8">
            <w:pPr>
              <w:rPr>
                <w:lang w:val="cs-CZ"/>
              </w:rPr>
            </w:pPr>
            <w:r>
              <w:rPr>
                <w:lang w:val="cs-CZ"/>
              </w:rPr>
              <w:t>Intra-Area-Prefix-LSA</w:t>
            </w:r>
          </w:p>
        </w:tc>
        <w:tc>
          <w:tcPr>
            <w:tcW w:w="3192" w:type="dxa"/>
          </w:tcPr>
          <w:p w:rsidR="006A3FE8" w:rsidRDefault="00250283" w:rsidP="008225F8">
            <w:pPr>
              <w:rPr>
                <w:lang w:val="cs-CZ"/>
              </w:rPr>
            </w:pPr>
            <w:r>
              <w:rPr>
                <w:lang w:val="cs-CZ"/>
              </w:rPr>
              <w:t>Určeno pro šíření informací o prefixech spojených s místní adresou směrovače, síťovým segmentem, nebo připojeným tranzitním síťovým segmentem.</w:t>
            </w:r>
          </w:p>
        </w:tc>
      </w:tr>
    </w:tbl>
    <w:p w:rsidR="004406BB" w:rsidRPr="006A3FE8" w:rsidRDefault="006A3FE8" w:rsidP="004406BB">
      <w:pPr>
        <w:rPr>
          <w:lang w:val="cs-CZ"/>
        </w:rPr>
      </w:pPr>
      <w:r>
        <w:rPr>
          <w:lang w:val="cs-CZ"/>
        </w:rPr>
        <w:t xml:space="preserve"> </w:t>
      </w:r>
    </w:p>
    <w:p w:rsidR="000C6C0C" w:rsidRDefault="0037169A" w:rsidP="0037169A">
      <w:pPr>
        <w:pStyle w:val="Heading1"/>
        <w:rPr>
          <w:lang w:val="cs-CZ"/>
        </w:rPr>
      </w:pPr>
      <w:bookmarkStart w:id="5" w:name="_Toc310102797"/>
      <w:r>
        <w:rPr>
          <w:lang w:val="cs-CZ"/>
        </w:rPr>
        <w:t>Popis programu</w:t>
      </w:r>
      <w:bookmarkEnd w:id="5"/>
    </w:p>
    <w:p w:rsidR="00C777FB" w:rsidRDefault="008225F8" w:rsidP="008225F8">
      <w:pPr>
        <w:rPr>
          <w:lang w:val="cs-CZ"/>
        </w:rPr>
      </w:pPr>
      <w:r>
        <w:rPr>
          <w:lang w:val="cs-CZ"/>
        </w:rPr>
        <w:t xml:space="preserve">Program zachytává zprávy na naslouchaném </w:t>
      </w:r>
      <w:r w:rsidR="000B26B0">
        <w:rPr>
          <w:lang w:val="cs-CZ"/>
        </w:rPr>
        <w:t xml:space="preserve">ethernetovém </w:t>
      </w:r>
      <w:r>
        <w:rPr>
          <w:lang w:val="cs-CZ"/>
        </w:rPr>
        <w:t xml:space="preserve">rozhranní v promiskuitním módu a vypisuje informace v nich obsažené. Tyto informace zahrnují výpis hlavičky ethernetového rámce, výpis hlavičky IP packetu a dále hlavičku, typ zprávy popř. další doplňující informace </w:t>
      </w:r>
      <w:r w:rsidR="00C777FB">
        <w:rPr>
          <w:lang w:val="cs-CZ"/>
        </w:rPr>
        <w:t xml:space="preserve">OSPF </w:t>
      </w:r>
      <w:r>
        <w:rPr>
          <w:lang w:val="cs-CZ"/>
        </w:rPr>
        <w:t xml:space="preserve">ve zprávě obsažené. Po ukončení programu zasláním signálu </w:t>
      </w:r>
      <w:r w:rsidRPr="008225F8">
        <w:rPr>
          <w:rFonts w:ascii="Arial" w:hAnsi="Arial" w:cs="Arial"/>
          <w:lang w:val="cs-CZ"/>
        </w:rPr>
        <w:t>SIGINT</w:t>
      </w:r>
      <w:r>
        <w:rPr>
          <w:lang w:val="cs-CZ"/>
        </w:rPr>
        <w:t xml:space="preserve"> je programem vypsána OSPFv3 topologie z odposlechnutých zpráv</w:t>
      </w:r>
      <w:r w:rsidR="009A7BEF">
        <w:rPr>
          <w:lang w:val="cs-CZ"/>
        </w:rPr>
        <w:t>.</w:t>
      </w:r>
    </w:p>
    <w:p w:rsidR="00AD7218" w:rsidRDefault="00AD7218" w:rsidP="008225F8">
      <w:pPr>
        <w:rPr>
          <w:rStyle w:val="Heading2Char"/>
        </w:rPr>
      </w:pPr>
    </w:p>
    <w:p w:rsidR="00AD7218" w:rsidRDefault="00AD7218" w:rsidP="008225F8">
      <w:pPr>
        <w:rPr>
          <w:rStyle w:val="Heading2Char"/>
        </w:rPr>
      </w:pPr>
    </w:p>
    <w:p w:rsidR="002F79C7" w:rsidRDefault="00C777FB" w:rsidP="008225F8">
      <w:pPr>
        <w:rPr>
          <w:rStyle w:val="Heading2Char"/>
        </w:rPr>
      </w:pPr>
      <w:bookmarkStart w:id="6" w:name="_Toc310102798"/>
      <w:proofErr w:type="spellStart"/>
      <w:r>
        <w:rPr>
          <w:rStyle w:val="Heading2Char"/>
        </w:rPr>
        <w:lastRenderedPageBreak/>
        <w:t>Spuštění</w:t>
      </w:r>
      <w:bookmarkEnd w:id="6"/>
      <w:proofErr w:type="spellEnd"/>
    </w:p>
    <w:p w:rsidR="00C777FB" w:rsidRDefault="00C777FB" w:rsidP="00C777FB">
      <w:pPr>
        <w:rPr>
          <w:rFonts w:cstheme="minorHAnsi"/>
          <w:lang w:val="cs-CZ"/>
        </w:rPr>
      </w:pPr>
      <w:r>
        <w:rPr>
          <w:lang w:val="cs-CZ"/>
        </w:rPr>
        <w:t xml:space="preserve">Pro spuštění je potřeba programu pomocí parametru zadat rozhranní, na kterém bude naslouchat pomocí přepínače </w:t>
      </w:r>
      <w:r w:rsidRPr="00C777FB">
        <w:rPr>
          <w:rFonts w:ascii="Arial" w:hAnsi="Arial" w:cs="Arial"/>
          <w:i/>
          <w:lang w:val="cs-CZ"/>
        </w:rPr>
        <w:t>–i</w:t>
      </w:r>
      <w:r>
        <w:rPr>
          <w:rFonts w:ascii="Arial" w:hAnsi="Arial" w:cs="Arial"/>
          <w:lang w:val="cs-CZ"/>
        </w:rPr>
        <w:t xml:space="preserve"> </w:t>
      </w:r>
      <w:r w:rsidRPr="00C777FB">
        <w:rPr>
          <w:rFonts w:cstheme="minorHAnsi"/>
          <w:lang w:val="cs-CZ"/>
        </w:rPr>
        <w:t>následujícím způsobem :</w:t>
      </w:r>
    </w:p>
    <w:p w:rsidR="00C777FB" w:rsidRPr="002F79C7" w:rsidRDefault="00C777FB" w:rsidP="00C777FB">
      <w:pPr>
        <w:rPr>
          <w:rFonts w:ascii="Arial" w:hAnsi="Arial" w:cs="Arial"/>
          <w:i/>
          <w:lang w:val="cs-CZ"/>
        </w:rPr>
      </w:pPr>
      <w:r w:rsidRPr="002F79C7">
        <w:rPr>
          <w:rFonts w:ascii="Arial" w:hAnsi="Arial" w:cs="Arial"/>
          <w:i/>
          <w:lang w:val="cs-CZ"/>
        </w:rPr>
        <w:t xml:space="preserve">./myospfsniffer –i eth1 </w:t>
      </w:r>
    </w:p>
    <w:p w:rsidR="00C777FB" w:rsidRDefault="00C777FB" w:rsidP="00C777FB">
      <w:pPr>
        <w:rPr>
          <w:rFonts w:cstheme="minorHAnsi"/>
          <w:lang w:val="cs-CZ"/>
        </w:rPr>
      </w:pPr>
      <w:r w:rsidRPr="00C777FB">
        <w:rPr>
          <w:rFonts w:cstheme="minorHAnsi"/>
          <w:lang w:val="cs-CZ"/>
        </w:rPr>
        <w:t>,kde</w:t>
      </w:r>
      <w:r>
        <w:rPr>
          <w:rFonts w:ascii="Arial" w:hAnsi="Arial" w:cs="Arial"/>
          <w:lang w:val="cs-CZ"/>
        </w:rPr>
        <w:t xml:space="preserve"> </w:t>
      </w:r>
      <w:r w:rsidRPr="002F79C7">
        <w:rPr>
          <w:rFonts w:ascii="Arial" w:hAnsi="Arial" w:cs="Arial"/>
          <w:i/>
          <w:lang w:val="cs-CZ"/>
        </w:rPr>
        <w:t>eth1</w:t>
      </w:r>
      <w:r>
        <w:rPr>
          <w:rFonts w:ascii="Arial" w:hAnsi="Arial" w:cs="Arial"/>
          <w:lang w:val="cs-CZ"/>
        </w:rPr>
        <w:t xml:space="preserve"> </w:t>
      </w:r>
      <w:r w:rsidRPr="00C777FB">
        <w:rPr>
          <w:rFonts w:cstheme="minorHAnsi"/>
          <w:lang w:val="cs-CZ"/>
        </w:rPr>
        <w:t>je rozhranní, na kterém se bude naslouchat.</w:t>
      </w:r>
      <w:r>
        <w:rPr>
          <w:rFonts w:cstheme="minorHAnsi"/>
          <w:lang w:val="cs-CZ"/>
        </w:rPr>
        <w:t xml:space="preserve"> Pro výpis nápovědy je možné použít přepínač </w:t>
      </w:r>
      <w:r w:rsidRPr="00C777FB">
        <w:rPr>
          <w:rFonts w:ascii="Arial" w:hAnsi="Arial" w:cs="Arial"/>
          <w:i/>
          <w:lang w:val="cs-CZ"/>
        </w:rPr>
        <w:t>–h</w:t>
      </w:r>
      <w:r>
        <w:rPr>
          <w:rFonts w:cstheme="minorHAnsi"/>
          <w:lang w:val="cs-CZ"/>
        </w:rPr>
        <w:t>.</w:t>
      </w:r>
    </w:p>
    <w:p w:rsidR="00C777FB" w:rsidRDefault="00C777FB" w:rsidP="00C777FB">
      <w:pPr>
        <w:pStyle w:val="Heading2"/>
        <w:rPr>
          <w:lang w:val="cs-CZ"/>
        </w:rPr>
      </w:pPr>
      <w:bookmarkStart w:id="7" w:name="_Toc310102799"/>
      <w:r>
        <w:rPr>
          <w:lang w:val="cs-CZ"/>
        </w:rPr>
        <w:t>Implementace</w:t>
      </w:r>
      <w:bookmarkEnd w:id="7"/>
    </w:p>
    <w:p w:rsidR="00664403" w:rsidRDefault="00664403" w:rsidP="00664403">
      <w:pPr>
        <w:pStyle w:val="Heading3"/>
        <w:rPr>
          <w:lang w:val="cs-CZ"/>
        </w:rPr>
      </w:pPr>
      <w:bookmarkStart w:id="8" w:name="_Toc310102800"/>
      <w:r>
        <w:rPr>
          <w:lang w:val="cs-CZ"/>
        </w:rPr>
        <w:t>Moduly</w:t>
      </w:r>
      <w:bookmarkEnd w:id="8"/>
    </w:p>
    <w:p w:rsidR="00664403" w:rsidRPr="00664403" w:rsidRDefault="00664403" w:rsidP="00664403">
      <w:pPr>
        <w:rPr>
          <w:lang w:val="cs-CZ"/>
        </w:rPr>
      </w:pPr>
      <w:r w:rsidRPr="00664403">
        <w:rPr>
          <w:lang w:val="cs-CZ"/>
        </w:rPr>
        <w:t>Program je rozčleněn do několika modul</w:t>
      </w:r>
      <w:r>
        <w:rPr>
          <w:lang w:val="cs-CZ"/>
        </w:rPr>
        <w:t>ů :</w:t>
      </w:r>
    </w:p>
    <w:p w:rsidR="00C777FB" w:rsidRPr="00C777FB" w:rsidRDefault="00C777FB" w:rsidP="00664403">
      <w:pPr>
        <w:ind w:left="1440" w:hanging="1440"/>
      </w:pPr>
      <w:proofErr w:type="gramStart"/>
      <w:r w:rsidRPr="00664403">
        <w:rPr>
          <w:rStyle w:val="Heading4Char"/>
        </w:rPr>
        <w:t>sys</w:t>
      </w:r>
      <w:proofErr w:type="gramEnd"/>
      <w:r>
        <w:tab/>
      </w:r>
      <w:r w:rsidRPr="00C777FB">
        <w:t xml:space="preserve">- </w:t>
      </w:r>
      <w:proofErr w:type="spellStart"/>
      <w:r>
        <w:t>obsahuje</w:t>
      </w:r>
      <w:proofErr w:type="spellEnd"/>
      <w:r>
        <w:t xml:space="preserve"> </w:t>
      </w:r>
      <w:proofErr w:type="spellStart"/>
      <w:r w:rsidR="00664403">
        <w:t>funkce</w:t>
      </w:r>
      <w:proofErr w:type="spellEnd"/>
      <w:r w:rsidR="00664403">
        <w:t xml:space="preserve"> pro </w:t>
      </w:r>
      <w:proofErr w:type="spellStart"/>
      <w:r w:rsidR="00664403">
        <w:t>tisk</w:t>
      </w:r>
      <w:proofErr w:type="spellEnd"/>
      <w:r w:rsidR="00664403">
        <w:t xml:space="preserve"> </w:t>
      </w:r>
      <w:proofErr w:type="spellStart"/>
      <w:r w:rsidR="00664403">
        <w:t>nápovědy</w:t>
      </w:r>
      <w:proofErr w:type="spellEnd"/>
      <w:r w:rsidR="00664403">
        <w:t xml:space="preserve">, </w:t>
      </w:r>
      <w:proofErr w:type="spellStart"/>
      <w:r w:rsidR="00664403">
        <w:t>ethernetových</w:t>
      </w:r>
      <w:proofErr w:type="spellEnd"/>
      <w:r w:rsidR="00664403">
        <w:t xml:space="preserve"> a </w:t>
      </w:r>
      <w:proofErr w:type="spellStart"/>
      <w:r w:rsidR="00664403">
        <w:t>ip</w:t>
      </w:r>
      <w:proofErr w:type="spellEnd"/>
      <w:r w:rsidR="00664403">
        <w:t xml:space="preserve"> </w:t>
      </w:r>
      <w:proofErr w:type="spellStart"/>
      <w:r w:rsidR="00664403">
        <w:t>hlaviček</w:t>
      </w:r>
      <w:proofErr w:type="spellEnd"/>
      <w:r w:rsidR="00664403">
        <w:t xml:space="preserve"> a </w:t>
      </w:r>
      <w:proofErr w:type="spellStart"/>
      <w:r w:rsidR="002F79C7">
        <w:t>dále</w:t>
      </w:r>
      <w:proofErr w:type="spellEnd"/>
      <w:r w:rsidR="002F79C7">
        <w:t xml:space="preserve"> </w:t>
      </w:r>
      <w:proofErr w:type="spellStart"/>
      <w:r w:rsidR="002F79C7">
        <w:t>funkce</w:t>
      </w:r>
      <w:proofErr w:type="spellEnd"/>
      <w:r w:rsidR="002F79C7">
        <w:t xml:space="preserve"> pro </w:t>
      </w:r>
      <w:proofErr w:type="spellStart"/>
      <w:r w:rsidR="002F79C7">
        <w:t>tisk</w:t>
      </w:r>
      <w:proofErr w:type="spellEnd"/>
      <w:r w:rsidR="002F79C7">
        <w:t xml:space="preserve"> IPv4 a IPv6 </w:t>
      </w:r>
      <w:proofErr w:type="spellStart"/>
      <w:r w:rsidR="002F79C7">
        <w:t>adres</w:t>
      </w:r>
      <w:proofErr w:type="spellEnd"/>
      <w:r w:rsidR="002F79C7">
        <w:t xml:space="preserve"> a </w:t>
      </w:r>
      <w:proofErr w:type="spellStart"/>
      <w:r w:rsidR="002F79C7">
        <w:t>jejich</w:t>
      </w:r>
      <w:proofErr w:type="spellEnd"/>
      <w:r w:rsidR="002F79C7">
        <w:t xml:space="preserve"> </w:t>
      </w:r>
      <w:proofErr w:type="spellStart"/>
      <w:r w:rsidR="002F79C7">
        <w:t>prefixů</w:t>
      </w:r>
      <w:proofErr w:type="spellEnd"/>
    </w:p>
    <w:p w:rsidR="00C777FB" w:rsidRPr="00664403" w:rsidRDefault="00664403" w:rsidP="00C777FB">
      <w:pPr>
        <w:rPr>
          <w:rFonts w:cstheme="minorHAnsi"/>
          <w:lang w:val="cs-CZ"/>
        </w:rPr>
      </w:pPr>
      <w:proofErr w:type="spellStart"/>
      <w:proofErr w:type="gramStart"/>
      <w:r w:rsidRPr="00664403">
        <w:rPr>
          <w:rStyle w:val="Heading4Char"/>
        </w:rPr>
        <w:t>const</w:t>
      </w:r>
      <w:proofErr w:type="spellEnd"/>
      <w:proofErr w:type="gramEnd"/>
      <w:r w:rsidRPr="00664403">
        <w:rPr>
          <w:rStyle w:val="Heading4Char"/>
        </w:rPr>
        <w:tab/>
      </w:r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>- definice kostant použitých v programu</w:t>
      </w:r>
    </w:p>
    <w:p w:rsidR="00664403" w:rsidRPr="00664403" w:rsidRDefault="00664403" w:rsidP="00664403">
      <w:pPr>
        <w:ind w:left="1440" w:hanging="1440"/>
        <w:rPr>
          <w:rFonts w:cstheme="minorHAnsi"/>
          <w:lang w:val="cs-CZ"/>
        </w:rPr>
      </w:pPr>
      <w:proofErr w:type="gramStart"/>
      <w:r w:rsidRPr="00664403">
        <w:rPr>
          <w:rStyle w:val="Heading4Char"/>
        </w:rPr>
        <w:t>binary</w:t>
      </w:r>
      <w:proofErr w:type="gramEnd"/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>- makro pro převod čísla z binární reprezentace do reprezentace programovacího jazyka C</w:t>
      </w:r>
    </w:p>
    <w:p w:rsidR="00664403" w:rsidRDefault="00664403" w:rsidP="00664403">
      <w:pPr>
        <w:ind w:left="1440" w:hanging="1440"/>
        <w:rPr>
          <w:rFonts w:ascii="Arial" w:hAnsi="Arial" w:cs="Arial"/>
          <w:lang w:val="cs-CZ"/>
        </w:rPr>
      </w:pPr>
      <w:r w:rsidRPr="00664403">
        <w:rPr>
          <w:rStyle w:val="Heading4Char"/>
        </w:rPr>
        <w:t>ospfv2</w:t>
      </w:r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>- struktury a funkce pro výpis OSPFv2 informací</w:t>
      </w:r>
    </w:p>
    <w:p w:rsidR="00664403" w:rsidRPr="00664403" w:rsidRDefault="00664403" w:rsidP="00664403">
      <w:pPr>
        <w:ind w:left="1440" w:hanging="1440"/>
        <w:rPr>
          <w:rFonts w:cstheme="minorHAnsi"/>
          <w:lang w:val="cs-CZ"/>
        </w:rPr>
      </w:pPr>
      <w:r w:rsidRPr="00664403">
        <w:rPr>
          <w:rStyle w:val="Heading4Char"/>
        </w:rPr>
        <w:t>ospfv3</w:t>
      </w:r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>- struktury a funkce pro výpis OSPFv3 informací</w:t>
      </w:r>
    </w:p>
    <w:p w:rsidR="00664403" w:rsidRDefault="00664403" w:rsidP="00664403">
      <w:pPr>
        <w:ind w:left="1440" w:hanging="1440"/>
        <w:rPr>
          <w:rFonts w:ascii="Arial" w:hAnsi="Arial" w:cs="Arial"/>
          <w:lang w:val="cs-CZ"/>
        </w:rPr>
      </w:pPr>
      <w:r w:rsidRPr="00664403">
        <w:rPr>
          <w:rStyle w:val="Heading4Char"/>
        </w:rPr>
        <w:t>ospfv3_db</w:t>
      </w:r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 xml:space="preserve">- struktury a funkce pro záznam </w:t>
      </w:r>
      <w:r w:rsidR="009A3B1F">
        <w:rPr>
          <w:rFonts w:cstheme="minorHAnsi"/>
          <w:lang w:val="cs-CZ"/>
        </w:rPr>
        <w:t xml:space="preserve">a výpis </w:t>
      </w:r>
      <w:r w:rsidRPr="00664403">
        <w:rPr>
          <w:rFonts w:cstheme="minorHAnsi"/>
          <w:lang w:val="cs-CZ"/>
        </w:rPr>
        <w:t>OSPFv3 topologie</w:t>
      </w:r>
    </w:p>
    <w:p w:rsidR="00664403" w:rsidRPr="00664403" w:rsidRDefault="00664403" w:rsidP="00664403">
      <w:pPr>
        <w:ind w:left="1440" w:hanging="1440"/>
        <w:rPr>
          <w:rFonts w:cstheme="minorHAnsi"/>
          <w:lang w:val="cs-CZ"/>
        </w:rPr>
      </w:pPr>
      <w:proofErr w:type="gramStart"/>
      <w:r w:rsidRPr="00664403">
        <w:rPr>
          <w:rStyle w:val="Heading4Char"/>
        </w:rPr>
        <w:t>main</w:t>
      </w:r>
      <w:proofErr w:type="gramEnd"/>
      <w:r>
        <w:rPr>
          <w:rFonts w:ascii="Arial" w:hAnsi="Arial" w:cs="Arial"/>
          <w:lang w:val="cs-CZ"/>
        </w:rPr>
        <w:tab/>
      </w:r>
      <w:r w:rsidRPr="00664403">
        <w:rPr>
          <w:rFonts w:cstheme="minorHAnsi"/>
          <w:lang w:val="cs-CZ"/>
        </w:rPr>
        <w:t>- samotný program</w:t>
      </w:r>
    </w:p>
    <w:p w:rsidR="00664403" w:rsidRDefault="00664403" w:rsidP="00664403">
      <w:pPr>
        <w:pStyle w:val="Heading3"/>
        <w:rPr>
          <w:lang w:val="cs-CZ"/>
        </w:rPr>
      </w:pPr>
      <w:bookmarkStart w:id="9" w:name="_Toc310102801"/>
      <w:r>
        <w:rPr>
          <w:lang w:val="cs-CZ"/>
        </w:rPr>
        <w:t>Logické části programu</w:t>
      </w:r>
      <w:bookmarkEnd w:id="9"/>
    </w:p>
    <w:p w:rsidR="00664403" w:rsidRDefault="00664403" w:rsidP="00664403">
      <w:pPr>
        <w:pStyle w:val="Heading4"/>
        <w:rPr>
          <w:lang w:val="cs-CZ"/>
        </w:rPr>
      </w:pPr>
      <w:r>
        <w:rPr>
          <w:lang w:val="cs-CZ"/>
        </w:rPr>
        <w:t>Odposlech zpráv na rozhranní</w:t>
      </w:r>
    </w:p>
    <w:p w:rsidR="00B60EC0" w:rsidRDefault="00664403" w:rsidP="00664403">
      <w:pPr>
        <w:rPr>
          <w:rFonts w:cstheme="minorHAnsi"/>
          <w:lang w:val="cs-CZ"/>
        </w:rPr>
      </w:pPr>
      <w:r>
        <w:rPr>
          <w:lang w:val="cs-CZ"/>
        </w:rPr>
        <w:t xml:space="preserve">Pro odposlech byla použita knihovna </w:t>
      </w:r>
      <w:r w:rsidRPr="002F79C7">
        <w:rPr>
          <w:rFonts w:ascii="Arial" w:hAnsi="Arial" w:cs="Arial"/>
          <w:i/>
          <w:lang w:val="cs-CZ"/>
        </w:rPr>
        <w:t>libpcap</w:t>
      </w:r>
      <w:r>
        <w:rPr>
          <w:rFonts w:ascii="Arial" w:hAnsi="Arial" w:cs="Arial"/>
          <w:lang w:val="cs-CZ"/>
        </w:rPr>
        <w:t xml:space="preserve">, </w:t>
      </w:r>
      <w:r w:rsidR="00684A59">
        <w:rPr>
          <w:rFonts w:cstheme="minorHAnsi"/>
          <w:lang w:val="cs-CZ"/>
        </w:rPr>
        <w:t xml:space="preserve">bez použití filtrace, což umožnilo zpracovat přijaté zprávy přímo v programu a vypsat tak </w:t>
      </w:r>
      <w:r w:rsidR="00277980">
        <w:rPr>
          <w:rFonts w:cstheme="minorHAnsi"/>
          <w:lang w:val="cs-CZ"/>
        </w:rPr>
        <w:t xml:space="preserve">přesné pořadové číslo </w:t>
      </w:r>
      <w:r w:rsidR="00684A59">
        <w:rPr>
          <w:rFonts w:cstheme="minorHAnsi"/>
          <w:lang w:val="cs-CZ"/>
        </w:rPr>
        <w:t xml:space="preserve"> tak, jak to dělá například program </w:t>
      </w:r>
      <w:r w:rsidR="00684A59" w:rsidRPr="00684A59">
        <w:rPr>
          <w:rFonts w:cstheme="minorHAnsi"/>
          <w:i/>
          <w:lang w:val="cs-CZ"/>
        </w:rPr>
        <w:t>Wireshark</w:t>
      </w:r>
      <w:r w:rsidR="00684A59">
        <w:rPr>
          <w:rFonts w:cstheme="minorHAnsi"/>
          <w:lang w:val="cs-CZ"/>
        </w:rPr>
        <w:t xml:space="preserve">. </w:t>
      </w:r>
      <w:r w:rsidR="00B60EC0">
        <w:rPr>
          <w:rFonts w:cstheme="minorHAnsi"/>
          <w:lang w:val="cs-CZ"/>
        </w:rPr>
        <w:t>Pro použ</w:t>
      </w:r>
      <w:r w:rsidR="00277980">
        <w:rPr>
          <w:rFonts w:cstheme="minorHAnsi"/>
          <w:lang w:val="cs-CZ"/>
        </w:rPr>
        <w:t>ití filtru je však možné změnit</w:t>
      </w:r>
      <w:r w:rsidR="00B60EC0">
        <w:rPr>
          <w:rFonts w:cstheme="minorHAnsi"/>
          <w:lang w:val="cs-CZ"/>
        </w:rPr>
        <w:t xml:space="preserve"> definici </w:t>
      </w:r>
      <w:r w:rsidR="00B60EC0" w:rsidRPr="00B60EC0">
        <w:rPr>
          <w:rFonts w:cstheme="minorHAnsi"/>
          <w:i/>
          <w:lang w:val="cs-CZ"/>
        </w:rPr>
        <w:t>FILTER_EXP</w:t>
      </w:r>
      <w:r w:rsidR="00B60EC0">
        <w:rPr>
          <w:rFonts w:cstheme="minorHAnsi"/>
          <w:lang w:val="cs-CZ"/>
        </w:rPr>
        <w:t xml:space="preserve">, v hlavičkovém souboru </w:t>
      </w:r>
      <w:r w:rsidR="00B60EC0" w:rsidRPr="00B60EC0">
        <w:rPr>
          <w:rFonts w:cstheme="minorHAnsi"/>
          <w:i/>
          <w:lang w:val="cs-CZ"/>
        </w:rPr>
        <w:t>main.h</w:t>
      </w:r>
      <w:r w:rsidR="00B60EC0">
        <w:rPr>
          <w:rFonts w:cstheme="minorHAnsi"/>
          <w:lang w:val="cs-CZ"/>
        </w:rPr>
        <w:t xml:space="preserve">.  Stejně tak je možné zapnout/vypnout výpis ladících informací pomocí definice </w:t>
      </w:r>
      <w:r w:rsidR="00B60EC0" w:rsidRPr="00B60EC0">
        <w:rPr>
          <w:rFonts w:cstheme="minorHAnsi"/>
          <w:i/>
          <w:lang w:val="cs-CZ"/>
        </w:rPr>
        <w:t>DEBUG</w:t>
      </w:r>
      <w:r w:rsidR="00B60EC0">
        <w:rPr>
          <w:rFonts w:cstheme="minorHAnsi"/>
          <w:lang w:val="cs-CZ"/>
        </w:rPr>
        <w:t xml:space="preserve">, v hlavičkovém souboru </w:t>
      </w:r>
      <w:r w:rsidR="00B60EC0" w:rsidRPr="00B60EC0">
        <w:rPr>
          <w:rFonts w:cstheme="minorHAnsi"/>
          <w:i/>
          <w:lang w:val="cs-CZ"/>
        </w:rPr>
        <w:t>const.h</w:t>
      </w:r>
      <w:r w:rsidR="00B60EC0">
        <w:rPr>
          <w:rFonts w:cstheme="minorHAnsi"/>
          <w:lang w:val="cs-CZ"/>
        </w:rPr>
        <w:t xml:space="preserve">. </w:t>
      </w:r>
      <w:r w:rsidR="00277980">
        <w:rPr>
          <w:rFonts w:cstheme="minorHAnsi"/>
          <w:lang w:val="cs-CZ"/>
        </w:rPr>
        <w:t>Seznam dalšího nastavení překladu programu je obsažen v příloze 1.</w:t>
      </w:r>
    </w:p>
    <w:p w:rsidR="00753D8D" w:rsidRDefault="00753D8D" w:rsidP="00753D8D">
      <w:pPr>
        <w:pStyle w:val="Heading4"/>
        <w:rPr>
          <w:lang w:val="cs-CZ"/>
        </w:rPr>
      </w:pPr>
      <w:r>
        <w:rPr>
          <w:lang w:val="cs-CZ"/>
        </w:rPr>
        <w:t>Zpracování</w:t>
      </w:r>
    </w:p>
    <w:p w:rsidR="00664403" w:rsidRDefault="00684A59" w:rsidP="00664403">
      <w:pPr>
        <w:rPr>
          <w:rFonts w:cstheme="minorHAnsi"/>
        </w:rPr>
      </w:pPr>
      <w:r>
        <w:rPr>
          <w:rFonts w:cstheme="minorHAnsi"/>
          <w:lang w:val="cs-CZ"/>
        </w:rPr>
        <w:t xml:space="preserve">O zpracování zprávy se stará funkce </w:t>
      </w:r>
      <w:r w:rsidRPr="00684A59">
        <w:rPr>
          <w:rFonts w:ascii="Arial" w:hAnsi="Arial" w:cs="Arial"/>
          <w:i/>
          <w:lang w:val="cs-CZ"/>
        </w:rPr>
        <w:t>got_packet</w:t>
      </w:r>
      <w:r w:rsidRPr="00684A59">
        <w:rPr>
          <w:rFonts w:cstheme="minorHAnsi"/>
          <w:lang w:val="cs-CZ"/>
        </w:rPr>
        <w:t>, kte</w:t>
      </w:r>
      <w:r>
        <w:rPr>
          <w:rFonts w:cstheme="minorHAnsi"/>
          <w:lang w:val="cs-CZ"/>
        </w:rPr>
        <w:t xml:space="preserve">rá postupně rozlišuje struktury zprávy dle jejího typu (IPv4/IPv6, OSPF typy zpráv), vypisuje </w:t>
      </w:r>
      <w:r w:rsidR="00B60EC0">
        <w:rPr>
          <w:rFonts w:cstheme="minorHAnsi"/>
          <w:lang w:val="cs-CZ"/>
        </w:rPr>
        <w:t xml:space="preserve">celé </w:t>
      </w:r>
      <w:r>
        <w:rPr>
          <w:rFonts w:cstheme="minorHAnsi"/>
          <w:lang w:val="cs-CZ"/>
        </w:rPr>
        <w:t>tyto struktury na standartní výstup a ukládá relevantní informace do databáze za použití dříve uvedených modulů.</w:t>
      </w:r>
      <w:r w:rsidR="00B60EC0">
        <w:rPr>
          <w:rFonts w:cstheme="minorHAnsi"/>
          <w:lang w:val="cs-CZ"/>
        </w:rPr>
        <w:t xml:space="preserve"> Formát výpisu zprávy lze změnit pomocí změny definic </w:t>
      </w:r>
      <w:r w:rsidR="00B60EC0" w:rsidRPr="00B60EC0">
        <w:rPr>
          <w:rFonts w:cstheme="minorHAnsi"/>
          <w:i/>
          <w:lang w:val="cs-CZ"/>
        </w:rPr>
        <w:t>ETHERNET</w:t>
      </w:r>
      <w:r w:rsidR="00B60EC0" w:rsidRPr="00B60EC0">
        <w:rPr>
          <w:rFonts w:cstheme="minorHAnsi"/>
          <w:i/>
        </w:rPr>
        <w:t xml:space="preserve">_FORMAT, IP_FORMAT, OSPF_HEADER_FORMAT, OSPF_TYPE_FORMAT, OSPF_LSA_HEADER_FORMAT </w:t>
      </w:r>
      <w:r w:rsidR="00B60EC0" w:rsidRPr="00B60EC0">
        <w:rPr>
          <w:rFonts w:cstheme="minorHAnsi"/>
        </w:rPr>
        <w:t>a</w:t>
      </w:r>
      <w:r w:rsidR="00B60EC0" w:rsidRPr="00B60EC0">
        <w:rPr>
          <w:rFonts w:cstheme="minorHAnsi"/>
          <w:i/>
        </w:rPr>
        <w:t xml:space="preserve"> OSPF_LSA_FORMAT</w:t>
      </w:r>
      <w:r w:rsidR="00B60EC0">
        <w:rPr>
          <w:rFonts w:cstheme="minorHAnsi"/>
        </w:rPr>
        <w:t xml:space="preserve">. </w:t>
      </w:r>
    </w:p>
    <w:p w:rsidR="00753D8D" w:rsidRDefault="00753D8D" w:rsidP="00753D8D">
      <w:pPr>
        <w:pStyle w:val="Heading4"/>
      </w:pPr>
      <w:proofErr w:type="spellStart"/>
      <w:r>
        <w:lastRenderedPageBreak/>
        <w:t>Tisk</w:t>
      </w:r>
      <w:proofErr w:type="spellEnd"/>
      <w:r>
        <w:t xml:space="preserve"> LSA</w:t>
      </w:r>
    </w:p>
    <w:p w:rsidR="00D97178" w:rsidRDefault="00D97178" w:rsidP="00664403">
      <w:pPr>
        <w:rPr>
          <w:rFonts w:cstheme="minorHAnsi"/>
        </w:rPr>
      </w:pPr>
      <w:proofErr w:type="gramStart"/>
      <w:r>
        <w:rPr>
          <w:rFonts w:cstheme="minorHAnsi"/>
        </w:rPr>
        <w:t xml:space="preserve">Je </w:t>
      </w:r>
      <w:proofErr w:type="spellStart"/>
      <w:r>
        <w:rPr>
          <w:rFonts w:cstheme="minorHAnsi"/>
        </w:rPr>
        <w:t>vhodné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zmínit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funkce</w:t>
      </w:r>
      <w:proofErr w:type="spellEnd"/>
      <w:r w:rsidR="00753D8D">
        <w:rPr>
          <w:rFonts w:cstheme="minorHAnsi"/>
        </w:rPr>
        <w:t xml:space="preserve"> pro </w:t>
      </w:r>
      <w:proofErr w:type="spellStart"/>
      <w:r w:rsidR="00753D8D">
        <w:rPr>
          <w:rFonts w:cstheme="minorHAnsi"/>
        </w:rPr>
        <w:t>tisk</w:t>
      </w:r>
      <w:proofErr w:type="spellEnd"/>
      <w:r w:rsidR="00753D8D">
        <w:rPr>
          <w:rFonts w:cstheme="minorHAnsi"/>
        </w:rPr>
        <w:t xml:space="preserve"> </w:t>
      </w:r>
      <w:r w:rsidR="00753D8D" w:rsidRPr="00753D8D">
        <w:rPr>
          <w:rFonts w:cstheme="minorHAnsi"/>
          <w:i/>
        </w:rPr>
        <w:t>print_ospf2_lsa</w:t>
      </w:r>
      <w:r w:rsidR="00753D8D">
        <w:rPr>
          <w:rFonts w:cstheme="minorHAnsi"/>
        </w:rPr>
        <w:t xml:space="preserve"> a </w:t>
      </w:r>
      <w:r w:rsidR="00753D8D" w:rsidRPr="00753D8D">
        <w:rPr>
          <w:rFonts w:cstheme="minorHAnsi"/>
          <w:i/>
        </w:rPr>
        <w:t>print_ospf3_lsa</w:t>
      </w:r>
      <w:r w:rsidR="00753D8D">
        <w:rPr>
          <w:rFonts w:cstheme="minorHAnsi"/>
          <w:i/>
        </w:rPr>
        <w:t>.</w:t>
      </w:r>
      <w:proofErr w:type="gramEnd"/>
      <w:r w:rsidR="00753D8D">
        <w:rPr>
          <w:rFonts w:cstheme="minorHAnsi"/>
          <w:i/>
        </w:rPr>
        <w:t xml:space="preserve"> </w:t>
      </w:r>
      <w:proofErr w:type="spellStart"/>
      <w:r w:rsidR="00753D8D">
        <w:rPr>
          <w:rFonts w:cstheme="minorHAnsi"/>
        </w:rPr>
        <w:t>Tyto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funkce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přijímají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jako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parametr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ukazatel</w:t>
      </w:r>
      <w:proofErr w:type="spellEnd"/>
      <w:r w:rsidR="00753D8D">
        <w:rPr>
          <w:rFonts w:cstheme="minorHAnsi"/>
        </w:rPr>
        <w:t xml:space="preserve"> </w:t>
      </w:r>
      <w:proofErr w:type="spellStart"/>
      <w:proofErr w:type="gramStart"/>
      <w:r w:rsidR="00753D8D">
        <w:rPr>
          <w:rFonts w:cstheme="minorHAnsi"/>
        </w:rPr>
        <w:t>na</w:t>
      </w:r>
      <w:proofErr w:type="spellEnd"/>
      <w:proofErr w:type="gram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hlavičku</w:t>
      </w:r>
      <w:proofErr w:type="spellEnd"/>
      <w:r w:rsidR="00753D8D">
        <w:rPr>
          <w:rFonts w:cstheme="minorHAnsi"/>
        </w:rPr>
        <w:t xml:space="preserve"> LSA </w:t>
      </w:r>
      <w:proofErr w:type="spellStart"/>
      <w:r w:rsidR="00753D8D">
        <w:rPr>
          <w:rFonts w:cstheme="minorHAnsi"/>
        </w:rPr>
        <w:t>části</w:t>
      </w:r>
      <w:proofErr w:type="spellEnd"/>
      <w:r w:rsidR="00753D8D">
        <w:rPr>
          <w:rFonts w:cstheme="minorHAnsi"/>
        </w:rPr>
        <w:t xml:space="preserve"> OSPF </w:t>
      </w:r>
      <w:proofErr w:type="spellStart"/>
      <w:r w:rsidR="00753D8D">
        <w:rPr>
          <w:rFonts w:cstheme="minorHAnsi"/>
        </w:rPr>
        <w:t>zprávy</w:t>
      </w:r>
      <w:proofErr w:type="spellEnd"/>
      <w:r w:rsidR="00753D8D">
        <w:rPr>
          <w:rFonts w:cstheme="minorHAnsi"/>
        </w:rPr>
        <w:t xml:space="preserve">, </w:t>
      </w:r>
      <w:proofErr w:type="spellStart"/>
      <w:r w:rsidR="00753D8D">
        <w:rPr>
          <w:rFonts w:cstheme="minorHAnsi"/>
        </w:rPr>
        <w:t>samostatně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pak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rozlišují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typ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předaného</w:t>
      </w:r>
      <w:proofErr w:type="spellEnd"/>
      <w:r w:rsidR="00753D8D">
        <w:rPr>
          <w:rFonts w:cstheme="minorHAnsi"/>
        </w:rPr>
        <w:t xml:space="preserve"> LSA a </w:t>
      </w:r>
      <w:proofErr w:type="spellStart"/>
      <w:r w:rsidR="00753D8D">
        <w:rPr>
          <w:rFonts w:cstheme="minorHAnsi"/>
        </w:rPr>
        <w:t>prostřednictvým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pomocných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funkcí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tisknou</w:t>
      </w:r>
      <w:proofErr w:type="spellEnd"/>
      <w:r w:rsidR="00753D8D">
        <w:rPr>
          <w:rFonts w:cstheme="minorHAnsi"/>
        </w:rPr>
        <w:t xml:space="preserve"> LSA </w:t>
      </w:r>
      <w:proofErr w:type="spellStart"/>
      <w:r w:rsidR="00753D8D">
        <w:rPr>
          <w:rFonts w:cstheme="minorHAnsi"/>
        </w:rPr>
        <w:t>na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standartní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výstup</w:t>
      </w:r>
      <w:proofErr w:type="spellEnd"/>
      <w:r w:rsidR="00753D8D">
        <w:rPr>
          <w:rFonts w:cstheme="minorHAnsi"/>
        </w:rPr>
        <w:t xml:space="preserve">. </w:t>
      </w:r>
      <w:proofErr w:type="spellStart"/>
      <w:proofErr w:type="gramStart"/>
      <w:r w:rsidR="00753D8D">
        <w:rPr>
          <w:rFonts w:cstheme="minorHAnsi"/>
        </w:rPr>
        <w:t>Problém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nastává</w:t>
      </w:r>
      <w:proofErr w:type="spellEnd"/>
      <w:r w:rsidR="00753D8D">
        <w:rPr>
          <w:rFonts w:cstheme="minorHAnsi"/>
        </w:rPr>
        <w:t xml:space="preserve"> u </w:t>
      </w:r>
      <w:proofErr w:type="spellStart"/>
      <w:r w:rsidR="00753D8D">
        <w:rPr>
          <w:rFonts w:cstheme="minorHAnsi"/>
        </w:rPr>
        <w:t>struktur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zprávy</w:t>
      </w:r>
      <w:proofErr w:type="spellEnd"/>
      <w:r w:rsidR="00753D8D">
        <w:rPr>
          <w:rFonts w:cstheme="minorHAnsi"/>
        </w:rPr>
        <w:t xml:space="preserve">, </w:t>
      </w:r>
      <w:proofErr w:type="spellStart"/>
      <w:r w:rsidR="00753D8D">
        <w:rPr>
          <w:rFonts w:cstheme="minorHAnsi"/>
        </w:rPr>
        <w:t>které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nemají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přesně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danou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velikost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jako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například</w:t>
      </w:r>
      <w:proofErr w:type="spellEnd"/>
      <w:r w:rsidR="00753D8D">
        <w:rPr>
          <w:rFonts w:cstheme="minorHAnsi"/>
        </w:rPr>
        <w:t xml:space="preserve"> pole </w:t>
      </w:r>
      <w:r w:rsidR="00753D8D" w:rsidRPr="00753D8D">
        <w:rPr>
          <w:rFonts w:cstheme="minorHAnsi"/>
          <w:i/>
        </w:rPr>
        <w:t>prefix</w:t>
      </w:r>
      <w:r w:rsidR="00753D8D">
        <w:rPr>
          <w:rFonts w:cstheme="minorHAnsi"/>
        </w:rPr>
        <w:t xml:space="preserve"> </w:t>
      </w:r>
      <w:r w:rsidR="00277980">
        <w:rPr>
          <w:rFonts w:cstheme="minorHAnsi"/>
        </w:rPr>
        <w:t xml:space="preserve">u OSPFv3 Inter-Area-Prefix LSA, </w:t>
      </w:r>
      <w:proofErr w:type="spellStart"/>
      <w:r w:rsidR="00277980">
        <w:rPr>
          <w:rFonts w:cstheme="minorHAnsi"/>
        </w:rPr>
        <w:t>kde</w:t>
      </w:r>
      <w:proofErr w:type="spellEnd"/>
      <w:r w:rsidR="00277980">
        <w:rPr>
          <w:rFonts w:cstheme="minorHAnsi"/>
        </w:rPr>
        <w:t xml:space="preserve"> j</w:t>
      </w:r>
      <w:r w:rsidR="00753D8D">
        <w:rPr>
          <w:rFonts w:cstheme="minorHAnsi"/>
        </w:rPr>
        <w:t xml:space="preserve">e </w:t>
      </w:r>
      <w:proofErr w:type="spellStart"/>
      <w:r w:rsidR="00753D8D">
        <w:rPr>
          <w:rFonts w:cstheme="minorHAnsi"/>
        </w:rPr>
        <w:t>nutné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tuto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velikost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zjistit</w:t>
      </w:r>
      <w:proofErr w:type="spellEnd"/>
      <w:r w:rsidR="00753D8D">
        <w:rPr>
          <w:rFonts w:cstheme="minorHAnsi"/>
        </w:rPr>
        <w:t xml:space="preserve"> a </w:t>
      </w:r>
      <w:proofErr w:type="spellStart"/>
      <w:r w:rsidR="00753D8D">
        <w:rPr>
          <w:rFonts w:cstheme="minorHAnsi"/>
        </w:rPr>
        <w:t>pracovat</w:t>
      </w:r>
      <w:proofErr w:type="spellEnd"/>
      <w:r w:rsidR="00753D8D">
        <w:rPr>
          <w:rFonts w:cstheme="minorHAnsi"/>
        </w:rPr>
        <w:t xml:space="preserve"> s </w:t>
      </w:r>
      <w:proofErr w:type="spellStart"/>
      <w:r w:rsidR="00753D8D">
        <w:rPr>
          <w:rFonts w:cstheme="minorHAnsi"/>
        </w:rPr>
        <w:t>pamětí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pouze</w:t>
      </w:r>
      <w:proofErr w:type="spellEnd"/>
      <w:r w:rsidR="00753D8D">
        <w:rPr>
          <w:rFonts w:cstheme="minorHAnsi"/>
        </w:rPr>
        <w:t xml:space="preserve"> v </w:t>
      </w:r>
      <w:proofErr w:type="spellStart"/>
      <w:r w:rsidR="00753D8D">
        <w:rPr>
          <w:rFonts w:cstheme="minorHAnsi"/>
        </w:rPr>
        <w:t>rozsahu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zprávy</w:t>
      </w:r>
      <w:proofErr w:type="spellEnd"/>
      <w:r w:rsidR="00753D8D">
        <w:rPr>
          <w:rFonts w:cstheme="minorHAnsi"/>
        </w:rPr>
        <w:t>.</w:t>
      </w:r>
      <w:proofErr w:type="gramEnd"/>
      <w:r w:rsidR="00753D8D">
        <w:rPr>
          <w:rFonts w:cstheme="minorHAnsi"/>
        </w:rPr>
        <w:t xml:space="preserve"> </w:t>
      </w:r>
      <w:proofErr w:type="spellStart"/>
      <w:proofErr w:type="gramStart"/>
      <w:r w:rsidR="00753D8D">
        <w:rPr>
          <w:rFonts w:cstheme="minorHAnsi"/>
        </w:rPr>
        <w:t>Dále</w:t>
      </w:r>
      <w:proofErr w:type="spellEnd"/>
      <w:r w:rsidR="00753D8D">
        <w:rPr>
          <w:rFonts w:cstheme="minorHAnsi"/>
        </w:rPr>
        <w:t xml:space="preserve"> se </w:t>
      </w:r>
      <w:proofErr w:type="spellStart"/>
      <w:r w:rsidR="00753D8D">
        <w:rPr>
          <w:rFonts w:cstheme="minorHAnsi"/>
        </w:rPr>
        <w:t>ve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zprávách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vyskytují</w:t>
      </w:r>
      <w:proofErr w:type="spellEnd"/>
      <w:r w:rsidR="00753D8D">
        <w:rPr>
          <w:rFonts w:cstheme="minorHAnsi"/>
        </w:rPr>
        <w:t xml:space="preserve"> pole, </w:t>
      </w:r>
      <w:proofErr w:type="spellStart"/>
      <w:r w:rsidR="00753D8D">
        <w:rPr>
          <w:rFonts w:cstheme="minorHAnsi"/>
        </w:rPr>
        <w:t>která</w:t>
      </w:r>
      <w:proofErr w:type="spellEnd"/>
      <w:r w:rsidR="00753D8D">
        <w:rPr>
          <w:rFonts w:cstheme="minorHAnsi"/>
        </w:rPr>
        <w:t xml:space="preserve"> se </w:t>
      </w:r>
      <w:proofErr w:type="spellStart"/>
      <w:r w:rsidR="00753D8D">
        <w:rPr>
          <w:rFonts w:cstheme="minorHAnsi"/>
        </w:rPr>
        <w:t>mohou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opakovat</w:t>
      </w:r>
      <w:proofErr w:type="spellEnd"/>
      <w:r w:rsidR="00753D8D">
        <w:rPr>
          <w:rFonts w:cstheme="minorHAnsi"/>
        </w:rPr>
        <w:t>.</w:t>
      </w:r>
      <w:proofErr w:type="gramEnd"/>
      <w:r w:rsidR="00753D8D">
        <w:rPr>
          <w:rFonts w:cstheme="minorHAnsi"/>
        </w:rPr>
        <w:t xml:space="preserve"> </w:t>
      </w:r>
      <w:proofErr w:type="gramStart"/>
      <w:r w:rsidR="00753D8D">
        <w:rPr>
          <w:rFonts w:cstheme="minorHAnsi"/>
        </w:rPr>
        <w:t xml:space="preserve">Je </w:t>
      </w:r>
      <w:proofErr w:type="spellStart"/>
      <w:r w:rsidR="00753D8D">
        <w:rPr>
          <w:rFonts w:cstheme="minorHAnsi"/>
        </w:rPr>
        <w:t>opět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nutné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CD4522">
        <w:rPr>
          <w:rFonts w:cstheme="minorHAnsi"/>
        </w:rPr>
        <w:t>ze</w:t>
      </w:r>
      <w:proofErr w:type="spellEnd"/>
      <w:r w:rsidR="00CD4522">
        <w:rPr>
          <w:rFonts w:cstheme="minorHAnsi"/>
        </w:rPr>
        <w:t xml:space="preserve"> </w:t>
      </w:r>
      <w:proofErr w:type="spellStart"/>
      <w:r w:rsidR="00CD4522">
        <w:rPr>
          <w:rFonts w:cstheme="minorHAnsi"/>
        </w:rPr>
        <w:t>zprávy</w:t>
      </w:r>
      <w:proofErr w:type="spellEnd"/>
      <w:r w:rsidR="00CD4522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zjistit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počet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opakování</w:t>
      </w:r>
      <w:proofErr w:type="spellEnd"/>
      <w:r w:rsidR="00753D8D">
        <w:rPr>
          <w:rFonts w:cstheme="minorHAnsi"/>
        </w:rPr>
        <w:t xml:space="preserve"> a </w:t>
      </w:r>
      <w:proofErr w:type="spellStart"/>
      <w:r w:rsidR="00753D8D">
        <w:rPr>
          <w:rFonts w:cstheme="minorHAnsi"/>
        </w:rPr>
        <w:t>tisknout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pouze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relevantní</w:t>
      </w:r>
      <w:proofErr w:type="spellEnd"/>
      <w:r w:rsidR="00753D8D">
        <w:rPr>
          <w:rFonts w:cstheme="minorHAnsi"/>
        </w:rPr>
        <w:t xml:space="preserve"> </w:t>
      </w:r>
      <w:proofErr w:type="spellStart"/>
      <w:r w:rsidR="00753D8D">
        <w:rPr>
          <w:rFonts w:cstheme="minorHAnsi"/>
        </w:rPr>
        <w:t>informace</w:t>
      </w:r>
      <w:proofErr w:type="spellEnd"/>
      <w:r w:rsidR="00753D8D">
        <w:rPr>
          <w:rFonts w:cstheme="minorHAnsi"/>
        </w:rPr>
        <w:t>.</w:t>
      </w:r>
      <w:proofErr w:type="gramEnd"/>
    </w:p>
    <w:p w:rsidR="00753D8D" w:rsidRDefault="00753D8D" w:rsidP="00753D8D">
      <w:pPr>
        <w:pStyle w:val="Heading4"/>
      </w:pPr>
      <w:proofErr w:type="spellStart"/>
      <w:r>
        <w:t>Databáze</w:t>
      </w:r>
      <w:proofErr w:type="spellEnd"/>
      <w:r>
        <w:t xml:space="preserve"> </w:t>
      </w:r>
      <w:proofErr w:type="spellStart"/>
      <w:r>
        <w:t>topologických</w:t>
      </w:r>
      <w:proofErr w:type="spellEnd"/>
      <w:r>
        <w:t xml:space="preserve"> </w:t>
      </w:r>
      <w:proofErr w:type="spellStart"/>
      <w:r>
        <w:t>informací</w:t>
      </w:r>
      <w:proofErr w:type="spellEnd"/>
    </w:p>
    <w:p w:rsidR="00684A59" w:rsidRPr="00684A59" w:rsidRDefault="00DB2ADB" w:rsidP="00664403">
      <w:pPr>
        <w:rPr>
          <w:rFonts w:cstheme="minorHAnsi"/>
          <w:lang w:val="cs-CZ"/>
        </w:rPr>
      </w:pPr>
      <w:proofErr w:type="spellStart"/>
      <w:r>
        <w:t>Databáze</w:t>
      </w:r>
      <w:proofErr w:type="spellEnd"/>
      <w:r>
        <w:t xml:space="preserve"> </w:t>
      </w:r>
      <w:proofErr w:type="spellStart"/>
      <w:r>
        <w:t>topologických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je </w:t>
      </w:r>
      <w:proofErr w:type="spellStart"/>
      <w:r>
        <w:t>rozčleněn</w:t>
      </w:r>
      <w:r w:rsidR="00CD4522">
        <w:t>a</w:t>
      </w:r>
      <w:proofErr w:type="spellEnd"/>
      <w:r w:rsidR="00CD4522">
        <w:t xml:space="preserve"> do </w:t>
      </w:r>
      <w:proofErr w:type="spellStart"/>
      <w:r w:rsidR="00CD4522">
        <w:t>několika</w:t>
      </w:r>
      <w:proofErr w:type="spellEnd"/>
      <w:r w:rsidR="00CD4522">
        <w:t xml:space="preserve"> </w:t>
      </w:r>
      <w:proofErr w:type="spellStart"/>
      <w:r w:rsidR="00CD4522">
        <w:t>struktur</w:t>
      </w:r>
      <w:proofErr w:type="spellEnd"/>
      <w:r w:rsidR="00CD4522">
        <w:t xml:space="preserve">. Je </w:t>
      </w:r>
      <w:proofErr w:type="spellStart"/>
      <w:r w:rsidR="00CD4522">
        <w:t>vhodné</w:t>
      </w:r>
      <w:proofErr w:type="spellEnd"/>
      <w:r>
        <w:t xml:space="preserve"> </w:t>
      </w:r>
      <w:proofErr w:type="spellStart"/>
      <w:r>
        <w:t>rozlišovat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směrovačů</w:t>
      </w:r>
      <w:proofErr w:type="spellEnd"/>
      <w:r>
        <w:t xml:space="preserve">, </w:t>
      </w:r>
      <w:proofErr w:type="spellStart"/>
      <w:r>
        <w:t>jejichž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rozhranní</w:t>
      </w:r>
      <w:proofErr w:type="spellEnd"/>
      <w:r>
        <w:t xml:space="preserve"> </w:t>
      </w:r>
      <w:proofErr w:type="spellStart"/>
      <w:r>
        <w:t>odposlechnuta</w:t>
      </w:r>
      <w:proofErr w:type="spellEnd"/>
      <w:r>
        <w:t xml:space="preserve"> a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identifiční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instance </w:t>
      </w:r>
      <w:proofErr w:type="spellStart"/>
      <w:r>
        <w:t>procesu</w:t>
      </w:r>
      <w:proofErr w:type="spellEnd"/>
      <w:r>
        <w:t xml:space="preserve"> OSPF,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směrovače</w:t>
      </w:r>
      <w:proofErr w:type="spellEnd"/>
      <w:r>
        <w:t xml:space="preserve"> </w:t>
      </w:r>
      <w:proofErr w:type="spellStart"/>
      <w:r>
        <w:t>vyslala</w:t>
      </w:r>
      <w:proofErr w:type="spellEnd"/>
      <w:r>
        <w:t xml:space="preserve">. LSA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patřit</w:t>
      </w:r>
      <w:proofErr w:type="spellEnd"/>
      <w:r>
        <w:t xml:space="preserve"> do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oblastí</w:t>
      </w:r>
      <w:proofErr w:type="spellEnd"/>
      <w:r>
        <w:t xml:space="preserve"> a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různého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je </w:t>
      </w:r>
      <w:proofErr w:type="spellStart"/>
      <w:r>
        <w:t>potřeba</w:t>
      </w:r>
      <w:proofErr w:type="spellEnd"/>
      <w:r>
        <w:t xml:space="preserve"> pro </w:t>
      </w:r>
      <w:proofErr w:type="spellStart"/>
      <w:r>
        <w:t>efektivní</w:t>
      </w:r>
      <w:proofErr w:type="spellEnd"/>
      <w:r>
        <w:t xml:space="preserve"> </w:t>
      </w:r>
      <w:proofErr w:type="spellStart"/>
      <w:r>
        <w:t>prohledávání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rozlišit</w:t>
      </w:r>
      <w:proofErr w:type="spellEnd"/>
      <w:r>
        <w:t xml:space="preserve">. </w:t>
      </w:r>
      <w:proofErr w:type="spellStart"/>
      <w:proofErr w:type="gramStart"/>
      <w:r>
        <w:t>Vzhledem</w:t>
      </w:r>
      <w:proofErr w:type="spellEnd"/>
      <w:r>
        <w:t xml:space="preserve"> k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předem</w:t>
      </w:r>
      <w:proofErr w:type="spellEnd"/>
      <w:r>
        <w:t xml:space="preserve"> </w:t>
      </w:r>
      <w:proofErr w:type="spellStart"/>
      <w:r>
        <w:t>nevíme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routerů</w:t>
      </w:r>
      <w:proofErr w:type="spellEnd"/>
      <w:r>
        <w:t>/</w:t>
      </w:r>
      <w:proofErr w:type="spellStart"/>
      <w:r>
        <w:t>instancí</w:t>
      </w:r>
      <w:proofErr w:type="spellEnd"/>
      <w:r>
        <w:t>/</w:t>
      </w:r>
      <w:proofErr w:type="spellStart"/>
      <w:r>
        <w:t>oblastí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odposlechnuté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 xml:space="preserve">, </w:t>
      </w:r>
      <w:proofErr w:type="spellStart"/>
      <w:r>
        <w:t>byly</w:t>
      </w:r>
      <w:proofErr w:type="spellEnd"/>
      <w:r>
        <w:t xml:space="preserve"> pro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zvole</w:t>
      </w:r>
      <w:r w:rsidR="00FC088E">
        <w:t>n</w:t>
      </w:r>
      <w:r>
        <w:t>y</w:t>
      </w:r>
      <w:proofErr w:type="spellEnd"/>
      <w:r>
        <w:t xml:space="preserve"> </w:t>
      </w:r>
      <w:proofErr w:type="spellStart"/>
      <w:r>
        <w:t>jednosměrně</w:t>
      </w:r>
      <w:proofErr w:type="spellEnd"/>
      <w:r>
        <w:t xml:space="preserve"> </w:t>
      </w:r>
      <w:proofErr w:type="spellStart"/>
      <w:r>
        <w:t>vázané</w:t>
      </w:r>
      <w:proofErr w:type="spellEnd"/>
      <w:r>
        <w:t xml:space="preserve"> </w:t>
      </w:r>
      <w:proofErr w:type="spellStart"/>
      <w:r>
        <w:t>seznamy</w:t>
      </w:r>
      <w:proofErr w:type="spellEnd"/>
      <w:r>
        <w:t>.</w:t>
      </w:r>
      <w:proofErr w:type="gramEnd"/>
      <w:r w:rsidR="00AD7218">
        <w:t xml:space="preserve"> Na </w:t>
      </w:r>
      <w:proofErr w:type="spellStart"/>
      <w:r w:rsidR="00AD7218">
        <w:t>následujícím</w:t>
      </w:r>
      <w:proofErr w:type="spellEnd"/>
      <w:r w:rsidR="00AD7218">
        <w:t xml:space="preserve"> </w:t>
      </w:r>
      <w:proofErr w:type="spellStart"/>
      <w:r w:rsidR="00AD7218">
        <w:t>diagramu</w:t>
      </w:r>
      <w:proofErr w:type="spellEnd"/>
      <w:r w:rsidR="00AD7218">
        <w:t xml:space="preserve"> je </w:t>
      </w:r>
      <w:proofErr w:type="spellStart"/>
      <w:r w:rsidR="00AD7218">
        <w:t>znázorněna</w:t>
      </w:r>
      <w:proofErr w:type="spellEnd"/>
      <w:r w:rsidR="00AD7218">
        <w:t xml:space="preserve"> </w:t>
      </w:r>
      <w:proofErr w:type="spellStart"/>
      <w:r w:rsidR="00AD7218">
        <w:t>struktura</w:t>
      </w:r>
      <w:proofErr w:type="spellEnd"/>
      <w:r w:rsidR="00AD7218">
        <w:t xml:space="preserve"> </w:t>
      </w:r>
      <w:proofErr w:type="spellStart"/>
      <w:r w:rsidR="00AD7218">
        <w:t>databáze</w:t>
      </w:r>
      <w:proofErr w:type="spellEnd"/>
      <w:r w:rsidR="00AD7218">
        <w:t>.</w:t>
      </w:r>
    </w:p>
    <w:p w:rsidR="0037169A" w:rsidRDefault="00931C1A" w:rsidP="0037169A">
      <w:pPr>
        <w:rPr>
          <w:lang w:val="cs-CZ"/>
        </w:rPr>
      </w:pPr>
      <w:r>
        <w:rPr>
          <w:noProof/>
        </w:rPr>
        <w:drawing>
          <wp:inline distT="0" distB="0" distL="0" distR="0" wp14:anchorId="131091DF" wp14:editId="7DB8E5DC">
            <wp:extent cx="5932805" cy="3731895"/>
            <wp:effectExtent l="0" t="0" r="0" b="1905"/>
            <wp:docPr id="4" name="Picture 4" descr="C:\Users\knappix\Desktop\ospf3_db.png" title="Struktura Databá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appix\Desktop\ospf3_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18" w:rsidRDefault="00AD7218" w:rsidP="00AD7218">
      <w:pPr>
        <w:jc w:val="center"/>
        <w:rPr>
          <w:lang w:val="cs-CZ"/>
        </w:rPr>
      </w:pPr>
      <w:r>
        <w:rPr>
          <w:lang w:val="cs-CZ"/>
        </w:rPr>
        <w:t>Obr. 1 – Struktura Databáze</w:t>
      </w:r>
    </w:p>
    <w:p w:rsidR="00AD7218" w:rsidRDefault="00AD7218" w:rsidP="00AD7218">
      <w:pPr>
        <w:rPr>
          <w:lang w:val="cs-CZ"/>
        </w:rPr>
      </w:pPr>
      <w:r>
        <w:rPr>
          <w:lang w:val="cs-CZ"/>
        </w:rPr>
        <w:t xml:space="preserve">Topologická databáze je po zaslání signálu </w:t>
      </w:r>
      <w:r w:rsidRPr="00AD7218">
        <w:rPr>
          <w:i/>
          <w:lang w:val="cs-CZ"/>
        </w:rPr>
        <w:t>SIGINT</w:t>
      </w:r>
      <w:r>
        <w:rPr>
          <w:i/>
          <w:lang w:val="cs-CZ"/>
        </w:rPr>
        <w:t xml:space="preserve"> </w:t>
      </w:r>
      <w:r w:rsidRPr="00AD7218">
        <w:rPr>
          <w:lang w:val="cs-CZ"/>
        </w:rPr>
        <w:t>celá vytištěna na standartní výstup</w:t>
      </w:r>
      <w:r>
        <w:rPr>
          <w:lang w:val="cs-CZ"/>
        </w:rPr>
        <w:t xml:space="preserve"> ve formátu blížícímu se výpisu topologické databáze na směrovačích Cisco.</w:t>
      </w:r>
    </w:p>
    <w:p w:rsidR="00AD7218" w:rsidRDefault="00AD7218" w:rsidP="00AD7218">
      <w:pPr>
        <w:pStyle w:val="Heading1"/>
        <w:rPr>
          <w:lang w:val="cs-CZ"/>
        </w:rPr>
      </w:pPr>
      <w:bookmarkStart w:id="10" w:name="_Toc310102802"/>
      <w:r>
        <w:rPr>
          <w:lang w:val="cs-CZ"/>
        </w:rPr>
        <w:lastRenderedPageBreak/>
        <w:t>Použitá Literatura</w:t>
      </w:r>
      <w:bookmarkEnd w:id="10"/>
    </w:p>
    <w:p w:rsidR="00AD7218" w:rsidRDefault="00AD7218" w:rsidP="00AD721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RFC5340, RFC2328</w:t>
      </w:r>
    </w:p>
    <w:p w:rsidR="00AD7218" w:rsidRDefault="00AD7218" w:rsidP="00AD721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Přednášky CCNA2</w:t>
      </w:r>
    </w:p>
    <w:p w:rsidR="00AD7218" w:rsidRDefault="00AD7218" w:rsidP="00AD7218">
      <w:pPr>
        <w:pStyle w:val="Heading1"/>
        <w:rPr>
          <w:lang w:val="cs-CZ"/>
        </w:rPr>
      </w:pPr>
      <w:bookmarkStart w:id="11" w:name="_Toc310102803"/>
      <w:r>
        <w:rPr>
          <w:lang w:val="cs-CZ"/>
        </w:rPr>
        <w:t>Metriky projektu</w:t>
      </w:r>
      <w:bookmarkEnd w:id="11"/>
    </w:p>
    <w:p w:rsidR="00AD7218" w:rsidRDefault="00856BCA" w:rsidP="00AD7218">
      <w:pPr>
        <w:rPr>
          <w:lang w:val="cs-CZ"/>
        </w:rPr>
      </w:pPr>
      <w:r>
        <w:rPr>
          <w:lang w:val="cs-CZ"/>
        </w:rPr>
        <w:t>3061</w:t>
      </w:r>
      <w:r w:rsidR="00AD7218">
        <w:rPr>
          <w:lang w:val="cs-CZ"/>
        </w:rPr>
        <w:t xml:space="preserve"> řádků kódu</w:t>
      </w: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856BCA" w:rsidP="00AD7218">
      <w:pPr>
        <w:rPr>
          <w:lang w:val="cs-CZ"/>
        </w:rPr>
      </w:pPr>
    </w:p>
    <w:p w:rsidR="00856BCA" w:rsidRDefault="00DB5CDB" w:rsidP="00856BCA">
      <w:pPr>
        <w:pStyle w:val="Heading1"/>
        <w:rPr>
          <w:lang w:val="cs-CZ"/>
        </w:rPr>
      </w:pPr>
      <w:bookmarkStart w:id="12" w:name="_Toc310102804"/>
      <w:r>
        <w:rPr>
          <w:lang w:val="cs-CZ"/>
        </w:rPr>
        <w:lastRenderedPageBreak/>
        <w:t>Příloha</w:t>
      </w:r>
      <w:r w:rsidR="00856BCA">
        <w:rPr>
          <w:lang w:val="cs-CZ"/>
        </w:rPr>
        <w:t xml:space="preserve"> – Parametry překladu programu</w:t>
      </w:r>
      <w:bookmarkEnd w:id="12"/>
    </w:p>
    <w:p w:rsidR="00856BCA" w:rsidRDefault="00856BCA" w:rsidP="00856BCA">
      <w:pPr>
        <w:rPr>
          <w:lang w:val="cs-CZ"/>
        </w:rPr>
      </w:pPr>
      <w:r>
        <w:rPr>
          <w:lang w:val="cs-CZ"/>
        </w:rPr>
        <w:t>Program je spustitelný na operačních systémech FreeBSD a Linux. Pro překlad na operačním systému FreeBSD použijte GNU Make bez parametrů.</w:t>
      </w:r>
    </w:p>
    <w:p w:rsidR="00856BCA" w:rsidRDefault="00856BCA" w:rsidP="00856BCA">
      <w:pPr>
        <w:rPr>
          <w:i/>
          <w:lang w:val="cs-CZ"/>
        </w:rPr>
      </w:pPr>
      <w:r w:rsidRPr="00856BCA">
        <w:rPr>
          <w:i/>
          <w:lang w:val="cs-CZ"/>
        </w:rPr>
        <w:t xml:space="preserve">&gt; </w:t>
      </w:r>
      <w:r>
        <w:rPr>
          <w:i/>
          <w:lang w:val="cs-CZ"/>
        </w:rPr>
        <w:t>g</w:t>
      </w:r>
      <w:r w:rsidRPr="00856BCA">
        <w:rPr>
          <w:i/>
          <w:lang w:val="cs-CZ"/>
        </w:rPr>
        <w:t>make</w:t>
      </w:r>
    </w:p>
    <w:p w:rsidR="00856BCA" w:rsidRDefault="00856BCA" w:rsidP="00856BCA">
      <w:pPr>
        <w:rPr>
          <w:lang w:val="cs-CZ"/>
        </w:rPr>
      </w:pPr>
      <w:r>
        <w:rPr>
          <w:lang w:val="cs-CZ"/>
        </w:rPr>
        <w:t>Pro překlad na operačním</w:t>
      </w:r>
      <w:bookmarkStart w:id="13" w:name="_GoBack"/>
      <w:bookmarkEnd w:id="13"/>
      <w:r>
        <w:rPr>
          <w:lang w:val="cs-CZ"/>
        </w:rPr>
        <w:t xml:space="preserve"> systému Linux je potřeba dodat parametr </w:t>
      </w:r>
      <w:r w:rsidRPr="00856BCA">
        <w:rPr>
          <w:i/>
          <w:lang w:val="cs-CZ"/>
        </w:rPr>
        <w:t>linux</w:t>
      </w:r>
      <w:r>
        <w:rPr>
          <w:lang w:val="cs-CZ"/>
        </w:rPr>
        <w:t>.</w:t>
      </w:r>
    </w:p>
    <w:p w:rsidR="00856BCA" w:rsidRPr="003D5B6B" w:rsidRDefault="003D5B6B" w:rsidP="003D5B6B">
      <w:pPr>
        <w:rPr>
          <w:i/>
        </w:rPr>
      </w:pPr>
      <w:r>
        <w:rPr>
          <w:i/>
        </w:rPr>
        <w:t xml:space="preserve">&gt; </w:t>
      </w:r>
      <w:r w:rsidR="00856BCA" w:rsidRPr="003D5B6B">
        <w:rPr>
          <w:i/>
        </w:rPr>
        <w:t xml:space="preserve">make </w:t>
      </w:r>
      <w:proofErr w:type="spellStart"/>
      <w:r w:rsidR="00856BCA" w:rsidRPr="003D5B6B">
        <w:rPr>
          <w:i/>
        </w:rPr>
        <w:t>linux</w:t>
      </w:r>
      <w:proofErr w:type="spellEnd"/>
    </w:p>
    <w:p w:rsidR="00856BCA" w:rsidRDefault="00856BCA" w:rsidP="00856BCA">
      <w:pPr>
        <w:rPr>
          <w:lang w:val="cs-CZ"/>
        </w:rPr>
      </w:pPr>
      <w:proofErr w:type="gramStart"/>
      <w:r>
        <w:t>V n</w:t>
      </w:r>
      <w:r>
        <w:rPr>
          <w:lang w:val="cs-CZ"/>
        </w:rPr>
        <w:t>ásledující tabulce jsou uvedena různá nastavení programu, kterými lze změnit chování programu.</w:t>
      </w:r>
      <w:proofErr w:type="gramEnd"/>
      <w:r>
        <w:rPr>
          <w:lang w:val="cs-C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6BCA" w:rsidTr="005A1708">
        <w:tc>
          <w:tcPr>
            <w:tcW w:w="4788" w:type="dxa"/>
            <w:tcBorders>
              <w:bottom w:val="double" w:sz="4" w:space="0" w:color="auto"/>
            </w:tcBorders>
          </w:tcPr>
          <w:p w:rsidR="00856BCA" w:rsidRPr="005A1708" w:rsidRDefault="005A1708" w:rsidP="00856BCA">
            <w:pPr>
              <w:rPr>
                <w:color w:val="365F91" w:themeColor="accent1" w:themeShade="BF"/>
                <w:lang w:val="cs-CZ"/>
              </w:rPr>
            </w:pPr>
            <w:r w:rsidRPr="005A1708">
              <w:rPr>
                <w:color w:val="365F91" w:themeColor="accent1" w:themeShade="BF"/>
                <w:lang w:val="cs-CZ"/>
              </w:rPr>
              <w:t>Nastavení</w:t>
            </w:r>
          </w:p>
        </w:tc>
        <w:tc>
          <w:tcPr>
            <w:tcW w:w="4788" w:type="dxa"/>
            <w:tcBorders>
              <w:bottom w:val="double" w:sz="4" w:space="0" w:color="auto"/>
            </w:tcBorders>
          </w:tcPr>
          <w:p w:rsidR="00856BCA" w:rsidRPr="005A1708" w:rsidRDefault="005A1708" w:rsidP="00856BCA">
            <w:pPr>
              <w:rPr>
                <w:color w:val="365F91" w:themeColor="accent1" w:themeShade="BF"/>
                <w:lang w:val="cs-CZ"/>
              </w:rPr>
            </w:pPr>
            <w:r w:rsidRPr="005A1708">
              <w:rPr>
                <w:color w:val="365F91" w:themeColor="accent1" w:themeShade="BF"/>
                <w:lang w:val="cs-CZ"/>
              </w:rPr>
              <w:t>Popis</w:t>
            </w:r>
          </w:p>
        </w:tc>
      </w:tr>
      <w:tr w:rsidR="00856BCA" w:rsidTr="005A1708">
        <w:tc>
          <w:tcPr>
            <w:tcW w:w="4788" w:type="dxa"/>
            <w:tcBorders>
              <w:top w:val="double" w:sz="4" w:space="0" w:color="auto"/>
            </w:tcBorders>
          </w:tcPr>
          <w:p w:rsidR="00856BCA" w:rsidRDefault="00856BCA" w:rsidP="00856BCA">
            <w:pPr>
              <w:rPr>
                <w:lang w:val="cs-CZ"/>
              </w:rPr>
            </w:pPr>
            <w:r>
              <w:rPr>
                <w:lang w:val="cs-CZ"/>
              </w:rPr>
              <w:t>PRINT_IP</w:t>
            </w:r>
          </w:p>
        </w:tc>
        <w:tc>
          <w:tcPr>
            <w:tcW w:w="4788" w:type="dxa"/>
            <w:tcBorders>
              <w:top w:val="double" w:sz="4" w:space="0" w:color="auto"/>
            </w:tcBorders>
          </w:tcPr>
          <w:p w:rsidR="00856BCA" w:rsidRDefault="00856BCA" w:rsidP="00856BCA">
            <w:pPr>
              <w:rPr>
                <w:lang w:val="cs-CZ"/>
              </w:rPr>
            </w:pPr>
            <w:r>
              <w:rPr>
                <w:lang w:val="cs-CZ"/>
              </w:rPr>
              <w:t>výpis IP hlaviček</w:t>
            </w:r>
          </w:p>
        </w:tc>
      </w:tr>
      <w:tr w:rsidR="00856BCA" w:rsidTr="00856BCA">
        <w:tc>
          <w:tcPr>
            <w:tcW w:w="4788" w:type="dxa"/>
          </w:tcPr>
          <w:p w:rsidR="00856BCA" w:rsidRPr="00856BCA" w:rsidRDefault="00856BCA" w:rsidP="00856BCA">
            <w:r>
              <w:rPr>
                <w:lang w:val="cs-CZ"/>
              </w:rPr>
              <w:t>PRINT</w:t>
            </w:r>
            <w:r>
              <w:t>_ETHERNET</w:t>
            </w:r>
          </w:p>
        </w:tc>
        <w:tc>
          <w:tcPr>
            <w:tcW w:w="4788" w:type="dxa"/>
          </w:tcPr>
          <w:p w:rsidR="00856BCA" w:rsidRDefault="00856BCA" w:rsidP="00856BCA">
            <w:pPr>
              <w:rPr>
                <w:lang w:val="cs-CZ"/>
              </w:rPr>
            </w:pPr>
            <w:r>
              <w:rPr>
                <w:lang w:val="cs-CZ"/>
              </w:rPr>
              <w:t xml:space="preserve">výpis Ethernetových hlaviček </w:t>
            </w:r>
          </w:p>
        </w:tc>
      </w:tr>
      <w:tr w:rsidR="00856BCA" w:rsidTr="00856BCA">
        <w:tc>
          <w:tcPr>
            <w:tcW w:w="4788" w:type="dxa"/>
          </w:tcPr>
          <w:p w:rsidR="00856BCA" w:rsidRDefault="00856BCA" w:rsidP="00856BCA">
            <w:pPr>
              <w:rPr>
                <w:lang w:val="cs-CZ"/>
              </w:rPr>
            </w:pPr>
            <w:r>
              <w:rPr>
                <w:lang w:val="cs-CZ"/>
              </w:rPr>
              <w:t>PRINT_PACKET_NUMBER</w:t>
            </w:r>
          </w:p>
        </w:tc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v</w:t>
            </w:r>
            <w:r w:rsidR="00856BCA">
              <w:rPr>
                <w:lang w:val="cs-CZ"/>
              </w:rPr>
              <w:t>ýpis pořadového čísla packetu</w:t>
            </w:r>
          </w:p>
        </w:tc>
      </w:tr>
      <w:tr w:rsidR="00856BCA" w:rsidTr="00856BCA"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PRINT_OSPF_NUMBER</w:t>
            </w:r>
          </w:p>
        </w:tc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výpis pořadového čísla OSPF zprávy</w:t>
            </w:r>
          </w:p>
        </w:tc>
      </w:tr>
      <w:tr w:rsidR="00856BCA" w:rsidTr="00856BCA"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IP_PRETTY_PRINT</w:t>
            </w:r>
          </w:p>
        </w:tc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zapne výpis zkraceného tvaru IP adres a prefixů</w:t>
            </w:r>
          </w:p>
        </w:tc>
      </w:tr>
      <w:tr w:rsidR="00856BCA" w:rsidTr="00856BCA"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DEBUG</w:t>
            </w:r>
          </w:p>
        </w:tc>
        <w:tc>
          <w:tcPr>
            <w:tcW w:w="4788" w:type="dxa"/>
          </w:tcPr>
          <w:p w:rsidR="00856BCA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zapne výpis ladících zpráv</w:t>
            </w:r>
          </w:p>
        </w:tc>
      </w:tr>
      <w:tr w:rsidR="005A1708" w:rsidTr="00856BCA"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ETHERNET_FORMAT</w:t>
            </w:r>
          </w:p>
        </w:tc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Ethernetové hlavičky </w:t>
            </w:r>
          </w:p>
        </w:tc>
      </w:tr>
      <w:tr w:rsidR="005A1708" w:rsidTr="00856BCA"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IP_FORMAT</w:t>
            </w:r>
          </w:p>
        </w:tc>
        <w:tc>
          <w:tcPr>
            <w:tcW w:w="4788" w:type="dxa"/>
          </w:tcPr>
          <w:p w:rsidR="005A1708" w:rsidRDefault="005A1708" w:rsidP="005A1708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IP hlavičky </w:t>
            </w:r>
          </w:p>
        </w:tc>
      </w:tr>
      <w:tr w:rsidR="005A1708" w:rsidTr="00856BCA"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OSPF_HEADER_FORMAT</w:t>
            </w:r>
          </w:p>
        </w:tc>
        <w:tc>
          <w:tcPr>
            <w:tcW w:w="4788" w:type="dxa"/>
          </w:tcPr>
          <w:p w:rsidR="005A1708" w:rsidRDefault="005A1708" w:rsidP="005A1708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OSPF hlavičky </w:t>
            </w:r>
          </w:p>
        </w:tc>
      </w:tr>
      <w:tr w:rsidR="005A1708" w:rsidTr="00856BCA"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OSPF_TYPE_FORMA</w:t>
            </w:r>
            <w:r>
              <w:rPr>
                <w:lang w:val="cs-CZ"/>
              </w:rPr>
              <w:t>T</w:t>
            </w:r>
          </w:p>
        </w:tc>
        <w:tc>
          <w:tcPr>
            <w:tcW w:w="4788" w:type="dxa"/>
          </w:tcPr>
          <w:p w:rsidR="005A1708" w:rsidRDefault="005A1708" w:rsidP="005A1708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OSPF zprávy (Hello, DBU, ...) </w:t>
            </w:r>
          </w:p>
        </w:tc>
      </w:tr>
      <w:tr w:rsidR="005A1708" w:rsidTr="00856BCA">
        <w:tc>
          <w:tcPr>
            <w:tcW w:w="4788" w:type="dxa"/>
          </w:tcPr>
          <w:p w:rsidR="005A1708" w:rsidRP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OSPF_LSA_HEADER_FORMAT</w:t>
            </w:r>
          </w:p>
        </w:tc>
        <w:tc>
          <w:tcPr>
            <w:tcW w:w="4788" w:type="dxa"/>
          </w:tcPr>
          <w:p w:rsidR="005A1708" w:rsidRDefault="005A1708" w:rsidP="00AD3E8E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LSA hlavičky </w:t>
            </w:r>
          </w:p>
        </w:tc>
      </w:tr>
      <w:tr w:rsidR="005A1708" w:rsidTr="00856BCA">
        <w:tc>
          <w:tcPr>
            <w:tcW w:w="4788" w:type="dxa"/>
          </w:tcPr>
          <w:p w:rsidR="005A1708" w:rsidRP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OSPF_LSA_FORMAT</w:t>
            </w:r>
          </w:p>
        </w:tc>
        <w:tc>
          <w:tcPr>
            <w:tcW w:w="4788" w:type="dxa"/>
          </w:tcPr>
          <w:p w:rsidR="005A1708" w:rsidRDefault="005A1708" w:rsidP="005A1708">
            <w:pPr>
              <w:rPr>
                <w:lang w:val="cs-CZ"/>
              </w:rPr>
            </w:pPr>
            <w:r>
              <w:rPr>
                <w:lang w:val="cs-CZ"/>
              </w:rPr>
              <w:t xml:space="preserve">odsazení výpisu LSA zprávy </w:t>
            </w:r>
          </w:p>
        </w:tc>
      </w:tr>
      <w:tr w:rsidR="005A1708" w:rsidTr="00856BCA">
        <w:tc>
          <w:tcPr>
            <w:tcW w:w="4788" w:type="dxa"/>
          </w:tcPr>
          <w:p w:rsidR="005A1708" w:rsidRPr="005A1708" w:rsidRDefault="005A1708" w:rsidP="00856BCA">
            <w:pPr>
              <w:rPr>
                <w:lang w:val="cs-CZ"/>
              </w:rPr>
            </w:pPr>
            <w:r w:rsidRPr="005A1708">
              <w:rPr>
                <w:lang w:val="cs-CZ"/>
              </w:rPr>
              <w:t>PRINT_LLS</w:t>
            </w:r>
          </w:p>
        </w:tc>
        <w:tc>
          <w:tcPr>
            <w:tcW w:w="4788" w:type="dxa"/>
          </w:tcPr>
          <w:p w:rsidR="005A1708" w:rsidRDefault="005A1708" w:rsidP="00856BCA">
            <w:pPr>
              <w:rPr>
                <w:lang w:val="cs-CZ"/>
              </w:rPr>
            </w:pPr>
            <w:r>
              <w:rPr>
                <w:lang w:val="cs-CZ"/>
              </w:rPr>
              <w:t>zapne výpis LLS bloku</w:t>
            </w:r>
          </w:p>
        </w:tc>
      </w:tr>
    </w:tbl>
    <w:p w:rsidR="00856BCA" w:rsidRDefault="00856BCA" w:rsidP="00856BCA">
      <w:pPr>
        <w:rPr>
          <w:lang w:val="cs-CZ"/>
        </w:rPr>
      </w:pPr>
    </w:p>
    <w:p w:rsidR="005A1708" w:rsidRDefault="005A1708" w:rsidP="00856BCA">
      <w:pPr>
        <w:rPr>
          <w:lang w:val="cs-CZ"/>
        </w:rPr>
      </w:pPr>
      <w:r>
        <w:rPr>
          <w:lang w:val="cs-CZ"/>
        </w:rPr>
        <w:t xml:space="preserve">Tato nastavení se provádějí změnou definic v hlavičkovém souboru </w:t>
      </w:r>
      <w:r w:rsidRPr="005A1708">
        <w:rPr>
          <w:i/>
          <w:lang w:val="cs-CZ"/>
        </w:rPr>
        <w:t>const.h</w:t>
      </w:r>
      <w:r>
        <w:rPr>
          <w:lang w:val="cs-CZ"/>
        </w:rPr>
        <w:t>.</w:t>
      </w:r>
    </w:p>
    <w:p w:rsidR="009A5A3F" w:rsidRDefault="009A5A3F" w:rsidP="00856BCA">
      <w:pPr>
        <w:rPr>
          <w:lang w:val="cs-CZ"/>
        </w:rPr>
      </w:pPr>
    </w:p>
    <w:p w:rsidR="009A5A3F" w:rsidRDefault="009A5A3F" w:rsidP="00856BCA">
      <w:pPr>
        <w:rPr>
          <w:lang w:val="cs-CZ"/>
        </w:rPr>
      </w:pPr>
    </w:p>
    <w:p w:rsidR="009A5A3F" w:rsidRDefault="009A5A3F" w:rsidP="00856BCA">
      <w:pPr>
        <w:rPr>
          <w:lang w:val="cs-CZ"/>
        </w:rPr>
      </w:pPr>
    </w:p>
    <w:p w:rsidR="009A5A3F" w:rsidRDefault="009A5A3F" w:rsidP="00856BCA">
      <w:pPr>
        <w:rPr>
          <w:lang w:val="cs-CZ"/>
        </w:rPr>
      </w:pPr>
    </w:p>
    <w:p w:rsidR="009A5A3F" w:rsidRDefault="009A5A3F" w:rsidP="00856BCA">
      <w:pPr>
        <w:rPr>
          <w:lang w:val="cs-CZ"/>
        </w:rPr>
      </w:pPr>
    </w:p>
    <w:p w:rsidR="003D04CD" w:rsidRPr="003D04CD" w:rsidRDefault="003D04CD" w:rsidP="003D04CD">
      <w:pPr>
        <w:rPr>
          <w:lang w:val="cs-CZ"/>
        </w:rPr>
      </w:pPr>
    </w:p>
    <w:sectPr w:rsidR="003D04CD" w:rsidRPr="003D04CD" w:rsidSect="005C4E7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BCA" w:rsidRDefault="00856BCA" w:rsidP="005C4E78">
      <w:pPr>
        <w:spacing w:after="0" w:line="240" w:lineRule="auto"/>
      </w:pPr>
      <w:r>
        <w:separator/>
      </w:r>
    </w:p>
  </w:endnote>
  <w:endnote w:type="continuationSeparator" w:id="0">
    <w:p w:rsidR="00856BCA" w:rsidRDefault="00856BCA" w:rsidP="005C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2311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BCA" w:rsidRDefault="00856B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7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6BCA" w:rsidRDefault="00856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BCA" w:rsidRDefault="00856BCA" w:rsidP="005C4E78">
      <w:pPr>
        <w:spacing w:after="0" w:line="240" w:lineRule="auto"/>
      </w:pPr>
      <w:r>
        <w:separator/>
      </w:r>
    </w:p>
  </w:footnote>
  <w:footnote w:type="continuationSeparator" w:id="0">
    <w:p w:rsidR="00856BCA" w:rsidRDefault="00856BCA" w:rsidP="005C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CA" w:rsidRDefault="00856BCA">
    <w:pPr>
      <w:pStyle w:val="Header"/>
    </w:pPr>
    <w:r>
      <w:ptab w:relativeTo="margin" w:alignment="center" w:leader="none"/>
    </w:r>
    <w:r>
      <w:ptab w:relativeTo="margin" w:alignment="right" w:leader="none"/>
    </w:r>
    <w:r>
      <w:t>Sniffer OSPFv2 a OSPFv3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2E68"/>
    <w:multiLevelType w:val="hybridMultilevel"/>
    <w:tmpl w:val="EB9EBF58"/>
    <w:lvl w:ilvl="0" w:tplc="1B225680">
      <w:start w:val="306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156E"/>
    <w:multiLevelType w:val="hybridMultilevel"/>
    <w:tmpl w:val="A8068B16"/>
    <w:lvl w:ilvl="0" w:tplc="6602C7A6">
      <w:start w:val="306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22F5C"/>
    <w:multiLevelType w:val="hybridMultilevel"/>
    <w:tmpl w:val="0DA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29A"/>
    <w:multiLevelType w:val="hybridMultilevel"/>
    <w:tmpl w:val="CE36810C"/>
    <w:lvl w:ilvl="0" w:tplc="30B4D004">
      <w:start w:val="306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128F4"/>
    <w:multiLevelType w:val="hybridMultilevel"/>
    <w:tmpl w:val="C9D8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E6"/>
    <w:rsid w:val="000B26B0"/>
    <w:rsid w:val="000C6C0C"/>
    <w:rsid w:val="001A4CFA"/>
    <w:rsid w:val="002421D4"/>
    <w:rsid w:val="00250283"/>
    <w:rsid w:val="002567B2"/>
    <w:rsid w:val="00277980"/>
    <w:rsid w:val="002F79C7"/>
    <w:rsid w:val="00313E97"/>
    <w:rsid w:val="003212C7"/>
    <w:rsid w:val="0037169A"/>
    <w:rsid w:val="003B4AB6"/>
    <w:rsid w:val="003D04CD"/>
    <w:rsid w:val="003D513D"/>
    <w:rsid w:val="003D5B6B"/>
    <w:rsid w:val="00435ED0"/>
    <w:rsid w:val="004406BB"/>
    <w:rsid w:val="004713A4"/>
    <w:rsid w:val="00490670"/>
    <w:rsid w:val="004B288D"/>
    <w:rsid w:val="005727F2"/>
    <w:rsid w:val="005A1708"/>
    <w:rsid w:val="005C4E78"/>
    <w:rsid w:val="00614662"/>
    <w:rsid w:val="0062193C"/>
    <w:rsid w:val="00664403"/>
    <w:rsid w:val="00684A59"/>
    <w:rsid w:val="0069371E"/>
    <w:rsid w:val="006A3FE8"/>
    <w:rsid w:val="006B774A"/>
    <w:rsid w:val="00753D8D"/>
    <w:rsid w:val="008225F8"/>
    <w:rsid w:val="00856BCA"/>
    <w:rsid w:val="00931C1A"/>
    <w:rsid w:val="009716B1"/>
    <w:rsid w:val="009A3B1F"/>
    <w:rsid w:val="009A5A3F"/>
    <w:rsid w:val="009A7BEF"/>
    <w:rsid w:val="009D0A75"/>
    <w:rsid w:val="009D7C6C"/>
    <w:rsid w:val="00AD7218"/>
    <w:rsid w:val="00B60EC0"/>
    <w:rsid w:val="00BD5C3D"/>
    <w:rsid w:val="00C53C85"/>
    <w:rsid w:val="00C777FB"/>
    <w:rsid w:val="00CD4522"/>
    <w:rsid w:val="00D07C2D"/>
    <w:rsid w:val="00D74A17"/>
    <w:rsid w:val="00D97178"/>
    <w:rsid w:val="00DA20E6"/>
    <w:rsid w:val="00DB2ADB"/>
    <w:rsid w:val="00DB5CDB"/>
    <w:rsid w:val="00E340E6"/>
    <w:rsid w:val="00E83303"/>
    <w:rsid w:val="00F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4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E340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0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40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E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340E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40E6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34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78"/>
  </w:style>
  <w:style w:type="paragraph" w:styleId="Footer">
    <w:name w:val="footer"/>
    <w:basedOn w:val="Normal"/>
    <w:link w:val="FooterChar"/>
    <w:uiPriority w:val="99"/>
    <w:unhideWhenUsed/>
    <w:rsid w:val="005C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78"/>
  </w:style>
  <w:style w:type="character" w:customStyle="1" w:styleId="NoSpacingChar">
    <w:name w:val="No Spacing Char"/>
    <w:basedOn w:val="DefaultParagraphFont"/>
    <w:link w:val="NoSpacing"/>
    <w:uiPriority w:val="1"/>
    <w:rsid w:val="005C4E7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C0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C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25F8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664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6440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D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4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E340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0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40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E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340E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40E6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34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78"/>
  </w:style>
  <w:style w:type="paragraph" w:styleId="Footer">
    <w:name w:val="footer"/>
    <w:basedOn w:val="Normal"/>
    <w:link w:val="FooterChar"/>
    <w:uiPriority w:val="99"/>
    <w:unhideWhenUsed/>
    <w:rsid w:val="005C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78"/>
  </w:style>
  <w:style w:type="character" w:customStyle="1" w:styleId="NoSpacingChar">
    <w:name w:val="No Spacing Char"/>
    <w:basedOn w:val="DefaultParagraphFont"/>
    <w:link w:val="NoSpacing"/>
    <w:uiPriority w:val="1"/>
    <w:rsid w:val="005C4E7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C0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C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25F8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664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6440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D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536C7-2781-4C26-BC0B-6A0CC4AB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1313</Words>
  <Characters>8276</Characters>
  <Application>Microsoft Office Word</Application>
  <DocSecurity>0</DocSecurity>
  <Lines>306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Sniffer OSPFv2 a OSPFv3</vt:lpstr>
    </vt:vector>
  </TitlesOfParts>
  <Company>VUT FIT</Company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Sniffer OSPFv2 a OSPFv3</dc:title>
  <dc:creator>Martin Knapovsky</dc:creator>
  <cp:lastModifiedBy>Martin Knapovsky</cp:lastModifiedBy>
  <cp:revision>26</cp:revision>
  <cp:lastPrinted>2011-11-26T19:36:00Z</cp:lastPrinted>
  <dcterms:created xsi:type="dcterms:W3CDTF">2011-11-25T06:58:00Z</dcterms:created>
  <dcterms:modified xsi:type="dcterms:W3CDTF">2011-11-26T19:37:00Z</dcterms:modified>
</cp:coreProperties>
</file>