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4380B47A" w:rsidR="00644074" w:rsidRPr="00644074" w:rsidRDefault="004C4AD4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C3AD5" w:rsidRPr="002C3AD5">
            <w:rPr>
              <w:b/>
              <w:bCs/>
              <w:color w:val="2E74B5" w:themeColor="accent5" w:themeShade="BF"/>
              <w:spacing w:val="5"/>
              <w:sz w:val="56"/>
            </w:rPr>
            <w:t>SAKK TÁBLAJÁTÉK</w:t>
          </w:r>
        </w:sdtContent>
      </w:sdt>
    </w:p>
    <w:p w14:paraId="7171DBE8" w14:textId="50DD7BAD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C3AD5">
            <w:rPr>
              <w:rStyle w:val="Ershivatkozs"/>
              <w:b w:val="0"/>
              <w:smallCaps/>
              <w:sz w:val="28"/>
            </w:rPr>
            <w:t>Kocsis László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2C3AD5">
            <w:rPr>
              <w:rStyle w:val="Ershivatkozs"/>
              <w:b w:val="0"/>
              <w:smallCaps/>
              <w:sz w:val="28"/>
            </w:rPr>
            <w:t>IG72OK</w:t>
          </w:r>
        </w:sdtContent>
      </w:sdt>
    </w:p>
    <w:p w14:paraId="014FCF3D" w14:textId="422DBCD5" w:rsidR="003F3BCA" w:rsidRPr="0091315F" w:rsidRDefault="002C3AD5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Kocsislaci95</w:t>
      </w:r>
      <w:r w:rsidR="003F3BCA" w:rsidRPr="0091315F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@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gmail</w:t>
      </w:r>
      <w:r w:rsidR="005E37A9"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.</w:t>
      </w:r>
      <w:r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  <w:t>com</w:t>
      </w:r>
    </w:p>
    <w:p w14:paraId="47BC7DC7" w14:textId="311BFE92" w:rsidR="00AD0A63" w:rsidRDefault="004C4AD4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yyyy. MM. dd."/>
            <w:lid w:val="hu-HU"/>
            <w:storeMappedDataAs w:val="dateTime"/>
            <w:calendar w:val="gregorian"/>
          </w:date>
        </w:sdtPr>
        <w:sdtContent>
          <w:r w:rsidR="00AD0A63">
            <w:rPr>
              <w:rStyle w:val="Finomhivatkozs"/>
            </w:rPr>
            <w:t>Készítés féléve</w:t>
          </w:r>
          <w:r w:rsidR="001C73F1" w:rsidRPr="00F47D32">
            <w:rPr>
              <w:rStyle w:val="Finomhivatkozs"/>
            </w:rPr>
            <w:t>: 2016/17/2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3FC56CE9" w14:textId="3700F9E7" w:rsidR="004C4AD4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43757" w:history="1">
            <w:r w:rsidR="004C4AD4" w:rsidRPr="002C108E">
              <w:rPr>
                <w:rStyle w:val="Hiperhivatkozs"/>
                <w:noProof/>
              </w:rPr>
              <w:t>Felhasználói dokumentáció</w:t>
            </w:r>
            <w:r w:rsidR="004C4AD4">
              <w:rPr>
                <w:noProof/>
                <w:webHidden/>
              </w:rPr>
              <w:tab/>
            </w:r>
            <w:r w:rsidR="004C4AD4">
              <w:rPr>
                <w:noProof/>
                <w:webHidden/>
              </w:rPr>
              <w:fldChar w:fldCharType="begin"/>
            </w:r>
            <w:r w:rsidR="004C4AD4">
              <w:rPr>
                <w:noProof/>
                <w:webHidden/>
              </w:rPr>
              <w:instrText xml:space="preserve"> PAGEREF _Toc9243757 \h </w:instrText>
            </w:r>
            <w:r w:rsidR="004C4AD4">
              <w:rPr>
                <w:noProof/>
                <w:webHidden/>
              </w:rPr>
            </w:r>
            <w:r w:rsidR="004C4AD4"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 w:rsidR="004C4AD4">
              <w:rPr>
                <w:noProof/>
                <w:webHidden/>
              </w:rPr>
              <w:fldChar w:fldCharType="end"/>
            </w:r>
          </w:hyperlink>
        </w:p>
        <w:p w14:paraId="13EFFFAA" w14:textId="31BDA289" w:rsidR="004C4AD4" w:rsidRDefault="004C4AD4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58" w:history="1">
            <w:r w:rsidRPr="002C108E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FC823" w14:textId="57EC188C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59" w:history="1">
            <w:r w:rsidRPr="002C108E">
              <w:rPr>
                <w:rStyle w:val="Hiperhivatkozs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ED70" w14:textId="3DEE9370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0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ABF1" w14:textId="47487A10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1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169E" w14:textId="35E923FA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2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6B9D" w14:textId="0003602E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3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8330F" w14:textId="79FDDE78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4" w:history="1">
            <w:r w:rsidRPr="002C108E">
              <w:rPr>
                <w:rStyle w:val="Hiperhivatkozs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BBC29" w14:textId="66B84771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5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E5886" w14:textId="0E77B03C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6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C83F" w14:textId="330DED44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7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D023D" w14:textId="0EA24025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8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BA07A" w14:textId="2F4C50A7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69" w:history="1">
            <w:r w:rsidRPr="002C108E">
              <w:rPr>
                <w:rStyle w:val="Hiperhivatkozs"/>
                <w:noProof/>
              </w:rPr>
              <w:t>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81247" w14:textId="3FA4F958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0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334" w14:textId="591EF1C1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1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73EE" w14:textId="5015C6CF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2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55CFD" w14:textId="2A6D552B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3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CFC32" w14:textId="40F27B81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4" w:history="1">
            <w:r w:rsidRPr="002C108E">
              <w:rPr>
                <w:rStyle w:val="Hiperhivatkozs"/>
                <w:noProof/>
              </w:rPr>
              <w:t>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40366" w14:textId="059BCB88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5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335D9" w14:textId="3FC6DD80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6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59ED9" w14:textId="7BC6A478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7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BBC95" w14:textId="3D4F7E2C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8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5A20" w14:textId="287296D6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79" w:history="1">
            <w:r w:rsidRPr="002C108E">
              <w:rPr>
                <w:rStyle w:val="Hiperhivatkozs"/>
                <w:noProof/>
              </w:rPr>
              <w:t>Rook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47BC" w14:textId="677448AC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0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A890" w14:textId="03F354AD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1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F736B" w14:textId="1E06A06E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2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B9C98" w14:textId="259A1899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3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736C" w14:textId="738CDB41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4" w:history="1">
            <w:r w:rsidRPr="002C108E">
              <w:rPr>
                <w:rStyle w:val="Hiperhivatkozs"/>
                <w:noProof/>
              </w:rPr>
              <w:t>Knight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FC7FB" w14:textId="6E9001FF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5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7C88B" w14:textId="7634A9DE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6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546C0" w14:textId="1C916BA4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7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0DD0" w14:textId="2340AB5E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8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6CB25" w14:textId="705BE10B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89" w:history="1">
            <w:r w:rsidRPr="002C108E">
              <w:rPr>
                <w:rStyle w:val="Hiperhivatkozs"/>
                <w:noProof/>
              </w:rPr>
              <w:t>Bishop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BF11C" w14:textId="04EA4B35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0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6829" w14:textId="4DDE1CE3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1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AE15" w14:textId="73B2B207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2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3684" w14:textId="1816EB50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3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84C74" w14:textId="46FC1B36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4" w:history="1">
            <w:r w:rsidRPr="002C108E">
              <w:rPr>
                <w:rStyle w:val="Hiperhivatkozs"/>
                <w:noProof/>
              </w:rPr>
              <w:t>Queen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9EA90" w14:textId="0E34FC1E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5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869DC" w14:textId="4ADEB2D8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6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E4B3" w14:textId="312821BA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7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FA7AD" w14:textId="5914F028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8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9368" w14:textId="34A6AA8C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799" w:history="1">
            <w:r w:rsidRPr="002C108E">
              <w:rPr>
                <w:rStyle w:val="Hiperhivatkozs"/>
                <w:noProof/>
              </w:rPr>
              <w:t>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C47D" w14:textId="305ECFB5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0" w:history="1">
            <w:r w:rsidRPr="002C108E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C2BA" w14:textId="4E4ABE46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1" w:history="1">
            <w:r w:rsidRPr="002C108E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592D" w14:textId="548799AF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2" w:history="1">
            <w:r w:rsidRPr="002C108E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D3B6" w14:textId="66983BA9" w:rsidR="004C4AD4" w:rsidRDefault="004C4AD4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3" w:history="1">
            <w:r w:rsidRPr="002C108E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C815" w14:textId="1BF3563A" w:rsidR="004C4AD4" w:rsidRDefault="004C4AD4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4" w:history="1">
            <w:r w:rsidRPr="002C108E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94BC" w14:textId="619C22E9" w:rsidR="004C4AD4" w:rsidRDefault="004C4AD4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5" w:history="1">
            <w:r w:rsidRPr="002C108E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DD89A" w14:textId="59258E03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6" w:history="1">
            <w:r w:rsidRPr="002C108E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396E" w14:textId="12FB91FF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7" w:history="1">
            <w:r w:rsidRPr="002C108E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6EE41" w14:textId="5F08A0BC" w:rsidR="004C4AD4" w:rsidRDefault="004C4AD4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8" w:history="1">
            <w:r w:rsidRPr="002C108E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EFD6A" w14:textId="6FC23058" w:rsidR="004C4AD4" w:rsidRDefault="004C4AD4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9243809" w:history="1">
            <w:r w:rsidRPr="002C108E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_Toc9243809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6E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194BC2C4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13CBECD2" w:rsidR="0042471F" w:rsidRDefault="00AD0A63">
      <w:r>
        <w:br w:type="page"/>
      </w:r>
    </w:p>
    <w:p w14:paraId="508ECCCC" w14:textId="1653FE10" w:rsidR="004441F1" w:rsidRDefault="004441F1" w:rsidP="00CF286A">
      <w:pPr>
        <w:pStyle w:val="Cmsor1"/>
      </w:pPr>
      <w:bookmarkStart w:id="0" w:name="_Toc9243757"/>
      <w:r>
        <w:lastRenderedPageBreak/>
        <w:t>Felhasználói dokumentáció</w:t>
      </w:r>
      <w:bookmarkEnd w:id="0"/>
    </w:p>
    <w:p w14:paraId="1A87AAD9" w14:textId="6934964F" w:rsidR="004441F1" w:rsidRPr="0052027B" w:rsidRDefault="00485A95" w:rsidP="00485A95">
      <w:r w:rsidRPr="0052027B">
        <w:t xml:space="preserve">A házi feladatomban implementáltam egy sakk táblajátékot. Mivel grafikus környezetet nem hoztam létre ezért a játék konzolon játszható. A program indítása </w:t>
      </w:r>
      <w:r w:rsidR="004C4AD4">
        <w:t xml:space="preserve">és egyedi azonosítók megadása </w:t>
      </w:r>
      <w:r w:rsidRPr="0052027B">
        <w:t>után már lehet is látni a felrajzolt táblá</w:t>
      </w:r>
      <w:r w:rsidR="004C4AD4">
        <w:t>n</w:t>
      </w:r>
      <w:r w:rsidRPr="0052027B">
        <w:t xml:space="preserve"> a rajta elhelyezkedő bábukkal. A kis betűk a sötét, a nagy betűk a világos figurákra utalnak. A főmenüben elindíthatunk egy lépést vagy kiléphetünk a játékból. Az utóbbi választásával a program leáll. Ha a lépés indítását választjuk utána meg kell adni, hogy mely pozícióról mely másik pozícióra szeretnénk lépni. A pozíciót alakja egy kisbetű és egy szám egymás után, minden egyéb karaktert mellőzve. A lehetséges lépéseket ismerni kell ahhoz, hogy megengedett lépést tudjunk beadni a programnak, mivel alapból nem ajánlja fel a lehetséges eseteket. A program a beadott koordináták után </w:t>
      </w:r>
      <w:proofErr w:type="spellStart"/>
      <w:r w:rsidRPr="0052027B">
        <w:t>leellenőrzi</w:t>
      </w:r>
      <w:proofErr w:type="spellEnd"/>
      <w:r w:rsidRPr="0052027B">
        <w:t xml:space="preserve">, hogy a lépés </w:t>
      </w:r>
      <w:r w:rsidR="0052027B" w:rsidRPr="0052027B">
        <w:t>lehetséges</w:t>
      </w:r>
      <w:r w:rsidRPr="0052027B">
        <w:t>-e és ha igen akkor megteszi azt, ha nem akkor hibát dob</w:t>
      </w:r>
      <w:r w:rsidR="004C4AD4">
        <w:t xml:space="preserve"> és újra kell kezdeni a lépés megadását.</w:t>
      </w:r>
    </w:p>
    <w:p w14:paraId="19EE300A" w14:textId="0A091C19" w:rsidR="00D87685" w:rsidRDefault="00CF286A" w:rsidP="00CF286A">
      <w:pPr>
        <w:pStyle w:val="Cmsor1"/>
      </w:pPr>
      <w:bookmarkStart w:id="1" w:name="_Toc9243758"/>
      <w:r>
        <w:t>Osztályok statikus leírása</w:t>
      </w:r>
      <w:bookmarkEnd w:id="1"/>
    </w:p>
    <w:p w14:paraId="23B007E9" w14:textId="0934CD22" w:rsidR="00CF286A" w:rsidRPr="00485A95" w:rsidRDefault="00CA6136" w:rsidP="00CF286A">
      <w:pPr>
        <w:pStyle w:val="Cmsor2"/>
        <w:rPr>
          <w:lang w:val="en-US"/>
        </w:rPr>
      </w:pPr>
      <w:bookmarkStart w:id="2" w:name="_Toc9243759"/>
      <w:r>
        <w:t>Game</w:t>
      </w:r>
      <w:bookmarkEnd w:id="2"/>
    </w:p>
    <w:p w14:paraId="02373AF9" w14:textId="36056FB9" w:rsidR="00CF286A" w:rsidRDefault="00CF286A" w:rsidP="00CF286A">
      <w:pPr>
        <w:pStyle w:val="Cmsor3"/>
      </w:pPr>
      <w:bookmarkStart w:id="3" w:name="_Toc9243760"/>
      <w:r>
        <w:t>Felelőssége</w:t>
      </w:r>
      <w:bookmarkEnd w:id="3"/>
    </w:p>
    <w:p w14:paraId="0250EF09" w14:textId="13B3EDA5" w:rsidR="00CA6136" w:rsidRPr="0052027B" w:rsidRDefault="00CA6136" w:rsidP="00CF286A">
      <w:r w:rsidRPr="0052027B">
        <w:t>Ez az osztály felel a felhasználói interakciókért</w:t>
      </w:r>
      <w:r w:rsidR="0052027B">
        <w:t>,</w:t>
      </w:r>
      <w:r w:rsidRPr="0052027B">
        <w:t xml:space="preserve"> valamint egységbe foglalja a játékhoz szükséges elemeket.</w:t>
      </w:r>
    </w:p>
    <w:p w14:paraId="5A68EC22" w14:textId="1B536747" w:rsidR="00CF286A" w:rsidRDefault="00CF286A" w:rsidP="00CF286A">
      <w:pPr>
        <w:pStyle w:val="Cmsor3"/>
      </w:pPr>
      <w:bookmarkStart w:id="4" w:name="_Toc9243761"/>
      <w:r>
        <w:t>Ősosztályok</w:t>
      </w:r>
      <w:bookmarkEnd w:id="4"/>
    </w:p>
    <w:p w14:paraId="69ADCC88" w14:textId="3E9BF5B4" w:rsidR="00CA6136" w:rsidRPr="00CA6136" w:rsidRDefault="00CA6136" w:rsidP="00CA6136">
      <w:r>
        <w:t>Ez az osztály nem öröklődik.</w:t>
      </w:r>
    </w:p>
    <w:p w14:paraId="50D62169" w14:textId="0190486F" w:rsidR="00CF286A" w:rsidRDefault="00FE30B3" w:rsidP="00FE30B3">
      <w:pPr>
        <w:pStyle w:val="Cmsor3"/>
      </w:pPr>
      <w:bookmarkStart w:id="5" w:name="_Toc9243762"/>
      <w:r>
        <w:t>Attribútumok</w:t>
      </w:r>
      <w:bookmarkEnd w:id="5"/>
    </w:p>
    <w:p w14:paraId="17377290" w14:textId="49AE3A30" w:rsidR="00FE30B3" w:rsidRDefault="00FE30B3" w:rsidP="00FE30B3">
      <w:pPr>
        <w:pStyle w:val="Cmsor4"/>
      </w:pPr>
      <w:r>
        <w:t>Privát</w:t>
      </w:r>
    </w:p>
    <w:p w14:paraId="3BFB1D0D" w14:textId="429447FD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blackPlayer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1246E06C" w14:textId="7B4E756E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whitePlayer</w:t>
      </w:r>
      <w:proofErr w:type="spellEnd"/>
      <w:r>
        <w:t xml:space="preserve"> – </w:t>
      </w:r>
      <w:proofErr w:type="spellStart"/>
      <w:r>
        <w:t>Player</w:t>
      </w:r>
      <w:proofErr w:type="spellEnd"/>
      <w:r>
        <w:t xml:space="preserve"> típusú játékos</w:t>
      </w:r>
    </w:p>
    <w:p w14:paraId="3BEEAC31" w14:textId="19A28AFA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board</w:t>
      </w:r>
      <w:proofErr w:type="spellEnd"/>
      <w:r>
        <w:t xml:space="preserve"> – 8x8-as </w:t>
      </w:r>
      <w:proofErr w:type="spellStart"/>
      <w:r>
        <w:t>char</w:t>
      </w:r>
      <w:proofErr w:type="spellEnd"/>
      <w:r>
        <w:t xml:space="preserve"> tömb. A tábla</w:t>
      </w:r>
      <w:r w:rsidR="00B26347">
        <w:t>.</w:t>
      </w:r>
    </w:p>
    <w:p w14:paraId="4EB838F0" w14:textId="7EA85095" w:rsid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isThereAWinner</w:t>
      </w:r>
      <w:proofErr w:type="spellEnd"/>
      <w:r>
        <w:t xml:space="preserve"> – </w:t>
      </w:r>
      <w:r w:rsidR="002F3E8C">
        <w:t>l</w:t>
      </w:r>
      <w:r>
        <w:t>ogikai érték, a játék végét jelzi</w:t>
      </w:r>
    </w:p>
    <w:p w14:paraId="770AF469" w14:textId="602983EA" w:rsidR="00CA6136" w:rsidRPr="00CA6136" w:rsidRDefault="00CA6136" w:rsidP="00CA6136">
      <w:pPr>
        <w:pStyle w:val="Listaszerbekezds"/>
        <w:numPr>
          <w:ilvl w:val="0"/>
          <w:numId w:val="27"/>
        </w:numPr>
      </w:pPr>
      <w:proofErr w:type="spellStart"/>
      <w:r>
        <w:t>isWhitesTurn</w:t>
      </w:r>
      <w:proofErr w:type="spellEnd"/>
      <w:r>
        <w:t xml:space="preserve"> – </w:t>
      </w:r>
      <w:r w:rsidR="002F3E8C">
        <w:t>l</w:t>
      </w:r>
      <w:r>
        <w:t>ogikai érték, a játékosok körét jelzi</w:t>
      </w:r>
    </w:p>
    <w:p w14:paraId="42C1B6F3" w14:textId="3070F150" w:rsidR="00CA6136" w:rsidRPr="00CA6136" w:rsidRDefault="00FE30B3" w:rsidP="00CA6136">
      <w:pPr>
        <w:pStyle w:val="Cmsor4"/>
      </w:pPr>
      <w:r>
        <w:t>Védett</w:t>
      </w:r>
    </w:p>
    <w:p w14:paraId="019C408F" w14:textId="64E381EC" w:rsidR="00CA6136" w:rsidRPr="00CA6136" w:rsidRDefault="00FE30B3" w:rsidP="00CA6136">
      <w:pPr>
        <w:pStyle w:val="Cmsor4"/>
      </w:pPr>
      <w:r>
        <w:t>Publikus</w:t>
      </w:r>
    </w:p>
    <w:p w14:paraId="1A5905E8" w14:textId="49FEC9B1" w:rsidR="00495623" w:rsidRDefault="00495623" w:rsidP="00495623">
      <w:pPr>
        <w:pStyle w:val="Cmsor3"/>
      </w:pPr>
      <w:bookmarkStart w:id="6" w:name="_Toc9243763"/>
      <w:r>
        <w:t>Metódusok</w:t>
      </w:r>
      <w:bookmarkEnd w:id="6"/>
    </w:p>
    <w:p w14:paraId="67C753B7" w14:textId="1EF80A38" w:rsidR="00CA6136" w:rsidRPr="00CA6136" w:rsidRDefault="00495623" w:rsidP="00CA6136">
      <w:pPr>
        <w:pStyle w:val="Cmsor4"/>
      </w:pPr>
      <w:r>
        <w:t>Privát</w:t>
      </w:r>
    </w:p>
    <w:p w14:paraId="30AF31B4" w14:textId="20301E7F" w:rsidR="00495623" w:rsidRDefault="00495623" w:rsidP="00495623">
      <w:pPr>
        <w:pStyle w:val="Cmsor4"/>
      </w:pPr>
      <w:r>
        <w:t>Védett</w:t>
      </w:r>
    </w:p>
    <w:p w14:paraId="3989D7ED" w14:textId="2CACB686" w:rsidR="00495623" w:rsidRDefault="00495623" w:rsidP="00495623">
      <w:pPr>
        <w:pStyle w:val="Cmsor4"/>
      </w:pPr>
      <w:r>
        <w:t>Publikus</w:t>
      </w:r>
    </w:p>
    <w:p w14:paraId="78E304A6" w14:textId="5E19DCC1" w:rsidR="00CA6136" w:rsidRDefault="00CA6136" w:rsidP="00CA6136">
      <w:pPr>
        <w:pStyle w:val="Listaszerbekezds"/>
        <w:numPr>
          <w:ilvl w:val="0"/>
          <w:numId w:val="28"/>
        </w:numPr>
      </w:pPr>
      <w:r>
        <w:t>Konstruktor</w:t>
      </w:r>
    </w:p>
    <w:p w14:paraId="2136C55C" w14:textId="659CB578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47EA9BFA" w14:textId="102FD505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playGame</w:t>
      </w:r>
      <w:proofErr w:type="spellEnd"/>
      <w:r>
        <w:t xml:space="preserve"> – </w:t>
      </w:r>
      <w:r w:rsidR="002F3E8C">
        <w:t>a</w:t>
      </w:r>
      <w:r>
        <w:t xml:space="preserve"> játék felhasználói interakcióit valósítja meg</w:t>
      </w:r>
    </w:p>
    <w:p w14:paraId="666EA1AF" w14:textId="444D7BB8" w:rsidR="00CA6136" w:rsidRDefault="00CA6136" w:rsidP="00CA6136">
      <w:pPr>
        <w:pStyle w:val="Listaszerbekezds"/>
        <w:numPr>
          <w:ilvl w:val="0"/>
          <w:numId w:val="28"/>
        </w:numPr>
      </w:pPr>
      <w:r>
        <w:t xml:space="preserve">print – </w:t>
      </w:r>
      <w:r w:rsidR="002F3E8C">
        <w:t>k</w:t>
      </w:r>
      <w:r>
        <w:t>irajzolja a táblát</w:t>
      </w:r>
    </w:p>
    <w:p w14:paraId="406917DB" w14:textId="690F4813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</w:t>
      </w:r>
      <w:r w:rsidR="002F3E8C">
        <w:t>e</w:t>
      </w:r>
      <w:r>
        <w:t>gy lépést valósít meg a bemenetek alapján, valamint vizsgálja, hogy lehetséges</w:t>
      </w:r>
      <w:r w:rsidR="00B26347">
        <w:t>-</w:t>
      </w:r>
      <w:r>
        <w:t>e a lépés</w:t>
      </w:r>
    </w:p>
    <w:p w14:paraId="58E94DE7" w14:textId="47A81FE1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getPieceOnPosition</w:t>
      </w:r>
      <w:proofErr w:type="spellEnd"/>
      <w:r>
        <w:t xml:space="preserve"> – </w:t>
      </w:r>
      <w:r w:rsidR="002F3E8C">
        <w:t>e</w:t>
      </w:r>
      <w:r>
        <w:t>gy tábla pozícióról lekérdezi</w:t>
      </w:r>
      <w:r w:rsidR="00B26347">
        <w:t>,</w:t>
      </w:r>
      <w:r>
        <w:t xml:space="preserve"> hogy mi helyezkedik ott el</w:t>
      </w:r>
    </w:p>
    <w:p w14:paraId="5561ACA6" w14:textId="591E85A5" w:rsidR="00CA6136" w:rsidRDefault="00CA6136" w:rsidP="00CA6136">
      <w:pPr>
        <w:pStyle w:val="Listaszerbekezds"/>
        <w:numPr>
          <w:ilvl w:val="0"/>
          <w:numId w:val="28"/>
        </w:numPr>
      </w:pPr>
      <w:proofErr w:type="spellStart"/>
      <w:r>
        <w:t>setPieceOnPosition</w:t>
      </w:r>
      <w:proofErr w:type="spellEnd"/>
      <w:r>
        <w:t xml:space="preserve"> – </w:t>
      </w:r>
      <w:r w:rsidR="002F3E8C">
        <w:t>e</w:t>
      </w:r>
      <w:r>
        <w:t xml:space="preserve">lhelyez egy figurát a </w:t>
      </w:r>
      <w:r w:rsidR="00B26347">
        <w:t xml:space="preserve">tábla </w:t>
      </w:r>
      <w:r>
        <w:t>egy adott pontjára</w:t>
      </w:r>
    </w:p>
    <w:p w14:paraId="749C1CAE" w14:textId="15231B3D" w:rsidR="00B26347" w:rsidRDefault="00B26347" w:rsidP="00CA6136">
      <w:pPr>
        <w:pStyle w:val="Listaszerbekezds"/>
        <w:numPr>
          <w:ilvl w:val="0"/>
          <w:numId w:val="28"/>
        </w:numPr>
      </w:pPr>
      <w:proofErr w:type="spellStart"/>
      <w:r>
        <w:t>getIsWhitesTurn</w:t>
      </w:r>
      <w:proofErr w:type="spellEnd"/>
      <w:r>
        <w:t xml:space="preserve"> – </w:t>
      </w:r>
      <w:r w:rsidR="002F3E8C">
        <w:t>a</w:t>
      </w:r>
      <w:r w:rsidR="00360805">
        <w:t xml:space="preserve"> kimenete</w:t>
      </w:r>
      <w:r>
        <w:t>, hogy éppen a világos vagy a fekete jön</w:t>
      </w:r>
    </w:p>
    <w:p w14:paraId="5E2527C6" w14:textId="12A46516" w:rsidR="0052027B" w:rsidRPr="00485A95" w:rsidRDefault="0052027B" w:rsidP="0052027B">
      <w:pPr>
        <w:pStyle w:val="Cmsor2"/>
        <w:rPr>
          <w:lang w:val="en-US"/>
        </w:rPr>
      </w:pPr>
      <w:bookmarkStart w:id="7" w:name="_Toc9243764"/>
      <w:proofErr w:type="spellStart"/>
      <w:r>
        <w:lastRenderedPageBreak/>
        <w:t>Player</w:t>
      </w:r>
      <w:bookmarkEnd w:id="7"/>
      <w:proofErr w:type="spellEnd"/>
    </w:p>
    <w:p w14:paraId="5273B424" w14:textId="77777777" w:rsidR="0052027B" w:rsidRDefault="0052027B" w:rsidP="0052027B">
      <w:pPr>
        <w:pStyle w:val="Cmsor3"/>
      </w:pPr>
      <w:bookmarkStart w:id="8" w:name="_Toc9243765"/>
      <w:r>
        <w:t>Felelőssége</w:t>
      </w:r>
      <w:bookmarkEnd w:id="8"/>
    </w:p>
    <w:p w14:paraId="3BD2A16B" w14:textId="76893BBE" w:rsidR="0052027B" w:rsidRPr="0052027B" w:rsidRDefault="00360805" w:rsidP="0052027B">
      <w:r>
        <w:t>Ez az osztály felel azért, hogy egy játékos és annak bábui azonosíthatók legyenek</w:t>
      </w:r>
      <w:r w:rsidR="004C4AD4">
        <w:t>,</w:t>
      </w:r>
      <w:r>
        <w:t xml:space="preserve"> valamint gondoskodik, hogy a felhasználó által megadott lépések szerint a bábuk a helyükre kerüljenek.</w:t>
      </w:r>
    </w:p>
    <w:p w14:paraId="1A8765A2" w14:textId="77777777" w:rsidR="0052027B" w:rsidRDefault="0052027B" w:rsidP="0052027B">
      <w:pPr>
        <w:pStyle w:val="Cmsor3"/>
      </w:pPr>
      <w:bookmarkStart w:id="9" w:name="_Toc9243766"/>
      <w:r>
        <w:t>Ősosztályok</w:t>
      </w:r>
      <w:bookmarkEnd w:id="9"/>
    </w:p>
    <w:p w14:paraId="5752B092" w14:textId="7640FABD" w:rsidR="0052027B" w:rsidRPr="00CA6136" w:rsidRDefault="0052027B" w:rsidP="00360805">
      <w:pPr>
        <w:tabs>
          <w:tab w:val="left" w:pos="3240"/>
        </w:tabs>
      </w:pPr>
      <w:r>
        <w:t>Ez az osztály nem öröklődik.</w:t>
      </w:r>
    </w:p>
    <w:p w14:paraId="1A4CBE23" w14:textId="77777777" w:rsidR="0052027B" w:rsidRDefault="0052027B" w:rsidP="0052027B">
      <w:pPr>
        <w:pStyle w:val="Cmsor3"/>
      </w:pPr>
      <w:bookmarkStart w:id="10" w:name="_Toc9243767"/>
      <w:r>
        <w:t>Attribútumok</w:t>
      </w:r>
      <w:bookmarkEnd w:id="10"/>
    </w:p>
    <w:p w14:paraId="0D270A2D" w14:textId="77777777" w:rsidR="0052027B" w:rsidRDefault="0052027B" w:rsidP="0052027B">
      <w:pPr>
        <w:pStyle w:val="Cmsor4"/>
      </w:pPr>
      <w:r>
        <w:t>Privát</w:t>
      </w:r>
    </w:p>
    <w:p w14:paraId="2DBE2270" w14:textId="31A9C60D" w:rsidR="0052027B" w:rsidRDefault="00360805" w:rsidP="0052027B">
      <w:pPr>
        <w:pStyle w:val="Listaszerbekezds"/>
        <w:numPr>
          <w:ilvl w:val="0"/>
          <w:numId w:val="27"/>
        </w:numPr>
      </w:pPr>
      <w:proofErr w:type="spellStart"/>
      <w:r>
        <w:t>name</w:t>
      </w:r>
      <w:proofErr w:type="spellEnd"/>
      <w:r w:rsidR="0052027B">
        <w:t xml:space="preserve"> –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 w:rsidR="0052027B">
        <w:t xml:space="preserve"> típusú </w:t>
      </w:r>
      <w:r>
        <w:t>név, azonosító</w:t>
      </w:r>
    </w:p>
    <w:p w14:paraId="723BDE1A" w14:textId="5DE18EF0" w:rsidR="0052027B" w:rsidRDefault="00360805" w:rsidP="0052027B">
      <w:pPr>
        <w:pStyle w:val="Listaszerbekezds"/>
        <w:numPr>
          <w:ilvl w:val="0"/>
          <w:numId w:val="27"/>
        </w:numPr>
      </w:pPr>
      <w:proofErr w:type="spellStart"/>
      <w:r>
        <w:t>isWhite</w:t>
      </w:r>
      <w:proofErr w:type="spellEnd"/>
      <w:r w:rsidR="0052027B">
        <w:t xml:space="preserve"> – </w:t>
      </w:r>
      <w:r w:rsidR="002F3E8C">
        <w:t>l</w:t>
      </w:r>
      <w:r>
        <w:t>ogikai érték, a játékos színét adja meg</w:t>
      </w:r>
    </w:p>
    <w:p w14:paraId="7DC48D38" w14:textId="6AC3B1EF" w:rsidR="0052027B" w:rsidRDefault="00360805" w:rsidP="0052027B">
      <w:pPr>
        <w:pStyle w:val="Listaszerbekezds"/>
        <w:numPr>
          <w:ilvl w:val="0"/>
          <w:numId w:val="27"/>
        </w:numPr>
      </w:pPr>
      <w:proofErr w:type="spellStart"/>
      <w:r>
        <w:t>isItsTurn</w:t>
      </w:r>
      <w:proofErr w:type="spellEnd"/>
      <w:r w:rsidR="0052027B">
        <w:t xml:space="preserve"> – </w:t>
      </w:r>
      <w:r w:rsidR="002F3E8C">
        <w:t>l</w:t>
      </w:r>
      <w:r>
        <w:t>ogikai érték, azt adja meg, hogy éppen ez a játékos jön-e</w:t>
      </w:r>
    </w:p>
    <w:p w14:paraId="2AE06FFE" w14:textId="733670EF" w:rsidR="0052027B" w:rsidRPr="00CA6136" w:rsidRDefault="00360805" w:rsidP="00360805">
      <w:pPr>
        <w:pStyle w:val="Listaszerbekezds"/>
        <w:numPr>
          <w:ilvl w:val="0"/>
          <w:numId w:val="27"/>
        </w:numPr>
      </w:pPr>
      <w:proofErr w:type="spellStart"/>
      <w:r>
        <w:t>pieces</w:t>
      </w:r>
      <w:proofErr w:type="spellEnd"/>
      <w:r w:rsidR="0052027B">
        <w:t xml:space="preserve"> – </w:t>
      </w:r>
      <w:proofErr w:type="spellStart"/>
      <w:r>
        <w:t>Piece</w:t>
      </w:r>
      <w:proofErr w:type="spellEnd"/>
      <w:r>
        <w:t xml:space="preserve"> típusú pointereket tároló dinamikus tömb </w:t>
      </w:r>
      <w:proofErr w:type="spellStart"/>
      <w:r>
        <w:t>pointere</w:t>
      </w:r>
      <w:proofErr w:type="spellEnd"/>
    </w:p>
    <w:p w14:paraId="7F351A0B" w14:textId="77777777" w:rsidR="0052027B" w:rsidRPr="00CA6136" w:rsidRDefault="0052027B" w:rsidP="0052027B">
      <w:pPr>
        <w:pStyle w:val="Cmsor4"/>
      </w:pPr>
      <w:r>
        <w:t>Védett</w:t>
      </w:r>
    </w:p>
    <w:p w14:paraId="33350FBC" w14:textId="77777777" w:rsidR="0052027B" w:rsidRPr="00CA6136" w:rsidRDefault="0052027B" w:rsidP="0052027B">
      <w:pPr>
        <w:pStyle w:val="Cmsor4"/>
      </w:pPr>
      <w:r>
        <w:t>Publikus</w:t>
      </w:r>
    </w:p>
    <w:p w14:paraId="15A95CF7" w14:textId="77777777" w:rsidR="0052027B" w:rsidRDefault="0052027B" w:rsidP="0052027B">
      <w:pPr>
        <w:pStyle w:val="Cmsor3"/>
      </w:pPr>
      <w:bookmarkStart w:id="11" w:name="_Toc9243768"/>
      <w:r>
        <w:t>Metódusok</w:t>
      </w:r>
      <w:bookmarkEnd w:id="11"/>
    </w:p>
    <w:p w14:paraId="1D603604" w14:textId="77777777" w:rsidR="0052027B" w:rsidRPr="00CA6136" w:rsidRDefault="0052027B" w:rsidP="0052027B">
      <w:pPr>
        <w:pStyle w:val="Cmsor4"/>
      </w:pPr>
      <w:r>
        <w:t>Privát</w:t>
      </w:r>
    </w:p>
    <w:p w14:paraId="0F04F978" w14:textId="77777777" w:rsidR="0052027B" w:rsidRDefault="0052027B" w:rsidP="0052027B">
      <w:pPr>
        <w:pStyle w:val="Cmsor4"/>
      </w:pPr>
      <w:r>
        <w:t>Védett</w:t>
      </w:r>
    </w:p>
    <w:p w14:paraId="4CE3250B" w14:textId="77777777" w:rsidR="0052027B" w:rsidRDefault="0052027B" w:rsidP="0052027B">
      <w:pPr>
        <w:pStyle w:val="Cmsor4"/>
      </w:pPr>
      <w:r>
        <w:t>Publikus</w:t>
      </w:r>
    </w:p>
    <w:p w14:paraId="4110F688" w14:textId="77777777" w:rsidR="0052027B" w:rsidRDefault="0052027B" w:rsidP="0052027B">
      <w:pPr>
        <w:pStyle w:val="Listaszerbekezds"/>
        <w:numPr>
          <w:ilvl w:val="0"/>
          <w:numId w:val="28"/>
        </w:numPr>
      </w:pPr>
      <w:r>
        <w:t>Konstruktor</w:t>
      </w:r>
    </w:p>
    <w:p w14:paraId="42CE8996" w14:textId="0A9785AD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71EFF345" w14:textId="3265A699" w:rsidR="00360805" w:rsidRDefault="00360805" w:rsidP="0052027B">
      <w:pPr>
        <w:pStyle w:val="Listaszerbekezds"/>
        <w:numPr>
          <w:ilvl w:val="0"/>
          <w:numId w:val="28"/>
        </w:numPr>
      </w:pPr>
      <w:proofErr w:type="spellStart"/>
      <w:r>
        <w:t>getIsWhite</w:t>
      </w:r>
      <w:proofErr w:type="spellEnd"/>
      <w:r>
        <w:t xml:space="preserve"> – visszaadja az </w:t>
      </w:r>
      <w:proofErr w:type="spellStart"/>
      <w:r>
        <w:t>isWhite</w:t>
      </w:r>
      <w:proofErr w:type="spellEnd"/>
      <w:r>
        <w:t xml:space="preserve"> adattagot</w:t>
      </w:r>
    </w:p>
    <w:p w14:paraId="3B771F44" w14:textId="4A2FA39D" w:rsidR="00360805" w:rsidRDefault="00360805" w:rsidP="00360805">
      <w:pPr>
        <w:pStyle w:val="Listaszerbekezds"/>
        <w:numPr>
          <w:ilvl w:val="0"/>
          <w:numId w:val="28"/>
        </w:numPr>
      </w:pPr>
      <w:proofErr w:type="spellStart"/>
      <w:r>
        <w:t>getName</w:t>
      </w:r>
      <w:proofErr w:type="spellEnd"/>
      <w:r>
        <w:t xml:space="preserve"> – visszaadja az </w:t>
      </w:r>
      <w:proofErr w:type="spellStart"/>
      <w:r>
        <w:t>name</w:t>
      </w:r>
      <w:proofErr w:type="spellEnd"/>
      <w:r>
        <w:t xml:space="preserve"> adattagot</w:t>
      </w:r>
    </w:p>
    <w:p w14:paraId="63F7357D" w14:textId="773699BA" w:rsidR="00360805" w:rsidRDefault="00360805" w:rsidP="00360805">
      <w:pPr>
        <w:pStyle w:val="Listaszerbekezds"/>
        <w:numPr>
          <w:ilvl w:val="0"/>
          <w:numId w:val="28"/>
        </w:numPr>
      </w:pPr>
      <w:proofErr w:type="spellStart"/>
      <w:r>
        <w:t>getPieces</w:t>
      </w:r>
      <w:proofErr w:type="spellEnd"/>
      <w:r>
        <w:t xml:space="preserve"> – visszaadja a </w:t>
      </w:r>
      <w:proofErr w:type="spellStart"/>
      <w:r>
        <w:t>pieces</w:t>
      </w:r>
      <w:proofErr w:type="spellEnd"/>
      <w:r>
        <w:t xml:space="preserve"> adattagot</w:t>
      </w:r>
    </w:p>
    <w:p w14:paraId="00B5046B" w14:textId="19C4A852" w:rsidR="00360805" w:rsidRDefault="00360805" w:rsidP="0052027B">
      <w:pPr>
        <w:pStyle w:val="Listaszerbekezds"/>
        <w:numPr>
          <w:ilvl w:val="0"/>
          <w:numId w:val="28"/>
        </w:numPr>
      </w:pPr>
      <w:proofErr w:type="spellStart"/>
      <w:r>
        <w:t>setTaken</w:t>
      </w:r>
      <w:proofErr w:type="spellEnd"/>
      <w:r>
        <w:t xml:space="preserve"> – egyet a játékos bábui közül levesz az asztalról</w:t>
      </w:r>
    </w:p>
    <w:p w14:paraId="287A0591" w14:textId="7AFD9722" w:rsidR="00360805" w:rsidRDefault="00360805" w:rsidP="00360805">
      <w:pPr>
        <w:pStyle w:val="Listaszerbekezds"/>
        <w:numPr>
          <w:ilvl w:val="0"/>
          <w:numId w:val="28"/>
        </w:numPr>
      </w:pPr>
      <w:proofErr w:type="spellStart"/>
      <w:r>
        <w:t>takeMove</w:t>
      </w:r>
      <w:proofErr w:type="spellEnd"/>
      <w:r>
        <w:t xml:space="preserve"> – lép egyet az egyik bábuval</w:t>
      </w:r>
    </w:p>
    <w:p w14:paraId="47C6AD05" w14:textId="0BEB3A55" w:rsidR="0052027B" w:rsidRPr="00485A95" w:rsidRDefault="0052027B" w:rsidP="0052027B">
      <w:pPr>
        <w:pStyle w:val="Cmsor2"/>
        <w:rPr>
          <w:lang w:val="en-US"/>
        </w:rPr>
      </w:pPr>
      <w:bookmarkStart w:id="12" w:name="_Toc9243769"/>
      <w:proofErr w:type="spellStart"/>
      <w:r>
        <w:t>Piece</w:t>
      </w:r>
      <w:bookmarkEnd w:id="12"/>
      <w:proofErr w:type="spellEnd"/>
    </w:p>
    <w:p w14:paraId="2BE88337" w14:textId="77777777" w:rsidR="0052027B" w:rsidRDefault="0052027B" w:rsidP="0052027B">
      <w:pPr>
        <w:pStyle w:val="Cmsor3"/>
      </w:pPr>
      <w:bookmarkStart w:id="13" w:name="_Toc9243770"/>
      <w:r>
        <w:t>Felelőssége</w:t>
      </w:r>
      <w:bookmarkEnd w:id="13"/>
    </w:p>
    <w:p w14:paraId="11FEAC20" w14:textId="264D0FBE" w:rsidR="0052027B" w:rsidRPr="0052027B" w:rsidRDefault="00360805" w:rsidP="0052027B">
      <w:r>
        <w:t xml:space="preserve">Egy bábu általános tulajdonságait és metódusait zárja egységbe. Absztrakt osztály ezért nem </w:t>
      </w:r>
      <w:proofErr w:type="spellStart"/>
      <w:r>
        <w:t>példányosítható</w:t>
      </w:r>
      <w:proofErr w:type="spellEnd"/>
      <w:r w:rsidR="004C4AD4">
        <w:t>.</w:t>
      </w:r>
      <w:r>
        <w:t xml:space="preserve"> </w:t>
      </w:r>
      <w:r w:rsidR="004C4AD4">
        <w:t>A</w:t>
      </w:r>
      <w:r>
        <w:t xml:space="preserve"> ténylegesen </w:t>
      </w:r>
      <w:proofErr w:type="spellStart"/>
      <w:r>
        <w:t>példányosodó</w:t>
      </w:r>
      <w:proofErr w:type="spellEnd"/>
      <w:r>
        <w:t xml:space="preserve"> bábuk az ebből származtatott különböző figur</w:t>
      </w:r>
      <w:r w:rsidR="004C4AD4">
        <w:t>a osztályokból jönnek létre</w:t>
      </w:r>
      <w:r>
        <w:t>.</w:t>
      </w:r>
    </w:p>
    <w:p w14:paraId="721E049D" w14:textId="77777777" w:rsidR="0052027B" w:rsidRDefault="0052027B" w:rsidP="0052027B">
      <w:pPr>
        <w:pStyle w:val="Cmsor3"/>
      </w:pPr>
      <w:bookmarkStart w:id="14" w:name="_Toc9243771"/>
      <w:r>
        <w:t>Ősosztályok</w:t>
      </w:r>
      <w:bookmarkEnd w:id="14"/>
    </w:p>
    <w:p w14:paraId="04A3F5B2" w14:textId="77777777" w:rsidR="0052027B" w:rsidRPr="00CA6136" w:rsidRDefault="0052027B" w:rsidP="0052027B">
      <w:r>
        <w:t>Ez az osztály nem öröklődik.</w:t>
      </w:r>
    </w:p>
    <w:p w14:paraId="21156E7B" w14:textId="77777777" w:rsidR="0052027B" w:rsidRDefault="0052027B" w:rsidP="0052027B">
      <w:pPr>
        <w:pStyle w:val="Cmsor3"/>
      </w:pPr>
      <w:bookmarkStart w:id="15" w:name="_Toc9243772"/>
      <w:r>
        <w:t>Attribútumok</w:t>
      </w:r>
      <w:bookmarkEnd w:id="15"/>
    </w:p>
    <w:p w14:paraId="4E3C1CBB" w14:textId="77777777" w:rsidR="0052027B" w:rsidRDefault="0052027B" w:rsidP="0052027B">
      <w:pPr>
        <w:pStyle w:val="Cmsor4"/>
      </w:pPr>
      <w:r>
        <w:t>Privát</w:t>
      </w:r>
    </w:p>
    <w:p w14:paraId="372FDDD2" w14:textId="78031127" w:rsidR="0052027B" w:rsidRDefault="0052027B" w:rsidP="0052027B">
      <w:pPr>
        <w:pStyle w:val="Cmsor4"/>
      </w:pPr>
      <w:r>
        <w:t>Védett</w:t>
      </w:r>
    </w:p>
    <w:p w14:paraId="6AF8B3AC" w14:textId="77777777" w:rsidR="002F3E8C" w:rsidRDefault="002F3E8C" w:rsidP="002F3E8C">
      <w:pPr>
        <w:pStyle w:val="Listaszerbekezds"/>
        <w:numPr>
          <w:ilvl w:val="0"/>
          <w:numId w:val="27"/>
        </w:numPr>
      </w:pPr>
      <w:proofErr w:type="spellStart"/>
      <w:r>
        <w:t>isTaken</w:t>
      </w:r>
      <w:proofErr w:type="spellEnd"/>
      <w:r>
        <w:t xml:space="preserve"> – logikai érték, ami megmondja, hogy adott bábu játékban van-e</w:t>
      </w:r>
    </w:p>
    <w:p w14:paraId="6211B7BB" w14:textId="258B92BE" w:rsidR="002F3E8C" w:rsidRDefault="002F3E8C" w:rsidP="002F3E8C">
      <w:pPr>
        <w:pStyle w:val="Listaszerbekezds"/>
        <w:numPr>
          <w:ilvl w:val="0"/>
          <w:numId w:val="27"/>
        </w:numPr>
      </w:pPr>
      <w:proofErr w:type="spellStart"/>
      <w:r>
        <w:t>isWhite</w:t>
      </w:r>
      <w:proofErr w:type="spellEnd"/>
      <w:r>
        <w:t xml:space="preserve"> – logikai érték, ami megmondja, hogy adott bábunak milyen a színe</w:t>
      </w:r>
    </w:p>
    <w:p w14:paraId="5CC270A6" w14:textId="78350847" w:rsidR="002F3E8C" w:rsidRDefault="002F3E8C" w:rsidP="002F3E8C">
      <w:pPr>
        <w:pStyle w:val="Listaszerbekezds"/>
        <w:numPr>
          <w:ilvl w:val="0"/>
          <w:numId w:val="27"/>
        </w:numPr>
      </w:pPr>
      <w:proofErr w:type="spellStart"/>
      <w:r>
        <w:t>character</w:t>
      </w:r>
      <w:proofErr w:type="spellEnd"/>
      <w:r>
        <w:t xml:space="preserve"> – </w:t>
      </w:r>
      <w:proofErr w:type="spellStart"/>
      <w:r>
        <w:t>char</w:t>
      </w:r>
      <w:proofErr w:type="spellEnd"/>
      <w:r>
        <w:t xml:space="preserve"> típusú változó</w:t>
      </w:r>
      <w:r w:rsidR="004C4AD4">
        <w:t>,</w:t>
      </w:r>
      <w:r>
        <w:t xml:space="preserve"> ami a bábu jelölését tartalmazza</w:t>
      </w:r>
    </w:p>
    <w:p w14:paraId="2A6889D7" w14:textId="77777777" w:rsidR="002F3E8C" w:rsidRDefault="002F3E8C" w:rsidP="002F3E8C">
      <w:pPr>
        <w:pStyle w:val="Listaszerbekezds"/>
        <w:numPr>
          <w:ilvl w:val="0"/>
          <w:numId w:val="27"/>
        </w:numPr>
      </w:pPr>
      <w:proofErr w:type="spellStart"/>
      <w:r>
        <w:t>xpos</w:t>
      </w:r>
      <w:proofErr w:type="spellEnd"/>
      <w:r>
        <w:t xml:space="preserve"> – </w:t>
      </w:r>
      <w:proofErr w:type="spellStart"/>
      <w:r>
        <w:t>char</w:t>
      </w:r>
      <w:proofErr w:type="spellEnd"/>
      <w:r>
        <w:t xml:space="preserve"> típusú változó, ami az vízszintes tengely szerinti pozícióját tartalmazza a figurának</w:t>
      </w:r>
    </w:p>
    <w:p w14:paraId="077CC86A" w14:textId="77777777" w:rsidR="002F3E8C" w:rsidRDefault="002F3E8C" w:rsidP="002F3E8C">
      <w:pPr>
        <w:pStyle w:val="Listaszerbekezds"/>
        <w:numPr>
          <w:ilvl w:val="0"/>
          <w:numId w:val="27"/>
        </w:numPr>
      </w:pPr>
      <w:proofErr w:type="spellStart"/>
      <w:r>
        <w:t>ypos</w:t>
      </w:r>
      <w:proofErr w:type="spellEnd"/>
      <w:r>
        <w:t xml:space="preserve"> - </w:t>
      </w:r>
      <w:proofErr w:type="spellStart"/>
      <w:r>
        <w:t>char</w:t>
      </w:r>
      <w:proofErr w:type="spellEnd"/>
      <w:r>
        <w:t xml:space="preserve"> típusú változó, ami az függőleges tengely szerinti pozícióját tartalmazza a figurának</w:t>
      </w:r>
    </w:p>
    <w:p w14:paraId="425D8699" w14:textId="77777777" w:rsidR="0052027B" w:rsidRPr="00CA6136" w:rsidRDefault="0052027B" w:rsidP="0052027B">
      <w:pPr>
        <w:pStyle w:val="Cmsor4"/>
      </w:pPr>
      <w:r>
        <w:lastRenderedPageBreak/>
        <w:t>Publikus</w:t>
      </w:r>
    </w:p>
    <w:p w14:paraId="19017619" w14:textId="77777777" w:rsidR="0052027B" w:rsidRDefault="0052027B" w:rsidP="0052027B">
      <w:pPr>
        <w:pStyle w:val="Cmsor3"/>
      </w:pPr>
      <w:bookmarkStart w:id="16" w:name="_Toc9243773"/>
      <w:r>
        <w:t>Metódusok</w:t>
      </w:r>
      <w:bookmarkEnd w:id="16"/>
    </w:p>
    <w:p w14:paraId="681C60BD" w14:textId="77777777" w:rsidR="0052027B" w:rsidRPr="00CA6136" w:rsidRDefault="0052027B" w:rsidP="0052027B">
      <w:pPr>
        <w:pStyle w:val="Cmsor4"/>
      </w:pPr>
      <w:r>
        <w:t>Privát</w:t>
      </w:r>
    </w:p>
    <w:p w14:paraId="23B833B0" w14:textId="77777777" w:rsidR="0052027B" w:rsidRDefault="0052027B" w:rsidP="0052027B">
      <w:pPr>
        <w:pStyle w:val="Cmsor4"/>
      </w:pPr>
      <w:r>
        <w:t>Védett</w:t>
      </w:r>
    </w:p>
    <w:p w14:paraId="6CA3B888" w14:textId="77777777" w:rsidR="0052027B" w:rsidRDefault="0052027B" w:rsidP="0052027B">
      <w:pPr>
        <w:pStyle w:val="Cmsor4"/>
      </w:pPr>
      <w:r>
        <w:t>Publikus</w:t>
      </w:r>
    </w:p>
    <w:p w14:paraId="5FEB3230" w14:textId="77777777" w:rsidR="0052027B" w:rsidRDefault="0052027B" w:rsidP="0052027B">
      <w:pPr>
        <w:pStyle w:val="Listaszerbekezds"/>
        <w:numPr>
          <w:ilvl w:val="0"/>
          <w:numId w:val="28"/>
        </w:numPr>
      </w:pPr>
      <w:r>
        <w:t>Konstruktor</w:t>
      </w:r>
    </w:p>
    <w:p w14:paraId="5CF15425" w14:textId="77777777" w:rsidR="0052027B" w:rsidRDefault="0052027B" w:rsidP="0052027B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3136012F" w14:textId="5AD0E88F" w:rsidR="0052027B" w:rsidRDefault="002F3E8C" w:rsidP="0052027B">
      <w:pPr>
        <w:pStyle w:val="Listaszerbekezds"/>
        <w:numPr>
          <w:ilvl w:val="0"/>
          <w:numId w:val="28"/>
        </w:numPr>
      </w:pPr>
      <w:proofErr w:type="spellStart"/>
      <w:r>
        <w:t>getCharacter</w:t>
      </w:r>
      <w:proofErr w:type="spellEnd"/>
      <w:r>
        <w:t xml:space="preserve"> – visszaadja a </w:t>
      </w:r>
      <w:proofErr w:type="spellStart"/>
      <w:r>
        <w:t>character</w:t>
      </w:r>
      <w:proofErr w:type="spellEnd"/>
      <w:r>
        <w:t xml:space="preserve"> adattagot</w:t>
      </w:r>
    </w:p>
    <w:p w14:paraId="2A2C3760" w14:textId="7561AF15" w:rsidR="002F3E8C" w:rsidRDefault="002F3E8C" w:rsidP="0052027B">
      <w:pPr>
        <w:pStyle w:val="Listaszerbekezds"/>
        <w:numPr>
          <w:ilvl w:val="0"/>
          <w:numId w:val="28"/>
        </w:numPr>
      </w:pPr>
      <w:proofErr w:type="spellStart"/>
      <w:r>
        <w:t>getXPos</w:t>
      </w:r>
      <w:proofErr w:type="spellEnd"/>
      <w:r>
        <w:t xml:space="preserve"> – visszaadja az </w:t>
      </w:r>
      <w:proofErr w:type="spellStart"/>
      <w:r>
        <w:t>xpos</w:t>
      </w:r>
      <w:proofErr w:type="spellEnd"/>
      <w:r>
        <w:t xml:space="preserve"> adattagot</w:t>
      </w:r>
    </w:p>
    <w:p w14:paraId="7F355C54" w14:textId="3F86A846" w:rsidR="002F3E8C" w:rsidRDefault="002F3E8C" w:rsidP="0052027B">
      <w:pPr>
        <w:pStyle w:val="Listaszerbekezds"/>
        <w:numPr>
          <w:ilvl w:val="0"/>
          <w:numId w:val="28"/>
        </w:numPr>
      </w:pPr>
      <w:proofErr w:type="spellStart"/>
      <w:r>
        <w:t>getYPos</w:t>
      </w:r>
      <w:proofErr w:type="spellEnd"/>
      <w:r>
        <w:t xml:space="preserve"> – </w:t>
      </w:r>
      <w:proofErr w:type="spellStart"/>
      <w:r>
        <w:t>vissaadja</w:t>
      </w:r>
      <w:proofErr w:type="spellEnd"/>
      <w:r>
        <w:t xml:space="preserve"> az </w:t>
      </w:r>
      <w:proofErr w:type="spellStart"/>
      <w:r>
        <w:t>ypos</w:t>
      </w:r>
      <w:proofErr w:type="spellEnd"/>
      <w:r>
        <w:t xml:space="preserve"> adattagot</w:t>
      </w:r>
    </w:p>
    <w:p w14:paraId="6AF8103A" w14:textId="2BF251C8" w:rsidR="002F3E8C" w:rsidRDefault="002F3E8C" w:rsidP="0052027B">
      <w:pPr>
        <w:pStyle w:val="Listaszerbekezds"/>
        <w:numPr>
          <w:ilvl w:val="0"/>
          <w:numId w:val="28"/>
        </w:numPr>
      </w:pPr>
      <w:proofErr w:type="spellStart"/>
      <w:r>
        <w:t>setPos</w:t>
      </w:r>
      <w:proofErr w:type="spellEnd"/>
      <w:r>
        <w:t xml:space="preserve"> – megadott paraméterek alapján beállítja a pozíciót leíró adattagokat</w:t>
      </w:r>
    </w:p>
    <w:p w14:paraId="1B5474E3" w14:textId="2B6FD6BB" w:rsidR="002F3E8C" w:rsidRDefault="002F3E8C" w:rsidP="0052027B">
      <w:pPr>
        <w:pStyle w:val="Listaszerbekezds"/>
        <w:numPr>
          <w:ilvl w:val="0"/>
          <w:numId w:val="28"/>
        </w:numPr>
      </w:pPr>
      <w:proofErr w:type="spellStart"/>
      <w:r>
        <w:t>setTaken</w:t>
      </w:r>
      <w:proofErr w:type="spellEnd"/>
      <w:r>
        <w:t xml:space="preserve"> – a figura pozícióját átállítja, úgy, hogy ne legyen a pályán</w:t>
      </w:r>
      <w:r w:rsidR="004C4AD4">
        <w:t>,</w:t>
      </w:r>
      <w:r>
        <w:t xml:space="preserve"> valamint az </w:t>
      </w:r>
      <w:proofErr w:type="spellStart"/>
      <w:r>
        <w:t>isTaken</w:t>
      </w:r>
      <w:proofErr w:type="spellEnd"/>
      <w:r>
        <w:t xml:space="preserve"> adattagot igazzá teszi</w:t>
      </w:r>
    </w:p>
    <w:p w14:paraId="274AE568" w14:textId="67E2FDA2" w:rsidR="002F3E8C" w:rsidRDefault="002F3E8C" w:rsidP="0052027B">
      <w:pPr>
        <w:pStyle w:val="Listaszerbekezds"/>
        <w:numPr>
          <w:ilvl w:val="0"/>
          <w:numId w:val="28"/>
        </w:numPr>
      </w:pPr>
      <w:bookmarkStart w:id="17" w:name="_Hlk9243344"/>
      <w:proofErr w:type="spellStart"/>
      <w:r>
        <w:t>move</w:t>
      </w:r>
      <w:proofErr w:type="spellEnd"/>
      <w:r>
        <w:t xml:space="preserve"> – virtuális tagfüggvény, minden figura esetében más logikai vizsgálatok alapján működik</w:t>
      </w:r>
      <w:bookmarkEnd w:id="17"/>
    </w:p>
    <w:p w14:paraId="32507070" w14:textId="2F9D79BD" w:rsidR="002F3E8C" w:rsidRPr="00485A95" w:rsidRDefault="002F3E8C" w:rsidP="002F3E8C">
      <w:pPr>
        <w:pStyle w:val="Cmsor2"/>
        <w:rPr>
          <w:lang w:val="en-US"/>
        </w:rPr>
      </w:pPr>
      <w:bookmarkStart w:id="18" w:name="_Toc9243774"/>
      <w:proofErr w:type="spellStart"/>
      <w:r>
        <w:t>Pawn</w:t>
      </w:r>
      <w:bookmarkEnd w:id="18"/>
      <w:proofErr w:type="spellEnd"/>
    </w:p>
    <w:p w14:paraId="52F653B9" w14:textId="77777777" w:rsidR="002F3E8C" w:rsidRDefault="002F3E8C" w:rsidP="002F3E8C">
      <w:pPr>
        <w:pStyle w:val="Cmsor3"/>
      </w:pPr>
      <w:bookmarkStart w:id="19" w:name="_Toc9243775"/>
      <w:r>
        <w:t>Felelőssége</w:t>
      </w:r>
      <w:bookmarkEnd w:id="19"/>
    </w:p>
    <w:p w14:paraId="4EF6D4A5" w14:textId="1FBD7A8B" w:rsidR="002F3E8C" w:rsidRPr="0052027B" w:rsidRDefault="002F3E8C" w:rsidP="002F3E8C">
      <w:r>
        <w:t>Egy speciális figura, gyalog.</w:t>
      </w:r>
    </w:p>
    <w:p w14:paraId="6E48A21E" w14:textId="77777777" w:rsidR="002F3E8C" w:rsidRDefault="002F3E8C" w:rsidP="002F3E8C">
      <w:pPr>
        <w:pStyle w:val="Cmsor3"/>
      </w:pPr>
      <w:bookmarkStart w:id="20" w:name="_Toc9243776"/>
      <w:r>
        <w:t>Ősosztályok</w:t>
      </w:r>
      <w:bookmarkEnd w:id="20"/>
    </w:p>
    <w:p w14:paraId="7380537A" w14:textId="386A506A" w:rsidR="002F3E8C" w:rsidRPr="00CA6136" w:rsidRDefault="002F3E8C" w:rsidP="002F3E8C">
      <w:proofErr w:type="spellStart"/>
      <w:r>
        <w:t>Piece</w:t>
      </w:r>
      <w:proofErr w:type="spellEnd"/>
    </w:p>
    <w:p w14:paraId="1D0F75D2" w14:textId="77777777" w:rsidR="002F3E8C" w:rsidRDefault="002F3E8C" w:rsidP="002F3E8C">
      <w:pPr>
        <w:pStyle w:val="Cmsor3"/>
      </w:pPr>
      <w:bookmarkStart w:id="21" w:name="_Toc9243777"/>
      <w:r>
        <w:t>Attribútumok</w:t>
      </w:r>
      <w:bookmarkEnd w:id="21"/>
    </w:p>
    <w:p w14:paraId="7527AE8F" w14:textId="455C8B30" w:rsidR="002F3E8C" w:rsidRDefault="002F3E8C" w:rsidP="002F3E8C">
      <w:pPr>
        <w:pStyle w:val="Cmsor4"/>
      </w:pPr>
      <w:r>
        <w:t>Privát</w:t>
      </w:r>
    </w:p>
    <w:p w14:paraId="0A549A51" w14:textId="0380D2DF" w:rsidR="002F3E8C" w:rsidRPr="002F3E8C" w:rsidRDefault="002F3E8C" w:rsidP="002F3E8C">
      <w:pPr>
        <w:pStyle w:val="Listaszerbekezds"/>
        <w:numPr>
          <w:ilvl w:val="0"/>
          <w:numId w:val="27"/>
        </w:numPr>
      </w:pPr>
      <w:proofErr w:type="spellStart"/>
      <w:r>
        <w:t>isInstartPos</w:t>
      </w:r>
      <w:proofErr w:type="spellEnd"/>
      <w:r>
        <w:t xml:space="preserve"> – logikai érték, ami megmondja, hogy a figura a kezdeti pozíciójában van-e</w:t>
      </w:r>
    </w:p>
    <w:p w14:paraId="0E60A9C6" w14:textId="77777777" w:rsidR="002F3E8C" w:rsidRDefault="002F3E8C" w:rsidP="002F3E8C">
      <w:pPr>
        <w:pStyle w:val="Cmsor4"/>
      </w:pPr>
      <w:r>
        <w:t>Védett</w:t>
      </w:r>
    </w:p>
    <w:p w14:paraId="14C69187" w14:textId="77777777" w:rsidR="002F3E8C" w:rsidRPr="00CA6136" w:rsidRDefault="002F3E8C" w:rsidP="002F3E8C">
      <w:pPr>
        <w:pStyle w:val="Cmsor4"/>
      </w:pPr>
      <w:r>
        <w:t>Publikus</w:t>
      </w:r>
    </w:p>
    <w:p w14:paraId="20C9B705" w14:textId="77777777" w:rsidR="002F3E8C" w:rsidRDefault="002F3E8C" w:rsidP="002F3E8C">
      <w:pPr>
        <w:pStyle w:val="Cmsor3"/>
      </w:pPr>
      <w:bookmarkStart w:id="22" w:name="_Toc9243778"/>
      <w:r>
        <w:t>Metódusok</w:t>
      </w:r>
      <w:bookmarkEnd w:id="22"/>
    </w:p>
    <w:p w14:paraId="757EFF86" w14:textId="77777777" w:rsidR="002F3E8C" w:rsidRPr="00CA6136" w:rsidRDefault="002F3E8C" w:rsidP="002F3E8C">
      <w:pPr>
        <w:pStyle w:val="Cmsor4"/>
      </w:pPr>
      <w:r>
        <w:t>Privát</w:t>
      </w:r>
    </w:p>
    <w:p w14:paraId="241DA72D" w14:textId="77777777" w:rsidR="002F3E8C" w:rsidRDefault="002F3E8C" w:rsidP="002F3E8C">
      <w:pPr>
        <w:pStyle w:val="Cmsor4"/>
      </w:pPr>
      <w:r>
        <w:t>Védett</w:t>
      </w:r>
    </w:p>
    <w:p w14:paraId="20A3279E" w14:textId="77777777" w:rsidR="002F3E8C" w:rsidRDefault="002F3E8C" w:rsidP="002F3E8C">
      <w:pPr>
        <w:pStyle w:val="Cmsor4"/>
      </w:pPr>
      <w:r>
        <w:t>Publikus</w:t>
      </w:r>
    </w:p>
    <w:p w14:paraId="2E3389B4" w14:textId="77777777" w:rsidR="002F3E8C" w:rsidRDefault="002F3E8C" w:rsidP="002F3E8C">
      <w:pPr>
        <w:pStyle w:val="Listaszerbekezds"/>
        <w:numPr>
          <w:ilvl w:val="0"/>
          <w:numId w:val="28"/>
        </w:numPr>
      </w:pPr>
      <w:r>
        <w:t>Konstruktor</w:t>
      </w:r>
    </w:p>
    <w:p w14:paraId="0A3685CD" w14:textId="77777777" w:rsidR="002F3E8C" w:rsidRDefault="002F3E8C" w:rsidP="002F3E8C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40D4F928" w14:textId="110CFA29" w:rsidR="00CA6136" w:rsidRDefault="002F3E8C" w:rsidP="00CA6136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</w:t>
      </w:r>
      <w:r w:rsidR="004C4AD4">
        <w:t>adott paraméterek alapján lép a gyalog és ellenőrzi, hogy ezt megteheti-e</w:t>
      </w:r>
    </w:p>
    <w:p w14:paraId="794D30FD" w14:textId="34FCC848" w:rsidR="004C4AD4" w:rsidRPr="00485A95" w:rsidRDefault="004C4AD4" w:rsidP="004C4AD4">
      <w:pPr>
        <w:pStyle w:val="Cmsor2"/>
        <w:rPr>
          <w:lang w:val="en-US"/>
        </w:rPr>
      </w:pPr>
      <w:bookmarkStart w:id="23" w:name="_Toc9243779"/>
      <w:proofErr w:type="spellStart"/>
      <w:r>
        <w:t>Rook</w:t>
      </w:r>
      <w:bookmarkEnd w:id="23"/>
      <w:proofErr w:type="spellEnd"/>
    </w:p>
    <w:p w14:paraId="215D5C83" w14:textId="77777777" w:rsidR="004C4AD4" w:rsidRDefault="004C4AD4" w:rsidP="004C4AD4">
      <w:pPr>
        <w:pStyle w:val="Cmsor3"/>
      </w:pPr>
      <w:bookmarkStart w:id="24" w:name="_Toc9243780"/>
      <w:r>
        <w:t>Felelőssége</w:t>
      </w:r>
      <w:bookmarkEnd w:id="24"/>
    </w:p>
    <w:p w14:paraId="15B2D825" w14:textId="37CB724A" w:rsidR="004C4AD4" w:rsidRPr="0052027B" w:rsidRDefault="004C4AD4" w:rsidP="004C4AD4">
      <w:r>
        <w:t>Egy speciális figura, bástya.</w:t>
      </w:r>
    </w:p>
    <w:p w14:paraId="091AD305" w14:textId="77777777" w:rsidR="004C4AD4" w:rsidRDefault="004C4AD4" w:rsidP="004C4AD4">
      <w:pPr>
        <w:pStyle w:val="Cmsor3"/>
      </w:pPr>
      <w:bookmarkStart w:id="25" w:name="_Toc9243781"/>
      <w:r>
        <w:t>Ősosztályok</w:t>
      </w:r>
      <w:bookmarkEnd w:id="25"/>
    </w:p>
    <w:p w14:paraId="651E168B" w14:textId="77777777" w:rsidR="004C4AD4" w:rsidRPr="00CA6136" w:rsidRDefault="004C4AD4" w:rsidP="004C4AD4">
      <w:proofErr w:type="spellStart"/>
      <w:r>
        <w:t>Piece</w:t>
      </w:r>
      <w:proofErr w:type="spellEnd"/>
    </w:p>
    <w:p w14:paraId="4E53C762" w14:textId="77777777" w:rsidR="004C4AD4" w:rsidRDefault="004C4AD4" w:rsidP="004C4AD4">
      <w:pPr>
        <w:pStyle w:val="Cmsor3"/>
      </w:pPr>
      <w:bookmarkStart w:id="26" w:name="_Toc9243782"/>
      <w:r>
        <w:lastRenderedPageBreak/>
        <w:t>Attribútumok</w:t>
      </w:r>
      <w:bookmarkEnd w:id="26"/>
    </w:p>
    <w:p w14:paraId="7F14E239" w14:textId="77777777" w:rsidR="004C4AD4" w:rsidRDefault="004C4AD4" w:rsidP="004C4AD4">
      <w:pPr>
        <w:pStyle w:val="Cmsor4"/>
      </w:pPr>
      <w:r>
        <w:t>Privát</w:t>
      </w:r>
    </w:p>
    <w:p w14:paraId="75F1E2A0" w14:textId="77777777" w:rsidR="004C4AD4" w:rsidRDefault="004C4AD4" w:rsidP="004C4AD4">
      <w:pPr>
        <w:pStyle w:val="Cmsor4"/>
      </w:pPr>
      <w:r>
        <w:t>Védett</w:t>
      </w:r>
    </w:p>
    <w:p w14:paraId="5B900EDB" w14:textId="77777777" w:rsidR="004C4AD4" w:rsidRPr="00CA6136" w:rsidRDefault="004C4AD4" w:rsidP="004C4AD4">
      <w:pPr>
        <w:pStyle w:val="Cmsor4"/>
      </w:pPr>
      <w:r>
        <w:t>Publikus</w:t>
      </w:r>
    </w:p>
    <w:p w14:paraId="4096D5C7" w14:textId="77777777" w:rsidR="004C4AD4" w:rsidRDefault="004C4AD4" w:rsidP="004C4AD4">
      <w:pPr>
        <w:pStyle w:val="Cmsor3"/>
      </w:pPr>
      <w:bookmarkStart w:id="27" w:name="_Toc9243783"/>
      <w:r>
        <w:t>Metódusok</w:t>
      </w:r>
      <w:bookmarkEnd w:id="27"/>
    </w:p>
    <w:p w14:paraId="7594148C" w14:textId="77777777" w:rsidR="004C4AD4" w:rsidRPr="00CA6136" w:rsidRDefault="004C4AD4" w:rsidP="004C4AD4">
      <w:pPr>
        <w:pStyle w:val="Cmsor4"/>
      </w:pPr>
      <w:r>
        <w:t>Privát</w:t>
      </w:r>
    </w:p>
    <w:p w14:paraId="4CE53638" w14:textId="77777777" w:rsidR="004C4AD4" w:rsidRDefault="004C4AD4" w:rsidP="004C4AD4">
      <w:pPr>
        <w:pStyle w:val="Cmsor4"/>
      </w:pPr>
      <w:r>
        <w:t>Védett</w:t>
      </w:r>
    </w:p>
    <w:p w14:paraId="105DE9D3" w14:textId="77777777" w:rsidR="004C4AD4" w:rsidRDefault="004C4AD4" w:rsidP="004C4AD4">
      <w:pPr>
        <w:pStyle w:val="Cmsor4"/>
      </w:pPr>
      <w:r>
        <w:t>Publikus</w:t>
      </w:r>
    </w:p>
    <w:p w14:paraId="7DDFF135" w14:textId="77777777" w:rsidR="004C4AD4" w:rsidRDefault="004C4AD4" w:rsidP="004C4AD4">
      <w:pPr>
        <w:pStyle w:val="Listaszerbekezds"/>
        <w:numPr>
          <w:ilvl w:val="0"/>
          <w:numId w:val="28"/>
        </w:numPr>
      </w:pPr>
      <w:r>
        <w:t>Konstruktor</w:t>
      </w:r>
    </w:p>
    <w:p w14:paraId="133568E1" w14:textId="77777777" w:rsidR="004C4AD4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03054580" w14:textId="77777777" w:rsidR="004C4AD4" w:rsidRPr="00CA6136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adott paraméterek alapján lép a gyalog és ellenőrzi, hogy ezt megteheti-e</w:t>
      </w:r>
    </w:p>
    <w:p w14:paraId="645BBC27" w14:textId="01D66A13" w:rsidR="004C4AD4" w:rsidRPr="00485A95" w:rsidRDefault="004C4AD4" w:rsidP="004C4AD4">
      <w:pPr>
        <w:pStyle w:val="Cmsor2"/>
        <w:rPr>
          <w:lang w:val="en-US"/>
        </w:rPr>
      </w:pPr>
      <w:bookmarkStart w:id="28" w:name="_Toc9243784"/>
      <w:proofErr w:type="spellStart"/>
      <w:r>
        <w:t>Knight</w:t>
      </w:r>
      <w:bookmarkEnd w:id="28"/>
      <w:proofErr w:type="spellEnd"/>
    </w:p>
    <w:p w14:paraId="2E4DFE02" w14:textId="77777777" w:rsidR="004C4AD4" w:rsidRDefault="004C4AD4" w:rsidP="004C4AD4">
      <w:pPr>
        <w:pStyle w:val="Cmsor3"/>
      </w:pPr>
      <w:bookmarkStart w:id="29" w:name="_Toc9243785"/>
      <w:r>
        <w:t>Felelőssége</w:t>
      </w:r>
      <w:bookmarkEnd w:id="29"/>
    </w:p>
    <w:p w14:paraId="01166467" w14:textId="06EF9C71" w:rsidR="004C4AD4" w:rsidRPr="0052027B" w:rsidRDefault="004C4AD4" w:rsidP="004C4AD4">
      <w:r>
        <w:t>Egy speciális figura, ló.</w:t>
      </w:r>
    </w:p>
    <w:p w14:paraId="53167671" w14:textId="77777777" w:rsidR="004C4AD4" w:rsidRDefault="004C4AD4" w:rsidP="004C4AD4">
      <w:pPr>
        <w:pStyle w:val="Cmsor3"/>
      </w:pPr>
      <w:bookmarkStart w:id="30" w:name="_Toc9243786"/>
      <w:r>
        <w:t>Ősosztályok</w:t>
      </w:r>
      <w:bookmarkEnd w:id="30"/>
    </w:p>
    <w:p w14:paraId="1FCAC1A5" w14:textId="77777777" w:rsidR="004C4AD4" w:rsidRPr="00CA6136" w:rsidRDefault="004C4AD4" w:rsidP="004C4AD4">
      <w:proofErr w:type="spellStart"/>
      <w:r>
        <w:t>Piece</w:t>
      </w:r>
      <w:proofErr w:type="spellEnd"/>
    </w:p>
    <w:p w14:paraId="407387CC" w14:textId="77777777" w:rsidR="004C4AD4" w:rsidRDefault="004C4AD4" w:rsidP="004C4AD4">
      <w:pPr>
        <w:pStyle w:val="Cmsor3"/>
      </w:pPr>
      <w:bookmarkStart w:id="31" w:name="_Toc9243787"/>
      <w:r>
        <w:t>Attribútumok</w:t>
      </w:r>
      <w:bookmarkEnd w:id="31"/>
    </w:p>
    <w:p w14:paraId="2B2D6112" w14:textId="77777777" w:rsidR="004C4AD4" w:rsidRDefault="004C4AD4" w:rsidP="004C4AD4">
      <w:pPr>
        <w:pStyle w:val="Cmsor4"/>
      </w:pPr>
      <w:r>
        <w:t>Privát</w:t>
      </w:r>
    </w:p>
    <w:p w14:paraId="03549099" w14:textId="77777777" w:rsidR="004C4AD4" w:rsidRDefault="004C4AD4" w:rsidP="004C4AD4">
      <w:pPr>
        <w:pStyle w:val="Cmsor4"/>
      </w:pPr>
      <w:r>
        <w:t>Védett</w:t>
      </w:r>
    </w:p>
    <w:p w14:paraId="5E3BEB23" w14:textId="77777777" w:rsidR="004C4AD4" w:rsidRPr="00CA6136" w:rsidRDefault="004C4AD4" w:rsidP="004C4AD4">
      <w:pPr>
        <w:pStyle w:val="Cmsor4"/>
      </w:pPr>
      <w:r>
        <w:t>Publikus</w:t>
      </w:r>
    </w:p>
    <w:p w14:paraId="3BB88857" w14:textId="77777777" w:rsidR="004C4AD4" w:rsidRDefault="004C4AD4" w:rsidP="004C4AD4">
      <w:pPr>
        <w:pStyle w:val="Cmsor3"/>
      </w:pPr>
      <w:bookmarkStart w:id="32" w:name="_Toc9243788"/>
      <w:r>
        <w:t>Metódusok</w:t>
      </w:r>
      <w:bookmarkEnd w:id="32"/>
    </w:p>
    <w:p w14:paraId="31534E4B" w14:textId="77777777" w:rsidR="004C4AD4" w:rsidRPr="00CA6136" w:rsidRDefault="004C4AD4" w:rsidP="004C4AD4">
      <w:pPr>
        <w:pStyle w:val="Cmsor4"/>
      </w:pPr>
      <w:r>
        <w:t>Privát</w:t>
      </w:r>
    </w:p>
    <w:p w14:paraId="63EF612B" w14:textId="77777777" w:rsidR="004C4AD4" w:rsidRDefault="004C4AD4" w:rsidP="004C4AD4">
      <w:pPr>
        <w:pStyle w:val="Cmsor4"/>
      </w:pPr>
      <w:r>
        <w:t>Védett</w:t>
      </w:r>
    </w:p>
    <w:p w14:paraId="716FAB39" w14:textId="77777777" w:rsidR="004C4AD4" w:rsidRDefault="004C4AD4" w:rsidP="004C4AD4">
      <w:pPr>
        <w:pStyle w:val="Cmsor4"/>
      </w:pPr>
      <w:r>
        <w:t>Publikus</w:t>
      </w:r>
    </w:p>
    <w:p w14:paraId="6408AC88" w14:textId="77777777" w:rsidR="004C4AD4" w:rsidRDefault="004C4AD4" w:rsidP="004C4AD4">
      <w:pPr>
        <w:pStyle w:val="Listaszerbekezds"/>
        <w:numPr>
          <w:ilvl w:val="0"/>
          <w:numId w:val="28"/>
        </w:numPr>
      </w:pPr>
      <w:r>
        <w:t>Konstruktor</w:t>
      </w:r>
    </w:p>
    <w:p w14:paraId="3BCFBCF1" w14:textId="77777777" w:rsidR="004C4AD4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2B9033BB" w14:textId="77777777" w:rsidR="004C4AD4" w:rsidRPr="00CA6136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adott paraméterek alapján lép a gyalog és ellenőrzi, hogy ezt megteheti-e</w:t>
      </w:r>
    </w:p>
    <w:p w14:paraId="561D6007" w14:textId="35C1839B" w:rsidR="004C4AD4" w:rsidRPr="00485A95" w:rsidRDefault="004C4AD4" w:rsidP="004C4AD4">
      <w:pPr>
        <w:pStyle w:val="Cmsor2"/>
        <w:rPr>
          <w:lang w:val="en-US"/>
        </w:rPr>
      </w:pPr>
      <w:bookmarkStart w:id="33" w:name="_Toc9243789"/>
      <w:proofErr w:type="spellStart"/>
      <w:r>
        <w:t>Bishop</w:t>
      </w:r>
      <w:bookmarkEnd w:id="33"/>
      <w:proofErr w:type="spellEnd"/>
    </w:p>
    <w:p w14:paraId="3FF9D73E" w14:textId="77777777" w:rsidR="004C4AD4" w:rsidRDefault="004C4AD4" w:rsidP="004C4AD4">
      <w:pPr>
        <w:pStyle w:val="Cmsor3"/>
      </w:pPr>
      <w:bookmarkStart w:id="34" w:name="_Toc9243790"/>
      <w:r>
        <w:t>Felelőssége</w:t>
      </w:r>
      <w:bookmarkEnd w:id="34"/>
    </w:p>
    <w:p w14:paraId="6EC3322C" w14:textId="35054D80" w:rsidR="004C4AD4" w:rsidRPr="0052027B" w:rsidRDefault="004C4AD4" w:rsidP="004C4AD4">
      <w:r>
        <w:t>Egy speciális figura, futó.</w:t>
      </w:r>
    </w:p>
    <w:p w14:paraId="5168BB38" w14:textId="77777777" w:rsidR="004C4AD4" w:rsidRDefault="004C4AD4" w:rsidP="004C4AD4">
      <w:pPr>
        <w:pStyle w:val="Cmsor3"/>
      </w:pPr>
      <w:bookmarkStart w:id="35" w:name="_Toc9243791"/>
      <w:r>
        <w:t>Ősosztályok</w:t>
      </w:r>
      <w:bookmarkEnd w:id="35"/>
    </w:p>
    <w:p w14:paraId="39E3294A" w14:textId="77777777" w:rsidR="004C4AD4" w:rsidRPr="00CA6136" w:rsidRDefault="004C4AD4" w:rsidP="004C4AD4">
      <w:proofErr w:type="spellStart"/>
      <w:r>
        <w:t>Piece</w:t>
      </w:r>
      <w:proofErr w:type="spellEnd"/>
    </w:p>
    <w:p w14:paraId="5AB3BC78" w14:textId="77777777" w:rsidR="004C4AD4" w:rsidRDefault="004C4AD4" w:rsidP="004C4AD4">
      <w:pPr>
        <w:pStyle w:val="Cmsor3"/>
      </w:pPr>
      <w:bookmarkStart w:id="36" w:name="_Toc9243792"/>
      <w:r>
        <w:lastRenderedPageBreak/>
        <w:t>Attribútumok</w:t>
      </w:r>
      <w:bookmarkEnd w:id="36"/>
    </w:p>
    <w:p w14:paraId="3C523776" w14:textId="77777777" w:rsidR="004C4AD4" w:rsidRDefault="004C4AD4" w:rsidP="004C4AD4">
      <w:pPr>
        <w:pStyle w:val="Cmsor4"/>
      </w:pPr>
      <w:r>
        <w:t>Privát</w:t>
      </w:r>
    </w:p>
    <w:p w14:paraId="16AE5BE2" w14:textId="77777777" w:rsidR="004C4AD4" w:rsidRDefault="004C4AD4" w:rsidP="004C4AD4">
      <w:pPr>
        <w:pStyle w:val="Cmsor4"/>
      </w:pPr>
      <w:r>
        <w:t>Védett</w:t>
      </w:r>
    </w:p>
    <w:p w14:paraId="3A07B662" w14:textId="77777777" w:rsidR="004C4AD4" w:rsidRPr="00CA6136" w:rsidRDefault="004C4AD4" w:rsidP="004C4AD4">
      <w:pPr>
        <w:pStyle w:val="Cmsor4"/>
      </w:pPr>
      <w:r>
        <w:t>Publikus</w:t>
      </w:r>
    </w:p>
    <w:p w14:paraId="54EC99CD" w14:textId="77777777" w:rsidR="004C4AD4" w:rsidRDefault="004C4AD4" w:rsidP="004C4AD4">
      <w:pPr>
        <w:pStyle w:val="Cmsor3"/>
      </w:pPr>
      <w:bookmarkStart w:id="37" w:name="_Toc9243793"/>
      <w:r>
        <w:t>Metódusok</w:t>
      </w:r>
      <w:bookmarkEnd w:id="37"/>
    </w:p>
    <w:p w14:paraId="13D54343" w14:textId="77777777" w:rsidR="004C4AD4" w:rsidRPr="00CA6136" w:rsidRDefault="004C4AD4" w:rsidP="004C4AD4">
      <w:pPr>
        <w:pStyle w:val="Cmsor4"/>
      </w:pPr>
      <w:r>
        <w:t>Privát</w:t>
      </w:r>
    </w:p>
    <w:p w14:paraId="7782297E" w14:textId="77777777" w:rsidR="004C4AD4" w:rsidRDefault="004C4AD4" w:rsidP="004C4AD4">
      <w:pPr>
        <w:pStyle w:val="Cmsor4"/>
      </w:pPr>
      <w:r>
        <w:t>Védett</w:t>
      </w:r>
    </w:p>
    <w:p w14:paraId="577EC3E7" w14:textId="77777777" w:rsidR="004C4AD4" w:rsidRDefault="004C4AD4" w:rsidP="004C4AD4">
      <w:pPr>
        <w:pStyle w:val="Cmsor4"/>
      </w:pPr>
      <w:r>
        <w:t>Publikus</w:t>
      </w:r>
    </w:p>
    <w:p w14:paraId="352E5BF2" w14:textId="77777777" w:rsidR="004C4AD4" w:rsidRDefault="004C4AD4" w:rsidP="004C4AD4">
      <w:pPr>
        <w:pStyle w:val="Listaszerbekezds"/>
        <w:numPr>
          <w:ilvl w:val="0"/>
          <w:numId w:val="28"/>
        </w:numPr>
      </w:pPr>
      <w:r>
        <w:t>Konstruktor</w:t>
      </w:r>
    </w:p>
    <w:p w14:paraId="4E8A2363" w14:textId="77777777" w:rsidR="004C4AD4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247C69F4" w14:textId="77777777" w:rsidR="004C4AD4" w:rsidRPr="00CA6136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adott paraméterek alapján lép a gyalog és ellenőrzi, hogy ezt megteheti-e</w:t>
      </w:r>
    </w:p>
    <w:p w14:paraId="53F97913" w14:textId="2A41A59B" w:rsidR="004C4AD4" w:rsidRPr="00485A95" w:rsidRDefault="004C4AD4" w:rsidP="004C4AD4">
      <w:pPr>
        <w:pStyle w:val="Cmsor2"/>
        <w:rPr>
          <w:lang w:val="en-US"/>
        </w:rPr>
      </w:pPr>
      <w:bookmarkStart w:id="38" w:name="_Toc9243794"/>
      <w:r>
        <w:t>Queen</w:t>
      </w:r>
      <w:bookmarkEnd w:id="38"/>
    </w:p>
    <w:p w14:paraId="24A6BA07" w14:textId="77777777" w:rsidR="004C4AD4" w:rsidRDefault="004C4AD4" w:rsidP="004C4AD4">
      <w:pPr>
        <w:pStyle w:val="Cmsor3"/>
      </w:pPr>
      <w:bookmarkStart w:id="39" w:name="_Toc9243795"/>
      <w:r>
        <w:t>Felelőssége</w:t>
      </w:r>
      <w:bookmarkEnd w:id="39"/>
    </w:p>
    <w:p w14:paraId="2B3B5624" w14:textId="3AB97BB1" w:rsidR="004C4AD4" w:rsidRPr="0052027B" w:rsidRDefault="004C4AD4" w:rsidP="004C4AD4">
      <w:r>
        <w:t>Egy speciális figura, vezér.</w:t>
      </w:r>
    </w:p>
    <w:p w14:paraId="1E647461" w14:textId="77777777" w:rsidR="004C4AD4" w:rsidRDefault="004C4AD4" w:rsidP="004C4AD4">
      <w:pPr>
        <w:pStyle w:val="Cmsor3"/>
      </w:pPr>
      <w:bookmarkStart w:id="40" w:name="_Toc9243796"/>
      <w:r>
        <w:t>Ősosztályok</w:t>
      </w:r>
      <w:bookmarkEnd w:id="40"/>
    </w:p>
    <w:p w14:paraId="0ED163CA" w14:textId="77777777" w:rsidR="004C4AD4" w:rsidRPr="00CA6136" w:rsidRDefault="004C4AD4" w:rsidP="004C4AD4">
      <w:proofErr w:type="spellStart"/>
      <w:r>
        <w:t>Piece</w:t>
      </w:r>
      <w:proofErr w:type="spellEnd"/>
    </w:p>
    <w:p w14:paraId="11EDF8DA" w14:textId="77777777" w:rsidR="004C4AD4" w:rsidRDefault="004C4AD4" w:rsidP="004C4AD4">
      <w:pPr>
        <w:pStyle w:val="Cmsor3"/>
      </w:pPr>
      <w:bookmarkStart w:id="41" w:name="_Toc9243797"/>
      <w:r>
        <w:t>Attribútumok</w:t>
      </w:r>
      <w:bookmarkEnd w:id="41"/>
    </w:p>
    <w:p w14:paraId="71708D12" w14:textId="77777777" w:rsidR="004C4AD4" w:rsidRDefault="004C4AD4" w:rsidP="004C4AD4">
      <w:pPr>
        <w:pStyle w:val="Cmsor4"/>
      </w:pPr>
      <w:r>
        <w:t>Privát</w:t>
      </w:r>
    </w:p>
    <w:p w14:paraId="2150634E" w14:textId="77777777" w:rsidR="004C4AD4" w:rsidRDefault="004C4AD4" w:rsidP="004C4AD4">
      <w:pPr>
        <w:pStyle w:val="Cmsor4"/>
      </w:pPr>
      <w:r>
        <w:t>Védett</w:t>
      </w:r>
    </w:p>
    <w:p w14:paraId="23FE7976" w14:textId="77777777" w:rsidR="004C4AD4" w:rsidRPr="00CA6136" w:rsidRDefault="004C4AD4" w:rsidP="004C4AD4">
      <w:pPr>
        <w:pStyle w:val="Cmsor4"/>
      </w:pPr>
      <w:r>
        <w:t>Publikus</w:t>
      </w:r>
    </w:p>
    <w:p w14:paraId="74865A56" w14:textId="77777777" w:rsidR="004C4AD4" w:rsidRDefault="004C4AD4" w:rsidP="004C4AD4">
      <w:pPr>
        <w:pStyle w:val="Cmsor3"/>
      </w:pPr>
      <w:bookmarkStart w:id="42" w:name="_Toc9243798"/>
      <w:r>
        <w:t>Metódusok</w:t>
      </w:r>
      <w:bookmarkEnd w:id="42"/>
    </w:p>
    <w:p w14:paraId="61449777" w14:textId="77777777" w:rsidR="004C4AD4" w:rsidRPr="00CA6136" w:rsidRDefault="004C4AD4" w:rsidP="004C4AD4">
      <w:pPr>
        <w:pStyle w:val="Cmsor4"/>
      </w:pPr>
      <w:r>
        <w:t>Privát</w:t>
      </w:r>
    </w:p>
    <w:p w14:paraId="1F73A4BF" w14:textId="77777777" w:rsidR="004C4AD4" w:rsidRDefault="004C4AD4" w:rsidP="004C4AD4">
      <w:pPr>
        <w:pStyle w:val="Cmsor4"/>
      </w:pPr>
      <w:r>
        <w:t>Védett</w:t>
      </w:r>
    </w:p>
    <w:p w14:paraId="3283F82C" w14:textId="77777777" w:rsidR="004C4AD4" w:rsidRDefault="004C4AD4" w:rsidP="004C4AD4">
      <w:pPr>
        <w:pStyle w:val="Cmsor4"/>
      </w:pPr>
      <w:r>
        <w:t>Publikus</w:t>
      </w:r>
    </w:p>
    <w:p w14:paraId="0BD48016" w14:textId="77777777" w:rsidR="004C4AD4" w:rsidRDefault="004C4AD4" w:rsidP="004C4AD4">
      <w:pPr>
        <w:pStyle w:val="Listaszerbekezds"/>
        <w:numPr>
          <w:ilvl w:val="0"/>
          <w:numId w:val="28"/>
        </w:numPr>
      </w:pPr>
      <w:r>
        <w:t>Konstruktor</w:t>
      </w:r>
    </w:p>
    <w:p w14:paraId="72428622" w14:textId="77777777" w:rsidR="004C4AD4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7D20C4C1" w14:textId="77777777" w:rsidR="004C4AD4" w:rsidRPr="00CA6136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adott paraméterek alapján lép a gyalog és ellenőrzi, hogy ezt megteheti-e</w:t>
      </w:r>
    </w:p>
    <w:p w14:paraId="6D290A6F" w14:textId="11261F90" w:rsidR="004C4AD4" w:rsidRPr="00485A95" w:rsidRDefault="004C4AD4" w:rsidP="004C4AD4">
      <w:pPr>
        <w:pStyle w:val="Cmsor2"/>
        <w:rPr>
          <w:lang w:val="en-US"/>
        </w:rPr>
      </w:pPr>
      <w:bookmarkStart w:id="43" w:name="_Toc9243799"/>
      <w:r>
        <w:t>King</w:t>
      </w:r>
      <w:bookmarkEnd w:id="43"/>
    </w:p>
    <w:p w14:paraId="5A823AEF" w14:textId="77777777" w:rsidR="004C4AD4" w:rsidRDefault="004C4AD4" w:rsidP="004C4AD4">
      <w:pPr>
        <w:pStyle w:val="Cmsor3"/>
      </w:pPr>
      <w:bookmarkStart w:id="44" w:name="_Toc9243800"/>
      <w:r>
        <w:t>Felelőssége</w:t>
      </w:r>
      <w:bookmarkEnd w:id="44"/>
    </w:p>
    <w:p w14:paraId="511BD158" w14:textId="773F019E" w:rsidR="004C4AD4" w:rsidRPr="0052027B" w:rsidRDefault="004C4AD4" w:rsidP="004C4AD4">
      <w:r>
        <w:t>Egy speciális figura, király.</w:t>
      </w:r>
    </w:p>
    <w:p w14:paraId="333AF3BD" w14:textId="77777777" w:rsidR="004C4AD4" w:rsidRDefault="004C4AD4" w:rsidP="004C4AD4">
      <w:pPr>
        <w:pStyle w:val="Cmsor3"/>
      </w:pPr>
      <w:bookmarkStart w:id="45" w:name="_Toc9243801"/>
      <w:r>
        <w:t>Ősosztályok</w:t>
      </w:r>
      <w:bookmarkEnd w:id="45"/>
    </w:p>
    <w:p w14:paraId="77A55A2C" w14:textId="77777777" w:rsidR="004C4AD4" w:rsidRPr="00CA6136" w:rsidRDefault="004C4AD4" w:rsidP="004C4AD4">
      <w:proofErr w:type="spellStart"/>
      <w:r>
        <w:t>Piece</w:t>
      </w:r>
      <w:proofErr w:type="spellEnd"/>
    </w:p>
    <w:p w14:paraId="1D8132E3" w14:textId="77777777" w:rsidR="004C4AD4" w:rsidRDefault="004C4AD4" w:rsidP="004C4AD4">
      <w:pPr>
        <w:pStyle w:val="Cmsor3"/>
      </w:pPr>
      <w:bookmarkStart w:id="46" w:name="_Toc9243802"/>
      <w:r>
        <w:lastRenderedPageBreak/>
        <w:t>Attribútumok</w:t>
      </w:r>
      <w:bookmarkEnd w:id="46"/>
    </w:p>
    <w:p w14:paraId="0089ED55" w14:textId="77777777" w:rsidR="004C4AD4" w:rsidRDefault="004C4AD4" w:rsidP="004C4AD4">
      <w:pPr>
        <w:pStyle w:val="Cmsor4"/>
      </w:pPr>
      <w:r>
        <w:t>Privát</w:t>
      </w:r>
    </w:p>
    <w:p w14:paraId="4F83BF7A" w14:textId="77777777" w:rsidR="004C4AD4" w:rsidRDefault="004C4AD4" w:rsidP="004C4AD4">
      <w:pPr>
        <w:pStyle w:val="Cmsor4"/>
      </w:pPr>
      <w:r>
        <w:t>Védett</w:t>
      </w:r>
    </w:p>
    <w:p w14:paraId="0C559798" w14:textId="77777777" w:rsidR="004C4AD4" w:rsidRPr="00CA6136" w:rsidRDefault="004C4AD4" w:rsidP="004C4AD4">
      <w:pPr>
        <w:pStyle w:val="Cmsor4"/>
      </w:pPr>
      <w:r>
        <w:t>Publikus</w:t>
      </w:r>
    </w:p>
    <w:p w14:paraId="4AA567C0" w14:textId="77777777" w:rsidR="004C4AD4" w:rsidRDefault="004C4AD4" w:rsidP="004C4AD4">
      <w:pPr>
        <w:pStyle w:val="Cmsor3"/>
      </w:pPr>
      <w:bookmarkStart w:id="47" w:name="_Toc9243803"/>
      <w:r>
        <w:t>Metódusok</w:t>
      </w:r>
      <w:bookmarkEnd w:id="47"/>
    </w:p>
    <w:p w14:paraId="468A202B" w14:textId="77777777" w:rsidR="004C4AD4" w:rsidRPr="00CA6136" w:rsidRDefault="004C4AD4" w:rsidP="004C4AD4">
      <w:pPr>
        <w:pStyle w:val="Cmsor4"/>
      </w:pPr>
      <w:r>
        <w:t>Privát</w:t>
      </w:r>
    </w:p>
    <w:p w14:paraId="3C00EF48" w14:textId="77777777" w:rsidR="004C4AD4" w:rsidRDefault="004C4AD4" w:rsidP="004C4AD4">
      <w:pPr>
        <w:pStyle w:val="Cmsor4"/>
      </w:pPr>
      <w:r>
        <w:t>Védett</w:t>
      </w:r>
    </w:p>
    <w:p w14:paraId="0AE878F2" w14:textId="77777777" w:rsidR="004C4AD4" w:rsidRDefault="004C4AD4" w:rsidP="004C4AD4">
      <w:pPr>
        <w:pStyle w:val="Cmsor4"/>
      </w:pPr>
      <w:r>
        <w:t>Publikus</w:t>
      </w:r>
    </w:p>
    <w:p w14:paraId="1374A2F3" w14:textId="77777777" w:rsidR="004C4AD4" w:rsidRDefault="004C4AD4" w:rsidP="004C4AD4">
      <w:pPr>
        <w:pStyle w:val="Listaszerbekezds"/>
        <w:numPr>
          <w:ilvl w:val="0"/>
          <w:numId w:val="28"/>
        </w:numPr>
      </w:pPr>
      <w:r>
        <w:t>Konstruktor</w:t>
      </w:r>
    </w:p>
    <w:p w14:paraId="7C9BFF3E" w14:textId="77777777" w:rsidR="004C4AD4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Destruktor</w:t>
      </w:r>
      <w:proofErr w:type="spellEnd"/>
    </w:p>
    <w:p w14:paraId="6FDF4B61" w14:textId="6DD2A369" w:rsidR="004C4AD4" w:rsidRPr="00CA6136" w:rsidRDefault="004C4AD4" w:rsidP="004C4AD4">
      <w:pPr>
        <w:pStyle w:val="Listaszerbekezds"/>
        <w:numPr>
          <w:ilvl w:val="0"/>
          <w:numId w:val="28"/>
        </w:numPr>
      </w:pPr>
      <w:proofErr w:type="spellStart"/>
      <w:r>
        <w:t>move</w:t>
      </w:r>
      <w:proofErr w:type="spellEnd"/>
      <w:r>
        <w:t xml:space="preserve"> – adott paraméterek alapján lép a gyalog és ellenőrzi, hogy ezt megteheti-e</w:t>
      </w:r>
    </w:p>
    <w:p w14:paraId="65FBB976" w14:textId="77777777" w:rsidR="00BC48B3" w:rsidRDefault="00BC48B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726D45CB" w14:textId="6651D333" w:rsidR="00495623" w:rsidRDefault="008B6DC4" w:rsidP="00495623">
      <w:pPr>
        <w:pStyle w:val="Cmsor1"/>
      </w:pPr>
      <w:bookmarkStart w:id="48" w:name="_Toc9243804"/>
      <w:r>
        <w:lastRenderedPageBreak/>
        <w:t>UML o</w:t>
      </w:r>
      <w:r w:rsidR="00495623">
        <w:t>sztálydiagramm</w:t>
      </w:r>
      <w:bookmarkEnd w:id="48"/>
    </w:p>
    <w:p w14:paraId="6C2034CD" w14:textId="77777777" w:rsidR="004C4AD4" w:rsidRPr="004C4AD4" w:rsidRDefault="004C4AD4" w:rsidP="004C4AD4"/>
    <w:p w14:paraId="7A91A614" w14:textId="1F1BD71C" w:rsidR="008831F4" w:rsidRDefault="0052027B" w:rsidP="00B26347">
      <w:pPr>
        <w:pStyle w:val="Cmsor1"/>
        <w:jc w:val="center"/>
      </w:pPr>
      <w:bookmarkStart w:id="49" w:name="_Toc9243805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05BAD9" wp14:editId="3D15A0D2">
                <wp:simplePos x="0" y="0"/>
                <wp:positionH relativeFrom="column">
                  <wp:posOffset>1270</wp:posOffset>
                </wp:positionH>
                <wp:positionV relativeFrom="paragraph">
                  <wp:posOffset>3608705</wp:posOffset>
                </wp:positionV>
                <wp:extent cx="6829425" cy="635"/>
                <wp:effectExtent l="0" t="0" r="0" b="0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223569" w14:textId="37F56BFE" w:rsidR="004C4AD4" w:rsidRDefault="004C4AD4" w:rsidP="0052027B">
                            <w:pPr>
                              <w:pStyle w:val="Kpalrs"/>
                              <w:jc w:val="center"/>
                            </w:pPr>
                            <w:r>
                              <w:t xml:space="preserve">Ábra </w:t>
                            </w:r>
                            <w:fldSimple w:instr=" SEQ Figure \* ARABIC ">
                              <w:r w:rsidR="004B6E9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UML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5BAD9" id="_x0000_t202" coordsize="21600,21600" o:spt="202" path="m,l,21600r21600,l21600,xe">
                <v:stroke joinstyle="miter"/>
                <v:path gradientshapeok="t" o:connecttype="rect"/>
              </v:shapetype>
              <v:shape id="Szövegdoboz 18" o:spid="_x0000_s1026" type="#_x0000_t202" style="position:absolute;left:0;text-align:left;margin-left:.1pt;margin-top:284.15pt;width:537.7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" stroked="f">
                <v:textbox style="mso-fit-shape-to-text:t" inset="0,0,0,0">
                  <w:txbxContent>
                    <w:p w14:paraId="2B223569" w14:textId="37F56BFE" w:rsidR="004C4AD4" w:rsidRDefault="004C4AD4" w:rsidP="0052027B">
                      <w:pPr>
                        <w:pStyle w:val="Kpalrs"/>
                        <w:jc w:val="center"/>
                      </w:pPr>
                      <w:r>
                        <w:t xml:space="preserve">Ábra </w:t>
                      </w:r>
                      <w:fldSimple w:instr=" SEQ Figure \* ARABIC ">
                        <w:r w:rsidR="004B6E9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UML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6347">
        <w:rPr>
          <w:noProof/>
        </w:rPr>
        <w:drawing>
          <wp:inline distT="0" distB="0" distL="0" distR="0" wp14:anchorId="2BE845EA" wp14:editId="6AE99C3E">
            <wp:extent cx="6838950" cy="3409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8B3">
        <w:br w:type="page"/>
      </w:r>
      <w:r w:rsidR="008831F4">
        <w:lastRenderedPageBreak/>
        <w:t>Összegzés</w:t>
      </w:r>
      <w:bookmarkEnd w:id="49"/>
    </w:p>
    <w:p w14:paraId="054488CE" w14:textId="7E66E748" w:rsidR="008831F4" w:rsidRDefault="008831F4" w:rsidP="008831F4">
      <w:pPr>
        <w:pStyle w:val="Cmsor2"/>
      </w:pPr>
      <w:bookmarkStart w:id="50" w:name="_Toc9243806"/>
      <w:r>
        <w:t>Mit sikerült és mit nem sikerült megvalósítani a specifikációból?</w:t>
      </w:r>
      <w:bookmarkEnd w:id="50"/>
    </w:p>
    <w:p w14:paraId="4CC39F1B" w14:textId="44D3E32A" w:rsidR="008831F4" w:rsidRDefault="0052027B" w:rsidP="008831F4">
      <w:r w:rsidRPr="0052027B">
        <w:t xml:space="preserve">Sikerült egy objektum orientált irányelvekkel működő sakktáblát és rajta mozgatható figurákat létrehoznom, úgy, hogy a figuráknak van „gazdája”, vagyis létre kell hoznunk játékosokat a játék működéséhez. Nem sikerült </w:t>
      </w:r>
      <w:r w:rsidR="00B26347">
        <w:t>tökéletesre befejeznem a lépések helyességét figyelő függvényeket, mesterséges intelligenciát és a játék végén az eredmények kiíratását, azonban ezeket a továbbiakban be fogom fejezni.</w:t>
      </w:r>
    </w:p>
    <w:p w14:paraId="0FBE8B04" w14:textId="50FE767A" w:rsidR="004C4AD4" w:rsidRPr="0052027B" w:rsidRDefault="004C4AD4" w:rsidP="008831F4">
      <w:r>
        <w:t>A házifeladat készítésekor megismer</w:t>
      </w:r>
      <w:r w:rsidR="00FF2270">
        <w:t xml:space="preserve">tem pontosabban a heterogén kollekció, kompozíció és </w:t>
      </w:r>
      <w:proofErr w:type="spellStart"/>
      <w:r w:rsidR="00FF2270">
        <w:t>aggregáció</w:t>
      </w:r>
      <w:proofErr w:type="spellEnd"/>
      <w:r w:rsidR="00FF2270">
        <w:t xml:space="preserve"> működését.</w:t>
      </w:r>
    </w:p>
    <w:p w14:paraId="0F321205" w14:textId="0ED4E49C" w:rsidR="00215BB3" w:rsidRDefault="00215BB3" w:rsidP="00215BB3">
      <w:pPr>
        <w:pStyle w:val="Cmsor2"/>
      </w:pPr>
      <w:bookmarkStart w:id="51" w:name="_Toc9243807"/>
      <w:r>
        <w:t>Mit tanultál a megvalósítás során?</w:t>
      </w:r>
      <w:bookmarkEnd w:id="51"/>
    </w:p>
    <w:p w14:paraId="1852F88F" w14:textId="3E73AA05" w:rsidR="00215BB3" w:rsidRPr="0052027B" w:rsidRDefault="0052027B" w:rsidP="00215BB3">
      <w:r w:rsidRPr="0052027B">
        <w:t>A játék sokkal komplexebb, mint elsőre gondoltam, még úgy is, hogy előtte papíron összeírtam milyen elemek lesznek szükségesek. A lépések vizsgálata önmagában derék feladat, és azok után a még a speciális „lépések” nincsenek megemlítve se.</w:t>
      </w:r>
    </w:p>
    <w:p w14:paraId="1A83A20E" w14:textId="70523812" w:rsidR="00215BB3" w:rsidRDefault="00215BB3" w:rsidP="00215BB3">
      <w:pPr>
        <w:pStyle w:val="Cmsor2"/>
      </w:pPr>
      <w:bookmarkStart w:id="52" w:name="_Toc9243808"/>
      <w:r>
        <w:t>Továbbfejlesztési lehetőségek</w:t>
      </w:r>
      <w:bookmarkEnd w:id="52"/>
    </w:p>
    <w:p w14:paraId="34E65000" w14:textId="3F085A0E" w:rsidR="00215BB3" w:rsidRPr="0052027B" w:rsidRDefault="0052027B" w:rsidP="00215BB3">
      <w:r w:rsidRPr="0052027B">
        <w:t>Jelen állapotában még nem tökéletes játékként funkciónál, ezt szeretném kijavítani, hogy teljesértékű legyen. Valamint egy „</w:t>
      </w:r>
      <w:proofErr w:type="spellStart"/>
      <w:r w:rsidRPr="0052027B">
        <w:t>minimax</w:t>
      </w:r>
      <w:proofErr w:type="spellEnd"/>
      <w:r w:rsidRPr="0052027B">
        <w:t>” elven működő IA-t is szeretnék bevezetni a programba, hogy egyedül is lehessen játszani.</w:t>
      </w:r>
    </w:p>
    <w:p w14:paraId="23F514EC" w14:textId="77777777" w:rsidR="00212CF3" w:rsidRDefault="00212CF3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485EA06B" w14:textId="0EA1C484" w:rsidR="007C7917" w:rsidRDefault="006872C3" w:rsidP="007C7917">
      <w:pPr>
        <w:pStyle w:val="Cmsor1"/>
      </w:pPr>
      <w:bookmarkStart w:id="53" w:name="_Toc9243809"/>
      <w:r>
        <w:lastRenderedPageBreak/>
        <w:t>Képernyőképek a futó alkalmazásról</w:t>
      </w:r>
      <w:bookmarkEnd w:id="53"/>
    </w:p>
    <w:p w14:paraId="6EFCBDE3" w14:textId="1507CA11" w:rsidR="002B2CC0" w:rsidRDefault="002B2CC0" w:rsidP="002B2CC0">
      <w:pPr>
        <w:jc w:val="center"/>
      </w:pPr>
      <w:r>
        <w:rPr>
          <w:noProof/>
        </w:rPr>
        <w:drawing>
          <wp:inline distT="0" distB="0" distL="0" distR="0" wp14:anchorId="111A08F6" wp14:editId="0762AF6B">
            <wp:extent cx="3867150" cy="593407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FB282" w14:textId="3816C553" w:rsidR="00455C59" w:rsidRDefault="00455C59" w:rsidP="002B2CC0">
      <w:pPr>
        <w:jc w:val="center"/>
      </w:pPr>
      <w:r>
        <w:rPr>
          <w:noProof/>
        </w:rPr>
        <w:lastRenderedPageBreak/>
        <w:drawing>
          <wp:inline distT="0" distB="0" distL="0" distR="0" wp14:anchorId="4BA584DE" wp14:editId="28FFD8C3">
            <wp:extent cx="2838450" cy="62007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2870487" wp14:editId="74F71F6D">
            <wp:extent cx="2847975" cy="5029200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CD153" w14:textId="245023FD" w:rsidR="00455C59" w:rsidRPr="002B2CC0" w:rsidRDefault="00455C59" w:rsidP="002B2CC0">
      <w:pPr>
        <w:jc w:val="center"/>
      </w:pPr>
      <w:r>
        <w:rPr>
          <w:noProof/>
        </w:rPr>
        <w:drawing>
          <wp:inline distT="0" distB="0" distL="0" distR="0" wp14:anchorId="0F7DDA00" wp14:editId="166B0FF7">
            <wp:extent cx="2543175" cy="5238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4" w:name="_GoBack"/>
      <w:bookmarkEnd w:id="54"/>
    </w:p>
    <w:sectPr w:rsidR="00455C59" w:rsidRPr="002B2CC0" w:rsidSect="00A348FF">
      <w:headerReference w:type="default" r:id="rId14"/>
      <w:footerReference w:type="default" r:id="rId15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E9FE7" w14:textId="77777777" w:rsidR="00A7025A" w:rsidRDefault="00A7025A" w:rsidP="000E44F1">
      <w:pPr>
        <w:spacing w:after="0" w:line="240" w:lineRule="auto"/>
      </w:pPr>
      <w:r>
        <w:separator/>
      </w:r>
    </w:p>
  </w:endnote>
  <w:endnote w:type="continuationSeparator" w:id="0">
    <w:p w14:paraId="074672BD" w14:textId="77777777" w:rsidR="00A7025A" w:rsidRDefault="00A7025A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2720A64C" w:rsidR="004C4AD4" w:rsidRPr="000E44F1" w:rsidRDefault="004C4AD4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Pr="000E44F1">
      <w:rPr>
        <w:b/>
        <w:color w:val="8C2532"/>
      </w:rPr>
      <w:ptab w:relativeTo="margin" w:alignment="center" w:leader="none"/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PAGE  \* Arabic  \* MERGEFORMAT</w:instrText>
    </w:r>
    <w:r w:rsidRPr="000E44F1">
      <w:rPr>
        <w:b/>
        <w:bCs/>
        <w:color w:val="8C2532"/>
      </w:rPr>
      <w:fldChar w:fldCharType="separate"/>
    </w:r>
    <w:r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t xml:space="preserve"> / </w:t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NUMPAGES  \* Arabic  \* MERGEFORMAT</w:instrText>
    </w:r>
    <w:r w:rsidRPr="000E44F1">
      <w:rPr>
        <w:b/>
        <w:bCs/>
        <w:color w:val="8C2532"/>
      </w:rPr>
      <w:fldChar w:fldCharType="separate"/>
    </w:r>
    <w:r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A1A60" w14:textId="77777777" w:rsidR="00A7025A" w:rsidRDefault="00A7025A" w:rsidP="000E44F1">
      <w:pPr>
        <w:spacing w:after="0" w:line="240" w:lineRule="auto"/>
      </w:pPr>
      <w:r>
        <w:separator/>
      </w:r>
    </w:p>
  </w:footnote>
  <w:footnote w:type="continuationSeparator" w:id="0">
    <w:p w14:paraId="172B0EE9" w14:textId="77777777" w:rsidR="00A7025A" w:rsidRDefault="00A7025A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4C4AD4" w:rsidRDefault="004C4AD4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3EC"/>
    <w:multiLevelType w:val="hybridMultilevel"/>
    <w:tmpl w:val="F32A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56624D0"/>
    <w:multiLevelType w:val="hybridMultilevel"/>
    <w:tmpl w:val="D768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21"/>
  </w:num>
  <w:num w:numId="4">
    <w:abstractNumId w:val="25"/>
  </w:num>
  <w:num w:numId="5">
    <w:abstractNumId w:val="2"/>
  </w:num>
  <w:num w:numId="6">
    <w:abstractNumId w:val="5"/>
  </w:num>
  <w:num w:numId="7">
    <w:abstractNumId w:val="6"/>
  </w:num>
  <w:num w:numId="8">
    <w:abstractNumId w:val="13"/>
  </w:num>
  <w:num w:numId="9">
    <w:abstractNumId w:val="12"/>
  </w:num>
  <w:num w:numId="10">
    <w:abstractNumId w:val="18"/>
  </w:num>
  <w:num w:numId="11">
    <w:abstractNumId w:val="14"/>
  </w:num>
  <w:num w:numId="12">
    <w:abstractNumId w:val="3"/>
  </w:num>
  <w:num w:numId="13">
    <w:abstractNumId w:val="19"/>
  </w:num>
  <w:num w:numId="14">
    <w:abstractNumId w:val="11"/>
  </w:num>
  <w:num w:numId="15">
    <w:abstractNumId w:val="9"/>
  </w:num>
  <w:num w:numId="16">
    <w:abstractNumId w:val="27"/>
  </w:num>
  <w:num w:numId="17">
    <w:abstractNumId w:val="7"/>
  </w:num>
  <w:num w:numId="18">
    <w:abstractNumId w:val="20"/>
  </w:num>
  <w:num w:numId="19">
    <w:abstractNumId w:val="17"/>
  </w:num>
  <w:num w:numId="20">
    <w:abstractNumId w:val="8"/>
  </w:num>
  <w:num w:numId="21">
    <w:abstractNumId w:val="0"/>
  </w:num>
  <w:num w:numId="22">
    <w:abstractNumId w:val="26"/>
  </w:num>
  <w:num w:numId="23">
    <w:abstractNumId w:val="24"/>
  </w:num>
  <w:num w:numId="24">
    <w:abstractNumId w:val="10"/>
  </w:num>
  <w:num w:numId="25">
    <w:abstractNumId w:val="15"/>
  </w:num>
  <w:num w:numId="26">
    <w:abstractNumId w:val="4"/>
  </w:num>
  <w:num w:numId="27">
    <w:abstractNumId w:val="1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1C32"/>
    <w:rsid w:val="00012803"/>
    <w:rsid w:val="00024A5C"/>
    <w:rsid w:val="0006183F"/>
    <w:rsid w:val="00066418"/>
    <w:rsid w:val="00067D3A"/>
    <w:rsid w:val="000A56E4"/>
    <w:rsid w:val="000A72F8"/>
    <w:rsid w:val="000B0F5D"/>
    <w:rsid w:val="000C05A3"/>
    <w:rsid w:val="000E44F1"/>
    <w:rsid w:val="001275EC"/>
    <w:rsid w:val="001309C1"/>
    <w:rsid w:val="00146158"/>
    <w:rsid w:val="00190CF3"/>
    <w:rsid w:val="001A515D"/>
    <w:rsid w:val="001A775C"/>
    <w:rsid w:val="001C11B2"/>
    <w:rsid w:val="001C73F1"/>
    <w:rsid w:val="001D2D35"/>
    <w:rsid w:val="001E7AA0"/>
    <w:rsid w:val="001F434D"/>
    <w:rsid w:val="001F54B3"/>
    <w:rsid w:val="00211B66"/>
    <w:rsid w:val="00212CF3"/>
    <w:rsid w:val="00215BB3"/>
    <w:rsid w:val="00231496"/>
    <w:rsid w:val="00247E01"/>
    <w:rsid w:val="002513B1"/>
    <w:rsid w:val="002532A3"/>
    <w:rsid w:val="00267C71"/>
    <w:rsid w:val="00273CD6"/>
    <w:rsid w:val="00274AFF"/>
    <w:rsid w:val="0027555D"/>
    <w:rsid w:val="00297BE7"/>
    <w:rsid w:val="002B2CC0"/>
    <w:rsid w:val="002C3AD5"/>
    <w:rsid w:val="002E0F1F"/>
    <w:rsid w:val="002E1499"/>
    <w:rsid w:val="002E4C37"/>
    <w:rsid w:val="002F02B9"/>
    <w:rsid w:val="002F3E8C"/>
    <w:rsid w:val="002F7F63"/>
    <w:rsid w:val="003051BF"/>
    <w:rsid w:val="00360805"/>
    <w:rsid w:val="00360914"/>
    <w:rsid w:val="00366E14"/>
    <w:rsid w:val="003714D6"/>
    <w:rsid w:val="003A6393"/>
    <w:rsid w:val="003D2B0A"/>
    <w:rsid w:val="003E0903"/>
    <w:rsid w:val="003E29E1"/>
    <w:rsid w:val="003F3BCA"/>
    <w:rsid w:val="004021BD"/>
    <w:rsid w:val="00407396"/>
    <w:rsid w:val="00415AC8"/>
    <w:rsid w:val="0042471F"/>
    <w:rsid w:val="00432850"/>
    <w:rsid w:val="00436917"/>
    <w:rsid w:val="0044246E"/>
    <w:rsid w:val="004441F1"/>
    <w:rsid w:val="00453380"/>
    <w:rsid w:val="00455C59"/>
    <w:rsid w:val="00485A95"/>
    <w:rsid w:val="00495623"/>
    <w:rsid w:val="004A44E6"/>
    <w:rsid w:val="004B0ECD"/>
    <w:rsid w:val="004B6E9B"/>
    <w:rsid w:val="004C2E8E"/>
    <w:rsid w:val="004C4AD4"/>
    <w:rsid w:val="004C5141"/>
    <w:rsid w:val="004F430F"/>
    <w:rsid w:val="004F5750"/>
    <w:rsid w:val="0052027B"/>
    <w:rsid w:val="005474E8"/>
    <w:rsid w:val="00557D6B"/>
    <w:rsid w:val="00567133"/>
    <w:rsid w:val="00583C51"/>
    <w:rsid w:val="005D1BA7"/>
    <w:rsid w:val="005E026D"/>
    <w:rsid w:val="005E156A"/>
    <w:rsid w:val="005E37A9"/>
    <w:rsid w:val="005E55CB"/>
    <w:rsid w:val="005F2C54"/>
    <w:rsid w:val="005F5934"/>
    <w:rsid w:val="00612901"/>
    <w:rsid w:val="00622321"/>
    <w:rsid w:val="00644074"/>
    <w:rsid w:val="00646D2C"/>
    <w:rsid w:val="00681A40"/>
    <w:rsid w:val="006872C3"/>
    <w:rsid w:val="00693A56"/>
    <w:rsid w:val="006D4189"/>
    <w:rsid w:val="006D77A6"/>
    <w:rsid w:val="00717838"/>
    <w:rsid w:val="00717C84"/>
    <w:rsid w:val="00731C56"/>
    <w:rsid w:val="00734781"/>
    <w:rsid w:val="00775577"/>
    <w:rsid w:val="007A481E"/>
    <w:rsid w:val="007A4975"/>
    <w:rsid w:val="007C7917"/>
    <w:rsid w:val="007D7CFF"/>
    <w:rsid w:val="0080021F"/>
    <w:rsid w:val="008739F2"/>
    <w:rsid w:val="008831F4"/>
    <w:rsid w:val="00891EF1"/>
    <w:rsid w:val="0089687E"/>
    <w:rsid w:val="008A0216"/>
    <w:rsid w:val="008A6C47"/>
    <w:rsid w:val="008B45EE"/>
    <w:rsid w:val="008B6DC4"/>
    <w:rsid w:val="008F6AA4"/>
    <w:rsid w:val="0091315F"/>
    <w:rsid w:val="00926727"/>
    <w:rsid w:val="009600A2"/>
    <w:rsid w:val="00970C78"/>
    <w:rsid w:val="00983632"/>
    <w:rsid w:val="00986811"/>
    <w:rsid w:val="00995949"/>
    <w:rsid w:val="009D0577"/>
    <w:rsid w:val="009D10E0"/>
    <w:rsid w:val="009D2224"/>
    <w:rsid w:val="009F060F"/>
    <w:rsid w:val="009F089E"/>
    <w:rsid w:val="00A348FF"/>
    <w:rsid w:val="00A43897"/>
    <w:rsid w:val="00A4509B"/>
    <w:rsid w:val="00A672C8"/>
    <w:rsid w:val="00A7025A"/>
    <w:rsid w:val="00A96477"/>
    <w:rsid w:val="00AA33AB"/>
    <w:rsid w:val="00AA4E94"/>
    <w:rsid w:val="00AD0A63"/>
    <w:rsid w:val="00AD0F36"/>
    <w:rsid w:val="00AD5F45"/>
    <w:rsid w:val="00AD77D8"/>
    <w:rsid w:val="00AE1CE2"/>
    <w:rsid w:val="00B05BBA"/>
    <w:rsid w:val="00B10F8A"/>
    <w:rsid w:val="00B14254"/>
    <w:rsid w:val="00B21102"/>
    <w:rsid w:val="00B22F57"/>
    <w:rsid w:val="00B26347"/>
    <w:rsid w:val="00B33F5C"/>
    <w:rsid w:val="00B414B8"/>
    <w:rsid w:val="00B41BF1"/>
    <w:rsid w:val="00B64F96"/>
    <w:rsid w:val="00B75D79"/>
    <w:rsid w:val="00B869AA"/>
    <w:rsid w:val="00BA1711"/>
    <w:rsid w:val="00BA6691"/>
    <w:rsid w:val="00BB3B2A"/>
    <w:rsid w:val="00BC48B3"/>
    <w:rsid w:val="00BC55DC"/>
    <w:rsid w:val="00BD22DE"/>
    <w:rsid w:val="00BD4DB0"/>
    <w:rsid w:val="00BD51D7"/>
    <w:rsid w:val="00BE2B89"/>
    <w:rsid w:val="00BF040A"/>
    <w:rsid w:val="00BF1C8D"/>
    <w:rsid w:val="00BF5F27"/>
    <w:rsid w:val="00BF654E"/>
    <w:rsid w:val="00C117F6"/>
    <w:rsid w:val="00C20E18"/>
    <w:rsid w:val="00C54B55"/>
    <w:rsid w:val="00C960F8"/>
    <w:rsid w:val="00CA254D"/>
    <w:rsid w:val="00CA6136"/>
    <w:rsid w:val="00CB1B5B"/>
    <w:rsid w:val="00CB3FC7"/>
    <w:rsid w:val="00CC5B8C"/>
    <w:rsid w:val="00CD6CE6"/>
    <w:rsid w:val="00CF286A"/>
    <w:rsid w:val="00CF5ACB"/>
    <w:rsid w:val="00D0417D"/>
    <w:rsid w:val="00D073B2"/>
    <w:rsid w:val="00D1448C"/>
    <w:rsid w:val="00D17655"/>
    <w:rsid w:val="00D211E8"/>
    <w:rsid w:val="00D25539"/>
    <w:rsid w:val="00D5712D"/>
    <w:rsid w:val="00D6283A"/>
    <w:rsid w:val="00D86D11"/>
    <w:rsid w:val="00D87685"/>
    <w:rsid w:val="00DA0666"/>
    <w:rsid w:val="00DE235F"/>
    <w:rsid w:val="00E1354F"/>
    <w:rsid w:val="00E23307"/>
    <w:rsid w:val="00E236CB"/>
    <w:rsid w:val="00E27F3B"/>
    <w:rsid w:val="00E3084C"/>
    <w:rsid w:val="00E54B13"/>
    <w:rsid w:val="00E7477E"/>
    <w:rsid w:val="00E87411"/>
    <w:rsid w:val="00E95F82"/>
    <w:rsid w:val="00EB024E"/>
    <w:rsid w:val="00EB3690"/>
    <w:rsid w:val="00EE060F"/>
    <w:rsid w:val="00EE2B83"/>
    <w:rsid w:val="00EE47CB"/>
    <w:rsid w:val="00EE4B11"/>
    <w:rsid w:val="00EF7DDF"/>
    <w:rsid w:val="00F16123"/>
    <w:rsid w:val="00F47D32"/>
    <w:rsid w:val="00F57929"/>
    <w:rsid w:val="00F61CC5"/>
    <w:rsid w:val="00FB4239"/>
    <w:rsid w:val="00FB7DE6"/>
    <w:rsid w:val="00FC0BA1"/>
    <w:rsid w:val="00FC4B1C"/>
    <w:rsid w:val="00FE30B3"/>
    <w:rsid w:val="00FE31E4"/>
    <w:rsid w:val="00FF19BD"/>
    <w:rsid w:val="00FF2270"/>
    <w:rsid w:val="00FF4678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071D98"/>
    <w:rsid w:val="002732D9"/>
    <w:rsid w:val="00364E3C"/>
    <w:rsid w:val="00403115"/>
    <w:rsid w:val="005562D3"/>
    <w:rsid w:val="009245DC"/>
    <w:rsid w:val="00D07599"/>
    <w:rsid w:val="00D276B1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Készítés féléve: 2016/17/2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E2E05-3E10-489B-9A65-DA8DF1F47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1607</Words>
  <Characters>9162</Characters>
  <Application>Microsoft Office Word</Application>
  <DocSecurity>0</DocSecurity>
  <Lines>76</Lines>
  <Paragraphs>21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SAKK TÁBLAJÁTÉK</vt:lpstr>
      <vt:lpstr>Feladat címe</vt:lpstr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SAKK TÁBLAJÁTÉK</dc:title>
  <dc:subject>A programozás alapjai 2.</dc:subject>
  <dc:creator>Kocsis László, IG72OK</dc:creator>
  <cp:keywords/>
  <dc:description/>
  <cp:lastModifiedBy>Kocsis László</cp:lastModifiedBy>
  <cp:revision>90</cp:revision>
  <cp:lastPrinted>2019-05-20T09:43:00Z</cp:lastPrinted>
  <dcterms:created xsi:type="dcterms:W3CDTF">2017-01-18T00:49:00Z</dcterms:created>
  <dcterms:modified xsi:type="dcterms:W3CDTF">2019-05-20T09:44:00Z</dcterms:modified>
</cp:coreProperties>
</file>