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84B6" w14:textId="4388BED6" w:rsidR="00AB0622" w:rsidRDefault="00AB0622" w:rsidP="00AB0622">
      <w:pPr>
        <w:widowControl/>
        <w:autoSpaceDE/>
        <w:spacing w:line="276" w:lineRule="auto"/>
        <w:ind w:firstLine="0"/>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1296407E" wp14:editId="53293479">
            <wp:extent cx="1057275" cy="1057275"/>
            <wp:effectExtent l="0" t="0" r="9525" b="9525"/>
            <wp:docPr id="1151653406" name="Рисунок 1" descr="Изображение выглядит как текст, керамическая посу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53406" name="Рисунок 1" descr="Изображение выглядит как текст, керамическая посуда&#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2680FBAE" w14:textId="77777777" w:rsidR="00AB0622" w:rsidRDefault="00AB0622" w:rsidP="00AB0622">
      <w:pPr>
        <w:widowControl/>
        <w:autoSpaceDE/>
        <w:spacing w:after="64" w:line="276" w:lineRule="auto"/>
        <w:ind w:firstLine="0"/>
        <w:jc w:val="center"/>
        <w:rPr>
          <w:rFonts w:eastAsia="Times New Roman" w:cs="Times New Roman"/>
          <w:szCs w:val="28"/>
          <w:lang w:eastAsia="ru-RU"/>
        </w:rPr>
      </w:pPr>
      <w:r>
        <w:rPr>
          <w:rFonts w:eastAsia="Times New Roman" w:cs="Times New Roman"/>
          <w:sz w:val="20"/>
          <w:szCs w:val="20"/>
          <w:lang w:eastAsia="ru-RU"/>
        </w:rPr>
        <w:t>МИНИСТЕРСТВО НАУКИ И ВЫСШЕГО ОБРАЗОВАНИЯ РОССИЙСКОЙ ФЕДЕРАЦИИ</w:t>
      </w:r>
    </w:p>
    <w:p w14:paraId="3D441994" w14:textId="77777777" w:rsidR="00AB0622" w:rsidRDefault="00AB0622" w:rsidP="00AB0622">
      <w:pPr>
        <w:widowControl/>
        <w:autoSpaceDE/>
        <w:spacing w:after="5" w:line="264" w:lineRule="auto"/>
        <w:ind w:firstLine="0"/>
        <w:jc w:val="center"/>
        <w:rPr>
          <w:rFonts w:eastAsia="Times New Roman" w:cs="Times New Roman"/>
          <w:szCs w:val="28"/>
          <w:lang w:eastAsia="ru-RU"/>
        </w:rPr>
      </w:pPr>
      <w:r>
        <w:rPr>
          <w:rFonts w:eastAsia="Times New Roman" w:cs="Times New Roman"/>
          <w:szCs w:val="28"/>
          <w:lang w:eastAsia="ru-RU"/>
        </w:rPr>
        <w:t>Федеральное государственное бюджетное образовательное учреждение высшего образования</w:t>
      </w:r>
    </w:p>
    <w:p w14:paraId="789614A9" w14:textId="77777777" w:rsidR="00AB0622" w:rsidRDefault="00AB0622" w:rsidP="00AB0622">
      <w:pPr>
        <w:widowControl/>
        <w:autoSpaceDE/>
        <w:spacing w:after="356" w:line="276" w:lineRule="auto"/>
        <w:ind w:firstLine="0"/>
        <w:jc w:val="center"/>
        <w:rPr>
          <w:rFonts w:eastAsia="Times New Roman" w:cs="Times New Roman"/>
          <w:szCs w:val="28"/>
          <w:lang w:eastAsia="ru-RU"/>
        </w:rPr>
      </w:pPr>
      <w:r>
        <w:rPr>
          <w:rFonts w:eastAsia="Times New Roman" w:cs="Times New Roman"/>
          <w:b/>
          <w:szCs w:val="28"/>
          <w:lang w:eastAsia="ru-RU"/>
        </w:rPr>
        <w:t>"МИРЭА - Российский технологический университет"</w:t>
      </w:r>
    </w:p>
    <w:p w14:paraId="30A385B1" w14:textId="77777777" w:rsidR="00AB0622" w:rsidRDefault="00AB0622" w:rsidP="00AB0622">
      <w:pPr>
        <w:widowControl/>
        <w:autoSpaceDE/>
        <w:spacing w:line="276" w:lineRule="auto"/>
        <w:ind w:firstLine="0"/>
        <w:jc w:val="center"/>
        <w:rPr>
          <w:rFonts w:eastAsia="Times New Roman" w:cs="Times New Roman"/>
          <w:b/>
          <w:bCs/>
          <w:color w:val="000000"/>
          <w:sz w:val="36"/>
          <w:szCs w:val="36"/>
          <w:lang w:eastAsia="ru-RU"/>
        </w:rPr>
      </w:pPr>
      <w:r>
        <w:rPr>
          <w:rFonts w:eastAsia="Times New Roman" w:cs="Times New Roman"/>
          <w:b/>
          <w:bCs/>
          <w:color w:val="000000"/>
          <w:sz w:val="36"/>
          <w:szCs w:val="36"/>
          <w:lang w:eastAsia="ru-RU"/>
        </w:rPr>
        <w:t>РТУ МИРЭА</w:t>
      </w:r>
    </w:p>
    <w:p w14:paraId="0C4C992B" w14:textId="7D45326C" w:rsidR="00AB0622" w:rsidRDefault="00AB0622" w:rsidP="00AB0622">
      <w:pPr>
        <w:widowControl/>
        <w:autoSpaceDE/>
        <w:spacing w:after="151" w:line="276" w:lineRule="auto"/>
        <w:rPr>
          <w:rFonts w:eastAsia="Times New Roman" w:cs="Times New Roman"/>
          <w:szCs w:val="28"/>
          <w:lang w:eastAsia="ru-RU"/>
        </w:rPr>
      </w:pPr>
      <w:r>
        <w:rPr>
          <w:noProof/>
        </w:rPr>
        <mc:AlternateContent>
          <mc:Choice Requires="wpg">
            <w:drawing>
              <wp:inline distT="0" distB="0" distL="0" distR="0" wp14:anchorId="33E27B05" wp14:editId="33527452">
                <wp:extent cx="5600700" cy="39370"/>
                <wp:effectExtent l="9525" t="0" r="0" b="8255"/>
                <wp:docPr id="49982786"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39370"/>
                          <a:chOff x="25456" y="37603"/>
                          <a:chExt cx="56007" cy="393"/>
                        </a:xfrm>
                      </wpg:grpSpPr>
                      <wpg:grpSp>
                        <wpg:cNvPr id="1393610627" name="Группа 1"/>
                        <wpg:cNvGrpSpPr>
                          <a:grpSpLocks/>
                        </wpg:cNvGrpSpPr>
                        <wpg:grpSpPr bwMode="auto">
                          <a:xfrm>
                            <a:off x="25456" y="37603"/>
                            <a:ext cx="56007" cy="393"/>
                            <a:chOff x="0" y="0"/>
                            <a:chExt cx="56007" cy="393"/>
                          </a:xfrm>
                        </wpg:grpSpPr>
                        <wps:wsp>
                          <wps:cNvPr id="1363025774" name="Прямоугольник 2"/>
                          <wps:cNvSpPr>
                            <a:spLocks noChangeArrowheads="1"/>
                          </wps:cNvSpPr>
                          <wps:spPr bwMode="auto">
                            <a:xfrm>
                              <a:off x="0" y="0"/>
                              <a:ext cx="5600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48AB2" w14:textId="77777777" w:rsidR="00AB0622" w:rsidRDefault="00AB0622" w:rsidP="00AB0622"/>
                            </w:txbxContent>
                          </wps:txbx>
                          <wps:bodyPr rot="0" vert="horz" wrap="square" lIns="91425" tIns="91425" rIns="91425" bIns="91425" anchor="ctr" anchorCtr="0" upright="1">
                            <a:noAutofit/>
                          </wps:bodyPr>
                        </wps:wsp>
                        <wps:wsp>
                          <wps:cNvPr id="655877907" name="Полилиния: фигура 3"/>
                          <wps:cNvSpPr>
                            <a:spLocks/>
                          </wps:cNvSpPr>
                          <wps:spPr bwMode="auto">
                            <a:xfrm>
                              <a:off x="0" y="254"/>
                              <a:ext cx="56007" cy="139"/>
                            </a:xfrm>
                            <a:custGeom>
                              <a:avLst/>
                              <a:gdLst>
                                <a:gd name="T0" fmla="*/ 560 w 5600700"/>
                                <a:gd name="T1" fmla="*/ 0 h 13970"/>
                                <a:gd name="T2" fmla="*/ 560 w 5600700"/>
                                <a:gd name="T3" fmla="*/ 1 h 13970"/>
                                <a:gd name="T4" fmla="*/ 0 w 5600700"/>
                                <a:gd name="T5" fmla="*/ 1 h 13970"/>
                                <a:gd name="T6" fmla="*/ 0 w 5600700"/>
                                <a:gd name="T7" fmla="*/ 0 h 13970"/>
                                <a:gd name="T8" fmla="*/ 560 w 5600700"/>
                                <a:gd name="T9" fmla="*/ 0 h 1397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600700" h="13970" extrusionOk="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00582488" name="Полилиния: фигура 4"/>
                          <wps:cNvSpPr>
                            <a:spLocks/>
                          </wps:cNvSpPr>
                          <wps:spPr bwMode="auto">
                            <a:xfrm>
                              <a:off x="0" y="0"/>
                              <a:ext cx="56007" cy="139"/>
                            </a:xfrm>
                            <a:custGeom>
                              <a:avLst/>
                              <a:gdLst>
                                <a:gd name="T0" fmla="*/ 560 w 5600700"/>
                                <a:gd name="T1" fmla="*/ 0 h 13970"/>
                                <a:gd name="T2" fmla="*/ 560 w 5600700"/>
                                <a:gd name="T3" fmla="*/ 1 h 13970"/>
                                <a:gd name="T4" fmla="*/ 0 w 5600700"/>
                                <a:gd name="T5" fmla="*/ 1 h 13970"/>
                                <a:gd name="T6" fmla="*/ 0 w 5600700"/>
                                <a:gd name="T7" fmla="*/ 0 h 13970"/>
                                <a:gd name="T8" fmla="*/ 560 w 5600700"/>
                                <a:gd name="T9" fmla="*/ 0 h 1397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600700" h="13970" extrusionOk="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33E27B05" id="Группа 2" o:spid="_x0000_s1026" style="width:441pt;height:3.1pt;mso-position-horizontal-relative:char;mso-position-vertical-relative:line" coordorigin="25456,37603"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">
                <v:group id="Группа 1" o:spid="_x0000_s1027" style="position:absolute;left:25456;top:37603;width:56007;height:393" coordsize="5600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">
                  <v:rect id="Прямоугольник 2" o:spid="_x0000_s1028" style="position:absolute;width:56000;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" filled="f" stroked="f">
                    <v:textbox inset="2.53958mm,2.53958mm,2.53958mm,2.53958mm">
                      <w:txbxContent>
                        <w:p w14:paraId="6AD48AB2" w14:textId="77777777" w:rsidR="00AB0622" w:rsidRDefault="00AB0622" w:rsidP="00AB0622"/>
                      </w:txbxContent>
                    </v:textbox>
                  </v:rect>
                  <v:shape id="Полилиния: фигура 3" o:spid="_x0000_s1029" style="position:absolute;top:254;width:56007;height:139;visibility:visible;mso-wrap-style:square;v-text-anchor:middle"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" path="m5600700,r,12700l,13970,,1270,5600700,xe" fillcolor="black" stroked="f">
                    <v:path arrowok="t" o:extrusionok="f" o:connecttype="custom" o:connectlocs="6,0;6,0;0,0;0,0;6,0" o:connectangles="0,0,0,0,0"/>
                  </v:shape>
                  <v:shape id="Полилиния: фигура 4" o:spid="_x0000_s1030" style="position:absolute;width:56007;height:139;visibility:visible;mso-wrap-style:square;v-text-anchor:middle"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" path="m5600700,r,12700l,13970,,1270,5600700,xe" fillcolor="black" stroked="f">
                    <v:path arrowok="t" o:extrusionok="f" o:connecttype="custom" o:connectlocs="6,0;6,0;0,0;0,0;6,0" o:connectangles="0,0,0,0,0"/>
                  </v:shape>
                </v:group>
                <w10:anchorlock/>
              </v:group>
            </w:pict>
          </mc:Fallback>
        </mc:AlternateContent>
      </w:r>
    </w:p>
    <w:p w14:paraId="719CAD22" w14:textId="77777777" w:rsidR="00AB0622" w:rsidRDefault="00AB0622" w:rsidP="00AB0622">
      <w:pPr>
        <w:widowControl/>
        <w:autoSpaceDE/>
        <w:spacing w:after="20" w:line="276" w:lineRule="auto"/>
        <w:jc w:val="right"/>
        <w:rPr>
          <w:rFonts w:eastAsia="Times New Roman" w:cs="Times New Roman"/>
          <w:szCs w:val="28"/>
          <w:lang w:eastAsia="ru-RU"/>
        </w:rPr>
      </w:pPr>
    </w:p>
    <w:p w14:paraId="22AAD921" w14:textId="77777777" w:rsidR="00AB0622" w:rsidRDefault="00AB0622" w:rsidP="00AB0622">
      <w:pPr>
        <w:widowControl/>
        <w:autoSpaceDE/>
        <w:spacing w:after="5" w:line="264" w:lineRule="auto"/>
        <w:ind w:firstLine="0"/>
        <w:jc w:val="center"/>
        <w:rPr>
          <w:rFonts w:eastAsia="Times New Roman" w:cs="Times New Roman"/>
          <w:szCs w:val="28"/>
          <w:lang w:eastAsia="ru-RU"/>
        </w:rPr>
      </w:pPr>
      <w:r>
        <w:rPr>
          <w:rFonts w:eastAsia="Times New Roman" w:cs="Times New Roman"/>
          <w:szCs w:val="28"/>
          <w:lang w:eastAsia="ru-RU"/>
        </w:rPr>
        <w:t xml:space="preserve">Институт информационных технологий (ИТ) </w:t>
      </w:r>
    </w:p>
    <w:p w14:paraId="0F58907F" w14:textId="77777777" w:rsidR="00AB0622" w:rsidRDefault="00AB0622" w:rsidP="00AB0622">
      <w:pPr>
        <w:widowControl/>
        <w:autoSpaceDE/>
        <w:spacing w:line="276" w:lineRule="auto"/>
        <w:ind w:firstLine="0"/>
        <w:jc w:val="center"/>
        <w:rPr>
          <w:rFonts w:eastAsia="Times New Roman" w:cs="Times New Roman"/>
          <w:szCs w:val="28"/>
          <w:lang w:eastAsia="ru-RU"/>
        </w:rPr>
      </w:pPr>
      <w:r>
        <w:rPr>
          <w:rFonts w:eastAsia="Times New Roman" w:cs="Times New Roman"/>
          <w:szCs w:val="28"/>
          <w:lang w:eastAsia="ru-RU"/>
        </w:rPr>
        <w:t>Кафедра математического обеспечения и стандартизации информационных технологий (МОСИТ)</w:t>
      </w:r>
    </w:p>
    <w:p w14:paraId="53AC12E1" w14:textId="77777777" w:rsidR="00AB0622" w:rsidRDefault="00AB0622" w:rsidP="00AB0622">
      <w:pPr>
        <w:widowControl/>
        <w:autoSpaceDE/>
        <w:spacing w:line="276" w:lineRule="auto"/>
        <w:ind w:firstLine="0"/>
        <w:jc w:val="center"/>
        <w:rPr>
          <w:rFonts w:eastAsia="Times New Roman" w:cs="Times New Roman"/>
          <w:szCs w:val="28"/>
          <w:lang w:eastAsia="ru-RU"/>
        </w:rPr>
      </w:pPr>
    </w:p>
    <w:p w14:paraId="0B5D2B2A" w14:textId="77777777" w:rsidR="00AB0622" w:rsidRDefault="00AB0622" w:rsidP="00AB0622">
      <w:pPr>
        <w:widowControl/>
        <w:autoSpaceDE/>
        <w:spacing w:after="27" w:line="276" w:lineRule="auto"/>
        <w:ind w:firstLine="0"/>
        <w:jc w:val="center"/>
        <w:rPr>
          <w:rFonts w:eastAsia="Times New Roman" w:cs="Times New Roman"/>
          <w:b/>
          <w:szCs w:val="28"/>
          <w:lang w:eastAsia="ru-RU"/>
        </w:rPr>
      </w:pPr>
    </w:p>
    <w:p w14:paraId="104DB38A" w14:textId="78D1E967" w:rsidR="00AB0622" w:rsidRPr="00A50DA5" w:rsidRDefault="00AB0622" w:rsidP="00AB0622">
      <w:pPr>
        <w:widowControl/>
        <w:autoSpaceDE/>
        <w:spacing w:after="27" w:line="276" w:lineRule="auto"/>
        <w:ind w:firstLine="0"/>
        <w:jc w:val="center"/>
        <w:rPr>
          <w:rFonts w:eastAsia="Times New Roman" w:cs="Times New Roman"/>
          <w:b/>
          <w:szCs w:val="28"/>
          <w:highlight w:val="yellow"/>
          <w:lang w:eastAsia="ru-RU"/>
        </w:rPr>
      </w:pPr>
      <w:r>
        <w:rPr>
          <w:rFonts w:eastAsia="Times New Roman" w:cs="Times New Roman"/>
          <w:b/>
          <w:szCs w:val="28"/>
          <w:lang w:eastAsia="ru-RU"/>
        </w:rPr>
        <w:t>ОТЧЕТ ПО ПРАКТИЧЕСКОЙ РАБОТЕ №</w:t>
      </w:r>
      <w:r w:rsidR="005F475C">
        <w:rPr>
          <w:rFonts w:eastAsia="Times New Roman" w:cs="Times New Roman"/>
          <w:b/>
          <w:szCs w:val="28"/>
          <w:lang w:eastAsia="ru-RU"/>
        </w:rPr>
        <w:t>7</w:t>
      </w:r>
    </w:p>
    <w:p w14:paraId="0FED8157" w14:textId="77777777" w:rsidR="00AB0622" w:rsidRDefault="00AB0622" w:rsidP="00AB0622">
      <w:pPr>
        <w:widowControl/>
        <w:autoSpaceDE/>
        <w:ind w:right="200"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w:t>
      </w:r>
    </w:p>
    <w:p w14:paraId="25878FAB" w14:textId="77777777" w:rsidR="00AB0622" w:rsidRDefault="00AB0622" w:rsidP="00AB0622">
      <w:pPr>
        <w:widowControl/>
        <w:autoSpaceDE/>
        <w:ind w:right="200" w:firstLine="0"/>
        <w:jc w:val="center"/>
        <w:rPr>
          <w:rFonts w:eastAsia="Times New Roman" w:cs="Times New Roman"/>
          <w:b/>
          <w:color w:val="000000"/>
          <w:szCs w:val="28"/>
          <w:lang w:eastAsia="ru-RU"/>
        </w:rPr>
      </w:pPr>
      <w:r>
        <w:rPr>
          <w:rFonts w:eastAsia="Times New Roman" w:cs="Times New Roman"/>
          <w:b/>
          <w:color w:val="000000"/>
          <w:szCs w:val="28"/>
          <w:lang w:eastAsia="ru-RU"/>
        </w:rPr>
        <w:t>«Структуры и алгоритмы обработки данных»</w:t>
      </w:r>
    </w:p>
    <w:p w14:paraId="5C9F5B47" w14:textId="77777777" w:rsidR="00AB0622" w:rsidRDefault="00AB0622" w:rsidP="00AB0622">
      <w:pPr>
        <w:widowControl/>
        <w:autoSpaceDE/>
        <w:ind w:right="200"/>
        <w:jc w:val="center"/>
        <w:rPr>
          <w:rFonts w:eastAsia="Times New Roman" w:cs="Times New Roman"/>
          <w:b/>
          <w:color w:val="000000"/>
          <w:szCs w:val="28"/>
          <w:lang w:eastAsia="ru-RU"/>
        </w:rPr>
      </w:pPr>
    </w:p>
    <w:p w14:paraId="687D898F" w14:textId="27687131" w:rsidR="00AB0622" w:rsidRDefault="00AB0622" w:rsidP="00AB0622">
      <w:pPr>
        <w:pStyle w:val="a3"/>
        <w:ind w:firstLine="0"/>
        <w:jc w:val="center"/>
        <w:rPr>
          <w:rFonts w:eastAsia="Times New Roman" w:cs="Times New Roman"/>
          <w:szCs w:val="28"/>
          <w:lang w:eastAsia="ru-RU"/>
        </w:rPr>
      </w:pPr>
      <w:r>
        <w:rPr>
          <w:rFonts w:eastAsia="Times New Roman" w:cs="Times New Roman"/>
          <w:color w:val="000000"/>
          <w:szCs w:val="28"/>
          <w:lang w:eastAsia="ru-RU"/>
        </w:rPr>
        <w:t xml:space="preserve">Тема. </w:t>
      </w:r>
      <w:r w:rsidR="005F475C">
        <w:t>Алгоритмические стратегии или методы разработки алгоритмов. Перебор и методы его сокращения.</w:t>
      </w:r>
    </w:p>
    <w:p w14:paraId="331319D4" w14:textId="77777777" w:rsidR="00AB0622" w:rsidRDefault="00AB0622" w:rsidP="00AB0622">
      <w:pPr>
        <w:widowControl/>
        <w:autoSpaceDE/>
        <w:spacing w:line="276" w:lineRule="auto"/>
        <w:rPr>
          <w:rFonts w:eastAsia="Times New Roman" w:cs="Times New Roman"/>
          <w:szCs w:val="28"/>
          <w:lang w:eastAsia="ru-RU"/>
        </w:rPr>
      </w:pPr>
    </w:p>
    <w:p w14:paraId="7ED29C8C" w14:textId="77777777" w:rsidR="00AB0622" w:rsidRDefault="00AB0622" w:rsidP="00AB0622">
      <w:pPr>
        <w:widowControl/>
        <w:autoSpaceDE/>
        <w:spacing w:line="276" w:lineRule="auto"/>
        <w:rPr>
          <w:rFonts w:eastAsia="Times New Roman" w:cs="Times New Roman"/>
          <w:szCs w:val="28"/>
          <w:lang w:eastAsia="ru-RU"/>
        </w:rPr>
      </w:pPr>
    </w:p>
    <w:p w14:paraId="70CCB273" w14:textId="77777777" w:rsidR="00AB0622" w:rsidRDefault="00AB0622" w:rsidP="00AB0622">
      <w:pPr>
        <w:widowControl/>
        <w:autoSpaceDE/>
        <w:spacing w:line="276" w:lineRule="auto"/>
        <w:rPr>
          <w:rFonts w:eastAsia="Times New Roman" w:cs="Times New Roman"/>
          <w:szCs w:val="28"/>
          <w:lang w:eastAsia="ru-RU"/>
        </w:rPr>
      </w:pPr>
    </w:p>
    <w:tbl>
      <w:tblPr>
        <w:tblW w:w="8085" w:type="dxa"/>
        <w:jc w:val="right"/>
        <w:tblLayout w:type="fixed"/>
        <w:tblLook w:val="0400" w:firstRow="0" w:lastRow="0" w:firstColumn="0" w:lastColumn="0" w:noHBand="0" w:noVBand="1"/>
      </w:tblPr>
      <w:tblGrid>
        <w:gridCol w:w="5244"/>
        <w:gridCol w:w="283"/>
        <w:gridCol w:w="2558"/>
      </w:tblGrid>
      <w:tr w:rsidR="00AB0622" w14:paraId="275089EE" w14:textId="77777777" w:rsidTr="00AB0622">
        <w:trPr>
          <w:trHeight w:val="590"/>
          <w:jc w:val="right"/>
        </w:trPr>
        <w:tc>
          <w:tcPr>
            <w:tcW w:w="5241" w:type="dxa"/>
          </w:tcPr>
          <w:p w14:paraId="77E6CEE6" w14:textId="5D396686" w:rsidR="00AB0622" w:rsidRDefault="00AB0622">
            <w:pPr>
              <w:widowControl/>
              <w:autoSpaceDE/>
              <w:spacing w:line="276" w:lineRule="auto"/>
              <w:rPr>
                <w:rFonts w:eastAsia="Times New Roman" w:cs="Times New Roman"/>
                <w:sz w:val="24"/>
                <w:szCs w:val="24"/>
              </w:rPr>
            </w:pPr>
            <w:proofErr w:type="spellStart"/>
            <w:r>
              <w:rPr>
                <w:rFonts w:eastAsia="Times New Roman" w:cs="Times New Roman"/>
                <w:sz w:val="24"/>
                <w:szCs w:val="24"/>
                <w:lang w:val="en-US"/>
              </w:rPr>
              <w:t>Выполнил</w:t>
            </w:r>
            <w:proofErr w:type="spellEnd"/>
            <w:r>
              <w:rPr>
                <w:rFonts w:eastAsia="Times New Roman" w:cs="Times New Roman"/>
                <w:sz w:val="24"/>
                <w:szCs w:val="24"/>
                <w:lang w:val="en-US"/>
              </w:rPr>
              <w:t xml:space="preserve"> </w:t>
            </w:r>
            <w:proofErr w:type="spellStart"/>
            <w:r>
              <w:rPr>
                <w:rFonts w:eastAsia="Times New Roman" w:cs="Times New Roman"/>
                <w:sz w:val="24"/>
                <w:szCs w:val="24"/>
                <w:lang w:val="en-US"/>
              </w:rPr>
              <w:t>студент</w:t>
            </w:r>
            <w:proofErr w:type="spellEnd"/>
            <w:r>
              <w:rPr>
                <w:rFonts w:eastAsia="Times New Roman" w:cs="Times New Roman"/>
                <w:sz w:val="24"/>
                <w:szCs w:val="24"/>
                <w:lang w:val="en-US"/>
              </w:rPr>
              <w:t xml:space="preserve"> </w:t>
            </w:r>
            <w:proofErr w:type="spellStart"/>
            <w:r>
              <w:rPr>
                <w:rFonts w:eastAsia="Times New Roman" w:cs="Times New Roman"/>
                <w:sz w:val="24"/>
                <w:szCs w:val="24"/>
                <w:lang w:val="en-US"/>
              </w:rPr>
              <w:t>группы</w:t>
            </w:r>
            <w:proofErr w:type="spellEnd"/>
            <w:r>
              <w:rPr>
                <w:rFonts w:eastAsia="Times New Roman" w:cs="Times New Roman"/>
                <w:sz w:val="24"/>
                <w:szCs w:val="24"/>
                <w:lang w:val="en-US"/>
              </w:rPr>
              <w:t xml:space="preserve"> И</w:t>
            </w:r>
            <w:r>
              <w:rPr>
                <w:rFonts w:eastAsia="Times New Roman" w:cs="Times New Roman"/>
                <w:sz w:val="24"/>
                <w:szCs w:val="24"/>
              </w:rPr>
              <w:t>К</w:t>
            </w:r>
            <w:r>
              <w:rPr>
                <w:rFonts w:eastAsia="Times New Roman" w:cs="Times New Roman"/>
                <w:sz w:val="24"/>
                <w:szCs w:val="24"/>
                <w:lang w:val="en-US"/>
              </w:rPr>
              <w:t>БО-0</w:t>
            </w:r>
            <w:r w:rsidR="000C3114">
              <w:rPr>
                <w:rFonts w:eastAsia="Times New Roman" w:cs="Times New Roman"/>
                <w:sz w:val="24"/>
                <w:szCs w:val="24"/>
                <w:lang w:val="en-US"/>
              </w:rPr>
              <w:t>4</w:t>
            </w:r>
            <w:r>
              <w:rPr>
                <w:rFonts w:eastAsia="Times New Roman" w:cs="Times New Roman"/>
                <w:sz w:val="24"/>
                <w:szCs w:val="24"/>
                <w:lang w:val="en-US"/>
              </w:rPr>
              <w:t>-2</w:t>
            </w:r>
            <w:r>
              <w:rPr>
                <w:rFonts w:eastAsia="Times New Roman" w:cs="Times New Roman"/>
                <w:sz w:val="24"/>
                <w:szCs w:val="24"/>
              </w:rPr>
              <w:t>2</w:t>
            </w:r>
          </w:p>
          <w:p w14:paraId="6C9C47C3" w14:textId="77777777" w:rsidR="00AB0622" w:rsidRDefault="00AB0622">
            <w:pPr>
              <w:widowControl/>
              <w:autoSpaceDE/>
              <w:spacing w:line="276" w:lineRule="auto"/>
              <w:rPr>
                <w:rFonts w:eastAsia="Times New Roman" w:cs="Times New Roman"/>
                <w:sz w:val="24"/>
                <w:szCs w:val="24"/>
                <w:lang w:val="en-US"/>
              </w:rPr>
            </w:pPr>
          </w:p>
        </w:tc>
        <w:tc>
          <w:tcPr>
            <w:tcW w:w="283" w:type="dxa"/>
          </w:tcPr>
          <w:p w14:paraId="4279E792" w14:textId="77777777" w:rsidR="00AB0622" w:rsidRDefault="00AB0622">
            <w:pPr>
              <w:widowControl/>
              <w:autoSpaceDE/>
              <w:spacing w:line="276" w:lineRule="auto"/>
              <w:rPr>
                <w:rFonts w:eastAsia="Times New Roman" w:cs="Times New Roman"/>
                <w:sz w:val="24"/>
                <w:szCs w:val="24"/>
                <w:lang w:val="en-US"/>
              </w:rPr>
            </w:pPr>
          </w:p>
        </w:tc>
        <w:tc>
          <w:tcPr>
            <w:tcW w:w="2556" w:type="dxa"/>
            <w:hideMark/>
          </w:tcPr>
          <w:p w14:paraId="59B59CE3" w14:textId="4AFC1099" w:rsidR="00AB0622" w:rsidRDefault="00AB0622">
            <w:pPr>
              <w:widowControl/>
              <w:autoSpaceDE/>
              <w:spacing w:line="276" w:lineRule="auto"/>
              <w:jc w:val="center"/>
              <w:rPr>
                <w:rFonts w:eastAsia="Times New Roman" w:cs="Times New Roman"/>
                <w:sz w:val="24"/>
                <w:szCs w:val="24"/>
                <w:highlight w:val="yellow"/>
              </w:rPr>
            </w:pPr>
            <w:r>
              <w:rPr>
                <w:rFonts w:eastAsia="Times New Roman" w:cs="Times New Roman"/>
                <w:sz w:val="24"/>
                <w:szCs w:val="24"/>
              </w:rPr>
              <w:t>Кликушин В.И.</w:t>
            </w:r>
          </w:p>
        </w:tc>
      </w:tr>
      <w:tr w:rsidR="00AB0622" w14:paraId="40566588" w14:textId="77777777" w:rsidTr="00AB0622">
        <w:trPr>
          <w:trHeight w:val="656"/>
          <w:jc w:val="right"/>
        </w:trPr>
        <w:tc>
          <w:tcPr>
            <w:tcW w:w="5241" w:type="dxa"/>
            <w:hideMark/>
          </w:tcPr>
          <w:p w14:paraId="57C844A7" w14:textId="77777777" w:rsidR="00AB0622" w:rsidRDefault="00AB0622">
            <w:pPr>
              <w:widowControl/>
              <w:autoSpaceDE/>
              <w:spacing w:line="276" w:lineRule="auto"/>
              <w:rPr>
                <w:rFonts w:eastAsia="Times New Roman" w:cs="Times New Roman"/>
                <w:sz w:val="24"/>
                <w:szCs w:val="24"/>
                <w:lang w:val="en-US"/>
              </w:rPr>
            </w:pPr>
            <w:proofErr w:type="spellStart"/>
            <w:r>
              <w:rPr>
                <w:rFonts w:eastAsia="Times New Roman" w:cs="Times New Roman"/>
                <w:sz w:val="24"/>
                <w:szCs w:val="24"/>
                <w:lang w:val="en-US"/>
              </w:rPr>
              <w:t>Принял</w:t>
            </w:r>
            <w:proofErr w:type="spellEnd"/>
            <w:r>
              <w:rPr>
                <w:rFonts w:eastAsia="Times New Roman" w:cs="Times New Roman"/>
                <w:sz w:val="24"/>
                <w:szCs w:val="24"/>
                <w:lang w:val="en-US"/>
              </w:rPr>
              <w:t xml:space="preserve"> </w:t>
            </w:r>
            <w:proofErr w:type="spellStart"/>
            <w:r>
              <w:rPr>
                <w:rFonts w:eastAsia="Times New Roman" w:cs="Times New Roman"/>
                <w:sz w:val="24"/>
                <w:szCs w:val="24"/>
                <w:lang w:val="en-US"/>
              </w:rPr>
              <w:t>старший</w:t>
            </w:r>
            <w:proofErr w:type="spellEnd"/>
            <w:r>
              <w:rPr>
                <w:rFonts w:eastAsia="Times New Roman" w:cs="Times New Roman"/>
                <w:sz w:val="24"/>
                <w:szCs w:val="24"/>
                <w:lang w:val="en-US"/>
              </w:rPr>
              <w:t xml:space="preserve"> </w:t>
            </w:r>
            <w:proofErr w:type="spellStart"/>
            <w:r>
              <w:rPr>
                <w:rFonts w:eastAsia="Times New Roman" w:cs="Times New Roman"/>
                <w:sz w:val="24"/>
                <w:szCs w:val="24"/>
                <w:lang w:val="en-US"/>
              </w:rPr>
              <w:t>преподаватель</w:t>
            </w:r>
            <w:proofErr w:type="spellEnd"/>
          </w:p>
        </w:tc>
        <w:tc>
          <w:tcPr>
            <w:tcW w:w="283" w:type="dxa"/>
            <w:vAlign w:val="bottom"/>
          </w:tcPr>
          <w:p w14:paraId="38FEA8AA" w14:textId="77777777" w:rsidR="00AB0622" w:rsidRDefault="00AB0622">
            <w:pPr>
              <w:widowControl/>
              <w:autoSpaceDE/>
              <w:spacing w:line="276" w:lineRule="auto"/>
              <w:rPr>
                <w:rFonts w:eastAsia="Times New Roman" w:cs="Times New Roman"/>
                <w:sz w:val="24"/>
                <w:szCs w:val="24"/>
                <w:lang w:val="en-US"/>
              </w:rPr>
            </w:pPr>
          </w:p>
        </w:tc>
        <w:tc>
          <w:tcPr>
            <w:tcW w:w="2556" w:type="dxa"/>
            <w:hideMark/>
          </w:tcPr>
          <w:p w14:paraId="1C994E1D" w14:textId="77777777" w:rsidR="00AB0622" w:rsidRDefault="00AB0622">
            <w:pPr>
              <w:widowControl/>
              <w:autoSpaceDE/>
              <w:spacing w:line="276" w:lineRule="auto"/>
              <w:rPr>
                <w:rFonts w:eastAsia="Times New Roman" w:cs="Times New Roman"/>
                <w:color w:val="000000"/>
                <w:sz w:val="24"/>
                <w:szCs w:val="24"/>
                <w:lang w:val="en-US"/>
              </w:rPr>
            </w:pPr>
            <w:proofErr w:type="spellStart"/>
            <w:r>
              <w:rPr>
                <w:rFonts w:eastAsia="Times New Roman" w:cs="Times New Roman"/>
                <w:color w:val="000000"/>
                <w:sz w:val="24"/>
                <w:szCs w:val="24"/>
                <w:lang w:val="en-US"/>
              </w:rPr>
              <w:t>Скворцова</w:t>
            </w:r>
            <w:proofErr w:type="spellEnd"/>
            <w:r>
              <w:rPr>
                <w:rFonts w:eastAsia="Times New Roman" w:cs="Times New Roman"/>
                <w:color w:val="000000"/>
                <w:sz w:val="24"/>
                <w:szCs w:val="24"/>
                <w:lang w:val="en-US"/>
              </w:rPr>
              <w:t xml:space="preserve"> Л.А.</w:t>
            </w:r>
          </w:p>
        </w:tc>
      </w:tr>
    </w:tbl>
    <w:p w14:paraId="4D81F8AF" w14:textId="77777777" w:rsidR="00AB0622" w:rsidRDefault="00AB0622" w:rsidP="00AB0622">
      <w:pPr>
        <w:widowControl/>
        <w:shd w:val="clear" w:color="auto" w:fill="FFFFFF"/>
        <w:autoSpaceDE/>
        <w:jc w:val="center"/>
        <w:rPr>
          <w:rFonts w:eastAsia="Times New Roman" w:cs="Times New Roman"/>
          <w:szCs w:val="28"/>
          <w:lang w:eastAsia="ru-RU"/>
        </w:rPr>
      </w:pPr>
    </w:p>
    <w:p w14:paraId="0E2E2918" w14:textId="77777777" w:rsidR="00AB0622" w:rsidRDefault="00AB0622" w:rsidP="00AB0622">
      <w:pPr>
        <w:widowControl/>
        <w:shd w:val="clear" w:color="auto" w:fill="FFFFFF"/>
        <w:autoSpaceDE/>
        <w:jc w:val="center"/>
        <w:rPr>
          <w:rFonts w:eastAsia="Times New Roman" w:cs="Times New Roman"/>
          <w:szCs w:val="28"/>
          <w:lang w:eastAsia="ru-RU"/>
        </w:rPr>
      </w:pPr>
    </w:p>
    <w:p w14:paraId="1BEB3731" w14:textId="77777777" w:rsidR="00AB0622" w:rsidRDefault="00AB0622" w:rsidP="00AB0622">
      <w:pPr>
        <w:widowControl/>
        <w:shd w:val="clear" w:color="auto" w:fill="FFFFFF"/>
        <w:autoSpaceDE/>
        <w:jc w:val="center"/>
        <w:rPr>
          <w:rFonts w:eastAsia="Times New Roman" w:cs="Times New Roman"/>
          <w:szCs w:val="28"/>
          <w:lang w:eastAsia="ru-RU"/>
        </w:rPr>
      </w:pPr>
    </w:p>
    <w:p w14:paraId="29B1127E" w14:textId="77777777" w:rsidR="00AB0622" w:rsidRDefault="00AB0622" w:rsidP="00AB0622">
      <w:pPr>
        <w:widowControl/>
        <w:shd w:val="clear" w:color="auto" w:fill="FFFFFF"/>
        <w:autoSpaceDE/>
        <w:jc w:val="center"/>
        <w:rPr>
          <w:rFonts w:eastAsia="Times New Roman" w:cs="Times New Roman"/>
          <w:szCs w:val="28"/>
          <w:lang w:eastAsia="ru-RU"/>
        </w:rPr>
      </w:pPr>
    </w:p>
    <w:p w14:paraId="091F2E63" w14:textId="77777777" w:rsidR="00AB0622" w:rsidRDefault="00AB0622" w:rsidP="00AB0622">
      <w:pPr>
        <w:widowControl/>
        <w:shd w:val="clear" w:color="auto" w:fill="FFFFFF"/>
        <w:autoSpaceDE/>
        <w:jc w:val="center"/>
        <w:rPr>
          <w:rFonts w:eastAsia="Times New Roman" w:cs="Times New Roman"/>
          <w:szCs w:val="28"/>
          <w:lang w:eastAsia="ru-RU"/>
        </w:rPr>
      </w:pPr>
    </w:p>
    <w:p w14:paraId="0C4351CD" w14:textId="77777777" w:rsidR="00AB0622" w:rsidRDefault="00AB0622" w:rsidP="00AB0622">
      <w:pPr>
        <w:widowControl/>
        <w:shd w:val="clear" w:color="auto" w:fill="FFFFFF"/>
        <w:autoSpaceDE/>
        <w:jc w:val="center"/>
        <w:rPr>
          <w:rFonts w:eastAsia="Times New Roman" w:cs="Times New Roman"/>
          <w:szCs w:val="28"/>
          <w:lang w:eastAsia="ru-RU"/>
        </w:rPr>
      </w:pPr>
    </w:p>
    <w:p w14:paraId="0DA5E40B" w14:textId="77777777" w:rsidR="00AB0622" w:rsidRDefault="00AB0622" w:rsidP="00AB0622">
      <w:pPr>
        <w:widowControl/>
        <w:shd w:val="clear" w:color="auto" w:fill="FFFFFF"/>
        <w:autoSpaceDE/>
        <w:jc w:val="center"/>
        <w:rPr>
          <w:rFonts w:eastAsia="Times New Roman" w:cs="Times New Roman"/>
          <w:szCs w:val="28"/>
          <w:lang w:eastAsia="ru-RU"/>
        </w:rPr>
      </w:pPr>
    </w:p>
    <w:p w14:paraId="025792C6" w14:textId="29435DA6" w:rsidR="00242CF5" w:rsidRPr="005F475C" w:rsidRDefault="00AB0622" w:rsidP="005F475C">
      <w:pPr>
        <w:widowControl/>
        <w:shd w:val="clear" w:color="auto" w:fill="FFFFFF"/>
        <w:autoSpaceDE/>
        <w:ind w:firstLine="0"/>
        <w:jc w:val="center"/>
        <w:rPr>
          <w:rFonts w:eastAsia="Times New Roman" w:cs="Times New Roman"/>
          <w:szCs w:val="28"/>
          <w:lang w:eastAsia="ru-RU"/>
        </w:rPr>
      </w:pPr>
      <w:r>
        <w:rPr>
          <w:rFonts w:eastAsia="Times New Roman" w:cs="Times New Roman"/>
          <w:szCs w:val="28"/>
          <w:lang w:eastAsia="ru-RU"/>
        </w:rPr>
        <w:t>Москва 2023</w:t>
      </w:r>
    </w:p>
    <w:sdt>
      <w:sdtPr>
        <w:rPr>
          <w:rFonts w:ascii="Times New Roman" w:eastAsia="Courier New" w:hAnsi="Times New Roman" w:cs="Courier New"/>
          <w:color w:val="auto"/>
          <w:sz w:val="28"/>
          <w:szCs w:val="22"/>
          <w:lang w:eastAsia="en-US"/>
        </w:rPr>
        <w:id w:val="1933009424"/>
        <w:docPartObj>
          <w:docPartGallery w:val="Table of Contents"/>
          <w:docPartUnique/>
        </w:docPartObj>
      </w:sdtPr>
      <w:sdtEndPr>
        <w:rPr>
          <w:b/>
          <w:bCs/>
        </w:rPr>
      </w:sdtEndPr>
      <w:sdtContent>
        <w:p w14:paraId="3A56BB44" w14:textId="0910A075" w:rsidR="00AB0622" w:rsidRPr="00AB0622" w:rsidRDefault="00AB0622" w:rsidP="00AB0622">
          <w:pPr>
            <w:pStyle w:val="a4"/>
            <w:spacing w:after="200"/>
            <w:jc w:val="center"/>
            <w:rPr>
              <w:rFonts w:ascii="Times New Roman" w:hAnsi="Times New Roman" w:cs="Times New Roman"/>
              <w:color w:val="auto"/>
            </w:rPr>
          </w:pPr>
          <w:r w:rsidRPr="00AB0622">
            <w:rPr>
              <w:rFonts w:ascii="Times New Roman" w:hAnsi="Times New Roman" w:cs="Times New Roman"/>
              <w:color w:val="auto"/>
            </w:rPr>
            <w:t>О</w:t>
          </w:r>
          <w:r>
            <w:rPr>
              <w:rFonts w:ascii="Times New Roman" w:hAnsi="Times New Roman" w:cs="Times New Roman"/>
              <w:color w:val="auto"/>
            </w:rPr>
            <w:t>ГЛАВЛЕНИЕ</w:t>
          </w:r>
        </w:p>
        <w:p w14:paraId="37E80562" w14:textId="432A76FA" w:rsidR="00CA0A1C" w:rsidRDefault="00AB0622">
          <w:pPr>
            <w:pStyle w:val="11"/>
            <w:tabs>
              <w:tab w:val="right" w:leader="dot" w:pos="9345"/>
            </w:tabs>
            <w:rPr>
              <w:rFonts w:asciiTheme="minorHAnsi" w:eastAsiaTheme="minorEastAsia" w:hAnsiTheme="minorHAnsi" w:cstheme="minorBidi"/>
              <w:noProof/>
              <w:kern w:val="2"/>
              <w:sz w:val="22"/>
              <w:lang w:eastAsia="ru-RU"/>
              <w14:ligatures w14:val="standardContextual"/>
            </w:rPr>
          </w:pPr>
          <w:r>
            <w:fldChar w:fldCharType="begin"/>
          </w:r>
          <w:r>
            <w:instrText xml:space="preserve"> TOC \o "1-3" \h \z \u </w:instrText>
          </w:r>
          <w:r>
            <w:fldChar w:fldCharType="separate"/>
          </w:r>
          <w:hyperlink w:anchor="_Toc153143523" w:history="1">
            <w:r w:rsidR="00CA0A1C" w:rsidRPr="00ED1B81">
              <w:rPr>
                <w:rStyle w:val="a5"/>
                <w:rFonts w:cs="Times New Roman"/>
                <w:noProof/>
              </w:rPr>
              <w:t>1 УСЛОВИЕ ЗАДАЧИ ВАРИАНТА</w:t>
            </w:r>
            <w:r w:rsidR="00CA0A1C">
              <w:rPr>
                <w:noProof/>
                <w:webHidden/>
              </w:rPr>
              <w:tab/>
            </w:r>
            <w:r w:rsidR="00CA0A1C">
              <w:rPr>
                <w:noProof/>
                <w:webHidden/>
              </w:rPr>
              <w:fldChar w:fldCharType="begin"/>
            </w:r>
            <w:r w:rsidR="00CA0A1C">
              <w:rPr>
                <w:noProof/>
                <w:webHidden/>
              </w:rPr>
              <w:instrText xml:space="preserve"> PAGEREF _Toc153143523 \h </w:instrText>
            </w:r>
            <w:r w:rsidR="00CA0A1C">
              <w:rPr>
                <w:noProof/>
                <w:webHidden/>
              </w:rPr>
            </w:r>
            <w:r w:rsidR="00CA0A1C">
              <w:rPr>
                <w:noProof/>
                <w:webHidden/>
              </w:rPr>
              <w:fldChar w:fldCharType="separate"/>
            </w:r>
            <w:r w:rsidR="00CA0A1C">
              <w:rPr>
                <w:noProof/>
                <w:webHidden/>
              </w:rPr>
              <w:t>3</w:t>
            </w:r>
            <w:r w:rsidR="00CA0A1C">
              <w:rPr>
                <w:noProof/>
                <w:webHidden/>
              </w:rPr>
              <w:fldChar w:fldCharType="end"/>
            </w:r>
          </w:hyperlink>
        </w:p>
        <w:p w14:paraId="5B2345C2" w14:textId="32CE781B"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4" w:history="1">
            <w:r w:rsidRPr="00ED1B81">
              <w:rPr>
                <w:rStyle w:val="a5"/>
                <w:rFonts w:cs="Times New Roman"/>
                <w:noProof/>
              </w:rPr>
              <w:t>2 ОПИСАНИЕ МЕТОДА</w:t>
            </w:r>
            <w:r>
              <w:rPr>
                <w:noProof/>
                <w:webHidden/>
              </w:rPr>
              <w:tab/>
            </w:r>
            <w:r>
              <w:rPr>
                <w:noProof/>
                <w:webHidden/>
              </w:rPr>
              <w:fldChar w:fldCharType="begin"/>
            </w:r>
            <w:r>
              <w:rPr>
                <w:noProof/>
                <w:webHidden/>
              </w:rPr>
              <w:instrText xml:space="preserve"> PAGEREF _Toc153143524 \h </w:instrText>
            </w:r>
            <w:r>
              <w:rPr>
                <w:noProof/>
                <w:webHidden/>
              </w:rPr>
            </w:r>
            <w:r>
              <w:rPr>
                <w:noProof/>
                <w:webHidden/>
              </w:rPr>
              <w:fldChar w:fldCharType="separate"/>
            </w:r>
            <w:r>
              <w:rPr>
                <w:noProof/>
                <w:webHidden/>
              </w:rPr>
              <w:t>4</w:t>
            </w:r>
            <w:r>
              <w:rPr>
                <w:noProof/>
                <w:webHidden/>
              </w:rPr>
              <w:fldChar w:fldCharType="end"/>
            </w:r>
          </w:hyperlink>
        </w:p>
        <w:p w14:paraId="7338166A" w14:textId="605EC6E4"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5" w:history="1">
            <w:r w:rsidRPr="00ED1B81">
              <w:rPr>
                <w:rStyle w:val="a5"/>
                <w:rFonts w:cs="Times New Roman"/>
                <w:noProof/>
              </w:rPr>
              <w:t>3 ОЦЕНКА КОЛИЧЕСТВА ПЕРЕБОРОВ</w:t>
            </w:r>
            <w:r>
              <w:rPr>
                <w:noProof/>
                <w:webHidden/>
              </w:rPr>
              <w:tab/>
            </w:r>
            <w:r>
              <w:rPr>
                <w:noProof/>
                <w:webHidden/>
              </w:rPr>
              <w:fldChar w:fldCharType="begin"/>
            </w:r>
            <w:r>
              <w:rPr>
                <w:noProof/>
                <w:webHidden/>
              </w:rPr>
              <w:instrText xml:space="preserve"> PAGEREF _Toc153143525 \h </w:instrText>
            </w:r>
            <w:r>
              <w:rPr>
                <w:noProof/>
                <w:webHidden/>
              </w:rPr>
            </w:r>
            <w:r>
              <w:rPr>
                <w:noProof/>
                <w:webHidden/>
              </w:rPr>
              <w:fldChar w:fldCharType="separate"/>
            </w:r>
            <w:r>
              <w:rPr>
                <w:noProof/>
                <w:webHidden/>
              </w:rPr>
              <w:t>5</w:t>
            </w:r>
            <w:r>
              <w:rPr>
                <w:noProof/>
                <w:webHidden/>
              </w:rPr>
              <w:fldChar w:fldCharType="end"/>
            </w:r>
          </w:hyperlink>
        </w:p>
        <w:p w14:paraId="49C0D2C6" w14:textId="52CDDE89"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6" w:history="1">
            <w:r w:rsidRPr="00ED1B81">
              <w:rPr>
                <w:rStyle w:val="a5"/>
                <w:rFonts w:cs="Times New Roman"/>
                <w:noProof/>
              </w:rPr>
              <w:t>4 АНАЛИЗ СНИЖЕНИЯ ЧИСЛА ПЕРЕБОРОВ</w:t>
            </w:r>
            <w:r>
              <w:rPr>
                <w:noProof/>
                <w:webHidden/>
              </w:rPr>
              <w:tab/>
            </w:r>
            <w:r>
              <w:rPr>
                <w:noProof/>
                <w:webHidden/>
              </w:rPr>
              <w:fldChar w:fldCharType="begin"/>
            </w:r>
            <w:r>
              <w:rPr>
                <w:noProof/>
                <w:webHidden/>
              </w:rPr>
              <w:instrText xml:space="preserve"> PAGEREF _Toc153143526 \h </w:instrText>
            </w:r>
            <w:r>
              <w:rPr>
                <w:noProof/>
                <w:webHidden/>
              </w:rPr>
            </w:r>
            <w:r>
              <w:rPr>
                <w:noProof/>
                <w:webHidden/>
              </w:rPr>
              <w:fldChar w:fldCharType="separate"/>
            </w:r>
            <w:r>
              <w:rPr>
                <w:noProof/>
                <w:webHidden/>
              </w:rPr>
              <w:t>6</w:t>
            </w:r>
            <w:r>
              <w:rPr>
                <w:noProof/>
                <w:webHidden/>
              </w:rPr>
              <w:fldChar w:fldCharType="end"/>
            </w:r>
          </w:hyperlink>
        </w:p>
        <w:p w14:paraId="0562CFEC" w14:textId="2A1DB947"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7" w:history="1">
            <w:r w:rsidRPr="00ED1B81">
              <w:rPr>
                <w:rStyle w:val="a5"/>
                <w:rFonts w:cs="Times New Roman"/>
                <w:noProof/>
              </w:rPr>
              <w:t>5 РАЗРАБОТКА ПРОГРАММЫ</w:t>
            </w:r>
            <w:r>
              <w:rPr>
                <w:noProof/>
                <w:webHidden/>
              </w:rPr>
              <w:tab/>
            </w:r>
            <w:r>
              <w:rPr>
                <w:noProof/>
                <w:webHidden/>
              </w:rPr>
              <w:fldChar w:fldCharType="begin"/>
            </w:r>
            <w:r>
              <w:rPr>
                <w:noProof/>
                <w:webHidden/>
              </w:rPr>
              <w:instrText xml:space="preserve"> PAGEREF _Toc153143527 \h </w:instrText>
            </w:r>
            <w:r>
              <w:rPr>
                <w:noProof/>
                <w:webHidden/>
              </w:rPr>
            </w:r>
            <w:r>
              <w:rPr>
                <w:noProof/>
                <w:webHidden/>
              </w:rPr>
              <w:fldChar w:fldCharType="separate"/>
            </w:r>
            <w:r>
              <w:rPr>
                <w:noProof/>
                <w:webHidden/>
              </w:rPr>
              <w:t>7</w:t>
            </w:r>
            <w:r>
              <w:rPr>
                <w:noProof/>
                <w:webHidden/>
              </w:rPr>
              <w:fldChar w:fldCharType="end"/>
            </w:r>
          </w:hyperlink>
        </w:p>
        <w:p w14:paraId="3ACF49FB" w14:textId="5DB6158A"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8" w:history="1">
            <w:r w:rsidRPr="00ED1B81">
              <w:rPr>
                <w:rStyle w:val="a5"/>
                <w:rFonts w:cs="Times New Roman"/>
                <w:noProof/>
              </w:rPr>
              <w:t>5.1 ОПИСАНИЕ ПОДХОДА К РЕШЕНИЮ</w:t>
            </w:r>
            <w:r>
              <w:rPr>
                <w:noProof/>
                <w:webHidden/>
              </w:rPr>
              <w:tab/>
            </w:r>
            <w:r>
              <w:rPr>
                <w:noProof/>
                <w:webHidden/>
              </w:rPr>
              <w:fldChar w:fldCharType="begin"/>
            </w:r>
            <w:r>
              <w:rPr>
                <w:noProof/>
                <w:webHidden/>
              </w:rPr>
              <w:instrText xml:space="preserve"> PAGEREF _Toc153143528 \h </w:instrText>
            </w:r>
            <w:r>
              <w:rPr>
                <w:noProof/>
                <w:webHidden/>
              </w:rPr>
            </w:r>
            <w:r>
              <w:rPr>
                <w:noProof/>
                <w:webHidden/>
              </w:rPr>
              <w:fldChar w:fldCharType="separate"/>
            </w:r>
            <w:r>
              <w:rPr>
                <w:noProof/>
                <w:webHidden/>
              </w:rPr>
              <w:t>7</w:t>
            </w:r>
            <w:r>
              <w:rPr>
                <w:noProof/>
                <w:webHidden/>
              </w:rPr>
              <w:fldChar w:fldCharType="end"/>
            </w:r>
          </w:hyperlink>
        </w:p>
        <w:p w14:paraId="3D55F355" w14:textId="007CF3C3"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9" w:history="1">
            <w:r w:rsidRPr="00ED1B81">
              <w:rPr>
                <w:rStyle w:val="a5"/>
                <w:rFonts w:cs="Times New Roman"/>
                <w:noProof/>
              </w:rPr>
              <w:t>5.2 ФУНКЦИОНАЛ РЕШЕНИЯ</w:t>
            </w:r>
            <w:r>
              <w:rPr>
                <w:noProof/>
                <w:webHidden/>
              </w:rPr>
              <w:tab/>
            </w:r>
            <w:r>
              <w:rPr>
                <w:noProof/>
                <w:webHidden/>
              </w:rPr>
              <w:fldChar w:fldCharType="begin"/>
            </w:r>
            <w:r>
              <w:rPr>
                <w:noProof/>
                <w:webHidden/>
              </w:rPr>
              <w:instrText xml:space="preserve"> PAGEREF _Toc153143529 \h </w:instrText>
            </w:r>
            <w:r>
              <w:rPr>
                <w:noProof/>
                <w:webHidden/>
              </w:rPr>
            </w:r>
            <w:r>
              <w:rPr>
                <w:noProof/>
                <w:webHidden/>
              </w:rPr>
              <w:fldChar w:fldCharType="separate"/>
            </w:r>
            <w:r>
              <w:rPr>
                <w:noProof/>
                <w:webHidden/>
              </w:rPr>
              <w:t>7</w:t>
            </w:r>
            <w:r>
              <w:rPr>
                <w:noProof/>
                <w:webHidden/>
              </w:rPr>
              <w:fldChar w:fldCharType="end"/>
            </w:r>
          </w:hyperlink>
        </w:p>
        <w:p w14:paraId="2564D2DB" w14:textId="237ECAC2"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0" w:history="1">
            <w:r w:rsidRPr="00ED1B81">
              <w:rPr>
                <w:rStyle w:val="a5"/>
                <w:rFonts w:cs="Times New Roman"/>
                <w:noProof/>
              </w:rPr>
              <w:t>5.3 ТЕСТОВЫЙ ПРИМЕР</w:t>
            </w:r>
            <w:r>
              <w:rPr>
                <w:noProof/>
                <w:webHidden/>
              </w:rPr>
              <w:tab/>
            </w:r>
            <w:r>
              <w:rPr>
                <w:noProof/>
                <w:webHidden/>
              </w:rPr>
              <w:fldChar w:fldCharType="begin"/>
            </w:r>
            <w:r>
              <w:rPr>
                <w:noProof/>
                <w:webHidden/>
              </w:rPr>
              <w:instrText xml:space="preserve"> PAGEREF _Toc153143530 \h </w:instrText>
            </w:r>
            <w:r>
              <w:rPr>
                <w:noProof/>
                <w:webHidden/>
              </w:rPr>
            </w:r>
            <w:r>
              <w:rPr>
                <w:noProof/>
                <w:webHidden/>
              </w:rPr>
              <w:fldChar w:fldCharType="separate"/>
            </w:r>
            <w:r>
              <w:rPr>
                <w:noProof/>
                <w:webHidden/>
              </w:rPr>
              <w:t>8</w:t>
            </w:r>
            <w:r>
              <w:rPr>
                <w:noProof/>
                <w:webHidden/>
              </w:rPr>
              <w:fldChar w:fldCharType="end"/>
            </w:r>
          </w:hyperlink>
        </w:p>
        <w:p w14:paraId="27F9E045" w14:textId="13578E42"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1" w:history="1">
            <w:r w:rsidRPr="00ED1B81">
              <w:rPr>
                <w:rStyle w:val="a5"/>
                <w:rFonts w:cs="Times New Roman"/>
                <w:noProof/>
              </w:rPr>
              <w:t>5.4 КОД ПРОГРАММЫ</w:t>
            </w:r>
            <w:r>
              <w:rPr>
                <w:noProof/>
                <w:webHidden/>
              </w:rPr>
              <w:tab/>
            </w:r>
            <w:r>
              <w:rPr>
                <w:noProof/>
                <w:webHidden/>
              </w:rPr>
              <w:fldChar w:fldCharType="begin"/>
            </w:r>
            <w:r>
              <w:rPr>
                <w:noProof/>
                <w:webHidden/>
              </w:rPr>
              <w:instrText xml:space="preserve"> PAGEREF _Toc153143531 \h </w:instrText>
            </w:r>
            <w:r>
              <w:rPr>
                <w:noProof/>
                <w:webHidden/>
              </w:rPr>
            </w:r>
            <w:r>
              <w:rPr>
                <w:noProof/>
                <w:webHidden/>
              </w:rPr>
              <w:fldChar w:fldCharType="separate"/>
            </w:r>
            <w:r>
              <w:rPr>
                <w:noProof/>
                <w:webHidden/>
              </w:rPr>
              <w:t>9</w:t>
            </w:r>
            <w:r>
              <w:rPr>
                <w:noProof/>
                <w:webHidden/>
              </w:rPr>
              <w:fldChar w:fldCharType="end"/>
            </w:r>
          </w:hyperlink>
        </w:p>
        <w:p w14:paraId="381D8032" w14:textId="6D4775E3"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2" w:history="1">
            <w:r w:rsidRPr="00ED1B81">
              <w:rPr>
                <w:rStyle w:val="a5"/>
                <w:rFonts w:cs="Times New Roman"/>
                <w:noProof/>
              </w:rPr>
              <w:t>5.5 РЕЗУЛЬТАТЫ ТЕСТИРОВАНИЯ</w:t>
            </w:r>
            <w:r>
              <w:rPr>
                <w:noProof/>
                <w:webHidden/>
              </w:rPr>
              <w:tab/>
            </w:r>
            <w:r>
              <w:rPr>
                <w:noProof/>
                <w:webHidden/>
              </w:rPr>
              <w:fldChar w:fldCharType="begin"/>
            </w:r>
            <w:r>
              <w:rPr>
                <w:noProof/>
                <w:webHidden/>
              </w:rPr>
              <w:instrText xml:space="preserve"> PAGEREF _Toc153143532 \h </w:instrText>
            </w:r>
            <w:r>
              <w:rPr>
                <w:noProof/>
                <w:webHidden/>
              </w:rPr>
            </w:r>
            <w:r>
              <w:rPr>
                <w:noProof/>
                <w:webHidden/>
              </w:rPr>
              <w:fldChar w:fldCharType="separate"/>
            </w:r>
            <w:r>
              <w:rPr>
                <w:noProof/>
                <w:webHidden/>
              </w:rPr>
              <w:t>17</w:t>
            </w:r>
            <w:r>
              <w:rPr>
                <w:noProof/>
                <w:webHidden/>
              </w:rPr>
              <w:fldChar w:fldCharType="end"/>
            </w:r>
          </w:hyperlink>
        </w:p>
        <w:p w14:paraId="5ECBE2CB" w14:textId="25738AC7"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3" w:history="1">
            <w:r w:rsidRPr="00ED1B81">
              <w:rPr>
                <w:rStyle w:val="a5"/>
                <w:rFonts w:cs="Times New Roman"/>
                <w:noProof/>
              </w:rPr>
              <w:t>6 ВЫВОДЫ</w:t>
            </w:r>
            <w:r>
              <w:rPr>
                <w:noProof/>
                <w:webHidden/>
              </w:rPr>
              <w:tab/>
            </w:r>
            <w:r>
              <w:rPr>
                <w:noProof/>
                <w:webHidden/>
              </w:rPr>
              <w:fldChar w:fldCharType="begin"/>
            </w:r>
            <w:r>
              <w:rPr>
                <w:noProof/>
                <w:webHidden/>
              </w:rPr>
              <w:instrText xml:space="preserve"> PAGEREF _Toc153143533 \h </w:instrText>
            </w:r>
            <w:r>
              <w:rPr>
                <w:noProof/>
                <w:webHidden/>
              </w:rPr>
            </w:r>
            <w:r>
              <w:rPr>
                <w:noProof/>
                <w:webHidden/>
              </w:rPr>
              <w:fldChar w:fldCharType="separate"/>
            </w:r>
            <w:r>
              <w:rPr>
                <w:noProof/>
                <w:webHidden/>
              </w:rPr>
              <w:t>21</w:t>
            </w:r>
            <w:r>
              <w:rPr>
                <w:noProof/>
                <w:webHidden/>
              </w:rPr>
              <w:fldChar w:fldCharType="end"/>
            </w:r>
          </w:hyperlink>
        </w:p>
        <w:p w14:paraId="4EC85D69" w14:textId="6C975CB7"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4" w:history="1">
            <w:r w:rsidRPr="00ED1B81">
              <w:rPr>
                <w:rStyle w:val="a5"/>
                <w:rFonts w:cs="Times New Roman"/>
                <w:noProof/>
              </w:rPr>
              <w:t>7 ИСПОЛЬЗУЕМЫЕ ИСТОЧНИКИ</w:t>
            </w:r>
            <w:r>
              <w:rPr>
                <w:noProof/>
                <w:webHidden/>
              </w:rPr>
              <w:tab/>
            </w:r>
            <w:r>
              <w:rPr>
                <w:noProof/>
                <w:webHidden/>
              </w:rPr>
              <w:fldChar w:fldCharType="begin"/>
            </w:r>
            <w:r>
              <w:rPr>
                <w:noProof/>
                <w:webHidden/>
              </w:rPr>
              <w:instrText xml:space="preserve"> PAGEREF _Toc153143534 \h </w:instrText>
            </w:r>
            <w:r>
              <w:rPr>
                <w:noProof/>
                <w:webHidden/>
              </w:rPr>
            </w:r>
            <w:r>
              <w:rPr>
                <w:noProof/>
                <w:webHidden/>
              </w:rPr>
              <w:fldChar w:fldCharType="separate"/>
            </w:r>
            <w:r>
              <w:rPr>
                <w:noProof/>
                <w:webHidden/>
              </w:rPr>
              <w:t>22</w:t>
            </w:r>
            <w:r>
              <w:rPr>
                <w:noProof/>
                <w:webHidden/>
              </w:rPr>
              <w:fldChar w:fldCharType="end"/>
            </w:r>
          </w:hyperlink>
        </w:p>
        <w:p w14:paraId="2C5AE337" w14:textId="77B472E9" w:rsidR="00AB0622" w:rsidRDefault="00AB0622">
          <w:r>
            <w:rPr>
              <w:b/>
              <w:bCs/>
            </w:rPr>
            <w:fldChar w:fldCharType="end"/>
          </w:r>
        </w:p>
      </w:sdtContent>
    </w:sdt>
    <w:p w14:paraId="2F16D3A1" w14:textId="19C1A5AD" w:rsidR="00AB0622" w:rsidRDefault="00AB0622">
      <w:pPr>
        <w:widowControl/>
        <w:autoSpaceDE/>
        <w:autoSpaceDN/>
        <w:spacing w:after="160" w:line="259" w:lineRule="auto"/>
        <w:ind w:firstLine="0"/>
        <w:jc w:val="left"/>
      </w:pPr>
      <w:r>
        <w:br w:type="page"/>
      </w:r>
    </w:p>
    <w:p w14:paraId="34FD9DB0" w14:textId="55D52669" w:rsidR="00AB0622" w:rsidRDefault="00AB0622" w:rsidP="00AB0622">
      <w:pPr>
        <w:pStyle w:val="1"/>
        <w:spacing w:after="200"/>
        <w:jc w:val="center"/>
        <w:rPr>
          <w:rFonts w:ascii="Times New Roman" w:hAnsi="Times New Roman" w:cs="Times New Roman"/>
          <w:color w:val="auto"/>
        </w:rPr>
      </w:pPr>
      <w:bookmarkStart w:id="0" w:name="_Toc153143523"/>
      <w:r w:rsidRPr="00AB0622">
        <w:rPr>
          <w:rFonts w:ascii="Times New Roman" w:hAnsi="Times New Roman" w:cs="Times New Roman"/>
          <w:color w:val="auto"/>
        </w:rPr>
        <w:lastRenderedPageBreak/>
        <w:t xml:space="preserve">1 </w:t>
      </w:r>
      <w:r w:rsidR="005F475C">
        <w:rPr>
          <w:rFonts w:ascii="Times New Roman" w:hAnsi="Times New Roman" w:cs="Times New Roman"/>
          <w:color w:val="auto"/>
        </w:rPr>
        <w:t>УСЛОВИЕ ЗАДАЧИ ВАРИАНТА</w:t>
      </w:r>
      <w:bookmarkEnd w:id="0"/>
    </w:p>
    <w:p w14:paraId="334D5438" w14:textId="143EC456" w:rsidR="000C3114" w:rsidRPr="000C3114" w:rsidRDefault="005F475C" w:rsidP="005F475C">
      <w:pPr>
        <w:widowControl/>
        <w:autoSpaceDE/>
        <w:autoSpaceDN/>
        <w:spacing w:after="160"/>
        <w:ind w:firstLine="709"/>
        <w:jc w:val="left"/>
      </w:pPr>
      <w:r>
        <w:t>Искатель сокровищ входит в пещеру, которая состоит из одинаковых комнат с проходами налево и направо в другие комнаты. Глубина пещеры известна. В каждой комнате есть возможность найти сокровище (+ очки) или встретить опасность (-очки). Необходимо совершить поход в пещеру до конца вглубь с наибольшим количеством очков. Применить метод ветвей и границ.</w:t>
      </w:r>
      <w:r w:rsidR="000C3114">
        <w:br w:type="page"/>
      </w:r>
    </w:p>
    <w:p w14:paraId="3C8E4596" w14:textId="5435BCED" w:rsidR="000C3114" w:rsidRDefault="008B1AB8" w:rsidP="000C3114">
      <w:pPr>
        <w:pStyle w:val="1"/>
        <w:spacing w:after="200"/>
        <w:jc w:val="center"/>
        <w:rPr>
          <w:rFonts w:ascii="Times New Roman" w:hAnsi="Times New Roman" w:cs="Times New Roman"/>
          <w:color w:val="auto"/>
        </w:rPr>
      </w:pPr>
      <w:bookmarkStart w:id="1" w:name="_Toc153143524"/>
      <w:r w:rsidRPr="008B1AB8">
        <w:rPr>
          <w:rFonts w:ascii="Times New Roman" w:hAnsi="Times New Roman" w:cs="Times New Roman"/>
          <w:color w:val="auto"/>
        </w:rPr>
        <w:lastRenderedPageBreak/>
        <w:t xml:space="preserve">2 </w:t>
      </w:r>
      <w:r w:rsidR="005F475C">
        <w:rPr>
          <w:rFonts w:ascii="Times New Roman" w:hAnsi="Times New Roman" w:cs="Times New Roman"/>
          <w:color w:val="auto"/>
        </w:rPr>
        <w:t>ОПИСАНИЕ МЕТОДА</w:t>
      </w:r>
      <w:bookmarkEnd w:id="1"/>
    </w:p>
    <w:p w14:paraId="7B6381B7" w14:textId="77777777" w:rsidR="005161FD" w:rsidRDefault="005161FD" w:rsidP="005F475C">
      <w:pPr>
        <w:widowControl/>
        <w:shd w:val="clear" w:color="auto" w:fill="FFFFFF"/>
        <w:autoSpaceDE/>
        <w:autoSpaceDN/>
        <w:ind w:firstLine="709"/>
        <w:jc w:val="left"/>
        <w:rPr>
          <w:rFonts w:eastAsia="Times New Roman" w:cs="Times New Roman"/>
          <w:color w:val="1A1A1A"/>
          <w:szCs w:val="28"/>
          <w:lang w:eastAsia="ru-RU"/>
        </w:rPr>
      </w:pPr>
      <w:r w:rsidRPr="005161FD">
        <w:rPr>
          <w:rFonts w:eastAsia="Times New Roman" w:cs="Times New Roman"/>
          <w:color w:val="1A1A1A"/>
          <w:szCs w:val="28"/>
          <w:lang w:eastAsia="ru-RU"/>
        </w:rPr>
        <w:t>Метод ветвей и границ (</w:t>
      </w:r>
      <w:proofErr w:type="spellStart"/>
      <w:r w:rsidRPr="005161FD">
        <w:rPr>
          <w:rFonts w:eastAsia="Times New Roman" w:cs="Times New Roman"/>
          <w:color w:val="1A1A1A"/>
          <w:szCs w:val="28"/>
          <w:lang w:eastAsia="ru-RU"/>
        </w:rPr>
        <w:t>Branch</w:t>
      </w:r>
      <w:proofErr w:type="spellEnd"/>
      <w:r w:rsidRPr="005161FD">
        <w:rPr>
          <w:rFonts w:eastAsia="Times New Roman" w:cs="Times New Roman"/>
          <w:color w:val="1A1A1A"/>
          <w:szCs w:val="28"/>
          <w:lang w:eastAsia="ru-RU"/>
        </w:rPr>
        <w:t xml:space="preserve"> </w:t>
      </w:r>
      <w:proofErr w:type="spellStart"/>
      <w:r w:rsidRPr="005161FD">
        <w:rPr>
          <w:rFonts w:eastAsia="Times New Roman" w:cs="Times New Roman"/>
          <w:color w:val="1A1A1A"/>
          <w:szCs w:val="28"/>
          <w:lang w:eastAsia="ru-RU"/>
        </w:rPr>
        <w:t>and</w:t>
      </w:r>
      <w:proofErr w:type="spellEnd"/>
      <w:r w:rsidRPr="005161FD">
        <w:rPr>
          <w:rFonts w:eastAsia="Times New Roman" w:cs="Times New Roman"/>
          <w:color w:val="1A1A1A"/>
          <w:szCs w:val="28"/>
          <w:lang w:eastAsia="ru-RU"/>
        </w:rPr>
        <w:t xml:space="preserve"> </w:t>
      </w:r>
      <w:proofErr w:type="spellStart"/>
      <w:r w:rsidRPr="005161FD">
        <w:rPr>
          <w:rFonts w:eastAsia="Times New Roman" w:cs="Times New Roman"/>
          <w:color w:val="1A1A1A"/>
          <w:szCs w:val="28"/>
          <w:lang w:eastAsia="ru-RU"/>
        </w:rPr>
        <w:t>Bound</w:t>
      </w:r>
      <w:proofErr w:type="spellEnd"/>
      <w:r w:rsidRPr="005161FD">
        <w:rPr>
          <w:rFonts w:eastAsia="Times New Roman" w:cs="Times New Roman"/>
          <w:color w:val="1A1A1A"/>
          <w:szCs w:val="28"/>
          <w:lang w:eastAsia="ru-RU"/>
        </w:rPr>
        <w:t xml:space="preserve">) — это алгоритмический метод решения задач оптимизации, который используется для эффективного поиска наилучшего решения в пространстве всех возможных вариантов. Он обычно применяется для задач комбинаторной оптимизации, таких как задачи нахождения минимального пути в графе, распределения ресурсов, задачи коммивояжера и другие. Принцип метода ветвей и границ: </w:t>
      </w:r>
    </w:p>
    <w:p w14:paraId="581BA939" w14:textId="15749826"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Разбиение (</w:t>
      </w:r>
      <w:proofErr w:type="spellStart"/>
      <w:r w:rsidRPr="005161FD">
        <w:rPr>
          <w:rFonts w:eastAsia="Times New Roman" w:cs="Times New Roman"/>
          <w:color w:val="1A1A1A"/>
          <w:szCs w:val="28"/>
          <w:lang w:eastAsia="ru-RU"/>
        </w:rPr>
        <w:t>Branching</w:t>
      </w:r>
      <w:proofErr w:type="spellEnd"/>
      <w:r w:rsidRPr="005161FD">
        <w:rPr>
          <w:rFonts w:eastAsia="Times New Roman" w:cs="Times New Roman"/>
          <w:color w:val="1A1A1A"/>
          <w:szCs w:val="28"/>
          <w:lang w:eastAsia="ru-RU"/>
        </w:rPr>
        <w:t>)</w:t>
      </w:r>
      <w:r w:rsidR="002E0C8D" w:rsidRPr="005161FD">
        <w:rPr>
          <w:rFonts w:eastAsia="Times New Roman" w:cs="Times New Roman"/>
          <w:color w:val="1A1A1A"/>
          <w:szCs w:val="28"/>
          <w:lang w:eastAsia="ru-RU"/>
        </w:rPr>
        <w:t>: на</w:t>
      </w:r>
      <w:r w:rsidRPr="005161FD">
        <w:rPr>
          <w:rFonts w:eastAsia="Times New Roman" w:cs="Times New Roman"/>
          <w:color w:val="1A1A1A"/>
          <w:szCs w:val="28"/>
          <w:lang w:eastAsia="ru-RU"/>
        </w:rPr>
        <w:t xml:space="preserve"> каждом шаге алгоритма выбирается один из доступных вариантов решения. Пространство поиска разбивается на более мелкие подпространства (ветви).</w:t>
      </w:r>
    </w:p>
    <w:p w14:paraId="54BB8AC4" w14:textId="7F5F9225"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Оценка (</w:t>
      </w:r>
      <w:proofErr w:type="spellStart"/>
      <w:r w:rsidRPr="005161FD">
        <w:rPr>
          <w:rFonts w:eastAsia="Times New Roman" w:cs="Times New Roman"/>
          <w:color w:val="1A1A1A"/>
          <w:szCs w:val="28"/>
          <w:lang w:eastAsia="ru-RU"/>
        </w:rPr>
        <w:t>Bounding</w:t>
      </w:r>
      <w:proofErr w:type="spellEnd"/>
      <w:r w:rsidRPr="005161FD">
        <w:rPr>
          <w:rFonts w:eastAsia="Times New Roman" w:cs="Times New Roman"/>
          <w:color w:val="1A1A1A"/>
          <w:szCs w:val="28"/>
          <w:lang w:eastAsia="ru-RU"/>
        </w:rPr>
        <w:t>)</w:t>
      </w:r>
      <w:r w:rsidR="002E0C8D" w:rsidRPr="005161FD">
        <w:rPr>
          <w:rFonts w:eastAsia="Times New Roman" w:cs="Times New Roman"/>
          <w:color w:val="1A1A1A"/>
          <w:szCs w:val="28"/>
          <w:lang w:eastAsia="ru-RU"/>
        </w:rPr>
        <w:t>: для</w:t>
      </w:r>
      <w:r w:rsidRPr="005161FD">
        <w:rPr>
          <w:rFonts w:eastAsia="Times New Roman" w:cs="Times New Roman"/>
          <w:color w:val="1A1A1A"/>
          <w:szCs w:val="28"/>
          <w:lang w:eastAsia="ru-RU"/>
        </w:rPr>
        <w:t xml:space="preserve"> каждой ветви вычисляется некоторая верхняя или нижняя граница решения (</w:t>
      </w:r>
      <w:proofErr w:type="spellStart"/>
      <w:r w:rsidRPr="005161FD">
        <w:rPr>
          <w:rFonts w:eastAsia="Times New Roman" w:cs="Times New Roman"/>
          <w:color w:val="1A1A1A"/>
          <w:szCs w:val="28"/>
          <w:lang w:eastAsia="ru-RU"/>
        </w:rPr>
        <w:t>bound</w:t>
      </w:r>
      <w:proofErr w:type="spellEnd"/>
      <w:r w:rsidRPr="005161FD">
        <w:rPr>
          <w:rFonts w:eastAsia="Times New Roman" w:cs="Times New Roman"/>
          <w:color w:val="1A1A1A"/>
          <w:szCs w:val="28"/>
          <w:lang w:eastAsia="ru-RU"/>
        </w:rPr>
        <w:t xml:space="preserve">). Эта оценка позволяет ограничить пространство поиска и отсечь ветви, которые не могут содержать оптимальное решение. </w:t>
      </w:r>
    </w:p>
    <w:p w14:paraId="2F670D65" w14:textId="77777777"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 xml:space="preserve">Поиск (Search): Алгоритм исследует дерево возможных решений, отсекая ветви с невыгодными оценками и продолжая исследование более перспективных вариантов. </w:t>
      </w:r>
    </w:p>
    <w:p w14:paraId="397BBB0E" w14:textId="18D36A77"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Поиск оптимального решения: Метод ветвей и границ продолжает работу до тех пор, пока не будет найдено оптимальное решение или пока не будут исследованы все перспективные ветви.</w:t>
      </w:r>
    </w:p>
    <w:p w14:paraId="0CF76E79" w14:textId="433AD68E" w:rsidR="005F475C" w:rsidRDefault="005F475C" w:rsidP="005161FD">
      <w:pPr>
        <w:widowControl/>
        <w:shd w:val="clear" w:color="auto" w:fill="FFFFFF"/>
        <w:autoSpaceDE/>
        <w:autoSpaceDN/>
        <w:ind w:firstLine="709"/>
        <w:jc w:val="left"/>
        <w:rPr>
          <w:rFonts w:eastAsia="Times New Roman" w:cs="Times New Roman"/>
          <w:color w:val="1A1A1A"/>
          <w:szCs w:val="28"/>
          <w:lang w:eastAsia="ru-RU"/>
        </w:rPr>
      </w:pPr>
      <w:r w:rsidRPr="005161FD">
        <w:rPr>
          <w:rFonts w:eastAsia="Times New Roman" w:cs="Times New Roman"/>
          <w:color w:val="1A1A1A"/>
          <w:szCs w:val="28"/>
          <w:lang w:eastAsia="ru-RU"/>
        </w:rPr>
        <w:t xml:space="preserve">Будем считать, что пещера стремится к структуре </w:t>
      </w:r>
      <w:r w:rsidR="002E0C8D">
        <w:rPr>
          <w:rFonts w:eastAsia="Times New Roman" w:cs="Times New Roman"/>
          <w:color w:val="1A1A1A"/>
          <w:szCs w:val="28"/>
          <w:lang w:eastAsia="ru-RU"/>
        </w:rPr>
        <w:t xml:space="preserve">полного </w:t>
      </w:r>
      <w:r w:rsidRPr="005161FD">
        <w:rPr>
          <w:rFonts w:eastAsia="Times New Roman" w:cs="Times New Roman"/>
          <w:color w:val="1A1A1A"/>
          <w:szCs w:val="28"/>
          <w:lang w:eastAsia="ru-RU"/>
        </w:rPr>
        <w:t xml:space="preserve">идеально-сбалансированного бинарного дерева. Зная глубину пещеры и пользуясь фактом, согласно которому в комнате может быть только +1 или -1 очко, можно вычислить, </w:t>
      </w:r>
      <w:r w:rsidR="005161FD" w:rsidRPr="005161FD">
        <w:rPr>
          <w:rFonts w:eastAsia="Times New Roman" w:cs="Times New Roman"/>
          <w:color w:val="1A1A1A"/>
          <w:szCs w:val="28"/>
          <w:lang w:eastAsia="ru-RU"/>
        </w:rPr>
        <w:t xml:space="preserve">сколько максимум очков можно заработать в наилучшем случае, спускаясь от комнаты на </w:t>
      </w:r>
      <w:proofErr w:type="spellStart"/>
      <w:r w:rsidR="005161FD" w:rsidRPr="005161FD">
        <w:rPr>
          <w:rFonts w:eastAsia="Times New Roman" w:cs="Times New Roman"/>
          <w:color w:val="1A1A1A"/>
          <w:szCs w:val="28"/>
          <w:lang w:val="en-US" w:eastAsia="ru-RU"/>
        </w:rPr>
        <w:t>i</w:t>
      </w:r>
      <w:proofErr w:type="spellEnd"/>
      <w:r w:rsidR="005161FD" w:rsidRPr="005161FD">
        <w:rPr>
          <w:rFonts w:eastAsia="Times New Roman" w:cs="Times New Roman"/>
          <w:color w:val="1A1A1A"/>
          <w:szCs w:val="28"/>
          <w:lang w:eastAsia="ru-RU"/>
        </w:rPr>
        <w:t>-ом уровне пещеры.</w:t>
      </w:r>
      <w:r w:rsidR="005161FD" w:rsidRPr="005161FD">
        <w:t xml:space="preserve"> </w:t>
      </w:r>
      <w:r w:rsidR="005161FD" w:rsidRPr="005161FD">
        <w:rPr>
          <w:rFonts w:eastAsia="Times New Roman" w:cs="Times New Roman"/>
          <w:color w:val="1A1A1A"/>
          <w:szCs w:val="28"/>
          <w:lang w:eastAsia="ru-RU"/>
        </w:rPr>
        <w:t>На каждом уровне пещеры выбираются две ветви - влево и вправо, соответствующие двум доступным путям.</w:t>
      </w:r>
      <w:r w:rsidR="005161FD">
        <w:rPr>
          <w:rFonts w:eastAsia="Times New Roman" w:cs="Times New Roman"/>
          <w:color w:val="1A1A1A"/>
          <w:szCs w:val="28"/>
          <w:lang w:eastAsia="ru-RU"/>
        </w:rPr>
        <w:t xml:space="preserve"> </w:t>
      </w:r>
      <w:r w:rsidR="005161FD" w:rsidRPr="005161FD">
        <w:rPr>
          <w:rFonts w:eastAsia="Times New Roman" w:cs="Times New Roman"/>
          <w:color w:val="1A1A1A"/>
          <w:szCs w:val="28"/>
          <w:lang w:eastAsia="ru-RU"/>
        </w:rPr>
        <w:t xml:space="preserve">Для </w:t>
      </w:r>
      <w:r w:rsidR="005161FD">
        <w:rPr>
          <w:rFonts w:eastAsia="Times New Roman" w:cs="Times New Roman"/>
          <w:color w:val="1A1A1A"/>
          <w:szCs w:val="28"/>
          <w:lang w:eastAsia="ru-RU"/>
        </w:rPr>
        <w:t>к</w:t>
      </w:r>
      <w:r w:rsidR="005161FD" w:rsidRPr="005161FD">
        <w:rPr>
          <w:rFonts w:eastAsia="Times New Roman" w:cs="Times New Roman"/>
          <w:color w:val="1A1A1A"/>
          <w:szCs w:val="28"/>
          <w:lang w:eastAsia="ru-RU"/>
        </w:rPr>
        <w:t>аждой ветви вычисляется оценка, представляющая максимально возможное количество очков, которое может быть получено при продолжении пути с учетом оставшихся комнат.</w:t>
      </w:r>
      <w:r w:rsidR="005161FD">
        <w:rPr>
          <w:rFonts w:eastAsia="Times New Roman" w:cs="Times New Roman"/>
          <w:color w:val="1A1A1A"/>
          <w:szCs w:val="28"/>
          <w:lang w:eastAsia="ru-RU"/>
        </w:rPr>
        <w:t xml:space="preserve"> </w:t>
      </w:r>
      <w:r w:rsidR="005161FD" w:rsidRPr="005161FD">
        <w:rPr>
          <w:rFonts w:eastAsia="Times New Roman" w:cs="Times New Roman"/>
          <w:color w:val="1A1A1A"/>
          <w:szCs w:val="28"/>
          <w:lang w:eastAsia="ru-RU"/>
        </w:rPr>
        <w:t>Алгоритм просматривает различные ветви, отсекая те, где оценка показывает, что потенциальное количество очков не может превзойти уже найденное лучшее решение.</w:t>
      </w:r>
      <w:r w:rsidR="005161FD">
        <w:rPr>
          <w:rFonts w:eastAsia="Times New Roman" w:cs="Times New Roman"/>
          <w:color w:val="1A1A1A"/>
          <w:szCs w:val="28"/>
          <w:lang w:eastAsia="ru-RU"/>
        </w:rPr>
        <w:t xml:space="preserve"> </w:t>
      </w:r>
      <w:r w:rsidR="005161FD" w:rsidRPr="005161FD">
        <w:rPr>
          <w:rFonts w:eastAsia="Times New Roman" w:cs="Times New Roman"/>
          <w:color w:val="1A1A1A"/>
          <w:szCs w:val="28"/>
          <w:lang w:eastAsia="ru-RU"/>
        </w:rPr>
        <w:t>Метод продолжает исследование перспективных ветвей до тех пор, пока не будет найдено оптимальное решение или пока не будут исследованы все перспективные ветви.</w:t>
      </w:r>
    </w:p>
    <w:p w14:paraId="24FA373F" w14:textId="21AE4431" w:rsidR="005161FD" w:rsidRDefault="005161FD" w:rsidP="005161FD">
      <w:pPr>
        <w:pStyle w:val="1"/>
        <w:spacing w:after="200"/>
        <w:jc w:val="center"/>
        <w:rPr>
          <w:rFonts w:ascii="Times New Roman" w:hAnsi="Times New Roman" w:cs="Times New Roman"/>
          <w:color w:val="auto"/>
        </w:rPr>
      </w:pPr>
      <w:bookmarkStart w:id="2" w:name="_Toc153143525"/>
      <w:r>
        <w:rPr>
          <w:rFonts w:ascii="Times New Roman" w:hAnsi="Times New Roman" w:cs="Times New Roman"/>
          <w:color w:val="auto"/>
        </w:rPr>
        <w:lastRenderedPageBreak/>
        <w:t>3</w:t>
      </w:r>
      <w:r w:rsidRPr="008B1AB8">
        <w:rPr>
          <w:rFonts w:ascii="Times New Roman" w:hAnsi="Times New Roman" w:cs="Times New Roman"/>
          <w:color w:val="auto"/>
        </w:rPr>
        <w:t xml:space="preserve"> </w:t>
      </w:r>
      <w:r>
        <w:rPr>
          <w:rFonts w:ascii="Times New Roman" w:hAnsi="Times New Roman" w:cs="Times New Roman"/>
          <w:color w:val="auto"/>
        </w:rPr>
        <w:t>ОЦЕНКА КОЛИЧЕСТВА ПЕРЕБОРОВ</w:t>
      </w:r>
      <w:bookmarkEnd w:id="2"/>
    </w:p>
    <w:p w14:paraId="29B02C55" w14:textId="3D4DB73F" w:rsidR="002E0C8D" w:rsidRPr="002E0C8D" w:rsidRDefault="002E0C8D" w:rsidP="002E0C8D">
      <w:r>
        <w:t>Приравняем решение методом грубой силы и наихудший случай, возникающий в методе ветвей и границ для моей задачи.</w:t>
      </w:r>
    </w:p>
    <w:p w14:paraId="29C9ADF0" w14:textId="4BF6EE93" w:rsidR="00C8517D" w:rsidRPr="00C8517D" w:rsidRDefault="00C8517D" w:rsidP="00C8517D">
      <w:r w:rsidRPr="00C8517D">
        <w:t>При использовании метода ветвей и границ в худшем случае время выполнения может быть экспоненциальным, так как мы рассматриваем все возможные ветви в дереве решений.</w:t>
      </w:r>
    </w:p>
    <w:p w14:paraId="1AB6E4E4" w14:textId="22054F3B" w:rsidR="002E0C8D" w:rsidRDefault="00C8517D" w:rsidP="00C8517D">
      <w:pPr>
        <w:widowControl/>
        <w:shd w:val="clear" w:color="auto" w:fill="FFFFFF"/>
        <w:autoSpaceDE/>
        <w:autoSpaceDN/>
        <w:ind w:firstLine="709"/>
        <w:jc w:val="left"/>
        <w:rPr>
          <w:rFonts w:eastAsia="Times New Roman" w:cs="Times New Roman"/>
          <w:color w:val="1A1A1A"/>
          <w:szCs w:val="28"/>
          <w:lang w:eastAsia="ru-RU"/>
        </w:rPr>
      </w:pPr>
      <w:r w:rsidRPr="00C8517D">
        <w:rPr>
          <w:rFonts w:eastAsia="Times New Roman" w:cs="Times New Roman"/>
          <w:color w:val="1A1A1A"/>
          <w:szCs w:val="28"/>
          <w:lang w:eastAsia="ru-RU"/>
        </w:rPr>
        <w:t xml:space="preserve">В данной задаче глубина дерева равна высоте пещеры, и она может быть выражена как </w:t>
      </w:r>
      <w:proofErr w:type="spellStart"/>
      <w:r w:rsidRPr="00C8517D">
        <w:rPr>
          <w:rFonts w:eastAsia="Times New Roman" w:cs="Times New Roman"/>
          <w:color w:val="1A1A1A"/>
          <w:szCs w:val="28"/>
          <w:lang w:eastAsia="ru-RU"/>
        </w:rPr>
        <w:t>log</w:t>
      </w:r>
      <w:proofErr w:type="spellEnd"/>
      <w:r w:rsidRPr="00C8517D">
        <w:rPr>
          <w:rFonts w:eastAsia="Times New Roman" w:cs="Times New Roman"/>
          <w:color w:val="1A1A1A"/>
          <w:szCs w:val="28"/>
          <w:lang w:eastAsia="ru-RU"/>
        </w:rPr>
        <w:t>₂(N), где N - общее количество комнат.</w:t>
      </w:r>
      <w:r>
        <w:rPr>
          <w:rFonts w:eastAsia="Times New Roman" w:cs="Times New Roman"/>
          <w:color w:val="1A1A1A"/>
          <w:szCs w:val="28"/>
          <w:lang w:eastAsia="ru-RU"/>
        </w:rPr>
        <w:t xml:space="preserve"> О</w:t>
      </w:r>
      <w:r w:rsidRPr="00C8517D">
        <w:rPr>
          <w:rFonts w:eastAsia="Times New Roman" w:cs="Times New Roman"/>
          <w:color w:val="1A1A1A"/>
          <w:szCs w:val="28"/>
          <w:lang w:eastAsia="ru-RU"/>
        </w:rPr>
        <w:t xml:space="preserve">бщее количество переборов в худшем случае будет пропорциональным </w:t>
      </w:r>
      <m:oMath>
        <m:sSup>
          <m:sSupPr>
            <m:ctrlPr>
              <w:rPr>
                <w:rFonts w:ascii="Cambria Math" w:eastAsia="Times New Roman" w:hAnsi="Cambria Math" w:cs="Times New Roman"/>
                <w:i/>
                <w:color w:val="1A1A1A"/>
                <w:szCs w:val="28"/>
                <w:lang w:eastAsia="ru-RU"/>
              </w:rPr>
            </m:ctrlPr>
          </m:sSupPr>
          <m:e>
            <m:r>
              <w:rPr>
                <w:rFonts w:ascii="Cambria Math" w:eastAsia="Times New Roman" w:hAnsi="Cambria Math" w:cs="Times New Roman"/>
                <w:color w:val="1A1A1A"/>
                <w:szCs w:val="28"/>
                <w:lang w:eastAsia="ru-RU"/>
              </w:rPr>
              <m:t>2</m:t>
            </m:r>
          </m:e>
          <m:sup>
            <m:func>
              <m:funcPr>
                <m:ctrlPr>
                  <w:rPr>
                    <w:rFonts w:ascii="Cambria Math" w:eastAsia="Times New Roman" w:hAnsi="Cambria Math" w:cs="Times New Roman"/>
                    <w:iCs/>
                    <w:color w:val="1A1A1A"/>
                    <w:szCs w:val="28"/>
                    <w:lang w:eastAsia="ru-RU"/>
                  </w:rPr>
                </m:ctrlPr>
              </m:funcPr>
              <m:fName>
                <m:sSub>
                  <m:sSubPr>
                    <m:ctrlPr>
                      <w:rPr>
                        <w:rFonts w:ascii="Cambria Math" w:eastAsia="Times New Roman" w:hAnsi="Cambria Math" w:cs="Times New Roman"/>
                        <w:iCs/>
                        <w:color w:val="1A1A1A"/>
                        <w:szCs w:val="28"/>
                        <w:lang w:eastAsia="ru-RU"/>
                      </w:rPr>
                    </m:ctrlPr>
                  </m:sSubPr>
                  <m:e>
                    <m:r>
                      <m:rPr>
                        <m:sty m:val="p"/>
                      </m:rPr>
                      <w:rPr>
                        <w:rFonts w:ascii="Cambria Math" w:eastAsia="Times New Roman" w:hAnsi="Cambria Math" w:cs="Times New Roman"/>
                        <w:color w:val="1A1A1A"/>
                        <w:szCs w:val="28"/>
                      </w:rPr>
                      <m:t>log</m:t>
                    </m:r>
                  </m:e>
                  <m:sub>
                    <m:r>
                      <m:rPr>
                        <m:sty m:val="p"/>
                      </m:rPr>
                      <w:rPr>
                        <w:rFonts w:ascii="Cambria Math" w:eastAsia="Times New Roman" w:hAnsi="Cambria Math" w:cs="Times New Roman"/>
                        <w:color w:val="1A1A1A"/>
                        <w:szCs w:val="28"/>
                        <w:lang w:eastAsia="ru-RU"/>
                      </w:rPr>
                      <m:t>2</m:t>
                    </m:r>
                  </m:sub>
                </m:sSub>
              </m:fName>
              <m:e>
                <m:r>
                  <m:rPr>
                    <m:sty m:val="p"/>
                  </m:rPr>
                  <w:rPr>
                    <w:rFonts w:ascii="Cambria Math" w:eastAsia="Times New Roman" w:hAnsi="Cambria Math" w:cs="Times New Roman"/>
                    <w:color w:val="1A1A1A"/>
                    <w:szCs w:val="28"/>
                    <w:lang w:eastAsia="ru-RU"/>
                  </w:rPr>
                  <m:t>N</m:t>
                </m:r>
              </m:e>
            </m:func>
          </m:sup>
        </m:sSup>
      </m:oMath>
      <w:r w:rsidR="00CA25D4" w:rsidRPr="00CA25D4">
        <w:rPr>
          <w:rFonts w:eastAsia="Times New Roman" w:cs="Times New Roman"/>
          <w:color w:val="1A1A1A"/>
          <w:szCs w:val="28"/>
          <w:lang w:eastAsia="ru-RU"/>
        </w:rPr>
        <w:t>.</w:t>
      </w:r>
    </w:p>
    <w:p w14:paraId="2204823E" w14:textId="3789BEFB" w:rsidR="00C8517D" w:rsidRPr="002E0C8D" w:rsidRDefault="002E0C8D" w:rsidP="002E0C8D">
      <w:pPr>
        <w:widowControl/>
        <w:autoSpaceDE/>
        <w:autoSpaceDN/>
        <w:spacing w:after="160" w:line="259" w:lineRule="auto"/>
        <w:ind w:firstLine="0"/>
        <w:jc w:val="left"/>
        <w:rPr>
          <w:rFonts w:eastAsia="Times New Roman" w:cs="Times New Roman"/>
          <w:color w:val="1A1A1A"/>
          <w:szCs w:val="28"/>
          <w:lang w:eastAsia="ru-RU"/>
        </w:rPr>
      </w:pPr>
      <w:r>
        <w:rPr>
          <w:rFonts w:eastAsia="Times New Roman" w:cs="Times New Roman"/>
          <w:color w:val="1A1A1A"/>
          <w:szCs w:val="28"/>
          <w:lang w:eastAsia="ru-RU"/>
        </w:rPr>
        <w:br w:type="page"/>
      </w:r>
    </w:p>
    <w:p w14:paraId="57F9BF7E" w14:textId="38EC61AF" w:rsidR="00C8517D" w:rsidRDefault="00C8517D" w:rsidP="00C8517D">
      <w:pPr>
        <w:pStyle w:val="1"/>
        <w:spacing w:after="200"/>
        <w:jc w:val="center"/>
        <w:rPr>
          <w:rFonts w:ascii="Times New Roman" w:hAnsi="Times New Roman" w:cs="Times New Roman"/>
          <w:color w:val="auto"/>
        </w:rPr>
      </w:pPr>
      <w:bookmarkStart w:id="3" w:name="_Toc153143526"/>
      <w:r>
        <w:rPr>
          <w:rFonts w:ascii="Times New Roman" w:hAnsi="Times New Roman" w:cs="Times New Roman"/>
          <w:color w:val="auto"/>
        </w:rPr>
        <w:lastRenderedPageBreak/>
        <w:t>4</w:t>
      </w:r>
      <w:r w:rsidRPr="008B1AB8">
        <w:rPr>
          <w:rFonts w:ascii="Times New Roman" w:hAnsi="Times New Roman" w:cs="Times New Roman"/>
          <w:color w:val="auto"/>
        </w:rPr>
        <w:t xml:space="preserve"> </w:t>
      </w:r>
      <w:r>
        <w:rPr>
          <w:rFonts w:ascii="Times New Roman" w:hAnsi="Times New Roman" w:cs="Times New Roman"/>
          <w:color w:val="auto"/>
        </w:rPr>
        <w:t>АНАЛИЗ СНИЖЕНИЯ ЧИСЛА ПЕРЕБОРОВ</w:t>
      </w:r>
      <w:bookmarkEnd w:id="3"/>
    </w:p>
    <w:p w14:paraId="6C5FC4E5" w14:textId="77777777" w:rsidR="002E0C8D" w:rsidRDefault="002E0C8D" w:rsidP="005161FD">
      <w:pPr>
        <w:widowControl/>
        <w:shd w:val="clear" w:color="auto" w:fill="FFFFFF"/>
        <w:autoSpaceDE/>
        <w:autoSpaceDN/>
        <w:ind w:firstLine="709"/>
        <w:jc w:val="left"/>
      </w:pPr>
      <w:r>
        <w:t xml:space="preserve">Снижение числа переборов зависит от условия задачи (задания пещеры). </w:t>
      </w:r>
      <w:r w:rsidRPr="002E0C8D">
        <w:t xml:space="preserve">Анализ снижения числа переборов при </w:t>
      </w:r>
      <w:r w:rsidRPr="002E0C8D">
        <w:rPr>
          <w:rFonts w:cs="Times New Roman"/>
        </w:rPr>
        <w:t>исп</w:t>
      </w:r>
      <w:r>
        <w:rPr>
          <w:rFonts w:cs="Times New Roman"/>
        </w:rPr>
        <w:t>о</w:t>
      </w:r>
      <w:r w:rsidRPr="002E0C8D">
        <w:rPr>
          <w:rFonts w:cs="Times New Roman"/>
        </w:rPr>
        <w:t>льзовании</w:t>
      </w:r>
      <w:r w:rsidRPr="002E0C8D">
        <w:t xml:space="preserve"> метода ветвей и границ включает в себя следующие ключевые моменты: </w:t>
      </w:r>
    </w:p>
    <w:p w14:paraId="05CD412C" w14:textId="77777777" w:rsidR="002E0C8D" w:rsidRDefault="002E0C8D" w:rsidP="005161FD">
      <w:pPr>
        <w:widowControl/>
        <w:shd w:val="clear" w:color="auto" w:fill="FFFFFF"/>
        <w:autoSpaceDE/>
        <w:autoSpaceDN/>
        <w:ind w:firstLine="709"/>
        <w:jc w:val="left"/>
      </w:pPr>
      <w:r w:rsidRPr="002E0C8D">
        <w:t xml:space="preserve">Отсечение поддеревьев: Метод ветвей и границ может отсекать поддеревья, которые не могут содержать оптимального решения. Это существенно сокращает количество проверок и переборов. </w:t>
      </w:r>
    </w:p>
    <w:p w14:paraId="6FE7A6E3" w14:textId="1D69625E" w:rsidR="00AB5D1E" w:rsidRDefault="002E0C8D" w:rsidP="005161FD">
      <w:pPr>
        <w:widowControl/>
        <w:shd w:val="clear" w:color="auto" w:fill="FFFFFF"/>
        <w:autoSpaceDE/>
        <w:autoSpaceDN/>
        <w:ind w:firstLine="709"/>
        <w:jc w:val="left"/>
      </w:pPr>
      <w:r w:rsidRPr="002E0C8D">
        <w:t>Оценка вершин: Алгоритм использует верхние и нижние границы для оценки поддеревьев. Если верхняя граница поддерева меньше или равна текущему лучшему решению, то поддерево отсекается, так как оно не может привести к лучшему результату.</w:t>
      </w:r>
    </w:p>
    <w:p w14:paraId="1401A025" w14:textId="719F995A" w:rsidR="005161FD" w:rsidRPr="00AB5D1E" w:rsidRDefault="00AB5D1E" w:rsidP="00AB5D1E">
      <w:pPr>
        <w:widowControl/>
        <w:autoSpaceDE/>
        <w:autoSpaceDN/>
        <w:spacing w:after="160" w:line="259" w:lineRule="auto"/>
        <w:ind w:firstLine="0"/>
        <w:jc w:val="left"/>
      </w:pPr>
      <w:r>
        <w:br w:type="page"/>
      </w:r>
    </w:p>
    <w:p w14:paraId="2E433E20" w14:textId="4FBF4F83" w:rsidR="00A50DA5" w:rsidRDefault="00AB5D1E" w:rsidP="00AB5D1E">
      <w:pPr>
        <w:pStyle w:val="1"/>
        <w:spacing w:after="200"/>
        <w:jc w:val="center"/>
        <w:rPr>
          <w:rFonts w:ascii="Times New Roman" w:hAnsi="Times New Roman" w:cs="Times New Roman"/>
          <w:color w:val="auto"/>
        </w:rPr>
      </w:pPr>
      <w:bookmarkStart w:id="4" w:name="_Toc153143527"/>
      <w:r>
        <w:rPr>
          <w:rFonts w:ascii="Times New Roman" w:hAnsi="Times New Roman" w:cs="Times New Roman"/>
          <w:color w:val="auto"/>
        </w:rPr>
        <w:lastRenderedPageBreak/>
        <w:t>5</w:t>
      </w:r>
      <w:r w:rsidR="00082272" w:rsidRPr="00082272">
        <w:rPr>
          <w:rFonts w:ascii="Times New Roman" w:hAnsi="Times New Roman" w:cs="Times New Roman"/>
          <w:color w:val="auto"/>
        </w:rPr>
        <w:t xml:space="preserve"> </w:t>
      </w:r>
      <w:r>
        <w:rPr>
          <w:rFonts w:ascii="Times New Roman" w:hAnsi="Times New Roman" w:cs="Times New Roman"/>
          <w:color w:val="auto"/>
        </w:rPr>
        <w:t>РАЗРАБОТКА ПРОГРАММЫ</w:t>
      </w:r>
      <w:bookmarkEnd w:id="4"/>
    </w:p>
    <w:p w14:paraId="1BEA4620" w14:textId="23E11A43" w:rsidR="00B50A7A" w:rsidRDefault="00AB5D1E" w:rsidP="00AB5D1E">
      <w:pPr>
        <w:pStyle w:val="2"/>
        <w:spacing w:after="120"/>
        <w:ind w:firstLine="0"/>
        <w:jc w:val="center"/>
        <w:rPr>
          <w:rFonts w:ascii="Times New Roman" w:hAnsi="Times New Roman" w:cs="Times New Roman"/>
          <w:color w:val="auto"/>
          <w:sz w:val="28"/>
          <w:szCs w:val="28"/>
        </w:rPr>
      </w:pPr>
      <w:bookmarkStart w:id="5" w:name="_Toc153143528"/>
      <w:r w:rsidRPr="00AB5D1E">
        <w:rPr>
          <w:rFonts w:ascii="Times New Roman" w:hAnsi="Times New Roman" w:cs="Times New Roman"/>
          <w:color w:val="auto"/>
          <w:sz w:val="28"/>
          <w:szCs w:val="28"/>
        </w:rPr>
        <w:t>5.1 ОПИСАНИЕ ПОДХОДА К РЕШЕНИЮ</w:t>
      </w:r>
      <w:bookmarkEnd w:id="5"/>
    </w:p>
    <w:p w14:paraId="324A0260" w14:textId="77777777" w:rsidR="003A5BFF" w:rsidRDefault="00AB5D1E" w:rsidP="00AB5D1E">
      <w:r>
        <w:t xml:space="preserve">Пещеру можно реализовать на двумерном векторе, общая длина вектора – количество комнат. Каждый </w:t>
      </w:r>
      <w:proofErr w:type="spellStart"/>
      <w:r>
        <w:rPr>
          <w:lang w:val="en-US"/>
        </w:rPr>
        <w:t>i</w:t>
      </w:r>
      <w:proofErr w:type="spellEnd"/>
      <w:r w:rsidRPr="00AB5D1E">
        <w:t>-</w:t>
      </w:r>
      <w:proofErr w:type="spellStart"/>
      <w:r>
        <w:t>ый</w:t>
      </w:r>
      <w:proofErr w:type="spellEnd"/>
      <w:r>
        <w:t xml:space="preserve"> элемент, представленный </w:t>
      </w:r>
      <w:proofErr w:type="gramStart"/>
      <w:r>
        <w:t>вектором</w:t>
      </w:r>
      <w:proofErr w:type="gramEnd"/>
      <w:r>
        <w:t xml:space="preserve"> содержит три целых числа: количество очков в данной комнате, комната, в которую можно перейти, идя налево от текущей и комната, в которую можно перейти, идя направо от текущей. Количество комнат задается пользователем. С помощью рекурсивной функции реализуем перебор с использованием метода ветвей и границ</w:t>
      </w:r>
      <w:r w:rsidR="005B555A">
        <w:t xml:space="preserve">. В параметрах функции, реализующей задачу, будем хранить саму структуру данных, представляющую пещеру, текущее количество очков, максимальное количество очков, текущий путь, путь при максимальном количестве очков, текущую комнату, глубину пещеры. Необходимо совершить один полный обход, далее неоптимальные обходы будут отброшены. </w:t>
      </w:r>
    </w:p>
    <w:p w14:paraId="306BE28C" w14:textId="192EC50B" w:rsidR="00AB5D1E" w:rsidRPr="003A5BFF" w:rsidRDefault="005B555A" w:rsidP="00AB5D1E">
      <w:r w:rsidRPr="005B555A">
        <w:t xml:space="preserve">В коде используется переменная </w:t>
      </w:r>
      <w:proofErr w:type="spellStart"/>
      <w:r w:rsidRPr="005B555A">
        <w:t>bestscore</w:t>
      </w:r>
      <w:proofErr w:type="spellEnd"/>
      <w:r w:rsidRPr="005B555A">
        <w:t xml:space="preserve"> для хранения лучшего счета очков. Эта переменная представляет собой верхнюю границу (или текущую верхнюю оценку) для оптимального решения.</w:t>
      </w:r>
      <w:r w:rsidR="003A5BFF" w:rsidRPr="003A5BFF">
        <w:t xml:space="preserve"> В переменной </w:t>
      </w:r>
      <w:proofErr w:type="spellStart"/>
      <w:r w:rsidR="003A5BFF" w:rsidRPr="003A5BFF">
        <w:rPr>
          <w:lang w:val="en-US"/>
        </w:rPr>
        <w:t>maxPossibleScore</w:t>
      </w:r>
      <w:proofErr w:type="spellEnd"/>
      <w:r w:rsidR="003A5BFF" w:rsidRPr="003A5BFF">
        <w:t xml:space="preserve"> вычисляется максимальное количество очков, которое можно получить на текущем уровне. Это число используется для оценки перспективности текущей ветви и дополнительного отсечения невыгодных ветвей.</w:t>
      </w:r>
    </w:p>
    <w:p w14:paraId="54A883CF" w14:textId="264A1F3E" w:rsidR="00B50A7A" w:rsidRPr="00953014" w:rsidRDefault="00AB5D1E" w:rsidP="00953014">
      <w:pPr>
        <w:pStyle w:val="2"/>
        <w:jc w:val="center"/>
        <w:rPr>
          <w:rFonts w:ascii="Times New Roman" w:hAnsi="Times New Roman" w:cs="Times New Roman"/>
          <w:color w:val="auto"/>
          <w:sz w:val="28"/>
          <w:szCs w:val="28"/>
        </w:rPr>
      </w:pPr>
      <w:bookmarkStart w:id="6" w:name="_Toc153143529"/>
      <w:r w:rsidRPr="00953014">
        <w:rPr>
          <w:rFonts w:ascii="Times New Roman" w:hAnsi="Times New Roman" w:cs="Times New Roman"/>
          <w:color w:val="auto"/>
          <w:sz w:val="28"/>
          <w:szCs w:val="28"/>
        </w:rPr>
        <w:t>5.2</w:t>
      </w:r>
      <w:r w:rsidR="00B50A7A" w:rsidRPr="00953014">
        <w:rPr>
          <w:rFonts w:ascii="Times New Roman" w:hAnsi="Times New Roman" w:cs="Times New Roman"/>
          <w:color w:val="auto"/>
          <w:sz w:val="28"/>
          <w:szCs w:val="28"/>
        </w:rPr>
        <w:t xml:space="preserve"> </w:t>
      </w:r>
      <w:r w:rsidRPr="00953014">
        <w:rPr>
          <w:rFonts w:ascii="Times New Roman" w:hAnsi="Times New Roman" w:cs="Times New Roman"/>
          <w:color w:val="auto"/>
          <w:sz w:val="28"/>
          <w:szCs w:val="28"/>
        </w:rPr>
        <w:t>ФУНКЦИОНАЛ РЕШЕНИЯ</w:t>
      </w:r>
      <w:bookmarkEnd w:id="6"/>
    </w:p>
    <w:p w14:paraId="4D807452" w14:textId="59FDDF8C" w:rsidR="00B50A7A" w:rsidRDefault="005B555A" w:rsidP="00B50A7A">
      <w:pPr>
        <w:ind w:left="567"/>
        <w:rPr>
          <w:u w:val="single"/>
        </w:rPr>
      </w:pPr>
      <w:r>
        <w:rPr>
          <w:u w:val="single"/>
        </w:rPr>
        <w:t>Функции</w:t>
      </w:r>
    </w:p>
    <w:p w14:paraId="53FB3B1D" w14:textId="785B03EE" w:rsidR="00B50A7A" w:rsidRDefault="005B555A" w:rsidP="00B50A7A">
      <w:pPr>
        <w:pStyle w:val="a6"/>
        <w:numPr>
          <w:ilvl w:val="0"/>
          <w:numId w:val="4"/>
        </w:numPr>
      </w:pPr>
      <w:r>
        <w:t>Основная функция для обхода пещеры с наибольшим количеством очков</w:t>
      </w:r>
    </w:p>
    <w:p w14:paraId="6817B2C1" w14:textId="2DFDCFAF" w:rsidR="00B50A7A" w:rsidRDefault="00B50A7A" w:rsidP="00B50A7A">
      <w:pPr>
        <w:ind w:left="1854" w:firstLine="0"/>
      </w:pPr>
      <w:r>
        <w:rPr>
          <w:u w:val="single"/>
        </w:rPr>
        <w:t>Предусловие</w:t>
      </w:r>
      <w:r>
        <w:t xml:space="preserve">. </w:t>
      </w:r>
      <w:r w:rsidR="00AB5D1E" w:rsidRPr="00AB5D1E">
        <w:t>Ссылка на двумерный вектор, представляющий пещеру</w:t>
      </w:r>
      <w:r w:rsidR="00AB5D1E">
        <w:t xml:space="preserve">, номер текущей комнаты, текущее количество очков, ссылка на переменную типа </w:t>
      </w:r>
      <w:r w:rsidR="00AB5D1E">
        <w:rPr>
          <w:lang w:val="en-US"/>
        </w:rPr>
        <w:t>int</w:t>
      </w:r>
      <w:r w:rsidR="00AB5D1E" w:rsidRPr="00AB5D1E">
        <w:t xml:space="preserve">, </w:t>
      </w:r>
      <w:r w:rsidR="00AB5D1E">
        <w:t xml:space="preserve">которая отвечает за лучшее количество очков в пещере, </w:t>
      </w:r>
      <w:r w:rsidR="005B555A">
        <w:t>вектор, представляющий текущий путь, передаваемый по ссылке, вектор, представляющий лучший путь, передаваемый по ссылке, глубина пещеры</w:t>
      </w:r>
      <w:r>
        <w:t>.</w:t>
      </w:r>
    </w:p>
    <w:p w14:paraId="7031938A" w14:textId="5778C456" w:rsidR="00B50A7A" w:rsidRPr="002C3B64" w:rsidRDefault="00B50A7A" w:rsidP="00B50A7A">
      <w:pPr>
        <w:ind w:left="1854" w:firstLine="0"/>
        <w:rPr>
          <w:lang w:val="en-US"/>
        </w:rPr>
      </w:pPr>
      <w:r>
        <w:rPr>
          <w:u w:val="single"/>
        </w:rPr>
        <w:t>Постусловие</w:t>
      </w:r>
      <w:r w:rsidRPr="002C3B64">
        <w:rPr>
          <w:lang w:val="en-US"/>
        </w:rPr>
        <w:t xml:space="preserve">. </w:t>
      </w:r>
      <w:r>
        <w:t>Нет</w:t>
      </w:r>
      <w:r w:rsidRPr="002C3B64">
        <w:rPr>
          <w:lang w:val="en-US"/>
        </w:rPr>
        <w:t xml:space="preserve"> </w:t>
      </w:r>
      <w:r>
        <w:t>возвращаемого</w:t>
      </w:r>
      <w:r w:rsidRPr="002C3B64">
        <w:rPr>
          <w:lang w:val="en-US"/>
        </w:rPr>
        <w:t xml:space="preserve"> </w:t>
      </w:r>
      <w:r>
        <w:t>значения</w:t>
      </w:r>
      <w:r w:rsidRPr="002C3B64">
        <w:rPr>
          <w:lang w:val="en-US"/>
        </w:rPr>
        <w:t>.</w:t>
      </w:r>
    </w:p>
    <w:p w14:paraId="38F617E2" w14:textId="1997A572" w:rsidR="00B50A7A" w:rsidRPr="00AB5D1E" w:rsidRDefault="00AB5D1E" w:rsidP="00B50A7A">
      <w:pPr>
        <w:ind w:left="1854" w:firstLine="0"/>
        <w:rPr>
          <w:rFonts w:ascii="Courier New" w:hAnsi="Courier New"/>
          <w:b/>
          <w:bCs/>
          <w:szCs w:val="28"/>
          <w:lang w:val="en-US"/>
        </w:rPr>
      </w:pPr>
      <w:r w:rsidRPr="00AB5D1E">
        <w:rPr>
          <w:rFonts w:ascii="Courier New" w:eastAsiaTheme="minorHAnsi" w:hAnsi="Courier New"/>
          <w:b/>
          <w:bCs/>
          <w:color w:val="0000FF"/>
          <w:szCs w:val="28"/>
          <w:lang w:val="en-US"/>
          <w14:ligatures w14:val="standardContextual"/>
        </w:rPr>
        <w:t>void</w:t>
      </w:r>
      <w:r w:rsidRPr="00AB5D1E">
        <w:rPr>
          <w:rFonts w:ascii="Courier New" w:eastAsiaTheme="minorHAnsi" w:hAnsi="Courier New"/>
          <w:b/>
          <w:bCs/>
          <w:color w:val="000000"/>
          <w:szCs w:val="28"/>
          <w:lang w:val="en-US"/>
          <w14:ligatures w14:val="standardContextual"/>
        </w:rPr>
        <w:t xml:space="preserve"> </w:t>
      </w:r>
      <w:proofErr w:type="spellStart"/>
      <w:r w:rsidRPr="00AB5D1E">
        <w:rPr>
          <w:rFonts w:ascii="Courier New" w:eastAsiaTheme="minorHAnsi" w:hAnsi="Courier New"/>
          <w:b/>
          <w:bCs/>
          <w:color w:val="000000"/>
          <w:szCs w:val="28"/>
          <w:lang w:val="en-US"/>
          <w14:ligatures w14:val="standardContextual"/>
        </w:rPr>
        <w:t>findtreasure</w:t>
      </w:r>
      <w:proofErr w:type="spellEnd"/>
      <w:r w:rsidRPr="00AB5D1E">
        <w:rPr>
          <w:rFonts w:ascii="Courier New" w:eastAsiaTheme="minorHAnsi" w:hAnsi="Courier New"/>
          <w:b/>
          <w:bCs/>
          <w:color w:val="000000"/>
          <w:szCs w:val="28"/>
          <w:lang w:val="en-US"/>
          <w14:ligatures w14:val="standardContextual"/>
        </w:rPr>
        <w:t>(</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&gt;&gt;&amp; </w:t>
      </w:r>
      <w:r w:rsidRPr="00AB5D1E">
        <w:rPr>
          <w:rFonts w:ascii="Courier New" w:eastAsiaTheme="minorHAnsi" w:hAnsi="Courier New"/>
          <w:b/>
          <w:bCs/>
          <w:color w:val="808080"/>
          <w:szCs w:val="28"/>
          <w:lang w:val="en-US"/>
          <w14:ligatures w14:val="standardContextual"/>
        </w:rPr>
        <w:t>cave</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 </w:t>
      </w:r>
      <w:proofErr w:type="spellStart"/>
      <w:r w:rsidRPr="00AB5D1E">
        <w:rPr>
          <w:rFonts w:ascii="Courier New" w:eastAsiaTheme="minorHAnsi" w:hAnsi="Courier New"/>
          <w:b/>
          <w:bCs/>
          <w:color w:val="808080"/>
          <w:szCs w:val="28"/>
          <w:lang w:val="en-US"/>
          <w14:ligatures w14:val="standardContextual"/>
        </w:rPr>
        <w:t>currentroom</w:t>
      </w:r>
      <w:proofErr w:type="spellEnd"/>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 </w:t>
      </w:r>
      <w:proofErr w:type="spellStart"/>
      <w:r w:rsidRPr="00AB5D1E">
        <w:rPr>
          <w:rFonts w:ascii="Courier New" w:eastAsiaTheme="minorHAnsi" w:hAnsi="Courier New"/>
          <w:b/>
          <w:bCs/>
          <w:color w:val="808080"/>
          <w:szCs w:val="28"/>
          <w:lang w:val="en-US"/>
          <w14:ligatures w14:val="standardContextual"/>
        </w:rPr>
        <w:t>currentscore</w:t>
      </w:r>
      <w:proofErr w:type="spellEnd"/>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&amp; </w:t>
      </w:r>
      <w:proofErr w:type="spellStart"/>
      <w:r w:rsidRPr="00AB5D1E">
        <w:rPr>
          <w:rFonts w:ascii="Courier New" w:eastAsiaTheme="minorHAnsi" w:hAnsi="Courier New"/>
          <w:b/>
          <w:bCs/>
          <w:color w:val="808080"/>
          <w:szCs w:val="28"/>
          <w:lang w:val="en-US"/>
          <w14:ligatures w14:val="standardContextual"/>
        </w:rPr>
        <w:t>bestscore</w:t>
      </w:r>
      <w:proofErr w:type="spellEnd"/>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&gt;&amp; </w:t>
      </w:r>
      <w:proofErr w:type="spellStart"/>
      <w:r w:rsidRPr="00AB5D1E">
        <w:rPr>
          <w:rFonts w:ascii="Courier New" w:eastAsiaTheme="minorHAnsi" w:hAnsi="Courier New"/>
          <w:b/>
          <w:bCs/>
          <w:color w:val="808080"/>
          <w:szCs w:val="28"/>
          <w:lang w:val="en-US"/>
          <w14:ligatures w14:val="standardContextual"/>
        </w:rPr>
        <w:t>currentpath</w:t>
      </w:r>
      <w:proofErr w:type="spellEnd"/>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&gt;&amp; </w:t>
      </w:r>
      <w:proofErr w:type="spellStart"/>
      <w:r w:rsidRPr="00AB5D1E">
        <w:rPr>
          <w:rFonts w:ascii="Courier New" w:eastAsiaTheme="minorHAnsi" w:hAnsi="Courier New"/>
          <w:b/>
          <w:bCs/>
          <w:color w:val="808080"/>
          <w:szCs w:val="28"/>
          <w:lang w:val="en-US"/>
          <w14:ligatures w14:val="standardContextual"/>
        </w:rPr>
        <w:t>bestpath</w:t>
      </w:r>
      <w:proofErr w:type="spellEnd"/>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808080"/>
          <w:szCs w:val="28"/>
          <w:lang w:val="en-US"/>
          <w14:ligatures w14:val="standardContextual"/>
        </w:rPr>
        <w:t>depth</w:t>
      </w:r>
      <w:proofErr w:type="gramStart"/>
      <w:r w:rsidRPr="00AB5D1E">
        <w:rPr>
          <w:rFonts w:ascii="Courier New" w:eastAsiaTheme="minorHAnsi" w:hAnsi="Courier New"/>
          <w:b/>
          <w:bCs/>
          <w:color w:val="000000"/>
          <w:szCs w:val="28"/>
          <w:lang w:val="en-US"/>
          <w14:ligatures w14:val="standardContextual"/>
        </w:rPr>
        <w:t>);</w:t>
      </w:r>
      <w:proofErr w:type="gramEnd"/>
    </w:p>
    <w:p w14:paraId="53FF1197" w14:textId="3ACEF181" w:rsidR="00B50A7A" w:rsidRDefault="005B555A" w:rsidP="00B50A7A">
      <w:pPr>
        <w:pStyle w:val="a6"/>
        <w:numPr>
          <w:ilvl w:val="0"/>
          <w:numId w:val="4"/>
        </w:numPr>
      </w:pPr>
      <w:r>
        <w:t>Вспомогательная функция для обхода пещеры</w:t>
      </w:r>
    </w:p>
    <w:p w14:paraId="7B52BB8C" w14:textId="3D984313" w:rsidR="00B50A7A" w:rsidRDefault="00B50A7A" w:rsidP="00B50A7A">
      <w:pPr>
        <w:ind w:left="1854" w:firstLine="0"/>
      </w:pPr>
      <w:r>
        <w:rPr>
          <w:u w:val="single"/>
        </w:rPr>
        <w:lastRenderedPageBreak/>
        <w:t>Предусловие</w:t>
      </w:r>
      <w:r>
        <w:t xml:space="preserve">. </w:t>
      </w:r>
      <w:r w:rsidR="005B555A" w:rsidRPr="00AB5D1E">
        <w:t>Ссылка на двумерный вектор, представляющий пещеру</w:t>
      </w:r>
      <w:r>
        <w:t>.</w:t>
      </w:r>
    </w:p>
    <w:p w14:paraId="2FF1E711" w14:textId="2786AEF7" w:rsidR="00B50A7A" w:rsidRPr="005309EF" w:rsidRDefault="00B50A7A" w:rsidP="00B50A7A">
      <w:pPr>
        <w:ind w:left="1854" w:firstLine="0"/>
      </w:pPr>
      <w:r>
        <w:rPr>
          <w:u w:val="single"/>
        </w:rPr>
        <w:t>Постусловие</w:t>
      </w:r>
      <w:r>
        <w:t>.</w:t>
      </w:r>
      <w:r w:rsidR="005B555A" w:rsidRPr="005B555A">
        <w:t xml:space="preserve"> </w:t>
      </w:r>
      <w:r w:rsidR="005B555A">
        <w:t>Нет возвращаемого значения</w:t>
      </w:r>
      <w:r>
        <w:t>.</w:t>
      </w:r>
      <w:r w:rsidR="005B555A">
        <w:t xml:space="preserve"> Вызывает основную функцию.</w:t>
      </w:r>
    </w:p>
    <w:p w14:paraId="6E3A3EBB" w14:textId="4940C291" w:rsidR="00B50A7A" w:rsidRPr="005B555A" w:rsidRDefault="005B555A" w:rsidP="00B50A7A">
      <w:pPr>
        <w:ind w:left="1854" w:firstLine="0"/>
        <w:rPr>
          <w:rFonts w:ascii="Courier New" w:hAnsi="Courier New"/>
          <w:b/>
          <w:bCs/>
          <w:szCs w:val="28"/>
          <w:lang w:val="en-US"/>
        </w:rPr>
      </w:pPr>
      <w:r w:rsidRPr="005B555A">
        <w:rPr>
          <w:rFonts w:ascii="Courier New" w:eastAsiaTheme="minorHAnsi" w:hAnsi="Courier New"/>
          <w:b/>
          <w:bCs/>
          <w:color w:val="0000FF"/>
          <w:szCs w:val="28"/>
          <w:lang w:val="en-US"/>
          <w14:ligatures w14:val="standardContextual"/>
        </w:rPr>
        <w:t>void</w:t>
      </w:r>
      <w:r w:rsidRPr="005B555A">
        <w:rPr>
          <w:rFonts w:ascii="Courier New" w:eastAsiaTheme="minorHAnsi" w:hAnsi="Courier New"/>
          <w:b/>
          <w:bCs/>
          <w:color w:val="000000"/>
          <w:szCs w:val="28"/>
          <w:lang w:val="en-US"/>
          <w14:ligatures w14:val="standardContextual"/>
        </w:rPr>
        <w:t xml:space="preserve"> </w:t>
      </w:r>
      <w:proofErr w:type="spellStart"/>
      <w:r w:rsidRPr="005B555A">
        <w:rPr>
          <w:rFonts w:ascii="Courier New" w:eastAsiaTheme="minorHAnsi" w:hAnsi="Courier New"/>
          <w:b/>
          <w:bCs/>
          <w:color w:val="000000"/>
          <w:szCs w:val="28"/>
          <w:lang w:val="en-US"/>
          <w14:ligatures w14:val="standardContextual"/>
        </w:rPr>
        <w:t>searchtreasure</w:t>
      </w:r>
      <w:proofErr w:type="spellEnd"/>
      <w:r w:rsidRPr="005B555A">
        <w:rPr>
          <w:rFonts w:ascii="Courier New" w:eastAsiaTheme="minorHAnsi" w:hAnsi="Courier New"/>
          <w:b/>
          <w:bCs/>
          <w:color w:val="000000"/>
          <w:szCs w:val="28"/>
          <w:lang w:val="en-US"/>
          <w14:ligatures w14:val="standardContextual"/>
        </w:rPr>
        <w:t>(</w:t>
      </w:r>
      <w:r w:rsidRPr="005B555A">
        <w:rPr>
          <w:rFonts w:ascii="Courier New" w:eastAsiaTheme="minorHAnsi" w:hAnsi="Courier New"/>
          <w:b/>
          <w:bCs/>
          <w:color w:val="2B91AF"/>
          <w:szCs w:val="28"/>
          <w:lang w:val="en-US"/>
          <w14:ligatures w14:val="standardContextual"/>
        </w:rPr>
        <w:t>vector</w:t>
      </w:r>
      <w:r w:rsidRPr="005B555A">
        <w:rPr>
          <w:rFonts w:ascii="Courier New" w:eastAsiaTheme="minorHAnsi" w:hAnsi="Courier New"/>
          <w:b/>
          <w:bCs/>
          <w:color w:val="000000"/>
          <w:szCs w:val="28"/>
          <w:lang w:val="en-US"/>
          <w14:ligatures w14:val="standardContextual"/>
        </w:rPr>
        <w:t>&lt;</w:t>
      </w:r>
      <w:r w:rsidRPr="005B555A">
        <w:rPr>
          <w:rFonts w:ascii="Courier New" w:eastAsiaTheme="minorHAnsi" w:hAnsi="Courier New"/>
          <w:b/>
          <w:bCs/>
          <w:color w:val="2B91AF"/>
          <w:szCs w:val="28"/>
          <w:lang w:val="en-US"/>
          <w14:ligatures w14:val="standardContextual"/>
        </w:rPr>
        <w:t>vector</w:t>
      </w:r>
      <w:r w:rsidRPr="005B555A">
        <w:rPr>
          <w:rFonts w:ascii="Courier New" w:eastAsiaTheme="minorHAnsi" w:hAnsi="Courier New"/>
          <w:b/>
          <w:bCs/>
          <w:color w:val="000000"/>
          <w:szCs w:val="28"/>
          <w:lang w:val="en-US"/>
          <w14:ligatures w14:val="standardContextual"/>
        </w:rPr>
        <w:t>&lt;</w:t>
      </w:r>
      <w:r w:rsidRPr="005B555A">
        <w:rPr>
          <w:rFonts w:ascii="Courier New" w:eastAsiaTheme="minorHAnsi" w:hAnsi="Courier New"/>
          <w:b/>
          <w:bCs/>
          <w:color w:val="0000FF"/>
          <w:szCs w:val="28"/>
          <w:lang w:val="en-US"/>
          <w14:ligatures w14:val="standardContextual"/>
        </w:rPr>
        <w:t>int</w:t>
      </w:r>
      <w:r w:rsidRPr="005B555A">
        <w:rPr>
          <w:rFonts w:ascii="Courier New" w:eastAsiaTheme="minorHAnsi" w:hAnsi="Courier New"/>
          <w:b/>
          <w:bCs/>
          <w:color w:val="000000"/>
          <w:szCs w:val="28"/>
          <w:lang w:val="en-US"/>
          <w14:ligatures w14:val="standardContextual"/>
        </w:rPr>
        <w:t xml:space="preserve">&gt;&gt;&amp; </w:t>
      </w:r>
      <w:r w:rsidRPr="005B555A">
        <w:rPr>
          <w:rFonts w:ascii="Courier New" w:eastAsiaTheme="minorHAnsi" w:hAnsi="Courier New"/>
          <w:b/>
          <w:bCs/>
          <w:color w:val="808080"/>
          <w:szCs w:val="28"/>
          <w:lang w:val="en-US"/>
          <w14:ligatures w14:val="standardContextual"/>
        </w:rPr>
        <w:t>cave</w:t>
      </w:r>
      <w:proofErr w:type="gramStart"/>
      <w:r w:rsidRPr="005B555A">
        <w:rPr>
          <w:rFonts w:ascii="Courier New" w:eastAsiaTheme="minorHAnsi" w:hAnsi="Courier New"/>
          <w:b/>
          <w:bCs/>
          <w:color w:val="000000"/>
          <w:szCs w:val="28"/>
          <w:lang w:val="en-US"/>
          <w14:ligatures w14:val="standardContextual"/>
        </w:rPr>
        <w:t>);</w:t>
      </w:r>
      <w:proofErr w:type="gramEnd"/>
    </w:p>
    <w:p w14:paraId="1AA048A6" w14:textId="708B2DCD" w:rsidR="003A5BFF" w:rsidRPr="00953014" w:rsidRDefault="003A5BFF" w:rsidP="00953014">
      <w:pPr>
        <w:pStyle w:val="2"/>
        <w:jc w:val="center"/>
        <w:rPr>
          <w:rFonts w:ascii="Times New Roman" w:hAnsi="Times New Roman" w:cs="Times New Roman"/>
          <w:color w:val="auto"/>
          <w:sz w:val="28"/>
          <w:szCs w:val="28"/>
        </w:rPr>
      </w:pPr>
      <w:bookmarkStart w:id="7" w:name="_Toc153143530"/>
      <w:r w:rsidRPr="002C3B64">
        <w:rPr>
          <w:rFonts w:ascii="Times New Roman" w:hAnsi="Times New Roman" w:cs="Times New Roman"/>
          <w:color w:val="auto"/>
          <w:sz w:val="28"/>
          <w:szCs w:val="28"/>
        </w:rPr>
        <w:t xml:space="preserve">5.3 </w:t>
      </w:r>
      <w:r w:rsidRPr="00953014">
        <w:rPr>
          <w:rFonts w:ascii="Times New Roman" w:hAnsi="Times New Roman" w:cs="Times New Roman"/>
          <w:color w:val="auto"/>
          <w:sz w:val="28"/>
          <w:szCs w:val="28"/>
        </w:rPr>
        <w:t>ТЕСТОВЫЙ ПРИМЕР</w:t>
      </w:r>
      <w:bookmarkEnd w:id="7"/>
    </w:p>
    <w:p w14:paraId="1AC8A7D0" w14:textId="402C8B58" w:rsidR="003A5BFF" w:rsidRDefault="003A5BFF" w:rsidP="003A5BFF">
      <w:r>
        <w:t>В качестве теста возьмем следующую пещеру.</w:t>
      </w:r>
      <w:r w:rsidR="009D1974">
        <w:t xml:space="preserve"> (Зеленый кружок +1 очко, красный кружок -1 очко). Номера комнат указаны в кружках.</w:t>
      </w:r>
    </w:p>
    <w:p w14:paraId="1CB81388" w14:textId="2F246053" w:rsidR="003A5BFF" w:rsidRDefault="009D1974" w:rsidP="003A5BFF">
      <w:r w:rsidRPr="009D1974">
        <w:rPr>
          <w:noProof/>
        </w:rPr>
        <w:drawing>
          <wp:inline distT="0" distB="0" distL="0" distR="0" wp14:anchorId="21901CBB" wp14:editId="0176E0C2">
            <wp:extent cx="5940425" cy="3109595"/>
            <wp:effectExtent l="0" t="0" r="3175" b="0"/>
            <wp:docPr id="1541584260" name="Рисунок 1" descr="Изображение выглядит как круг,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4260" name="Рисунок 1" descr="Изображение выглядит как круг, диаграмма&#10;&#10;Автоматически созданное описание"/>
                    <pic:cNvPicPr/>
                  </pic:nvPicPr>
                  <pic:blipFill>
                    <a:blip r:embed="rId7"/>
                    <a:stretch>
                      <a:fillRect/>
                    </a:stretch>
                  </pic:blipFill>
                  <pic:spPr>
                    <a:xfrm>
                      <a:off x="0" y="0"/>
                      <a:ext cx="5940425" cy="3109595"/>
                    </a:xfrm>
                    <a:prstGeom prst="rect">
                      <a:avLst/>
                    </a:prstGeom>
                  </pic:spPr>
                </pic:pic>
              </a:graphicData>
            </a:graphic>
          </wp:inline>
        </w:drawing>
      </w:r>
    </w:p>
    <w:p w14:paraId="34A2A6B7" w14:textId="24754761" w:rsidR="009D1974" w:rsidRDefault="009D1974" w:rsidP="009D1974">
      <w:pPr>
        <w:jc w:val="center"/>
      </w:pPr>
      <w:r>
        <w:t>Рисунок 1 – Тест №1</w:t>
      </w:r>
    </w:p>
    <w:p w14:paraId="74F1A7B5" w14:textId="6C2AC299" w:rsidR="009D1974" w:rsidRDefault="009F6792" w:rsidP="009D1974">
      <w:pPr>
        <w:jc w:val="center"/>
      </w:pPr>
      <w:r w:rsidRPr="009F6792">
        <w:rPr>
          <w:noProof/>
        </w:rPr>
        <w:drawing>
          <wp:inline distT="0" distB="0" distL="0" distR="0" wp14:anchorId="3F784FCF" wp14:editId="534202EB">
            <wp:extent cx="5940425" cy="3418840"/>
            <wp:effectExtent l="0" t="0" r="3175" b="0"/>
            <wp:docPr id="837876827" name="Рисунок 1" descr="Изображение выглядит как диаграмма, линия, Красочность,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6827" name="Рисунок 1" descr="Изображение выглядит как диаграмма, линия, Красочность, круг&#10;&#10;Автоматически созданное описание"/>
                    <pic:cNvPicPr/>
                  </pic:nvPicPr>
                  <pic:blipFill>
                    <a:blip r:embed="rId8"/>
                    <a:stretch>
                      <a:fillRect/>
                    </a:stretch>
                  </pic:blipFill>
                  <pic:spPr>
                    <a:xfrm>
                      <a:off x="0" y="0"/>
                      <a:ext cx="5940425" cy="3418840"/>
                    </a:xfrm>
                    <a:prstGeom prst="rect">
                      <a:avLst/>
                    </a:prstGeom>
                  </pic:spPr>
                </pic:pic>
              </a:graphicData>
            </a:graphic>
          </wp:inline>
        </w:drawing>
      </w:r>
    </w:p>
    <w:p w14:paraId="03AA6783" w14:textId="6E2731EE" w:rsidR="00F61292" w:rsidRDefault="00F61292" w:rsidP="009D1974">
      <w:pPr>
        <w:jc w:val="center"/>
      </w:pPr>
      <w:r>
        <w:lastRenderedPageBreak/>
        <w:t>Рисунок 2 – Тест №2</w:t>
      </w:r>
    </w:p>
    <w:p w14:paraId="3D1202F7" w14:textId="7796C5C0" w:rsidR="00953014" w:rsidRDefault="00953014" w:rsidP="009D1974">
      <w:pPr>
        <w:jc w:val="center"/>
      </w:pPr>
      <w:r w:rsidRPr="00953014">
        <w:rPr>
          <w:noProof/>
        </w:rPr>
        <w:drawing>
          <wp:inline distT="0" distB="0" distL="0" distR="0" wp14:anchorId="6E2D5993" wp14:editId="66B0F41C">
            <wp:extent cx="5940425" cy="3425825"/>
            <wp:effectExtent l="0" t="0" r="3175" b="3175"/>
            <wp:docPr id="583730229" name="Рисунок 1" descr="Изображение выглядит как линия, диаграмма, Красочность,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0229" name="Рисунок 1" descr="Изображение выглядит как линия, диаграмма, Красочность, круг&#10;&#10;Автоматически созданное описание"/>
                    <pic:cNvPicPr/>
                  </pic:nvPicPr>
                  <pic:blipFill>
                    <a:blip r:embed="rId9"/>
                    <a:stretch>
                      <a:fillRect/>
                    </a:stretch>
                  </pic:blipFill>
                  <pic:spPr>
                    <a:xfrm>
                      <a:off x="0" y="0"/>
                      <a:ext cx="5940425" cy="3425825"/>
                    </a:xfrm>
                    <a:prstGeom prst="rect">
                      <a:avLst/>
                    </a:prstGeom>
                  </pic:spPr>
                </pic:pic>
              </a:graphicData>
            </a:graphic>
          </wp:inline>
        </w:drawing>
      </w:r>
    </w:p>
    <w:p w14:paraId="4CEE68A9" w14:textId="0FFAD446" w:rsidR="00953014" w:rsidRPr="002C3B64" w:rsidRDefault="00953014" w:rsidP="009D1974">
      <w:pPr>
        <w:jc w:val="center"/>
      </w:pPr>
      <w:r>
        <w:t>Рисунок</w:t>
      </w:r>
      <w:r w:rsidRPr="002C3B64">
        <w:t xml:space="preserve"> 3 – </w:t>
      </w:r>
      <w:r>
        <w:t>Тест</w:t>
      </w:r>
      <w:r w:rsidRPr="002C3B64">
        <w:t xml:space="preserve"> №3</w:t>
      </w:r>
    </w:p>
    <w:p w14:paraId="34EE823C" w14:textId="3D071109" w:rsidR="00CA0A1C" w:rsidRDefault="009D1974" w:rsidP="00CA0A1C">
      <w:pPr>
        <w:pStyle w:val="2"/>
        <w:jc w:val="center"/>
        <w:rPr>
          <w:rFonts w:ascii="Times New Roman" w:hAnsi="Times New Roman" w:cs="Times New Roman"/>
          <w:color w:val="auto"/>
          <w:sz w:val="28"/>
          <w:szCs w:val="28"/>
        </w:rPr>
      </w:pPr>
      <w:bookmarkStart w:id="8" w:name="_Toc153143531"/>
      <w:r w:rsidRPr="002C3B64">
        <w:rPr>
          <w:rFonts w:ascii="Times New Roman" w:hAnsi="Times New Roman" w:cs="Times New Roman"/>
          <w:color w:val="auto"/>
          <w:sz w:val="28"/>
          <w:szCs w:val="28"/>
        </w:rPr>
        <w:t xml:space="preserve">5.4 </w:t>
      </w:r>
      <w:r w:rsidRPr="00953014">
        <w:rPr>
          <w:rFonts w:ascii="Times New Roman" w:hAnsi="Times New Roman" w:cs="Times New Roman"/>
          <w:color w:val="auto"/>
          <w:sz w:val="28"/>
          <w:szCs w:val="28"/>
        </w:rPr>
        <w:t>КОД</w:t>
      </w:r>
      <w:r w:rsidRPr="002C3B64">
        <w:rPr>
          <w:rFonts w:ascii="Times New Roman" w:hAnsi="Times New Roman" w:cs="Times New Roman"/>
          <w:color w:val="auto"/>
          <w:sz w:val="28"/>
          <w:szCs w:val="28"/>
        </w:rPr>
        <w:t xml:space="preserve"> </w:t>
      </w:r>
      <w:r w:rsidRPr="00953014">
        <w:rPr>
          <w:rFonts w:ascii="Times New Roman" w:hAnsi="Times New Roman" w:cs="Times New Roman"/>
          <w:color w:val="auto"/>
          <w:sz w:val="28"/>
          <w:szCs w:val="28"/>
        </w:rPr>
        <w:t>ПРОГРАММЫ</w:t>
      </w:r>
      <w:bookmarkEnd w:id="8"/>
    </w:p>
    <w:p w14:paraId="419EC40E" w14:textId="77777777" w:rsidR="00CA0A1C" w:rsidRDefault="00CA0A1C" w:rsidP="00CA0A1C">
      <w:pPr>
        <w:widowControl/>
        <w:adjustRightInd w:val="0"/>
        <w:spacing w:line="240" w:lineRule="auto"/>
        <w:ind w:firstLine="0"/>
        <w:jc w:val="left"/>
        <w:rPr>
          <w:rFonts w:ascii="Cascadia Mono" w:eastAsiaTheme="minorHAnsi" w:hAnsi="Cascadia Mono" w:cs="Cascadia Mono"/>
          <w:color w:val="000000"/>
          <w:sz w:val="19"/>
          <w:szCs w:val="19"/>
          <w14:ligatures w14:val="standardContextual"/>
        </w:rPr>
      </w:pPr>
    </w:p>
    <w:p w14:paraId="02D4232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808080"/>
          <w:szCs w:val="28"/>
          <w:lang w:val="en-US"/>
          <w14:ligatures w14:val="standardContextual"/>
        </w:rPr>
        <w:t>#include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&lt;iostream&gt;</w:t>
      </w:r>
    </w:p>
    <w:p w14:paraId="1F566A3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808080"/>
          <w:szCs w:val="28"/>
          <w:lang w:val="en-US"/>
          <w14:ligatures w14:val="standardContextual"/>
        </w:rPr>
        <w:t>#include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&lt;vector&gt;</w:t>
      </w:r>
    </w:p>
    <w:p w14:paraId="5136676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2F2A931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using</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namespace</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std;</w:t>
      </w:r>
      <w:proofErr w:type="gramEnd"/>
    </w:p>
    <w:p w14:paraId="0F59D90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2F7A43B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void</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findtreasure</w:t>
      </w:r>
      <w:proofErr w:type="spellEnd"/>
      <w:r w:rsidRPr="00CA0A1C">
        <w:rPr>
          <w:rFonts w:ascii="Courier New" w:eastAsiaTheme="minorHAnsi" w:hAnsi="Courier New"/>
          <w:color w:val="000000"/>
          <w:szCs w:val="28"/>
          <w:lang w:val="en-US"/>
          <w14:ligatures w14:val="standardContextual"/>
        </w:rPr>
        <w: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&gt;&gt;&amp;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currentroom</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&amp; </w:t>
      </w:r>
      <w:proofErr w:type="spellStart"/>
      <w:r w:rsidRPr="00CA0A1C">
        <w:rPr>
          <w:rFonts w:ascii="Courier New" w:eastAsiaTheme="minorHAnsi" w:hAnsi="Courier New"/>
          <w:color w:val="80808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&gt;&amp; </w:t>
      </w:r>
      <w:proofErr w:type="spellStart"/>
      <w:r w:rsidRPr="00CA0A1C">
        <w:rPr>
          <w:rFonts w:ascii="Courier New" w:eastAsiaTheme="minorHAnsi" w:hAnsi="Courier New"/>
          <w:color w:val="808080"/>
          <w:szCs w:val="28"/>
          <w:lang w:val="en-US"/>
          <w14:ligatures w14:val="standardContextual"/>
        </w:rPr>
        <w:t>currentpath</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&gt;&amp; </w:t>
      </w:r>
      <w:proofErr w:type="spellStart"/>
      <w:r w:rsidRPr="00CA0A1C">
        <w:rPr>
          <w:rFonts w:ascii="Courier New" w:eastAsiaTheme="minorHAnsi" w:hAnsi="Courier New"/>
          <w:color w:val="808080"/>
          <w:szCs w:val="28"/>
          <w:lang w:val="en-US"/>
          <w14:ligatures w14:val="standardContextual"/>
        </w:rPr>
        <w:t>bestpath</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w:t>
      </w:r>
    </w:p>
    <w:p w14:paraId="00853C0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w:t>
      </w:r>
    </w:p>
    <w:p w14:paraId="125C528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проверка</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достижения</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конца</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пещеры</w:t>
      </w:r>
    </w:p>
    <w:p w14:paraId="7AD7B0A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proofErr w:type="spellStart"/>
      <w:r w:rsidRPr="00CA0A1C">
        <w:rPr>
          <w:rFonts w:ascii="Courier New" w:eastAsiaTheme="minorHAnsi" w:hAnsi="Courier New"/>
          <w:color w:val="808080"/>
          <w:szCs w:val="28"/>
          <w:lang w:val="en-US"/>
          <w14:ligatures w14:val="standardContextual"/>
        </w:rPr>
        <w:t>currentroom</w:t>
      </w:r>
      <w:proofErr w:type="spellEnd"/>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1</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 -1 &amp;&amp;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proofErr w:type="spellStart"/>
      <w:r w:rsidRPr="00CA0A1C">
        <w:rPr>
          <w:rFonts w:ascii="Courier New" w:eastAsiaTheme="minorHAnsi" w:hAnsi="Courier New"/>
          <w:color w:val="808080"/>
          <w:szCs w:val="28"/>
          <w:lang w:val="en-US"/>
          <w14:ligatures w14:val="standardContextual"/>
        </w:rPr>
        <w:t>currentroom</w:t>
      </w:r>
      <w:proofErr w:type="spellEnd"/>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2</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 -1) {</w:t>
      </w:r>
    </w:p>
    <w:p w14:paraId="3FA1F72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14:ligatures w14:val="standardContextual"/>
        </w:rPr>
        <w:t>// сохраняем лучший счет и путь до него</w:t>
      </w:r>
    </w:p>
    <w:p w14:paraId="4393D05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&gt;= </w:t>
      </w:r>
      <w:proofErr w:type="spellStart"/>
      <w:r w:rsidRPr="00CA0A1C">
        <w:rPr>
          <w:rFonts w:ascii="Courier New" w:eastAsiaTheme="minorHAnsi" w:hAnsi="Courier New"/>
          <w:color w:val="80808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w:t>
      </w:r>
    </w:p>
    <w:p w14:paraId="18AD4BE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xml:space="preserve"> = </w:t>
      </w:r>
      <w:proofErr w:type="spellStart"/>
      <w:proofErr w:type="gramStart"/>
      <w:r w:rsidRPr="00CA0A1C">
        <w:rPr>
          <w:rFonts w:ascii="Courier New" w:eastAsiaTheme="minorHAnsi" w:hAnsi="Courier New"/>
          <w:color w:val="80808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w:t>
      </w:r>
      <w:proofErr w:type="gramEnd"/>
    </w:p>
    <w:p w14:paraId="4B46187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bestpath</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808080"/>
          <w:szCs w:val="28"/>
          <w:lang w:val="en-US"/>
          <w14:ligatures w14:val="standardContextual"/>
        </w:rPr>
        <w:t>currentpath</w:t>
      </w:r>
      <w:proofErr w:type="spellEnd"/>
      <w:r w:rsidRPr="00CA0A1C">
        <w:rPr>
          <w:rFonts w:ascii="Courier New" w:eastAsiaTheme="minorHAnsi" w:hAnsi="Courier New"/>
          <w:color w:val="000000"/>
          <w:szCs w:val="28"/>
          <w:lang w:val="en-US"/>
          <w14:ligatures w14:val="standardContextual"/>
        </w:rPr>
        <w:t>;</w:t>
      </w:r>
      <w:proofErr w:type="gramEnd"/>
    </w:p>
    <w:p w14:paraId="5B2559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2E7A6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FF"/>
          <w:szCs w:val="28"/>
          <w:lang w:val="en-US"/>
          <w14:ligatures w14:val="standardContextual"/>
        </w:rPr>
        <w:t>return</w:t>
      </w:r>
      <w:r w:rsidRPr="00CA0A1C">
        <w:rPr>
          <w:rFonts w:ascii="Courier New" w:eastAsiaTheme="minorHAnsi" w:hAnsi="Courier New"/>
          <w:color w:val="000000"/>
          <w:szCs w:val="28"/>
          <w:lang w:val="en-US"/>
          <w14:ligatures w14:val="standardContextual"/>
        </w:rPr>
        <w:t>;</w:t>
      </w:r>
      <w:proofErr w:type="gramEnd"/>
    </w:p>
    <w:p w14:paraId="4BEFE5C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D4F9A4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01DD6C9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leftroom</w:t>
      </w:r>
      <w:proofErr w:type="spellEnd"/>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proofErr w:type="spellStart"/>
      <w:r w:rsidRPr="00CA0A1C">
        <w:rPr>
          <w:rFonts w:ascii="Courier New" w:eastAsiaTheme="minorHAnsi" w:hAnsi="Courier New"/>
          <w:color w:val="808080"/>
          <w:szCs w:val="28"/>
          <w:lang w:val="en-US"/>
          <w14:ligatures w14:val="standardContextual"/>
        </w:rPr>
        <w:t>currentroom</w:t>
      </w:r>
      <w:proofErr w:type="spellEnd"/>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1</w:t>
      </w:r>
      <w:proofErr w:type="gramStart"/>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269C4A9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FF"/>
          <w:szCs w:val="28"/>
          <w14:ligatures w14:val="standardContextual"/>
        </w:rPr>
        <w:t>int</w:t>
      </w:r>
      <w:proofErr w:type="spellEnd"/>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rightroom</w:t>
      </w:r>
      <w:proofErr w:type="spellEnd"/>
      <w:r w:rsidRPr="00CA0A1C">
        <w:rPr>
          <w:rFonts w:ascii="Courier New" w:eastAsiaTheme="minorHAnsi" w:hAnsi="Courier New"/>
          <w:color w:val="000000"/>
          <w:szCs w:val="28"/>
          <w14:ligatures w14:val="standardContextual"/>
        </w:rPr>
        <w:t xml:space="preserve"> = </w:t>
      </w:r>
      <w:proofErr w:type="spellStart"/>
      <w:r w:rsidRPr="00CA0A1C">
        <w:rPr>
          <w:rFonts w:ascii="Courier New" w:eastAsiaTheme="minorHAnsi" w:hAnsi="Courier New"/>
          <w:color w:val="808080"/>
          <w:szCs w:val="28"/>
          <w14:ligatures w14:val="standardContextual"/>
        </w:rPr>
        <w:t>cave</w:t>
      </w:r>
      <w:proofErr w:type="spellEnd"/>
      <w:r w:rsidRPr="00CA0A1C">
        <w:rPr>
          <w:rFonts w:ascii="Courier New" w:eastAsiaTheme="minorHAnsi" w:hAnsi="Courier New"/>
          <w:color w:val="008080"/>
          <w:szCs w:val="28"/>
          <w14:ligatures w14:val="standardContextual"/>
        </w:rPr>
        <w:t>[</w:t>
      </w:r>
      <w:proofErr w:type="spellStart"/>
      <w:r w:rsidRPr="00CA0A1C">
        <w:rPr>
          <w:rFonts w:ascii="Courier New" w:eastAsiaTheme="minorHAnsi" w:hAnsi="Courier New"/>
          <w:color w:val="808080"/>
          <w:szCs w:val="28"/>
          <w14:ligatures w14:val="standardContextual"/>
        </w:rPr>
        <w:t>currentroom</w:t>
      </w:r>
      <w:proofErr w:type="spellEnd"/>
      <w:r w:rsidRPr="00CA0A1C">
        <w:rPr>
          <w:rFonts w:ascii="Courier New" w:eastAsiaTheme="minorHAnsi" w:hAnsi="Courier New"/>
          <w:color w:val="008080"/>
          <w:szCs w:val="28"/>
          <w14:ligatures w14:val="standardContextual"/>
        </w:rPr>
        <w:t>][</w:t>
      </w:r>
      <w:r w:rsidRPr="00CA0A1C">
        <w:rPr>
          <w:rFonts w:ascii="Courier New" w:eastAsiaTheme="minorHAnsi" w:hAnsi="Courier New"/>
          <w:color w:val="000000"/>
          <w:szCs w:val="28"/>
          <w14:ligatures w14:val="standardContextual"/>
        </w:rPr>
        <w:t>2</w:t>
      </w:r>
      <w:r w:rsidRPr="00CA0A1C">
        <w:rPr>
          <w:rFonts w:ascii="Courier New" w:eastAsiaTheme="minorHAnsi" w:hAnsi="Courier New"/>
          <w:color w:val="008080"/>
          <w:szCs w:val="28"/>
          <w14:ligatures w14:val="standardContextual"/>
        </w:rPr>
        <w:t>]</w:t>
      </w:r>
      <w:r w:rsidRPr="00CA0A1C">
        <w:rPr>
          <w:rFonts w:ascii="Courier New" w:eastAsiaTheme="minorHAnsi" w:hAnsi="Courier New"/>
          <w:color w:val="000000"/>
          <w:szCs w:val="28"/>
          <w14:ligatures w14:val="standardContextual"/>
        </w:rPr>
        <w:t>;</w:t>
      </w:r>
    </w:p>
    <w:p w14:paraId="54E6DD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37BB03C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w:t>
      </w:r>
      <w:r w:rsidRPr="00CA0A1C">
        <w:rPr>
          <w:rFonts w:ascii="Courier New" w:eastAsiaTheme="minorHAnsi" w:hAnsi="Courier New"/>
          <w:color w:val="008000"/>
          <w:szCs w:val="28"/>
          <w14:ligatures w14:val="standardContextual"/>
        </w:rPr>
        <w:t>// максимальное количество очков, которое можно получить на текущем уровне</w:t>
      </w:r>
    </w:p>
    <w:p w14:paraId="1C8DC5A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maxPossibleScore</w:t>
      </w:r>
      <w:proofErr w:type="spellEnd"/>
      <w:r w:rsidRPr="00CA0A1C">
        <w:rPr>
          <w:rFonts w:ascii="Courier New" w:eastAsiaTheme="minorHAnsi" w:hAnsi="Courier New"/>
          <w:color w:val="000000"/>
          <w:szCs w:val="28"/>
          <w:lang w:val="en-US"/>
          <w14:ligatures w14:val="standardContextual"/>
        </w:rPr>
        <w:t xml:space="preserve"> = </w:t>
      </w:r>
      <w:proofErr w:type="gramStart"/>
      <w:r w:rsidRPr="00CA0A1C">
        <w:rPr>
          <w:rFonts w:ascii="Courier New" w:eastAsiaTheme="minorHAnsi" w:hAnsi="Courier New"/>
          <w:color w:val="000000"/>
          <w:szCs w:val="28"/>
          <w:lang w:val="en-US"/>
          <w14:ligatures w14:val="standardContextual"/>
        </w:rPr>
        <w:t>pow(</w:t>
      </w:r>
      <w:proofErr w:type="gramEnd"/>
      <w:r w:rsidRPr="00CA0A1C">
        <w:rPr>
          <w:rFonts w:ascii="Courier New" w:eastAsiaTheme="minorHAnsi" w:hAnsi="Courier New"/>
          <w:color w:val="000000"/>
          <w:szCs w:val="28"/>
          <w:lang w:val="en-US"/>
          <w14:ligatures w14:val="standardContextual"/>
        </w:rPr>
        <w:t xml:space="preserve">2,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 xml:space="preserve"> - </w:t>
      </w:r>
      <w:proofErr w:type="spellStart"/>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.size</w:t>
      </w:r>
      <w:proofErr w:type="spellEnd"/>
      <w:r w:rsidRPr="00CA0A1C">
        <w:rPr>
          <w:rFonts w:ascii="Courier New" w:eastAsiaTheme="minorHAnsi" w:hAnsi="Courier New"/>
          <w:color w:val="000000"/>
          <w:szCs w:val="28"/>
          <w:lang w:val="en-US"/>
          <w14:ligatures w14:val="standardContextual"/>
        </w:rPr>
        <w:t>());</w:t>
      </w:r>
    </w:p>
    <w:p w14:paraId="05E3C2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0DB6E75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14:ligatures w14:val="standardContextual"/>
        </w:rPr>
        <w:t>// продолжаем поиск только если текущий счет + максимально возможный остаток очков превышает лучший счет</w:t>
      </w:r>
    </w:p>
    <w:p w14:paraId="3CD676C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 </w:t>
      </w:r>
      <w:proofErr w:type="spellStart"/>
      <w:r w:rsidRPr="00CA0A1C">
        <w:rPr>
          <w:rFonts w:ascii="Courier New" w:eastAsiaTheme="minorHAnsi" w:hAnsi="Courier New"/>
          <w:color w:val="000000"/>
          <w:szCs w:val="28"/>
          <w:lang w:val="en-US"/>
          <w14:ligatures w14:val="standardContextual"/>
        </w:rPr>
        <w:t>maxPossibleScore</w:t>
      </w:r>
      <w:proofErr w:type="spellEnd"/>
      <w:r w:rsidRPr="00CA0A1C">
        <w:rPr>
          <w:rFonts w:ascii="Courier New" w:eastAsiaTheme="minorHAnsi" w:hAnsi="Courier New"/>
          <w:color w:val="000000"/>
          <w:szCs w:val="28"/>
          <w:lang w:val="en-US"/>
          <w14:ligatures w14:val="standardContextual"/>
        </w:rPr>
        <w:t xml:space="preserve"> &lt;= </w:t>
      </w:r>
      <w:proofErr w:type="spellStart"/>
      <w:r w:rsidRPr="00CA0A1C">
        <w:rPr>
          <w:rFonts w:ascii="Courier New" w:eastAsiaTheme="minorHAnsi" w:hAnsi="Courier New"/>
          <w:color w:val="80808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w:t>
      </w:r>
    </w:p>
    <w:p w14:paraId="0A98BA7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FF"/>
          <w:szCs w:val="28"/>
          <w:lang w:val="en-US"/>
          <w14:ligatures w14:val="standardContextual"/>
        </w:rPr>
        <w:t>return</w:t>
      </w:r>
      <w:r w:rsidRPr="00CA0A1C">
        <w:rPr>
          <w:rFonts w:ascii="Courier New" w:eastAsiaTheme="minorHAnsi" w:hAnsi="Courier New"/>
          <w:color w:val="000000"/>
          <w:szCs w:val="28"/>
          <w:lang w:val="en-US"/>
          <w14:ligatures w14:val="standardContextual"/>
        </w:rPr>
        <w:t>;</w:t>
      </w:r>
      <w:proofErr w:type="gramEnd"/>
    </w:p>
    <w:p w14:paraId="20373EB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26D4B7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35F415E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продолжаем поиск влево</w:t>
      </w:r>
    </w:p>
    <w:p w14:paraId="6FF90F5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if</w:t>
      </w:r>
      <w:proofErr w:type="spellEnd"/>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leftroom</w:t>
      </w:r>
      <w:proofErr w:type="spellEnd"/>
      <w:r w:rsidRPr="00CA0A1C">
        <w:rPr>
          <w:rFonts w:ascii="Courier New" w:eastAsiaTheme="minorHAnsi" w:hAnsi="Courier New"/>
          <w:color w:val="000000"/>
          <w:szCs w:val="28"/>
          <w14:ligatures w14:val="standardContextual"/>
        </w:rPr>
        <w:t xml:space="preserve"> !</w:t>
      </w:r>
      <w:proofErr w:type="gramEnd"/>
      <w:r w:rsidRPr="00CA0A1C">
        <w:rPr>
          <w:rFonts w:ascii="Courier New" w:eastAsiaTheme="minorHAnsi" w:hAnsi="Courier New"/>
          <w:color w:val="000000"/>
          <w:szCs w:val="28"/>
          <w14:ligatures w14:val="standardContextual"/>
        </w:rPr>
        <w:t>= -1) {</w:t>
      </w:r>
    </w:p>
    <w:p w14:paraId="40CD837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w:t>
      </w:r>
      <w:proofErr w:type="spellStart"/>
      <w:r w:rsidRPr="00CA0A1C">
        <w:rPr>
          <w:rFonts w:ascii="Courier New" w:eastAsiaTheme="minorHAnsi" w:hAnsi="Courier New"/>
          <w:color w:val="000000"/>
          <w:szCs w:val="28"/>
          <w:lang w:val="en-US"/>
          <w14:ligatures w14:val="standardContextual"/>
        </w:rPr>
        <w:t>leftroom</w:t>
      </w:r>
      <w:proofErr w:type="spellEnd"/>
      <w:r w:rsidRPr="00CA0A1C">
        <w:rPr>
          <w:rFonts w:ascii="Courier New" w:eastAsiaTheme="minorHAnsi" w:hAnsi="Courier New"/>
          <w:color w:val="000000"/>
          <w:szCs w:val="28"/>
          <w:lang w:val="en-US"/>
          <w14:ligatures w14:val="standardContextual"/>
        </w:rPr>
        <w:t>);</w:t>
      </w:r>
    </w:p>
    <w:p w14:paraId="2738915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findtreasure</w:t>
      </w:r>
      <w:proofErr w:type="spellEnd"/>
      <w:r w:rsidRPr="00CA0A1C">
        <w:rPr>
          <w:rFonts w:ascii="Courier New" w:eastAsiaTheme="minorHAnsi" w:hAnsi="Courier New"/>
          <w:color w:val="000000"/>
          <w:szCs w:val="28"/>
          <w:lang w:val="en-US"/>
          <w14:ligatures w14:val="standardContextual"/>
        </w:rPr>
        <w:t>(</w:t>
      </w:r>
      <w:proofErr w:type="gramEnd"/>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leftroom</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proofErr w:type="spellStart"/>
      <w:r w:rsidRPr="00CA0A1C">
        <w:rPr>
          <w:rFonts w:ascii="Courier New" w:eastAsiaTheme="minorHAnsi" w:hAnsi="Courier New"/>
          <w:color w:val="000000"/>
          <w:szCs w:val="28"/>
          <w:lang w:val="en-US"/>
          <w14:ligatures w14:val="standardContextual"/>
        </w:rPr>
        <w:t>leftroom</w:t>
      </w:r>
      <w:proofErr w:type="spellEnd"/>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currentpath</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bestpath</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w:t>
      </w:r>
    </w:p>
    <w:p w14:paraId="402CAA2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14:ligatures w14:val="standardContextual"/>
        </w:rPr>
        <w:t>currentpath</w:t>
      </w:r>
      <w:r w:rsidRPr="00CA0A1C">
        <w:rPr>
          <w:rFonts w:ascii="Courier New" w:eastAsiaTheme="minorHAnsi" w:hAnsi="Courier New"/>
          <w:color w:val="000000"/>
          <w:szCs w:val="28"/>
          <w14:ligatures w14:val="standardContextual"/>
        </w:rPr>
        <w:t>.pop_</w:t>
      </w:r>
      <w:proofErr w:type="gramStart"/>
      <w:r w:rsidRPr="00CA0A1C">
        <w:rPr>
          <w:rFonts w:ascii="Courier New" w:eastAsiaTheme="minorHAnsi" w:hAnsi="Courier New"/>
          <w:color w:val="000000"/>
          <w:szCs w:val="28"/>
          <w14:ligatures w14:val="standardContextual"/>
        </w:rPr>
        <w:t>back</w:t>
      </w:r>
      <w:proofErr w:type="spellEnd"/>
      <w:r w:rsidRPr="00CA0A1C">
        <w:rPr>
          <w:rFonts w:ascii="Courier New" w:eastAsiaTheme="minorHAnsi" w:hAnsi="Courier New"/>
          <w:color w:val="000000"/>
          <w:szCs w:val="28"/>
          <w14:ligatures w14:val="standardContextual"/>
        </w:rPr>
        <w:t>(</w:t>
      </w:r>
      <w:proofErr w:type="gram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возврат к предыдущему состоянию пути</w:t>
      </w:r>
    </w:p>
    <w:p w14:paraId="0C882AB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5EDC00E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391A936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продолжаем поиск вправо</w:t>
      </w:r>
    </w:p>
    <w:p w14:paraId="4B94A95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if</w:t>
      </w:r>
      <w:proofErr w:type="spellEnd"/>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rightroom</w:t>
      </w:r>
      <w:proofErr w:type="spellEnd"/>
      <w:r w:rsidRPr="00CA0A1C">
        <w:rPr>
          <w:rFonts w:ascii="Courier New" w:eastAsiaTheme="minorHAnsi" w:hAnsi="Courier New"/>
          <w:color w:val="000000"/>
          <w:szCs w:val="28"/>
          <w14:ligatures w14:val="standardContextual"/>
        </w:rPr>
        <w:t xml:space="preserve"> !</w:t>
      </w:r>
      <w:proofErr w:type="gramEnd"/>
      <w:r w:rsidRPr="00CA0A1C">
        <w:rPr>
          <w:rFonts w:ascii="Courier New" w:eastAsiaTheme="minorHAnsi" w:hAnsi="Courier New"/>
          <w:color w:val="000000"/>
          <w:szCs w:val="28"/>
          <w14:ligatures w14:val="standardContextual"/>
        </w:rPr>
        <w:t>= -1) {</w:t>
      </w:r>
    </w:p>
    <w:p w14:paraId="21310B7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w:t>
      </w:r>
      <w:proofErr w:type="spellStart"/>
      <w:r w:rsidRPr="00CA0A1C">
        <w:rPr>
          <w:rFonts w:ascii="Courier New" w:eastAsiaTheme="minorHAnsi" w:hAnsi="Courier New"/>
          <w:color w:val="000000"/>
          <w:szCs w:val="28"/>
          <w:lang w:val="en-US"/>
          <w14:ligatures w14:val="standardContextual"/>
        </w:rPr>
        <w:t>rightroom</w:t>
      </w:r>
      <w:proofErr w:type="spellEnd"/>
      <w:r w:rsidRPr="00CA0A1C">
        <w:rPr>
          <w:rFonts w:ascii="Courier New" w:eastAsiaTheme="minorHAnsi" w:hAnsi="Courier New"/>
          <w:color w:val="000000"/>
          <w:szCs w:val="28"/>
          <w:lang w:val="en-US"/>
          <w14:ligatures w14:val="standardContextual"/>
        </w:rPr>
        <w:t>);</w:t>
      </w:r>
    </w:p>
    <w:p w14:paraId="719138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findtreasure</w:t>
      </w:r>
      <w:proofErr w:type="spellEnd"/>
      <w:r w:rsidRPr="00CA0A1C">
        <w:rPr>
          <w:rFonts w:ascii="Courier New" w:eastAsiaTheme="minorHAnsi" w:hAnsi="Courier New"/>
          <w:color w:val="000000"/>
          <w:szCs w:val="28"/>
          <w:lang w:val="en-US"/>
          <w14:ligatures w14:val="standardContextual"/>
        </w:rPr>
        <w:t>(</w:t>
      </w:r>
      <w:proofErr w:type="gramEnd"/>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rightroom</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proofErr w:type="spellStart"/>
      <w:r w:rsidRPr="00CA0A1C">
        <w:rPr>
          <w:rFonts w:ascii="Courier New" w:eastAsiaTheme="minorHAnsi" w:hAnsi="Courier New"/>
          <w:color w:val="000000"/>
          <w:szCs w:val="28"/>
          <w:lang w:val="en-US"/>
          <w14:ligatures w14:val="standardContextual"/>
        </w:rPr>
        <w:t>rightroom</w:t>
      </w:r>
      <w:proofErr w:type="spellEnd"/>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currentpath</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lang w:val="en-US"/>
          <w14:ligatures w14:val="standardContextual"/>
        </w:rPr>
        <w:t>bestpath</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w:t>
      </w:r>
    </w:p>
    <w:p w14:paraId="6B2BE56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808080"/>
          <w:szCs w:val="28"/>
          <w14:ligatures w14:val="standardContextual"/>
        </w:rPr>
        <w:t>currentpath</w:t>
      </w:r>
      <w:r w:rsidRPr="00CA0A1C">
        <w:rPr>
          <w:rFonts w:ascii="Courier New" w:eastAsiaTheme="minorHAnsi" w:hAnsi="Courier New"/>
          <w:color w:val="000000"/>
          <w:szCs w:val="28"/>
          <w14:ligatures w14:val="standardContextual"/>
        </w:rPr>
        <w:t>.pop_</w:t>
      </w:r>
      <w:proofErr w:type="gramStart"/>
      <w:r w:rsidRPr="00CA0A1C">
        <w:rPr>
          <w:rFonts w:ascii="Courier New" w:eastAsiaTheme="minorHAnsi" w:hAnsi="Courier New"/>
          <w:color w:val="000000"/>
          <w:szCs w:val="28"/>
          <w14:ligatures w14:val="standardContextual"/>
        </w:rPr>
        <w:t>back</w:t>
      </w:r>
      <w:proofErr w:type="spellEnd"/>
      <w:r w:rsidRPr="00CA0A1C">
        <w:rPr>
          <w:rFonts w:ascii="Courier New" w:eastAsiaTheme="minorHAnsi" w:hAnsi="Courier New"/>
          <w:color w:val="000000"/>
          <w:szCs w:val="28"/>
          <w14:ligatures w14:val="standardContextual"/>
        </w:rPr>
        <w:t>(</w:t>
      </w:r>
      <w:proofErr w:type="gram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возврат к предыдущему состоянию пути</w:t>
      </w:r>
    </w:p>
    <w:p w14:paraId="0E0BB0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18C63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w:t>
      </w:r>
    </w:p>
    <w:p w14:paraId="31CC4A7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055177E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8000"/>
          <w:szCs w:val="28"/>
          <w14:ligatures w14:val="standardContextual"/>
        </w:rPr>
        <w:t>// функция для поиска сокровища в пещере</w:t>
      </w:r>
    </w:p>
    <w:p w14:paraId="21715CA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void</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searchtreasure</w:t>
      </w:r>
      <w:proofErr w:type="spellEnd"/>
      <w:r w:rsidRPr="00CA0A1C">
        <w:rPr>
          <w:rFonts w:ascii="Courier New" w:eastAsiaTheme="minorHAnsi" w:hAnsi="Courier New"/>
          <w:color w:val="000000"/>
          <w:szCs w:val="28"/>
          <w:lang w:val="en-US"/>
          <w14:ligatures w14:val="standardContextual"/>
        </w:rPr>
        <w: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&gt;&gt;&amp;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w:t>
      </w:r>
    </w:p>
    <w:p w14:paraId="14FCC2B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 </w:t>
      </w:r>
      <w:proofErr w:type="gramStart"/>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proofErr w:type="gramEnd"/>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текущий</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счет</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очков</w:t>
      </w:r>
    </w:p>
    <w:p w14:paraId="3FC7DCD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6F008A"/>
          <w:szCs w:val="28"/>
          <w:lang w:val="en-US"/>
          <w14:ligatures w14:val="standardContextual"/>
        </w:rPr>
        <w:t>INT_MIN</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лучший</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счет</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очков</w:t>
      </w:r>
    </w:p>
    <w:p w14:paraId="716F50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2B91AF"/>
          <w:szCs w:val="28"/>
          <w14:ligatures w14:val="standardContextual"/>
        </w:rPr>
        <w:t>vector</w:t>
      </w:r>
      <w:proofErr w:type="spellEnd"/>
      <w:r w:rsidRPr="00CA0A1C">
        <w:rPr>
          <w:rFonts w:ascii="Courier New" w:eastAsiaTheme="minorHAnsi" w:hAnsi="Courier New"/>
          <w:color w:val="000000"/>
          <w:szCs w:val="28"/>
          <w14:ligatures w14:val="standardContextual"/>
        </w:rPr>
        <w:t>&lt;</w:t>
      </w:r>
      <w:proofErr w:type="spellStart"/>
      <w:r w:rsidRPr="00CA0A1C">
        <w:rPr>
          <w:rFonts w:ascii="Courier New" w:eastAsiaTheme="minorHAnsi" w:hAnsi="Courier New"/>
          <w:color w:val="0000FF"/>
          <w:szCs w:val="28"/>
          <w14:ligatures w14:val="standardContextual"/>
        </w:rPr>
        <w:t>int</w:t>
      </w:r>
      <w:proofErr w:type="spellEnd"/>
      <w:r w:rsidRPr="00CA0A1C">
        <w:rPr>
          <w:rFonts w:ascii="Courier New" w:eastAsiaTheme="minorHAnsi" w:hAnsi="Courier New"/>
          <w:color w:val="000000"/>
          <w:szCs w:val="28"/>
          <w14:ligatures w14:val="standardContextual"/>
        </w:rPr>
        <w:t xml:space="preserve">&gt; </w:t>
      </w:r>
      <w:proofErr w:type="spellStart"/>
      <w:proofErr w:type="gramStart"/>
      <w:r w:rsidRPr="00CA0A1C">
        <w:rPr>
          <w:rFonts w:ascii="Courier New" w:eastAsiaTheme="minorHAnsi" w:hAnsi="Courier New"/>
          <w:color w:val="000000"/>
          <w:szCs w:val="28"/>
          <w14:ligatures w14:val="standardContextual"/>
        </w:rPr>
        <w:t>currentpath</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w:t>
      </w:r>
      <w:proofErr w:type="gramEnd"/>
      <w:r w:rsidRPr="00CA0A1C">
        <w:rPr>
          <w:rFonts w:ascii="Courier New" w:eastAsiaTheme="minorHAnsi" w:hAnsi="Courier New"/>
          <w:color w:val="008000"/>
          <w:szCs w:val="28"/>
          <w14:ligatures w14:val="standardContextual"/>
        </w:rPr>
        <w:t>/ текущий путь до лучшего результата</w:t>
      </w:r>
    </w:p>
    <w:p w14:paraId="566CAA1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2B91AF"/>
          <w:szCs w:val="28"/>
          <w14:ligatures w14:val="standardContextual"/>
        </w:rPr>
        <w:t>vector</w:t>
      </w:r>
      <w:proofErr w:type="spellEnd"/>
      <w:r w:rsidRPr="00CA0A1C">
        <w:rPr>
          <w:rFonts w:ascii="Courier New" w:eastAsiaTheme="minorHAnsi" w:hAnsi="Courier New"/>
          <w:color w:val="000000"/>
          <w:szCs w:val="28"/>
          <w14:ligatures w14:val="standardContextual"/>
        </w:rPr>
        <w:t>&lt;</w:t>
      </w:r>
      <w:proofErr w:type="spellStart"/>
      <w:r w:rsidRPr="00CA0A1C">
        <w:rPr>
          <w:rFonts w:ascii="Courier New" w:eastAsiaTheme="minorHAnsi" w:hAnsi="Courier New"/>
          <w:color w:val="0000FF"/>
          <w:szCs w:val="28"/>
          <w14:ligatures w14:val="standardContextual"/>
        </w:rPr>
        <w:t>int</w:t>
      </w:r>
      <w:proofErr w:type="spellEnd"/>
      <w:r w:rsidRPr="00CA0A1C">
        <w:rPr>
          <w:rFonts w:ascii="Courier New" w:eastAsiaTheme="minorHAnsi" w:hAnsi="Courier New"/>
          <w:color w:val="000000"/>
          <w:szCs w:val="28"/>
          <w14:ligatures w14:val="standardContextual"/>
        </w:rPr>
        <w:t xml:space="preserve">&gt; </w:t>
      </w:r>
      <w:proofErr w:type="spellStart"/>
      <w:proofErr w:type="gramStart"/>
      <w:r w:rsidRPr="00CA0A1C">
        <w:rPr>
          <w:rFonts w:ascii="Courier New" w:eastAsiaTheme="minorHAnsi" w:hAnsi="Courier New"/>
          <w:color w:val="000000"/>
          <w:szCs w:val="28"/>
          <w14:ligatures w14:val="standardContextual"/>
        </w:rPr>
        <w:t>bestpath</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w:t>
      </w:r>
      <w:proofErr w:type="gramEnd"/>
      <w:r w:rsidRPr="00CA0A1C">
        <w:rPr>
          <w:rFonts w:ascii="Courier New" w:eastAsiaTheme="minorHAnsi" w:hAnsi="Courier New"/>
          <w:color w:val="008000"/>
          <w:szCs w:val="28"/>
          <w14:ligatures w14:val="standardContextual"/>
        </w:rPr>
        <w:t>/ лучший путь до лучшего результата</w:t>
      </w:r>
    </w:p>
    <w:p w14:paraId="21C69F4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5BD86B7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вычисляем глубину дерева</w:t>
      </w:r>
    </w:p>
    <w:p w14:paraId="189F687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int</w:t>
      </w:r>
      <w:proofErr w:type="spellEnd"/>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depth</w:t>
      </w:r>
      <w:proofErr w:type="spellEnd"/>
      <w:r w:rsidRPr="00CA0A1C">
        <w:rPr>
          <w:rFonts w:ascii="Courier New" w:eastAsiaTheme="minorHAnsi" w:hAnsi="Courier New"/>
          <w:color w:val="000000"/>
          <w:szCs w:val="28"/>
          <w14:ligatures w14:val="standardContextual"/>
        </w:rPr>
        <w:t xml:space="preserve"> = log2(</w:t>
      </w:r>
      <w:proofErr w:type="spellStart"/>
      <w:proofErr w:type="gramStart"/>
      <w:r w:rsidRPr="00CA0A1C">
        <w:rPr>
          <w:rFonts w:ascii="Courier New" w:eastAsiaTheme="minorHAnsi" w:hAnsi="Courier New"/>
          <w:color w:val="808080"/>
          <w:szCs w:val="28"/>
          <w14:ligatures w14:val="standardContextual"/>
        </w:rPr>
        <w:t>cave</w:t>
      </w:r>
      <w:r w:rsidRPr="00CA0A1C">
        <w:rPr>
          <w:rFonts w:ascii="Courier New" w:eastAsiaTheme="minorHAnsi" w:hAnsi="Courier New"/>
          <w:color w:val="000000"/>
          <w:szCs w:val="28"/>
          <w14:ligatures w14:val="standardContextual"/>
        </w:rPr>
        <w:t>.size</w:t>
      </w:r>
      <w:proofErr w:type="spellEnd"/>
      <w:proofErr w:type="gramEnd"/>
      <w:r w:rsidRPr="00CA0A1C">
        <w:rPr>
          <w:rFonts w:ascii="Courier New" w:eastAsiaTheme="minorHAnsi" w:hAnsi="Courier New"/>
          <w:color w:val="000000"/>
          <w:szCs w:val="28"/>
          <w14:ligatures w14:val="standardContextual"/>
        </w:rPr>
        <w:t>());</w:t>
      </w:r>
    </w:p>
    <w:p w14:paraId="36771B2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1258BDE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начинаем поиск с комнаты 0 (вход в пещеру)</w:t>
      </w:r>
    </w:p>
    <w:p w14:paraId="7179CC2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currentpath.push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(0);</w:t>
      </w:r>
    </w:p>
    <w:p w14:paraId="689A362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findtreasure</w:t>
      </w:r>
      <w:proofErr w:type="spellEnd"/>
      <w:r w:rsidRPr="00CA0A1C">
        <w:rPr>
          <w:rFonts w:ascii="Courier New" w:eastAsiaTheme="minorHAnsi" w:hAnsi="Courier New"/>
          <w:color w:val="000000"/>
          <w:szCs w:val="28"/>
          <w:lang w:val="en-US"/>
          <w14:ligatures w14:val="standardContextual"/>
        </w:rPr>
        <w:t>(</w:t>
      </w:r>
      <w:proofErr w:type="gramEnd"/>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0, </w:t>
      </w:r>
      <w:proofErr w:type="spellStart"/>
      <w:r w:rsidRPr="00CA0A1C">
        <w:rPr>
          <w:rFonts w:ascii="Courier New" w:eastAsiaTheme="minorHAnsi" w:hAnsi="Courier New"/>
          <w:color w:val="000000"/>
          <w:szCs w:val="28"/>
          <w:lang w:val="en-US"/>
          <w14:ligatures w14:val="standardContextual"/>
        </w:rPr>
        <w:t>currentscore</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bestscore</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currentpath</w:t>
      </w:r>
      <w:proofErr w:type="spell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bestpath</w:t>
      </w:r>
      <w:proofErr w:type="spellEnd"/>
      <w:r w:rsidRPr="00CA0A1C">
        <w:rPr>
          <w:rFonts w:ascii="Courier New" w:eastAsiaTheme="minorHAnsi" w:hAnsi="Courier New"/>
          <w:color w:val="000000"/>
          <w:szCs w:val="28"/>
          <w:lang w:val="en-US"/>
          <w14:ligatures w14:val="standardContextual"/>
        </w:rPr>
        <w:t>, depth);</w:t>
      </w:r>
    </w:p>
    <w:p w14:paraId="7F1C80B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03829A5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14:ligatures w14:val="standardContextual"/>
        </w:rPr>
        <w:t>// выводим лучший результат и путь до него</w:t>
      </w:r>
    </w:p>
    <w:p w14:paraId="4467B56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Лучший счет очков: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bestscore</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endl</w:t>
      </w:r>
      <w:proofErr w:type="spellEnd"/>
      <w:r w:rsidRPr="00CA0A1C">
        <w:rPr>
          <w:rFonts w:ascii="Courier New" w:eastAsiaTheme="minorHAnsi" w:hAnsi="Courier New"/>
          <w:color w:val="000000"/>
          <w:szCs w:val="28"/>
          <w14:ligatures w14:val="standardContextual"/>
        </w:rPr>
        <w:t>;</w:t>
      </w:r>
    </w:p>
    <w:p w14:paraId="59A5FF7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Лучший путь: "</w:t>
      </w:r>
      <w:r w:rsidRPr="00CA0A1C">
        <w:rPr>
          <w:rFonts w:ascii="Courier New" w:eastAsiaTheme="minorHAnsi" w:hAnsi="Courier New"/>
          <w:color w:val="000000"/>
          <w:szCs w:val="28"/>
          <w14:ligatures w14:val="standardContextual"/>
        </w:rPr>
        <w:t>;</w:t>
      </w:r>
    </w:p>
    <w:p w14:paraId="5045442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for</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 0;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&lt; </w:t>
      </w:r>
      <w:proofErr w:type="spellStart"/>
      <w:proofErr w:type="gramStart"/>
      <w:r w:rsidRPr="00CA0A1C">
        <w:rPr>
          <w:rFonts w:ascii="Courier New" w:eastAsiaTheme="minorHAnsi" w:hAnsi="Courier New"/>
          <w:color w:val="000000"/>
          <w:szCs w:val="28"/>
          <w:lang w:val="en-US"/>
          <w14:ligatures w14:val="standardContextual"/>
        </w:rPr>
        <w:t>bestpath.size</w:t>
      </w:r>
      <w:proofErr w:type="spellEnd"/>
      <w:proofErr w:type="gramEnd"/>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w:t>
      </w:r>
    </w:p>
    <w:p w14:paraId="0C5560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&gt; 0) {</w:t>
      </w:r>
    </w:p>
    <w:p w14:paraId="42525CD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-&gt; </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6CC06B9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2CEC3E4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bestpath</w:t>
      </w:r>
      <w:proofErr w:type="spellEnd"/>
      <w:r w:rsidRPr="00CA0A1C">
        <w:rPr>
          <w:rFonts w:ascii="Courier New" w:eastAsiaTheme="minorHAnsi" w:hAnsi="Courier New"/>
          <w:color w:val="008080"/>
          <w:szCs w:val="28"/>
          <w:lang w:val="en-US"/>
          <w14:ligatures w14:val="standardContextual"/>
        </w:rPr>
        <w:t>[</w:t>
      </w:r>
      <w:proofErr w:type="spellStart"/>
      <w:r w:rsidRPr="00CA0A1C">
        <w:rPr>
          <w:rFonts w:ascii="Courier New" w:eastAsiaTheme="minorHAnsi" w:hAnsi="Courier New"/>
          <w:color w:val="000000"/>
          <w:szCs w:val="28"/>
          <w:lang w:val="en-US"/>
          <w14:ligatures w14:val="standardContextual"/>
        </w:rPr>
        <w:t>i</w:t>
      </w:r>
      <w:proofErr w:type="spellEnd"/>
      <w:proofErr w:type="gramStart"/>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7E1DC2B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6C4DF8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endl</w:t>
      </w:r>
      <w:proofErr w:type="spellEnd"/>
      <w:r w:rsidRPr="00CA0A1C">
        <w:rPr>
          <w:rFonts w:ascii="Courier New" w:eastAsiaTheme="minorHAnsi" w:hAnsi="Courier New"/>
          <w:color w:val="000000"/>
          <w:szCs w:val="28"/>
          <w:lang w:val="en-US"/>
          <w14:ligatures w14:val="standardContextual"/>
        </w:rPr>
        <w:t>;</w:t>
      </w:r>
      <w:proofErr w:type="gramEnd"/>
    </w:p>
    <w:p w14:paraId="59BFCBC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w:t>
      </w:r>
    </w:p>
    <w:p w14:paraId="2DF88E2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3372E6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main(</w:t>
      </w:r>
      <w:proofErr w:type="gramEnd"/>
      <w:r w:rsidRPr="00CA0A1C">
        <w:rPr>
          <w:rFonts w:ascii="Courier New" w:eastAsiaTheme="minorHAnsi" w:hAnsi="Courier New"/>
          <w:color w:val="000000"/>
          <w:szCs w:val="28"/>
          <w:lang w:val="en-US"/>
          <w14:ligatures w14:val="standardContextual"/>
        </w:rPr>
        <w:t>)</w:t>
      </w:r>
    </w:p>
    <w:p w14:paraId="59FDF50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w:t>
      </w:r>
    </w:p>
    <w:p w14:paraId="7EACFD4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system(</w:t>
      </w:r>
      <w:proofErr w:type="gramEnd"/>
      <w:r w:rsidRPr="00CA0A1C">
        <w:rPr>
          <w:rFonts w:ascii="Courier New" w:eastAsiaTheme="minorHAnsi" w:hAnsi="Courier New"/>
          <w:color w:val="A31515"/>
          <w:szCs w:val="28"/>
          <w:lang w:val="en-US"/>
          <w14:ligatures w14:val="standardContextual"/>
        </w:rPr>
        <w:t>"</w:t>
      </w:r>
      <w:proofErr w:type="spellStart"/>
      <w:r w:rsidRPr="00CA0A1C">
        <w:rPr>
          <w:rFonts w:ascii="Courier New" w:eastAsiaTheme="minorHAnsi" w:hAnsi="Courier New"/>
          <w:color w:val="A31515"/>
          <w:szCs w:val="28"/>
          <w:lang w:val="en-US"/>
          <w14:ligatures w14:val="standardContextual"/>
        </w:rPr>
        <w:t>chcp</w:t>
      </w:r>
      <w:proofErr w:type="spellEnd"/>
      <w:r w:rsidRPr="00CA0A1C">
        <w:rPr>
          <w:rFonts w:ascii="Courier New" w:eastAsiaTheme="minorHAnsi" w:hAnsi="Courier New"/>
          <w:color w:val="A31515"/>
          <w:szCs w:val="28"/>
          <w:lang w:val="en-US"/>
          <w14:ligatures w14:val="standardContextual"/>
        </w:rPr>
        <w:t xml:space="preserve"> 1251"</w:t>
      </w:r>
      <w:r w:rsidRPr="00CA0A1C">
        <w:rPr>
          <w:rFonts w:ascii="Courier New" w:eastAsiaTheme="minorHAnsi" w:hAnsi="Courier New"/>
          <w:color w:val="000000"/>
          <w:szCs w:val="28"/>
          <w:lang w:val="en-US"/>
          <w14:ligatures w14:val="standardContextual"/>
        </w:rPr>
        <w:t>);</w:t>
      </w:r>
    </w:p>
    <w:p w14:paraId="4D7E804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n, num, res, room1, room</w:t>
      </w:r>
      <w:proofErr w:type="gramStart"/>
      <w:r w:rsidRPr="00CA0A1C">
        <w:rPr>
          <w:rFonts w:ascii="Courier New" w:eastAsiaTheme="minorHAnsi" w:hAnsi="Courier New"/>
          <w:color w:val="000000"/>
          <w:szCs w:val="28"/>
          <w:lang w:val="en-US"/>
          <w14:ligatures w14:val="standardContextual"/>
        </w:rPr>
        <w:t>2,points</w:t>
      </w:r>
      <w:proofErr w:type="gramEnd"/>
      <w:r w:rsidRPr="00CA0A1C">
        <w:rPr>
          <w:rFonts w:ascii="Courier New" w:eastAsiaTheme="minorHAnsi" w:hAnsi="Courier New"/>
          <w:color w:val="000000"/>
          <w:szCs w:val="28"/>
          <w:lang w:val="en-US"/>
          <w14:ligatures w14:val="standardContextual"/>
        </w:rPr>
        <w:t>;</w:t>
      </w:r>
    </w:p>
    <w:p w14:paraId="090C608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&gt;&gt; </w:t>
      </w:r>
      <w:proofErr w:type="gramStart"/>
      <w:r w:rsidRPr="00CA0A1C">
        <w:rPr>
          <w:rFonts w:ascii="Courier New" w:eastAsiaTheme="minorHAnsi" w:hAnsi="Courier New"/>
          <w:color w:val="000000"/>
          <w:szCs w:val="28"/>
          <w:lang w:val="en-US"/>
          <w14:ligatures w14:val="standardContextual"/>
        </w:rPr>
        <w:t>cave;</w:t>
      </w:r>
      <w:proofErr w:type="gramEnd"/>
    </w:p>
    <w:p w14:paraId="3AE056D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true</w:t>
      </w:r>
      <w:r w:rsidRPr="00CA0A1C">
        <w:rPr>
          <w:rFonts w:ascii="Courier New" w:eastAsiaTheme="minorHAnsi" w:hAnsi="Courier New"/>
          <w:color w:val="000000"/>
          <w:szCs w:val="28"/>
          <w:lang w:val="en-US"/>
          <w14:ligatures w14:val="standardContextual"/>
        </w:rPr>
        <w:t>)</w:t>
      </w:r>
    </w:p>
    <w:p w14:paraId="4B6F4AB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7934B6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endl</w:t>
      </w:r>
      <w:proofErr w:type="spellEnd"/>
      <w:r w:rsidRPr="00CA0A1C">
        <w:rPr>
          <w:rFonts w:ascii="Courier New" w:eastAsiaTheme="minorHAnsi" w:hAnsi="Courier New"/>
          <w:color w:val="000000"/>
          <w:szCs w:val="28"/>
          <w:lang w:val="en-US"/>
          <w14:ligatures w14:val="standardContextual"/>
        </w:rPr>
        <w:t>;</w:t>
      </w:r>
      <w:proofErr w:type="gramEnd"/>
    </w:p>
    <w:p w14:paraId="38C10D0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Меню</w:t>
      </w:r>
      <w:r w:rsidRPr="00CA0A1C">
        <w:rPr>
          <w:rFonts w:ascii="Courier New" w:eastAsiaTheme="minorHAnsi" w:hAnsi="Courier New"/>
          <w:color w:val="A31515"/>
          <w:szCs w:val="28"/>
          <w:lang w:val="en-US"/>
          <w14:ligatures w14:val="standardContextual"/>
        </w:rPr>
        <w:t>\n</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611DB87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1. Заполнить пещеру с клавиатуры\n"</w:t>
      </w:r>
      <w:r w:rsidRPr="00CA0A1C">
        <w:rPr>
          <w:rFonts w:ascii="Courier New" w:eastAsiaTheme="minorHAnsi" w:hAnsi="Courier New"/>
          <w:color w:val="000000"/>
          <w:szCs w:val="28"/>
          <w14:ligatures w14:val="standardContextual"/>
        </w:rPr>
        <w:t>;</w:t>
      </w:r>
    </w:p>
    <w:p w14:paraId="4C3B38F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2. Заполнить пещеру с клавиатуры со случайным количеством очков в комнатах\n"</w:t>
      </w:r>
      <w:r w:rsidRPr="00CA0A1C">
        <w:rPr>
          <w:rFonts w:ascii="Courier New" w:eastAsiaTheme="minorHAnsi" w:hAnsi="Courier New"/>
          <w:color w:val="000000"/>
          <w:szCs w:val="28"/>
          <w14:ligatures w14:val="standardContextual"/>
        </w:rPr>
        <w:t>;</w:t>
      </w:r>
    </w:p>
    <w:p w14:paraId="17049C3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3. Собрать максимальное количество сокровищ в пещере\n"</w:t>
      </w:r>
      <w:r w:rsidRPr="00CA0A1C">
        <w:rPr>
          <w:rFonts w:ascii="Courier New" w:eastAsiaTheme="minorHAnsi" w:hAnsi="Courier New"/>
          <w:color w:val="000000"/>
          <w:szCs w:val="28"/>
          <w14:ligatures w14:val="standardContextual"/>
        </w:rPr>
        <w:t>;</w:t>
      </w:r>
    </w:p>
    <w:p w14:paraId="26E8DC7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4. Протестировать функцию на готовом векторе\n"</w:t>
      </w:r>
      <w:r w:rsidRPr="00CA0A1C">
        <w:rPr>
          <w:rFonts w:ascii="Courier New" w:eastAsiaTheme="minorHAnsi" w:hAnsi="Courier New"/>
          <w:color w:val="000000"/>
          <w:szCs w:val="28"/>
          <w14:ligatures w14:val="standardContextual"/>
        </w:rPr>
        <w:t>;</w:t>
      </w:r>
    </w:p>
    <w:p w14:paraId="4E5DB05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5. Завершить выполнение программы\n"</w:t>
      </w:r>
      <w:r w:rsidRPr="00CA0A1C">
        <w:rPr>
          <w:rFonts w:ascii="Courier New" w:eastAsiaTheme="minorHAnsi" w:hAnsi="Courier New"/>
          <w:color w:val="000000"/>
          <w:szCs w:val="28"/>
          <w14:ligatures w14:val="standardContextual"/>
        </w:rPr>
        <w:t>;</w:t>
      </w:r>
    </w:p>
    <w:p w14:paraId="7B42086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num;</w:t>
      </w:r>
      <w:proofErr w:type="gramEnd"/>
    </w:p>
    <w:p w14:paraId="2F48AC8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switch</w:t>
      </w:r>
      <w:r w:rsidRPr="00CA0A1C">
        <w:rPr>
          <w:rFonts w:ascii="Courier New" w:eastAsiaTheme="minorHAnsi" w:hAnsi="Courier New"/>
          <w:color w:val="000000"/>
          <w:szCs w:val="28"/>
          <w:lang w:val="en-US"/>
          <w14:ligatures w14:val="standardContextual"/>
        </w:rPr>
        <w:t xml:space="preserve"> (num)</w:t>
      </w:r>
    </w:p>
    <w:p w14:paraId="1210C7B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28C9675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1:</w:t>
      </w:r>
    </w:p>
    <w:p w14:paraId="518DEAC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C75291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cave.clear</w:t>
      </w:r>
      <w:proofErr w:type="spellEnd"/>
      <w:proofErr w:type="gramEnd"/>
      <w:r w:rsidRPr="00CA0A1C">
        <w:rPr>
          <w:rFonts w:ascii="Courier New" w:eastAsiaTheme="minorHAnsi" w:hAnsi="Courier New"/>
          <w:color w:val="000000"/>
          <w:szCs w:val="28"/>
          <w14:ligatures w14:val="standardContextual"/>
        </w:rPr>
        <w:t>();</w:t>
      </w:r>
    </w:p>
    <w:p w14:paraId="45B62BC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w:t>
      </w:r>
      <w:proofErr w:type="spellStart"/>
      <w:r w:rsidRPr="00CA0A1C">
        <w:rPr>
          <w:rFonts w:ascii="Courier New" w:eastAsiaTheme="minorHAnsi" w:hAnsi="Courier New"/>
          <w:color w:val="A31515"/>
          <w:szCs w:val="28"/>
          <w14:ligatures w14:val="standardContextual"/>
        </w:rPr>
        <w:t>количесто</w:t>
      </w:r>
      <w:proofErr w:type="spellEnd"/>
      <w:r w:rsidRPr="00CA0A1C">
        <w:rPr>
          <w:rFonts w:ascii="Courier New" w:eastAsiaTheme="minorHAnsi" w:hAnsi="Courier New"/>
          <w:color w:val="A31515"/>
          <w:szCs w:val="28"/>
          <w14:ligatures w14:val="standardContextual"/>
        </w:rPr>
        <w:t xml:space="preserve"> комнат: "</w:t>
      </w:r>
      <w:r w:rsidRPr="00CA0A1C">
        <w:rPr>
          <w:rFonts w:ascii="Courier New" w:eastAsiaTheme="minorHAnsi" w:hAnsi="Courier New"/>
          <w:color w:val="000000"/>
          <w:szCs w:val="28"/>
          <w14:ligatures w14:val="standardContextual"/>
        </w:rPr>
        <w:t>;</w:t>
      </w:r>
    </w:p>
    <w:p w14:paraId="78BB262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lastRenderedPageBreak/>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n;</w:t>
      </w:r>
      <w:proofErr w:type="gramEnd"/>
    </w:p>
    <w:p w14:paraId="3EB34F0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 == 0)</w:t>
      </w:r>
    </w:p>
    <w:p w14:paraId="7FEAB30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Пустая</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пещера</w:t>
      </w:r>
      <w:r w:rsidRPr="00CA0A1C">
        <w:rPr>
          <w:rFonts w:ascii="Courier New" w:eastAsiaTheme="minorHAnsi" w:hAnsi="Courier New"/>
          <w:color w:val="A31515"/>
          <w:szCs w:val="28"/>
          <w:lang w:val="en-US"/>
          <w14:ligatures w14:val="standardContextual"/>
        </w:rPr>
        <w:t>\n</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69E3E3D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else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(n==1)</w:t>
      </w:r>
    </w:p>
    <w:p w14:paraId="66A7D0E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 0,-1,-1 });</w:t>
      </w:r>
    </w:p>
    <w:p w14:paraId="4F06BB3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FF"/>
          <w:szCs w:val="28"/>
          <w14:ligatures w14:val="standardContextual"/>
        </w:rPr>
        <w:t>else</w:t>
      </w:r>
      <w:proofErr w:type="spellEnd"/>
    </w:p>
    <w:p w14:paraId="5048D96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15C9865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Введите -1 в переходе в левую и правую комнату, если текущая комната - конец пещеры !!!!!\n"</w:t>
      </w:r>
      <w:r w:rsidRPr="00CA0A1C">
        <w:rPr>
          <w:rFonts w:ascii="Courier New" w:eastAsiaTheme="minorHAnsi" w:hAnsi="Courier New"/>
          <w:color w:val="000000"/>
          <w:szCs w:val="28"/>
          <w14:ligatures w14:val="standardContextual"/>
        </w:rPr>
        <w:t>;</w:t>
      </w:r>
    </w:p>
    <w:p w14:paraId="6F33480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for</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 0;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&lt; n; i++)</w:t>
      </w:r>
    </w:p>
    <w:p w14:paraId="1D5E92D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50338CA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if</w:t>
      </w:r>
      <w:proofErr w:type="spellEnd"/>
      <w:r w:rsidRPr="00CA0A1C">
        <w:rPr>
          <w:rFonts w:ascii="Courier New" w:eastAsiaTheme="minorHAnsi" w:hAnsi="Courier New"/>
          <w:color w:val="000000"/>
          <w:szCs w:val="28"/>
          <w14:ligatures w14:val="standardContextual"/>
        </w:rPr>
        <w:t xml:space="preserve"> (i == 0)</w:t>
      </w:r>
    </w:p>
    <w:p w14:paraId="64A8DBD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3D0748E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налево можно перейти из начальной комнаты: "</w:t>
      </w:r>
      <w:r w:rsidRPr="00CA0A1C">
        <w:rPr>
          <w:rFonts w:ascii="Courier New" w:eastAsiaTheme="minorHAnsi" w:hAnsi="Courier New"/>
          <w:color w:val="000000"/>
          <w:szCs w:val="28"/>
          <w14:ligatures w14:val="standardContextual"/>
        </w:rPr>
        <w:t>;</w:t>
      </w:r>
    </w:p>
    <w:p w14:paraId="5B85D3A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room1;</w:t>
      </w:r>
      <w:proofErr w:type="gramEnd"/>
    </w:p>
    <w:p w14:paraId="3814F3C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n-1 or room1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16D7D6E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715D3B8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левой комнаты, попробуйте еще раз: "</w:t>
      </w:r>
      <w:r w:rsidRPr="00CA0A1C">
        <w:rPr>
          <w:rFonts w:ascii="Courier New" w:eastAsiaTheme="minorHAnsi" w:hAnsi="Courier New"/>
          <w:color w:val="000000"/>
          <w:szCs w:val="28"/>
          <w14:ligatures w14:val="standardContextual"/>
        </w:rPr>
        <w:t>;</w:t>
      </w:r>
    </w:p>
    <w:p w14:paraId="20C2A14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cin</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&gt;</w:t>
      </w:r>
      <w:proofErr w:type="gramEnd"/>
      <w:r w:rsidRPr="00CA0A1C">
        <w:rPr>
          <w:rFonts w:ascii="Courier New" w:eastAsiaTheme="minorHAnsi" w:hAnsi="Courier New"/>
          <w:color w:val="008080"/>
          <w:szCs w:val="28"/>
          <w14:ligatures w14:val="standardContextual"/>
        </w:rPr>
        <w:t>&gt;</w:t>
      </w:r>
      <w:r w:rsidRPr="00CA0A1C">
        <w:rPr>
          <w:rFonts w:ascii="Courier New" w:eastAsiaTheme="minorHAnsi" w:hAnsi="Courier New"/>
          <w:color w:val="000000"/>
          <w:szCs w:val="28"/>
          <w14:ligatures w14:val="standardContextual"/>
        </w:rPr>
        <w:t xml:space="preserve"> room1;</w:t>
      </w:r>
    </w:p>
    <w:p w14:paraId="65B23A2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016E7CD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направо можно перейти из начальной комнаты: "</w:t>
      </w:r>
      <w:r w:rsidRPr="00CA0A1C">
        <w:rPr>
          <w:rFonts w:ascii="Courier New" w:eastAsiaTheme="minorHAnsi" w:hAnsi="Courier New"/>
          <w:color w:val="000000"/>
          <w:szCs w:val="28"/>
          <w14:ligatures w14:val="standardContextual"/>
        </w:rPr>
        <w:t>;</w:t>
      </w:r>
    </w:p>
    <w:p w14:paraId="06B8B3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76C55CB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n-1 or room2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0C828F5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7C2D1E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57FB731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cin</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&gt;</w:t>
      </w:r>
      <w:proofErr w:type="gramEnd"/>
      <w:r w:rsidRPr="00CA0A1C">
        <w:rPr>
          <w:rFonts w:ascii="Courier New" w:eastAsiaTheme="minorHAnsi" w:hAnsi="Courier New"/>
          <w:color w:val="008080"/>
          <w:szCs w:val="28"/>
          <w14:ligatures w14:val="standardContextual"/>
        </w:rPr>
        <w:t>&gt;</w:t>
      </w:r>
      <w:r w:rsidRPr="00CA0A1C">
        <w:rPr>
          <w:rFonts w:ascii="Courier New" w:eastAsiaTheme="minorHAnsi" w:hAnsi="Courier New"/>
          <w:color w:val="000000"/>
          <w:szCs w:val="28"/>
          <w14:ligatures w14:val="standardContextual"/>
        </w:rPr>
        <w:t xml:space="preserve"> room2;</w:t>
      </w:r>
    </w:p>
    <w:p w14:paraId="647A3F7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w:t>
      </w:r>
    </w:p>
    <w:p w14:paraId="40E0E45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w:t>
      </w:r>
      <w:proofErr w:type="gramStart"/>
      <w:r w:rsidRPr="00CA0A1C">
        <w:rPr>
          <w:rFonts w:ascii="Courier New" w:eastAsiaTheme="minorHAnsi" w:hAnsi="Courier New"/>
          <w:color w:val="000000"/>
          <w:szCs w:val="28"/>
          <w:lang w:val="en-US"/>
          <w14:ligatures w14:val="standardContextual"/>
        </w:rPr>
        <w:t>2 !</w:t>
      </w:r>
      <w:proofErr w:type="gramEnd"/>
      <w:r w:rsidRPr="00CA0A1C">
        <w:rPr>
          <w:rFonts w:ascii="Courier New" w:eastAsiaTheme="minorHAnsi" w:hAnsi="Courier New"/>
          <w:color w:val="000000"/>
          <w:szCs w:val="28"/>
          <w:lang w:val="en-US"/>
          <w14:ligatures w14:val="standardContextual"/>
        </w:rPr>
        <w:t>= -1)</w:t>
      </w:r>
    </w:p>
    <w:p w14:paraId="0EA39A1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355C4E8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while</w:t>
      </w:r>
      <w:proofErr w:type="spellEnd"/>
      <w:r w:rsidRPr="00CA0A1C">
        <w:rPr>
          <w:rFonts w:ascii="Courier New" w:eastAsiaTheme="minorHAnsi" w:hAnsi="Courier New"/>
          <w:color w:val="000000"/>
          <w:szCs w:val="28"/>
          <w14:ligatures w14:val="standardContextual"/>
        </w:rPr>
        <w:t xml:space="preserve"> (room2 == room1)</w:t>
      </w:r>
    </w:p>
    <w:p w14:paraId="313E9FB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4A82DCB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195953A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12EA45D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085463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3E32C9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lastRenderedPageBreak/>
        <w:t xml:space="preserve">                        </w:t>
      </w:r>
      <w:proofErr w:type="spellStart"/>
      <w:proofErr w:type="gramStart"/>
      <w:r w:rsidRPr="00CA0A1C">
        <w:rPr>
          <w:rFonts w:ascii="Courier New" w:eastAsiaTheme="minorHAnsi" w:hAnsi="Courier New"/>
          <w:color w:val="000000"/>
          <w:szCs w:val="28"/>
          <w:lang w:val="en-US"/>
          <w14:ligatures w14:val="standardContextual"/>
        </w:rPr>
        <w:t>cave.push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({0,room1,room2});</w:t>
      </w:r>
    </w:p>
    <w:p w14:paraId="4D3214F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155C04F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else</w:t>
      </w:r>
      <w:proofErr w:type="spellEnd"/>
    </w:p>
    <w:p w14:paraId="0637C73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24E214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налево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103FCA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room1;</w:t>
      </w:r>
      <w:proofErr w:type="gramEnd"/>
    </w:p>
    <w:p w14:paraId="7A55C1C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 - 1 or room1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46F8763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4DC04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левой комнаты, попробуйте еще раз:"</w:t>
      </w:r>
      <w:r w:rsidRPr="00CA0A1C">
        <w:rPr>
          <w:rFonts w:ascii="Courier New" w:eastAsiaTheme="minorHAnsi" w:hAnsi="Courier New"/>
          <w:color w:val="000000"/>
          <w:szCs w:val="28"/>
          <w14:ligatures w14:val="standardContextual"/>
        </w:rPr>
        <w:t>;</w:t>
      </w:r>
    </w:p>
    <w:p w14:paraId="479FF1D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cin</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&gt;</w:t>
      </w:r>
      <w:proofErr w:type="gramEnd"/>
      <w:r w:rsidRPr="00CA0A1C">
        <w:rPr>
          <w:rFonts w:ascii="Courier New" w:eastAsiaTheme="minorHAnsi" w:hAnsi="Courier New"/>
          <w:color w:val="008080"/>
          <w:szCs w:val="28"/>
          <w14:ligatures w14:val="standardContextual"/>
        </w:rPr>
        <w:t>&gt;</w:t>
      </w:r>
      <w:r w:rsidRPr="00CA0A1C">
        <w:rPr>
          <w:rFonts w:ascii="Courier New" w:eastAsiaTheme="minorHAnsi" w:hAnsi="Courier New"/>
          <w:color w:val="000000"/>
          <w:szCs w:val="28"/>
          <w14:ligatures w14:val="standardContextual"/>
        </w:rPr>
        <w:t xml:space="preserve"> room1;</w:t>
      </w:r>
    </w:p>
    <w:p w14:paraId="5E0ED78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A6FE00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направо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30F2B2B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69BF745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 - 1 or room2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70DF279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3BFE9A9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317E028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4A34B7A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637793F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w:t>
      </w:r>
      <w:proofErr w:type="gramStart"/>
      <w:r w:rsidRPr="00CA0A1C">
        <w:rPr>
          <w:rFonts w:ascii="Courier New" w:eastAsiaTheme="minorHAnsi" w:hAnsi="Courier New"/>
          <w:color w:val="000000"/>
          <w:szCs w:val="28"/>
          <w:lang w:val="en-US"/>
          <w14:ligatures w14:val="standardContextual"/>
        </w:rPr>
        <w:t>2 !</w:t>
      </w:r>
      <w:proofErr w:type="gramEnd"/>
      <w:r w:rsidRPr="00CA0A1C">
        <w:rPr>
          <w:rFonts w:ascii="Courier New" w:eastAsiaTheme="minorHAnsi" w:hAnsi="Courier New"/>
          <w:color w:val="000000"/>
          <w:szCs w:val="28"/>
          <w:lang w:val="en-US"/>
          <w14:ligatures w14:val="standardContextual"/>
        </w:rPr>
        <w:t>= -1)</w:t>
      </w:r>
    </w:p>
    <w:p w14:paraId="7D74009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66483C0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while</w:t>
      </w:r>
      <w:proofErr w:type="spellEnd"/>
      <w:r w:rsidRPr="00CA0A1C">
        <w:rPr>
          <w:rFonts w:ascii="Courier New" w:eastAsiaTheme="minorHAnsi" w:hAnsi="Courier New"/>
          <w:color w:val="000000"/>
          <w:szCs w:val="28"/>
          <w14:ligatures w14:val="standardContextual"/>
        </w:rPr>
        <w:t xml:space="preserve"> (room2 == room1)</w:t>
      </w:r>
    </w:p>
    <w:p w14:paraId="7C3302B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4BFD5A6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5182664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cin</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&gt;</w:t>
      </w:r>
      <w:proofErr w:type="gramEnd"/>
      <w:r w:rsidRPr="00CA0A1C">
        <w:rPr>
          <w:rFonts w:ascii="Courier New" w:eastAsiaTheme="minorHAnsi" w:hAnsi="Courier New"/>
          <w:color w:val="008080"/>
          <w:szCs w:val="28"/>
          <w14:ligatures w14:val="standardContextual"/>
        </w:rPr>
        <w:t>&gt;</w:t>
      </w:r>
      <w:r w:rsidRPr="00CA0A1C">
        <w:rPr>
          <w:rFonts w:ascii="Courier New" w:eastAsiaTheme="minorHAnsi" w:hAnsi="Courier New"/>
          <w:color w:val="000000"/>
          <w:szCs w:val="28"/>
          <w14:ligatures w14:val="standardContextual"/>
        </w:rPr>
        <w:t xml:space="preserve"> room2;</w:t>
      </w:r>
    </w:p>
    <w:p w14:paraId="1299ABF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2C67399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0F18157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количество очков в комнате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(-1 или 1): "</w:t>
      </w:r>
      <w:r w:rsidRPr="00CA0A1C">
        <w:rPr>
          <w:rFonts w:ascii="Courier New" w:eastAsiaTheme="minorHAnsi" w:hAnsi="Courier New"/>
          <w:color w:val="000000"/>
          <w:szCs w:val="28"/>
          <w14:ligatures w14:val="standardContextual"/>
        </w:rPr>
        <w:t>;</w:t>
      </w:r>
    </w:p>
    <w:p w14:paraId="29FB58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points;</w:t>
      </w:r>
      <w:proofErr w:type="gramEnd"/>
    </w:p>
    <w:p w14:paraId="2A7F3F8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points !</w:t>
      </w:r>
      <w:proofErr w:type="gramEnd"/>
      <w:r w:rsidRPr="00CA0A1C">
        <w:rPr>
          <w:rFonts w:ascii="Courier New" w:eastAsiaTheme="minorHAnsi" w:hAnsi="Courier New"/>
          <w:color w:val="000000"/>
          <w:szCs w:val="28"/>
          <w:lang w:val="en-US"/>
          <w14:ligatures w14:val="standardContextual"/>
        </w:rPr>
        <w:t>= 1 &amp;&amp; points != -1)</w:t>
      </w:r>
    </w:p>
    <w:p w14:paraId="6EB40E4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C93BE0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Неверное значение для количества очков в комнате, попробуйте еще раз: "</w:t>
      </w:r>
      <w:r w:rsidRPr="00CA0A1C">
        <w:rPr>
          <w:rFonts w:ascii="Courier New" w:eastAsiaTheme="minorHAnsi" w:hAnsi="Courier New"/>
          <w:color w:val="000000"/>
          <w:szCs w:val="28"/>
          <w14:ligatures w14:val="standardContextual"/>
        </w:rPr>
        <w:t>;</w:t>
      </w:r>
    </w:p>
    <w:p w14:paraId="1AED503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points;</w:t>
      </w:r>
      <w:proofErr w:type="gramEnd"/>
    </w:p>
    <w:p w14:paraId="1D2BCAC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40F7BA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 points,room1,room2 });</w:t>
      </w:r>
    </w:p>
    <w:p w14:paraId="510882F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E947BB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15B1AB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F1C7BE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roofErr w:type="gramEnd"/>
    </w:p>
    <w:p w14:paraId="52CB1BB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4F26B6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2:</w:t>
      </w:r>
    </w:p>
    <w:p w14:paraId="730E61C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9C9B43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cave.clear</w:t>
      </w:r>
      <w:proofErr w:type="spellEnd"/>
      <w:proofErr w:type="gramEnd"/>
      <w:r w:rsidRPr="00CA0A1C">
        <w:rPr>
          <w:rFonts w:ascii="Courier New" w:eastAsiaTheme="minorHAnsi" w:hAnsi="Courier New"/>
          <w:color w:val="000000"/>
          <w:szCs w:val="28"/>
          <w:lang w:val="en-US"/>
          <w14:ligatures w14:val="standardContextual"/>
        </w:rPr>
        <w:t>();</w:t>
      </w:r>
    </w:p>
    <w:p w14:paraId="1A142A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Введите</w:t>
      </w:r>
      <w:r w:rsidRPr="00CA0A1C">
        <w:rPr>
          <w:rFonts w:ascii="Courier New" w:eastAsiaTheme="minorHAnsi" w:hAnsi="Courier New"/>
          <w:color w:val="A31515"/>
          <w:szCs w:val="28"/>
          <w:lang w:val="en-US"/>
          <w14:ligatures w14:val="standardContextual"/>
        </w:rPr>
        <w:t xml:space="preserve"> </w:t>
      </w:r>
      <w:proofErr w:type="spellStart"/>
      <w:r w:rsidRPr="00CA0A1C">
        <w:rPr>
          <w:rFonts w:ascii="Courier New" w:eastAsiaTheme="minorHAnsi" w:hAnsi="Courier New"/>
          <w:color w:val="A31515"/>
          <w:szCs w:val="28"/>
          <w14:ligatures w14:val="standardContextual"/>
        </w:rPr>
        <w:t>количесто</w:t>
      </w:r>
      <w:proofErr w:type="spellEnd"/>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комнат</w:t>
      </w:r>
      <w:r w:rsidRPr="00CA0A1C">
        <w:rPr>
          <w:rFonts w:ascii="Courier New" w:eastAsiaTheme="minorHAnsi" w:hAnsi="Courier New"/>
          <w:color w:val="A31515"/>
          <w:szCs w:val="28"/>
          <w:lang w:val="en-US"/>
          <w14:ligatures w14:val="standardContextual"/>
        </w:rPr>
        <w:t xml:space="preserve">: </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12AB8BA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n;</w:t>
      </w:r>
      <w:proofErr w:type="gramEnd"/>
    </w:p>
    <w:p w14:paraId="5A18940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 == 0)</w:t>
      </w:r>
    </w:p>
    <w:p w14:paraId="7BF2AF2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Пустая</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пещера</w:t>
      </w:r>
      <w:r w:rsidRPr="00CA0A1C">
        <w:rPr>
          <w:rFonts w:ascii="Courier New" w:eastAsiaTheme="minorHAnsi" w:hAnsi="Courier New"/>
          <w:color w:val="A31515"/>
          <w:szCs w:val="28"/>
          <w:lang w:val="en-US"/>
          <w14:ligatures w14:val="standardContextual"/>
        </w:rPr>
        <w:t>\n</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283614E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else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 == 1)</w:t>
      </w:r>
    </w:p>
    <w:p w14:paraId="3DCCC28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 0,-1,-1 });</w:t>
      </w:r>
    </w:p>
    <w:p w14:paraId="734E87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FF"/>
          <w:szCs w:val="28"/>
          <w14:ligatures w14:val="standardContextual"/>
        </w:rPr>
        <w:t>else</w:t>
      </w:r>
      <w:proofErr w:type="spellEnd"/>
    </w:p>
    <w:p w14:paraId="26B16C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F96A8B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Введите -1 в переходе в левую и правую комнату, если текущая комната - конец пещеры !!!!!\n"</w:t>
      </w:r>
      <w:r w:rsidRPr="00CA0A1C">
        <w:rPr>
          <w:rFonts w:ascii="Courier New" w:eastAsiaTheme="minorHAnsi" w:hAnsi="Courier New"/>
          <w:color w:val="000000"/>
          <w:szCs w:val="28"/>
          <w14:ligatures w14:val="standardContextual"/>
        </w:rPr>
        <w:t>;</w:t>
      </w:r>
    </w:p>
    <w:p w14:paraId="51D33D2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for</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 0;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 xml:space="preserve"> &lt; n; i++)</w:t>
      </w:r>
    </w:p>
    <w:p w14:paraId="2FDE2F3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79C69C0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if</w:t>
      </w:r>
      <w:proofErr w:type="spellEnd"/>
      <w:r w:rsidRPr="00CA0A1C">
        <w:rPr>
          <w:rFonts w:ascii="Courier New" w:eastAsiaTheme="minorHAnsi" w:hAnsi="Courier New"/>
          <w:color w:val="000000"/>
          <w:szCs w:val="28"/>
          <w14:ligatures w14:val="standardContextual"/>
        </w:rPr>
        <w:t xml:space="preserve"> (i == 0)</w:t>
      </w:r>
    </w:p>
    <w:p w14:paraId="535CE88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2E5236A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налево можно перейти из начальной комнаты: "</w:t>
      </w:r>
      <w:r w:rsidRPr="00CA0A1C">
        <w:rPr>
          <w:rFonts w:ascii="Courier New" w:eastAsiaTheme="minorHAnsi" w:hAnsi="Courier New"/>
          <w:color w:val="000000"/>
          <w:szCs w:val="28"/>
          <w14:ligatures w14:val="standardContextual"/>
        </w:rPr>
        <w:t>;</w:t>
      </w:r>
    </w:p>
    <w:p w14:paraId="230663F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room1;</w:t>
      </w:r>
      <w:proofErr w:type="gramEnd"/>
    </w:p>
    <w:p w14:paraId="47355A9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 - 1 or room1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64E1094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282CD7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левой комнаты, попробуйте еще раз:"</w:t>
      </w:r>
      <w:r w:rsidRPr="00CA0A1C">
        <w:rPr>
          <w:rFonts w:ascii="Courier New" w:eastAsiaTheme="minorHAnsi" w:hAnsi="Courier New"/>
          <w:color w:val="000000"/>
          <w:szCs w:val="28"/>
          <w14:ligatures w14:val="standardContextual"/>
        </w:rPr>
        <w:t>;</w:t>
      </w:r>
    </w:p>
    <w:p w14:paraId="5B5468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cin</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&gt;</w:t>
      </w:r>
      <w:proofErr w:type="gramEnd"/>
      <w:r w:rsidRPr="00CA0A1C">
        <w:rPr>
          <w:rFonts w:ascii="Courier New" w:eastAsiaTheme="minorHAnsi" w:hAnsi="Courier New"/>
          <w:color w:val="008080"/>
          <w:szCs w:val="28"/>
          <w14:ligatures w14:val="standardContextual"/>
        </w:rPr>
        <w:t>&gt;</w:t>
      </w:r>
      <w:r w:rsidRPr="00CA0A1C">
        <w:rPr>
          <w:rFonts w:ascii="Courier New" w:eastAsiaTheme="minorHAnsi" w:hAnsi="Courier New"/>
          <w:color w:val="000000"/>
          <w:szCs w:val="28"/>
          <w14:ligatures w14:val="standardContextual"/>
        </w:rPr>
        <w:t xml:space="preserve"> room1;</w:t>
      </w:r>
    </w:p>
    <w:p w14:paraId="5033FB2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5377C7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направо можно перейти из начальной комнаты: "</w:t>
      </w:r>
      <w:r w:rsidRPr="00CA0A1C">
        <w:rPr>
          <w:rFonts w:ascii="Courier New" w:eastAsiaTheme="minorHAnsi" w:hAnsi="Courier New"/>
          <w:color w:val="000000"/>
          <w:szCs w:val="28"/>
          <w14:ligatures w14:val="standardContextual"/>
        </w:rPr>
        <w:t>;</w:t>
      </w:r>
    </w:p>
    <w:p w14:paraId="6CAF6F0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2143FCA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 - 1 or room2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4840255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5FE4C3C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6636C4D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5E2949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70F5FA4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w:t>
      </w:r>
      <w:proofErr w:type="gramStart"/>
      <w:r w:rsidRPr="00CA0A1C">
        <w:rPr>
          <w:rFonts w:ascii="Courier New" w:eastAsiaTheme="minorHAnsi" w:hAnsi="Courier New"/>
          <w:color w:val="000000"/>
          <w:szCs w:val="28"/>
          <w:lang w:val="en-US"/>
          <w14:ligatures w14:val="standardContextual"/>
        </w:rPr>
        <w:t>2 !</w:t>
      </w:r>
      <w:proofErr w:type="gramEnd"/>
      <w:r w:rsidRPr="00CA0A1C">
        <w:rPr>
          <w:rFonts w:ascii="Courier New" w:eastAsiaTheme="minorHAnsi" w:hAnsi="Courier New"/>
          <w:color w:val="000000"/>
          <w:szCs w:val="28"/>
          <w:lang w:val="en-US"/>
          <w14:ligatures w14:val="standardContextual"/>
        </w:rPr>
        <w:t>= -1)</w:t>
      </w:r>
    </w:p>
    <w:p w14:paraId="278F983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AD02E3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while</w:t>
      </w:r>
      <w:proofErr w:type="spellEnd"/>
      <w:r w:rsidRPr="00CA0A1C">
        <w:rPr>
          <w:rFonts w:ascii="Courier New" w:eastAsiaTheme="minorHAnsi" w:hAnsi="Courier New"/>
          <w:color w:val="000000"/>
          <w:szCs w:val="28"/>
          <w14:ligatures w14:val="standardContextual"/>
        </w:rPr>
        <w:t xml:space="preserve"> (room2 == room1)</w:t>
      </w:r>
    </w:p>
    <w:p w14:paraId="2F897D2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4891EE3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216DB48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08B2E65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23AC4B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39A3E2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 0,room1,room2 });</w:t>
      </w:r>
    </w:p>
    <w:p w14:paraId="3F505B6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8CF5F7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else</w:t>
      </w:r>
      <w:proofErr w:type="spellEnd"/>
    </w:p>
    <w:p w14:paraId="168DA13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526F483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налево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1231985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room1;</w:t>
      </w:r>
      <w:proofErr w:type="gramEnd"/>
    </w:p>
    <w:p w14:paraId="13AEAE0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 - 1 or room1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2F56392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19DA558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левой комнаты, попробуйте еще раз:"</w:t>
      </w:r>
      <w:r w:rsidRPr="00CA0A1C">
        <w:rPr>
          <w:rFonts w:ascii="Courier New" w:eastAsiaTheme="minorHAnsi" w:hAnsi="Courier New"/>
          <w:color w:val="000000"/>
          <w:szCs w:val="28"/>
          <w14:ligatures w14:val="standardContextual"/>
        </w:rPr>
        <w:t>;</w:t>
      </w:r>
    </w:p>
    <w:p w14:paraId="680FA17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proofErr w:type="gramStart"/>
      <w:r w:rsidRPr="00CA0A1C">
        <w:rPr>
          <w:rFonts w:ascii="Courier New" w:eastAsiaTheme="minorHAnsi" w:hAnsi="Courier New"/>
          <w:color w:val="000000"/>
          <w:szCs w:val="28"/>
          <w14:ligatures w14:val="standardContextual"/>
        </w:rPr>
        <w:t>cin</w:t>
      </w:r>
      <w:proofErr w:type="spellEnd"/>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&gt;</w:t>
      </w:r>
      <w:proofErr w:type="gramEnd"/>
      <w:r w:rsidRPr="00CA0A1C">
        <w:rPr>
          <w:rFonts w:ascii="Courier New" w:eastAsiaTheme="minorHAnsi" w:hAnsi="Courier New"/>
          <w:color w:val="008080"/>
          <w:szCs w:val="28"/>
          <w14:ligatures w14:val="standardContextual"/>
        </w:rPr>
        <w:t>&gt;</w:t>
      </w:r>
      <w:r w:rsidRPr="00CA0A1C">
        <w:rPr>
          <w:rFonts w:ascii="Courier New" w:eastAsiaTheme="minorHAnsi" w:hAnsi="Courier New"/>
          <w:color w:val="000000"/>
          <w:szCs w:val="28"/>
          <w14:ligatures w14:val="standardContextual"/>
        </w:rPr>
        <w:t xml:space="preserve"> room1;</w:t>
      </w:r>
    </w:p>
    <w:p w14:paraId="3AB1228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38864A8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Введите в какую комнату направо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12E6848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3075D9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 - 1 or room2 == </w:t>
      </w:r>
      <w:proofErr w:type="spellStart"/>
      <w:r w:rsidRPr="00CA0A1C">
        <w:rPr>
          <w:rFonts w:ascii="Courier New" w:eastAsiaTheme="minorHAnsi" w:hAnsi="Courier New"/>
          <w:color w:val="000000"/>
          <w:szCs w:val="28"/>
          <w:lang w:val="en-US"/>
          <w14:ligatures w14:val="standardContextual"/>
        </w:rPr>
        <w:t>i</w:t>
      </w:r>
      <w:proofErr w:type="spellEnd"/>
      <w:r w:rsidRPr="00CA0A1C">
        <w:rPr>
          <w:rFonts w:ascii="Courier New" w:eastAsiaTheme="minorHAnsi" w:hAnsi="Courier New"/>
          <w:color w:val="000000"/>
          <w:szCs w:val="28"/>
          <w:lang w:val="en-US"/>
          <w14:ligatures w14:val="standardContextual"/>
        </w:rPr>
        <w:t>)</w:t>
      </w:r>
    </w:p>
    <w:p w14:paraId="342003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B39BD3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011DD29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7025716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677C683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w:t>
      </w:r>
      <w:proofErr w:type="gramStart"/>
      <w:r w:rsidRPr="00CA0A1C">
        <w:rPr>
          <w:rFonts w:ascii="Courier New" w:eastAsiaTheme="minorHAnsi" w:hAnsi="Courier New"/>
          <w:color w:val="000000"/>
          <w:szCs w:val="28"/>
          <w:lang w:val="en-US"/>
          <w14:ligatures w14:val="standardContextual"/>
        </w:rPr>
        <w:t>2 !</w:t>
      </w:r>
      <w:proofErr w:type="gramEnd"/>
      <w:r w:rsidRPr="00CA0A1C">
        <w:rPr>
          <w:rFonts w:ascii="Courier New" w:eastAsiaTheme="minorHAnsi" w:hAnsi="Courier New"/>
          <w:color w:val="000000"/>
          <w:szCs w:val="28"/>
          <w:lang w:val="en-US"/>
          <w14:ligatures w14:val="standardContextual"/>
        </w:rPr>
        <w:t>= -1)</w:t>
      </w:r>
    </w:p>
    <w:p w14:paraId="2AB7E03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6B21D2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FF"/>
          <w:szCs w:val="28"/>
          <w14:ligatures w14:val="standardContextual"/>
        </w:rPr>
        <w:t>while</w:t>
      </w:r>
      <w:proofErr w:type="spellEnd"/>
      <w:r w:rsidRPr="00CA0A1C">
        <w:rPr>
          <w:rFonts w:ascii="Courier New" w:eastAsiaTheme="minorHAnsi" w:hAnsi="Courier New"/>
          <w:color w:val="000000"/>
          <w:szCs w:val="28"/>
          <w14:ligatures w14:val="standardContextual"/>
        </w:rPr>
        <w:t xml:space="preserve"> (room2 == room1)</w:t>
      </w:r>
    </w:p>
    <w:p w14:paraId="0B91C89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w:t>
      </w:r>
    </w:p>
    <w:p w14:paraId="72C9C0A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14:ligatures w14:val="standardContextual"/>
        </w:rPr>
        <w:t>cout</w:t>
      </w:r>
      <w:proofErr w:type="spellEnd"/>
      <w:r w:rsidRPr="00CA0A1C">
        <w:rPr>
          <w:rFonts w:ascii="Courier New" w:eastAsiaTheme="minorHAnsi" w:hAnsi="Courier New"/>
          <w:color w:val="000000"/>
          <w:szCs w:val="28"/>
          <w14:ligatures w14:val="standardContextual"/>
        </w:rPr>
        <w:t xml:space="preserve"> </w:t>
      </w:r>
      <w:proofErr w:type="gramStart"/>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w:t>
      </w:r>
      <w:proofErr w:type="gramEnd"/>
      <w:r w:rsidRPr="00CA0A1C">
        <w:rPr>
          <w:rFonts w:ascii="Courier New" w:eastAsiaTheme="minorHAnsi" w:hAnsi="Courier New"/>
          <w:color w:val="A31515"/>
          <w:szCs w:val="28"/>
          <w14:ligatures w14:val="standardContextual"/>
        </w:rPr>
        <w:t xml:space="preserve">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40F047B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cin</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room2;</w:t>
      </w:r>
      <w:proofErr w:type="gramEnd"/>
    </w:p>
    <w:p w14:paraId="5CFC264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056244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13B981A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cave.push</w:t>
      </w:r>
      <w:proofErr w:type="gramEnd"/>
      <w:r w:rsidRPr="00CA0A1C">
        <w:rPr>
          <w:rFonts w:ascii="Courier New" w:eastAsiaTheme="minorHAnsi" w:hAnsi="Courier New"/>
          <w:color w:val="000000"/>
          <w:szCs w:val="28"/>
          <w:lang w:val="en-US"/>
          <w14:ligatures w14:val="standardContextual"/>
        </w:rPr>
        <w:t>_back</w:t>
      </w:r>
      <w:proofErr w:type="spellEnd"/>
      <w:r w:rsidRPr="00CA0A1C">
        <w:rPr>
          <w:rFonts w:ascii="Courier New" w:eastAsiaTheme="minorHAnsi" w:hAnsi="Courier New"/>
          <w:color w:val="000000"/>
          <w:szCs w:val="28"/>
          <w:lang w:val="en-US"/>
          <w14:ligatures w14:val="standardContextual"/>
        </w:rPr>
        <w:t>({ (rand()%2)*2-1,room1,room2});</w:t>
      </w:r>
    </w:p>
    <w:p w14:paraId="4EAF5AF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841FFF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70563B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4CF848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roofErr w:type="gramEnd"/>
    </w:p>
    <w:p w14:paraId="281B099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04C306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3:</w:t>
      </w:r>
    </w:p>
    <w:p w14:paraId="75E91ED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B50953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proofErr w:type="spellStart"/>
      <w:proofErr w:type="gramStart"/>
      <w:r w:rsidRPr="00CA0A1C">
        <w:rPr>
          <w:rFonts w:ascii="Courier New" w:eastAsiaTheme="minorHAnsi" w:hAnsi="Courier New"/>
          <w:color w:val="000000"/>
          <w:szCs w:val="28"/>
          <w:lang w:val="en-US"/>
          <w14:ligatures w14:val="standardContextual"/>
        </w:rPr>
        <w:t>cave.size</w:t>
      </w:r>
      <w:proofErr w:type="spellEnd"/>
      <w:proofErr w:type="gramEnd"/>
      <w:r w:rsidRPr="00CA0A1C">
        <w:rPr>
          <w:rFonts w:ascii="Courier New" w:eastAsiaTheme="minorHAnsi" w:hAnsi="Courier New"/>
          <w:color w:val="000000"/>
          <w:szCs w:val="28"/>
          <w:lang w:val="en-US"/>
          <w14:ligatures w14:val="standardContextual"/>
        </w:rPr>
        <w:t>() == 0)</w:t>
      </w:r>
    </w:p>
    <w:p w14:paraId="2D783B1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Пустая</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пещера</w:t>
      </w:r>
      <w:r w:rsidRPr="00CA0A1C">
        <w:rPr>
          <w:rFonts w:ascii="Courier New" w:eastAsiaTheme="minorHAnsi" w:hAnsi="Courier New"/>
          <w:color w:val="A31515"/>
          <w:szCs w:val="28"/>
          <w:lang w:val="en-US"/>
          <w14:ligatures w14:val="standardContextual"/>
        </w:rPr>
        <w:t>\n</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788097D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else</w:t>
      </w:r>
    </w:p>
    <w:p w14:paraId="784EA1F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searchtreasure</w:t>
      </w:r>
      <w:proofErr w:type="spellEnd"/>
      <w:r w:rsidRPr="00CA0A1C">
        <w:rPr>
          <w:rFonts w:ascii="Courier New" w:eastAsiaTheme="minorHAnsi" w:hAnsi="Courier New"/>
          <w:color w:val="000000"/>
          <w:szCs w:val="28"/>
          <w:lang w:val="en-US"/>
          <w14:ligatures w14:val="standardContextual"/>
        </w:rPr>
        <w:t>(cave</w:t>
      </w:r>
      <w:proofErr w:type="gramStart"/>
      <w:r w:rsidRPr="00CA0A1C">
        <w:rPr>
          <w:rFonts w:ascii="Courier New" w:eastAsiaTheme="minorHAnsi" w:hAnsi="Courier New"/>
          <w:color w:val="000000"/>
          <w:szCs w:val="28"/>
          <w:lang w:val="en-US"/>
          <w14:ligatures w14:val="standardContextual"/>
        </w:rPr>
        <w:t>);</w:t>
      </w:r>
      <w:proofErr w:type="gramEnd"/>
    </w:p>
    <w:p w14:paraId="7BA8993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roofErr w:type="gramEnd"/>
    </w:p>
    <w:p w14:paraId="0E0A78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2C420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4:</w:t>
      </w:r>
    </w:p>
    <w:p w14:paraId="790E43B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349087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 </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p>
    <w:p w14:paraId="13D6AB9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{0, 1, 2}, </w:t>
      </w:r>
      <w:r w:rsidRPr="00CA0A1C">
        <w:rPr>
          <w:rFonts w:ascii="Courier New" w:eastAsiaTheme="minorHAnsi" w:hAnsi="Courier New"/>
          <w:color w:val="008000"/>
          <w:szCs w:val="28"/>
          <w:lang w:val="en-US"/>
          <w14:ligatures w14:val="standardContextual"/>
        </w:rPr>
        <w:t>//0</w:t>
      </w:r>
    </w:p>
    <w:p w14:paraId="2D81FBC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3, 4}, </w:t>
      </w:r>
      <w:r w:rsidRPr="00CA0A1C">
        <w:rPr>
          <w:rFonts w:ascii="Courier New" w:eastAsiaTheme="minorHAnsi" w:hAnsi="Courier New"/>
          <w:color w:val="008000"/>
          <w:szCs w:val="28"/>
          <w:lang w:val="en-US"/>
          <w14:ligatures w14:val="standardContextual"/>
        </w:rPr>
        <w:t>//1</w:t>
      </w:r>
    </w:p>
    <w:p w14:paraId="6EA4CA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5, 6}, </w:t>
      </w:r>
      <w:r w:rsidRPr="00CA0A1C">
        <w:rPr>
          <w:rFonts w:ascii="Courier New" w:eastAsiaTheme="minorHAnsi" w:hAnsi="Courier New"/>
          <w:color w:val="008000"/>
          <w:szCs w:val="28"/>
          <w:lang w:val="en-US"/>
          <w14:ligatures w14:val="standardContextual"/>
        </w:rPr>
        <w:t>//2</w:t>
      </w:r>
    </w:p>
    <w:p w14:paraId="42E8168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7, 8}, </w:t>
      </w:r>
      <w:r w:rsidRPr="00CA0A1C">
        <w:rPr>
          <w:rFonts w:ascii="Courier New" w:eastAsiaTheme="minorHAnsi" w:hAnsi="Courier New"/>
          <w:color w:val="008000"/>
          <w:szCs w:val="28"/>
          <w:lang w:val="en-US"/>
          <w14:ligatures w14:val="standardContextual"/>
        </w:rPr>
        <w:t>//3</w:t>
      </w:r>
    </w:p>
    <w:p w14:paraId="5CB465A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9, 10}, </w:t>
      </w:r>
      <w:r w:rsidRPr="00CA0A1C">
        <w:rPr>
          <w:rFonts w:ascii="Courier New" w:eastAsiaTheme="minorHAnsi" w:hAnsi="Courier New"/>
          <w:color w:val="008000"/>
          <w:szCs w:val="28"/>
          <w:lang w:val="en-US"/>
          <w14:ligatures w14:val="standardContextual"/>
        </w:rPr>
        <w:t>//4</w:t>
      </w:r>
    </w:p>
    <w:p w14:paraId="0FAC64C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11, 12}, </w:t>
      </w:r>
      <w:r w:rsidRPr="00CA0A1C">
        <w:rPr>
          <w:rFonts w:ascii="Courier New" w:eastAsiaTheme="minorHAnsi" w:hAnsi="Courier New"/>
          <w:color w:val="008000"/>
          <w:szCs w:val="28"/>
          <w:lang w:val="en-US"/>
          <w14:ligatures w14:val="standardContextual"/>
        </w:rPr>
        <w:t>//5</w:t>
      </w:r>
    </w:p>
    <w:p w14:paraId="63A2E71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13, 14}, </w:t>
      </w:r>
      <w:r w:rsidRPr="00CA0A1C">
        <w:rPr>
          <w:rFonts w:ascii="Courier New" w:eastAsiaTheme="minorHAnsi" w:hAnsi="Courier New"/>
          <w:color w:val="008000"/>
          <w:szCs w:val="28"/>
          <w:lang w:val="en-US"/>
          <w14:ligatures w14:val="standardContextual"/>
        </w:rPr>
        <w:t>//6</w:t>
      </w:r>
    </w:p>
    <w:p w14:paraId="7B88D53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15, 16}, </w:t>
      </w:r>
      <w:r w:rsidRPr="00CA0A1C">
        <w:rPr>
          <w:rFonts w:ascii="Courier New" w:eastAsiaTheme="minorHAnsi" w:hAnsi="Courier New"/>
          <w:color w:val="008000"/>
          <w:szCs w:val="28"/>
          <w:lang w:val="en-US"/>
          <w14:ligatures w14:val="standardContextual"/>
        </w:rPr>
        <w:t>//7</w:t>
      </w:r>
    </w:p>
    <w:p w14:paraId="4B689A1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17, 18}, </w:t>
      </w:r>
      <w:r w:rsidRPr="00CA0A1C">
        <w:rPr>
          <w:rFonts w:ascii="Courier New" w:eastAsiaTheme="minorHAnsi" w:hAnsi="Courier New"/>
          <w:color w:val="008000"/>
          <w:szCs w:val="28"/>
          <w:lang w:val="en-US"/>
          <w14:ligatures w14:val="standardContextual"/>
        </w:rPr>
        <w:t>//8</w:t>
      </w:r>
    </w:p>
    <w:p w14:paraId="06EC28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19, 20}, </w:t>
      </w:r>
      <w:r w:rsidRPr="00CA0A1C">
        <w:rPr>
          <w:rFonts w:ascii="Courier New" w:eastAsiaTheme="minorHAnsi" w:hAnsi="Courier New"/>
          <w:color w:val="008000"/>
          <w:szCs w:val="28"/>
          <w:lang w:val="en-US"/>
          <w14:ligatures w14:val="standardContextual"/>
        </w:rPr>
        <w:t>//9</w:t>
      </w:r>
    </w:p>
    <w:p w14:paraId="2CDEFB1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21, 22}, </w:t>
      </w:r>
      <w:r w:rsidRPr="00CA0A1C">
        <w:rPr>
          <w:rFonts w:ascii="Courier New" w:eastAsiaTheme="minorHAnsi" w:hAnsi="Courier New"/>
          <w:color w:val="008000"/>
          <w:szCs w:val="28"/>
          <w:lang w:val="en-US"/>
          <w14:ligatures w14:val="standardContextual"/>
        </w:rPr>
        <w:t>//10</w:t>
      </w:r>
    </w:p>
    <w:p w14:paraId="01532BA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23, 24}, </w:t>
      </w:r>
      <w:r w:rsidRPr="00CA0A1C">
        <w:rPr>
          <w:rFonts w:ascii="Courier New" w:eastAsiaTheme="minorHAnsi" w:hAnsi="Courier New"/>
          <w:color w:val="008000"/>
          <w:szCs w:val="28"/>
          <w:lang w:val="en-US"/>
          <w14:ligatures w14:val="standardContextual"/>
        </w:rPr>
        <w:t>//11</w:t>
      </w:r>
    </w:p>
    <w:p w14:paraId="6EBD482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25, 26}, </w:t>
      </w:r>
      <w:r w:rsidRPr="00CA0A1C">
        <w:rPr>
          <w:rFonts w:ascii="Courier New" w:eastAsiaTheme="minorHAnsi" w:hAnsi="Courier New"/>
          <w:color w:val="008000"/>
          <w:szCs w:val="28"/>
          <w:lang w:val="en-US"/>
          <w14:ligatures w14:val="standardContextual"/>
        </w:rPr>
        <w:t>//12</w:t>
      </w:r>
    </w:p>
    <w:p w14:paraId="6E86E93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27, 28}, </w:t>
      </w:r>
      <w:r w:rsidRPr="00CA0A1C">
        <w:rPr>
          <w:rFonts w:ascii="Courier New" w:eastAsiaTheme="minorHAnsi" w:hAnsi="Courier New"/>
          <w:color w:val="008000"/>
          <w:szCs w:val="28"/>
          <w:lang w:val="en-US"/>
          <w14:ligatures w14:val="standardContextual"/>
        </w:rPr>
        <w:t>//13</w:t>
      </w:r>
    </w:p>
    <w:p w14:paraId="48AF07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29, 30}, </w:t>
      </w:r>
      <w:r w:rsidRPr="00CA0A1C">
        <w:rPr>
          <w:rFonts w:ascii="Courier New" w:eastAsiaTheme="minorHAnsi" w:hAnsi="Courier New"/>
          <w:color w:val="008000"/>
          <w:szCs w:val="28"/>
          <w:lang w:val="en-US"/>
          <w14:ligatures w14:val="standardContextual"/>
        </w:rPr>
        <w:t>//14</w:t>
      </w:r>
    </w:p>
    <w:p w14:paraId="7DCD1A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//15</w:t>
      </w:r>
    </w:p>
    <w:p w14:paraId="4085289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//16</w:t>
      </w:r>
    </w:p>
    <w:p w14:paraId="4F72856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//17</w:t>
      </w:r>
    </w:p>
    <w:p w14:paraId="7775109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//18</w:t>
      </w:r>
    </w:p>
    <w:p w14:paraId="61097B7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//19</w:t>
      </w:r>
    </w:p>
    <w:p w14:paraId="43D1862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lastRenderedPageBreak/>
        <w:t xml:space="preserve">                {-1, -1, -1}, </w:t>
      </w:r>
      <w:r w:rsidRPr="00CA0A1C">
        <w:rPr>
          <w:rFonts w:ascii="Courier New" w:eastAsiaTheme="minorHAnsi" w:hAnsi="Courier New"/>
          <w:color w:val="008000"/>
          <w:szCs w:val="28"/>
          <w:lang w:val="en-US"/>
          <w14:ligatures w14:val="standardContextual"/>
        </w:rPr>
        <w:t>//20</w:t>
      </w:r>
    </w:p>
    <w:p w14:paraId="58135EE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31, -1}, </w:t>
      </w:r>
      <w:r w:rsidRPr="00CA0A1C">
        <w:rPr>
          <w:rFonts w:ascii="Courier New" w:eastAsiaTheme="minorHAnsi" w:hAnsi="Courier New"/>
          <w:color w:val="008000"/>
          <w:szCs w:val="28"/>
          <w:lang w:val="en-US"/>
          <w14:ligatures w14:val="standardContextual"/>
        </w:rPr>
        <w:t>//21</w:t>
      </w:r>
    </w:p>
    <w:p w14:paraId="7A2D9A1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//22</w:t>
      </w:r>
    </w:p>
    <w:p w14:paraId="427E399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//23</w:t>
      </w:r>
    </w:p>
    <w:p w14:paraId="7F73C41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//24</w:t>
      </w:r>
    </w:p>
    <w:p w14:paraId="1736CB0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//25</w:t>
      </w:r>
    </w:p>
    <w:p w14:paraId="2C186EC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//26</w:t>
      </w:r>
    </w:p>
    <w:p w14:paraId="405F16A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//27</w:t>
      </w:r>
    </w:p>
    <w:p w14:paraId="1AF49AE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//28</w:t>
      </w:r>
    </w:p>
    <w:p w14:paraId="34E8278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//29</w:t>
      </w:r>
    </w:p>
    <w:p w14:paraId="4942219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//30</w:t>
      </w:r>
    </w:p>
    <w:p w14:paraId="090E8D3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//31</w:t>
      </w:r>
    </w:p>
    <w:p w14:paraId="0E4D6E0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4B81ADB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8F3579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searchtreasure</w:t>
      </w:r>
      <w:proofErr w:type="spellEnd"/>
      <w:r w:rsidRPr="00CA0A1C">
        <w:rPr>
          <w:rFonts w:ascii="Courier New" w:eastAsiaTheme="minorHAnsi" w:hAnsi="Courier New"/>
          <w:color w:val="000000"/>
          <w:szCs w:val="28"/>
          <w:lang w:val="en-US"/>
          <w14:ligatures w14:val="standardContextual"/>
        </w:rPr>
        <w:t>(cave</w:t>
      </w:r>
      <w:proofErr w:type="gramStart"/>
      <w:r w:rsidRPr="00CA0A1C">
        <w:rPr>
          <w:rFonts w:ascii="Courier New" w:eastAsiaTheme="minorHAnsi" w:hAnsi="Courier New"/>
          <w:color w:val="000000"/>
          <w:szCs w:val="28"/>
          <w:lang w:val="en-US"/>
          <w14:ligatures w14:val="standardContextual"/>
        </w:rPr>
        <w:t>);</w:t>
      </w:r>
      <w:proofErr w:type="gramEnd"/>
    </w:p>
    <w:p w14:paraId="3A75436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roofErr w:type="gramEnd"/>
    </w:p>
    <w:p w14:paraId="3FA8B68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66FB55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5:</w:t>
      </w:r>
    </w:p>
    <w:p w14:paraId="468C58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return</w:t>
      </w:r>
      <w:r w:rsidRPr="00CA0A1C">
        <w:rPr>
          <w:rFonts w:ascii="Courier New" w:eastAsiaTheme="minorHAnsi" w:hAnsi="Courier New"/>
          <w:color w:val="000000"/>
          <w:szCs w:val="28"/>
          <w:lang w:val="en-US"/>
          <w14:ligatures w14:val="standardContextual"/>
        </w:rPr>
        <w:t xml:space="preserve"> </w:t>
      </w:r>
      <w:proofErr w:type="gramStart"/>
      <w:r w:rsidRPr="00CA0A1C">
        <w:rPr>
          <w:rFonts w:ascii="Courier New" w:eastAsiaTheme="minorHAnsi" w:hAnsi="Courier New"/>
          <w:color w:val="000000"/>
          <w:szCs w:val="28"/>
          <w:lang w:val="en-US"/>
          <w14:ligatures w14:val="standardContextual"/>
        </w:rPr>
        <w:t>0;</w:t>
      </w:r>
      <w:proofErr w:type="gramEnd"/>
    </w:p>
    <w:p w14:paraId="11307DF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default</w:t>
      </w:r>
      <w:r w:rsidRPr="00CA0A1C">
        <w:rPr>
          <w:rFonts w:ascii="Courier New" w:eastAsiaTheme="minorHAnsi" w:hAnsi="Courier New"/>
          <w:color w:val="000000"/>
          <w:szCs w:val="28"/>
          <w:lang w:val="en-US"/>
          <w14:ligatures w14:val="standardContextual"/>
        </w:rPr>
        <w:t>:</w:t>
      </w:r>
    </w:p>
    <w:p w14:paraId="0C5D3B0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6FAE74A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roofErr w:type="spellStart"/>
      <w:r w:rsidRPr="00CA0A1C">
        <w:rPr>
          <w:rFonts w:ascii="Courier New" w:eastAsiaTheme="minorHAnsi" w:hAnsi="Courier New"/>
          <w:color w:val="000000"/>
          <w:szCs w:val="28"/>
          <w:lang w:val="en-US"/>
          <w14:ligatures w14:val="standardContextual"/>
        </w:rPr>
        <w:t>cout</w:t>
      </w:r>
      <w:proofErr w:type="spellEnd"/>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Нет</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такого</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пункта</w:t>
      </w:r>
      <w:r w:rsidRPr="00CA0A1C">
        <w:rPr>
          <w:rFonts w:ascii="Courier New" w:eastAsiaTheme="minorHAnsi" w:hAnsi="Courier New"/>
          <w:color w:val="A31515"/>
          <w:szCs w:val="28"/>
          <w:lang w:val="en-US"/>
          <w14:ligatures w14:val="standardContextual"/>
        </w:rPr>
        <w:t>\n</w:t>
      </w:r>
      <w:proofErr w:type="gramStart"/>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w:t>
      </w:r>
      <w:proofErr w:type="gramEnd"/>
    </w:p>
    <w:p w14:paraId="12BD0C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798F6D4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0E60FAF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3987AC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w:t>
      </w:r>
    </w:p>
    <w:p w14:paraId="74F93618" w14:textId="7170204A" w:rsidR="009D1974" w:rsidRPr="00953014" w:rsidRDefault="009D1974" w:rsidP="00953014">
      <w:pPr>
        <w:pStyle w:val="2"/>
        <w:jc w:val="center"/>
        <w:rPr>
          <w:rFonts w:ascii="Times New Roman" w:hAnsi="Times New Roman" w:cs="Times New Roman"/>
          <w:color w:val="auto"/>
          <w:sz w:val="28"/>
          <w:szCs w:val="28"/>
        </w:rPr>
      </w:pPr>
      <w:bookmarkStart w:id="9" w:name="_Toc153143532"/>
      <w:r w:rsidRPr="00953014">
        <w:rPr>
          <w:rFonts w:ascii="Times New Roman" w:hAnsi="Times New Roman" w:cs="Times New Roman"/>
          <w:color w:val="auto"/>
          <w:sz w:val="28"/>
          <w:szCs w:val="28"/>
        </w:rPr>
        <w:t>5.5 РЕЗУЛЬТАТЫ ТЕСТИРОВАНИЯ</w:t>
      </w:r>
      <w:bookmarkEnd w:id="9"/>
    </w:p>
    <w:p w14:paraId="4C1658CB" w14:textId="0E6811CB" w:rsidR="009D1974" w:rsidRDefault="009D1974" w:rsidP="009D1974">
      <w:r w:rsidRPr="009D1974">
        <w:rPr>
          <w:noProof/>
        </w:rPr>
        <w:drawing>
          <wp:inline distT="0" distB="0" distL="0" distR="0" wp14:anchorId="497F434E" wp14:editId="3FC85B53">
            <wp:extent cx="5940425" cy="3141345"/>
            <wp:effectExtent l="0" t="0" r="3175" b="1905"/>
            <wp:docPr id="347560675"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60675" name="Рисунок 1" descr="Изображение выглядит как текст, снимок экрана&#10;&#10;Автоматически созданное описание"/>
                    <pic:cNvPicPr/>
                  </pic:nvPicPr>
                  <pic:blipFill>
                    <a:blip r:embed="rId10"/>
                    <a:stretch>
                      <a:fillRect/>
                    </a:stretch>
                  </pic:blipFill>
                  <pic:spPr>
                    <a:xfrm>
                      <a:off x="0" y="0"/>
                      <a:ext cx="5940425" cy="3141345"/>
                    </a:xfrm>
                    <a:prstGeom prst="rect">
                      <a:avLst/>
                    </a:prstGeom>
                  </pic:spPr>
                </pic:pic>
              </a:graphicData>
            </a:graphic>
          </wp:inline>
        </w:drawing>
      </w:r>
    </w:p>
    <w:p w14:paraId="1627776F" w14:textId="5B479139" w:rsidR="009D1974" w:rsidRDefault="009D1974" w:rsidP="009D1974">
      <w:pPr>
        <w:jc w:val="center"/>
      </w:pPr>
      <w:r>
        <w:t>Рисунок 4 – Вектор, задающий тестовый пример №1</w:t>
      </w:r>
    </w:p>
    <w:p w14:paraId="535E0718" w14:textId="78784B0B" w:rsidR="009D1974" w:rsidRDefault="009D1974" w:rsidP="009D1974">
      <w:pPr>
        <w:jc w:val="center"/>
      </w:pPr>
      <w:r w:rsidRPr="009D1974">
        <w:rPr>
          <w:noProof/>
        </w:rPr>
        <w:lastRenderedPageBreak/>
        <w:drawing>
          <wp:inline distT="0" distB="0" distL="0" distR="0" wp14:anchorId="39E3D65D" wp14:editId="7F5FAF79">
            <wp:extent cx="5940425" cy="1675130"/>
            <wp:effectExtent l="0" t="0" r="3175" b="1270"/>
            <wp:docPr id="111792042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0422"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5940425" cy="1675130"/>
                    </a:xfrm>
                    <a:prstGeom prst="rect">
                      <a:avLst/>
                    </a:prstGeom>
                  </pic:spPr>
                </pic:pic>
              </a:graphicData>
            </a:graphic>
          </wp:inline>
        </w:drawing>
      </w:r>
    </w:p>
    <w:p w14:paraId="4B267EA0" w14:textId="384D648E" w:rsidR="009D1974" w:rsidRDefault="009D1974" w:rsidP="009D1974">
      <w:pPr>
        <w:jc w:val="center"/>
      </w:pPr>
      <w:r>
        <w:t>Рисунок 5 – Результат тестирования пещеры №1</w:t>
      </w:r>
    </w:p>
    <w:p w14:paraId="79B05766" w14:textId="74EAD97F" w:rsidR="009D1974" w:rsidRDefault="009F6792" w:rsidP="009D1974">
      <w:pPr>
        <w:jc w:val="center"/>
      </w:pPr>
      <w:r w:rsidRPr="009F6792">
        <w:rPr>
          <w:noProof/>
        </w:rPr>
        <w:drawing>
          <wp:inline distT="0" distB="0" distL="0" distR="0" wp14:anchorId="70A6C522" wp14:editId="4B53B16E">
            <wp:extent cx="5940425" cy="6185535"/>
            <wp:effectExtent l="0" t="0" r="3175" b="5715"/>
            <wp:docPr id="303717002" name="Рисунок 1" descr="Изображение выглядит как текст, снимок экрана, число,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17002" name="Рисунок 1" descr="Изображение выглядит как текст, снимок экрана, число, Параллельный&#10;&#10;Автоматически созданное описание"/>
                    <pic:cNvPicPr/>
                  </pic:nvPicPr>
                  <pic:blipFill>
                    <a:blip r:embed="rId12"/>
                    <a:stretch>
                      <a:fillRect/>
                    </a:stretch>
                  </pic:blipFill>
                  <pic:spPr>
                    <a:xfrm>
                      <a:off x="0" y="0"/>
                      <a:ext cx="5940425" cy="6185535"/>
                    </a:xfrm>
                    <a:prstGeom prst="rect">
                      <a:avLst/>
                    </a:prstGeom>
                  </pic:spPr>
                </pic:pic>
              </a:graphicData>
            </a:graphic>
          </wp:inline>
        </w:drawing>
      </w:r>
    </w:p>
    <w:p w14:paraId="4D9ABB38" w14:textId="2BBBD15A" w:rsidR="009F6792" w:rsidRDefault="009F6792" w:rsidP="009D1974">
      <w:pPr>
        <w:jc w:val="center"/>
      </w:pPr>
      <w:r>
        <w:t>Рисунок 6 - Вектор, задающий тестовый пример №2</w:t>
      </w:r>
    </w:p>
    <w:p w14:paraId="5B964684" w14:textId="6BBC7D44" w:rsidR="009F6792" w:rsidRDefault="009F6792" w:rsidP="009D1974">
      <w:pPr>
        <w:jc w:val="center"/>
      </w:pPr>
      <w:r w:rsidRPr="009F6792">
        <w:rPr>
          <w:noProof/>
        </w:rPr>
        <w:lastRenderedPageBreak/>
        <w:drawing>
          <wp:inline distT="0" distB="0" distL="0" distR="0" wp14:anchorId="391E9064" wp14:editId="39717551">
            <wp:extent cx="5940425" cy="1583690"/>
            <wp:effectExtent l="0" t="0" r="3175" b="0"/>
            <wp:docPr id="135998246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82466"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5940425" cy="1583690"/>
                    </a:xfrm>
                    <a:prstGeom prst="rect">
                      <a:avLst/>
                    </a:prstGeom>
                  </pic:spPr>
                </pic:pic>
              </a:graphicData>
            </a:graphic>
          </wp:inline>
        </w:drawing>
      </w:r>
    </w:p>
    <w:p w14:paraId="5162860C" w14:textId="71A791EF" w:rsidR="009F6792" w:rsidRDefault="009F6792" w:rsidP="009D1974">
      <w:pPr>
        <w:jc w:val="center"/>
      </w:pPr>
      <w:r>
        <w:t>Рисунок 7 - Результат тестирования пещеры №2</w:t>
      </w:r>
    </w:p>
    <w:p w14:paraId="4B8C4A4E" w14:textId="0D5447D0" w:rsidR="00953014" w:rsidRDefault="00953014" w:rsidP="009D1974">
      <w:pPr>
        <w:jc w:val="center"/>
      </w:pPr>
      <w:r w:rsidRPr="00953014">
        <w:rPr>
          <w:noProof/>
        </w:rPr>
        <w:drawing>
          <wp:inline distT="0" distB="0" distL="0" distR="0" wp14:anchorId="7553C024" wp14:editId="5AEABE9B">
            <wp:extent cx="5940425" cy="5957570"/>
            <wp:effectExtent l="0" t="0" r="3175" b="5080"/>
            <wp:docPr id="1201940307" name="Рисунок 1"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40307" name="Рисунок 1" descr="Изображение выглядит как текст, снимок экрана, дизайн&#10;&#10;Автоматически созданное описание"/>
                    <pic:cNvPicPr/>
                  </pic:nvPicPr>
                  <pic:blipFill>
                    <a:blip r:embed="rId14"/>
                    <a:stretch>
                      <a:fillRect/>
                    </a:stretch>
                  </pic:blipFill>
                  <pic:spPr>
                    <a:xfrm>
                      <a:off x="0" y="0"/>
                      <a:ext cx="5940425" cy="5957570"/>
                    </a:xfrm>
                    <a:prstGeom prst="rect">
                      <a:avLst/>
                    </a:prstGeom>
                  </pic:spPr>
                </pic:pic>
              </a:graphicData>
            </a:graphic>
          </wp:inline>
        </w:drawing>
      </w:r>
    </w:p>
    <w:p w14:paraId="45E30828" w14:textId="16A15F6A" w:rsidR="00953014" w:rsidRDefault="00953014" w:rsidP="009D1974">
      <w:pPr>
        <w:jc w:val="center"/>
      </w:pPr>
      <w:r>
        <w:t>Рисунок 8 - Вектор, задающий тестовый пример №3</w:t>
      </w:r>
    </w:p>
    <w:p w14:paraId="7D3E398F" w14:textId="1EEFE476" w:rsidR="00953014" w:rsidRDefault="00953014" w:rsidP="009D1974">
      <w:pPr>
        <w:jc w:val="center"/>
      </w:pPr>
      <w:r w:rsidRPr="00953014">
        <w:rPr>
          <w:noProof/>
        </w:rPr>
        <w:lastRenderedPageBreak/>
        <w:drawing>
          <wp:inline distT="0" distB="0" distL="0" distR="0" wp14:anchorId="741C4088" wp14:editId="5E3C3260">
            <wp:extent cx="5940425" cy="3267075"/>
            <wp:effectExtent l="0" t="0" r="3175" b="9525"/>
            <wp:docPr id="776265099"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65099"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5"/>
                    <a:stretch>
                      <a:fillRect/>
                    </a:stretch>
                  </pic:blipFill>
                  <pic:spPr>
                    <a:xfrm>
                      <a:off x="0" y="0"/>
                      <a:ext cx="5940425" cy="3267075"/>
                    </a:xfrm>
                    <a:prstGeom prst="rect">
                      <a:avLst/>
                    </a:prstGeom>
                  </pic:spPr>
                </pic:pic>
              </a:graphicData>
            </a:graphic>
          </wp:inline>
        </w:drawing>
      </w:r>
    </w:p>
    <w:p w14:paraId="5CB2A12F" w14:textId="384DB5A2" w:rsidR="00953014" w:rsidRDefault="00953014" w:rsidP="009D1974">
      <w:pPr>
        <w:jc w:val="center"/>
      </w:pPr>
      <w:r>
        <w:t>Рисунок 9 - Результат тестирования пещеры №3</w:t>
      </w:r>
    </w:p>
    <w:p w14:paraId="35166C83" w14:textId="61314816" w:rsidR="009F6792" w:rsidRPr="003A5BFF" w:rsidRDefault="00953014" w:rsidP="00953014">
      <w:pPr>
        <w:widowControl/>
        <w:autoSpaceDE/>
        <w:autoSpaceDN/>
        <w:spacing w:after="160" w:line="259" w:lineRule="auto"/>
        <w:ind w:firstLine="0"/>
        <w:jc w:val="left"/>
      </w:pPr>
      <w:r>
        <w:br w:type="page"/>
      </w:r>
    </w:p>
    <w:p w14:paraId="7A54A603" w14:textId="3F5C534F" w:rsidR="00C552EA" w:rsidRPr="00954E91" w:rsidRDefault="009D1974" w:rsidP="00954E91">
      <w:pPr>
        <w:pStyle w:val="1"/>
        <w:spacing w:after="200"/>
        <w:jc w:val="center"/>
        <w:rPr>
          <w:rFonts w:ascii="Times New Roman" w:hAnsi="Times New Roman" w:cs="Times New Roman"/>
          <w:color w:val="auto"/>
        </w:rPr>
      </w:pPr>
      <w:bookmarkStart w:id="10" w:name="_Toc153143533"/>
      <w:r>
        <w:rPr>
          <w:rFonts w:ascii="Times New Roman" w:hAnsi="Times New Roman" w:cs="Times New Roman"/>
          <w:color w:val="auto"/>
        </w:rPr>
        <w:lastRenderedPageBreak/>
        <w:t>6</w:t>
      </w:r>
      <w:r w:rsidR="0076656C" w:rsidRPr="00954E91">
        <w:rPr>
          <w:rFonts w:ascii="Times New Roman" w:hAnsi="Times New Roman" w:cs="Times New Roman"/>
          <w:color w:val="auto"/>
        </w:rPr>
        <w:t xml:space="preserve"> ВЫВОДЫ</w:t>
      </w:r>
      <w:bookmarkEnd w:id="10"/>
    </w:p>
    <w:p w14:paraId="09DA6F15" w14:textId="4448DCEE" w:rsidR="00C552EA" w:rsidRDefault="00C552EA" w:rsidP="00C552EA">
      <w:pPr>
        <w:widowControl/>
        <w:autoSpaceDE/>
        <w:autoSpaceDN/>
        <w:spacing w:after="160"/>
        <w:ind w:firstLine="680"/>
        <w:rPr>
          <w:rFonts w:cs="Times New Roman"/>
        </w:rPr>
      </w:pPr>
      <w:r>
        <w:rPr>
          <w:rFonts w:cs="Times New Roman"/>
        </w:rPr>
        <w:t>В ходе практической работы</w:t>
      </w:r>
      <w:r w:rsidR="00954E91" w:rsidRPr="00954E91">
        <w:rPr>
          <w:rFonts w:cs="Times New Roman"/>
        </w:rPr>
        <w:t xml:space="preserve"> </w:t>
      </w:r>
      <w:r w:rsidR="00954E91">
        <w:rPr>
          <w:rFonts w:cs="Times New Roman"/>
        </w:rPr>
        <w:t xml:space="preserve">были получены навыки работы с </w:t>
      </w:r>
      <w:r w:rsidR="009D1974">
        <w:rPr>
          <w:rFonts w:cs="Times New Roman"/>
        </w:rPr>
        <w:t>алгоритмами сокращения числа переборов в комбинаторных задачах</w:t>
      </w:r>
      <w:r>
        <w:rPr>
          <w:rFonts w:cs="Times New Roman"/>
        </w:rPr>
        <w:t>.</w:t>
      </w:r>
    </w:p>
    <w:p w14:paraId="2F166E97" w14:textId="6D101B6B" w:rsidR="0076656C" w:rsidRPr="00C552EA" w:rsidRDefault="00C552EA" w:rsidP="00C552EA">
      <w:pPr>
        <w:widowControl/>
        <w:autoSpaceDE/>
        <w:autoSpaceDN/>
        <w:spacing w:after="160" w:line="259" w:lineRule="auto"/>
        <w:ind w:firstLine="0"/>
        <w:jc w:val="left"/>
        <w:rPr>
          <w:rFonts w:cs="Times New Roman"/>
        </w:rPr>
      </w:pPr>
      <w:r>
        <w:rPr>
          <w:rFonts w:cs="Times New Roman"/>
        </w:rPr>
        <w:br w:type="page"/>
      </w:r>
    </w:p>
    <w:p w14:paraId="079356DC" w14:textId="7109714E" w:rsidR="0076656C" w:rsidRDefault="009D1974" w:rsidP="0076656C">
      <w:pPr>
        <w:pStyle w:val="1"/>
        <w:spacing w:after="200"/>
        <w:jc w:val="center"/>
        <w:rPr>
          <w:rFonts w:ascii="Times New Roman" w:hAnsi="Times New Roman" w:cs="Times New Roman"/>
          <w:color w:val="auto"/>
        </w:rPr>
      </w:pPr>
      <w:bookmarkStart w:id="11" w:name="_Toc153143534"/>
      <w:r>
        <w:rPr>
          <w:rFonts w:ascii="Times New Roman" w:hAnsi="Times New Roman" w:cs="Times New Roman"/>
          <w:color w:val="auto"/>
        </w:rPr>
        <w:lastRenderedPageBreak/>
        <w:t>7</w:t>
      </w:r>
      <w:r w:rsidR="0076656C" w:rsidRPr="0076656C">
        <w:rPr>
          <w:rFonts w:ascii="Times New Roman" w:hAnsi="Times New Roman" w:cs="Times New Roman"/>
          <w:color w:val="auto"/>
        </w:rPr>
        <w:t xml:space="preserve"> ИСПОЛЬЗУЕМЫЕ ИСТОЧНИКИ</w:t>
      </w:r>
      <w:bookmarkEnd w:id="11"/>
    </w:p>
    <w:p w14:paraId="57F2180E" w14:textId="27A6083B" w:rsidR="00C552EA" w:rsidRDefault="00C552EA" w:rsidP="00C552EA">
      <w:r>
        <w:t>1.</w:t>
      </w:r>
      <w:r>
        <w:tab/>
        <w:t xml:space="preserve">Учебно-методическое пособие </w:t>
      </w:r>
      <w:proofErr w:type="spellStart"/>
      <w:r>
        <w:t>СиАОД</w:t>
      </w:r>
      <w:proofErr w:type="spellEnd"/>
      <w:r>
        <w:t xml:space="preserve"> (часть </w:t>
      </w:r>
      <w:r w:rsidR="007C1351">
        <w:t>2</w:t>
      </w:r>
      <w:r>
        <w:t>)</w:t>
      </w:r>
    </w:p>
    <w:p w14:paraId="7D91B809" w14:textId="77777777" w:rsidR="00C552EA" w:rsidRPr="002D6984" w:rsidRDefault="00C552EA" w:rsidP="00C552EA">
      <w:r>
        <w:t>2.</w:t>
      </w:r>
      <w:r>
        <w:tab/>
        <w:t>Приложение к практическим работам – СДО (online-edu.mirea.ru)</w:t>
      </w:r>
    </w:p>
    <w:p w14:paraId="33F84EC1" w14:textId="77777777" w:rsidR="00C552EA" w:rsidRPr="00C552EA" w:rsidRDefault="00C552EA" w:rsidP="00C552EA"/>
    <w:p w14:paraId="6A86D0B0" w14:textId="77777777" w:rsidR="00C552EA" w:rsidRPr="00C552EA" w:rsidRDefault="00C552EA" w:rsidP="00C552EA"/>
    <w:p w14:paraId="1CD1C924" w14:textId="77777777" w:rsidR="00437317" w:rsidRPr="00437317" w:rsidRDefault="00437317" w:rsidP="00437317"/>
    <w:p w14:paraId="753AC38F" w14:textId="77777777" w:rsidR="008B1AB8" w:rsidRPr="008B1AB8" w:rsidRDefault="008B1AB8" w:rsidP="008B1AB8"/>
    <w:sectPr w:rsidR="008B1AB8" w:rsidRPr="008B1A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F36"/>
    <w:multiLevelType w:val="hybridMultilevel"/>
    <w:tmpl w:val="F19A27F4"/>
    <w:lvl w:ilvl="0" w:tplc="D8A4C7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DCF6E10"/>
    <w:multiLevelType w:val="hybridMultilevel"/>
    <w:tmpl w:val="E7E83CB2"/>
    <w:lvl w:ilvl="0" w:tplc="01767E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D6F54FB"/>
    <w:multiLevelType w:val="hybridMultilevel"/>
    <w:tmpl w:val="5FBE57AC"/>
    <w:lvl w:ilvl="0" w:tplc="9EE074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7797560"/>
    <w:multiLevelType w:val="hybridMultilevel"/>
    <w:tmpl w:val="02166872"/>
    <w:lvl w:ilvl="0" w:tplc="1032A2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597823A4"/>
    <w:multiLevelType w:val="hybridMultilevel"/>
    <w:tmpl w:val="4ABC8030"/>
    <w:lvl w:ilvl="0" w:tplc="54A4A01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7626B6"/>
    <w:multiLevelType w:val="hybridMultilevel"/>
    <w:tmpl w:val="0082BAE4"/>
    <w:lvl w:ilvl="0" w:tplc="0FD014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7B4857B8"/>
    <w:multiLevelType w:val="hybridMultilevel"/>
    <w:tmpl w:val="0DCC9F48"/>
    <w:lvl w:ilvl="0" w:tplc="FDE62B4E">
      <w:start w:val="1"/>
      <w:numFmt w:val="decimal"/>
      <w:lvlText w:val="%1)"/>
      <w:lvlJc w:val="left"/>
      <w:pPr>
        <w:ind w:left="1854" w:hanging="360"/>
      </w:pPr>
      <w:rPr>
        <w:rFonts w:hint="default"/>
        <w:b w:val="0"/>
        <w:bCs w:val="0"/>
        <w:color w:val="auto"/>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1918900675">
    <w:abstractNumId w:val="1"/>
  </w:num>
  <w:num w:numId="2" w16cid:durableId="652025275">
    <w:abstractNumId w:val="2"/>
  </w:num>
  <w:num w:numId="3" w16cid:durableId="998577693">
    <w:abstractNumId w:val="3"/>
  </w:num>
  <w:num w:numId="4" w16cid:durableId="397241706">
    <w:abstractNumId w:val="6"/>
  </w:num>
  <w:num w:numId="5" w16cid:durableId="1594240729">
    <w:abstractNumId w:val="0"/>
  </w:num>
  <w:num w:numId="6" w16cid:durableId="723602453">
    <w:abstractNumId w:val="5"/>
  </w:num>
  <w:num w:numId="7" w16cid:durableId="350036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22"/>
    <w:rsid w:val="00082272"/>
    <w:rsid w:val="000B7CA8"/>
    <w:rsid w:val="000C3114"/>
    <w:rsid w:val="00162F6E"/>
    <w:rsid w:val="001B2162"/>
    <w:rsid w:val="001D377E"/>
    <w:rsid w:val="00203883"/>
    <w:rsid w:val="0023294D"/>
    <w:rsid w:val="00242CF5"/>
    <w:rsid w:val="00295203"/>
    <w:rsid w:val="002C3B64"/>
    <w:rsid w:val="002D5ACF"/>
    <w:rsid w:val="002E0C8D"/>
    <w:rsid w:val="002F7ACC"/>
    <w:rsid w:val="003453DC"/>
    <w:rsid w:val="003A5BFF"/>
    <w:rsid w:val="003E6136"/>
    <w:rsid w:val="00423FEA"/>
    <w:rsid w:val="00437317"/>
    <w:rsid w:val="005161FD"/>
    <w:rsid w:val="005309EF"/>
    <w:rsid w:val="00566555"/>
    <w:rsid w:val="005B555A"/>
    <w:rsid w:val="005D0AC6"/>
    <w:rsid w:val="005F475C"/>
    <w:rsid w:val="006344DE"/>
    <w:rsid w:val="006E5D32"/>
    <w:rsid w:val="007071F7"/>
    <w:rsid w:val="0076656C"/>
    <w:rsid w:val="007B209B"/>
    <w:rsid w:val="007C1351"/>
    <w:rsid w:val="00844E9B"/>
    <w:rsid w:val="008472D8"/>
    <w:rsid w:val="008B1AB8"/>
    <w:rsid w:val="00914DF7"/>
    <w:rsid w:val="009409DC"/>
    <w:rsid w:val="00951924"/>
    <w:rsid w:val="00953014"/>
    <w:rsid w:val="00954E91"/>
    <w:rsid w:val="00962E2D"/>
    <w:rsid w:val="009D1974"/>
    <w:rsid w:val="009F6792"/>
    <w:rsid w:val="00A50DA5"/>
    <w:rsid w:val="00A70EB9"/>
    <w:rsid w:val="00AB0622"/>
    <w:rsid w:val="00AB5D1E"/>
    <w:rsid w:val="00AF1B18"/>
    <w:rsid w:val="00B50A7A"/>
    <w:rsid w:val="00B93475"/>
    <w:rsid w:val="00C22F40"/>
    <w:rsid w:val="00C552EA"/>
    <w:rsid w:val="00C72284"/>
    <w:rsid w:val="00C8517D"/>
    <w:rsid w:val="00C97418"/>
    <w:rsid w:val="00CA0A1C"/>
    <w:rsid w:val="00CA25D4"/>
    <w:rsid w:val="00CE45E2"/>
    <w:rsid w:val="00D205CC"/>
    <w:rsid w:val="00E3531F"/>
    <w:rsid w:val="00E50FD7"/>
    <w:rsid w:val="00F331F1"/>
    <w:rsid w:val="00F61292"/>
    <w:rsid w:val="00FD5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7086"/>
  <w15:chartTrackingRefBased/>
  <w15:docId w15:val="{6A91ACC6-117C-43A3-9F98-B21339F8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8517D"/>
    <w:pPr>
      <w:widowControl w:val="0"/>
      <w:autoSpaceDE w:val="0"/>
      <w:autoSpaceDN w:val="0"/>
      <w:spacing w:after="0" w:line="288" w:lineRule="auto"/>
      <w:ind w:firstLine="567"/>
      <w:jc w:val="both"/>
    </w:pPr>
    <w:rPr>
      <w:rFonts w:ascii="Times New Roman" w:eastAsia="Courier New" w:hAnsi="Times New Roman" w:cs="Courier New"/>
      <w:kern w:val="0"/>
      <w:sz w:val="28"/>
      <w14:ligatures w14:val="none"/>
    </w:rPr>
  </w:style>
  <w:style w:type="paragraph" w:styleId="1">
    <w:name w:val="heading 1"/>
    <w:basedOn w:val="a"/>
    <w:next w:val="a"/>
    <w:link w:val="10"/>
    <w:uiPriority w:val="9"/>
    <w:qFormat/>
    <w:rsid w:val="00AB0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B1A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B209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0622"/>
    <w:pPr>
      <w:widowControl w:val="0"/>
      <w:autoSpaceDE w:val="0"/>
      <w:autoSpaceDN w:val="0"/>
      <w:spacing w:after="0" w:line="240" w:lineRule="auto"/>
      <w:ind w:firstLine="567"/>
      <w:jc w:val="both"/>
    </w:pPr>
    <w:rPr>
      <w:rFonts w:ascii="Times New Roman" w:eastAsia="Courier New" w:hAnsi="Times New Roman" w:cs="Courier New"/>
      <w:kern w:val="0"/>
      <w:sz w:val="28"/>
      <w14:ligatures w14:val="none"/>
    </w:rPr>
  </w:style>
  <w:style w:type="character" w:customStyle="1" w:styleId="10">
    <w:name w:val="Заголовок 1 Знак"/>
    <w:basedOn w:val="a0"/>
    <w:link w:val="1"/>
    <w:uiPriority w:val="9"/>
    <w:rsid w:val="00AB0622"/>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unhideWhenUsed/>
    <w:qFormat/>
    <w:rsid w:val="00AB0622"/>
    <w:pPr>
      <w:widowControl/>
      <w:autoSpaceDE/>
      <w:autoSpaceDN/>
      <w:spacing w:line="259" w:lineRule="auto"/>
      <w:ind w:firstLine="0"/>
      <w:jc w:val="left"/>
      <w:outlineLvl w:val="9"/>
    </w:pPr>
    <w:rPr>
      <w:lang w:eastAsia="ru-RU"/>
    </w:rPr>
  </w:style>
  <w:style w:type="paragraph" w:styleId="11">
    <w:name w:val="toc 1"/>
    <w:basedOn w:val="a"/>
    <w:next w:val="a"/>
    <w:autoRedefine/>
    <w:uiPriority w:val="39"/>
    <w:unhideWhenUsed/>
    <w:rsid w:val="00AB0622"/>
    <w:pPr>
      <w:spacing w:after="100"/>
    </w:pPr>
  </w:style>
  <w:style w:type="character" w:styleId="a5">
    <w:name w:val="Hyperlink"/>
    <w:basedOn w:val="a0"/>
    <w:uiPriority w:val="99"/>
    <w:unhideWhenUsed/>
    <w:rsid w:val="00AB0622"/>
    <w:rPr>
      <w:color w:val="0563C1" w:themeColor="hyperlink"/>
      <w:u w:val="single"/>
    </w:rPr>
  </w:style>
  <w:style w:type="paragraph" w:styleId="a6">
    <w:name w:val="List Paragraph"/>
    <w:basedOn w:val="a"/>
    <w:link w:val="a7"/>
    <w:uiPriority w:val="34"/>
    <w:qFormat/>
    <w:rsid w:val="00AB0622"/>
    <w:pPr>
      <w:ind w:left="720"/>
      <w:contextualSpacing/>
    </w:pPr>
  </w:style>
  <w:style w:type="character" w:styleId="a8">
    <w:name w:val="Placeholder Text"/>
    <w:basedOn w:val="a0"/>
    <w:uiPriority w:val="99"/>
    <w:semiHidden/>
    <w:rsid w:val="0023294D"/>
    <w:rPr>
      <w:color w:val="808080"/>
    </w:rPr>
  </w:style>
  <w:style w:type="character" w:customStyle="1" w:styleId="20">
    <w:name w:val="Заголовок 2 Знак"/>
    <w:basedOn w:val="a0"/>
    <w:link w:val="2"/>
    <w:uiPriority w:val="9"/>
    <w:rsid w:val="008B1AB8"/>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8B1AB8"/>
    <w:pPr>
      <w:spacing w:after="100"/>
      <w:ind w:left="280"/>
    </w:pPr>
  </w:style>
  <w:style w:type="character" w:customStyle="1" w:styleId="a7">
    <w:name w:val="Абзац списка Знак"/>
    <w:basedOn w:val="a0"/>
    <w:link w:val="a6"/>
    <w:uiPriority w:val="34"/>
    <w:locked/>
    <w:rsid w:val="0076656C"/>
    <w:rPr>
      <w:rFonts w:ascii="Times New Roman" w:eastAsia="Courier New" w:hAnsi="Times New Roman" w:cs="Courier New"/>
      <w:kern w:val="0"/>
      <w:sz w:val="28"/>
      <w14:ligatures w14:val="none"/>
    </w:rPr>
  </w:style>
  <w:style w:type="table" w:styleId="a9">
    <w:name w:val="Table Grid"/>
    <w:basedOn w:val="a1"/>
    <w:uiPriority w:val="59"/>
    <w:rsid w:val="007665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7B209B"/>
    <w:rPr>
      <w:rFonts w:asciiTheme="majorHAnsi" w:eastAsiaTheme="majorEastAsia" w:hAnsiTheme="majorHAnsi" w:cstheme="majorBidi"/>
      <w:color w:val="1F3763" w:themeColor="accent1" w:themeShade="7F"/>
      <w:kern w:val="0"/>
      <w:sz w:val="24"/>
      <w:szCs w:val="24"/>
      <w14:ligatures w14:val="none"/>
    </w:rPr>
  </w:style>
  <w:style w:type="paragraph" w:styleId="31">
    <w:name w:val="toc 3"/>
    <w:basedOn w:val="a"/>
    <w:next w:val="a"/>
    <w:autoRedefine/>
    <w:uiPriority w:val="39"/>
    <w:unhideWhenUsed/>
    <w:rsid w:val="001B216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7845">
      <w:bodyDiv w:val="1"/>
      <w:marLeft w:val="0"/>
      <w:marRight w:val="0"/>
      <w:marTop w:val="0"/>
      <w:marBottom w:val="0"/>
      <w:divBdr>
        <w:top w:val="none" w:sz="0" w:space="0" w:color="auto"/>
        <w:left w:val="none" w:sz="0" w:space="0" w:color="auto"/>
        <w:bottom w:val="none" w:sz="0" w:space="0" w:color="auto"/>
        <w:right w:val="none" w:sz="0" w:space="0" w:color="auto"/>
      </w:divBdr>
    </w:div>
    <w:div w:id="169570431">
      <w:bodyDiv w:val="1"/>
      <w:marLeft w:val="0"/>
      <w:marRight w:val="0"/>
      <w:marTop w:val="0"/>
      <w:marBottom w:val="0"/>
      <w:divBdr>
        <w:top w:val="none" w:sz="0" w:space="0" w:color="auto"/>
        <w:left w:val="none" w:sz="0" w:space="0" w:color="auto"/>
        <w:bottom w:val="none" w:sz="0" w:space="0" w:color="auto"/>
        <w:right w:val="none" w:sz="0" w:space="0" w:color="auto"/>
      </w:divBdr>
    </w:div>
    <w:div w:id="700715260">
      <w:bodyDiv w:val="1"/>
      <w:marLeft w:val="0"/>
      <w:marRight w:val="0"/>
      <w:marTop w:val="0"/>
      <w:marBottom w:val="0"/>
      <w:divBdr>
        <w:top w:val="none" w:sz="0" w:space="0" w:color="auto"/>
        <w:left w:val="none" w:sz="0" w:space="0" w:color="auto"/>
        <w:bottom w:val="none" w:sz="0" w:space="0" w:color="auto"/>
        <w:right w:val="none" w:sz="0" w:space="0" w:color="auto"/>
      </w:divBdr>
    </w:div>
    <w:div w:id="980884328">
      <w:bodyDiv w:val="1"/>
      <w:marLeft w:val="0"/>
      <w:marRight w:val="0"/>
      <w:marTop w:val="0"/>
      <w:marBottom w:val="0"/>
      <w:divBdr>
        <w:top w:val="none" w:sz="0" w:space="0" w:color="auto"/>
        <w:left w:val="none" w:sz="0" w:space="0" w:color="auto"/>
        <w:bottom w:val="none" w:sz="0" w:space="0" w:color="auto"/>
        <w:right w:val="none" w:sz="0" w:space="0" w:color="auto"/>
      </w:divBdr>
    </w:div>
    <w:div w:id="1230724913">
      <w:bodyDiv w:val="1"/>
      <w:marLeft w:val="0"/>
      <w:marRight w:val="0"/>
      <w:marTop w:val="0"/>
      <w:marBottom w:val="0"/>
      <w:divBdr>
        <w:top w:val="none" w:sz="0" w:space="0" w:color="auto"/>
        <w:left w:val="none" w:sz="0" w:space="0" w:color="auto"/>
        <w:bottom w:val="none" w:sz="0" w:space="0" w:color="auto"/>
        <w:right w:val="none" w:sz="0" w:space="0" w:color="auto"/>
      </w:divBdr>
    </w:div>
    <w:div w:id="1508249947">
      <w:bodyDiv w:val="1"/>
      <w:marLeft w:val="0"/>
      <w:marRight w:val="0"/>
      <w:marTop w:val="0"/>
      <w:marBottom w:val="0"/>
      <w:divBdr>
        <w:top w:val="none" w:sz="0" w:space="0" w:color="auto"/>
        <w:left w:val="none" w:sz="0" w:space="0" w:color="auto"/>
        <w:bottom w:val="none" w:sz="0" w:space="0" w:color="auto"/>
        <w:right w:val="none" w:sz="0" w:space="0" w:color="auto"/>
      </w:divBdr>
    </w:div>
    <w:div w:id="21198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1CC3-64B9-41EB-AAA3-5DF7FBA6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2943</Words>
  <Characters>16780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Кликушин</dc:creator>
  <cp:keywords/>
  <dc:description/>
  <cp:lastModifiedBy>Влад Кликушин</cp:lastModifiedBy>
  <cp:revision>8</cp:revision>
  <dcterms:created xsi:type="dcterms:W3CDTF">2023-12-10T17:33:00Z</dcterms:created>
  <dcterms:modified xsi:type="dcterms:W3CDTF">2023-12-10T19:33:00Z</dcterms:modified>
</cp:coreProperties>
</file>