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3FAAD7" w14:textId="6D1C766E" w:rsidR="002B4967" w:rsidRDefault="00C82670">
      <w:pPr>
        <w:ind w:right="-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 wp14:anchorId="38430624" wp14:editId="57B33C25">
                <wp:simplePos x="0" y="0"/>
                <wp:positionH relativeFrom="column">
                  <wp:posOffset>-621665</wp:posOffset>
                </wp:positionH>
                <wp:positionV relativeFrom="paragraph">
                  <wp:posOffset>-125730</wp:posOffset>
                </wp:positionV>
                <wp:extent cx="6949440" cy="2907665"/>
                <wp:effectExtent l="19050" t="19050" r="22860" b="26035"/>
                <wp:wrapNone/>
                <wp:docPr id="1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9440" cy="2907665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73DF3E0" w14:textId="77777777" w:rsidR="009A62A2" w:rsidRDefault="009A62A2">
                            <w:pPr>
                              <w:pStyle w:val="Corpsdetexte"/>
                              <w:tabs>
                                <w:tab w:val="left" w:pos="1800"/>
                                <w:tab w:val="left" w:pos="3060"/>
                                <w:tab w:val="left" w:pos="6300"/>
                              </w:tabs>
                              <w:spacing w:line="480" w:lineRule="auto"/>
                              <w:ind w:right="-130"/>
                              <w:jc w:val="both"/>
                              <w:rPr>
                                <w:color w:val="auto"/>
                                <w:sz w:val="14"/>
                              </w:rPr>
                            </w:pPr>
                          </w:p>
                          <w:p w14:paraId="1EC1D848" w14:textId="77777777" w:rsidR="009A62A2" w:rsidRDefault="009A62A2">
                            <w:pPr>
                              <w:pStyle w:val="Corpsdetexte"/>
                              <w:tabs>
                                <w:tab w:val="left" w:pos="1800"/>
                                <w:tab w:val="left" w:pos="3060"/>
                                <w:tab w:val="left" w:pos="6300"/>
                              </w:tabs>
                              <w:spacing w:line="480" w:lineRule="auto"/>
                              <w:ind w:right="-130"/>
                              <w:jc w:val="both"/>
                              <w:rPr>
                                <w:color w:val="auto"/>
                                <w:sz w:val="14"/>
                              </w:rPr>
                            </w:pPr>
                          </w:p>
                          <w:p w14:paraId="0D92F808" w14:textId="77777777" w:rsidR="009A62A2" w:rsidRPr="007D78B2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4"/>
                                <w:szCs w:val="4"/>
                              </w:rPr>
                            </w:pPr>
                          </w:p>
                          <w:p w14:paraId="1C5BE521" w14:textId="1C39E141" w:rsidR="00C70C09" w:rsidRDefault="009A62A2" w:rsidP="00C70C0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  <w:r w:rsidRPr="004A62B2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FAMILLE PRODUIT</w:t>
                            </w:r>
                          </w:p>
                          <w:p w14:paraId="1ED4522B" w14:textId="0D94B121" w:rsidR="00C70C09" w:rsidRDefault="00C70C09" w:rsidP="00C70C0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SOUS FAMILLE</w:t>
                            </w:r>
                          </w:p>
                          <w:p w14:paraId="39EFFFEC" w14:textId="77777777" w:rsidR="00C70C09" w:rsidRDefault="00C70C09" w:rsidP="00C70C0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</w:p>
                          <w:p w14:paraId="7DB0B0FC" w14:textId="2D292745" w:rsidR="009A62A2" w:rsidRPr="00C70C09" w:rsidRDefault="009A62A2" w:rsidP="00C70C0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366426"/>
                                <w:sz w:val="24"/>
                              </w:rPr>
                            </w:pPr>
                            <w:r w:rsidRPr="00434D07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NOM PRODUIT</w:t>
                            </w:r>
                          </w:p>
                          <w:p w14:paraId="75C0EF4E" w14:textId="19F35266" w:rsidR="009A62A2" w:rsidRPr="00C70C09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 w:rsidRPr="00434D07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MARCHE - SEGMENT</w:t>
                            </w:r>
                          </w:p>
                          <w:p w14:paraId="05A988CA" w14:textId="77777777" w:rsidR="009A62A2" w:rsidRPr="00434D07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 w:rsidRPr="00434D07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UNIVERS DE BESOINS CLIENT</w:t>
                            </w:r>
                          </w:p>
                          <w:p w14:paraId="53F14DD3" w14:textId="77777777" w:rsidR="009A62A2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6B438A71" w14:textId="77777777" w:rsidR="009A62A2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1922F562" w14:textId="77777777" w:rsidR="009A62A2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6D2C6C78" w14:textId="77777777" w:rsidR="009A62A2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5C4A1674" w14:textId="77777777" w:rsidR="009A62A2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14:paraId="214C387C" w14:textId="77777777" w:rsidR="009A62A2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14:paraId="041FA672" w14:textId="77777777" w:rsidR="009A62A2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14:paraId="4D411C22" w14:textId="77777777" w:rsidR="009A62A2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" o:spid="_x0000_s1026" style="position:absolute;margin-left:-48.95pt;margin-top:-9.9pt;width:547.2pt;height:228.95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" o:allowincell="f" fillcolor="#107a4f" strokecolor="#4e6128" strokeweight="3pt">
                <v:stroke linestyle="thinThin"/>
                <v:textbox>
                  <w:txbxContent>
                    <w:p w14:paraId="773DF3E0" w14:textId="77777777" w:rsidR="009A62A2" w:rsidRDefault="009A62A2">
                      <w:pPr>
                        <w:pStyle w:val="Corpsdetexte"/>
                        <w:tabs>
                          <w:tab w:val="left" w:pos="1800"/>
                          <w:tab w:val="left" w:pos="3060"/>
                          <w:tab w:val="left" w:pos="6300"/>
                        </w:tabs>
                        <w:spacing w:line="480" w:lineRule="auto"/>
                        <w:ind w:right="-130"/>
                        <w:jc w:val="both"/>
                        <w:rPr>
                          <w:color w:val="auto"/>
                          <w:sz w:val="14"/>
                        </w:rPr>
                      </w:pPr>
                    </w:p>
                    <w:p w14:paraId="1EC1D848" w14:textId="77777777" w:rsidR="009A62A2" w:rsidRDefault="009A62A2">
                      <w:pPr>
                        <w:pStyle w:val="Corpsdetexte"/>
                        <w:tabs>
                          <w:tab w:val="left" w:pos="1800"/>
                          <w:tab w:val="left" w:pos="3060"/>
                          <w:tab w:val="left" w:pos="6300"/>
                        </w:tabs>
                        <w:spacing w:line="480" w:lineRule="auto"/>
                        <w:ind w:right="-130"/>
                        <w:jc w:val="both"/>
                        <w:rPr>
                          <w:color w:val="auto"/>
                          <w:sz w:val="14"/>
                        </w:rPr>
                      </w:pPr>
                    </w:p>
                    <w:p w14:paraId="0D92F808" w14:textId="77777777" w:rsidR="009A62A2" w:rsidRPr="007D78B2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4"/>
                          <w:szCs w:val="4"/>
                        </w:rPr>
                      </w:pPr>
                    </w:p>
                    <w:p w14:paraId="1C5BE521" w14:textId="1C39E141" w:rsidR="00C70C09" w:rsidRDefault="009A62A2" w:rsidP="00C70C0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  <w:r w:rsidRPr="004A62B2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FAMILLE PRODUIT</w:t>
                      </w:r>
                    </w:p>
                    <w:p w14:paraId="1ED4522B" w14:textId="0D94B121" w:rsidR="00C70C09" w:rsidRDefault="00C70C09" w:rsidP="00C70C0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SOUS FAMILLE</w:t>
                      </w:r>
                    </w:p>
                    <w:p w14:paraId="39EFFFEC" w14:textId="77777777" w:rsidR="00C70C09" w:rsidRDefault="00C70C09" w:rsidP="00C70C0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</w:p>
                    <w:p w14:paraId="7DB0B0FC" w14:textId="2D292745" w:rsidR="009A62A2" w:rsidRPr="00C70C09" w:rsidRDefault="009A62A2" w:rsidP="00C70C0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366426"/>
                          <w:sz w:val="24"/>
                        </w:rPr>
                      </w:pPr>
                      <w:r w:rsidRPr="00434D07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NOM PRODUIT</w:t>
                      </w:r>
                    </w:p>
                    <w:p w14:paraId="75C0EF4E" w14:textId="19F35266" w:rsidR="009A62A2" w:rsidRPr="00C70C09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 w:rsidRPr="00434D07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MARCHE - SEGMENT</w:t>
                      </w:r>
                    </w:p>
                    <w:p w14:paraId="05A988CA" w14:textId="77777777" w:rsidR="009A62A2" w:rsidRPr="00434D07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 w:rsidRPr="00434D07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UNIVERS DE BESOINS CLIENT</w:t>
                      </w:r>
                    </w:p>
                    <w:p w14:paraId="53F14DD3" w14:textId="77777777" w:rsidR="009A62A2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14:paraId="6B438A71" w14:textId="77777777" w:rsidR="009A62A2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1922F562" w14:textId="77777777" w:rsidR="009A62A2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6D2C6C78" w14:textId="77777777" w:rsidR="009A62A2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5C4A1674" w14:textId="77777777" w:rsidR="009A62A2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14:paraId="214C387C" w14:textId="77777777" w:rsidR="009A62A2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14:paraId="041FA672" w14:textId="77777777" w:rsidR="009A62A2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14:paraId="4D411C22" w14:textId="77777777" w:rsidR="009A62A2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E4F69C4" wp14:editId="39CDF2F8">
                <wp:simplePos x="0" y="0"/>
                <wp:positionH relativeFrom="column">
                  <wp:posOffset>4266565</wp:posOffset>
                </wp:positionH>
                <wp:positionV relativeFrom="paragraph">
                  <wp:posOffset>83820</wp:posOffset>
                </wp:positionV>
                <wp:extent cx="1568450" cy="255270"/>
                <wp:effectExtent l="9525" t="5715" r="12700" b="5715"/>
                <wp:wrapNone/>
                <wp:docPr id="1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8450" cy="25527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2CE3D" w14:textId="23BE4BD9" w:rsidR="009A62A2" w:rsidRPr="00B10ADE" w:rsidRDefault="00C41E0C" w:rsidP="00B10ADE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color w:val="4F6228" w:themeColor="accent3" w:themeShade="8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color w:val="4F6228" w:themeColor="accent3" w:themeShade="80"/>
                              </w:rPr>
                              <w:t>V</w:t>
                            </w:r>
                            <w:r w:rsidR="00B45F9A">
                              <w:rPr>
                                <w:rFonts w:asciiTheme="minorHAnsi" w:hAnsiTheme="minorHAnsi"/>
                                <w:b/>
                                <w:bCs/>
                                <w:color w:val="4F6228" w:themeColor="accent3" w:themeShade="80"/>
                              </w:rPr>
                              <w:t>ersion 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9" o:spid="_x0000_s1027" type="#_x0000_t176" style="position:absolute;margin-left:335.95pt;margin-top:6.6pt;width:123.5pt;height:20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" strokecolor="#bfbfbf [2412]">
                <v:textbox>
                  <w:txbxContent>
                    <w:p w14:paraId="3B32CE3D" w14:textId="23BE4BD9" w:rsidR="009A62A2" w:rsidRPr="00B10ADE" w:rsidRDefault="00C41E0C" w:rsidP="00B10ADE">
                      <w:pPr>
                        <w:jc w:val="center"/>
                        <w:rPr>
                          <w:rFonts w:asciiTheme="minorHAnsi" w:hAnsiTheme="minorHAnsi"/>
                          <w:b/>
                          <w:bCs/>
                          <w:color w:val="4F6228" w:themeColor="accent3" w:themeShade="80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bCs/>
                          <w:color w:val="4F6228" w:themeColor="accent3" w:themeShade="80"/>
                        </w:rPr>
                        <w:t>V</w:t>
                      </w:r>
                      <w:r w:rsidR="00B45F9A">
                        <w:rPr>
                          <w:rFonts w:asciiTheme="minorHAnsi" w:hAnsiTheme="minorHAnsi"/>
                          <w:b/>
                          <w:bCs/>
                          <w:color w:val="4F6228" w:themeColor="accent3" w:themeShade="80"/>
                        </w:rPr>
                        <w:t>ersion 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47998A79" wp14:editId="77C4A4EC">
                <wp:simplePos x="0" y="0"/>
                <wp:positionH relativeFrom="column">
                  <wp:posOffset>3218815</wp:posOffset>
                </wp:positionH>
                <wp:positionV relativeFrom="paragraph">
                  <wp:posOffset>-308610</wp:posOffset>
                </wp:positionV>
                <wp:extent cx="2834640" cy="365760"/>
                <wp:effectExtent l="0" t="0" r="3810" b="0"/>
                <wp:wrapNone/>
                <wp:docPr id="1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365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97000">
                              <a:srgbClr val="76923C"/>
                            </a:gs>
                            <a:gs pos="100000">
                              <a:srgbClr val="76923C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61289EAB" w14:textId="77777777" w:rsidR="009A62A2" w:rsidRDefault="009A62A2" w:rsidP="007671E1">
                            <w:pPr>
                              <w:pStyle w:val="Titre2"/>
                              <w:rPr>
                                <w:sz w:val="24"/>
                              </w:rPr>
                            </w:pPr>
                            <w:r w:rsidRPr="007671E1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FICHE </w:t>
                            </w:r>
                            <w: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SYNTHETIQUE </w:t>
                            </w:r>
                            <w:r w:rsidR="00CC21D3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PRODUIT</w:t>
                            </w:r>
                            <w:r w:rsidRPr="007671E1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E5BE188" w14:textId="77777777" w:rsidR="009A62A2" w:rsidRDefault="009A62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" o:spid="_x0000_s1028" style="position:absolute;margin-left:253.45pt;margin-top:-24.3pt;width:223.2pt;height:28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" o:allowincell="f" fillcolor="#ffc000" stroked="f">
                <v:fill color2="#37441c" colors="0 #ffc000;63570f #76923c;1 #37441c" focus="100%" type="gradient"/>
                <v:textbox>
                  <w:txbxContent>
                    <w:p w14:paraId="61289EAB" w14:textId="77777777" w:rsidR="009A62A2" w:rsidRDefault="009A62A2" w:rsidP="007671E1">
                      <w:pPr>
                        <w:pStyle w:val="Titre2"/>
                        <w:rPr>
                          <w:sz w:val="24"/>
                        </w:rPr>
                      </w:pPr>
                      <w:r w:rsidRPr="007671E1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FICHE </w:t>
                      </w:r>
                      <w:r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SYNTHETIQUE </w:t>
                      </w:r>
                      <w:r w:rsidR="00CC21D3">
                        <w:rPr>
                          <w:rFonts w:asciiTheme="minorHAnsi" w:hAnsiTheme="minorHAnsi"/>
                          <w:sz w:val="24"/>
                          <w:szCs w:val="24"/>
                        </w:rPr>
                        <w:t>PRODUIT</w:t>
                      </w:r>
                      <w:r w:rsidRPr="007671E1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E5BE188" w14:textId="77777777" w:rsidR="009A62A2" w:rsidRDefault="009A62A2"/>
                  </w:txbxContent>
                </v:textbox>
              </v:roundrect>
            </w:pict>
          </mc:Fallback>
        </mc:AlternateContent>
      </w:r>
    </w:p>
    <w:p w14:paraId="6E89D345" w14:textId="77777777" w:rsidR="002B4967" w:rsidRDefault="002B4967" w:rsidP="00FE422C"/>
    <w:p w14:paraId="387ADDC0" w14:textId="3DD32432" w:rsidR="002B4967" w:rsidRDefault="00C82670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686230FA" wp14:editId="3DB9E119">
                <wp:simplePos x="0" y="0"/>
                <wp:positionH relativeFrom="column">
                  <wp:posOffset>2212975</wp:posOffset>
                </wp:positionH>
                <wp:positionV relativeFrom="paragraph">
                  <wp:posOffset>133985</wp:posOffset>
                </wp:positionV>
                <wp:extent cx="3657600" cy="365760"/>
                <wp:effectExtent l="13335" t="5080" r="5715" b="10160"/>
                <wp:wrapNone/>
                <wp:docPr id="1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6576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3E341D" w14:textId="296BEA3F" w:rsidR="00434D07" w:rsidRPr="00C41E0C" w:rsidRDefault="00C41E0C" w:rsidP="001D15D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FF00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COMPTES</w:t>
                            </w:r>
                            <w:r w:rsidR="00DD1870">
                              <w:rPr>
                                <w:rFonts w:asciiTheme="minorHAnsi" w:hAnsiTheme="minorHAnsi"/>
                                <w:b/>
                                <w:i/>
                                <w:color w:val="FF00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9" type="#_x0000_t176" style="position:absolute;margin-left:174.25pt;margin-top:10.55pt;width:4in;height:28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" o:allowincell="f" strokecolor="#969696">
                <v:textbox>
                  <w:txbxContent>
                    <w:p w14:paraId="643E341D" w14:textId="296BEA3F" w:rsidR="00434D07" w:rsidRPr="00C41E0C" w:rsidRDefault="00C41E0C" w:rsidP="001D15D3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FF00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COMPTES</w:t>
                      </w:r>
                      <w:r w:rsidR="00DD1870">
                        <w:rPr>
                          <w:rFonts w:asciiTheme="minorHAnsi" w:hAnsiTheme="minorHAnsi"/>
                          <w:b/>
                          <w:i/>
                          <w:color w:val="FF00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C99E6F0" w14:textId="77777777" w:rsidR="002B4967" w:rsidRDefault="002B4967"/>
    <w:p w14:paraId="173D7D60" w14:textId="77777777" w:rsidR="002B4967" w:rsidRDefault="002B4967"/>
    <w:p w14:paraId="2CFF8CD7" w14:textId="67409AC1" w:rsidR="002B4967" w:rsidRDefault="00C70C09"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0" allowOverlap="1" wp14:anchorId="68114132" wp14:editId="2619A640">
                <wp:simplePos x="0" y="0"/>
                <wp:positionH relativeFrom="column">
                  <wp:posOffset>2209165</wp:posOffset>
                </wp:positionH>
                <wp:positionV relativeFrom="paragraph">
                  <wp:posOffset>109854</wp:posOffset>
                </wp:positionV>
                <wp:extent cx="3657600" cy="333375"/>
                <wp:effectExtent l="0" t="0" r="19050" b="28575"/>
                <wp:wrapNone/>
                <wp:docPr id="1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35555" w14:textId="77777777" w:rsidR="00C70C09" w:rsidRPr="00C41E0C" w:rsidRDefault="00C70C09" w:rsidP="00C70C09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FF00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COMPTES COURANTS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0" type="#_x0000_t176" style="position:absolute;margin-left:173.95pt;margin-top:8.65pt;width:4in;height:26.2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" o:allowincell="f" strokecolor="#969696">
                <v:textbox>
                  <w:txbxContent>
                    <w:p w14:paraId="2C235555" w14:textId="77777777" w:rsidR="00C70C09" w:rsidRPr="00C41E0C" w:rsidRDefault="00C70C09" w:rsidP="00C70C09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FF00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COMPTES COURANTS</w:t>
                      </w:r>
                    </w:p>
                  </w:txbxContent>
                </v:textbox>
              </v:shape>
            </w:pict>
          </mc:Fallback>
        </mc:AlternateContent>
      </w:r>
    </w:p>
    <w:p w14:paraId="1B1D70DC" w14:textId="60383470" w:rsidR="002B4967" w:rsidRDefault="00C82670" w:rsidP="00C70C09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 wp14:anchorId="387B720E" wp14:editId="2D81DA42">
                <wp:simplePos x="0" y="0"/>
                <wp:positionH relativeFrom="column">
                  <wp:posOffset>-438785</wp:posOffset>
                </wp:positionH>
                <wp:positionV relativeFrom="paragraph">
                  <wp:posOffset>114300</wp:posOffset>
                </wp:positionV>
                <wp:extent cx="1737360" cy="365760"/>
                <wp:effectExtent l="9525" t="7620" r="5715" b="7620"/>
                <wp:wrapNone/>
                <wp:docPr id="1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7360" cy="365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" o:spid="_x0000_s1026" style="position:absolute;margin-left:-34.55pt;margin-top:9pt;width:136.8pt;height:28.8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" o:allowincell="f" fillcolor="#ddd"/>
            </w:pict>
          </mc:Fallback>
        </mc:AlternateContent>
      </w:r>
    </w:p>
    <w:p w14:paraId="537F6CDB" w14:textId="77777777" w:rsidR="002B4967" w:rsidRDefault="002B4967">
      <w:pPr>
        <w:ind w:left="-540"/>
      </w:pPr>
    </w:p>
    <w:p w14:paraId="5A7FEB98" w14:textId="2797EBC1" w:rsidR="002B4967" w:rsidRDefault="002B4967"/>
    <w:p w14:paraId="787DFE7B" w14:textId="0A3C227C" w:rsidR="002B4967" w:rsidRDefault="00C70C09"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0" allowOverlap="1" wp14:anchorId="19FDCBAD" wp14:editId="40039A95">
                <wp:simplePos x="0" y="0"/>
                <wp:positionH relativeFrom="column">
                  <wp:posOffset>2209165</wp:posOffset>
                </wp:positionH>
                <wp:positionV relativeFrom="paragraph">
                  <wp:posOffset>132080</wp:posOffset>
                </wp:positionV>
                <wp:extent cx="3657600" cy="289560"/>
                <wp:effectExtent l="0" t="0" r="19050" b="15240"/>
                <wp:wrapNone/>
                <wp:docPr id="14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28956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A352D" w14:textId="109AD909" w:rsidR="00CC21D3" w:rsidRPr="00C70C09" w:rsidRDefault="001D15D3" w:rsidP="00CC21D3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C70C09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COMPTE COURANT</w:t>
                            </w:r>
                            <w:r w:rsidR="00DD1870" w:rsidRPr="00C70C09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CLASSIQUE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" o:spid="_x0000_s1031" type="#_x0000_t176" style="position:absolute;margin-left:173.95pt;margin-top:10.4pt;width:4in;height:22.8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" o:allowincell="f" strokecolor="#969696">
                <v:textbox>
                  <w:txbxContent>
                    <w:p w14:paraId="33AA352D" w14:textId="109AD909" w:rsidR="00CC21D3" w:rsidRPr="00C70C09" w:rsidRDefault="001D15D3" w:rsidP="00CC21D3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C70C09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COMPTE COURANT</w:t>
                      </w:r>
                      <w:r w:rsidR="00DD1870" w:rsidRPr="00C70C09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CLASSIQUE</w:t>
                      </w:r>
                    </w:p>
                  </w:txbxContent>
                </v:textbox>
              </v:shape>
            </w:pict>
          </mc:Fallback>
        </mc:AlternateContent>
      </w:r>
    </w:p>
    <w:p w14:paraId="1498B3D7" w14:textId="4BA67BF1" w:rsidR="00A92189" w:rsidRDefault="00A92189"/>
    <w:p w14:paraId="4137FC06" w14:textId="10751692" w:rsidR="00A92189" w:rsidRDefault="00A92189"/>
    <w:p w14:paraId="1BCC3F82" w14:textId="76EF88D9" w:rsidR="00A92189" w:rsidRDefault="00C70C09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72D3647D" wp14:editId="5E61D44E">
                <wp:simplePos x="0" y="0"/>
                <wp:positionH relativeFrom="column">
                  <wp:posOffset>2205990</wp:posOffset>
                </wp:positionH>
                <wp:positionV relativeFrom="paragraph">
                  <wp:posOffset>36830</wp:posOffset>
                </wp:positionV>
                <wp:extent cx="3657600" cy="274320"/>
                <wp:effectExtent l="0" t="0" r="19050" b="11430"/>
                <wp:wrapNone/>
                <wp:docPr id="1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27432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661E2" w14:textId="116CC4C0" w:rsidR="009A62A2" w:rsidRPr="00C70C09" w:rsidRDefault="001D15D3" w:rsidP="00A92189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C70C09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PARTICULIERS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32" type="#_x0000_t176" style="position:absolute;margin-left:173.7pt;margin-top:2.9pt;width:4in;height:21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" o:allowincell="f" strokecolor="#969696" strokeweight="1pt">
                <v:textbox>
                  <w:txbxContent>
                    <w:p w14:paraId="1AE661E2" w14:textId="116CC4C0" w:rsidR="009A62A2" w:rsidRPr="00C70C09" w:rsidRDefault="001D15D3" w:rsidP="00A92189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C70C09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PARTICULIERS </w:t>
                      </w:r>
                    </w:p>
                  </w:txbxContent>
                </v:textbox>
              </v:shape>
            </w:pict>
          </mc:Fallback>
        </mc:AlternateContent>
      </w:r>
    </w:p>
    <w:p w14:paraId="05AD2317" w14:textId="5A6B2BD5" w:rsidR="00A92189" w:rsidRDefault="00A92189"/>
    <w:p w14:paraId="5E27DA0F" w14:textId="5C7D632B" w:rsidR="00A92189" w:rsidRDefault="00C70C09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2C314B5" wp14:editId="11C807F9">
                <wp:simplePos x="0" y="0"/>
                <wp:positionH relativeFrom="column">
                  <wp:posOffset>2177415</wp:posOffset>
                </wp:positionH>
                <wp:positionV relativeFrom="paragraph">
                  <wp:posOffset>68580</wp:posOffset>
                </wp:positionV>
                <wp:extent cx="3657600" cy="514350"/>
                <wp:effectExtent l="0" t="0" r="19050" b="19050"/>
                <wp:wrapNone/>
                <wp:docPr id="1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5143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E32B3" w14:textId="3796495C" w:rsidR="009A62A2" w:rsidRPr="00C70C09" w:rsidRDefault="001D15D3" w:rsidP="001D15D3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C70C09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Dépôts, retraits, encaissements, paiements, informations sur le compte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" o:spid="_x0000_s1033" type="#_x0000_t176" style="position:absolute;margin-left:171.45pt;margin-top:5.4pt;width:4in;height:40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" strokecolor="#969696">
                <v:textbox>
                  <w:txbxContent>
                    <w:p w14:paraId="381E32B3" w14:textId="3796495C" w:rsidR="009A62A2" w:rsidRPr="00C70C09" w:rsidRDefault="001D15D3" w:rsidP="001D15D3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C70C09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Dépôts, retraits, encaissements, paiements, informations sur le compte</w:t>
                      </w:r>
                    </w:p>
                  </w:txbxContent>
                </v:textbox>
              </v:shape>
            </w:pict>
          </mc:Fallback>
        </mc:AlternateContent>
      </w:r>
    </w:p>
    <w:p w14:paraId="39E54DD6" w14:textId="77777777" w:rsidR="00A92189" w:rsidRDefault="00A92189"/>
    <w:p w14:paraId="2CE7E329" w14:textId="77777777" w:rsidR="00A00266" w:rsidRDefault="00A00266"/>
    <w:p w14:paraId="57025C42" w14:textId="5BB22D2D" w:rsidR="00A92189" w:rsidRDefault="00C12625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0" allowOverlap="1" wp14:anchorId="00FE42FE" wp14:editId="47A7CDBD">
                <wp:simplePos x="0" y="0"/>
                <wp:positionH relativeFrom="column">
                  <wp:posOffset>-632386</wp:posOffset>
                </wp:positionH>
                <wp:positionV relativeFrom="paragraph">
                  <wp:posOffset>252435</wp:posOffset>
                </wp:positionV>
                <wp:extent cx="6949440" cy="6169098"/>
                <wp:effectExtent l="19050" t="19050" r="22860" b="22225"/>
                <wp:wrapNone/>
                <wp:docPr id="1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9440" cy="6169098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0576CC0C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397EA055" w14:textId="77777777" w:rsidR="009A62A2" w:rsidRPr="00B10ADE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sz w:val="24"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</w:p>
                          <w:p w14:paraId="49D9AAA7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3E74B756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1EAA42F3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04D71C8D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4B6F1082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14:paraId="7ED92968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14:paraId="6C168758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14:paraId="375331E1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0DAD68C5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509913D9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0" o:spid="_x0000_s1034" style="position:absolute;margin-left:-49.8pt;margin-top:19.9pt;width:547.2pt;height:485.75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" o:allowincell="f" fillcolor="#107a4f" strokecolor="#4e6128" strokeweight="3pt">
                <v:stroke linestyle="thinThin"/>
                <v:textbox>
                  <w:txbxContent>
                    <w:p w14:paraId="0576CC0C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397EA055" w14:textId="77777777" w:rsidR="009A62A2" w:rsidRPr="00B10ADE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sz w:val="24"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</w:p>
                    <w:p w14:paraId="49D9AAA7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14:paraId="3E74B756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1EAA42F3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04D71C8D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4B6F1082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14:paraId="7ED92968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14:paraId="6C168758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14:paraId="375331E1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0DAD68C5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509913D9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09A2AF1" w14:textId="09D32A0C" w:rsidR="00A92189" w:rsidRDefault="00A92189"/>
    <w:p w14:paraId="056E26A9" w14:textId="0500C297" w:rsidR="00A92189" w:rsidRDefault="00BC5510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4121E959" wp14:editId="306BE0E2">
                <wp:simplePos x="0" y="0"/>
                <wp:positionH relativeFrom="column">
                  <wp:posOffset>-210185</wp:posOffset>
                </wp:positionH>
                <wp:positionV relativeFrom="paragraph">
                  <wp:posOffset>-4445</wp:posOffset>
                </wp:positionV>
                <wp:extent cx="6404610" cy="5648325"/>
                <wp:effectExtent l="0" t="0" r="15240" b="28575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4610" cy="5648325"/>
                        </a:xfrm>
                        <a:prstGeom prst="roundRect">
                          <a:avLst>
                            <a:gd name="adj" fmla="val 277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76E9E60" w14:textId="68EB3813" w:rsidR="004A62B2" w:rsidRDefault="009A62A2" w:rsidP="004A62B2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ind w:left="1134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DEFINITION</w:t>
                            </w: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2D31B4D" w14:textId="77777777" w:rsidR="002731D8" w:rsidRPr="004A62B2" w:rsidRDefault="002731D8" w:rsidP="002731D8">
                            <w:pPr>
                              <w:pStyle w:val="Paragraphedeliste"/>
                              <w:ind w:left="1134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6901ABE3" w14:textId="77777777" w:rsidR="002731D8" w:rsidRDefault="004A62B2" w:rsidP="00C12625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PRESENTATION DU PRODUIT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</w:p>
                          <w:p w14:paraId="569967F9" w14:textId="5AE4BB68" w:rsidR="00FA66F9" w:rsidRPr="001A5B74" w:rsidRDefault="00B45F9A" w:rsidP="006856AA">
                            <w:pPr>
                              <w:pStyle w:val="Paragraphedeliste"/>
                              <w:ind w:left="1413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Le compte courant particulier </w:t>
                            </w:r>
                            <w:r w:rsidR="00B55FE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est l’aboutissement d’une entrée en relation avec la clientèle. Il </w:t>
                            </w:r>
                            <w:r w:rsidR="00B55FEA" w:rsidRPr="00B55FE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</w:t>
                            </w:r>
                            <w:r w:rsidR="001D15D3" w:rsidRPr="00B55FE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ermet à son bénéficiaire de</w:t>
                            </w:r>
                            <w:r w:rsidR="00491EC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="00491ECA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Sécur</w:t>
                            </w:r>
                            <w:r w:rsidR="006856A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iser son argent</w:t>
                            </w:r>
                            <w:r w:rsidR="00491EC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, </w:t>
                            </w:r>
                            <w:r w:rsidR="001A5B74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de f</w:t>
                            </w:r>
                            <w:r w:rsidR="001A5B74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aire des retraits et paiements gratuitement</w:t>
                            </w:r>
                            <w:r w:rsidR="006856A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="006856AA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à tout moment</w:t>
                            </w:r>
                            <w:r w:rsidR="001A5B74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, </w:t>
                            </w:r>
                            <w:r w:rsidR="00491ECA" w:rsidRPr="001A5B74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d’effectuer des achats en toute sécurité mais aussi de</w:t>
                            </w:r>
                            <w:r w:rsidR="001D15D3" w:rsidRPr="001A5B74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:</w:t>
                            </w:r>
                          </w:p>
                          <w:p w14:paraId="22F9A15D" w14:textId="22AABADE" w:rsidR="00491ECA" w:rsidRPr="00C41E0C" w:rsidRDefault="00491ECA" w:rsidP="00491ECA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Bénéficier d’un certain nombre de service "de caisse", à savoir :</w:t>
                            </w:r>
                          </w:p>
                          <w:p w14:paraId="5DB04367" w14:textId="77777777" w:rsidR="00491ECA" w:rsidRPr="00C41E0C" w:rsidRDefault="00491ECA" w:rsidP="009779E2">
                            <w:pPr>
                              <w:pStyle w:val="Paragraphedeliste"/>
                              <w:ind w:left="1413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versements de chèques et d’espèces (et hors place)</w:t>
                            </w:r>
                          </w:p>
                          <w:p w14:paraId="4E169F5B" w14:textId="77777777" w:rsidR="00491ECA" w:rsidRPr="00C41E0C" w:rsidRDefault="00491ECA" w:rsidP="009779E2">
                            <w:pPr>
                              <w:pStyle w:val="Paragraphedeliste"/>
                              <w:ind w:left="1413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b)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retraits en espèces (et hors place)</w:t>
                            </w:r>
                          </w:p>
                          <w:p w14:paraId="54EC5733" w14:textId="77777777" w:rsidR="00491ECA" w:rsidRPr="00C41E0C" w:rsidRDefault="00491ECA" w:rsidP="009779E2">
                            <w:pPr>
                              <w:pStyle w:val="Paragraphedeliste"/>
                              <w:ind w:left="1413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opérations de change (Achat et vente de devises)</w:t>
                            </w:r>
                          </w:p>
                          <w:p w14:paraId="5D6FBEDA" w14:textId="1B300A5C" w:rsidR="00491ECA" w:rsidRPr="00491ECA" w:rsidRDefault="00491ECA" w:rsidP="009779E2">
                            <w:pPr>
                              <w:pStyle w:val="Paragraphedeliste"/>
                              <w:ind w:left="1413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opérations de transfert d’argent</w:t>
                            </w:r>
                          </w:p>
                          <w:p w14:paraId="6596AF27" w14:textId="65453880" w:rsidR="00655B96" w:rsidRPr="00C41E0C" w:rsidRDefault="00655B96" w:rsidP="00655B96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De bénéficier d’un certain nombre de service "de comptoir", à savoir :</w:t>
                            </w:r>
                          </w:p>
                          <w:p w14:paraId="60CA4814" w14:textId="6453A2B3" w:rsidR="00655B96" w:rsidRDefault="00655B96" w:rsidP="00655B96">
                            <w:pPr>
                              <w:pStyle w:val="Paragraphedeliste"/>
                              <w:numPr>
                                <w:ilvl w:val="0"/>
                                <w:numId w:val="37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La certification de chèque</w:t>
                            </w:r>
                          </w:p>
                          <w:p w14:paraId="056DE76B" w14:textId="2A3EDA6A" w:rsidR="00655B96" w:rsidRPr="00655B96" w:rsidRDefault="00655B96" w:rsidP="00655B96">
                            <w:pPr>
                              <w:pStyle w:val="Paragraphedeliste"/>
                              <w:numPr>
                                <w:ilvl w:val="0"/>
                                <w:numId w:val="37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Les</w:t>
                            </w:r>
                            <w:r w:rsidRPr="00655B96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relevé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s</w:t>
                            </w:r>
                            <w:r w:rsidRPr="00655B96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d’identité bancaire (RIB)</w:t>
                            </w:r>
                          </w:p>
                          <w:p w14:paraId="4B3C0A18" w14:textId="10203BC8" w:rsidR="00655B96" w:rsidRPr="00C41E0C" w:rsidRDefault="00694EBD" w:rsidP="00655B96">
                            <w:pPr>
                              <w:pStyle w:val="Paragraphedeliste"/>
                              <w:ind w:left="1413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</w:t>
                            </w:r>
                            <w:r w:rsidR="00655B96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)</w:t>
                            </w:r>
                            <w:r w:rsidR="00655B96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L’ét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ablissement d’attestations de</w:t>
                            </w:r>
                            <w:r w:rsidR="00655B96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Banque </w:t>
                            </w:r>
                          </w:p>
                          <w:p w14:paraId="595C2AF6" w14:textId="7338404D" w:rsidR="00655B96" w:rsidRPr="00C41E0C" w:rsidRDefault="00694EBD" w:rsidP="00655B96">
                            <w:pPr>
                              <w:pStyle w:val="Paragraphedeliste"/>
                              <w:ind w:left="1413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</w:t>
                            </w:r>
                            <w:r w:rsidR="00655B96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)</w:t>
                            </w:r>
                            <w:r w:rsidR="00655B96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opérations de nivellement</w:t>
                            </w:r>
                          </w:p>
                          <w:p w14:paraId="3FE8FCF4" w14:textId="52579AF6" w:rsidR="00655B96" w:rsidRPr="00C41E0C" w:rsidRDefault="00694EBD" w:rsidP="00655B96">
                            <w:pPr>
                              <w:pStyle w:val="Paragraphedeliste"/>
                              <w:ind w:left="1413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</w:t>
                            </w:r>
                            <w:r w:rsidR="00655B96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)</w:t>
                            </w:r>
                            <w:r w:rsidR="00655B96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opérations d’opposition sur les moyens de paiement</w:t>
                            </w:r>
                          </w:p>
                          <w:p w14:paraId="683CF175" w14:textId="67E6E529" w:rsidR="00655B96" w:rsidRPr="00C41E0C" w:rsidRDefault="00694EBD" w:rsidP="00655B96">
                            <w:pPr>
                              <w:pStyle w:val="Paragraphedeliste"/>
                              <w:ind w:left="1413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f</w:t>
                            </w:r>
                            <w:r w:rsidR="00655B96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)</w:t>
                            </w:r>
                            <w:r w:rsidR="00655B96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opérations de virement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s domestiques et internationaux</w:t>
                            </w:r>
                          </w:p>
                          <w:p w14:paraId="05080706" w14:textId="2D076D9A" w:rsidR="00655B96" w:rsidRDefault="00694EBD" w:rsidP="00655B96">
                            <w:pPr>
                              <w:pStyle w:val="Paragraphedeliste"/>
                              <w:ind w:left="1413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</w:t>
                            </w:r>
                            <w:r w:rsidR="00655B96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)</w:t>
                            </w:r>
                            <w:r w:rsidR="00655B96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chèques de banque</w:t>
                            </w:r>
                          </w:p>
                          <w:p w14:paraId="58F26196" w14:textId="77777777" w:rsidR="00655B96" w:rsidRPr="00694EBD" w:rsidRDefault="00655B96" w:rsidP="00694EBD">
                            <w:p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182D4940" w14:textId="542F867A" w:rsidR="00C41E0C" w:rsidRDefault="001D15D3" w:rsidP="00655B96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Bénéficier de produits </w:t>
                            </w:r>
                            <w:r w:rsidR="00655B96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monétiques et digitaux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:</w:t>
                            </w:r>
                          </w:p>
                          <w:p w14:paraId="61BC4FAB" w14:textId="77777777" w:rsidR="00C41E0C" w:rsidRDefault="00C41E0C" w:rsidP="00C41E0C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SMS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banking</w:t>
                            </w:r>
                            <w:proofErr w:type="spellEnd"/>
                          </w:p>
                          <w:p w14:paraId="441FC2A2" w14:textId="5EC039E6" w:rsidR="00C41E0C" w:rsidRDefault="00C41E0C" w:rsidP="00C41E0C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</w:t>
                            </w:r>
                            <w:r w:rsidR="001D15D3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arte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de retrait GIMTEL</w:t>
                            </w:r>
                          </w:p>
                          <w:p w14:paraId="317117B2" w14:textId="342D9CE8" w:rsidR="00C41E0C" w:rsidRDefault="00B45F9A" w:rsidP="00C41E0C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</w:t>
                            </w:r>
                            <w:r w:rsid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-BNM</w:t>
                            </w:r>
                          </w:p>
                          <w:p w14:paraId="6838CF87" w14:textId="222BAD70" w:rsidR="001D15D3" w:rsidRDefault="00C41E0C" w:rsidP="00C41E0C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M</w:t>
                            </w:r>
                            <w:r w:rsidR="00655B96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asterCard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 : </w:t>
                            </w:r>
                            <w:r w:rsidR="00350C9A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classique/Business/</w:t>
                            </w:r>
                            <w:proofErr w:type="spellStart"/>
                            <w:r w:rsidR="00350C9A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Platinium</w:t>
                            </w:r>
                            <w:proofErr w:type="spellEnd"/>
                          </w:p>
                          <w:p w14:paraId="00A9620E" w14:textId="77041324" w:rsidR="00655B96" w:rsidRPr="00C41E0C" w:rsidRDefault="00655B96" w:rsidP="00C41E0C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MasterCard prépayée</w:t>
                            </w:r>
                          </w:p>
                          <w:p w14:paraId="0BF570D0" w14:textId="330CF8EE" w:rsidR="00FA66F9" w:rsidRPr="00C41E0C" w:rsidRDefault="001D15D3" w:rsidP="00FA66F9">
                            <w:pPr>
                              <w:pStyle w:val="Paragraphedeliste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5.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De bénéficier d’opérations de « crédits par caisse » :</w:t>
                            </w:r>
                          </w:p>
                          <w:p w14:paraId="6934BEB5" w14:textId="77777777" w:rsidR="001D15D3" w:rsidRPr="00C41E0C" w:rsidRDefault="001D15D3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a.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Crédits classiques</w:t>
                            </w:r>
                          </w:p>
                          <w:p w14:paraId="27851F70" w14:textId="77777777" w:rsidR="001D15D3" w:rsidRPr="00C41E0C" w:rsidRDefault="001D15D3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b.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Crédits islamiques</w:t>
                            </w:r>
                          </w:p>
                          <w:p w14:paraId="002C1E20" w14:textId="1FF23E0C" w:rsidR="002731D8" w:rsidRPr="00C41E0C" w:rsidRDefault="001D15D3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c.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Découvert</w:t>
                            </w:r>
                            <w:r w:rsidR="00694EBD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s</w:t>
                            </w:r>
                          </w:p>
                          <w:p w14:paraId="2EB84238" w14:textId="77777777" w:rsidR="00FA66F9" w:rsidRDefault="00FA66F9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6DD127EC" w14:textId="77777777" w:rsidR="00FA66F9" w:rsidRPr="002731D8" w:rsidRDefault="00FA66F9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2586862E" w14:textId="291F3473" w:rsidR="00C12625" w:rsidRDefault="001D15D3" w:rsidP="001D15D3">
                            <w:pPr>
                              <w:pStyle w:val="Paragraphedeliste"/>
                              <w:ind w:left="1134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1D15D3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35" style="position:absolute;margin-left:-16.55pt;margin-top:-.35pt;width:504.3pt;height:444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8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" o:allowincell="f" strokecolor="#969696">
                <v:textbox>
                  <w:txbxContent>
                    <w:p w14:paraId="176E9E60" w14:textId="68EB3813" w:rsidR="004A62B2" w:rsidRDefault="009A62A2" w:rsidP="004A62B2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ind w:left="1134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DEFINITION</w:t>
                      </w: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ab/>
                      </w:r>
                    </w:p>
                    <w:p w14:paraId="22D31B4D" w14:textId="77777777" w:rsidR="002731D8" w:rsidRPr="004A62B2" w:rsidRDefault="002731D8" w:rsidP="002731D8">
                      <w:pPr>
                        <w:pStyle w:val="Paragraphedeliste"/>
                        <w:ind w:left="1134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6901ABE3" w14:textId="77777777" w:rsidR="002731D8" w:rsidRDefault="004A62B2" w:rsidP="00C12625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PRESENTATION DU PRODUIT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</w:p>
                    <w:p w14:paraId="569967F9" w14:textId="5AE4BB68" w:rsidR="00FA66F9" w:rsidRPr="001A5B74" w:rsidRDefault="00B45F9A" w:rsidP="006856AA">
                      <w:pPr>
                        <w:pStyle w:val="Paragraphedeliste"/>
                        <w:ind w:left="1413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Le compte courant particulier </w:t>
                      </w:r>
                      <w:r w:rsidR="00B55FE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est l’aboutissement d’une entrée en relation avec la clientèle. Il </w:t>
                      </w:r>
                      <w:r w:rsidR="00B55FEA" w:rsidRPr="00B55FE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</w:t>
                      </w:r>
                      <w:r w:rsidR="001D15D3" w:rsidRPr="00B55FE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ermet à son bénéficiaire de</w:t>
                      </w:r>
                      <w:r w:rsidR="00491EC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  <w:r w:rsidR="00491ECA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Sécur</w:t>
                      </w:r>
                      <w:r w:rsidR="006856A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iser son argent</w:t>
                      </w:r>
                      <w:r w:rsidR="00491EC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, </w:t>
                      </w:r>
                      <w:r w:rsidR="001A5B74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de f</w:t>
                      </w:r>
                      <w:r w:rsidR="001A5B74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aire des retraits et paiements gratuitement</w:t>
                      </w:r>
                      <w:r w:rsidR="006856A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  <w:r w:rsidR="006856AA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à tout moment</w:t>
                      </w:r>
                      <w:r w:rsidR="001A5B74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, </w:t>
                      </w:r>
                      <w:r w:rsidR="00491ECA" w:rsidRPr="001A5B74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d’effectuer des achats en toute sécurité mais aussi de</w:t>
                      </w:r>
                      <w:r w:rsidR="001D15D3" w:rsidRPr="001A5B74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:</w:t>
                      </w:r>
                    </w:p>
                    <w:p w14:paraId="22F9A15D" w14:textId="22AABADE" w:rsidR="00491ECA" w:rsidRPr="00C41E0C" w:rsidRDefault="00491ECA" w:rsidP="00491ECA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Bénéficier d’un certain nombre de service "de caisse", à savoir :</w:t>
                      </w:r>
                    </w:p>
                    <w:p w14:paraId="5DB04367" w14:textId="77777777" w:rsidR="00491ECA" w:rsidRPr="00C41E0C" w:rsidRDefault="00491ECA" w:rsidP="009779E2">
                      <w:pPr>
                        <w:pStyle w:val="Paragraphedeliste"/>
                        <w:ind w:left="1413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versements de chèques et d’espèces (et hors place)</w:t>
                      </w:r>
                    </w:p>
                    <w:p w14:paraId="4E169F5B" w14:textId="77777777" w:rsidR="00491ECA" w:rsidRPr="00C41E0C" w:rsidRDefault="00491ECA" w:rsidP="009779E2">
                      <w:pPr>
                        <w:pStyle w:val="Paragraphedeliste"/>
                        <w:ind w:left="1413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b)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retraits en espèces (et hors place)</w:t>
                      </w:r>
                    </w:p>
                    <w:p w14:paraId="54EC5733" w14:textId="77777777" w:rsidR="00491ECA" w:rsidRPr="00C41E0C" w:rsidRDefault="00491ECA" w:rsidP="009779E2">
                      <w:pPr>
                        <w:pStyle w:val="Paragraphedeliste"/>
                        <w:ind w:left="1413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opérations de change (Achat et vente de devises)</w:t>
                      </w:r>
                    </w:p>
                    <w:p w14:paraId="5D6FBEDA" w14:textId="1B300A5C" w:rsidR="00491ECA" w:rsidRPr="00491ECA" w:rsidRDefault="00491ECA" w:rsidP="009779E2">
                      <w:pPr>
                        <w:pStyle w:val="Paragraphedeliste"/>
                        <w:ind w:left="1413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opérations de transfert d’argent</w:t>
                      </w:r>
                    </w:p>
                    <w:p w14:paraId="6596AF27" w14:textId="65453880" w:rsidR="00655B96" w:rsidRPr="00C41E0C" w:rsidRDefault="00655B96" w:rsidP="00655B96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De bénéficier d’un certain nombre de service "de comptoir", à savoir :</w:t>
                      </w:r>
                    </w:p>
                    <w:p w14:paraId="60CA4814" w14:textId="6453A2B3" w:rsidR="00655B96" w:rsidRDefault="00655B96" w:rsidP="00655B96">
                      <w:pPr>
                        <w:pStyle w:val="Paragraphedeliste"/>
                        <w:numPr>
                          <w:ilvl w:val="0"/>
                          <w:numId w:val="37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La certification de chèque</w:t>
                      </w:r>
                    </w:p>
                    <w:p w14:paraId="056DE76B" w14:textId="2A3EDA6A" w:rsidR="00655B96" w:rsidRPr="00655B96" w:rsidRDefault="00655B96" w:rsidP="00655B96">
                      <w:pPr>
                        <w:pStyle w:val="Paragraphedeliste"/>
                        <w:numPr>
                          <w:ilvl w:val="0"/>
                          <w:numId w:val="37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Les</w:t>
                      </w:r>
                      <w:r w:rsidRPr="00655B96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relevé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s</w:t>
                      </w:r>
                      <w:r w:rsidRPr="00655B96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d’identité bancaire (RIB)</w:t>
                      </w:r>
                    </w:p>
                    <w:p w14:paraId="4B3C0A18" w14:textId="10203BC8" w:rsidR="00655B96" w:rsidRPr="00C41E0C" w:rsidRDefault="00694EBD" w:rsidP="00655B96">
                      <w:pPr>
                        <w:pStyle w:val="Paragraphedeliste"/>
                        <w:ind w:left="1413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</w:t>
                      </w:r>
                      <w:r w:rsidR="00655B96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)</w:t>
                      </w:r>
                      <w:r w:rsidR="00655B96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L’ét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ablissement d’attestations de</w:t>
                      </w:r>
                      <w:r w:rsidR="00655B96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Banque </w:t>
                      </w:r>
                    </w:p>
                    <w:p w14:paraId="595C2AF6" w14:textId="7338404D" w:rsidR="00655B96" w:rsidRPr="00C41E0C" w:rsidRDefault="00694EBD" w:rsidP="00655B96">
                      <w:pPr>
                        <w:pStyle w:val="Paragraphedeliste"/>
                        <w:ind w:left="1413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</w:t>
                      </w:r>
                      <w:r w:rsidR="00655B96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)</w:t>
                      </w:r>
                      <w:r w:rsidR="00655B96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opérations de nivellement</w:t>
                      </w:r>
                    </w:p>
                    <w:p w14:paraId="3FE8FCF4" w14:textId="52579AF6" w:rsidR="00655B96" w:rsidRPr="00C41E0C" w:rsidRDefault="00694EBD" w:rsidP="00655B96">
                      <w:pPr>
                        <w:pStyle w:val="Paragraphedeliste"/>
                        <w:ind w:left="1413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</w:t>
                      </w:r>
                      <w:r w:rsidR="00655B96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)</w:t>
                      </w:r>
                      <w:r w:rsidR="00655B96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opérations d’opposition sur les moyens de paiement</w:t>
                      </w:r>
                    </w:p>
                    <w:p w14:paraId="683CF175" w14:textId="67E6E529" w:rsidR="00655B96" w:rsidRPr="00C41E0C" w:rsidRDefault="00694EBD" w:rsidP="00655B96">
                      <w:pPr>
                        <w:pStyle w:val="Paragraphedeliste"/>
                        <w:ind w:left="1413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f</w:t>
                      </w:r>
                      <w:r w:rsidR="00655B96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)</w:t>
                      </w:r>
                      <w:r w:rsidR="00655B96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opérations de virement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s domestiques et internationaux</w:t>
                      </w:r>
                    </w:p>
                    <w:p w14:paraId="05080706" w14:textId="2D076D9A" w:rsidR="00655B96" w:rsidRDefault="00694EBD" w:rsidP="00655B96">
                      <w:pPr>
                        <w:pStyle w:val="Paragraphedeliste"/>
                        <w:ind w:left="1413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</w:t>
                      </w:r>
                      <w:r w:rsidR="00655B96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)</w:t>
                      </w:r>
                      <w:r w:rsidR="00655B96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chèques de banque</w:t>
                      </w:r>
                    </w:p>
                    <w:p w14:paraId="58F26196" w14:textId="77777777" w:rsidR="00655B96" w:rsidRPr="00694EBD" w:rsidRDefault="00655B96" w:rsidP="00694EBD">
                      <w:p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182D4940" w14:textId="542F867A" w:rsidR="00C41E0C" w:rsidRDefault="001D15D3" w:rsidP="00655B96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Bénéficier de produits </w:t>
                      </w:r>
                      <w:r w:rsidR="00655B96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monétiques et digitaux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:</w:t>
                      </w:r>
                    </w:p>
                    <w:p w14:paraId="61BC4FAB" w14:textId="77777777" w:rsidR="00C41E0C" w:rsidRDefault="00C41E0C" w:rsidP="00C41E0C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SMS </w:t>
                      </w:r>
                      <w:proofErr w:type="spellStart"/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banking</w:t>
                      </w:r>
                      <w:proofErr w:type="spellEnd"/>
                    </w:p>
                    <w:p w14:paraId="441FC2A2" w14:textId="5EC039E6" w:rsidR="00C41E0C" w:rsidRDefault="00C41E0C" w:rsidP="00C41E0C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</w:t>
                      </w:r>
                      <w:r w:rsidR="001D15D3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arte 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de retrait GIMTEL</w:t>
                      </w:r>
                    </w:p>
                    <w:p w14:paraId="317117B2" w14:textId="342D9CE8" w:rsidR="00C41E0C" w:rsidRDefault="00B45F9A" w:rsidP="00C41E0C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</w:t>
                      </w:r>
                      <w:r w:rsid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-BNM</w:t>
                      </w:r>
                    </w:p>
                    <w:p w14:paraId="6838CF87" w14:textId="222BAD70" w:rsidR="001D15D3" w:rsidRDefault="00C41E0C" w:rsidP="00C41E0C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M</w:t>
                      </w:r>
                      <w:r w:rsidR="00655B96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asterCard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 : </w:t>
                      </w:r>
                      <w:r w:rsidR="00350C9A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classique/Business/</w:t>
                      </w:r>
                      <w:proofErr w:type="spellStart"/>
                      <w:r w:rsidR="00350C9A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Platinium</w:t>
                      </w:r>
                      <w:proofErr w:type="spellEnd"/>
                    </w:p>
                    <w:p w14:paraId="00A9620E" w14:textId="77041324" w:rsidR="00655B96" w:rsidRPr="00C41E0C" w:rsidRDefault="00655B96" w:rsidP="00C41E0C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MasterCard prépayée</w:t>
                      </w:r>
                    </w:p>
                    <w:p w14:paraId="0BF570D0" w14:textId="330CF8EE" w:rsidR="00FA66F9" w:rsidRPr="00C41E0C" w:rsidRDefault="001D15D3" w:rsidP="00FA66F9">
                      <w:pPr>
                        <w:pStyle w:val="Paragraphedeliste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5.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De bénéficier d’opérations de « crédits par caisse » :</w:t>
                      </w:r>
                    </w:p>
                    <w:p w14:paraId="6934BEB5" w14:textId="77777777" w:rsidR="001D15D3" w:rsidRPr="00C41E0C" w:rsidRDefault="001D15D3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a.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Crédits classiques</w:t>
                      </w:r>
                    </w:p>
                    <w:p w14:paraId="27851F70" w14:textId="77777777" w:rsidR="001D15D3" w:rsidRPr="00C41E0C" w:rsidRDefault="001D15D3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b.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Crédits islamiques</w:t>
                      </w:r>
                    </w:p>
                    <w:p w14:paraId="002C1E20" w14:textId="1FF23E0C" w:rsidR="002731D8" w:rsidRPr="00C41E0C" w:rsidRDefault="001D15D3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c.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Découvert</w:t>
                      </w:r>
                      <w:r w:rsidR="00694EBD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s</w:t>
                      </w:r>
                    </w:p>
                    <w:p w14:paraId="2EB84238" w14:textId="77777777" w:rsidR="00FA66F9" w:rsidRDefault="00FA66F9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6DD127EC" w14:textId="77777777" w:rsidR="00FA66F9" w:rsidRPr="002731D8" w:rsidRDefault="00FA66F9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2586862E" w14:textId="291F3473" w:rsidR="00C12625" w:rsidRDefault="001D15D3" w:rsidP="001D15D3">
                      <w:pPr>
                        <w:pStyle w:val="Paragraphedeliste"/>
                        <w:ind w:left="1134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1D15D3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cr/>
                      </w:r>
                    </w:p>
                  </w:txbxContent>
                </v:textbox>
              </v:roundrect>
            </w:pict>
          </mc:Fallback>
        </mc:AlternateContent>
      </w:r>
      <w:r w:rsidR="00C8267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0" allowOverlap="1" wp14:anchorId="355CB895" wp14:editId="6273C95C">
                <wp:simplePos x="0" y="0"/>
                <wp:positionH relativeFrom="column">
                  <wp:posOffset>-115570</wp:posOffset>
                </wp:positionH>
                <wp:positionV relativeFrom="paragraph">
                  <wp:posOffset>46355</wp:posOffset>
                </wp:positionV>
                <wp:extent cx="1828800" cy="294640"/>
                <wp:effectExtent l="27940" t="41275" r="10160" b="6985"/>
                <wp:wrapNone/>
                <wp:docPr id="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294640"/>
                        </a:xfrm>
                        <a:prstGeom prst="roundRect">
                          <a:avLst>
                            <a:gd name="adj" fmla="val 2100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ffectLst>
                          <a:outerShdw dist="45791" dir="14178596" sx="75000" sy="75000" algn="tl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0FA5011" w14:textId="77777777" w:rsidR="009A62A2" w:rsidRPr="004A62B2" w:rsidRDefault="009A62A2" w:rsidP="00A92189">
                            <w:pPr>
                              <w:pStyle w:val="Titre4"/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  <w:t>CARACTERISTIQUES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1" o:spid="_x0000_s1036" style="position:absolute;margin-left:-9.1pt;margin-top:3.65pt;width:2in;height:23.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37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" o:allowincell="f" strokecolor="silver">
                <v:shadow on="t" type="perspective" origin="-.5,-.5" offset="-2pt,-3pt" matrix=".75,,,.75"/>
                <v:textbox>
                  <w:txbxContent>
                    <w:p w14:paraId="30FA5011" w14:textId="77777777" w:rsidR="009A62A2" w:rsidRPr="004A62B2" w:rsidRDefault="009A62A2" w:rsidP="00A92189">
                      <w:pPr>
                        <w:pStyle w:val="Titre4"/>
                        <w:rPr>
                          <w:rFonts w:asciiTheme="minorHAnsi" w:hAnsiTheme="minorHAnsi"/>
                          <w:color w:val="B88300"/>
                          <w:sz w:val="22"/>
                        </w:rPr>
                      </w:pPr>
                      <w:r w:rsidRPr="004A62B2">
                        <w:rPr>
                          <w:rFonts w:asciiTheme="minorHAnsi" w:hAnsiTheme="minorHAnsi"/>
                          <w:color w:val="B88300"/>
                          <w:sz w:val="22"/>
                        </w:rPr>
                        <w:t>CARACTERISTIQUES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DCDE354" w14:textId="58DC47CC" w:rsidR="00A92189" w:rsidRDefault="00A92189"/>
    <w:p w14:paraId="0E9707BA" w14:textId="12A0E10A" w:rsidR="00A92189" w:rsidRDefault="00A92189"/>
    <w:p w14:paraId="531027F0" w14:textId="77777777" w:rsidR="00A92189" w:rsidRDefault="00A92189"/>
    <w:p w14:paraId="2DD8F2F6" w14:textId="77777777" w:rsidR="00A92189" w:rsidRDefault="00A92189"/>
    <w:p w14:paraId="76ED99DC" w14:textId="77777777" w:rsidR="00A92189" w:rsidRDefault="00A92189"/>
    <w:p w14:paraId="14348C9A" w14:textId="77777777" w:rsidR="00A92189" w:rsidRDefault="00A92189"/>
    <w:p w14:paraId="3F02B734" w14:textId="77777777" w:rsidR="00A92189" w:rsidRDefault="00A92189"/>
    <w:p w14:paraId="663B15C3" w14:textId="77777777" w:rsidR="00A92189" w:rsidRDefault="00A92189"/>
    <w:p w14:paraId="03BECBCF" w14:textId="77777777" w:rsidR="00A92189" w:rsidRDefault="00A92189"/>
    <w:p w14:paraId="499D823D" w14:textId="77777777" w:rsidR="00A92189" w:rsidRDefault="00A92189"/>
    <w:p w14:paraId="3A9A4749" w14:textId="77777777" w:rsidR="00A92189" w:rsidRDefault="00A92189"/>
    <w:p w14:paraId="4BAD8F4A" w14:textId="77777777" w:rsidR="00A92189" w:rsidRDefault="00A92189"/>
    <w:p w14:paraId="5C5EE691" w14:textId="77777777" w:rsidR="00A92189" w:rsidRDefault="00A92189"/>
    <w:p w14:paraId="3FC03CF7" w14:textId="77777777" w:rsidR="002B4967" w:rsidRDefault="002B4967">
      <w:pPr>
        <w:rPr>
          <w:b/>
          <w:i/>
        </w:rPr>
      </w:pPr>
    </w:p>
    <w:p w14:paraId="4CEFA5F9" w14:textId="77777777" w:rsidR="002B4967" w:rsidRDefault="002B4967">
      <w:pPr>
        <w:pStyle w:val="En-tte"/>
        <w:tabs>
          <w:tab w:val="clear" w:pos="4703"/>
          <w:tab w:val="clear" w:pos="9406"/>
        </w:tabs>
      </w:pPr>
    </w:p>
    <w:p w14:paraId="20BF1DEC" w14:textId="77777777" w:rsidR="002B4967" w:rsidRDefault="002B4967"/>
    <w:p w14:paraId="5EEB9FC1" w14:textId="77777777" w:rsidR="002B4967" w:rsidRDefault="002B4967">
      <w:pPr>
        <w:jc w:val="both"/>
      </w:pPr>
    </w:p>
    <w:p w14:paraId="105C91B9" w14:textId="77777777" w:rsidR="002B4967" w:rsidRDefault="002B4967">
      <w:pPr>
        <w:jc w:val="both"/>
      </w:pPr>
    </w:p>
    <w:p w14:paraId="4A4F1B2E" w14:textId="77777777" w:rsidR="002B4967" w:rsidRDefault="002B4967">
      <w:pPr>
        <w:ind w:left="-630"/>
        <w:jc w:val="both"/>
      </w:pPr>
    </w:p>
    <w:p w14:paraId="57D29DA9" w14:textId="77777777" w:rsidR="002B4967" w:rsidRDefault="002B4967"/>
    <w:p w14:paraId="45F73017" w14:textId="77777777" w:rsidR="002B4967" w:rsidRDefault="002B4967"/>
    <w:p w14:paraId="36FCB813" w14:textId="77777777" w:rsidR="002B4967" w:rsidRDefault="002B4967"/>
    <w:p w14:paraId="182E82F4" w14:textId="77777777" w:rsidR="002B4967" w:rsidRDefault="002B4967"/>
    <w:p w14:paraId="4B627A25" w14:textId="77777777" w:rsidR="002B4967" w:rsidRDefault="002B4967"/>
    <w:p w14:paraId="1BF4BD6D" w14:textId="77777777" w:rsidR="002B4967" w:rsidRDefault="002B4967"/>
    <w:p w14:paraId="1713CC3A" w14:textId="77777777" w:rsidR="002B4967" w:rsidRDefault="002B4967"/>
    <w:p w14:paraId="6D8E8770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FEEC0A3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5560E4E3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139B0BC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1D3DCEBA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67307269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48A21E5E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E73D3D1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C91C056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4E8C5AB0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797FFBA8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3DE6678C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4B1F4817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A1D7938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27C00B2C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304E0CEA" w14:textId="781DFFA9" w:rsidR="00C12625" w:rsidRDefault="00C12625" w:rsidP="00C12625"/>
    <w:p w14:paraId="3D523850" w14:textId="77777777" w:rsidR="00C12625" w:rsidRDefault="00C12625" w:rsidP="00C12625">
      <w:pPr>
        <w:tabs>
          <w:tab w:val="left" w:pos="2799"/>
        </w:tabs>
      </w:pPr>
    </w:p>
    <w:p w14:paraId="16472BFB" w14:textId="77777777" w:rsidR="00C12625" w:rsidRDefault="00C12625" w:rsidP="00C12625"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1" locked="0" layoutInCell="0" allowOverlap="1" wp14:anchorId="10C46027" wp14:editId="1264FC2F">
                <wp:simplePos x="0" y="0"/>
                <wp:positionH relativeFrom="column">
                  <wp:posOffset>-472898</wp:posOffset>
                </wp:positionH>
                <wp:positionV relativeFrom="paragraph">
                  <wp:posOffset>122481</wp:posOffset>
                </wp:positionV>
                <wp:extent cx="6949440" cy="8699648"/>
                <wp:effectExtent l="19050" t="19050" r="22860" b="25400"/>
                <wp:wrapNone/>
                <wp:docPr id="34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9440" cy="8699648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07101C7" w14:textId="77777777" w:rsidR="00C12625" w:rsidRDefault="00C12625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2A5E0516" w14:textId="77777777" w:rsidR="00C12625" w:rsidRPr="00B10ADE" w:rsidRDefault="00C12625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sz w:val="24"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</w:p>
                          <w:p w14:paraId="73F5F601" w14:textId="77777777" w:rsidR="00C12625" w:rsidRDefault="00C12625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3DEB7C79" w14:textId="77777777" w:rsidR="00C12625" w:rsidRDefault="00C12625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0E130E65" w14:textId="77777777" w:rsidR="00C12625" w:rsidRDefault="00C12625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0C1BE367" w14:textId="77777777" w:rsidR="00C12625" w:rsidRDefault="00C12625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24EFAE6D" w14:textId="77777777" w:rsidR="00C12625" w:rsidRDefault="00C12625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14:paraId="1A03546E" w14:textId="77777777" w:rsidR="00C12625" w:rsidRDefault="00C12625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14:paraId="0CCAC8B8" w14:textId="77777777" w:rsidR="00C12625" w:rsidRDefault="00C12625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14:paraId="5A82FCA1" w14:textId="77777777" w:rsidR="00C12625" w:rsidRDefault="00C12625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6E2298C2" w14:textId="77777777" w:rsidR="00C12625" w:rsidRDefault="00C12625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404B3660" w14:textId="77777777" w:rsidR="00C12625" w:rsidRDefault="00C12625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0" o:spid="_x0000_s1037" style="position:absolute;margin-left:-37.25pt;margin-top:9.65pt;width:547.2pt;height:685pt;z-index:-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" o:allowincell="f" fillcolor="#107a4f" strokecolor="#4e6128" strokeweight="3pt">
                <v:stroke linestyle="thinThin"/>
                <v:textbox>
                  <w:txbxContent>
                    <w:p w14:paraId="207101C7" w14:textId="77777777" w:rsidR="00C12625" w:rsidRDefault="00C12625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2A5E0516" w14:textId="77777777" w:rsidR="00C12625" w:rsidRPr="00B10ADE" w:rsidRDefault="00C12625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sz w:val="24"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</w:p>
                    <w:p w14:paraId="73F5F601" w14:textId="77777777" w:rsidR="00C12625" w:rsidRDefault="00C12625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14:paraId="3DEB7C79" w14:textId="77777777" w:rsidR="00C12625" w:rsidRDefault="00C12625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0E130E65" w14:textId="77777777" w:rsidR="00C12625" w:rsidRDefault="00C12625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0C1BE367" w14:textId="77777777" w:rsidR="00C12625" w:rsidRDefault="00C12625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24EFAE6D" w14:textId="77777777" w:rsidR="00C12625" w:rsidRDefault="00C12625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14:paraId="1A03546E" w14:textId="77777777" w:rsidR="00C12625" w:rsidRDefault="00C12625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14:paraId="0CCAC8B8" w14:textId="77777777" w:rsidR="00C12625" w:rsidRDefault="00C12625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14:paraId="5A82FCA1" w14:textId="77777777" w:rsidR="00C12625" w:rsidRDefault="00C12625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6E2298C2" w14:textId="77777777" w:rsidR="00C12625" w:rsidRDefault="00C12625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404B3660" w14:textId="77777777" w:rsidR="00C12625" w:rsidRDefault="00C12625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36F0AA2" w14:textId="77777777" w:rsidR="00C12625" w:rsidRDefault="00C12625" w:rsidP="00C12625"/>
    <w:p w14:paraId="15F7C983" w14:textId="1E9BEA86" w:rsidR="00C12625" w:rsidRDefault="007F6B23" w:rsidP="00C12625"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4BE54CF8" wp14:editId="5E80DC96">
                <wp:simplePos x="0" y="0"/>
                <wp:positionH relativeFrom="margin">
                  <wp:posOffset>-307975</wp:posOffset>
                </wp:positionH>
                <wp:positionV relativeFrom="paragraph">
                  <wp:posOffset>139700</wp:posOffset>
                </wp:positionV>
                <wp:extent cx="6457950" cy="8677275"/>
                <wp:effectExtent l="0" t="0" r="19050" b="28575"/>
                <wp:wrapNone/>
                <wp:docPr id="36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7950" cy="8677275"/>
                        </a:xfrm>
                        <a:prstGeom prst="roundRect">
                          <a:avLst>
                            <a:gd name="adj" fmla="val 405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59F1937" w14:textId="77777777" w:rsidR="00BC5510" w:rsidRPr="00C41E0C" w:rsidRDefault="00BC5510" w:rsidP="00BC5510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DEFINITION ET FONDEMENT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</w:p>
                          <w:p w14:paraId="2A192718" w14:textId="013EC731" w:rsidR="001D15D3" w:rsidRDefault="00BC5510" w:rsidP="00527184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Le compte courant particulier est </w:t>
                            </w:r>
                            <w:r w:rsidR="00527184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un compte à vue permettant au client de disposer de ses avoirs à tout moment. Il est rémunéré à taux 0%. </w:t>
                            </w:r>
                            <w:r w:rsidR="00527184" w:rsidRPr="009D3F1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Il donne la possibilité au titulaire du compte d’effectuer des versements et retraits en espèce, les encaissements et les paiements par chèques, virements</w:t>
                            </w:r>
                            <w:r w:rsidR="009D3F1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sans plafonds</w:t>
                            </w:r>
                            <w:r w:rsidR="00527184" w:rsidRPr="009D3F1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et </w:t>
                            </w:r>
                            <w:r w:rsidR="00527184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d’avoir accès à différents services bancaires</w:t>
                            </w:r>
                            <w:r w:rsidR="00527184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.</w:t>
                            </w:r>
                          </w:p>
                          <w:p w14:paraId="606C5287" w14:textId="331AA752" w:rsidR="009D3F1A" w:rsidRDefault="009D3F1A" w:rsidP="00527184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Le compte courant particulier peut être </w:t>
                            </w:r>
                            <w:r w:rsidRPr="00694EBD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highlight w:val="yellow"/>
                              </w:rPr>
                              <w:t>joint ou indivis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. Il peut également être un compte en </w:t>
                            </w:r>
                            <w:r w:rsidR="00DD18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ouguiya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ou en devises (Euros ou Dollars).</w:t>
                            </w:r>
                          </w:p>
                          <w:p w14:paraId="115B0514" w14:textId="0808F341" w:rsidR="009D3F1A" w:rsidRPr="00527184" w:rsidRDefault="009D3F1A" w:rsidP="00175D05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Un client peut disposer de plusieurs comptes courants.</w:t>
                            </w:r>
                          </w:p>
                          <w:p w14:paraId="21FD89B4" w14:textId="54A497F7" w:rsidR="001D15D3" w:rsidRPr="00C41E0C" w:rsidRDefault="001D15D3" w:rsidP="008220FD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</w:p>
                          <w:p w14:paraId="1CC6BDF4" w14:textId="610D219E" w:rsidR="008220FD" w:rsidRPr="00C41E0C" w:rsidRDefault="001D15D3" w:rsidP="00C41E0C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MARCHE – SEGMENT</w:t>
                            </w:r>
                            <w:r w:rsidR="00DD18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 : Particuliers</w:t>
                            </w:r>
                          </w:p>
                          <w:p w14:paraId="29716B07" w14:textId="77777777" w:rsidR="008220FD" w:rsidRPr="00C41E0C" w:rsidRDefault="008220FD" w:rsidP="008220FD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7515381F" w14:textId="77777777" w:rsidR="001D15D3" w:rsidRPr="00C41E0C" w:rsidRDefault="001D15D3" w:rsidP="001D15D3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CLIENTELE CIBLE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</w:p>
                          <w:p w14:paraId="6FA788BB" w14:textId="580A7D9E" w:rsidR="001D15D3" w:rsidRPr="00C41E0C" w:rsidRDefault="00DD1870" w:rsidP="00713BC7">
                            <w:pPr>
                              <w:pStyle w:val="Paragraphedeliste"/>
                              <w:ind w:left="157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Personnes </w:t>
                            </w:r>
                            <w:r w:rsidR="00713BC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physiques</w:t>
                            </w:r>
                          </w:p>
                          <w:p w14:paraId="7F23A9A8" w14:textId="77777777" w:rsidR="008220FD" w:rsidRPr="00C41E0C" w:rsidRDefault="008220FD" w:rsidP="008220FD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0935740F" w14:textId="4FB03CCE" w:rsidR="001D15D3" w:rsidRPr="00C41E0C" w:rsidRDefault="001D15D3" w:rsidP="00DD1870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UNIVERS DE BESOINS CLIENT</w:t>
                            </w:r>
                            <w:r w:rsidR="00DD18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br/>
                            </w:r>
                            <w:r w:rsidR="00DD1870" w:rsidRPr="00DD18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Dépôts, retraits,</w:t>
                            </w:r>
                            <w:r w:rsidR="00713BC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virements, financement,</w:t>
                            </w:r>
                            <w:r w:rsidR="00DD1870" w:rsidRPr="00DD18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encaissements, paiements, informations sur</w:t>
                            </w:r>
                            <w:r w:rsidR="00DD18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ses avoirs.</w:t>
                            </w:r>
                          </w:p>
                          <w:p w14:paraId="669D35AA" w14:textId="77777777" w:rsidR="008220FD" w:rsidRPr="00C41E0C" w:rsidRDefault="008220FD" w:rsidP="008220FD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62B21C51" w14:textId="3BFB8828" w:rsidR="001D15D3" w:rsidRPr="00C41E0C" w:rsidRDefault="001D15D3" w:rsidP="008220FD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FONCTIONNEMENT DU COMPTE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</w:p>
                          <w:p w14:paraId="19ECE093" w14:textId="6D182546" w:rsidR="008457CE" w:rsidRDefault="008457CE" w:rsidP="00895096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522D8635" w14:textId="3719808E" w:rsidR="00895096" w:rsidRPr="00C41E0C" w:rsidRDefault="00895096" w:rsidP="00895096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Pour pouvoir fonctionner normalement, le compte doit être créditeur. Le client doit s’</w:t>
                            </w:r>
                            <w:r w:rsidR="00031D9F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engager à maintenir le solde d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u compte créditeur et s’</w:t>
                            </w:r>
                            <w:r w:rsidR="00031D9F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assurer que d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es fonds suffisants sont disponibles</w:t>
                            </w:r>
                            <w:r w:rsidR="00031D9F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avant d’effectuer des opérations de débit toujours en tenant compte d</w:t>
                            </w:r>
                            <w:r w:rsidR="00DD18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u découvert</w:t>
                            </w:r>
                            <w:r w:rsidR="00713BC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accordé</w:t>
                            </w:r>
                            <w:r w:rsidR="00DD18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et d</w:t>
                            </w:r>
                            <w:r w:rsidR="00031D9F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es opérations déjà effectuées.</w:t>
                            </w:r>
                          </w:p>
                          <w:p w14:paraId="453DB6F5" w14:textId="03DC03B1" w:rsidR="00031D9F" w:rsidRPr="00C41E0C" w:rsidRDefault="00031D9F" w:rsidP="00895096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Dès l’ouverture de compte, le client bénéficie automatiquement </w:t>
                            </w:r>
                            <w:r w:rsidR="00DD1870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des services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de consultation et de gestion du compte et peut souscrire ultérieurement à d’autres services optionnels.</w:t>
                            </w:r>
                          </w:p>
                          <w:p w14:paraId="1A1BFBE9" w14:textId="229EC470" w:rsidR="00757043" w:rsidRPr="00C70C09" w:rsidRDefault="008220FD" w:rsidP="00C70C09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Le titulaire d’un compte courant particulier </w:t>
                            </w:r>
                            <w:r w:rsidR="00CB0398"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peut :</w:t>
                            </w:r>
                          </w:p>
                          <w:p w14:paraId="2657E294" w14:textId="1A220E62" w:rsidR="00CB0398" w:rsidRPr="00C70C09" w:rsidRDefault="00CB0398" w:rsidP="00C70C09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Effectuer des retraits</w:t>
                            </w:r>
                            <w:r w:rsidR="009C17C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et</w:t>
                            </w:r>
                            <w:r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versements dans son agence</w:t>
                            </w:r>
                            <w:r w:rsidR="00C70C09"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vertAlign w:val="superscript"/>
                              </w:rPr>
                              <w:t>(*)</w:t>
                            </w:r>
                            <w:r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et </w:t>
                            </w:r>
                            <w:r w:rsidR="009C17C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dans </w:t>
                            </w:r>
                            <w:r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toutes les agences </w:t>
                            </w:r>
                            <w:proofErr w:type="gramStart"/>
                            <w:r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BNM</w:t>
                            </w:r>
                            <w:r w:rsidR="00C70C09"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vertAlign w:val="superscript"/>
                              </w:rPr>
                              <w:t>(</w:t>
                            </w:r>
                            <w:proofErr w:type="gramEnd"/>
                            <w:r w:rsidR="00C70C09"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vertAlign w:val="superscript"/>
                              </w:rPr>
                              <w:t>**)</w:t>
                            </w:r>
                            <w:r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auprès des caisses ;</w:t>
                            </w:r>
                          </w:p>
                          <w:p w14:paraId="06DD2398" w14:textId="3288D9FD" w:rsidR="00CB0398" w:rsidRPr="00C70C09" w:rsidRDefault="00CB0398" w:rsidP="00C70C09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Effectuer des virements en se rendant auprès de l’agent back office d’une quelconque agence ;</w:t>
                            </w:r>
                          </w:p>
                          <w:p w14:paraId="4738905C" w14:textId="1A69174E" w:rsidR="00CB0398" w:rsidRPr="00C70C09" w:rsidRDefault="00CB0398" w:rsidP="00713BC7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Consul</w:t>
                            </w:r>
                            <w:r w:rsidR="00713BC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ter le solde de son compte et demander un relevé bancaire </w:t>
                            </w:r>
                            <w:r w:rsidR="00713BC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auprès de son conseiller clientèle</w:t>
                            </w:r>
                            <w:r w:rsidR="00713BC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dans son agence</w:t>
                            </w:r>
                            <w:r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 ;</w:t>
                            </w:r>
                          </w:p>
                          <w:p w14:paraId="2ABD9BAC" w14:textId="1B05F9D7" w:rsidR="00CB0398" w:rsidRDefault="009C17CC" w:rsidP="00C70C16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Les demandes du client doivent </w:t>
                            </w:r>
                            <w:r w:rsidR="00CB0398"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se faire auprès </w:t>
                            </w:r>
                            <w:r w:rsidR="00C70C16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son </w:t>
                            </w:r>
                            <w:r w:rsidR="00CB0398"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agence </w:t>
                            </w:r>
                            <w:r w:rsidR="00C70C16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ou de la cellule de coordination de la direction commerciale au siège ;</w:t>
                            </w:r>
                          </w:p>
                          <w:p w14:paraId="33E616FA" w14:textId="5FE5D834" w:rsidR="00F60037" w:rsidRPr="00F60037" w:rsidRDefault="00F60037" w:rsidP="00C70C09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</w:pPr>
                            <w:r w:rsidRPr="00F60037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 xml:space="preserve">Le titulaire du compte peut donner procuration à une personne physique capable et non </w:t>
                            </w:r>
                            <w:proofErr w:type="spellStart"/>
                            <w:r w:rsidRPr="00F60037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blacklistée</w:t>
                            </w:r>
                            <w:proofErr w:type="spellEnd"/>
                            <w:r w:rsidRPr="00F60037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 xml:space="preserve"> afin de faire fonctionner son compte dans des conditions prédéfinies.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 xml:space="preserve"> REVISION DE LA PROCEDURE</w:t>
                            </w:r>
                          </w:p>
                          <w:p w14:paraId="776BD25E" w14:textId="07F14140" w:rsidR="00F60037" w:rsidRPr="00F60037" w:rsidRDefault="001B2A9A" w:rsidP="007E7451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Un compte sur lequel aucun mouvement débiteur/</w:t>
                            </w:r>
                            <w:r w:rsidRPr="001B2A9A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créditeur</w:t>
                            </w:r>
                            <w:r w:rsidR="004638F1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="00AD5527" w:rsidRPr="00AD552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n’a été effectué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pendant au minimum 6 mois </w:t>
                            </w:r>
                            <w:r w:rsidR="00AD552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fera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l’objet d’une surveillance de la part de la banque. </w:t>
                            </w:r>
                          </w:p>
                          <w:p w14:paraId="22404393" w14:textId="1073D397" w:rsidR="001B2A9A" w:rsidRDefault="00F60037" w:rsidP="00CB1D1E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Le client peut clôturer son compte courant sur demande</w:t>
                            </w:r>
                            <w:r w:rsidR="00CB1D1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gratuitement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. </w:t>
                            </w:r>
                            <w:r w:rsidR="00CB1D1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De plus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, l</w:t>
                            </w:r>
                            <w:r w:rsidR="001B2A9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a banque se réserve le droit de clôturer </w:t>
                            </w:r>
                            <w:r w:rsidR="004638F1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tout</w:t>
                            </w:r>
                            <w:r w:rsidR="001B2A9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compte </w:t>
                            </w:r>
                            <w:r w:rsidR="004638F1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faisant parti</w:t>
                            </w:r>
                            <w:r w:rsidR="00CB1D1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</w:t>
                            </w:r>
                            <w:r w:rsidR="004638F1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de la liste des comptes à assainir. </w:t>
                            </w:r>
                          </w:p>
                          <w:p w14:paraId="4C9D535B" w14:textId="102EDA8B" w:rsidR="009C17CC" w:rsidRPr="009C17CC" w:rsidRDefault="009C17CC" w:rsidP="00C70C09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Les transferts de compte d’une agence à une autre sont gratuits ; </w:t>
                            </w:r>
                            <w:r w:rsidRPr="009C17CC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 xml:space="preserve">A FACTURER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 xml:space="preserve">+ PROCEDURE </w:t>
                            </w:r>
                            <w:r w:rsidRPr="009C17CC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ULTERIEUREMENT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 !!!!</w:t>
                            </w:r>
                          </w:p>
                          <w:p w14:paraId="04745F92" w14:textId="77777777" w:rsidR="00CB0398" w:rsidRPr="00C41E0C" w:rsidRDefault="00CB0398" w:rsidP="00CB0398">
                            <w:pPr>
                              <w:ind w:left="157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5DD9B5D0" w14:textId="27172084" w:rsidR="008220FD" w:rsidRPr="00C41E0C" w:rsidRDefault="00C12625" w:rsidP="008220FD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RESTRICTIONS</w:t>
                            </w:r>
                          </w:p>
                          <w:p w14:paraId="1B893274" w14:textId="3BD7B729" w:rsidR="001D15D3" w:rsidRDefault="001D15D3" w:rsidP="008220FD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Les </w:t>
                            </w:r>
                            <w:r w:rsidR="008220FD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dépôts ou encaisse</w:t>
                            </w:r>
                            <w:r w:rsidR="00E40451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ment</w:t>
                            </w:r>
                            <w:r w:rsidR="008220FD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s effectués sur le compte courant classique ne seront </w:t>
                            </w:r>
                            <w:r w:rsidR="00E40451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disponibles</w:t>
                            </w:r>
                            <w:r w:rsidR="007F6B23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qu’à J+1(***).</w:t>
                            </w:r>
                          </w:p>
                          <w:p w14:paraId="6EC1D9AF" w14:textId="171B4C3B" w:rsidR="00E40451" w:rsidRPr="00C41E0C" w:rsidRDefault="00E40451" w:rsidP="008220FD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Les retraits sont comptabilisés à J-1</w:t>
                            </w:r>
                            <w:r w:rsidR="007F6B23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(***)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.</w:t>
                            </w:r>
                          </w:p>
                          <w:p w14:paraId="3E2BF456" w14:textId="4A6DDFC3" w:rsidR="00FE527E" w:rsidRDefault="00FE527E" w:rsidP="008220FD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Les personnes mineures ne peuvent pas disposer d’un compte courant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EDAD92E" w14:textId="1D702314" w:rsidR="00E40451" w:rsidRDefault="00E40451" w:rsidP="008220FD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Les personnes juridiquement incapables ne peuvent pas disposer d’un compte courant</w:t>
                            </w:r>
                            <w:r w:rsidRPr="00E40451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1EF0A61" w14:textId="13EAC1C0" w:rsidR="00FE527E" w:rsidRPr="00C41E0C" w:rsidRDefault="00FE527E" w:rsidP="008220FD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Les personnes blacklistées ne peuvent pas </w:t>
                            </w:r>
                            <w:r w:rsidR="00E40451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entrer en relation avec la banque.</w:t>
                            </w:r>
                          </w:p>
                          <w:p w14:paraId="749F281B" w14:textId="77777777" w:rsidR="00C12625" w:rsidRDefault="00C12625" w:rsidP="00C12625">
                            <w:pPr>
                              <w:tabs>
                                <w:tab w:val="left" w:pos="284"/>
                                <w:tab w:val="left" w:pos="3261"/>
                              </w:tabs>
                              <w:jc w:val="both"/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</w:pPr>
                          </w:p>
                          <w:p w14:paraId="67EA2501" w14:textId="1AF34C7C" w:rsidR="00C70C09" w:rsidRDefault="00C70C09" w:rsidP="00C12625">
                            <w:pPr>
                              <w:tabs>
                                <w:tab w:val="left" w:pos="284"/>
                                <w:tab w:val="left" w:pos="3261"/>
                              </w:tabs>
                              <w:jc w:val="both"/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  <w:t>(*) : Opérations gratuites dans l’agence où le compte est domicilié</w:t>
                            </w:r>
                            <w:r w:rsidR="009C17CC"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  <w:t xml:space="preserve">. </w:t>
                            </w:r>
                          </w:p>
                          <w:p w14:paraId="407BA60D" w14:textId="7336DE19" w:rsidR="00C70C09" w:rsidRDefault="00C70C09" w:rsidP="00C12625">
                            <w:pPr>
                              <w:tabs>
                                <w:tab w:val="left" w:pos="284"/>
                                <w:tab w:val="left" w:pos="3261"/>
                              </w:tabs>
                              <w:jc w:val="both"/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  <w:t>(**) : Frais supplémentaires pour les retraits hors agence domicilié de 2</w:t>
                            </w:r>
                            <w:r w:rsidR="009C17CC"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  <w:t>2.8MRU TTC.</w:t>
                            </w:r>
                          </w:p>
                          <w:p w14:paraId="31B48F62" w14:textId="1D0F39BA" w:rsidR="007F6B23" w:rsidRDefault="007F6B23" w:rsidP="00C12625">
                            <w:pPr>
                              <w:tabs>
                                <w:tab w:val="left" w:pos="284"/>
                                <w:tab w:val="left" w:pos="3261"/>
                              </w:tabs>
                              <w:jc w:val="both"/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  <w:t>(***) : Les retraits  et dépôts sont comptabilisés au jour J pour les comptes particuliers islamiques.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2" o:spid="_x0000_s1038" style="position:absolute;margin-left:-24.25pt;margin-top:11pt;width:508.5pt;height:683.25pt;z-index:25170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26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" strokecolor="#bfbfbf [2412]">
                <v:textbox>
                  <w:txbxContent>
                    <w:p w14:paraId="359F1937" w14:textId="77777777" w:rsidR="00BC5510" w:rsidRPr="00C41E0C" w:rsidRDefault="00BC5510" w:rsidP="00BC5510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DEFINITION ET FONDEMENT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</w:p>
                    <w:p w14:paraId="2A192718" w14:textId="013EC731" w:rsidR="001D15D3" w:rsidRDefault="00BC5510" w:rsidP="00527184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Le compte courant particulier est </w:t>
                      </w:r>
                      <w:r w:rsidR="00527184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un compte à vue permettant au client de disposer de ses avoirs à tout moment. Il est rémunéré à taux 0%. </w:t>
                      </w:r>
                      <w:r w:rsidR="00527184" w:rsidRPr="009D3F1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Il donne la possibilité au titulaire du compte d’effectuer des versements et retraits en espèce, les encaissements et les paiements par chèques, virements</w:t>
                      </w:r>
                      <w:r w:rsidR="009D3F1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sans plafonds</w:t>
                      </w:r>
                      <w:r w:rsidR="00527184" w:rsidRPr="009D3F1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et </w:t>
                      </w:r>
                      <w:r w:rsidR="00527184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d’avoir accès à différents services bancaires</w:t>
                      </w:r>
                      <w:r w:rsidR="00527184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.</w:t>
                      </w:r>
                    </w:p>
                    <w:p w14:paraId="606C5287" w14:textId="331AA752" w:rsidR="009D3F1A" w:rsidRDefault="009D3F1A" w:rsidP="00527184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Le compte courant particulier peut être </w:t>
                      </w:r>
                      <w:r w:rsidRPr="00694EBD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highlight w:val="yellow"/>
                        </w:rPr>
                        <w:t>joint ou indivis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. Il peut également être un compte en </w:t>
                      </w:r>
                      <w:r w:rsidR="00DD18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ouguiya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ou en devises (Euros ou Dollars).</w:t>
                      </w:r>
                    </w:p>
                    <w:p w14:paraId="115B0514" w14:textId="0808F341" w:rsidR="009D3F1A" w:rsidRPr="00527184" w:rsidRDefault="009D3F1A" w:rsidP="00175D05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Un client peut disposer de plusieurs comptes courants.</w:t>
                      </w:r>
                    </w:p>
                    <w:p w14:paraId="21FD89B4" w14:textId="54A497F7" w:rsidR="001D15D3" w:rsidRPr="00C41E0C" w:rsidRDefault="001D15D3" w:rsidP="008220FD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</w:p>
                    <w:p w14:paraId="1CC6BDF4" w14:textId="610D219E" w:rsidR="008220FD" w:rsidRPr="00C41E0C" w:rsidRDefault="001D15D3" w:rsidP="00C41E0C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MARCHE – SEGMENT</w:t>
                      </w:r>
                      <w:r w:rsidR="00DD18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 : Particuliers</w:t>
                      </w:r>
                    </w:p>
                    <w:p w14:paraId="29716B07" w14:textId="77777777" w:rsidR="008220FD" w:rsidRPr="00C41E0C" w:rsidRDefault="008220FD" w:rsidP="008220FD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7515381F" w14:textId="77777777" w:rsidR="001D15D3" w:rsidRPr="00C41E0C" w:rsidRDefault="001D15D3" w:rsidP="001D15D3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CLIENTELE CIBLE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</w:p>
                    <w:p w14:paraId="6FA788BB" w14:textId="580A7D9E" w:rsidR="001D15D3" w:rsidRPr="00C41E0C" w:rsidRDefault="00DD1870" w:rsidP="00713BC7">
                      <w:pPr>
                        <w:pStyle w:val="Paragraphedeliste"/>
                        <w:ind w:left="157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Personnes </w:t>
                      </w:r>
                      <w:r w:rsidR="00713BC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physiques</w:t>
                      </w:r>
                    </w:p>
                    <w:p w14:paraId="7F23A9A8" w14:textId="77777777" w:rsidR="008220FD" w:rsidRPr="00C41E0C" w:rsidRDefault="008220FD" w:rsidP="008220FD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0935740F" w14:textId="4FB03CCE" w:rsidR="001D15D3" w:rsidRPr="00C41E0C" w:rsidRDefault="001D15D3" w:rsidP="00DD1870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UNIVERS DE BESOINS CLIENT</w:t>
                      </w:r>
                      <w:r w:rsidR="00DD18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br/>
                      </w:r>
                      <w:r w:rsidR="00DD1870" w:rsidRPr="00DD18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Dépôts, retraits,</w:t>
                      </w:r>
                      <w:r w:rsidR="00713BC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virements, financement,</w:t>
                      </w:r>
                      <w:r w:rsidR="00DD1870" w:rsidRPr="00DD18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encaissements, paiements, informations sur</w:t>
                      </w:r>
                      <w:r w:rsidR="00DD18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ses avoirs.</w:t>
                      </w:r>
                    </w:p>
                    <w:p w14:paraId="669D35AA" w14:textId="77777777" w:rsidR="008220FD" w:rsidRPr="00C41E0C" w:rsidRDefault="008220FD" w:rsidP="008220FD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62B21C51" w14:textId="3BFB8828" w:rsidR="001D15D3" w:rsidRPr="00C41E0C" w:rsidRDefault="001D15D3" w:rsidP="008220FD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FONCTIONNEMENT DU COMPTE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</w:p>
                    <w:p w14:paraId="19ECE093" w14:textId="6D182546" w:rsidR="008457CE" w:rsidRDefault="008457CE" w:rsidP="00895096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522D8635" w14:textId="3719808E" w:rsidR="00895096" w:rsidRPr="00C41E0C" w:rsidRDefault="00895096" w:rsidP="00895096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Pour pouvoir fonctionner normalement, le compte doit être créditeur. Le client doit s’</w:t>
                      </w:r>
                      <w:r w:rsidR="00031D9F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engager à maintenir le solde d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u compte créditeur et s’</w:t>
                      </w:r>
                      <w:r w:rsidR="00031D9F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assurer que d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es fonds suffisants sont disponibles</w:t>
                      </w:r>
                      <w:r w:rsidR="00031D9F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avant d’effectuer des opérations de débit toujours en tenant compte d</w:t>
                      </w:r>
                      <w:r w:rsidR="00DD18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u découvert</w:t>
                      </w:r>
                      <w:r w:rsidR="00713BC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accordé</w:t>
                      </w:r>
                      <w:r w:rsidR="00DD18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et d</w:t>
                      </w:r>
                      <w:r w:rsidR="00031D9F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es opérations déjà effectuées.</w:t>
                      </w:r>
                    </w:p>
                    <w:p w14:paraId="453DB6F5" w14:textId="03DC03B1" w:rsidR="00031D9F" w:rsidRPr="00C41E0C" w:rsidRDefault="00031D9F" w:rsidP="00895096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Dès l’ouverture de compte, le client bénéficie automatiquement </w:t>
                      </w:r>
                      <w:r w:rsidR="00DD1870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des services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de consultation et de gestion du compte et peut souscrire ultérieurement à d’autres services optionnels.</w:t>
                      </w:r>
                    </w:p>
                    <w:p w14:paraId="1A1BFBE9" w14:textId="229EC470" w:rsidR="00757043" w:rsidRPr="00C70C09" w:rsidRDefault="008220FD" w:rsidP="00C70C09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Le titulaire d’un compte courant particulier </w:t>
                      </w:r>
                      <w:r w:rsidR="00CB0398"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peut :</w:t>
                      </w:r>
                    </w:p>
                    <w:p w14:paraId="2657E294" w14:textId="1A220E62" w:rsidR="00CB0398" w:rsidRPr="00C70C09" w:rsidRDefault="00CB0398" w:rsidP="00C70C09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Effectuer des retraits</w:t>
                      </w:r>
                      <w:r w:rsidR="009C17C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et</w:t>
                      </w:r>
                      <w:r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versements dans son agence</w:t>
                      </w:r>
                      <w:r w:rsidR="00C70C09"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vertAlign w:val="superscript"/>
                        </w:rPr>
                        <w:t>(*)</w:t>
                      </w:r>
                      <w:r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et </w:t>
                      </w:r>
                      <w:r w:rsidR="009C17C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dans </w:t>
                      </w:r>
                      <w:r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toutes les agences </w:t>
                      </w:r>
                      <w:proofErr w:type="gramStart"/>
                      <w:r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BNM</w:t>
                      </w:r>
                      <w:r w:rsidR="00C70C09"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vertAlign w:val="superscript"/>
                        </w:rPr>
                        <w:t>(</w:t>
                      </w:r>
                      <w:proofErr w:type="gramEnd"/>
                      <w:r w:rsidR="00C70C09"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vertAlign w:val="superscript"/>
                        </w:rPr>
                        <w:t>**)</w:t>
                      </w:r>
                      <w:r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auprès des caisses ;</w:t>
                      </w:r>
                    </w:p>
                    <w:p w14:paraId="06DD2398" w14:textId="3288D9FD" w:rsidR="00CB0398" w:rsidRPr="00C70C09" w:rsidRDefault="00CB0398" w:rsidP="00C70C09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Effectuer des virements en se rendant auprès de l’agent back office d’une quelconque agence ;</w:t>
                      </w:r>
                    </w:p>
                    <w:p w14:paraId="4738905C" w14:textId="1A69174E" w:rsidR="00CB0398" w:rsidRPr="00C70C09" w:rsidRDefault="00CB0398" w:rsidP="00713BC7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Consul</w:t>
                      </w:r>
                      <w:r w:rsidR="00713BC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ter le solde de son compte et demander un relevé bancaire </w:t>
                      </w:r>
                      <w:r w:rsidR="00713BC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auprès de son conseiller clientèle</w:t>
                      </w:r>
                      <w:r w:rsidR="00713BC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dans son agence</w:t>
                      </w:r>
                      <w:r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 ;</w:t>
                      </w:r>
                    </w:p>
                    <w:p w14:paraId="2ABD9BAC" w14:textId="1B05F9D7" w:rsidR="00CB0398" w:rsidRDefault="009C17CC" w:rsidP="00C70C16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Les demandes du client doivent </w:t>
                      </w:r>
                      <w:r w:rsidR="00CB0398"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se faire auprès </w:t>
                      </w:r>
                      <w:r w:rsidR="00C70C16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son </w:t>
                      </w:r>
                      <w:r w:rsidR="00CB0398"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agence </w:t>
                      </w:r>
                      <w:r w:rsidR="00C70C16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ou de la cellule de coordination de la direction commerciale au siège ;</w:t>
                      </w:r>
                    </w:p>
                    <w:p w14:paraId="33E616FA" w14:textId="5FE5D834" w:rsidR="00F60037" w:rsidRPr="00F60037" w:rsidRDefault="00F60037" w:rsidP="00C70C09">
                      <w:pPr>
                        <w:jc w:val="both"/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</w:pPr>
                      <w:r w:rsidRPr="00F60037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 xml:space="preserve">Le titulaire du compte peut donner procuration à une personne physique capable et non </w:t>
                      </w:r>
                      <w:proofErr w:type="spellStart"/>
                      <w:r w:rsidRPr="00F60037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blacklistée</w:t>
                      </w:r>
                      <w:proofErr w:type="spellEnd"/>
                      <w:r w:rsidRPr="00F60037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 xml:space="preserve"> afin de faire fonctionner son compte dans des conditions prédéfinies.</w:t>
                      </w:r>
                      <w:r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 xml:space="preserve"> REVISION DE LA PROCEDURE</w:t>
                      </w:r>
                    </w:p>
                    <w:p w14:paraId="776BD25E" w14:textId="07F14140" w:rsidR="00F60037" w:rsidRPr="00F60037" w:rsidRDefault="001B2A9A" w:rsidP="007E7451">
                      <w:pPr>
                        <w:jc w:val="both"/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Un compte sur lequel aucun mouvement débiteur/</w:t>
                      </w:r>
                      <w:r w:rsidRPr="001B2A9A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créditeur</w:t>
                      </w:r>
                      <w:r w:rsidR="004638F1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 xml:space="preserve"> </w:t>
                      </w:r>
                      <w:r w:rsidR="00AD5527" w:rsidRPr="00AD552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n’a été effectué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pendant au minimum 6 mois </w:t>
                      </w:r>
                      <w:r w:rsidR="00AD552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fera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l’objet d’une surveillance de la part de la banque. </w:t>
                      </w:r>
                    </w:p>
                    <w:p w14:paraId="22404393" w14:textId="1073D397" w:rsidR="001B2A9A" w:rsidRDefault="00F60037" w:rsidP="00CB1D1E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Le client peut clôturer son compte courant sur demande</w:t>
                      </w:r>
                      <w:r w:rsidR="00CB1D1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gratuitement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. </w:t>
                      </w:r>
                      <w:r w:rsidR="00CB1D1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De plus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, l</w:t>
                      </w:r>
                      <w:r w:rsidR="001B2A9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a banque se réserve le droit de clôturer </w:t>
                      </w:r>
                      <w:r w:rsidR="004638F1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tout</w:t>
                      </w:r>
                      <w:r w:rsidR="001B2A9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compte </w:t>
                      </w:r>
                      <w:r w:rsidR="004638F1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faisant parti</w:t>
                      </w:r>
                      <w:r w:rsidR="00CB1D1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</w:t>
                      </w:r>
                      <w:r w:rsidR="004638F1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de la liste des comptes à assainir. </w:t>
                      </w:r>
                    </w:p>
                    <w:p w14:paraId="4C9D535B" w14:textId="102EDA8B" w:rsidR="009C17CC" w:rsidRPr="009C17CC" w:rsidRDefault="009C17CC" w:rsidP="00C70C09">
                      <w:pPr>
                        <w:jc w:val="both"/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Les transferts de compte d’une agence à une autre sont gratuits ; </w:t>
                      </w:r>
                      <w:r w:rsidRPr="009C17CC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 xml:space="preserve">A FACTURER </w:t>
                      </w:r>
                      <w:r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 xml:space="preserve">+ PROCEDURE </w:t>
                      </w:r>
                      <w:r w:rsidRPr="009C17CC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ULTERIEUREMENT</w:t>
                      </w:r>
                      <w:r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 !!!!</w:t>
                      </w:r>
                    </w:p>
                    <w:p w14:paraId="04745F92" w14:textId="77777777" w:rsidR="00CB0398" w:rsidRPr="00C41E0C" w:rsidRDefault="00CB0398" w:rsidP="00CB0398">
                      <w:pPr>
                        <w:ind w:left="157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5DD9B5D0" w14:textId="27172084" w:rsidR="008220FD" w:rsidRPr="00C41E0C" w:rsidRDefault="00C12625" w:rsidP="008220FD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RESTRICTIONS</w:t>
                      </w:r>
                    </w:p>
                    <w:p w14:paraId="1B893274" w14:textId="3BD7B729" w:rsidR="001D15D3" w:rsidRDefault="001D15D3" w:rsidP="008220FD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Les </w:t>
                      </w:r>
                      <w:r w:rsidR="008220FD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dépôts ou encaisse</w:t>
                      </w:r>
                      <w:r w:rsidR="00E40451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ment</w:t>
                      </w:r>
                      <w:r w:rsidR="008220FD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s effectués sur le compte courant classique ne seront </w:t>
                      </w:r>
                      <w:r w:rsidR="00E40451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disponibles</w:t>
                      </w:r>
                      <w:r w:rsidR="007F6B23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qu’à J+1(***).</w:t>
                      </w:r>
                    </w:p>
                    <w:p w14:paraId="6EC1D9AF" w14:textId="171B4C3B" w:rsidR="00E40451" w:rsidRPr="00C41E0C" w:rsidRDefault="00E40451" w:rsidP="008220FD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Les retraits sont comptabilisés à J-1</w:t>
                      </w:r>
                      <w:r w:rsidR="007F6B23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(***)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.</w:t>
                      </w:r>
                    </w:p>
                    <w:p w14:paraId="3E2BF456" w14:textId="4A6DDFC3" w:rsidR="00FE527E" w:rsidRDefault="00FE527E" w:rsidP="008220FD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Les personnes mineures ne peuvent pas disposer d’un compte courant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.</w:t>
                      </w:r>
                    </w:p>
                    <w:p w14:paraId="6EDAD92E" w14:textId="1D702314" w:rsidR="00E40451" w:rsidRDefault="00E40451" w:rsidP="008220FD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Les personnes juridiquement incapables ne peuvent pas disposer d’un compte courant</w:t>
                      </w:r>
                      <w:r w:rsidRPr="00E40451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.</w:t>
                      </w:r>
                    </w:p>
                    <w:p w14:paraId="01EF0A61" w14:textId="13EAC1C0" w:rsidR="00FE527E" w:rsidRPr="00C41E0C" w:rsidRDefault="00FE527E" w:rsidP="008220FD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Les personnes blacklistées ne peuvent pas </w:t>
                      </w:r>
                      <w:r w:rsidR="00E40451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entrer en relation avec la banque.</w:t>
                      </w:r>
                    </w:p>
                    <w:p w14:paraId="749F281B" w14:textId="77777777" w:rsidR="00C12625" w:rsidRDefault="00C12625" w:rsidP="00C12625">
                      <w:pPr>
                        <w:tabs>
                          <w:tab w:val="left" w:pos="284"/>
                          <w:tab w:val="left" w:pos="3261"/>
                        </w:tabs>
                        <w:jc w:val="both"/>
                        <w:rPr>
                          <w:rFonts w:asciiTheme="minorHAnsi" w:hAnsiTheme="minorHAnsi" w:cs="Arial"/>
                          <w:bCs/>
                          <w:color w:val="000000"/>
                        </w:rPr>
                      </w:pPr>
                    </w:p>
                    <w:p w14:paraId="67EA2501" w14:textId="1AF34C7C" w:rsidR="00C70C09" w:rsidRDefault="00C70C09" w:rsidP="00C12625">
                      <w:pPr>
                        <w:tabs>
                          <w:tab w:val="left" w:pos="284"/>
                          <w:tab w:val="left" w:pos="3261"/>
                        </w:tabs>
                        <w:jc w:val="both"/>
                        <w:rPr>
                          <w:rFonts w:asciiTheme="minorHAnsi" w:hAnsiTheme="minorHAnsi" w:cs="Arial"/>
                          <w:bCs/>
                          <w:color w:val="000000"/>
                        </w:rPr>
                      </w:pPr>
                      <w:r>
                        <w:rPr>
                          <w:rFonts w:asciiTheme="minorHAnsi" w:hAnsiTheme="minorHAnsi" w:cs="Arial"/>
                          <w:bCs/>
                          <w:color w:val="000000"/>
                        </w:rPr>
                        <w:t>(*) : Opérations gratuites dans l’agence où le compte est domicilié</w:t>
                      </w:r>
                      <w:r w:rsidR="009C17CC">
                        <w:rPr>
                          <w:rFonts w:asciiTheme="minorHAnsi" w:hAnsiTheme="minorHAnsi" w:cs="Arial"/>
                          <w:bCs/>
                          <w:color w:val="000000"/>
                        </w:rPr>
                        <w:t xml:space="preserve">. </w:t>
                      </w:r>
                    </w:p>
                    <w:p w14:paraId="407BA60D" w14:textId="7336DE19" w:rsidR="00C70C09" w:rsidRDefault="00C70C09" w:rsidP="00C12625">
                      <w:pPr>
                        <w:tabs>
                          <w:tab w:val="left" w:pos="284"/>
                          <w:tab w:val="left" w:pos="3261"/>
                        </w:tabs>
                        <w:jc w:val="both"/>
                        <w:rPr>
                          <w:rFonts w:asciiTheme="minorHAnsi" w:hAnsiTheme="minorHAnsi" w:cs="Arial"/>
                          <w:bCs/>
                          <w:color w:val="000000"/>
                        </w:rPr>
                      </w:pPr>
                      <w:r>
                        <w:rPr>
                          <w:rFonts w:asciiTheme="minorHAnsi" w:hAnsiTheme="minorHAnsi" w:cs="Arial"/>
                          <w:bCs/>
                          <w:color w:val="000000"/>
                        </w:rPr>
                        <w:t>(**) : Frais supplémentaires pour les retraits hors agence domicilié de 2</w:t>
                      </w:r>
                      <w:r w:rsidR="009C17CC">
                        <w:rPr>
                          <w:rFonts w:asciiTheme="minorHAnsi" w:hAnsiTheme="minorHAnsi" w:cs="Arial"/>
                          <w:bCs/>
                          <w:color w:val="000000"/>
                        </w:rPr>
                        <w:t>2.8MRU TTC.</w:t>
                      </w:r>
                    </w:p>
                    <w:p w14:paraId="31B48F62" w14:textId="1D0F39BA" w:rsidR="007F6B23" w:rsidRDefault="007F6B23" w:rsidP="00C12625">
                      <w:pPr>
                        <w:tabs>
                          <w:tab w:val="left" w:pos="284"/>
                          <w:tab w:val="left" w:pos="3261"/>
                        </w:tabs>
                        <w:jc w:val="both"/>
                        <w:rPr>
                          <w:rFonts w:asciiTheme="minorHAnsi" w:hAnsiTheme="minorHAnsi" w:cs="Arial"/>
                          <w:bCs/>
                          <w:color w:val="000000"/>
                        </w:rPr>
                      </w:pPr>
                      <w:r>
                        <w:rPr>
                          <w:rFonts w:asciiTheme="minorHAnsi" w:hAnsiTheme="minorHAnsi" w:cs="Arial"/>
                          <w:bCs/>
                          <w:color w:val="000000"/>
                        </w:rPr>
                        <w:t>(***) : Les retraits  et dépôts sont comptabilisés au jour J pour les comptes particuliers islamiques.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DFA6634" w14:textId="3F6847EB" w:rsidR="00C12625" w:rsidRDefault="00C12625" w:rsidP="00C12625"/>
    <w:p w14:paraId="6A2FBAE5" w14:textId="77777777" w:rsidR="00C12625" w:rsidRDefault="00C12625" w:rsidP="00C12625"/>
    <w:p w14:paraId="4421D382" w14:textId="73D26040" w:rsidR="00C12625" w:rsidRDefault="00C12625" w:rsidP="00C12625"/>
    <w:p w14:paraId="60BC06C7" w14:textId="11EE00E8" w:rsidR="00C12625" w:rsidRDefault="00C12625" w:rsidP="00C12625"/>
    <w:p w14:paraId="285CF75B" w14:textId="6BD37F89" w:rsidR="00C12625" w:rsidRDefault="00C12625" w:rsidP="00C12625"/>
    <w:p w14:paraId="118A2997" w14:textId="77777777" w:rsidR="00C12625" w:rsidRDefault="00C12625" w:rsidP="00C12625"/>
    <w:p w14:paraId="7C6A3CED" w14:textId="77777777" w:rsidR="00C12625" w:rsidRDefault="00C12625" w:rsidP="00C12625"/>
    <w:p w14:paraId="12B03D59" w14:textId="77777777" w:rsidR="00C12625" w:rsidRDefault="00C12625" w:rsidP="00C12625"/>
    <w:p w14:paraId="0E2E2C84" w14:textId="77777777" w:rsidR="00C12625" w:rsidRDefault="00C12625" w:rsidP="00C12625"/>
    <w:p w14:paraId="1C6E8BBD" w14:textId="77777777" w:rsidR="00C12625" w:rsidRDefault="00C12625" w:rsidP="00C12625"/>
    <w:p w14:paraId="57F38596" w14:textId="77777777" w:rsidR="00C12625" w:rsidRDefault="00C12625" w:rsidP="00C12625"/>
    <w:p w14:paraId="3458A09D" w14:textId="77777777" w:rsidR="00C12625" w:rsidRDefault="00C12625" w:rsidP="00C12625"/>
    <w:p w14:paraId="471667B3" w14:textId="77777777" w:rsidR="00C12625" w:rsidRDefault="00C12625" w:rsidP="00C12625"/>
    <w:p w14:paraId="41950E80" w14:textId="77777777" w:rsidR="00C12625" w:rsidRDefault="00C12625" w:rsidP="00C12625"/>
    <w:p w14:paraId="0E5A217D" w14:textId="77777777" w:rsidR="00C12625" w:rsidRDefault="00C12625" w:rsidP="00C12625"/>
    <w:p w14:paraId="32C37BD9" w14:textId="77777777" w:rsidR="00C12625" w:rsidRDefault="00C12625" w:rsidP="00C12625"/>
    <w:p w14:paraId="1072F998" w14:textId="77777777" w:rsidR="00C12625" w:rsidRDefault="00C12625" w:rsidP="00C12625"/>
    <w:p w14:paraId="25DDF3D1" w14:textId="77777777" w:rsidR="00C12625" w:rsidRDefault="00C12625" w:rsidP="00C12625"/>
    <w:p w14:paraId="4EDF6A39" w14:textId="77777777" w:rsidR="00C12625" w:rsidRDefault="00C12625" w:rsidP="00C12625"/>
    <w:p w14:paraId="6BFAE99E" w14:textId="77777777" w:rsidR="00C12625" w:rsidRDefault="00C12625" w:rsidP="00C12625"/>
    <w:p w14:paraId="13E1353B" w14:textId="77777777" w:rsidR="00C12625" w:rsidRDefault="00C12625" w:rsidP="00C12625"/>
    <w:p w14:paraId="41C3E263" w14:textId="77777777" w:rsidR="00C12625" w:rsidRDefault="00C12625" w:rsidP="00C12625"/>
    <w:p w14:paraId="12D0D486" w14:textId="77777777" w:rsidR="00C12625" w:rsidRDefault="00C12625" w:rsidP="00C12625"/>
    <w:p w14:paraId="7075C303" w14:textId="77777777" w:rsidR="00C12625" w:rsidRDefault="00C12625" w:rsidP="00C12625"/>
    <w:p w14:paraId="70C73BFA" w14:textId="77777777" w:rsidR="00C12625" w:rsidRDefault="00C12625" w:rsidP="00C12625"/>
    <w:p w14:paraId="2654E99F" w14:textId="77777777" w:rsidR="00C12625" w:rsidRDefault="00C12625" w:rsidP="00C12625"/>
    <w:p w14:paraId="22933FB9" w14:textId="77777777" w:rsidR="00C12625" w:rsidRDefault="00C12625" w:rsidP="00C12625"/>
    <w:p w14:paraId="06005036" w14:textId="77777777" w:rsidR="00C12625" w:rsidRDefault="00C12625" w:rsidP="00C12625"/>
    <w:p w14:paraId="5511DD57" w14:textId="77777777" w:rsidR="00C12625" w:rsidRDefault="00C12625" w:rsidP="00C12625"/>
    <w:p w14:paraId="29653583" w14:textId="77777777" w:rsidR="00C12625" w:rsidRDefault="00C12625" w:rsidP="00C12625"/>
    <w:p w14:paraId="2AC2B370" w14:textId="77777777" w:rsidR="00C12625" w:rsidRDefault="00C12625" w:rsidP="00C12625"/>
    <w:p w14:paraId="0A6AA928" w14:textId="77777777" w:rsidR="00C12625" w:rsidRDefault="00C12625" w:rsidP="00C12625"/>
    <w:p w14:paraId="38E8125D" w14:textId="77777777" w:rsidR="00C12625" w:rsidRDefault="00C12625" w:rsidP="00C12625"/>
    <w:p w14:paraId="3A15416B" w14:textId="77777777" w:rsidR="00C12625" w:rsidRDefault="00C12625" w:rsidP="00C12625"/>
    <w:p w14:paraId="5C7B7239" w14:textId="77777777" w:rsidR="00C12625" w:rsidRDefault="00C12625" w:rsidP="00C12625"/>
    <w:p w14:paraId="06D9D212" w14:textId="77777777" w:rsidR="00C12625" w:rsidRDefault="00C12625" w:rsidP="00C12625"/>
    <w:p w14:paraId="6D5CBC73" w14:textId="77777777" w:rsidR="00C12625" w:rsidRDefault="00C12625" w:rsidP="00C12625"/>
    <w:p w14:paraId="0D7968CF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5B68E2A" w14:textId="231B4710" w:rsidR="001B5900" w:rsidRDefault="001B5900">
      <w:r>
        <w:br w:type="page"/>
      </w:r>
    </w:p>
    <w:p w14:paraId="4778A73E" w14:textId="77777777" w:rsidR="00F033CE" w:rsidRDefault="00F033CE" w:rsidP="00717F50">
      <w:pPr>
        <w:tabs>
          <w:tab w:val="left" w:pos="2799"/>
        </w:tabs>
      </w:pPr>
    </w:p>
    <w:p w14:paraId="7AB4C206" w14:textId="313C3548" w:rsidR="00F033CE" w:rsidRDefault="00C82670"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1" locked="0" layoutInCell="0" allowOverlap="1" wp14:anchorId="4D01C9AB" wp14:editId="1717D871">
                <wp:simplePos x="0" y="0"/>
                <wp:positionH relativeFrom="column">
                  <wp:posOffset>-476885</wp:posOffset>
                </wp:positionH>
                <wp:positionV relativeFrom="paragraph">
                  <wp:posOffset>122555</wp:posOffset>
                </wp:positionV>
                <wp:extent cx="6949440" cy="8172450"/>
                <wp:effectExtent l="19050" t="19050" r="22860" b="19050"/>
                <wp:wrapNone/>
                <wp:docPr id="7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9440" cy="8172450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0994AD8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33D8FF69" w14:textId="77777777" w:rsidR="00F033CE" w:rsidRPr="00B10AD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sz w:val="24"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</w:p>
                          <w:p w14:paraId="26CB28CD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5AE90927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3910FE5A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5BFA8CB9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35F580BB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14:paraId="26585283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14:paraId="2562377F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14:paraId="43F7B6B0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11285695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538E4108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_x0000_s1039" style="position:absolute;margin-left:-37.55pt;margin-top:9.65pt;width:547.2pt;height:643.5pt;z-index:-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" o:allowincell="f" fillcolor="#107a4f" strokecolor="#4e6128" strokeweight="3pt">
                <v:stroke linestyle="thinThin"/>
                <v:textbox>
                  <w:txbxContent>
                    <w:p w14:paraId="20994AD8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33D8FF69" w14:textId="77777777" w:rsidR="00F033CE" w:rsidRPr="00B10AD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sz w:val="24"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</w:p>
                    <w:p w14:paraId="26CB28CD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14:paraId="5AE90927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3910FE5A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5BFA8CB9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35F580BB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14:paraId="26585283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14:paraId="2562377F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14:paraId="43F7B6B0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11285695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538E4108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3844B7B" w14:textId="77777777" w:rsidR="00F033CE" w:rsidRDefault="00F033CE"/>
    <w:p w14:paraId="0550655C" w14:textId="61B5C31C" w:rsidR="00F033CE" w:rsidRDefault="00C41E0C"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8A28E78" wp14:editId="60C75853">
                <wp:simplePos x="0" y="0"/>
                <wp:positionH relativeFrom="column">
                  <wp:posOffset>44450</wp:posOffset>
                </wp:positionH>
                <wp:positionV relativeFrom="paragraph">
                  <wp:posOffset>28575</wp:posOffset>
                </wp:positionV>
                <wp:extent cx="2519680" cy="325755"/>
                <wp:effectExtent l="76200" t="76200" r="13970" b="17145"/>
                <wp:wrapNone/>
                <wp:docPr id="6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9680" cy="32575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8CA673F" w14:textId="77777777" w:rsidR="00F033CE" w:rsidRPr="00FE422C" w:rsidRDefault="00F033CE" w:rsidP="00F033CE">
                            <w:pPr>
                              <w:pStyle w:val="Titre4"/>
                              <w:rPr>
                                <w:rFonts w:asciiTheme="minorHAnsi" w:hAnsiTheme="minorHAnsi"/>
                                <w:color w:val="4F6228"/>
                                <w:sz w:val="22"/>
                              </w:rPr>
                            </w:pPr>
                            <w:r w:rsidRPr="00FE422C">
                              <w:rPr>
                                <w:rFonts w:asciiTheme="minorHAnsi" w:hAnsiTheme="minorHAnsi"/>
                                <w:color w:val="4F6228"/>
                                <w:sz w:val="22"/>
                              </w:rPr>
                              <w:t>CARACTERISTIQUES</w:t>
                            </w:r>
                            <w:r>
                              <w:rPr>
                                <w:rFonts w:asciiTheme="minorHAnsi" w:hAnsiTheme="minorHAnsi"/>
                                <w:color w:val="4F6228"/>
                                <w:sz w:val="22"/>
                              </w:rPr>
                              <w:t xml:space="preserve"> PRODUIT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1" o:spid="_x0000_s1040" type="#_x0000_t176" style="position:absolute;margin-left:3.5pt;margin-top:2.25pt;width:198.4pt;height:25.6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" strokecolor="#bfbfbf [2412]">
                <v:shadow on="t" opacity=".5" offset="-6pt,-6pt"/>
                <v:textbox>
                  <w:txbxContent>
                    <w:p w14:paraId="28CA673F" w14:textId="77777777" w:rsidR="00F033CE" w:rsidRPr="00FE422C" w:rsidRDefault="00F033CE" w:rsidP="00F033CE">
                      <w:pPr>
                        <w:pStyle w:val="Titre4"/>
                        <w:rPr>
                          <w:rFonts w:asciiTheme="minorHAnsi" w:hAnsiTheme="minorHAnsi"/>
                          <w:color w:val="4F6228"/>
                          <w:sz w:val="22"/>
                        </w:rPr>
                      </w:pPr>
                      <w:r w:rsidRPr="00FE422C">
                        <w:rPr>
                          <w:rFonts w:asciiTheme="minorHAnsi" w:hAnsiTheme="minorHAnsi"/>
                          <w:color w:val="4F6228"/>
                          <w:sz w:val="22"/>
                        </w:rPr>
                        <w:t>CARACTERISTIQUES</w:t>
                      </w:r>
                      <w:r>
                        <w:rPr>
                          <w:rFonts w:asciiTheme="minorHAnsi" w:hAnsiTheme="minorHAnsi"/>
                          <w:color w:val="4F6228"/>
                          <w:sz w:val="22"/>
                        </w:rPr>
                        <w:t xml:space="preserve"> PRODUIT</w:t>
                      </w:r>
                    </w:p>
                  </w:txbxContent>
                </v:textbox>
              </v:shape>
            </w:pict>
          </mc:Fallback>
        </mc:AlternateContent>
      </w:r>
    </w:p>
    <w:p w14:paraId="784D2C52" w14:textId="716C4591" w:rsidR="00F033CE" w:rsidRDefault="00F033CE"/>
    <w:p w14:paraId="43AA44F1" w14:textId="174858EA" w:rsidR="00F033CE" w:rsidRDefault="00C41E0C"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6F407A44" wp14:editId="5352CC73">
                <wp:simplePos x="0" y="0"/>
                <wp:positionH relativeFrom="column">
                  <wp:posOffset>-257810</wp:posOffset>
                </wp:positionH>
                <wp:positionV relativeFrom="paragraph">
                  <wp:posOffset>81280</wp:posOffset>
                </wp:positionV>
                <wp:extent cx="6457950" cy="7343775"/>
                <wp:effectExtent l="0" t="0" r="19050" b="28575"/>
                <wp:wrapNone/>
                <wp:docPr id="5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7950" cy="7343775"/>
                        </a:xfrm>
                        <a:prstGeom prst="roundRect">
                          <a:avLst>
                            <a:gd name="adj" fmla="val 405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58B7147" w14:textId="77777777" w:rsidR="00CB0398" w:rsidRPr="00C41E0C" w:rsidRDefault="00CB0398" w:rsidP="00CB0398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bookmarkStart w:id="0" w:name="_Toc240700981"/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ELIGIBILITE </w:t>
                            </w:r>
                          </w:p>
                          <w:p w14:paraId="5BF05157" w14:textId="69B73FE0" w:rsidR="00CB0398" w:rsidRPr="00C41E0C" w:rsidRDefault="00CB0398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Etre majeur </w:t>
                            </w:r>
                            <w:r w:rsidR="00AA155F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(+18 ans)</w:t>
                            </w:r>
                          </w:p>
                          <w:p w14:paraId="59A193F5" w14:textId="0955754F" w:rsidR="00FA66F9" w:rsidRPr="00AA155F" w:rsidRDefault="00FA66F9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Etre juridiquement capable</w:t>
                            </w:r>
                            <w:r w:rsidR="00AA155F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="00AA155F" w:rsidRPr="00AA155F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(*)</w:t>
                            </w:r>
                            <w:r w:rsidRPr="00AA155F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="00AA155F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VOIR CONSEIL</w:t>
                            </w:r>
                            <w:r w:rsidR="00AA155F" w:rsidRPr="00AA155F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L</w:t>
                            </w:r>
                            <w:r w:rsidR="00AA155F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E</w:t>
                            </w:r>
                            <w:r w:rsidR="00AA155F" w:rsidRPr="00AA155F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R JURIDIQUE</w:t>
                            </w:r>
                          </w:p>
                          <w:p w14:paraId="2D6D5E4F" w14:textId="77777777" w:rsidR="00CB0398" w:rsidRPr="00C41E0C" w:rsidRDefault="00CB0398" w:rsidP="00CB0398">
                            <w:pPr>
                              <w:pStyle w:val="Paragraphedeliste"/>
                              <w:ind w:left="157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61B3C569" w14:textId="707A2A27" w:rsidR="00CB0398" w:rsidRPr="00C41E0C" w:rsidRDefault="008457CE" w:rsidP="00CB0398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CONDITIONS D’OUVERTURE ET </w:t>
                            </w:r>
                            <w:r w:rsidR="00CB0398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DOCUMENTS NECESSAIRES</w:t>
                            </w:r>
                            <w:r w:rsidR="00CB0398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  <w:r w:rsidR="00CB0398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</w:p>
                          <w:p w14:paraId="778D1B85" w14:textId="232DE308" w:rsidR="00884AF0" w:rsidRDefault="00884AF0" w:rsidP="00884AF0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Convention  d’ouverture de compte ; (islamique ou classique)</w:t>
                            </w:r>
                          </w:p>
                          <w:p w14:paraId="180AF26E" w14:textId="1E0228EB" w:rsidR="00884AF0" w:rsidRDefault="00884AF0" w:rsidP="00884AF0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Demande o</w:t>
                            </w:r>
                            <w:r w:rsidR="008457C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uverture </w:t>
                            </w:r>
                            <w:r w:rsidR="0064140D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de compte signée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 ;</w:t>
                            </w:r>
                          </w:p>
                          <w:p w14:paraId="0F9E48C6" w14:textId="53E87B63" w:rsidR="008457CE" w:rsidRDefault="00884AF0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F</w:t>
                            </w:r>
                            <w:r w:rsidR="00E4288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iche KYC </w:t>
                            </w:r>
                            <w:r w:rsidR="0064140D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renseignée</w:t>
                            </w:r>
                            <w:r w:rsidR="00E4288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;</w:t>
                            </w:r>
                          </w:p>
                          <w:p w14:paraId="245D328E" w14:textId="6C1D0900" w:rsidR="008457CE" w:rsidRPr="00C41E0C" w:rsidRDefault="0064140D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Spécimen de signature  signé</w:t>
                            </w:r>
                            <w:r w:rsidR="008457C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 ;</w:t>
                            </w:r>
                          </w:p>
                          <w:p w14:paraId="1FFB18AC" w14:textId="64160580" w:rsidR="00CB0398" w:rsidRPr="00C41E0C" w:rsidRDefault="00AA155F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Copie de la carte nationale d’identité, du passeport ou de la carte de sé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jour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 ;</w:t>
                            </w:r>
                          </w:p>
                          <w:p w14:paraId="7EEE4AC2" w14:textId="3BDDE16F" w:rsidR="00CB0398" w:rsidRPr="00C41E0C" w:rsidRDefault="00CB0398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2 photos</w:t>
                            </w:r>
                            <w:r w:rsidR="00AA155F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récentes (moins de 3 mois) ;</w:t>
                            </w:r>
                          </w:p>
                          <w:p w14:paraId="19B019EC" w14:textId="5CF555D7" w:rsidR="008457CE" w:rsidRDefault="00CB0398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Justificatif de domicile de moins de 3 mois (Facture SOMELEC/SNDE/</w:t>
                            </w:r>
                            <w:r w:rsidR="00AA155F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="008457C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INTERNET</w:t>
                            </w:r>
                            <w:r w:rsidR="00AA155F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ou certificat de résidence)</w:t>
                            </w:r>
                            <w:r w:rsidR="008457C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 ;</w:t>
                            </w:r>
                          </w:p>
                          <w:p w14:paraId="5A8FCDB4" w14:textId="5A5972D3" w:rsidR="008457CE" w:rsidRDefault="0064140D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Dépôt initial : 1 000 MRU. </w:t>
                            </w:r>
                          </w:p>
                          <w:p w14:paraId="16B6F13C" w14:textId="5B1E2B65" w:rsidR="00CB0398" w:rsidRPr="008457CE" w:rsidRDefault="00CB0398" w:rsidP="008457CE">
                            <w:p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03514EE9" w14:textId="77777777" w:rsidR="00CB0398" w:rsidRPr="00C41E0C" w:rsidRDefault="00CB0398" w:rsidP="00CB0398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PLAFOND DE RETRAIT</w:t>
                            </w:r>
                          </w:p>
                          <w:p w14:paraId="5DCB777C" w14:textId="22B7F292" w:rsidR="00CB0398" w:rsidRPr="00C41E0C" w:rsidRDefault="008F24F1" w:rsidP="00776D06">
                            <w:pPr>
                              <w:ind w:left="1572" w:firstLine="55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Suivant le solde disponible</w:t>
                            </w:r>
                            <w:r w:rsidR="00801C73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et le découvert accordé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.</w:t>
                            </w:r>
                          </w:p>
                          <w:p w14:paraId="6C9A408F" w14:textId="5D70D499" w:rsidR="00FE527E" w:rsidRPr="008457CE" w:rsidRDefault="00FE527E" w:rsidP="008457CE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TARIFS</w:t>
                            </w:r>
                          </w:p>
                          <w:p w14:paraId="361F5F5D" w14:textId="30B4038B" w:rsidR="00FE527E" w:rsidRPr="00C41E0C" w:rsidRDefault="00FE527E" w:rsidP="0064140D">
                            <w:pPr>
                              <w:pStyle w:val="Paragraphedeliste"/>
                              <w:ind w:left="157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Le titulaire du compte </w:t>
                            </w:r>
                            <w:r w:rsidR="0064140D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peut bénéficier des différents packs suivant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s :  </w:t>
                            </w:r>
                          </w:p>
                          <w:p w14:paraId="7AD0381D" w14:textId="1BCC06A1" w:rsidR="00CB0398" w:rsidRPr="00C41E0C" w:rsidRDefault="0077739F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Le p</w:t>
                            </w:r>
                            <w:r w:rsidR="00CB0398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ack classique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fait l’objet d’un prélèvement mensuel de 165 MRU par mois. Il </w:t>
                            </w:r>
                            <w:r w:rsidR="00801C73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est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composé</w:t>
                            </w:r>
                            <w:r w:rsidR="00801C73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de </w:t>
                            </w:r>
                            <w:r w:rsidR="00CB0398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: </w:t>
                            </w:r>
                          </w:p>
                          <w:p w14:paraId="73573941" w14:textId="4D4FD635" w:rsidR="0097324F" w:rsidRPr="00C41E0C" w:rsidRDefault="0097324F" w:rsidP="0097324F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Frais tenue de compte</w:t>
                            </w:r>
                          </w:p>
                          <w:p w14:paraId="743C6DDE" w14:textId="57EE5E0F" w:rsidR="0097324F" w:rsidRPr="00C41E0C" w:rsidRDefault="0097324F" w:rsidP="0097324F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SMS </w:t>
                            </w:r>
                            <w:proofErr w:type="spellStart"/>
                            <w:r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Banking</w:t>
                            </w:r>
                            <w:proofErr w:type="spellEnd"/>
                          </w:p>
                          <w:p w14:paraId="4D3B36D4" w14:textId="72C8969D" w:rsidR="00801C73" w:rsidRPr="0077739F" w:rsidRDefault="0097324F" w:rsidP="00801C73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Carte GAB </w:t>
                            </w:r>
                            <w:proofErr w:type="spellStart"/>
                            <w:r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Gimtel</w:t>
                            </w:r>
                            <w:proofErr w:type="spellEnd"/>
                          </w:p>
                          <w:p w14:paraId="2105BCF4" w14:textId="24DEFE5C" w:rsidR="00CB0398" w:rsidRPr="00C41E0C" w:rsidRDefault="0077739F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Le pack digital fait l’objet d’un prélèvement mensuel</w:t>
                            </w:r>
                            <w:r w:rsidR="00CB0398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265 MRU</w:t>
                            </w:r>
                            <w:r w:rsidR="00FA66F9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par mois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. Il est composé de :</w:t>
                            </w:r>
                          </w:p>
                          <w:p w14:paraId="273CF2FA" w14:textId="36491137" w:rsidR="0097324F" w:rsidRPr="00C41E0C" w:rsidRDefault="0097324F" w:rsidP="0097324F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Frais tenue de compte</w:t>
                            </w:r>
                          </w:p>
                          <w:p w14:paraId="68422E72" w14:textId="2B85999B" w:rsidR="0097324F" w:rsidRPr="00C41E0C" w:rsidRDefault="0097324F" w:rsidP="0097324F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SMS </w:t>
                            </w:r>
                            <w:proofErr w:type="spellStart"/>
                            <w:r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Banking</w:t>
                            </w:r>
                            <w:proofErr w:type="spellEnd"/>
                          </w:p>
                          <w:p w14:paraId="0538955C" w14:textId="19746EDF" w:rsidR="0097324F" w:rsidRPr="00C41E0C" w:rsidRDefault="0097324F" w:rsidP="0097324F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Carte GAB </w:t>
                            </w:r>
                            <w:proofErr w:type="spellStart"/>
                            <w:r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Gimtel</w:t>
                            </w:r>
                            <w:proofErr w:type="spellEnd"/>
                          </w:p>
                          <w:p w14:paraId="2C263550" w14:textId="7BEA839E" w:rsidR="0097324F" w:rsidRPr="00C41E0C" w:rsidRDefault="0064140D" w:rsidP="0097324F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Application mobile e</w:t>
                            </w:r>
                            <w:r w:rsidR="0097324F"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-BNM</w:t>
                            </w:r>
                          </w:p>
                          <w:p w14:paraId="742E9F66" w14:textId="560238F5" w:rsidR="00CB0398" w:rsidRPr="00C41E0C" w:rsidRDefault="0077739F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Le pack pension fait l’objet d’un prélèvement mensuel</w:t>
                            </w:r>
                            <w:r w:rsidR="00CB0398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="00FA66F9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119</w:t>
                            </w:r>
                            <w:r w:rsidR="00CB0398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MRU</w:t>
                            </w:r>
                            <w:r w:rsidR="00FA66F9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par mois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. Il est composé de :</w:t>
                            </w:r>
                          </w:p>
                          <w:p w14:paraId="24116C59" w14:textId="4C05CC1D" w:rsidR="0097324F" w:rsidRPr="00C41E0C" w:rsidRDefault="0097324F" w:rsidP="0097324F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Frais de tenue de compte</w:t>
                            </w:r>
                          </w:p>
                          <w:p w14:paraId="68BD94E4" w14:textId="157453D9" w:rsidR="0097324F" w:rsidRPr="00C41E0C" w:rsidRDefault="0097324F" w:rsidP="0097324F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SMS </w:t>
                            </w:r>
                            <w:proofErr w:type="spellStart"/>
                            <w:r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Banking</w:t>
                            </w:r>
                            <w:proofErr w:type="spellEnd"/>
                          </w:p>
                          <w:p w14:paraId="6B483C45" w14:textId="4BFE43D5" w:rsidR="00CB0398" w:rsidRPr="0077739F" w:rsidRDefault="0077739F" w:rsidP="0077739F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Le pack prestige fait l’objet d’un prélèvement mensuel</w:t>
                            </w:r>
                            <w:r w:rsidR="00FA66F9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760</w:t>
                            </w:r>
                            <w:r w:rsidR="00CB0398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MRU</w:t>
                            </w:r>
                            <w:r w:rsidR="00FA66F9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par mois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. Il est composé de :</w:t>
                            </w:r>
                          </w:p>
                          <w:p w14:paraId="66F23228" w14:textId="5E1733F9" w:rsidR="0097324F" w:rsidRPr="00C41E0C" w:rsidRDefault="0097324F" w:rsidP="0097324F">
                            <w:pPr>
                              <w:pStyle w:val="Paragraphedeliste"/>
                              <w:numPr>
                                <w:ilvl w:val="0"/>
                                <w:numId w:val="33"/>
                              </w:numP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Frais tenue de compte</w:t>
                            </w:r>
                          </w:p>
                          <w:p w14:paraId="747B091C" w14:textId="321E6041" w:rsidR="0097324F" w:rsidRPr="00C41E0C" w:rsidRDefault="0097324F" w:rsidP="0097324F">
                            <w:pPr>
                              <w:pStyle w:val="Paragraphedeliste"/>
                              <w:numPr>
                                <w:ilvl w:val="0"/>
                                <w:numId w:val="33"/>
                              </w:numP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SMS </w:t>
                            </w:r>
                            <w:proofErr w:type="spellStart"/>
                            <w:r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Banking</w:t>
                            </w:r>
                            <w:proofErr w:type="spellEnd"/>
                          </w:p>
                          <w:p w14:paraId="2F197C8C" w14:textId="3A800A86" w:rsidR="0097324F" w:rsidRPr="00C41E0C" w:rsidRDefault="0097324F" w:rsidP="0097324F">
                            <w:pPr>
                              <w:pStyle w:val="Paragraphedeliste"/>
                              <w:numPr>
                                <w:ilvl w:val="0"/>
                                <w:numId w:val="33"/>
                              </w:numP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Carte GAB </w:t>
                            </w:r>
                            <w:proofErr w:type="spellStart"/>
                            <w:r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Gimtel</w:t>
                            </w:r>
                            <w:proofErr w:type="spellEnd"/>
                          </w:p>
                          <w:p w14:paraId="10F6BB4F" w14:textId="1A04DFDB" w:rsidR="0097324F" w:rsidRPr="00C41E0C" w:rsidRDefault="0064140D" w:rsidP="0097324F">
                            <w:pPr>
                              <w:pStyle w:val="Paragraphedeliste"/>
                              <w:numPr>
                                <w:ilvl w:val="0"/>
                                <w:numId w:val="33"/>
                              </w:numP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Application mobile e</w:t>
                            </w:r>
                            <w:r w:rsidR="0097324F"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-BNM</w:t>
                            </w:r>
                          </w:p>
                          <w:p w14:paraId="747D141F" w14:textId="50254043" w:rsidR="0077739F" w:rsidRPr="00D52285" w:rsidRDefault="0097324F" w:rsidP="00D52285">
                            <w:pPr>
                              <w:pStyle w:val="Paragraphedeliste"/>
                              <w:numPr>
                                <w:ilvl w:val="0"/>
                                <w:numId w:val="33"/>
                              </w:numP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Mastercard classique</w:t>
                            </w:r>
                          </w:p>
                          <w:bookmarkEnd w:id="0"/>
                          <w:p w14:paraId="23B8420F" w14:textId="77777777" w:rsidR="0077739F" w:rsidRDefault="0097324F" w:rsidP="0077739F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77739F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</w:p>
                          <w:p w14:paraId="054D45D4" w14:textId="56F8EC26" w:rsidR="0097324F" w:rsidRPr="0077739F" w:rsidRDefault="0077739F" w:rsidP="0077739F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N.B. : </w:t>
                            </w:r>
                            <w:r w:rsidR="0097324F" w:rsidRPr="0077739F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Les retraits par carte GAB </w:t>
                            </w:r>
                            <w:proofErr w:type="spellStart"/>
                            <w:r w:rsidR="0097324F" w:rsidRPr="0077739F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Gimtel</w:t>
                            </w:r>
                            <w:proofErr w:type="spellEnd"/>
                            <w:r w:rsidR="0097324F" w:rsidRPr="0077739F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hors réseau BNM expose le titulaire du compte à des frais de retrait hors place </w:t>
                            </w:r>
                            <w:r w:rsidR="0097324F" w:rsidRPr="0077739F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(20MRU+1% du montant retiré)</w:t>
                            </w:r>
                            <w:bookmarkStart w:id="1" w:name="_GoBack"/>
                            <w:bookmarkEnd w:id="1"/>
                          </w:p>
                          <w:p w14:paraId="007C8D64" w14:textId="77777777" w:rsidR="0097324F" w:rsidRPr="0097324F" w:rsidRDefault="0097324F" w:rsidP="0097324F">
                            <w:pPr>
                              <w:pStyle w:val="Paragraphedeliste"/>
                              <w:ind w:left="720"/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</w:pPr>
                          </w:p>
                          <w:p w14:paraId="4DD37638" w14:textId="77777777" w:rsidR="00FE527E" w:rsidRDefault="00FE527E" w:rsidP="00FE527E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_x0000_s1041" style="position:absolute;margin-left:-20.3pt;margin-top:6.4pt;width:508.5pt;height:578.2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26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" strokecolor="#bfbfbf [2412]">
                <v:textbox>
                  <w:txbxContent>
                    <w:p w14:paraId="558B7147" w14:textId="77777777" w:rsidR="00CB0398" w:rsidRPr="00C41E0C" w:rsidRDefault="00CB0398" w:rsidP="00CB0398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bookmarkStart w:id="2" w:name="_Toc240700981"/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ELIGIBILITE </w:t>
                      </w:r>
                    </w:p>
                    <w:p w14:paraId="5BF05157" w14:textId="69B73FE0" w:rsidR="00CB0398" w:rsidRPr="00C41E0C" w:rsidRDefault="00CB0398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Etre majeur </w:t>
                      </w:r>
                      <w:r w:rsidR="00AA155F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(+18 ans)</w:t>
                      </w:r>
                    </w:p>
                    <w:p w14:paraId="59A193F5" w14:textId="0955754F" w:rsidR="00FA66F9" w:rsidRPr="00AA155F" w:rsidRDefault="00FA66F9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Etre juridiquement capable</w:t>
                      </w:r>
                      <w:r w:rsidR="00AA155F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  <w:r w:rsidR="00AA155F" w:rsidRPr="00AA155F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(*)</w:t>
                      </w:r>
                      <w:r w:rsidRPr="00AA155F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 xml:space="preserve"> </w:t>
                      </w:r>
                      <w:r w:rsidR="00AA155F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VOIR CONSEIL</w:t>
                      </w:r>
                      <w:r w:rsidR="00AA155F" w:rsidRPr="00AA155F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L</w:t>
                      </w:r>
                      <w:r w:rsidR="00AA155F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E</w:t>
                      </w:r>
                      <w:r w:rsidR="00AA155F" w:rsidRPr="00AA155F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R JURIDIQUE</w:t>
                      </w:r>
                    </w:p>
                    <w:p w14:paraId="2D6D5E4F" w14:textId="77777777" w:rsidR="00CB0398" w:rsidRPr="00C41E0C" w:rsidRDefault="00CB0398" w:rsidP="00CB0398">
                      <w:pPr>
                        <w:pStyle w:val="Paragraphedeliste"/>
                        <w:ind w:left="157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61B3C569" w14:textId="707A2A27" w:rsidR="00CB0398" w:rsidRPr="00C41E0C" w:rsidRDefault="008457CE" w:rsidP="00CB0398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CONDITIONS D’OUVERTURE ET </w:t>
                      </w:r>
                      <w:r w:rsidR="00CB0398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DOCUMENTS NECESSAIRES</w:t>
                      </w:r>
                      <w:r w:rsidR="00CB0398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  <w:r w:rsidR="00CB0398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</w:p>
                    <w:p w14:paraId="778D1B85" w14:textId="232DE308" w:rsidR="00884AF0" w:rsidRDefault="00884AF0" w:rsidP="00884AF0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Convention  d’ouverture de compte ; (islamique ou classique)</w:t>
                      </w:r>
                    </w:p>
                    <w:p w14:paraId="180AF26E" w14:textId="1E0228EB" w:rsidR="00884AF0" w:rsidRDefault="00884AF0" w:rsidP="00884AF0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Demande o</w:t>
                      </w:r>
                      <w:r w:rsidR="008457C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uverture </w:t>
                      </w:r>
                      <w:r w:rsidR="0064140D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de compte signée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 ;</w:t>
                      </w:r>
                    </w:p>
                    <w:p w14:paraId="0F9E48C6" w14:textId="53E87B63" w:rsidR="008457CE" w:rsidRDefault="00884AF0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F</w:t>
                      </w:r>
                      <w:r w:rsidR="00E4288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iche KYC </w:t>
                      </w:r>
                      <w:r w:rsidR="0064140D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renseignée</w:t>
                      </w:r>
                      <w:r w:rsidR="00E4288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;</w:t>
                      </w:r>
                    </w:p>
                    <w:p w14:paraId="245D328E" w14:textId="6C1D0900" w:rsidR="008457CE" w:rsidRPr="00C41E0C" w:rsidRDefault="0064140D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Spécimen de signature  signé</w:t>
                      </w:r>
                      <w:r w:rsidR="008457C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 ;</w:t>
                      </w:r>
                    </w:p>
                    <w:p w14:paraId="1FFB18AC" w14:textId="64160580" w:rsidR="00CB0398" w:rsidRPr="00C41E0C" w:rsidRDefault="00AA155F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Copie de la carte nationale d’identité, du passeport ou de la carte de sé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jour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 ;</w:t>
                      </w:r>
                    </w:p>
                    <w:p w14:paraId="7EEE4AC2" w14:textId="3BDDE16F" w:rsidR="00CB0398" w:rsidRPr="00C41E0C" w:rsidRDefault="00CB0398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2 photos</w:t>
                      </w:r>
                      <w:r w:rsidR="00AA155F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récentes (moins de 3 mois) ;</w:t>
                      </w:r>
                    </w:p>
                    <w:p w14:paraId="19B019EC" w14:textId="5CF555D7" w:rsidR="008457CE" w:rsidRDefault="00CB0398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Justificatif de domicile de moins de 3 mois (Facture SOMELEC/SNDE/</w:t>
                      </w:r>
                      <w:r w:rsidR="00AA155F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  <w:r w:rsidR="008457C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INTERNET</w:t>
                      </w:r>
                      <w:r w:rsidR="00AA155F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ou certificat de résidence)</w:t>
                      </w:r>
                      <w:r w:rsidR="008457C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 ;</w:t>
                      </w:r>
                    </w:p>
                    <w:p w14:paraId="5A8FCDB4" w14:textId="5A5972D3" w:rsidR="008457CE" w:rsidRDefault="0064140D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Dépôt initial : 1 000 MRU. </w:t>
                      </w:r>
                    </w:p>
                    <w:p w14:paraId="16B6F13C" w14:textId="5B1E2B65" w:rsidR="00CB0398" w:rsidRPr="008457CE" w:rsidRDefault="00CB0398" w:rsidP="008457CE">
                      <w:p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03514EE9" w14:textId="77777777" w:rsidR="00CB0398" w:rsidRPr="00C41E0C" w:rsidRDefault="00CB0398" w:rsidP="00CB0398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PLAFOND DE RETRAIT</w:t>
                      </w:r>
                    </w:p>
                    <w:p w14:paraId="5DCB777C" w14:textId="22B7F292" w:rsidR="00CB0398" w:rsidRPr="00C41E0C" w:rsidRDefault="008F24F1" w:rsidP="00776D06">
                      <w:pPr>
                        <w:ind w:left="1572" w:firstLine="55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Suivant le solde disponible</w:t>
                      </w:r>
                      <w:r w:rsidR="00801C73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et le découvert accordé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.</w:t>
                      </w:r>
                    </w:p>
                    <w:p w14:paraId="6C9A408F" w14:textId="5D70D499" w:rsidR="00FE527E" w:rsidRPr="008457CE" w:rsidRDefault="00FE527E" w:rsidP="008457CE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TARIFS</w:t>
                      </w:r>
                    </w:p>
                    <w:p w14:paraId="361F5F5D" w14:textId="30B4038B" w:rsidR="00FE527E" w:rsidRPr="00C41E0C" w:rsidRDefault="00FE527E" w:rsidP="0064140D">
                      <w:pPr>
                        <w:pStyle w:val="Paragraphedeliste"/>
                        <w:ind w:left="157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Le titulaire du compte </w:t>
                      </w:r>
                      <w:r w:rsidR="0064140D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peut bénéficier des différents packs suivant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s :  </w:t>
                      </w:r>
                    </w:p>
                    <w:p w14:paraId="7AD0381D" w14:textId="1BCC06A1" w:rsidR="00CB0398" w:rsidRPr="00C41E0C" w:rsidRDefault="0077739F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Le p</w:t>
                      </w:r>
                      <w:r w:rsidR="00CB0398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ack classique 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fait l’objet d’un prélèvement mensuel de 165 MRU par mois. Il </w:t>
                      </w:r>
                      <w:r w:rsidR="00801C73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est 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composé</w:t>
                      </w:r>
                      <w:r w:rsidR="00801C73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de </w:t>
                      </w:r>
                      <w:r w:rsidR="00CB0398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: </w:t>
                      </w:r>
                    </w:p>
                    <w:p w14:paraId="73573941" w14:textId="4D4FD635" w:rsidR="0097324F" w:rsidRPr="00C41E0C" w:rsidRDefault="0097324F" w:rsidP="0097324F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Frais tenue de compte</w:t>
                      </w:r>
                    </w:p>
                    <w:p w14:paraId="743C6DDE" w14:textId="57EE5E0F" w:rsidR="0097324F" w:rsidRPr="00C41E0C" w:rsidRDefault="0097324F" w:rsidP="0097324F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SMS </w:t>
                      </w:r>
                      <w:proofErr w:type="spellStart"/>
                      <w:r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Banking</w:t>
                      </w:r>
                      <w:proofErr w:type="spellEnd"/>
                    </w:p>
                    <w:p w14:paraId="4D3B36D4" w14:textId="72C8969D" w:rsidR="00801C73" w:rsidRPr="0077739F" w:rsidRDefault="0097324F" w:rsidP="00801C73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Carte GAB </w:t>
                      </w:r>
                      <w:proofErr w:type="spellStart"/>
                      <w:r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Gimtel</w:t>
                      </w:r>
                      <w:proofErr w:type="spellEnd"/>
                    </w:p>
                    <w:p w14:paraId="2105BCF4" w14:textId="24DEFE5C" w:rsidR="00CB0398" w:rsidRPr="00C41E0C" w:rsidRDefault="0077739F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Le pack digital fait l’objet d’un prélèvement mensuel</w:t>
                      </w:r>
                      <w:r w:rsidR="00CB0398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265 MRU</w:t>
                      </w:r>
                      <w:r w:rsidR="00FA66F9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par mois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. Il est composé de :</w:t>
                      </w:r>
                    </w:p>
                    <w:p w14:paraId="273CF2FA" w14:textId="36491137" w:rsidR="0097324F" w:rsidRPr="00C41E0C" w:rsidRDefault="0097324F" w:rsidP="0097324F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Frais tenue de compte</w:t>
                      </w:r>
                    </w:p>
                    <w:p w14:paraId="68422E72" w14:textId="2B85999B" w:rsidR="0097324F" w:rsidRPr="00C41E0C" w:rsidRDefault="0097324F" w:rsidP="0097324F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SMS </w:t>
                      </w:r>
                      <w:proofErr w:type="spellStart"/>
                      <w:r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Banking</w:t>
                      </w:r>
                      <w:proofErr w:type="spellEnd"/>
                    </w:p>
                    <w:p w14:paraId="0538955C" w14:textId="19746EDF" w:rsidR="0097324F" w:rsidRPr="00C41E0C" w:rsidRDefault="0097324F" w:rsidP="0097324F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Carte GAB </w:t>
                      </w:r>
                      <w:proofErr w:type="spellStart"/>
                      <w:r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Gimtel</w:t>
                      </w:r>
                      <w:proofErr w:type="spellEnd"/>
                    </w:p>
                    <w:p w14:paraId="2C263550" w14:textId="7BEA839E" w:rsidR="0097324F" w:rsidRPr="00C41E0C" w:rsidRDefault="0064140D" w:rsidP="0097324F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Application mobile e</w:t>
                      </w:r>
                      <w:r w:rsidR="0097324F"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-BNM</w:t>
                      </w:r>
                    </w:p>
                    <w:p w14:paraId="742E9F66" w14:textId="560238F5" w:rsidR="00CB0398" w:rsidRPr="00C41E0C" w:rsidRDefault="0077739F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Le pack pension fait l’objet d’un prélèvement mensuel</w:t>
                      </w:r>
                      <w:r w:rsidR="00CB0398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  <w:r w:rsidR="00FA66F9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119</w:t>
                      </w:r>
                      <w:r w:rsidR="00CB0398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MRU</w:t>
                      </w:r>
                      <w:r w:rsidR="00FA66F9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par mois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. Il est composé de :</w:t>
                      </w:r>
                    </w:p>
                    <w:p w14:paraId="24116C59" w14:textId="4C05CC1D" w:rsidR="0097324F" w:rsidRPr="00C41E0C" w:rsidRDefault="0097324F" w:rsidP="0097324F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Frais de tenue de compte</w:t>
                      </w:r>
                    </w:p>
                    <w:p w14:paraId="68BD94E4" w14:textId="157453D9" w:rsidR="0097324F" w:rsidRPr="00C41E0C" w:rsidRDefault="0097324F" w:rsidP="0097324F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SMS </w:t>
                      </w:r>
                      <w:proofErr w:type="spellStart"/>
                      <w:r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Banking</w:t>
                      </w:r>
                      <w:proofErr w:type="spellEnd"/>
                    </w:p>
                    <w:p w14:paraId="6B483C45" w14:textId="4BFE43D5" w:rsidR="00CB0398" w:rsidRPr="0077739F" w:rsidRDefault="0077739F" w:rsidP="0077739F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Le pack prestige fait l’objet d’un prélèvement mensuel</w:t>
                      </w:r>
                      <w:r w:rsidR="00FA66F9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760</w:t>
                      </w:r>
                      <w:r w:rsidR="00CB0398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MRU</w:t>
                      </w:r>
                      <w:r w:rsidR="00FA66F9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par mois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. Il est composé de :</w:t>
                      </w:r>
                    </w:p>
                    <w:p w14:paraId="66F23228" w14:textId="5E1733F9" w:rsidR="0097324F" w:rsidRPr="00C41E0C" w:rsidRDefault="0097324F" w:rsidP="0097324F">
                      <w:pPr>
                        <w:pStyle w:val="Paragraphedeliste"/>
                        <w:numPr>
                          <w:ilvl w:val="0"/>
                          <w:numId w:val="33"/>
                        </w:numPr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Frais tenue de compte</w:t>
                      </w:r>
                    </w:p>
                    <w:p w14:paraId="747B091C" w14:textId="321E6041" w:rsidR="0097324F" w:rsidRPr="00C41E0C" w:rsidRDefault="0097324F" w:rsidP="0097324F">
                      <w:pPr>
                        <w:pStyle w:val="Paragraphedeliste"/>
                        <w:numPr>
                          <w:ilvl w:val="0"/>
                          <w:numId w:val="33"/>
                        </w:numPr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SMS </w:t>
                      </w:r>
                      <w:proofErr w:type="spellStart"/>
                      <w:r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Banking</w:t>
                      </w:r>
                      <w:proofErr w:type="spellEnd"/>
                    </w:p>
                    <w:p w14:paraId="2F197C8C" w14:textId="3A800A86" w:rsidR="0097324F" w:rsidRPr="00C41E0C" w:rsidRDefault="0097324F" w:rsidP="0097324F">
                      <w:pPr>
                        <w:pStyle w:val="Paragraphedeliste"/>
                        <w:numPr>
                          <w:ilvl w:val="0"/>
                          <w:numId w:val="33"/>
                        </w:numPr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Carte GAB </w:t>
                      </w:r>
                      <w:proofErr w:type="spellStart"/>
                      <w:r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Gimtel</w:t>
                      </w:r>
                      <w:proofErr w:type="spellEnd"/>
                    </w:p>
                    <w:p w14:paraId="10F6BB4F" w14:textId="1A04DFDB" w:rsidR="0097324F" w:rsidRPr="00C41E0C" w:rsidRDefault="0064140D" w:rsidP="0097324F">
                      <w:pPr>
                        <w:pStyle w:val="Paragraphedeliste"/>
                        <w:numPr>
                          <w:ilvl w:val="0"/>
                          <w:numId w:val="33"/>
                        </w:numPr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Application mobile e</w:t>
                      </w:r>
                      <w:r w:rsidR="0097324F"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-BNM</w:t>
                      </w:r>
                    </w:p>
                    <w:p w14:paraId="747D141F" w14:textId="50254043" w:rsidR="0077739F" w:rsidRPr="00D52285" w:rsidRDefault="0097324F" w:rsidP="00D52285">
                      <w:pPr>
                        <w:pStyle w:val="Paragraphedeliste"/>
                        <w:numPr>
                          <w:ilvl w:val="0"/>
                          <w:numId w:val="33"/>
                        </w:numPr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Mastercard classique</w:t>
                      </w:r>
                    </w:p>
                    <w:bookmarkEnd w:id="2"/>
                    <w:p w14:paraId="23B8420F" w14:textId="77777777" w:rsidR="0077739F" w:rsidRDefault="0097324F" w:rsidP="0077739F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77739F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</w:p>
                    <w:p w14:paraId="054D45D4" w14:textId="56F8EC26" w:rsidR="0097324F" w:rsidRPr="0077739F" w:rsidRDefault="0077739F" w:rsidP="0077739F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N.B. : </w:t>
                      </w:r>
                      <w:r w:rsidR="0097324F" w:rsidRPr="0077739F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Les retraits par carte GAB </w:t>
                      </w:r>
                      <w:proofErr w:type="spellStart"/>
                      <w:r w:rsidR="0097324F" w:rsidRPr="0077739F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Gimtel</w:t>
                      </w:r>
                      <w:proofErr w:type="spellEnd"/>
                      <w:r w:rsidR="0097324F" w:rsidRPr="0077739F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hors réseau BNM expose le titulaire du compte à des frais de retrait hors place </w:t>
                      </w:r>
                      <w:r w:rsidR="0097324F" w:rsidRPr="0077739F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(20MRU+1% du montant retiré)</w:t>
                      </w:r>
                      <w:bookmarkStart w:id="3" w:name="_GoBack"/>
                      <w:bookmarkEnd w:id="3"/>
                    </w:p>
                    <w:p w14:paraId="007C8D64" w14:textId="77777777" w:rsidR="0097324F" w:rsidRPr="0097324F" w:rsidRDefault="0097324F" w:rsidP="0097324F">
                      <w:pPr>
                        <w:pStyle w:val="Paragraphedeliste"/>
                        <w:ind w:left="720"/>
                        <w:rPr>
                          <w:rFonts w:asciiTheme="minorHAnsi" w:hAnsiTheme="minorHAnsi" w:cs="Arial"/>
                          <w:bCs/>
                          <w:color w:val="000000"/>
                        </w:rPr>
                      </w:pPr>
                    </w:p>
                    <w:p w14:paraId="4DD37638" w14:textId="77777777" w:rsidR="00FE527E" w:rsidRDefault="00FE527E" w:rsidP="00FE527E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623B4D4" w14:textId="77777777" w:rsidR="00F033CE" w:rsidRDefault="00F033CE"/>
    <w:p w14:paraId="52DD1CB4" w14:textId="77777777" w:rsidR="001B5900" w:rsidRDefault="001B5900"/>
    <w:p w14:paraId="07A3109E" w14:textId="2E0BD71E" w:rsidR="001B5900" w:rsidRDefault="001B5900"/>
    <w:p w14:paraId="15C12E1B" w14:textId="77777777" w:rsidR="00227BF8" w:rsidRDefault="00227BF8"/>
    <w:p w14:paraId="2F1277D5" w14:textId="77777777" w:rsidR="00227BF8" w:rsidRDefault="00227BF8"/>
    <w:p w14:paraId="728BFECB" w14:textId="77777777" w:rsidR="00227BF8" w:rsidRDefault="00227BF8"/>
    <w:p w14:paraId="7FBA9878" w14:textId="77777777" w:rsidR="00227BF8" w:rsidRDefault="00227BF8"/>
    <w:p w14:paraId="347834FF" w14:textId="77777777" w:rsidR="00227BF8" w:rsidRDefault="00227BF8"/>
    <w:p w14:paraId="0295E8CA" w14:textId="77777777" w:rsidR="00227BF8" w:rsidRDefault="00227BF8"/>
    <w:p w14:paraId="4C10522B" w14:textId="77777777" w:rsidR="00227BF8" w:rsidRDefault="00227BF8"/>
    <w:p w14:paraId="292D0BB9" w14:textId="77777777" w:rsidR="00227BF8" w:rsidRDefault="00227BF8"/>
    <w:p w14:paraId="4027895B" w14:textId="77777777" w:rsidR="00227BF8" w:rsidRDefault="00227BF8"/>
    <w:p w14:paraId="47CD3708" w14:textId="77777777" w:rsidR="00227BF8" w:rsidRDefault="00227BF8"/>
    <w:p w14:paraId="26C518FB" w14:textId="77777777" w:rsidR="00227BF8" w:rsidRDefault="00227BF8"/>
    <w:p w14:paraId="725C1E50" w14:textId="77777777" w:rsidR="00227BF8" w:rsidRDefault="00227BF8"/>
    <w:p w14:paraId="5303C7B1" w14:textId="77777777" w:rsidR="00227BF8" w:rsidRDefault="00227BF8"/>
    <w:p w14:paraId="5310A90A" w14:textId="77777777" w:rsidR="00227BF8" w:rsidRDefault="00227BF8"/>
    <w:p w14:paraId="4131D95F" w14:textId="77777777" w:rsidR="00227BF8" w:rsidRDefault="00227BF8"/>
    <w:p w14:paraId="306CEB34" w14:textId="77777777" w:rsidR="00227BF8" w:rsidRDefault="00227BF8"/>
    <w:p w14:paraId="5D87EDA0" w14:textId="77777777" w:rsidR="00227BF8" w:rsidRDefault="00227BF8"/>
    <w:p w14:paraId="42B3F4C2" w14:textId="77777777" w:rsidR="00227BF8" w:rsidRDefault="00227BF8"/>
    <w:p w14:paraId="0CC183F5" w14:textId="77777777" w:rsidR="00227BF8" w:rsidRDefault="00227BF8"/>
    <w:p w14:paraId="76EFFA6F" w14:textId="77777777" w:rsidR="00227BF8" w:rsidRDefault="00227BF8"/>
    <w:p w14:paraId="6F676982" w14:textId="77777777" w:rsidR="00227BF8" w:rsidRDefault="00227BF8"/>
    <w:p w14:paraId="6D47A3B9" w14:textId="77777777" w:rsidR="00227BF8" w:rsidRDefault="00227BF8"/>
    <w:p w14:paraId="7060E804" w14:textId="77777777" w:rsidR="00227BF8" w:rsidRDefault="00227BF8"/>
    <w:p w14:paraId="50B1CC60" w14:textId="77777777" w:rsidR="00227BF8" w:rsidRDefault="00227BF8"/>
    <w:p w14:paraId="4FFA6082" w14:textId="77777777" w:rsidR="00227BF8" w:rsidRDefault="00227BF8"/>
    <w:p w14:paraId="535528B4" w14:textId="77777777" w:rsidR="00227BF8" w:rsidRDefault="00227BF8"/>
    <w:p w14:paraId="05075431" w14:textId="77777777" w:rsidR="00227BF8" w:rsidRDefault="00227BF8"/>
    <w:p w14:paraId="05358444" w14:textId="77777777" w:rsidR="00227BF8" w:rsidRDefault="00227BF8"/>
    <w:p w14:paraId="711FDB79" w14:textId="77777777" w:rsidR="00227BF8" w:rsidRDefault="00227BF8"/>
    <w:p w14:paraId="6E33A8B1" w14:textId="77777777" w:rsidR="00227BF8" w:rsidRDefault="00227BF8"/>
    <w:p w14:paraId="4EDB7254" w14:textId="77777777" w:rsidR="00227BF8" w:rsidRDefault="00227BF8"/>
    <w:p w14:paraId="53BDED3C" w14:textId="77777777" w:rsidR="00B10ADE" w:rsidRDefault="00B10ADE" w:rsidP="00227BF8"/>
    <w:sectPr w:rsidR="00B10ADE" w:rsidSect="003E5502">
      <w:footerReference w:type="default" r:id="rId10"/>
      <w:pgSz w:w="11906" w:h="16838" w:code="9"/>
      <w:pgMar w:top="1152" w:right="1411" w:bottom="0" w:left="1411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83DE98" w14:textId="77777777" w:rsidR="000F72A8" w:rsidRDefault="000F72A8">
      <w:r>
        <w:separator/>
      </w:r>
    </w:p>
  </w:endnote>
  <w:endnote w:type="continuationSeparator" w:id="0">
    <w:p w14:paraId="67F3C97F" w14:textId="77777777" w:rsidR="000F72A8" w:rsidRDefault="000F7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61D801" w14:textId="4D555CB5" w:rsidR="00CC21D3" w:rsidRDefault="00C82670">
    <w:pPr>
      <w:pStyle w:val="Pieddepage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B765F97" wp14:editId="794B003F">
              <wp:simplePos x="0" y="0"/>
              <wp:positionH relativeFrom="page">
                <wp:align>center</wp:align>
              </wp:positionH>
              <wp:positionV relativeFrom="line">
                <wp:align>top</wp:align>
              </wp:positionV>
              <wp:extent cx="7366635" cy="347345"/>
              <wp:effectExtent l="1905" t="0" r="3810" b="0"/>
              <wp:wrapTopAndBottom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66635" cy="347345"/>
                        <a:chOff x="321" y="14850"/>
                        <a:chExt cx="11601" cy="547"/>
                      </a:xfrm>
                    </wpg:grpSpPr>
                    <wps:wsp>
                      <wps:cNvPr id="2" name="AutoShape 2"/>
                      <wps:cNvSpPr>
                        <a:spLocks noChangeArrowheads="1"/>
                      </wps:cNvSpPr>
                      <wps:spPr bwMode="auto">
                        <a:xfrm>
                          <a:off x="374" y="14903"/>
                          <a:ext cx="9346" cy="432"/>
                        </a:xfrm>
                        <a:prstGeom prst="flowChartAlternateProcess">
                          <a:avLst/>
                        </a:prstGeom>
                        <a:solidFill>
                          <a:schemeClr val="accent3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accent2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100FC1" w14:textId="77777777" w:rsidR="009A62A2" w:rsidRDefault="009A62A2" w:rsidP="007671E1">
                            <w:pPr>
                              <w:pStyle w:val="En-tte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AutoShape 3"/>
                      <wps:cNvSpPr>
                        <a:spLocks noChangeArrowheads="1"/>
                      </wps:cNvSpPr>
                      <wps:spPr bwMode="auto">
                        <a:xfrm>
                          <a:off x="9763" y="14903"/>
                          <a:ext cx="2102" cy="432"/>
                        </a:xfrm>
                        <a:prstGeom prst="flowChartAlternateProcess">
                          <a:avLst/>
                        </a:prstGeom>
                        <a:solidFill>
                          <a:schemeClr val="accent3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8F6031" w14:textId="77777777" w:rsidR="009A62A2" w:rsidRDefault="009A62A2" w:rsidP="007671E1">
                            <w:pPr>
                              <w:pStyle w:val="Pieddepage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Page </w:t>
                            </w:r>
                            <w:r w:rsidR="007C6504">
                              <w:fldChar w:fldCharType="begin"/>
                            </w:r>
                            <w:r w:rsidR="007C6504">
                              <w:instrText xml:space="preserve"> PAGE   \* MERGEFORMAT </w:instrText>
                            </w:r>
                            <w:r w:rsidR="007C6504">
                              <w:fldChar w:fldCharType="separate"/>
                            </w:r>
                            <w:r w:rsidR="0064140D" w:rsidRPr="0064140D">
                              <w:rPr>
                                <w:noProof/>
                                <w:color w:val="FFFFFF" w:themeColor="background1"/>
                              </w:rPr>
                              <w:t>3</w:t>
                            </w:r>
                            <w:r w:rsidR="007C6504"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321" y="14850"/>
                          <a:ext cx="11601" cy="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" o:spid="_x0000_s1042" style="position:absolute;margin-left:0;margin-top:0;width:580.05pt;height:27.35pt;z-index:251658240;mso-position-horizontal:center;mso-position-horizontal-relative:page;mso-position-vertical:top;mso-position-vertical-relative:line" coordorigin="321,14850" coordsize="11601,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"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_x0000_s1043" type="#_x0000_t176" style="position:absolute;left:374;top:14903;width:934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t0gsUA&#10;AADaAAAADwAAAGRycy9kb3ducmV2LnhtbESPT2vCQBTE74V+h+UVvBTdKFRKdBOKVGn15B8Eb6/Z&#10;12xo9m2aXTX107uC0OMwM79hpnlna3Gi1leOFQwHCQjiwumKSwW77bz/CsIHZI21Y1LwRx7y7PFh&#10;iql2Z17TaRNKESHsU1RgQmhSKX1hyKIfuIY4et+utRiibEupWzxHuK3lKEnG0mLFccFgQzNDxc/m&#10;aBUcli+XxWy1Xj1/LYf0jp9mz7+dUr2n7m0CIlAX/sP39odWMILblXgDZHY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y3SCxQAAANoAAAAPAAAAAAAAAAAAAAAAAJgCAABkcnMv&#10;ZG93bnJldi54bWxQSwUGAAAAAAQABAD1AAAAigMAAAAA&#10;" fillcolor="#4e6128 [1606]" stroked="f" strokecolor="#943634 [2405]">
                <v:textbox>
                  <w:txbxContent>
                    <w:p w14:paraId="4E100FC1" w14:textId="77777777" w:rsidR="009A62A2" w:rsidRDefault="009A62A2" w:rsidP="007671E1">
                      <w:pPr>
                        <w:pStyle w:val="En-tte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v:shape id="_x0000_s1044" type="#_x0000_t176" style="position:absolute;left:9763;top:14903;width:210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Dna8EA&#10;AADaAAAADwAAAGRycy9kb3ducmV2LnhtbESPT4vCMBTE74LfITzBmyYqiHSNsgiC+Oeg7rLXR/O2&#10;LTYvpYlt/fZGEDwOM/MbZrnubCkaqn3hWMNkrEAQp84UnGn4uW5HCxA+IBssHZOGB3lYr/q9JSbG&#10;tXym5hIyESHsE9SQh1AlUvo0J4t+7Cri6P272mKIss6kqbGNcFvKqVJzabHguJBjRZuc0tvlbjUc&#10;yhMft79zqW7h7zpt9pmyu1br4aD7/gIRqAuf8Lu9Mxpm8LoSb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Q52vBAAAA2gAAAA8AAAAAAAAAAAAAAAAAmAIAAGRycy9kb3du&#10;cmV2LnhtbFBLBQYAAAAABAAEAPUAAACGAwAAAAA=&#10;" fillcolor="#4e6128 [1606]" stroked="f">
                <v:textbox>
                  <w:txbxContent>
                    <w:p w14:paraId="058F6031" w14:textId="77777777" w:rsidR="009A62A2" w:rsidRDefault="009A62A2" w:rsidP="007671E1">
                      <w:pPr>
                        <w:pStyle w:val="Pieddepage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Page </w:t>
                      </w:r>
                      <w:r w:rsidR="007C6504">
                        <w:fldChar w:fldCharType="begin"/>
                      </w:r>
                      <w:r w:rsidR="007C6504">
                        <w:instrText xml:space="preserve"> PAGE   \* MERGEFORMAT </w:instrText>
                      </w:r>
                      <w:r w:rsidR="007C6504">
                        <w:fldChar w:fldCharType="separate"/>
                      </w:r>
                      <w:r w:rsidR="0064140D" w:rsidRPr="0064140D">
                        <w:rPr>
                          <w:noProof/>
                          <w:color w:val="FFFFFF" w:themeColor="background1"/>
                        </w:rPr>
                        <w:t>3</w:t>
                      </w:r>
                      <w:r w:rsidR="007C6504"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v:rect id="Rectangle 4" o:spid="_x0000_s1045" style="position:absolute;left:321;top:14850;width:11601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RAhsMA&#10;AADaAAAADwAAAGRycy9kb3ducmV2LnhtbESPQWvCQBSE74L/YXlCL6KbFpESsxERpKEUxNh6fmRf&#10;k9Ds25jdJum/dwWhx2FmvmGS7Wga0VPnassKnpcRCOLC6ppLBZ/nw+IVhPPIGhvLpOCPHGzT6STB&#10;WNuBT9TnvhQBwi5GBZX3bSylKyoy6Ja2JQ7et+0M+iC7UuoOhwA3jXyJorU0WHNYqLClfUXFT/5r&#10;FAzFsb+cP97kcX7JLF+z6z7/elfqaTbuNiA8jf4//GhnWsEK7lfCDZ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RAhsMAAADaAAAADwAAAAAAAAAAAAAAAACYAgAAZHJzL2Rv&#10;d25yZXYueG1sUEsFBgAAAAAEAAQA9QAAAIgDAAAAAA==&#10;" filled="f" stroked="f"/>
              <w10:wrap type="topAndBottom" anchorx="page" anchory="lin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77A180" w14:textId="77777777" w:rsidR="000F72A8" w:rsidRDefault="000F72A8">
      <w:r>
        <w:separator/>
      </w:r>
    </w:p>
  </w:footnote>
  <w:footnote w:type="continuationSeparator" w:id="0">
    <w:p w14:paraId="0E297911" w14:textId="77777777" w:rsidR="000F72A8" w:rsidRDefault="000F72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E17C7"/>
    <w:multiLevelType w:val="hybridMultilevel"/>
    <w:tmpl w:val="1DCEE748"/>
    <w:lvl w:ilvl="0" w:tplc="6EC63414">
      <w:start w:val="1"/>
      <w:numFmt w:val="decimal"/>
      <w:pStyle w:val="Style2"/>
      <w:lvlText w:val="%1)"/>
      <w:lvlJc w:val="left"/>
      <w:pPr>
        <w:tabs>
          <w:tab w:val="num" w:pos="899"/>
        </w:tabs>
        <w:ind w:left="899" w:hanging="360"/>
      </w:pPr>
      <w:rPr>
        <w:rFonts w:hint="default"/>
        <w:b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2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AD65499"/>
    <w:multiLevelType w:val="hybridMultilevel"/>
    <w:tmpl w:val="5DB201A4"/>
    <w:lvl w:ilvl="0" w:tplc="040C0017">
      <w:start w:val="1"/>
      <w:numFmt w:val="lowerLetter"/>
      <w:lvlText w:val="%1)"/>
      <w:lvlJc w:val="left"/>
      <w:pPr>
        <w:ind w:left="3697" w:hanging="360"/>
      </w:pPr>
    </w:lvl>
    <w:lvl w:ilvl="1" w:tplc="040C0019" w:tentative="1">
      <w:start w:val="1"/>
      <w:numFmt w:val="lowerLetter"/>
      <w:lvlText w:val="%2."/>
      <w:lvlJc w:val="left"/>
      <w:pPr>
        <w:ind w:left="4417" w:hanging="360"/>
      </w:pPr>
    </w:lvl>
    <w:lvl w:ilvl="2" w:tplc="040C001B" w:tentative="1">
      <w:start w:val="1"/>
      <w:numFmt w:val="lowerRoman"/>
      <w:lvlText w:val="%3."/>
      <w:lvlJc w:val="right"/>
      <w:pPr>
        <w:ind w:left="5137" w:hanging="180"/>
      </w:pPr>
    </w:lvl>
    <w:lvl w:ilvl="3" w:tplc="040C000F" w:tentative="1">
      <w:start w:val="1"/>
      <w:numFmt w:val="decimal"/>
      <w:lvlText w:val="%4."/>
      <w:lvlJc w:val="left"/>
      <w:pPr>
        <w:ind w:left="5857" w:hanging="360"/>
      </w:pPr>
    </w:lvl>
    <w:lvl w:ilvl="4" w:tplc="040C0019" w:tentative="1">
      <w:start w:val="1"/>
      <w:numFmt w:val="lowerLetter"/>
      <w:lvlText w:val="%5."/>
      <w:lvlJc w:val="left"/>
      <w:pPr>
        <w:ind w:left="6577" w:hanging="360"/>
      </w:pPr>
    </w:lvl>
    <w:lvl w:ilvl="5" w:tplc="040C001B" w:tentative="1">
      <w:start w:val="1"/>
      <w:numFmt w:val="lowerRoman"/>
      <w:lvlText w:val="%6."/>
      <w:lvlJc w:val="right"/>
      <w:pPr>
        <w:ind w:left="7297" w:hanging="180"/>
      </w:pPr>
    </w:lvl>
    <w:lvl w:ilvl="6" w:tplc="040C000F" w:tentative="1">
      <w:start w:val="1"/>
      <w:numFmt w:val="decimal"/>
      <w:lvlText w:val="%7."/>
      <w:lvlJc w:val="left"/>
      <w:pPr>
        <w:ind w:left="8017" w:hanging="360"/>
      </w:pPr>
    </w:lvl>
    <w:lvl w:ilvl="7" w:tplc="040C0019" w:tentative="1">
      <w:start w:val="1"/>
      <w:numFmt w:val="lowerLetter"/>
      <w:lvlText w:val="%8."/>
      <w:lvlJc w:val="left"/>
      <w:pPr>
        <w:ind w:left="8737" w:hanging="360"/>
      </w:pPr>
    </w:lvl>
    <w:lvl w:ilvl="8" w:tplc="040C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2">
    <w:nsid w:val="0F24113E"/>
    <w:multiLevelType w:val="hybridMultilevel"/>
    <w:tmpl w:val="652253E2"/>
    <w:lvl w:ilvl="0" w:tplc="040C000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5137" w:hanging="360"/>
      </w:pPr>
    </w:lvl>
    <w:lvl w:ilvl="2" w:tplc="040C001B" w:tentative="1">
      <w:start w:val="1"/>
      <w:numFmt w:val="lowerRoman"/>
      <w:lvlText w:val="%3."/>
      <w:lvlJc w:val="right"/>
      <w:pPr>
        <w:ind w:left="5857" w:hanging="180"/>
      </w:pPr>
    </w:lvl>
    <w:lvl w:ilvl="3" w:tplc="040C000F" w:tentative="1">
      <w:start w:val="1"/>
      <w:numFmt w:val="decimal"/>
      <w:lvlText w:val="%4."/>
      <w:lvlJc w:val="left"/>
      <w:pPr>
        <w:ind w:left="6577" w:hanging="360"/>
      </w:pPr>
    </w:lvl>
    <w:lvl w:ilvl="4" w:tplc="040C0019" w:tentative="1">
      <w:start w:val="1"/>
      <w:numFmt w:val="lowerLetter"/>
      <w:lvlText w:val="%5."/>
      <w:lvlJc w:val="left"/>
      <w:pPr>
        <w:ind w:left="7297" w:hanging="360"/>
      </w:pPr>
    </w:lvl>
    <w:lvl w:ilvl="5" w:tplc="040C001B" w:tentative="1">
      <w:start w:val="1"/>
      <w:numFmt w:val="lowerRoman"/>
      <w:lvlText w:val="%6."/>
      <w:lvlJc w:val="right"/>
      <w:pPr>
        <w:ind w:left="8017" w:hanging="180"/>
      </w:pPr>
    </w:lvl>
    <w:lvl w:ilvl="6" w:tplc="040C000F" w:tentative="1">
      <w:start w:val="1"/>
      <w:numFmt w:val="decimal"/>
      <w:lvlText w:val="%7."/>
      <w:lvlJc w:val="left"/>
      <w:pPr>
        <w:ind w:left="8737" w:hanging="360"/>
      </w:pPr>
    </w:lvl>
    <w:lvl w:ilvl="7" w:tplc="040C0019" w:tentative="1">
      <w:start w:val="1"/>
      <w:numFmt w:val="lowerLetter"/>
      <w:lvlText w:val="%8."/>
      <w:lvlJc w:val="left"/>
      <w:pPr>
        <w:ind w:left="9457" w:hanging="360"/>
      </w:pPr>
    </w:lvl>
    <w:lvl w:ilvl="8" w:tplc="040C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3">
    <w:nsid w:val="0FBA125B"/>
    <w:multiLevelType w:val="hybridMultilevel"/>
    <w:tmpl w:val="1AFA3190"/>
    <w:lvl w:ilvl="0" w:tplc="0212E83E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1443720F"/>
    <w:multiLevelType w:val="hybridMultilevel"/>
    <w:tmpl w:val="CAE2D5C4"/>
    <w:lvl w:ilvl="0" w:tplc="040C000B">
      <w:start w:val="1"/>
      <w:numFmt w:val="bullet"/>
      <w:lvlText w:val=""/>
      <w:lvlJc w:val="left"/>
      <w:pPr>
        <w:ind w:left="29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">
    <w:nsid w:val="16E34167"/>
    <w:multiLevelType w:val="hybridMultilevel"/>
    <w:tmpl w:val="AC32A6DC"/>
    <w:lvl w:ilvl="0" w:tplc="040C000B">
      <w:start w:val="1"/>
      <w:numFmt w:val="bullet"/>
      <w:lvlText w:val=""/>
      <w:lvlJc w:val="left"/>
      <w:pPr>
        <w:ind w:left="29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6">
    <w:nsid w:val="191B5740"/>
    <w:multiLevelType w:val="hybridMultilevel"/>
    <w:tmpl w:val="58EA6208"/>
    <w:lvl w:ilvl="0" w:tplc="040C0001">
      <w:start w:val="1"/>
      <w:numFmt w:val="bullet"/>
      <w:lvlText w:val=""/>
      <w:lvlJc w:val="left"/>
      <w:pPr>
        <w:ind w:left="22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7">
    <w:nsid w:val="213F22CD"/>
    <w:multiLevelType w:val="hybridMultilevel"/>
    <w:tmpl w:val="B418A950"/>
    <w:lvl w:ilvl="0" w:tplc="05B08B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160C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881B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EC4B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8EAE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3A6E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BACB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5CF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4438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1725572"/>
    <w:multiLevelType w:val="hybridMultilevel"/>
    <w:tmpl w:val="01BC097E"/>
    <w:lvl w:ilvl="0" w:tplc="040C000B">
      <w:start w:val="1"/>
      <w:numFmt w:val="bullet"/>
      <w:lvlText w:val=""/>
      <w:lvlJc w:val="left"/>
      <w:pPr>
        <w:ind w:left="29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9">
    <w:nsid w:val="2DBB1CE3"/>
    <w:multiLevelType w:val="hybridMultilevel"/>
    <w:tmpl w:val="A0902A4C"/>
    <w:lvl w:ilvl="0" w:tplc="F23815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AD2C4C"/>
    <w:multiLevelType w:val="hybridMultilevel"/>
    <w:tmpl w:val="B40E1600"/>
    <w:lvl w:ilvl="0" w:tplc="9EE6847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0BF4C8E"/>
    <w:multiLevelType w:val="hybridMultilevel"/>
    <w:tmpl w:val="38384E04"/>
    <w:lvl w:ilvl="0" w:tplc="040C0017">
      <w:start w:val="1"/>
      <w:numFmt w:val="lowerLetter"/>
      <w:lvlText w:val="%1)"/>
      <w:lvlJc w:val="left"/>
      <w:pPr>
        <w:ind w:left="4417" w:hanging="360"/>
      </w:pPr>
    </w:lvl>
    <w:lvl w:ilvl="1" w:tplc="040C0019" w:tentative="1">
      <w:start w:val="1"/>
      <w:numFmt w:val="lowerLetter"/>
      <w:lvlText w:val="%2."/>
      <w:lvlJc w:val="left"/>
      <w:pPr>
        <w:ind w:left="5137" w:hanging="360"/>
      </w:pPr>
    </w:lvl>
    <w:lvl w:ilvl="2" w:tplc="040C001B" w:tentative="1">
      <w:start w:val="1"/>
      <w:numFmt w:val="lowerRoman"/>
      <w:lvlText w:val="%3."/>
      <w:lvlJc w:val="right"/>
      <w:pPr>
        <w:ind w:left="5857" w:hanging="180"/>
      </w:pPr>
    </w:lvl>
    <w:lvl w:ilvl="3" w:tplc="040C000F" w:tentative="1">
      <w:start w:val="1"/>
      <w:numFmt w:val="decimal"/>
      <w:lvlText w:val="%4."/>
      <w:lvlJc w:val="left"/>
      <w:pPr>
        <w:ind w:left="6577" w:hanging="360"/>
      </w:pPr>
    </w:lvl>
    <w:lvl w:ilvl="4" w:tplc="040C0019" w:tentative="1">
      <w:start w:val="1"/>
      <w:numFmt w:val="lowerLetter"/>
      <w:lvlText w:val="%5."/>
      <w:lvlJc w:val="left"/>
      <w:pPr>
        <w:ind w:left="7297" w:hanging="360"/>
      </w:pPr>
    </w:lvl>
    <w:lvl w:ilvl="5" w:tplc="040C001B" w:tentative="1">
      <w:start w:val="1"/>
      <w:numFmt w:val="lowerRoman"/>
      <w:lvlText w:val="%6."/>
      <w:lvlJc w:val="right"/>
      <w:pPr>
        <w:ind w:left="8017" w:hanging="180"/>
      </w:pPr>
    </w:lvl>
    <w:lvl w:ilvl="6" w:tplc="040C000F" w:tentative="1">
      <w:start w:val="1"/>
      <w:numFmt w:val="decimal"/>
      <w:lvlText w:val="%7."/>
      <w:lvlJc w:val="left"/>
      <w:pPr>
        <w:ind w:left="8737" w:hanging="360"/>
      </w:pPr>
    </w:lvl>
    <w:lvl w:ilvl="7" w:tplc="040C0019" w:tentative="1">
      <w:start w:val="1"/>
      <w:numFmt w:val="lowerLetter"/>
      <w:lvlText w:val="%8."/>
      <w:lvlJc w:val="left"/>
      <w:pPr>
        <w:ind w:left="9457" w:hanging="360"/>
      </w:pPr>
    </w:lvl>
    <w:lvl w:ilvl="8" w:tplc="040C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12">
    <w:nsid w:val="3130443F"/>
    <w:multiLevelType w:val="hybridMultilevel"/>
    <w:tmpl w:val="9AC87B48"/>
    <w:lvl w:ilvl="0" w:tplc="E1DE8A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DA22B9"/>
    <w:multiLevelType w:val="hybridMultilevel"/>
    <w:tmpl w:val="6F569220"/>
    <w:lvl w:ilvl="0" w:tplc="DF6E14E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A63570"/>
    <w:multiLevelType w:val="singleLevel"/>
    <w:tmpl w:val="4D866084"/>
    <w:lvl w:ilvl="0">
      <w:start w:val="1"/>
      <w:numFmt w:val="bullet"/>
      <w:pStyle w:val="Indentpuce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38EA29E7"/>
    <w:multiLevelType w:val="hybridMultilevel"/>
    <w:tmpl w:val="6D5E37BA"/>
    <w:lvl w:ilvl="0" w:tplc="241CB35A">
      <w:start w:val="3"/>
      <w:numFmt w:val="bullet"/>
      <w:lvlText w:val=""/>
      <w:lvlJc w:val="left"/>
      <w:pPr>
        <w:ind w:left="786" w:hanging="360"/>
      </w:pPr>
      <w:rPr>
        <w:rFonts w:ascii="Wingdings" w:eastAsia="Times New Roman" w:hAnsi="Wingdings" w:cstheme="minorBidi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>
    <w:nsid w:val="406B01BF"/>
    <w:multiLevelType w:val="hybridMultilevel"/>
    <w:tmpl w:val="F70AC37E"/>
    <w:lvl w:ilvl="0" w:tplc="040C000B">
      <w:start w:val="1"/>
      <w:numFmt w:val="bullet"/>
      <w:lvlText w:val=""/>
      <w:lvlJc w:val="left"/>
      <w:pPr>
        <w:ind w:left="29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7">
    <w:nsid w:val="45837E27"/>
    <w:multiLevelType w:val="hybridMultilevel"/>
    <w:tmpl w:val="D1FC2624"/>
    <w:lvl w:ilvl="0" w:tplc="86E697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80DBD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46696A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341E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94883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5E41B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CA24B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86657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CE04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DA04202"/>
    <w:multiLevelType w:val="hybridMultilevel"/>
    <w:tmpl w:val="21E0F276"/>
    <w:lvl w:ilvl="0" w:tplc="040C0001">
      <w:start w:val="1"/>
      <w:numFmt w:val="bullet"/>
      <w:lvlText w:val=""/>
      <w:lvlJc w:val="left"/>
      <w:pPr>
        <w:ind w:left="22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19">
    <w:nsid w:val="4F052716"/>
    <w:multiLevelType w:val="hybridMultilevel"/>
    <w:tmpl w:val="712C0958"/>
    <w:lvl w:ilvl="0" w:tplc="040C0017">
      <w:start w:val="1"/>
      <w:numFmt w:val="lowerLetter"/>
      <w:lvlText w:val="%1)"/>
      <w:lvlJc w:val="left"/>
      <w:pPr>
        <w:ind w:left="4417" w:hanging="360"/>
      </w:pPr>
    </w:lvl>
    <w:lvl w:ilvl="1" w:tplc="040C0019" w:tentative="1">
      <w:start w:val="1"/>
      <w:numFmt w:val="lowerLetter"/>
      <w:lvlText w:val="%2."/>
      <w:lvlJc w:val="left"/>
      <w:pPr>
        <w:ind w:left="5137" w:hanging="360"/>
      </w:pPr>
    </w:lvl>
    <w:lvl w:ilvl="2" w:tplc="040C001B" w:tentative="1">
      <w:start w:val="1"/>
      <w:numFmt w:val="lowerRoman"/>
      <w:lvlText w:val="%3."/>
      <w:lvlJc w:val="right"/>
      <w:pPr>
        <w:ind w:left="5857" w:hanging="180"/>
      </w:pPr>
    </w:lvl>
    <w:lvl w:ilvl="3" w:tplc="040C000F" w:tentative="1">
      <w:start w:val="1"/>
      <w:numFmt w:val="decimal"/>
      <w:lvlText w:val="%4."/>
      <w:lvlJc w:val="left"/>
      <w:pPr>
        <w:ind w:left="6577" w:hanging="360"/>
      </w:pPr>
    </w:lvl>
    <w:lvl w:ilvl="4" w:tplc="040C0019" w:tentative="1">
      <w:start w:val="1"/>
      <w:numFmt w:val="lowerLetter"/>
      <w:lvlText w:val="%5."/>
      <w:lvlJc w:val="left"/>
      <w:pPr>
        <w:ind w:left="7297" w:hanging="360"/>
      </w:pPr>
    </w:lvl>
    <w:lvl w:ilvl="5" w:tplc="040C001B" w:tentative="1">
      <w:start w:val="1"/>
      <w:numFmt w:val="lowerRoman"/>
      <w:lvlText w:val="%6."/>
      <w:lvlJc w:val="right"/>
      <w:pPr>
        <w:ind w:left="8017" w:hanging="180"/>
      </w:pPr>
    </w:lvl>
    <w:lvl w:ilvl="6" w:tplc="040C000F" w:tentative="1">
      <w:start w:val="1"/>
      <w:numFmt w:val="decimal"/>
      <w:lvlText w:val="%7."/>
      <w:lvlJc w:val="left"/>
      <w:pPr>
        <w:ind w:left="8737" w:hanging="360"/>
      </w:pPr>
    </w:lvl>
    <w:lvl w:ilvl="7" w:tplc="040C0019" w:tentative="1">
      <w:start w:val="1"/>
      <w:numFmt w:val="lowerLetter"/>
      <w:lvlText w:val="%8."/>
      <w:lvlJc w:val="left"/>
      <w:pPr>
        <w:ind w:left="9457" w:hanging="360"/>
      </w:pPr>
    </w:lvl>
    <w:lvl w:ilvl="8" w:tplc="040C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20">
    <w:nsid w:val="4F826C2C"/>
    <w:multiLevelType w:val="hybridMultilevel"/>
    <w:tmpl w:val="6AEEAF80"/>
    <w:lvl w:ilvl="0" w:tplc="040C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51FE54E5"/>
    <w:multiLevelType w:val="hybridMultilevel"/>
    <w:tmpl w:val="BF7206D6"/>
    <w:lvl w:ilvl="0" w:tplc="7A3477A0">
      <w:start w:val="12"/>
      <w:numFmt w:val="bullet"/>
      <w:lvlText w:val="-"/>
      <w:lvlJc w:val="left"/>
      <w:pPr>
        <w:ind w:left="1932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22">
    <w:nsid w:val="52A36CAC"/>
    <w:multiLevelType w:val="hybridMultilevel"/>
    <w:tmpl w:val="B27E30F6"/>
    <w:lvl w:ilvl="0" w:tplc="A40846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C08F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748D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EECA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50DB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74E2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44B7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3AEE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462D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9223FD8"/>
    <w:multiLevelType w:val="hybridMultilevel"/>
    <w:tmpl w:val="08FAE2A2"/>
    <w:lvl w:ilvl="0" w:tplc="FEF0FD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2A055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D6FFF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6B53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D8A44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4A97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6863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4C19C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DEDD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A5C4A16"/>
    <w:multiLevelType w:val="hybridMultilevel"/>
    <w:tmpl w:val="EE9A42E2"/>
    <w:lvl w:ilvl="0" w:tplc="040C0017">
      <w:start w:val="1"/>
      <w:numFmt w:val="lowerLetter"/>
      <w:lvlText w:val="%1)"/>
      <w:lvlJc w:val="left"/>
      <w:pPr>
        <w:ind w:left="3697" w:hanging="360"/>
      </w:pPr>
    </w:lvl>
    <w:lvl w:ilvl="1" w:tplc="040C0019" w:tentative="1">
      <w:start w:val="1"/>
      <w:numFmt w:val="lowerLetter"/>
      <w:lvlText w:val="%2."/>
      <w:lvlJc w:val="left"/>
      <w:pPr>
        <w:ind w:left="4417" w:hanging="360"/>
      </w:pPr>
    </w:lvl>
    <w:lvl w:ilvl="2" w:tplc="040C001B" w:tentative="1">
      <w:start w:val="1"/>
      <w:numFmt w:val="lowerRoman"/>
      <w:lvlText w:val="%3."/>
      <w:lvlJc w:val="right"/>
      <w:pPr>
        <w:ind w:left="5137" w:hanging="180"/>
      </w:pPr>
    </w:lvl>
    <w:lvl w:ilvl="3" w:tplc="040C000F" w:tentative="1">
      <w:start w:val="1"/>
      <w:numFmt w:val="decimal"/>
      <w:lvlText w:val="%4."/>
      <w:lvlJc w:val="left"/>
      <w:pPr>
        <w:ind w:left="5857" w:hanging="360"/>
      </w:pPr>
    </w:lvl>
    <w:lvl w:ilvl="4" w:tplc="040C0019" w:tentative="1">
      <w:start w:val="1"/>
      <w:numFmt w:val="lowerLetter"/>
      <w:lvlText w:val="%5."/>
      <w:lvlJc w:val="left"/>
      <w:pPr>
        <w:ind w:left="6577" w:hanging="360"/>
      </w:pPr>
    </w:lvl>
    <w:lvl w:ilvl="5" w:tplc="040C001B" w:tentative="1">
      <w:start w:val="1"/>
      <w:numFmt w:val="lowerRoman"/>
      <w:lvlText w:val="%6."/>
      <w:lvlJc w:val="right"/>
      <w:pPr>
        <w:ind w:left="7297" w:hanging="180"/>
      </w:pPr>
    </w:lvl>
    <w:lvl w:ilvl="6" w:tplc="040C000F" w:tentative="1">
      <w:start w:val="1"/>
      <w:numFmt w:val="decimal"/>
      <w:lvlText w:val="%7."/>
      <w:lvlJc w:val="left"/>
      <w:pPr>
        <w:ind w:left="8017" w:hanging="360"/>
      </w:pPr>
    </w:lvl>
    <w:lvl w:ilvl="7" w:tplc="040C0019" w:tentative="1">
      <w:start w:val="1"/>
      <w:numFmt w:val="lowerLetter"/>
      <w:lvlText w:val="%8."/>
      <w:lvlJc w:val="left"/>
      <w:pPr>
        <w:ind w:left="8737" w:hanging="360"/>
      </w:pPr>
    </w:lvl>
    <w:lvl w:ilvl="8" w:tplc="040C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25">
    <w:nsid w:val="5CA72D02"/>
    <w:multiLevelType w:val="hybridMultilevel"/>
    <w:tmpl w:val="A796AAFA"/>
    <w:lvl w:ilvl="0" w:tplc="44F04022">
      <w:start w:val="1"/>
      <w:numFmt w:val="upperRoman"/>
      <w:lvlText w:val="%1."/>
      <w:lvlJc w:val="left"/>
      <w:pPr>
        <w:ind w:left="1572" w:hanging="720"/>
      </w:pPr>
      <w:rPr>
        <w:rFonts w:hint="default"/>
        <w:color w:val="1F497D" w:themeColor="text2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CCB1EE7"/>
    <w:multiLevelType w:val="hybridMultilevel"/>
    <w:tmpl w:val="7EE0FBDA"/>
    <w:lvl w:ilvl="0" w:tplc="040C000B">
      <w:start w:val="1"/>
      <w:numFmt w:val="bullet"/>
      <w:lvlText w:val=""/>
      <w:lvlJc w:val="left"/>
      <w:pPr>
        <w:ind w:left="29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7">
    <w:nsid w:val="612F229E"/>
    <w:multiLevelType w:val="hybridMultilevel"/>
    <w:tmpl w:val="974A6AA4"/>
    <w:lvl w:ilvl="0" w:tplc="7CE86B2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98CD5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BCD8A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DA623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BC664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1E35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28963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DA18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D85CF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1E974C5"/>
    <w:multiLevelType w:val="hybridMultilevel"/>
    <w:tmpl w:val="0B24B95E"/>
    <w:lvl w:ilvl="0" w:tplc="040C000F">
      <w:start w:val="1"/>
      <w:numFmt w:val="decimal"/>
      <w:lvlText w:val="%1."/>
      <w:lvlJc w:val="left"/>
      <w:pPr>
        <w:ind w:left="3697" w:hanging="360"/>
      </w:pPr>
    </w:lvl>
    <w:lvl w:ilvl="1" w:tplc="040C0019" w:tentative="1">
      <w:start w:val="1"/>
      <w:numFmt w:val="lowerLetter"/>
      <w:lvlText w:val="%2."/>
      <w:lvlJc w:val="left"/>
      <w:pPr>
        <w:ind w:left="4417" w:hanging="360"/>
      </w:pPr>
    </w:lvl>
    <w:lvl w:ilvl="2" w:tplc="040C001B" w:tentative="1">
      <w:start w:val="1"/>
      <w:numFmt w:val="lowerRoman"/>
      <w:lvlText w:val="%3."/>
      <w:lvlJc w:val="right"/>
      <w:pPr>
        <w:ind w:left="5137" w:hanging="180"/>
      </w:pPr>
    </w:lvl>
    <w:lvl w:ilvl="3" w:tplc="040C000F" w:tentative="1">
      <w:start w:val="1"/>
      <w:numFmt w:val="decimal"/>
      <w:lvlText w:val="%4."/>
      <w:lvlJc w:val="left"/>
      <w:pPr>
        <w:ind w:left="5857" w:hanging="360"/>
      </w:pPr>
    </w:lvl>
    <w:lvl w:ilvl="4" w:tplc="040C0019" w:tentative="1">
      <w:start w:val="1"/>
      <w:numFmt w:val="lowerLetter"/>
      <w:lvlText w:val="%5."/>
      <w:lvlJc w:val="left"/>
      <w:pPr>
        <w:ind w:left="6577" w:hanging="360"/>
      </w:pPr>
    </w:lvl>
    <w:lvl w:ilvl="5" w:tplc="040C001B" w:tentative="1">
      <w:start w:val="1"/>
      <w:numFmt w:val="lowerRoman"/>
      <w:lvlText w:val="%6."/>
      <w:lvlJc w:val="right"/>
      <w:pPr>
        <w:ind w:left="7297" w:hanging="180"/>
      </w:pPr>
    </w:lvl>
    <w:lvl w:ilvl="6" w:tplc="040C000F" w:tentative="1">
      <w:start w:val="1"/>
      <w:numFmt w:val="decimal"/>
      <w:lvlText w:val="%7."/>
      <w:lvlJc w:val="left"/>
      <w:pPr>
        <w:ind w:left="8017" w:hanging="360"/>
      </w:pPr>
    </w:lvl>
    <w:lvl w:ilvl="7" w:tplc="040C0019" w:tentative="1">
      <w:start w:val="1"/>
      <w:numFmt w:val="lowerLetter"/>
      <w:lvlText w:val="%8."/>
      <w:lvlJc w:val="left"/>
      <w:pPr>
        <w:ind w:left="8737" w:hanging="360"/>
      </w:pPr>
    </w:lvl>
    <w:lvl w:ilvl="8" w:tplc="040C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29">
    <w:nsid w:val="647520D8"/>
    <w:multiLevelType w:val="hybridMultilevel"/>
    <w:tmpl w:val="5FCA3E98"/>
    <w:lvl w:ilvl="0" w:tplc="040C0017">
      <w:start w:val="1"/>
      <w:numFmt w:val="lowerLetter"/>
      <w:lvlText w:val="%1)"/>
      <w:lvlJc w:val="left"/>
      <w:pPr>
        <w:ind w:left="1470" w:hanging="360"/>
      </w:pPr>
    </w:lvl>
    <w:lvl w:ilvl="1" w:tplc="040C0019" w:tentative="1">
      <w:start w:val="1"/>
      <w:numFmt w:val="lowerLetter"/>
      <w:lvlText w:val="%2."/>
      <w:lvlJc w:val="left"/>
      <w:pPr>
        <w:ind w:left="2190" w:hanging="360"/>
      </w:pPr>
    </w:lvl>
    <w:lvl w:ilvl="2" w:tplc="040C001B" w:tentative="1">
      <w:start w:val="1"/>
      <w:numFmt w:val="lowerRoman"/>
      <w:lvlText w:val="%3."/>
      <w:lvlJc w:val="right"/>
      <w:pPr>
        <w:ind w:left="2910" w:hanging="180"/>
      </w:pPr>
    </w:lvl>
    <w:lvl w:ilvl="3" w:tplc="040C000F" w:tentative="1">
      <w:start w:val="1"/>
      <w:numFmt w:val="decimal"/>
      <w:lvlText w:val="%4."/>
      <w:lvlJc w:val="left"/>
      <w:pPr>
        <w:ind w:left="3630" w:hanging="360"/>
      </w:pPr>
    </w:lvl>
    <w:lvl w:ilvl="4" w:tplc="040C0019" w:tentative="1">
      <w:start w:val="1"/>
      <w:numFmt w:val="lowerLetter"/>
      <w:lvlText w:val="%5."/>
      <w:lvlJc w:val="left"/>
      <w:pPr>
        <w:ind w:left="4350" w:hanging="360"/>
      </w:pPr>
    </w:lvl>
    <w:lvl w:ilvl="5" w:tplc="040C001B" w:tentative="1">
      <w:start w:val="1"/>
      <w:numFmt w:val="lowerRoman"/>
      <w:lvlText w:val="%6."/>
      <w:lvlJc w:val="right"/>
      <w:pPr>
        <w:ind w:left="5070" w:hanging="180"/>
      </w:pPr>
    </w:lvl>
    <w:lvl w:ilvl="6" w:tplc="040C000F" w:tentative="1">
      <w:start w:val="1"/>
      <w:numFmt w:val="decimal"/>
      <w:lvlText w:val="%7."/>
      <w:lvlJc w:val="left"/>
      <w:pPr>
        <w:ind w:left="5790" w:hanging="360"/>
      </w:pPr>
    </w:lvl>
    <w:lvl w:ilvl="7" w:tplc="040C0019" w:tentative="1">
      <w:start w:val="1"/>
      <w:numFmt w:val="lowerLetter"/>
      <w:lvlText w:val="%8."/>
      <w:lvlJc w:val="left"/>
      <w:pPr>
        <w:ind w:left="6510" w:hanging="360"/>
      </w:pPr>
    </w:lvl>
    <w:lvl w:ilvl="8" w:tplc="040C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30">
    <w:nsid w:val="65AC558E"/>
    <w:multiLevelType w:val="hybridMultilevel"/>
    <w:tmpl w:val="C730143A"/>
    <w:lvl w:ilvl="0" w:tplc="5EC4236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B890A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2895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12B96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261B7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B86FA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28FAC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F8FFB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46C1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25A43B1"/>
    <w:multiLevelType w:val="hybridMultilevel"/>
    <w:tmpl w:val="3C9ED7F0"/>
    <w:lvl w:ilvl="0" w:tplc="A4DAE0F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10259E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782A9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0EED7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8E5EE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EA34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54544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166D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947DF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56276B6"/>
    <w:multiLevelType w:val="hybridMultilevel"/>
    <w:tmpl w:val="03E0EAE4"/>
    <w:lvl w:ilvl="0" w:tplc="A2307898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2C5464"/>
    <w:multiLevelType w:val="hybridMultilevel"/>
    <w:tmpl w:val="E1E83818"/>
    <w:lvl w:ilvl="0" w:tplc="9FA03210">
      <w:start w:val="12"/>
      <w:numFmt w:val="upperRoman"/>
      <w:lvlText w:val="%1."/>
      <w:lvlJc w:val="left"/>
      <w:pPr>
        <w:ind w:left="1572" w:hanging="720"/>
      </w:pPr>
      <w:rPr>
        <w:rFonts w:hint="default"/>
        <w:color w:val="1F497D" w:themeColor="text2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7944168"/>
    <w:multiLevelType w:val="hybridMultilevel"/>
    <w:tmpl w:val="578AE560"/>
    <w:lvl w:ilvl="0" w:tplc="D56402F2">
      <w:start w:val="1"/>
      <w:numFmt w:val="lowerLetter"/>
      <w:lvlText w:val="%1)"/>
      <w:lvlJc w:val="left"/>
      <w:pPr>
        <w:ind w:left="213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3" w:hanging="360"/>
      </w:pPr>
    </w:lvl>
    <w:lvl w:ilvl="2" w:tplc="040C001B" w:tentative="1">
      <w:start w:val="1"/>
      <w:numFmt w:val="lowerRoman"/>
      <w:lvlText w:val="%3."/>
      <w:lvlJc w:val="right"/>
      <w:pPr>
        <w:ind w:left="3213" w:hanging="180"/>
      </w:pPr>
    </w:lvl>
    <w:lvl w:ilvl="3" w:tplc="040C000F" w:tentative="1">
      <w:start w:val="1"/>
      <w:numFmt w:val="decimal"/>
      <w:lvlText w:val="%4."/>
      <w:lvlJc w:val="left"/>
      <w:pPr>
        <w:ind w:left="3933" w:hanging="360"/>
      </w:pPr>
    </w:lvl>
    <w:lvl w:ilvl="4" w:tplc="040C0019" w:tentative="1">
      <w:start w:val="1"/>
      <w:numFmt w:val="lowerLetter"/>
      <w:lvlText w:val="%5."/>
      <w:lvlJc w:val="left"/>
      <w:pPr>
        <w:ind w:left="4653" w:hanging="360"/>
      </w:pPr>
    </w:lvl>
    <w:lvl w:ilvl="5" w:tplc="040C001B" w:tentative="1">
      <w:start w:val="1"/>
      <w:numFmt w:val="lowerRoman"/>
      <w:lvlText w:val="%6."/>
      <w:lvlJc w:val="right"/>
      <w:pPr>
        <w:ind w:left="5373" w:hanging="180"/>
      </w:pPr>
    </w:lvl>
    <w:lvl w:ilvl="6" w:tplc="040C000F" w:tentative="1">
      <w:start w:val="1"/>
      <w:numFmt w:val="decimal"/>
      <w:lvlText w:val="%7."/>
      <w:lvlJc w:val="left"/>
      <w:pPr>
        <w:ind w:left="6093" w:hanging="360"/>
      </w:pPr>
    </w:lvl>
    <w:lvl w:ilvl="7" w:tplc="040C0019" w:tentative="1">
      <w:start w:val="1"/>
      <w:numFmt w:val="lowerLetter"/>
      <w:lvlText w:val="%8."/>
      <w:lvlJc w:val="left"/>
      <w:pPr>
        <w:ind w:left="6813" w:hanging="360"/>
      </w:pPr>
    </w:lvl>
    <w:lvl w:ilvl="8" w:tplc="040C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35">
    <w:nsid w:val="79D12289"/>
    <w:multiLevelType w:val="hybridMultilevel"/>
    <w:tmpl w:val="2D42A70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3F11F5"/>
    <w:multiLevelType w:val="hybridMultilevel"/>
    <w:tmpl w:val="48F8A2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0"/>
  </w:num>
  <w:num w:numId="3">
    <w:abstractNumId w:val="0"/>
  </w:num>
  <w:num w:numId="4">
    <w:abstractNumId w:val="36"/>
  </w:num>
  <w:num w:numId="5">
    <w:abstractNumId w:val="28"/>
  </w:num>
  <w:num w:numId="6">
    <w:abstractNumId w:val="19"/>
  </w:num>
  <w:num w:numId="7">
    <w:abstractNumId w:val="11"/>
  </w:num>
  <w:num w:numId="8">
    <w:abstractNumId w:val="1"/>
  </w:num>
  <w:num w:numId="9">
    <w:abstractNumId w:val="9"/>
  </w:num>
  <w:num w:numId="10">
    <w:abstractNumId w:val="2"/>
  </w:num>
  <w:num w:numId="11">
    <w:abstractNumId w:val="24"/>
  </w:num>
  <w:num w:numId="12">
    <w:abstractNumId w:val="35"/>
  </w:num>
  <w:num w:numId="13">
    <w:abstractNumId w:val="15"/>
  </w:num>
  <w:num w:numId="14">
    <w:abstractNumId w:val="32"/>
  </w:num>
  <w:num w:numId="15">
    <w:abstractNumId w:val="12"/>
  </w:num>
  <w:num w:numId="16">
    <w:abstractNumId w:val="33"/>
  </w:num>
  <w:num w:numId="17">
    <w:abstractNumId w:val="10"/>
  </w:num>
  <w:num w:numId="18">
    <w:abstractNumId w:val="22"/>
  </w:num>
  <w:num w:numId="19">
    <w:abstractNumId w:val="7"/>
  </w:num>
  <w:num w:numId="20">
    <w:abstractNumId w:val="17"/>
  </w:num>
  <w:num w:numId="21">
    <w:abstractNumId w:val="30"/>
  </w:num>
  <w:num w:numId="22">
    <w:abstractNumId w:val="27"/>
  </w:num>
  <w:num w:numId="23">
    <w:abstractNumId w:val="25"/>
  </w:num>
  <w:num w:numId="24">
    <w:abstractNumId w:val="23"/>
  </w:num>
  <w:num w:numId="25">
    <w:abstractNumId w:val="31"/>
  </w:num>
  <w:num w:numId="26">
    <w:abstractNumId w:val="6"/>
  </w:num>
  <w:num w:numId="27">
    <w:abstractNumId w:val="21"/>
  </w:num>
  <w:num w:numId="28">
    <w:abstractNumId w:val="18"/>
  </w:num>
  <w:num w:numId="29">
    <w:abstractNumId w:val="3"/>
  </w:num>
  <w:num w:numId="30">
    <w:abstractNumId w:val="8"/>
  </w:num>
  <w:num w:numId="31">
    <w:abstractNumId w:val="16"/>
  </w:num>
  <w:num w:numId="32">
    <w:abstractNumId w:val="5"/>
  </w:num>
  <w:num w:numId="33">
    <w:abstractNumId w:val="4"/>
  </w:num>
  <w:num w:numId="34">
    <w:abstractNumId w:val="29"/>
  </w:num>
  <w:num w:numId="35">
    <w:abstractNumId w:val="13"/>
  </w:num>
  <w:num w:numId="36">
    <w:abstractNumId w:val="26"/>
  </w:num>
  <w:num w:numId="37">
    <w:abstractNumId w:val="3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#ddd,#39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A57"/>
    <w:rsid w:val="000030CE"/>
    <w:rsid w:val="00004F36"/>
    <w:rsid w:val="0001067D"/>
    <w:rsid w:val="000120B8"/>
    <w:rsid w:val="00012702"/>
    <w:rsid w:val="00031648"/>
    <w:rsid w:val="00031D9F"/>
    <w:rsid w:val="000322E5"/>
    <w:rsid w:val="0003728F"/>
    <w:rsid w:val="0004505C"/>
    <w:rsid w:val="00045C7E"/>
    <w:rsid w:val="00052DA7"/>
    <w:rsid w:val="00054844"/>
    <w:rsid w:val="00054B46"/>
    <w:rsid w:val="00065EEB"/>
    <w:rsid w:val="0007125B"/>
    <w:rsid w:val="000721BB"/>
    <w:rsid w:val="0007504E"/>
    <w:rsid w:val="00075ED1"/>
    <w:rsid w:val="00076E71"/>
    <w:rsid w:val="00087C42"/>
    <w:rsid w:val="000A283D"/>
    <w:rsid w:val="000A32DD"/>
    <w:rsid w:val="000B1339"/>
    <w:rsid w:val="000B18BB"/>
    <w:rsid w:val="000B2569"/>
    <w:rsid w:val="000B447B"/>
    <w:rsid w:val="000C314C"/>
    <w:rsid w:val="000C5368"/>
    <w:rsid w:val="000C742B"/>
    <w:rsid w:val="000D0EDD"/>
    <w:rsid w:val="000D2483"/>
    <w:rsid w:val="000D3C6E"/>
    <w:rsid w:val="000D509F"/>
    <w:rsid w:val="000E2340"/>
    <w:rsid w:val="000E2DB8"/>
    <w:rsid w:val="000F31C3"/>
    <w:rsid w:val="000F72A8"/>
    <w:rsid w:val="00101928"/>
    <w:rsid w:val="001065DB"/>
    <w:rsid w:val="00123063"/>
    <w:rsid w:val="0012584C"/>
    <w:rsid w:val="00143B97"/>
    <w:rsid w:val="00145806"/>
    <w:rsid w:val="0014590B"/>
    <w:rsid w:val="001515A5"/>
    <w:rsid w:val="001517F1"/>
    <w:rsid w:val="0016211C"/>
    <w:rsid w:val="0016335B"/>
    <w:rsid w:val="0016409D"/>
    <w:rsid w:val="00167E83"/>
    <w:rsid w:val="00175D05"/>
    <w:rsid w:val="0018540D"/>
    <w:rsid w:val="00190BE4"/>
    <w:rsid w:val="00192FA2"/>
    <w:rsid w:val="001939EC"/>
    <w:rsid w:val="00193A5A"/>
    <w:rsid w:val="001A2CB9"/>
    <w:rsid w:val="001A5B74"/>
    <w:rsid w:val="001B2A9A"/>
    <w:rsid w:val="001B47C6"/>
    <w:rsid w:val="001B57D7"/>
    <w:rsid w:val="001B5900"/>
    <w:rsid w:val="001C0630"/>
    <w:rsid w:val="001C42A4"/>
    <w:rsid w:val="001D15D3"/>
    <w:rsid w:val="001D1B16"/>
    <w:rsid w:val="001D342A"/>
    <w:rsid w:val="001D45F8"/>
    <w:rsid w:val="001E0324"/>
    <w:rsid w:val="001E091D"/>
    <w:rsid w:val="001E1780"/>
    <w:rsid w:val="001F378C"/>
    <w:rsid w:val="001F52B2"/>
    <w:rsid w:val="00210314"/>
    <w:rsid w:val="00220ED3"/>
    <w:rsid w:val="00227BF8"/>
    <w:rsid w:val="002360F0"/>
    <w:rsid w:val="00260B14"/>
    <w:rsid w:val="0026524B"/>
    <w:rsid w:val="0026563F"/>
    <w:rsid w:val="002731D8"/>
    <w:rsid w:val="00275560"/>
    <w:rsid w:val="00281A9B"/>
    <w:rsid w:val="00281FC4"/>
    <w:rsid w:val="00283956"/>
    <w:rsid w:val="002853BE"/>
    <w:rsid w:val="002945BB"/>
    <w:rsid w:val="002A08A3"/>
    <w:rsid w:val="002A19FC"/>
    <w:rsid w:val="002A48B0"/>
    <w:rsid w:val="002B326A"/>
    <w:rsid w:val="002B4967"/>
    <w:rsid w:val="002B7873"/>
    <w:rsid w:val="002C3E05"/>
    <w:rsid w:val="002C7F0C"/>
    <w:rsid w:val="002E1956"/>
    <w:rsid w:val="002F274C"/>
    <w:rsid w:val="002F6A64"/>
    <w:rsid w:val="00312804"/>
    <w:rsid w:val="00314ADB"/>
    <w:rsid w:val="00320DB5"/>
    <w:rsid w:val="00324427"/>
    <w:rsid w:val="00324A6C"/>
    <w:rsid w:val="003251EF"/>
    <w:rsid w:val="0032786F"/>
    <w:rsid w:val="00327904"/>
    <w:rsid w:val="00330003"/>
    <w:rsid w:val="00333C2F"/>
    <w:rsid w:val="00344D7A"/>
    <w:rsid w:val="00347909"/>
    <w:rsid w:val="0035084D"/>
    <w:rsid w:val="00350C9A"/>
    <w:rsid w:val="003537D6"/>
    <w:rsid w:val="00360760"/>
    <w:rsid w:val="00366583"/>
    <w:rsid w:val="00370D08"/>
    <w:rsid w:val="00371C6A"/>
    <w:rsid w:val="00372531"/>
    <w:rsid w:val="003768C3"/>
    <w:rsid w:val="00376E49"/>
    <w:rsid w:val="003818EF"/>
    <w:rsid w:val="003846AA"/>
    <w:rsid w:val="0039541F"/>
    <w:rsid w:val="003A3D7C"/>
    <w:rsid w:val="003A687F"/>
    <w:rsid w:val="003B25BA"/>
    <w:rsid w:val="003C0E01"/>
    <w:rsid w:val="003C3D37"/>
    <w:rsid w:val="003C4F70"/>
    <w:rsid w:val="003D44CA"/>
    <w:rsid w:val="003D55AB"/>
    <w:rsid w:val="003E4ACF"/>
    <w:rsid w:val="003E5502"/>
    <w:rsid w:val="003F240F"/>
    <w:rsid w:val="00402958"/>
    <w:rsid w:val="004152C5"/>
    <w:rsid w:val="00416621"/>
    <w:rsid w:val="00422EAB"/>
    <w:rsid w:val="0042515C"/>
    <w:rsid w:val="00426805"/>
    <w:rsid w:val="004311D7"/>
    <w:rsid w:val="0043123C"/>
    <w:rsid w:val="00432E5E"/>
    <w:rsid w:val="00434D07"/>
    <w:rsid w:val="00436D1A"/>
    <w:rsid w:val="004428D8"/>
    <w:rsid w:val="00451622"/>
    <w:rsid w:val="00461551"/>
    <w:rsid w:val="00462FD6"/>
    <w:rsid w:val="004638F1"/>
    <w:rsid w:val="0046536F"/>
    <w:rsid w:val="00465A3A"/>
    <w:rsid w:val="00467E44"/>
    <w:rsid w:val="0047019F"/>
    <w:rsid w:val="0047624B"/>
    <w:rsid w:val="004769AD"/>
    <w:rsid w:val="00476D28"/>
    <w:rsid w:val="00480A26"/>
    <w:rsid w:val="00491ECA"/>
    <w:rsid w:val="00493705"/>
    <w:rsid w:val="004A62B2"/>
    <w:rsid w:val="004B3786"/>
    <w:rsid w:val="004C75F3"/>
    <w:rsid w:val="004E1746"/>
    <w:rsid w:val="004E6AB9"/>
    <w:rsid w:val="004F228C"/>
    <w:rsid w:val="004F3923"/>
    <w:rsid w:val="00501BA7"/>
    <w:rsid w:val="005211C9"/>
    <w:rsid w:val="005249D2"/>
    <w:rsid w:val="0052597E"/>
    <w:rsid w:val="00527184"/>
    <w:rsid w:val="00527367"/>
    <w:rsid w:val="005302FB"/>
    <w:rsid w:val="00533547"/>
    <w:rsid w:val="00546E63"/>
    <w:rsid w:val="00547C01"/>
    <w:rsid w:val="00550AE1"/>
    <w:rsid w:val="005510F1"/>
    <w:rsid w:val="00552EBA"/>
    <w:rsid w:val="00556E99"/>
    <w:rsid w:val="00556EBD"/>
    <w:rsid w:val="00557BFE"/>
    <w:rsid w:val="0056769E"/>
    <w:rsid w:val="00572578"/>
    <w:rsid w:val="005773CF"/>
    <w:rsid w:val="00583D1D"/>
    <w:rsid w:val="00597EFA"/>
    <w:rsid w:val="005B3265"/>
    <w:rsid w:val="005B43EE"/>
    <w:rsid w:val="005C06BD"/>
    <w:rsid w:val="005C44E3"/>
    <w:rsid w:val="005D1F07"/>
    <w:rsid w:val="005D2974"/>
    <w:rsid w:val="005D3ED2"/>
    <w:rsid w:val="005D3EF1"/>
    <w:rsid w:val="005D4725"/>
    <w:rsid w:val="005F0E0E"/>
    <w:rsid w:val="005F18E7"/>
    <w:rsid w:val="005F371B"/>
    <w:rsid w:val="005F5229"/>
    <w:rsid w:val="005F7978"/>
    <w:rsid w:val="00601672"/>
    <w:rsid w:val="00601948"/>
    <w:rsid w:val="0060366D"/>
    <w:rsid w:val="006070D2"/>
    <w:rsid w:val="00611F03"/>
    <w:rsid w:val="00615451"/>
    <w:rsid w:val="006178C2"/>
    <w:rsid w:val="006225A4"/>
    <w:rsid w:val="006254D6"/>
    <w:rsid w:val="00636C33"/>
    <w:rsid w:val="00636D9C"/>
    <w:rsid w:val="006412CF"/>
    <w:rsid w:val="0064140D"/>
    <w:rsid w:val="006436AB"/>
    <w:rsid w:val="00646EB5"/>
    <w:rsid w:val="0065142E"/>
    <w:rsid w:val="00655B25"/>
    <w:rsid w:val="00655B96"/>
    <w:rsid w:val="00655F00"/>
    <w:rsid w:val="0065622F"/>
    <w:rsid w:val="0066317E"/>
    <w:rsid w:val="006740B2"/>
    <w:rsid w:val="0067458E"/>
    <w:rsid w:val="006804AE"/>
    <w:rsid w:val="0068138E"/>
    <w:rsid w:val="006822D1"/>
    <w:rsid w:val="006856AA"/>
    <w:rsid w:val="00694EBD"/>
    <w:rsid w:val="006A04A0"/>
    <w:rsid w:val="006A4406"/>
    <w:rsid w:val="006B38B9"/>
    <w:rsid w:val="006B3F28"/>
    <w:rsid w:val="006B5207"/>
    <w:rsid w:val="006B7BE0"/>
    <w:rsid w:val="006D1E3F"/>
    <w:rsid w:val="006E47E8"/>
    <w:rsid w:val="006F16E4"/>
    <w:rsid w:val="006F548C"/>
    <w:rsid w:val="006F555B"/>
    <w:rsid w:val="007023FA"/>
    <w:rsid w:val="00703773"/>
    <w:rsid w:val="007123E0"/>
    <w:rsid w:val="00713BC7"/>
    <w:rsid w:val="007142D5"/>
    <w:rsid w:val="00715FB7"/>
    <w:rsid w:val="00717F50"/>
    <w:rsid w:val="00733D79"/>
    <w:rsid w:val="00740F03"/>
    <w:rsid w:val="007466C6"/>
    <w:rsid w:val="0075336B"/>
    <w:rsid w:val="00757043"/>
    <w:rsid w:val="007602B4"/>
    <w:rsid w:val="007611BC"/>
    <w:rsid w:val="007671E1"/>
    <w:rsid w:val="00770012"/>
    <w:rsid w:val="00776D06"/>
    <w:rsid w:val="0077739F"/>
    <w:rsid w:val="00777D04"/>
    <w:rsid w:val="00781464"/>
    <w:rsid w:val="00787970"/>
    <w:rsid w:val="007A3B17"/>
    <w:rsid w:val="007C1B2C"/>
    <w:rsid w:val="007C6504"/>
    <w:rsid w:val="007C6A02"/>
    <w:rsid w:val="007C7230"/>
    <w:rsid w:val="007D2B4F"/>
    <w:rsid w:val="007D78B2"/>
    <w:rsid w:val="007E0396"/>
    <w:rsid w:val="007E6AD3"/>
    <w:rsid w:val="007E7451"/>
    <w:rsid w:val="007F1D01"/>
    <w:rsid w:val="007F53AF"/>
    <w:rsid w:val="007F5CE6"/>
    <w:rsid w:val="007F6B23"/>
    <w:rsid w:val="008011B9"/>
    <w:rsid w:val="00801C73"/>
    <w:rsid w:val="00803218"/>
    <w:rsid w:val="0080439B"/>
    <w:rsid w:val="00820D81"/>
    <w:rsid w:val="008220FD"/>
    <w:rsid w:val="008227FD"/>
    <w:rsid w:val="00840CBE"/>
    <w:rsid w:val="00842C00"/>
    <w:rsid w:val="008457CE"/>
    <w:rsid w:val="008475AE"/>
    <w:rsid w:val="00852388"/>
    <w:rsid w:val="00865AB0"/>
    <w:rsid w:val="008712A2"/>
    <w:rsid w:val="00876844"/>
    <w:rsid w:val="008849F3"/>
    <w:rsid w:val="00884AF0"/>
    <w:rsid w:val="00885034"/>
    <w:rsid w:val="00887B45"/>
    <w:rsid w:val="0089187E"/>
    <w:rsid w:val="00895096"/>
    <w:rsid w:val="00897B71"/>
    <w:rsid w:val="008A1654"/>
    <w:rsid w:val="008A6DF8"/>
    <w:rsid w:val="008B2E63"/>
    <w:rsid w:val="008B32B2"/>
    <w:rsid w:val="008B38DB"/>
    <w:rsid w:val="008B3DB8"/>
    <w:rsid w:val="008B582C"/>
    <w:rsid w:val="008C2887"/>
    <w:rsid w:val="008E06DB"/>
    <w:rsid w:val="008E1672"/>
    <w:rsid w:val="008E4DB1"/>
    <w:rsid w:val="008E5657"/>
    <w:rsid w:val="008F24F1"/>
    <w:rsid w:val="009012F8"/>
    <w:rsid w:val="009047B8"/>
    <w:rsid w:val="0090488F"/>
    <w:rsid w:val="009123B0"/>
    <w:rsid w:val="00921DF8"/>
    <w:rsid w:val="00925CBA"/>
    <w:rsid w:val="00927FE4"/>
    <w:rsid w:val="00931B73"/>
    <w:rsid w:val="0093342B"/>
    <w:rsid w:val="00935BE5"/>
    <w:rsid w:val="00942767"/>
    <w:rsid w:val="00942A46"/>
    <w:rsid w:val="00950A78"/>
    <w:rsid w:val="00952CB0"/>
    <w:rsid w:val="009602B7"/>
    <w:rsid w:val="00963FC9"/>
    <w:rsid w:val="0097305A"/>
    <w:rsid w:val="0097324F"/>
    <w:rsid w:val="009732D0"/>
    <w:rsid w:val="009779E2"/>
    <w:rsid w:val="00985311"/>
    <w:rsid w:val="009905A7"/>
    <w:rsid w:val="0099374C"/>
    <w:rsid w:val="00994A17"/>
    <w:rsid w:val="009957A1"/>
    <w:rsid w:val="009A00F2"/>
    <w:rsid w:val="009A0B5B"/>
    <w:rsid w:val="009A13EC"/>
    <w:rsid w:val="009A1A4B"/>
    <w:rsid w:val="009A4C6F"/>
    <w:rsid w:val="009A62A2"/>
    <w:rsid w:val="009A6B98"/>
    <w:rsid w:val="009B071D"/>
    <w:rsid w:val="009B358E"/>
    <w:rsid w:val="009C0E58"/>
    <w:rsid w:val="009C17CC"/>
    <w:rsid w:val="009D3F1A"/>
    <w:rsid w:val="009E5AF5"/>
    <w:rsid w:val="009F11EA"/>
    <w:rsid w:val="009F1E82"/>
    <w:rsid w:val="00A00266"/>
    <w:rsid w:val="00A0069F"/>
    <w:rsid w:val="00A01B94"/>
    <w:rsid w:val="00A052ED"/>
    <w:rsid w:val="00A066E7"/>
    <w:rsid w:val="00A10A57"/>
    <w:rsid w:val="00A12CE3"/>
    <w:rsid w:val="00A15CAA"/>
    <w:rsid w:val="00A32E59"/>
    <w:rsid w:val="00A35525"/>
    <w:rsid w:val="00A357BB"/>
    <w:rsid w:val="00A468E6"/>
    <w:rsid w:val="00A51D6C"/>
    <w:rsid w:val="00A609DD"/>
    <w:rsid w:val="00A6145D"/>
    <w:rsid w:val="00A715BB"/>
    <w:rsid w:val="00A77DCB"/>
    <w:rsid w:val="00A837E0"/>
    <w:rsid w:val="00A92189"/>
    <w:rsid w:val="00AA155F"/>
    <w:rsid w:val="00AA38CF"/>
    <w:rsid w:val="00AB08D9"/>
    <w:rsid w:val="00AB6E10"/>
    <w:rsid w:val="00AD5527"/>
    <w:rsid w:val="00AD70AB"/>
    <w:rsid w:val="00AF2D7C"/>
    <w:rsid w:val="00AF7F4D"/>
    <w:rsid w:val="00B00252"/>
    <w:rsid w:val="00B02BB1"/>
    <w:rsid w:val="00B04F92"/>
    <w:rsid w:val="00B10ADE"/>
    <w:rsid w:val="00B27A63"/>
    <w:rsid w:val="00B314D0"/>
    <w:rsid w:val="00B33FFA"/>
    <w:rsid w:val="00B40273"/>
    <w:rsid w:val="00B40C19"/>
    <w:rsid w:val="00B45F9A"/>
    <w:rsid w:val="00B50ADD"/>
    <w:rsid w:val="00B55FEA"/>
    <w:rsid w:val="00B7321D"/>
    <w:rsid w:val="00B777C5"/>
    <w:rsid w:val="00B83FD7"/>
    <w:rsid w:val="00B93800"/>
    <w:rsid w:val="00B940E6"/>
    <w:rsid w:val="00BA0B8B"/>
    <w:rsid w:val="00BA4A98"/>
    <w:rsid w:val="00BA4C11"/>
    <w:rsid w:val="00BA72C8"/>
    <w:rsid w:val="00BB24DA"/>
    <w:rsid w:val="00BB4FDA"/>
    <w:rsid w:val="00BB6C1C"/>
    <w:rsid w:val="00BB7D38"/>
    <w:rsid w:val="00BC5510"/>
    <w:rsid w:val="00BE04A9"/>
    <w:rsid w:val="00BE22EC"/>
    <w:rsid w:val="00BF0467"/>
    <w:rsid w:val="00BF0CD2"/>
    <w:rsid w:val="00C010CA"/>
    <w:rsid w:val="00C0408F"/>
    <w:rsid w:val="00C065C5"/>
    <w:rsid w:val="00C103D7"/>
    <w:rsid w:val="00C112EA"/>
    <w:rsid w:val="00C12625"/>
    <w:rsid w:val="00C12BCD"/>
    <w:rsid w:val="00C13107"/>
    <w:rsid w:val="00C225F4"/>
    <w:rsid w:val="00C31712"/>
    <w:rsid w:val="00C41E0C"/>
    <w:rsid w:val="00C520C3"/>
    <w:rsid w:val="00C6107A"/>
    <w:rsid w:val="00C61D09"/>
    <w:rsid w:val="00C62A03"/>
    <w:rsid w:val="00C70C09"/>
    <w:rsid w:val="00C70C16"/>
    <w:rsid w:val="00C7387E"/>
    <w:rsid w:val="00C76A60"/>
    <w:rsid w:val="00C82670"/>
    <w:rsid w:val="00C827F3"/>
    <w:rsid w:val="00C95751"/>
    <w:rsid w:val="00C95B43"/>
    <w:rsid w:val="00CA12A3"/>
    <w:rsid w:val="00CB0398"/>
    <w:rsid w:val="00CB1D1E"/>
    <w:rsid w:val="00CB524F"/>
    <w:rsid w:val="00CC0679"/>
    <w:rsid w:val="00CC0CEA"/>
    <w:rsid w:val="00CC21D3"/>
    <w:rsid w:val="00CC3015"/>
    <w:rsid w:val="00CC304E"/>
    <w:rsid w:val="00CC34FF"/>
    <w:rsid w:val="00CC6BF6"/>
    <w:rsid w:val="00CD03F2"/>
    <w:rsid w:val="00CE0153"/>
    <w:rsid w:val="00CE4BF6"/>
    <w:rsid w:val="00CF08A9"/>
    <w:rsid w:val="00CF3DFB"/>
    <w:rsid w:val="00D003DF"/>
    <w:rsid w:val="00D01E65"/>
    <w:rsid w:val="00D0503C"/>
    <w:rsid w:val="00D06111"/>
    <w:rsid w:val="00D11221"/>
    <w:rsid w:val="00D154A7"/>
    <w:rsid w:val="00D23763"/>
    <w:rsid w:val="00D23C3A"/>
    <w:rsid w:val="00D24785"/>
    <w:rsid w:val="00D25025"/>
    <w:rsid w:val="00D25297"/>
    <w:rsid w:val="00D307AC"/>
    <w:rsid w:val="00D44854"/>
    <w:rsid w:val="00D5056C"/>
    <w:rsid w:val="00D50FA6"/>
    <w:rsid w:val="00D52285"/>
    <w:rsid w:val="00D614A1"/>
    <w:rsid w:val="00D757C4"/>
    <w:rsid w:val="00D83DAB"/>
    <w:rsid w:val="00D86209"/>
    <w:rsid w:val="00D923AD"/>
    <w:rsid w:val="00D92A70"/>
    <w:rsid w:val="00D9638A"/>
    <w:rsid w:val="00DA0326"/>
    <w:rsid w:val="00DA7C9F"/>
    <w:rsid w:val="00DB2C59"/>
    <w:rsid w:val="00DB2E91"/>
    <w:rsid w:val="00DB3A4F"/>
    <w:rsid w:val="00DC3D66"/>
    <w:rsid w:val="00DD1518"/>
    <w:rsid w:val="00DD1870"/>
    <w:rsid w:val="00DE544E"/>
    <w:rsid w:val="00DE75D2"/>
    <w:rsid w:val="00DE7C20"/>
    <w:rsid w:val="00DF5CB3"/>
    <w:rsid w:val="00E11BEF"/>
    <w:rsid w:val="00E11C7B"/>
    <w:rsid w:val="00E21B34"/>
    <w:rsid w:val="00E22063"/>
    <w:rsid w:val="00E22BE4"/>
    <w:rsid w:val="00E236D8"/>
    <w:rsid w:val="00E35F54"/>
    <w:rsid w:val="00E40451"/>
    <w:rsid w:val="00E42889"/>
    <w:rsid w:val="00E50921"/>
    <w:rsid w:val="00E533A2"/>
    <w:rsid w:val="00E56850"/>
    <w:rsid w:val="00E67881"/>
    <w:rsid w:val="00E71DE0"/>
    <w:rsid w:val="00E74231"/>
    <w:rsid w:val="00EA4BFD"/>
    <w:rsid w:val="00EB03F6"/>
    <w:rsid w:val="00EB4925"/>
    <w:rsid w:val="00EB62DF"/>
    <w:rsid w:val="00EC3331"/>
    <w:rsid w:val="00ED00D4"/>
    <w:rsid w:val="00EE7CEE"/>
    <w:rsid w:val="00EE7FDB"/>
    <w:rsid w:val="00EF3063"/>
    <w:rsid w:val="00EF52E8"/>
    <w:rsid w:val="00F033CE"/>
    <w:rsid w:val="00F07A48"/>
    <w:rsid w:val="00F16D26"/>
    <w:rsid w:val="00F27387"/>
    <w:rsid w:val="00F27E9B"/>
    <w:rsid w:val="00F32A03"/>
    <w:rsid w:val="00F43BE3"/>
    <w:rsid w:val="00F50D29"/>
    <w:rsid w:val="00F54203"/>
    <w:rsid w:val="00F57E36"/>
    <w:rsid w:val="00F60037"/>
    <w:rsid w:val="00F71E7B"/>
    <w:rsid w:val="00F77F4C"/>
    <w:rsid w:val="00F8627E"/>
    <w:rsid w:val="00F8677D"/>
    <w:rsid w:val="00F9272F"/>
    <w:rsid w:val="00F933B4"/>
    <w:rsid w:val="00F93DD8"/>
    <w:rsid w:val="00FA50C3"/>
    <w:rsid w:val="00FA66F9"/>
    <w:rsid w:val="00FB26D1"/>
    <w:rsid w:val="00FC1EA7"/>
    <w:rsid w:val="00FC586C"/>
    <w:rsid w:val="00FC5EF7"/>
    <w:rsid w:val="00FC7059"/>
    <w:rsid w:val="00FD43B2"/>
    <w:rsid w:val="00FD59DB"/>
    <w:rsid w:val="00FD59F2"/>
    <w:rsid w:val="00FD6413"/>
    <w:rsid w:val="00FE422C"/>
    <w:rsid w:val="00FE527E"/>
    <w:rsid w:val="00FF0D3D"/>
    <w:rsid w:val="00FF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ddd,#39f"/>
    </o:shapedefaults>
    <o:shapelayout v:ext="edit">
      <o:idmap v:ext="edit" data="1"/>
    </o:shapelayout>
  </w:shapeDefaults>
  <w:decimalSymbol w:val=","/>
  <w:listSeparator w:val=";"/>
  <w14:docId w14:val="47B1A9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502"/>
  </w:style>
  <w:style w:type="paragraph" w:styleId="Titre1">
    <w:name w:val="heading 1"/>
    <w:basedOn w:val="Normal"/>
    <w:next w:val="Normal"/>
    <w:qFormat/>
    <w:rsid w:val="003E5502"/>
    <w:pPr>
      <w:keepNext/>
      <w:outlineLvl w:val="0"/>
    </w:pPr>
    <w:rPr>
      <w:b/>
    </w:rPr>
  </w:style>
  <w:style w:type="paragraph" w:styleId="Titre2">
    <w:name w:val="heading 2"/>
    <w:basedOn w:val="Normal"/>
    <w:next w:val="Normal"/>
    <w:qFormat/>
    <w:rsid w:val="003E5502"/>
    <w:pPr>
      <w:keepNext/>
      <w:jc w:val="center"/>
      <w:outlineLvl w:val="1"/>
    </w:pPr>
    <w:rPr>
      <w:b/>
      <w:color w:val="FFFFFF"/>
      <w:sz w:val="28"/>
    </w:rPr>
  </w:style>
  <w:style w:type="paragraph" w:styleId="Titre3">
    <w:name w:val="heading 3"/>
    <w:basedOn w:val="Normal"/>
    <w:next w:val="Normal"/>
    <w:qFormat/>
    <w:rsid w:val="003E5502"/>
    <w:pPr>
      <w:keepNext/>
      <w:jc w:val="center"/>
      <w:outlineLvl w:val="2"/>
    </w:pPr>
    <w:rPr>
      <w:b/>
      <w:i/>
    </w:rPr>
  </w:style>
  <w:style w:type="paragraph" w:styleId="Titre4">
    <w:name w:val="heading 4"/>
    <w:basedOn w:val="Normal"/>
    <w:next w:val="Normal"/>
    <w:link w:val="Titre4Car"/>
    <w:qFormat/>
    <w:rsid w:val="003E5502"/>
    <w:pPr>
      <w:keepNext/>
      <w:outlineLvl w:val="3"/>
    </w:pPr>
    <w:rPr>
      <w:b/>
      <w:i/>
      <w:color w:val="0000FF"/>
    </w:rPr>
  </w:style>
  <w:style w:type="paragraph" w:styleId="Titre5">
    <w:name w:val="heading 5"/>
    <w:basedOn w:val="Normal"/>
    <w:next w:val="Normal"/>
    <w:qFormat/>
    <w:rsid w:val="003E5502"/>
    <w:pPr>
      <w:keepNext/>
      <w:jc w:val="center"/>
      <w:outlineLvl w:val="4"/>
    </w:pPr>
    <w:rPr>
      <w:b/>
      <w:i/>
      <w:u w:val="single"/>
    </w:rPr>
  </w:style>
  <w:style w:type="paragraph" w:styleId="Titre6">
    <w:name w:val="heading 6"/>
    <w:basedOn w:val="Normal"/>
    <w:next w:val="Normal"/>
    <w:qFormat/>
    <w:rsid w:val="003E5502"/>
    <w:pPr>
      <w:keepNext/>
      <w:jc w:val="both"/>
      <w:outlineLvl w:val="5"/>
    </w:pPr>
    <w:rPr>
      <w:b/>
      <w:i/>
      <w:color w:val="0000FF"/>
    </w:rPr>
  </w:style>
  <w:style w:type="paragraph" w:styleId="Titre7">
    <w:name w:val="heading 7"/>
    <w:basedOn w:val="Normal"/>
    <w:next w:val="Normal"/>
    <w:qFormat/>
    <w:rsid w:val="003E5502"/>
    <w:pPr>
      <w:keepNext/>
      <w:jc w:val="center"/>
      <w:outlineLvl w:val="6"/>
    </w:pPr>
    <w:rPr>
      <w:b/>
      <w:i/>
      <w:color w:val="0000FF"/>
    </w:rPr>
  </w:style>
  <w:style w:type="paragraph" w:styleId="Titre8">
    <w:name w:val="heading 8"/>
    <w:basedOn w:val="Normal"/>
    <w:next w:val="Normal"/>
    <w:qFormat/>
    <w:rsid w:val="003E5502"/>
    <w:pPr>
      <w:keepNext/>
      <w:ind w:right="110"/>
      <w:jc w:val="center"/>
      <w:outlineLvl w:val="7"/>
    </w:pPr>
    <w:rPr>
      <w:b/>
      <w:i/>
    </w:rPr>
  </w:style>
  <w:style w:type="paragraph" w:styleId="Titre9">
    <w:name w:val="heading 9"/>
    <w:basedOn w:val="Normal"/>
    <w:next w:val="Normal"/>
    <w:qFormat/>
    <w:rsid w:val="003E5502"/>
    <w:pPr>
      <w:keepNext/>
      <w:jc w:val="center"/>
      <w:outlineLvl w:val="8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3E5502"/>
    <w:rPr>
      <w:color w:val="0000FF"/>
      <w:u w:val="single"/>
    </w:rPr>
  </w:style>
  <w:style w:type="character" w:styleId="Lienhypertextesuivivisit">
    <w:name w:val="FollowedHyperlink"/>
    <w:basedOn w:val="Policepardfaut"/>
    <w:rsid w:val="003E5502"/>
    <w:rPr>
      <w:color w:val="800080"/>
      <w:u w:val="single"/>
    </w:rPr>
  </w:style>
  <w:style w:type="paragraph" w:styleId="En-tte">
    <w:name w:val="header"/>
    <w:basedOn w:val="Normal"/>
    <w:link w:val="En-tteCar"/>
    <w:uiPriority w:val="99"/>
    <w:rsid w:val="003E5502"/>
    <w:pPr>
      <w:tabs>
        <w:tab w:val="center" w:pos="4703"/>
        <w:tab w:val="right" w:pos="9406"/>
      </w:tabs>
    </w:pPr>
  </w:style>
  <w:style w:type="paragraph" w:styleId="Pieddepage">
    <w:name w:val="footer"/>
    <w:basedOn w:val="Normal"/>
    <w:link w:val="PieddepageCar"/>
    <w:uiPriority w:val="99"/>
    <w:rsid w:val="003E5502"/>
    <w:pPr>
      <w:tabs>
        <w:tab w:val="center" w:pos="4703"/>
        <w:tab w:val="right" w:pos="9406"/>
      </w:tabs>
    </w:pPr>
  </w:style>
  <w:style w:type="paragraph" w:styleId="Corpsdetexte">
    <w:name w:val="Body Text"/>
    <w:basedOn w:val="Normal"/>
    <w:link w:val="CorpsdetexteCar"/>
    <w:rsid w:val="003E5502"/>
    <w:rPr>
      <w:b/>
      <w:i/>
      <w:color w:val="0000FF"/>
    </w:rPr>
  </w:style>
  <w:style w:type="paragraph" w:styleId="Corpsdetexte2">
    <w:name w:val="Body Text 2"/>
    <w:basedOn w:val="Normal"/>
    <w:rsid w:val="003E5502"/>
    <w:rPr>
      <w:b/>
      <w:color w:val="0000FF"/>
    </w:rPr>
  </w:style>
  <w:style w:type="paragraph" w:styleId="Corpsdetexte3">
    <w:name w:val="Body Text 3"/>
    <w:basedOn w:val="Normal"/>
    <w:rsid w:val="003E5502"/>
    <w:rPr>
      <w:b/>
      <w:sz w:val="24"/>
    </w:rPr>
  </w:style>
  <w:style w:type="paragraph" w:styleId="Textedebulles">
    <w:name w:val="Balloon Text"/>
    <w:basedOn w:val="Normal"/>
    <w:link w:val="TextedebullesCar"/>
    <w:unhideWhenUsed/>
    <w:rsid w:val="00777D0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777D04"/>
    <w:rPr>
      <w:rFonts w:ascii="Tahoma" w:hAnsi="Tahoma" w:cs="Tahoma"/>
      <w:sz w:val="16"/>
      <w:szCs w:val="16"/>
    </w:rPr>
  </w:style>
  <w:style w:type="character" w:styleId="Accentuation">
    <w:name w:val="Emphasis"/>
    <w:basedOn w:val="Policepardfaut"/>
    <w:uiPriority w:val="20"/>
    <w:qFormat/>
    <w:rsid w:val="00803218"/>
    <w:rPr>
      <w:b/>
      <w:bCs/>
      <w:i w:val="0"/>
      <w:iCs w:val="0"/>
    </w:rPr>
  </w:style>
  <w:style w:type="character" w:customStyle="1" w:styleId="En-tteCar">
    <w:name w:val="En-tête Car"/>
    <w:basedOn w:val="Policepardfaut"/>
    <w:link w:val="En-tte"/>
    <w:uiPriority w:val="99"/>
    <w:rsid w:val="007671E1"/>
  </w:style>
  <w:style w:type="character" w:customStyle="1" w:styleId="PieddepageCar">
    <w:name w:val="Pied de page Car"/>
    <w:basedOn w:val="Policepardfaut"/>
    <w:link w:val="Pieddepage"/>
    <w:uiPriority w:val="99"/>
    <w:rsid w:val="007671E1"/>
  </w:style>
  <w:style w:type="character" w:customStyle="1" w:styleId="CorpsdetexteCar">
    <w:name w:val="Corps de texte Car"/>
    <w:basedOn w:val="Policepardfaut"/>
    <w:link w:val="Corpsdetexte"/>
    <w:rsid w:val="00B10ADE"/>
    <w:rPr>
      <w:b/>
      <w:i/>
      <w:color w:val="0000FF"/>
    </w:rPr>
  </w:style>
  <w:style w:type="character" w:customStyle="1" w:styleId="Titre4Car">
    <w:name w:val="Titre 4 Car"/>
    <w:basedOn w:val="Policepardfaut"/>
    <w:link w:val="Titre4"/>
    <w:rsid w:val="00A92189"/>
    <w:rPr>
      <w:b/>
      <w:i/>
      <w:color w:val="0000FF"/>
    </w:rPr>
  </w:style>
  <w:style w:type="paragraph" w:styleId="Paragraphedeliste">
    <w:name w:val="List Paragraph"/>
    <w:basedOn w:val="Normal"/>
    <w:link w:val="ParagraphedelisteCar"/>
    <w:uiPriority w:val="34"/>
    <w:qFormat/>
    <w:rsid w:val="00A357BB"/>
    <w:pPr>
      <w:ind w:left="708"/>
    </w:pPr>
  </w:style>
  <w:style w:type="paragraph" w:customStyle="1" w:styleId="P1justifi">
    <w:name w:val="P1 (justifié)"/>
    <w:autoRedefine/>
    <w:uiPriority w:val="99"/>
    <w:rsid w:val="009B358E"/>
    <w:pPr>
      <w:tabs>
        <w:tab w:val="left" w:pos="2977"/>
      </w:tabs>
      <w:ind w:left="2844" w:hanging="2418"/>
      <w:jc w:val="both"/>
    </w:pPr>
    <w:rPr>
      <w:rFonts w:asciiTheme="minorHAnsi" w:hAnsiTheme="minorHAnsi" w:cs="Arial"/>
      <w:bCs/>
      <w:color w:val="000000"/>
    </w:rPr>
  </w:style>
  <w:style w:type="paragraph" w:customStyle="1" w:styleId="Indentpuce1">
    <w:name w:val="Indent_puce1"/>
    <w:basedOn w:val="Normal"/>
    <w:rsid w:val="00A357BB"/>
    <w:pPr>
      <w:widowControl w:val="0"/>
      <w:numPr>
        <w:numId w:val="1"/>
      </w:numPr>
      <w:spacing w:before="120"/>
      <w:jc w:val="both"/>
    </w:pPr>
  </w:style>
  <w:style w:type="paragraph" w:customStyle="1" w:styleId="Corpsdetexte21">
    <w:name w:val="Corps de texte 21"/>
    <w:basedOn w:val="Normal"/>
    <w:rsid w:val="009A13EC"/>
    <w:pPr>
      <w:widowControl w:val="0"/>
    </w:pPr>
    <w:rPr>
      <w:b/>
      <w:sz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0322E5"/>
  </w:style>
  <w:style w:type="paragraph" w:customStyle="1" w:styleId="Style2">
    <w:name w:val="Style2"/>
    <w:basedOn w:val="Normal"/>
    <w:rsid w:val="00963FC9"/>
    <w:pPr>
      <w:numPr>
        <w:numId w:val="3"/>
      </w:numPr>
      <w:spacing w:line="360" w:lineRule="auto"/>
    </w:pPr>
    <w:rPr>
      <w:rFonts w:ascii="Arial" w:hAnsi="Arial"/>
      <w:b/>
      <w:color w:val="0000FF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502"/>
  </w:style>
  <w:style w:type="paragraph" w:styleId="Titre1">
    <w:name w:val="heading 1"/>
    <w:basedOn w:val="Normal"/>
    <w:next w:val="Normal"/>
    <w:qFormat/>
    <w:rsid w:val="003E5502"/>
    <w:pPr>
      <w:keepNext/>
      <w:outlineLvl w:val="0"/>
    </w:pPr>
    <w:rPr>
      <w:b/>
    </w:rPr>
  </w:style>
  <w:style w:type="paragraph" w:styleId="Titre2">
    <w:name w:val="heading 2"/>
    <w:basedOn w:val="Normal"/>
    <w:next w:val="Normal"/>
    <w:qFormat/>
    <w:rsid w:val="003E5502"/>
    <w:pPr>
      <w:keepNext/>
      <w:jc w:val="center"/>
      <w:outlineLvl w:val="1"/>
    </w:pPr>
    <w:rPr>
      <w:b/>
      <w:color w:val="FFFFFF"/>
      <w:sz w:val="28"/>
    </w:rPr>
  </w:style>
  <w:style w:type="paragraph" w:styleId="Titre3">
    <w:name w:val="heading 3"/>
    <w:basedOn w:val="Normal"/>
    <w:next w:val="Normal"/>
    <w:qFormat/>
    <w:rsid w:val="003E5502"/>
    <w:pPr>
      <w:keepNext/>
      <w:jc w:val="center"/>
      <w:outlineLvl w:val="2"/>
    </w:pPr>
    <w:rPr>
      <w:b/>
      <w:i/>
    </w:rPr>
  </w:style>
  <w:style w:type="paragraph" w:styleId="Titre4">
    <w:name w:val="heading 4"/>
    <w:basedOn w:val="Normal"/>
    <w:next w:val="Normal"/>
    <w:link w:val="Titre4Car"/>
    <w:qFormat/>
    <w:rsid w:val="003E5502"/>
    <w:pPr>
      <w:keepNext/>
      <w:outlineLvl w:val="3"/>
    </w:pPr>
    <w:rPr>
      <w:b/>
      <w:i/>
      <w:color w:val="0000FF"/>
    </w:rPr>
  </w:style>
  <w:style w:type="paragraph" w:styleId="Titre5">
    <w:name w:val="heading 5"/>
    <w:basedOn w:val="Normal"/>
    <w:next w:val="Normal"/>
    <w:qFormat/>
    <w:rsid w:val="003E5502"/>
    <w:pPr>
      <w:keepNext/>
      <w:jc w:val="center"/>
      <w:outlineLvl w:val="4"/>
    </w:pPr>
    <w:rPr>
      <w:b/>
      <w:i/>
      <w:u w:val="single"/>
    </w:rPr>
  </w:style>
  <w:style w:type="paragraph" w:styleId="Titre6">
    <w:name w:val="heading 6"/>
    <w:basedOn w:val="Normal"/>
    <w:next w:val="Normal"/>
    <w:qFormat/>
    <w:rsid w:val="003E5502"/>
    <w:pPr>
      <w:keepNext/>
      <w:jc w:val="both"/>
      <w:outlineLvl w:val="5"/>
    </w:pPr>
    <w:rPr>
      <w:b/>
      <w:i/>
      <w:color w:val="0000FF"/>
    </w:rPr>
  </w:style>
  <w:style w:type="paragraph" w:styleId="Titre7">
    <w:name w:val="heading 7"/>
    <w:basedOn w:val="Normal"/>
    <w:next w:val="Normal"/>
    <w:qFormat/>
    <w:rsid w:val="003E5502"/>
    <w:pPr>
      <w:keepNext/>
      <w:jc w:val="center"/>
      <w:outlineLvl w:val="6"/>
    </w:pPr>
    <w:rPr>
      <w:b/>
      <w:i/>
      <w:color w:val="0000FF"/>
    </w:rPr>
  </w:style>
  <w:style w:type="paragraph" w:styleId="Titre8">
    <w:name w:val="heading 8"/>
    <w:basedOn w:val="Normal"/>
    <w:next w:val="Normal"/>
    <w:qFormat/>
    <w:rsid w:val="003E5502"/>
    <w:pPr>
      <w:keepNext/>
      <w:ind w:right="110"/>
      <w:jc w:val="center"/>
      <w:outlineLvl w:val="7"/>
    </w:pPr>
    <w:rPr>
      <w:b/>
      <w:i/>
    </w:rPr>
  </w:style>
  <w:style w:type="paragraph" w:styleId="Titre9">
    <w:name w:val="heading 9"/>
    <w:basedOn w:val="Normal"/>
    <w:next w:val="Normal"/>
    <w:qFormat/>
    <w:rsid w:val="003E5502"/>
    <w:pPr>
      <w:keepNext/>
      <w:jc w:val="center"/>
      <w:outlineLvl w:val="8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3E5502"/>
    <w:rPr>
      <w:color w:val="0000FF"/>
      <w:u w:val="single"/>
    </w:rPr>
  </w:style>
  <w:style w:type="character" w:styleId="Lienhypertextesuivivisit">
    <w:name w:val="FollowedHyperlink"/>
    <w:basedOn w:val="Policepardfaut"/>
    <w:rsid w:val="003E5502"/>
    <w:rPr>
      <w:color w:val="800080"/>
      <w:u w:val="single"/>
    </w:rPr>
  </w:style>
  <w:style w:type="paragraph" w:styleId="En-tte">
    <w:name w:val="header"/>
    <w:basedOn w:val="Normal"/>
    <w:link w:val="En-tteCar"/>
    <w:uiPriority w:val="99"/>
    <w:rsid w:val="003E5502"/>
    <w:pPr>
      <w:tabs>
        <w:tab w:val="center" w:pos="4703"/>
        <w:tab w:val="right" w:pos="9406"/>
      </w:tabs>
    </w:pPr>
  </w:style>
  <w:style w:type="paragraph" w:styleId="Pieddepage">
    <w:name w:val="footer"/>
    <w:basedOn w:val="Normal"/>
    <w:link w:val="PieddepageCar"/>
    <w:uiPriority w:val="99"/>
    <w:rsid w:val="003E5502"/>
    <w:pPr>
      <w:tabs>
        <w:tab w:val="center" w:pos="4703"/>
        <w:tab w:val="right" w:pos="9406"/>
      </w:tabs>
    </w:pPr>
  </w:style>
  <w:style w:type="paragraph" w:styleId="Corpsdetexte">
    <w:name w:val="Body Text"/>
    <w:basedOn w:val="Normal"/>
    <w:link w:val="CorpsdetexteCar"/>
    <w:rsid w:val="003E5502"/>
    <w:rPr>
      <w:b/>
      <w:i/>
      <w:color w:val="0000FF"/>
    </w:rPr>
  </w:style>
  <w:style w:type="paragraph" w:styleId="Corpsdetexte2">
    <w:name w:val="Body Text 2"/>
    <w:basedOn w:val="Normal"/>
    <w:rsid w:val="003E5502"/>
    <w:rPr>
      <w:b/>
      <w:color w:val="0000FF"/>
    </w:rPr>
  </w:style>
  <w:style w:type="paragraph" w:styleId="Corpsdetexte3">
    <w:name w:val="Body Text 3"/>
    <w:basedOn w:val="Normal"/>
    <w:rsid w:val="003E5502"/>
    <w:rPr>
      <w:b/>
      <w:sz w:val="24"/>
    </w:rPr>
  </w:style>
  <w:style w:type="paragraph" w:styleId="Textedebulles">
    <w:name w:val="Balloon Text"/>
    <w:basedOn w:val="Normal"/>
    <w:link w:val="TextedebullesCar"/>
    <w:unhideWhenUsed/>
    <w:rsid w:val="00777D0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777D04"/>
    <w:rPr>
      <w:rFonts w:ascii="Tahoma" w:hAnsi="Tahoma" w:cs="Tahoma"/>
      <w:sz w:val="16"/>
      <w:szCs w:val="16"/>
    </w:rPr>
  </w:style>
  <w:style w:type="character" w:styleId="Accentuation">
    <w:name w:val="Emphasis"/>
    <w:basedOn w:val="Policepardfaut"/>
    <w:uiPriority w:val="20"/>
    <w:qFormat/>
    <w:rsid w:val="00803218"/>
    <w:rPr>
      <w:b/>
      <w:bCs/>
      <w:i w:val="0"/>
      <w:iCs w:val="0"/>
    </w:rPr>
  </w:style>
  <w:style w:type="character" w:customStyle="1" w:styleId="En-tteCar">
    <w:name w:val="En-tête Car"/>
    <w:basedOn w:val="Policepardfaut"/>
    <w:link w:val="En-tte"/>
    <w:uiPriority w:val="99"/>
    <w:rsid w:val="007671E1"/>
  </w:style>
  <w:style w:type="character" w:customStyle="1" w:styleId="PieddepageCar">
    <w:name w:val="Pied de page Car"/>
    <w:basedOn w:val="Policepardfaut"/>
    <w:link w:val="Pieddepage"/>
    <w:uiPriority w:val="99"/>
    <w:rsid w:val="007671E1"/>
  </w:style>
  <w:style w:type="character" w:customStyle="1" w:styleId="CorpsdetexteCar">
    <w:name w:val="Corps de texte Car"/>
    <w:basedOn w:val="Policepardfaut"/>
    <w:link w:val="Corpsdetexte"/>
    <w:rsid w:val="00B10ADE"/>
    <w:rPr>
      <w:b/>
      <w:i/>
      <w:color w:val="0000FF"/>
    </w:rPr>
  </w:style>
  <w:style w:type="character" w:customStyle="1" w:styleId="Titre4Car">
    <w:name w:val="Titre 4 Car"/>
    <w:basedOn w:val="Policepardfaut"/>
    <w:link w:val="Titre4"/>
    <w:rsid w:val="00A92189"/>
    <w:rPr>
      <w:b/>
      <w:i/>
      <w:color w:val="0000FF"/>
    </w:rPr>
  </w:style>
  <w:style w:type="paragraph" w:styleId="Paragraphedeliste">
    <w:name w:val="List Paragraph"/>
    <w:basedOn w:val="Normal"/>
    <w:link w:val="ParagraphedelisteCar"/>
    <w:uiPriority w:val="34"/>
    <w:qFormat/>
    <w:rsid w:val="00A357BB"/>
    <w:pPr>
      <w:ind w:left="708"/>
    </w:pPr>
  </w:style>
  <w:style w:type="paragraph" w:customStyle="1" w:styleId="P1justifi">
    <w:name w:val="P1 (justifié)"/>
    <w:autoRedefine/>
    <w:uiPriority w:val="99"/>
    <w:rsid w:val="009B358E"/>
    <w:pPr>
      <w:tabs>
        <w:tab w:val="left" w:pos="2977"/>
      </w:tabs>
      <w:ind w:left="2844" w:hanging="2418"/>
      <w:jc w:val="both"/>
    </w:pPr>
    <w:rPr>
      <w:rFonts w:asciiTheme="minorHAnsi" w:hAnsiTheme="minorHAnsi" w:cs="Arial"/>
      <w:bCs/>
      <w:color w:val="000000"/>
    </w:rPr>
  </w:style>
  <w:style w:type="paragraph" w:customStyle="1" w:styleId="Indentpuce1">
    <w:name w:val="Indent_puce1"/>
    <w:basedOn w:val="Normal"/>
    <w:rsid w:val="00A357BB"/>
    <w:pPr>
      <w:widowControl w:val="0"/>
      <w:numPr>
        <w:numId w:val="1"/>
      </w:numPr>
      <w:spacing w:before="120"/>
      <w:jc w:val="both"/>
    </w:pPr>
  </w:style>
  <w:style w:type="paragraph" w:customStyle="1" w:styleId="Corpsdetexte21">
    <w:name w:val="Corps de texte 21"/>
    <w:basedOn w:val="Normal"/>
    <w:rsid w:val="009A13EC"/>
    <w:pPr>
      <w:widowControl w:val="0"/>
    </w:pPr>
    <w:rPr>
      <w:b/>
      <w:sz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0322E5"/>
  </w:style>
  <w:style w:type="paragraph" w:customStyle="1" w:styleId="Style2">
    <w:name w:val="Style2"/>
    <w:basedOn w:val="Normal"/>
    <w:rsid w:val="00963FC9"/>
    <w:pPr>
      <w:numPr>
        <w:numId w:val="3"/>
      </w:numPr>
      <w:spacing w:line="360" w:lineRule="auto"/>
    </w:pPr>
    <w:rPr>
      <w:rFonts w:ascii="Arial" w:hAnsi="Arial"/>
      <w:b/>
      <w:color w:val="0000F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101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392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85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30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48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4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288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55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5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5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09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3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1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88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5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4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4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1263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37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199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123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6349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6080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909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6437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992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790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162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3049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9641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759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997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540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2233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609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19205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3297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92229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09744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1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67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8463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073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1104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502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93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85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020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Direction Marketing &amp; Communication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F692DD8-CF07-4F7F-BA3C-2D92EBF55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Arab Banking Corporation</Company>
  <LinksUpToDate>false</LinksUpToDate>
  <CharactersWithSpaces>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anis-berr</dc:creator>
  <cp:lastModifiedBy>PC</cp:lastModifiedBy>
  <cp:revision>2</cp:revision>
  <cp:lastPrinted>2009-10-27T15:03:00Z</cp:lastPrinted>
  <dcterms:created xsi:type="dcterms:W3CDTF">2021-08-07T15:28:00Z</dcterms:created>
  <dcterms:modified xsi:type="dcterms:W3CDTF">2021-08-07T15:28:00Z</dcterms:modified>
</cp:coreProperties>
</file>