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單元：不定積分（定義與運算法則）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一、什麼是不定積分（由導數反過來想）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導數是「已知函數，求變化率」；不定積分是它的逆運算——「已知變化率，求回原本的函數」。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若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，就稱 F(x) 是 f(x) 的一個原函數。f(x) 所有原函數的集合，記做 </w:t>
      </w:r>
      <m:oMath>
        <m:r>
          <m:t xml:space="preserve">∫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d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（讀作「f(x) 的不定積分」），寫成 </w:t>
      </w:r>
      <m:oMath>
        <m:r>
          <m:t xml:space="preserve">∫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d</m:t>
        </m:r>
        <m:r>
          <m:t xml:space="preserve">x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（C 是任意常數，叫積分常數）。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為什麼要加 C：把 F(x) 求導會得到 f(x)，但 F(x)+1、F(x)+5……求導也一樣得到 f(x)（常數的導數是 0）。所以「所有」原函數要用 F(x)+C 一次寫完，C 代表這個不確定的常數。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二、公式卡：基本初等函數的不定積分公式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這些是「查表就能用」的固定公式——每一條都可以用「求導數」反過來驗證（例如驗證第2條：把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n</m:t>
                </m:r>
                <m:r>
                  <m:t xml:space="preserve">+</m:t>
                </m:r>
                <m:r>
                  <m:t xml:space="preserve">1</m:t>
                </m:r>
              </m:sup>
            </m:sSup>
          </m:num>
          <m:den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求導，剛好得到 </w:t>
      </w:r>
      <m:oMath>
        <m:sSup>
          <m:e>
            <m:r>
              <m:t xml:space="preserve">x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）。之後每一題都是套用這些公式，不用重新推導。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∫</m:t>
        </m:r>
        <m:r>
          <m:t xml:space="preserve">0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t xml:space="preserve">C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∫</m:t>
        </m:r>
        <m:sSup>
          <m:e>
            <m:r>
              <m:t xml:space="preserve">x</m:t>
            </m:r>
          </m:e>
          <m:sup>
            <m:r>
              <m:t xml:space="preserve">n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n</m:t>
                </m:r>
                <m:r>
                  <m:t xml:space="preserve">+</m:t>
                </m:r>
                <m:r>
                  <m:t xml:space="preserve">1</m:t>
                </m:r>
              </m:sup>
            </m:sSup>
          </m:num>
          <m:den>
            <m:r>
              <m:t xml:space="preserve">n</m:t>
            </m:r>
            <m:r>
              <m:t xml:space="preserve">+</m:t>
            </m:r>
            <m:r>
              <m:t xml:space="preserve">1</m:t>
            </m:r>
          </m:den>
        </m:f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　　（n≠−1，這個限制很重要，練習C會考這一點）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∫</m:t>
        </m:r>
        <m:f>
          <m:num>
            <m:r>
              <m:t xml:space="preserve">1</m:t>
            </m:r>
          </m:num>
          <m:den>
            <m:r>
              <m:t xml:space="preserve">x</m:t>
            </m:r>
          </m:den>
        </m:f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rPr>
            <m:sty m:val="p"/>
          </m:rPr>
          <m:t xml:space="preserve">ln</m:t>
        </m:r>
        <m:d>
          <m:dPr>
            <m:begChr m:val="|"/>
            <m:endChr m:val="|"/>
          </m:dPr>
          <m:e>
            <m:r>
              <m:t xml:space="preserve">x</m:t>
            </m:r>
          </m:e>
        </m:d>
        <m:r>
          <m:t xml:space="preserve">+</m:t>
        </m:r>
        <m:r>
          <m:t xml:space="preserve">C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∫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</m:t>
        </m:r>
        <m:r>
          <m:t xml:space="preserve">C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∫</m:t>
        </m:r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x</m:t>
                </m:r>
              </m:sup>
            </m:sSup>
          </m:num>
          <m:den>
            <m:r>
              <m:rPr>
                <m:sty m:val="p"/>
              </m:rPr>
              <m:t xml:space="preserve">ln</m:t>
            </m:r>
            <m:r>
              <m:t xml:space="preserve"> </m:t>
            </m:r>
            <m:r>
              <m:t xml:space="preserve">a</m:t>
            </m:r>
          </m:den>
        </m:f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　　（a&gt;0 且 a≠1）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t xml:space="preserve">∫</m:t>
        </m:r>
        <m:r>
          <m:rPr>
            <m:sty m:val="p"/>
          </m:rPr>
          <m:t xml:space="preserve">cos</m:t>
        </m:r>
        <m:r>
          <m:t xml:space="preserve"> </m:t>
        </m:r>
        <m:r>
          <m:t xml:space="preserve">x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rPr>
            <m:sty m:val="p"/>
          </m:rPr>
          <m:t xml:space="preserve">sin</m:t>
        </m:r>
        <m:r>
          <m:t xml:space="preserve"> </m:t>
        </m:r>
        <m:r>
          <m:t xml:space="preserve">x</m:t>
        </m:r>
        <m:r>
          <m:t xml:space="preserve">+</m:t>
        </m:r>
        <m:r>
          <m:t xml:space="preserve">C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r>
          <m:t xml:space="preserve">∫</m:t>
        </m:r>
        <m:r>
          <m:rPr>
            <m:sty m:val="p"/>
          </m:rPr>
          <m:t xml:space="preserve">sin</m:t>
        </m:r>
        <m:r>
          <m:t xml:space="preserve"> </m:t>
        </m:r>
        <m:r>
          <m:t xml:space="preserve">x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=−</m:t>
        </m:r>
        <m:r>
          <m:rPr>
            <m:sty m:val="p"/>
          </m:rPr>
          <m:t xml:space="preserve">cos</m:t>
        </m:r>
        <m:r>
          <m:t xml:space="preserve"> </m:t>
        </m:r>
        <m:r>
          <m:t xml:space="preserve">x</m:t>
        </m:r>
        <m:r>
          <m:t xml:space="preserve">+</m:t>
        </m:r>
        <m:r>
          <m:t xml:space="preserve">C</m:t>
        </m:r>
      </m:oMath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三、公式卡：不定積分的運算法則（13.2）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常數倍法則：</w:t>
      </w:r>
      <m:oMath>
        <m:r>
          <m:t xml:space="preserve">∫</m:t>
        </m:r>
        <m:r>
          <m:t xml:space="preserve">k</m:t>
        </m:r>
        <m:r>
          <m:t xml:space="preserve">×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t xml:space="preserve">k</m:t>
        </m:r>
        <m:r>
          <m:t xml:space="preserve">∫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　　（k 是常數，把係數整個提出來）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和差法則：</w:t>
      </w:r>
      <m:oMath>
        <m:r>
          <m:t xml:space="preserve">∫[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±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] </m:t>
        </m:r>
        <m:r>
          <m:t xml:space="preserve">d</m:t>
        </m:r>
        <m:r>
          <m:t xml:space="preserve">x</m:t>
        </m:r>
        <m:r>
          <m:t xml:space="preserve">=∫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±∫</m:t>
        </m:r>
        <m:r>
          <m:t xml:space="preserve">g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　　（幾項相加減，可以逐項分開算）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這兩條法則合起來用，就能把「一個多項式的不定積分」拆成「每一項分別查公式卡」再合併。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四、範例：求 ∫(6x²−4x+3)dx（我做——老師先示範一次）</w:t>
      </w:r>
    </w:p>
    <w:p>
      <w:pPr>
        <w:keepNext/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跟著這套固定流程走，之後每一題（不管幾項）都用同一套框架。留意：算式裡每一項都標了同一個號碼①②③，代表「原式這一項」一路對應到「答案這一項」，是同一件事，只是換了個樣子。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 先看清楚這是幾項相加減——三項，逐項標號：</w:t>
      </w:r>
      <m:oMath>
        <m:r>
          <m:t xml:space="preserve">∫</m:t>
        </m:r>
        <m:r>
          <m:t xml:space="preserve">(</m:t>
        </m:r>
        <m:r>
          <m:t xml:space="preserve">①</m:t>
        </m:r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②−</m:t>
        </m:r>
        <m:r>
          <m:t xml:space="preserve">4</m:t>
        </m:r>
        <m:r>
          <m:t xml:space="preserve">x</m:t>
        </m:r>
        <m:r>
          <m:t xml:space="preserve">③+</m:t>
        </m:r>
        <m:r>
          <m:t xml:space="preserve">3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 用和差法則拆開，每項再用常數倍法則把係數提出來：</w:t>
      </w:r>
      <m:oMath>
        <m:r>
          <m:t xml:space="preserve">①</m:t>
        </m:r>
        <m:r>
          <m:t xml:space="preserve">6</m:t>
        </m:r>
        <m:r>
          <m:t xml:space="preserve">∫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②−</m:t>
        </m:r>
        <m:r>
          <m:t xml:space="preserve">4</m:t>
        </m:r>
        <m:r>
          <m:t xml:space="preserve">∫</m:t>
        </m:r>
        <m:r>
          <m:t xml:space="preserve">x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③+</m:t>
        </m:r>
        <m:r>
          <m:t xml:space="preserve">3</m:t>
        </m:r>
        <m:r>
          <m:t xml:space="preserve">∫</m:t>
        </m:r>
        <m:r>
          <m:t xml:space="preserve">1</m:t>
        </m:r>
        <m:r>
          <m:t xml:space="preserve"> </m:t>
        </m:r>
        <m:r>
          <m:t xml:space="preserve">d</m:t>
        </m:r>
        <m:r>
          <m:t xml:space="preserve">x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③ 對每一項套用公式卡的冪函數公式（第2條）逐項計算：</w:t>
      </w:r>
      <m:oMath>
        <m:r>
          <m:t xml:space="preserve">①</m:t>
        </m:r>
        <m:r>
          <m:t xml:space="preserve">6</m:t>
        </m:r>
        <m:r>
          <m:t xml:space="preserve">×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②−</m:t>
        </m:r>
        <m:r>
          <m:t xml:space="preserve">4</m:t>
        </m:r>
        <m:r>
          <m:t xml:space="preserve">×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  <m:r>
          <m:t xml:space="preserve">③+</m:t>
        </m:r>
        <m:r>
          <m:t xml:space="preserve">3</m:t>
        </m:r>
        <m:r>
          <m:t xml:space="preserve">x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④ 化簡每一項：</w:t>
      </w:r>
      <m:oMath>
        <m:r>
          <m:t xml:space="preserve">①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②−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③+</m:t>
        </m:r>
        <m:r>
          <m:t xml:space="preserve">3</m:t>
        </m:r>
        <m:r>
          <m:t xml:space="preserve">x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⑤ 所有項合併，最後只加「一個」C（不是每項各加一個C）：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C</m:t>
        </m:r>
      </m:oMath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五、範例：求 ∫(9x²+2x−5)dx（我們做——你跟老師一起完成）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先幫每一項標號，再照「我做」的五個步驟自己走一次，每一步寫在下面：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∫</m:t>
        </m:r>
        <m:r>
          <m:t xml:space="preserve">(</m:t>
        </m:r>
        <m:r>
          <m:t xml:space="preserve">①</m:t>
        </m:r>
        <m:r>
          <m:t xml:space="preserve">9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②+</m:t>
        </m:r>
        <m:r>
          <m:t xml:space="preserve">2</m:t>
        </m:r>
        <m:r>
          <m:t xml:space="preserve">x</m:t>
        </m:r>
        <m:r>
          <m:t xml:space="preserve">③−</m:t>
        </m:r>
        <m:r>
          <m:t xml:space="preserve">5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 = ?</m:t>
        </m:r>
      </m:oMath>
      <w:r>
        <w:rPr>
          <w:rFonts w:ascii="Calibri" w:hAnsi="Calibri" w:eastAsia="微軟正黑體"/>
          <w:sz w:val="24"/>
          <w:szCs w:val="24"/>
        </w:rPr>
        <w:t xml:space="preserve">　　（提示：跟「我做」一樣，先拆項、提係數，再查公式卡第2條）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接下來請拿《不定積分——課堂練習》，依這套框架完成練習A、B、C。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D6 明確教學三階段（我做－我們做－你做）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D11 標記對應、D2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13.1不定積分定義為全新概念導入（S10結構），需要放聲思考＋預告流程；13.2運算法則為多步驟程序運算（S2結構），易在拆項/提係數/加C時序列崩潰。學生為ASD，語義理解與執行功能較弱，需標記對應把「原式各項」與「答案各項」連成同一件事，並用手順卡把內隱步驟外顯化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2）：練習A/B/C各2題；練習B區塊開頭放一次手順卡精簡版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手順卡：完整版（工具卡）→只留關鍵詞清單（拆項/提係數/套公式/加C）→只留步驟數量提示（「這題有四步」）→完全移除。D11標記：練習A不需要（單項無跨項對應問題）→練習B給滿①②③→練習C不給，學生自己劃分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課前流程預告（上課前展示今天四件事：複習導數→公式卡→我做我們做→練習）、F2 番茄鐘分段（配合練習B/C之間的核對點）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高三數學．不定積分單元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