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D8465" w14:textId="66E7B46B" w:rsidR="00DD5363" w:rsidRDefault="00672151">
      <w:pPr>
        <w:rPr>
          <w:lang w:val="ru-RU"/>
        </w:rPr>
      </w:pPr>
      <w:r>
        <w:rPr>
          <w:lang w:val="ru-RU"/>
        </w:rPr>
        <w:t>Мы собрали аналитику</w:t>
      </w:r>
      <w:r w:rsidR="0056704C">
        <w:rPr>
          <w:lang w:val="ru-RU"/>
        </w:rPr>
        <w:t xml:space="preserve"> и полезную информацию</w:t>
      </w:r>
      <w:r>
        <w:rPr>
          <w:lang w:val="ru-RU"/>
        </w:rPr>
        <w:t>, которой хотели бы с Вами поделиться.</w:t>
      </w:r>
    </w:p>
    <w:p w14:paraId="7ED3A5F9" w14:textId="77777777" w:rsidR="004C60C7" w:rsidRDefault="004C60C7">
      <w:pPr>
        <w:rPr>
          <w:lang w:val="ru-RU"/>
        </w:rPr>
      </w:pPr>
    </w:p>
    <w:p w14:paraId="18932FAE" w14:textId="3505D93A" w:rsidR="004C60C7" w:rsidRDefault="004C60C7">
      <w:pPr>
        <w:rPr>
          <w:lang w:val="ru-RU"/>
        </w:rPr>
      </w:pPr>
      <w:r w:rsidRPr="004C60C7">
        <w:rPr>
          <w:lang w:val="ru-RU"/>
        </w:rPr>
        <w:t xml:space="preserve">По данным </w:t>
      </w:r>
      <w:r w:rsidR="00E86765">
        <w:rPr>
          <w:lang w:val="ru-RU"/>
        </w:rPr>
        <w:t>веб-сайта главы государства,</w:t>
      </w:r>
      <w:r w:rsidRPr="004C60C7">
        <w:rPr>
          <w:lang w:val="ru-RU"/>
        </w:rPr>
        <w:t xml:space="preserve"> Украина </w:t>
      </w:r>
      <w:r w:rsidR="000E7286">
        <w:rPr>
          <w:lang w:val="ru-RU"/>
        </w:rPr>
        <w:t xml:space="preserve">в прошлом году </w:t>
      </w:r>
      <w:r w:rsidRPr="004C60C7">
        <w:rPr>
          <w:lang w:val="ru-RU"/>
        </w:rPr>
        <w:t>запретила деятельность ряда российских платежных систем</w:t>
      </w:r>
      <w:r w:rsidR="009D6A7A">
        <w:rPr>
          <w:lang w:val="ru-RU"/>
        </w:rPr>
        <w:t>, таких как</w:t>
      </w:r>
      <w:r w:rsidR="00AE5A4A">
        <w:rPr>
          <w:lang w:val="ru-RU"/>
        </w:rPr>
        <w:t xml:space="preserve"> «Яндекс.Деньги», «</w:t>
      </w:r>
      <w:r w:rsidR="00AE5A4A">
        <w:t>QIWI Wallet</w:t>
      </w:r>
      <w:r w:rsidR="00AE5A4A">
        <w:rPr>
          <w:lang w:val="ru-RU"/>
        </w:rPr>
        <w:t>», «Единый Кошелек»,</w:t>
      </w:r>
      <w:r w:rsidR="009D6A7A">
        <w:rPr>
          <w:lang w:val="ru-RU"/>
        </w:rPr>
        <w:t xml:space="preserve"> «Золотая Корона», «Юнистрим»</w:t>
      </w:r>
      <w:r w:rsidR="00FE6DDA">
        <w:rPr>
          <w:lang w:val="ru-RU"/>
        </w:rPr>
        <w:t>, «Колибри» (ранее «Блиц»)</w:t>
      </w:r>
      <w:r>
        <w:rPr>
          <w:lang w:val="ru-RU"/>
        </w:rPr>
        <w:t>.</w:t>
      </w:r>
      <w:r w:rsidR="000E7286">
        <w:rPr>
          <w:lang w:val="ru-RU"/>
        </w:rPr>
        <w:t xml:space="preserve"> В связи с этим, мы можем применить лучшие практики, которые были разработаны крупными компаниями и протестированы миллионами пользователей по всему миру.</w:t>
      </w:r>
    </w:p>
    <w:p w14:paraId="216608DE" w14:textId="77777777" w:rsidR="00524FDC" w:rsidRDefault="00B17EB9">
      <w:pPr>
        <w:rPr>
          <w:lang w:val="ru-RU"/>
        </w:rPr>
      </w:pPr>
      <w:r>
        <w:rPr>
          <w:lang w:val="ru-RU"/>
        </w:rPr>
        <w:t>Источник</w:t>
      </w:r>
      <w:r w:rsidR="00A30EBB">
        <w:rPr>
          <w:lang w:val="ru-RU"/>
        </w:rPr>
        <w:t>и</w:t>
      </w:r>
      <w:r w:rsidR="00524FDC">
        <w:rPr>
          <w:lang w:val="ru-RU"/>
        </w:rPr>
        <w:t>:</w:t>
      </w:r>
    </w:p>
    <w:p w14:paraId="6F0592B7" w14:textId="40ABCC70" w:rsidR="00B17EB9" w:rsidRDefault="00D7539C">
      <w:pPr>
        <w:rPr>
          <w:lang w:val="ru-RU"/>
        </w:rPr>
      </w:pPr>
      <w:r>
        <w:rPr>
          <w:lang w:val="ru-RU"/>
        </w:rPr>
        <w:t xml:space="preserve">- </w:t>
      </w:r>
      <w:hyperlink r:id="rId5" w:history="1">
        <w:r w:rsidR="00B17EB9" w:rsidRPr="003C056B">
          <w:rPr>
            <w:rStyle w:val="Hyperlink"/>
            <w:lang w:val="ru-RU"/>
          </w:rPr>
          <w:t>http://forbes.net.ua/news/1422650-ukraina-zapretila-deyatelnost-ryada-rossijskih-platezhnyh-sistem</w:t>
        </w:r>
      </w:hyperlink>
      <w:r w:rsidR="00A30EBB">
        <w:rPr>
          <w:lang w:val="ru-RU"/>
        </w:rPr>
        <w:t>;</w:t>
      </w:r>
    </w:p>
    <w:p w14:paraId="0EDC0BEF" w14:textId="19CEC127" w:rsidR="00A41C4E" w:rsidRDefault="00D7539C">
      <w:pPr>
        <w:rPr>
          <w:lang w:val="ru-RU"/>
        </w:rPr>
      </w:pPr>
      <w:r>
        <w:rPr>
          <w:lang w:val="ru-RU"/>
        </w:rPr>
        <w:t xml:space="preserve">- </w:t>
      </w:r>
      <w:hyperlink r:id="rId6" w:history="1">
        <w:r w:rsidR="00A41C4E" w:rsidRPr="003C056B">
          <w:rPr>
            <w:rStyle w:val="Hyperlink"/>
            <w:lang w:val="ru-RU"/>
          </w:rPr>
          <w:t>http://itc.ua/news/nbu-zapretil-ispolzovanie-elektronnyih-deneg-webmoney-yandeks-dengi-qiwi-wallet-i-wallet-one-edinyiy-koshelek/</w:t>
        </w:r>
      </w:hyperlink>
    </w:p>
    <w:p w14:paraId="7387D80E" w14:textId="77777777" w:rsidR="008C496F" w:rsidRPr="00B1676C" w:rsidRDefault="008C496F" w:rsidP="00775D5E">
      <w:pPr>
        <w:rPr>
          <w:lang w:val="ru-RU"/>
        </w:rPr>
      </w:pPr>
    </w:p>
    <w:p w14:paraId="3D789509" w14:textId="0833CD43" w:rsidR="008C496F" w:rsidRDefault="008C496F">
      <w:pPr>
        <w:rPr>
          <w:lang w:val="ru-RU"/>
        </w:rPr>
      </w:pPr>
      <w:r>
        <w:rPr>
          <w:lang w:val="ru-RU"/>
        </w:rPr>
        <w:t>Также мы можем использовать наработки</w:t>
      </w:r>
      <w:r w:rsidR="009556D0">
        <w:rPr>
          <w:lang w:val="ru-RU"/>
        </w:rPr>
        <w:t xml:space="preserve"> западной платежной системы «</w:t>
      </w:r>
      <w:r>
        <w:t>PayPal</w:t>
      </w:r>
      <w:r w:rsidR="009556D0">
        <w:rPr>
          <w:lang w:val="ru-RU"/>
        </w:rPr>
        <w:t>», которая еще не начала свою деятельность в Украине и быть первыми, кто сделал действительно удобный сервис.</w:t>
      </w:r>
    </w:p>
    <w:p w14:paraId="39909611" w14:textId="77777777" w:rsidR="009954C1" w:rsidRDefault="009954C1">
      <w:pPr>
        <w:rPr>
          <w:lang w:val="ru-RU"/>
        </w:rPr>
      </w:pPr>
    </w:p>
    <w:p w14:paraId="38B0EED7" w14:textId="5DB1B7DD" w:rsidR="000F7232" w:rsidRDefault="009954C1">
      <w:pPr>
        <w:rPr>
          <w:lang w:val="ru-RU"/>
        </w:rPr>
      </w:pPr>
      <w:r>
        <w:rPr>
          <w:lang w:val="ru-RU"/>
        </w:rPr>
        <w:t>На данный момент мы активно занимаемся исследованием рынка операторов сотовой связи. В 2015 году у них был запущен сервис под названием «</w:t>
      </w:r>
      <w:r>
        <w:t>M-pesa</w:t>
      </w:r>
      <w:r>
        <w:rPr>
          <w:lang w:val="ru-RU"/>
        </w:rPr>
        <w:t>», который позволяет осуществлять переводы денежных средств. С нашей аналитикой по аудитории мы можем адаптировать и улучшить их сервис и сделать что-то, чем пользователи смогут пользоваться каждый день. Каждый час. Каждую минуту.</w:t>
      </w:r>
    </w:p>
    <w:p w14:paraId="05E77FB7" w14:textId="0F87E441" w:rsidR="000F7232" w:rsidRDefault="000F7232">
      <w:pPr>
        <w:rPr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3C056B">
          <w:rPr>
            <w:rStyle w:val="Hyperlink"/>
            <w:lang w:val="ru-RU"/>
          </w:rPr>
          <w:t>https://www.mpesa.in/portal/</w:t>
        </w:r>
      </w:hyperlink>
      <w:r>
        <w:rPr>
          <w:lang w:val="ru-RU"/>
        </w:rPr>
        <w:t xml:space="preserve">, </w:t>
      </w:r>
      <w:hyperlink r:id="rId8" w:history="1">
        <w:r w:rsidR="004F49FB" w:rsidRPr="003C056B">
          <w:rPr>
            <w:rStyle w:val="Hyperlink"/>
            <w:lang w:val="ru-RU"/>
          </w:rPr>
          <w:t>http://itc.ua/news/vodafone-zapustit-v-ukraine-servis-mobilnyih-platezhey-m-pesa/</w:t>
        </w:r>
      </w:hyperlink>
    </w:p>
    <w:p w14:paraId="0CA023E9" w14:textId="77777777" w:rsidR="00301DF2" w:rsidRPr="00DC2DF5" w:rsidRDefault="00301DF2">
      <w:pPr>
        <w:rPr>
          <w:lang w:val="ru-RU"/>
        </w:rPr>
      </w:pPr>
    </w:p>
    <w:p w14:paraId="768E5052" w14:textId="7E7E422B" w:rsidR="00301DF2" w:rsidRDefault="00301DF2" w:rsidP="00424D16">
      <w:pPr>
        <w:rPr>
          <w:lang w:val="ru-RU"/>
        </w:rPr>
      </w:pPr>
      <w:r>
        <w:rPr>
          <w:lang w:val="ru-RU"/>
        </w:rPr>
        <w:t xml:space="preserve">У нас есть опыт в разработке платежных систем. Мы принимали участие в разработке системы </w:t>
      </w:r>
      <w:r>
        <w:t xml:space="preserve">Bill.me </w:t>
      </w:r>
      <w:r>
        <w:rPr>
          <w:lang w:val="ru-RU"/>
        </w:rPr>
        <w:t>для выставления счетов домовладельцам.</w:t>
      </w:r>
    </w:p>
    <w:p w14:paraId="06018CA7" w14:textId="77777777" w:rsidR="00807613" w:rsidRDefault="00807613" w:rsidP="00424D16">
      <w:pPr>
        <w:rPr>
          <w:lang w:val="ru-RU"/>
        </w:rPr>
      </w:pPr>
    </w:p>
    <w:p w14:paraId="047D8703" w14:textId="31213AA8" w:rsidR="00807613" w:rsidRDefault="00F32885" w:rsidP="00424D16">
      <w:pPr>
        <w:rPr>
          <w:lang w:val="ru-RU"/>
        </w:rPr>
      </w:pPr>
      <w:r>
        <w:rPr>
          <w:lang w:val="ru-RU"/>
        </w:rPr>
        <w:t>Мы понимаем, что Вам нужно иметь представление о том, что будем делать, поэтому м</w:t>
      </w:r>
      <w:r w:rsidR="00807613">
        <w:rPr>
          <w:lang w:val="ru-RU"/>
        </w:rPr>
        <w:t xml:space="preserve">ы собрали </w:t>
      </w:r>
      <w:r w:rsidR="00B76886">
        <w:rPr>
          <w:lang w:val="ru-RU"/>
        </w:rPr>
        <w:t>чужие</w:t>
      </w:r>
      <w:r w:rsidR="007A1158">
        <w:rPr>
          <w:lang w:val="ru-RU"/>
        </w:rPr>
        <w:t xml:space="preserve"> работы</w:t>
      </w:r>
      <w:r w:rsidR="007F3E53">
        <w:rPr>
          <w:lang w:val="ru-RU"/>
        </w:rPr>
        <w:t xml:space="preserve"> (так называемый «Мудборд</w:t>
      </w:r>
      <w:r w:rsidR="00722F6C">
        <w:rPr>
          <w:lang w:val="ru-RU"/>
        </w:rPr>
        <w:t>»</w:t>
      </w:r>
      <w:r w:rsidR="007F3E53">
        <w:rPr>
          <w:lang w:val="ru-RU"/>
        </w:rPr>
        <w:t>)</w:t>
      </w:r>
      <w:r w:rsidR="007A1158">
        <w:rPr>
          <w:lang w:val="ru-RU"/>
        </w:rPr>
        <w:t>, на которые хотим ориентирова</w:t>
      </w:r>
      <w:r w:rsidR="004E308C">
        <w:rPr>
          <w:lang w:val="ru-RU"/>
        </w:rPr>
        <w:t>ться во время создания платежной системы</w:t>
      </w:r>
      <w:r w:rsidR="00977F41">
        <w:rPr>
          <w:lang w:val="ru-RU"/>
        </w:rPr>
        <w:t>:</w:t>
      </w:r>
    </w:p>
    <w:p w14:paraId="25B040E8" w14:textId="77777777" w:rsidR="007E5904" w:rsidRDefault="007E5904" w:rsidP="00424D16">
      <w:pPr>
        <w:rPr>
          <w:lang w:val="ru-RU"/>
        </w:rPr>
      </w:pPr>
    </w:p>
    <w:p w14:paraId="75B6BE7F" w14:textId="5A811237" w:rsidR="007E5904" w:rsidRPr="007C49CD" w:rsidRDefault="007E5904" w:rsidP="00424D16">
      <w:pPr>
        <w:rPr>
          <w:lang w:val="ru-RU"/>
        </w:rPr>
      </w:pPr>
      <w:r>
        <w:rPr>
          <w:lang w:val="ru-RU"/>
        </w:rPr>
        <w:t>Мы любим чистые и аккуратные работы, которые не только красиво выглядят, а и которыми удобно пользоваться</w:t>
      </w:r>
      <w:r w:rsidR="005941C5">
        <w:rPr>
          <w:lang w:val="ru-RU"/>
        </w:rPr>
        <w:t>.</w:t>
      </w:r>
    </w:p>
    <w:p w14:paraId="7EB71381" w14:textId="77777777" w:rsidR="007E5904" w:rsidRDefault="007E5904" w:rsidP="00424D16">
      <w:pPr>
        <w:rPr>
          <w:lang w:val="ru-RU"/>
        </w:rPr>
      </w:pPr>
    </w:p>
    <w:p w14:paraId="5308DD31" w14:textId="465710F3" w:rsidR="00751326" w:rsidRDefault="00977F41" w:rsidP="00977F41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Pr="00977F41">
          <w:rPr>
            <w:rStyle w:val="Hyperlink"/>
            <w:lang w:val="ru-RU"/>
          </w:rPr>
          <w:t>https://www.behance.net/gallery/51411633/PayPal-Concept</w:t>
        </w:r>
      </w:hyperlink>
    </w:p>
    <w:p w14:paraId="29998962" w14:textId="4AB3F0B1" w:rsidR="006D2C9C" w:rsidRPr="00E24E51" w:rsidRDefault="006D2C9C" w:rsidP="006D2C9C">
      <w:pPr>
        <w:ind w:left="720"/>
        <w:rPr>
          <w:b/>
          <w:lang w:val="ru-RU"/>
        </w:rPr>
      </w:pPr>
      <w:r w:rsidRPr="00E24E51">
        <w:rPr>
          <w:b/>
          <w:lang w:val="ru-RU"/>
        </w:rPr>
        <w:t>Концепт редиз</w:t>
      </w:r>
      <w:r w:rsidR="00FD60BE" w:rsidRPr="00E24E51">
        <w:rPr>
          <w:b/>
          <w:lang w:val="ru-RU"/>
        </w:rPr>
        <w:t xml:space="preserve">айна </w:t>
      </w:r>
      <w:r w:rsidR="00FD60BE" w:rsidRPr="00E24E51">
        <w:rPr>
          <w:b/>
        </w:rPr>
        <w:t>PayPal</w:t>
      </w:r>
      <w:r w:rsidR="00E24E51" w:rsidRPr="00E24E51">
        <w:rPr>
          <w:b/>
          <w:lang w:val="ru-RU"/>
        </w:rPr>
        <w:t>:</w:t>
      </w:r>
    </w:p>
    <w:p w14:paraId="6C916CC5" w14:textId="5A4877B4" w:rsidR="00B55D06" w:rsidRDefault="00B55D06" w:rsidP="00B55D06">
      <w:pPr>
        <w:pStyle w:val="ListParagraph"/>
        <w:rPr>
          <w:lang w:val="ru-RU"/>
        </w:rPr>
      </w:pPr>
      <w:r>
        <w:rPr>
          <w:lang w:val="ru-RU"/>
        </w:rPr>
        <w:t xml:space="preserve">В этой работе </w:t>
      </w:r>
      <w:r w:rsidR="00D411DB">
        <w:rPr>
          <w:lang w:val="ru-RU"/>
        </w:rPr>
        <w:t>нам</w:t>
      </w:r>
      <w:r>
        <w:rPr>
          <w:lang w:val="ru-RU"/>
        </w:rPr>
        <w:t xml:space="preserve"> нравится то, что можно быстро найти нужную информацию и нужные инструменты для работы</w:t>
      </w:r>
      <w:r w:rsidR="00597A82">
        <w:rPr>
          <w:lang w:val="ru-RU"/>
        </w:rPr>
        <w:t>;</w:t>
      </w:r>
    </w:p>
    <w:p w14:paraId="71EE2251" w14:textId="59C9380B" w:rsidR="00290532" w:rsidRDefault="00290532" w:rsidP="00B55D06">
      <w:pPr>
        <w:pStyle w:val="ListParagraph"/>
        <w:rPr>
          <w:lang w:val="ru-RU"/>
        </w:rPr>
      </w:pPr>
      <w:r>
        <w:rPr>
          <w:lang w:val="ru-RU"/>
        </w:rPr>
        <w:t>Нравится то, что можно создать автоматическую отправку платежей</w:t>
      </w:r>
      <w:r w:rsidR="005A4B87">
        <w:rPr>
          <w:lang w:val="ru-RU"/>
        </w:rPr>
        <w:t>, и эта</w:t>
      </w:r>
      <w:r>
        <w:rPr>
          <w:lang w:val="ru-RU"/>
        </w:rPr>
        <w:t xml:space="preserve"> </w:t>
      </w:r>
      <w:r w:rsidR="005A4B87">
        <w:rPr>
          <w:lang w:val="ru-RU"/>
        </w:rPr>
        <w:t>система</w:t>
      </w:r>
      <w:r>
        <w:rPr>
          <w:lang w:val="ru-RU"/>
        </w:rPr>
        <w:t xml:space="preserve"> имеет очень удобный и приятный для глаз</w:t>
      </w:r>
      <w:r w:rsidR="00250D80">
        <w:rPr>
          <w:lang w:val="ru-RU"/>
        </w:rPr>
        <w:t xml:space="preserve"> дизайн;</w:t>
      </w:r>
    </w:p>
    <w:p w14:paraId="01513142" w14:textId="420640FC" w:rsidR="00735F2F" w:rsidRDefault="00250D80" w:rsidP="00735F2F">
      <w:pPr>
        <w:pStyle w:val="ListParagraph"/>
        <w:rPr>
          <w:lang w:val="ru-RU"/>
        </w:rPr>
      </w:pPr>
      <w:r>
        <w:rPr>
          <w:lang w:val="ru-RU"/>
        </w:rPr>
        <w:t>Особое внимание было уделено истории. Удобно, л</w:t>
      </w:r>
      <w:r w:rsidR="00735F2F">
        <w:rPr>
          <w:lang w:val="ru-RU"/>
        </w:rPr>
        <w:t>огично, понятно, ничего лишнего;</w:t>
      </w:r>
    </w:p>
    <w:p w14:paraId="6E6D1D4E" w14:textId="28F7998E" w:rsidR="00EB7990" w:rsidRDefault="00EB7990" w:rsidP="00EB7990">
      <w:pPr>
        <w:pStyle w:val="ListParagraph"/>
        <w:rPr>
          <w:lang w:val="ru-RU"/>
        </w:rPr>
      </w:pPr>
      <w:r>
        <w:rPr>
          <w:lang w:val="ru-RU"/>
        </w:rPr>
        <w:t>Приятно удивили анимации оплаты;</w:t>
      </w:r>
    </w:p>
    <w:p w14:paraId="50B7745B" w14:textId="1A800A45" w:rsidR="00EB7990" w:rsidRDefault="00EB7990" w:rsidP="00EB7990">
      <w:pPr>
        <w:pStyle w:val="ListParagraph"/>
        <w:rPr>
          <w:lang w:val="ru-RU"/>
        </w:rPr>
      </w:pPr>
      <w:r>
        <w:rPr>
          <w:lang w:val="ru-RU"/>
        </w:rPr>
        <w:lastRenderedPageBreak/>
        <w:t>Очень хорошо, что предусмотрена поддержка всех устройств, ведь платежными системами пользуются не только с компьютеров, а и с мобильных телефонов, планшетов, и даже с час</w:t>
      </w:r>
      <w:r w:rsidR="001B4E59">
        <w:rPr>
          <w:lang w:val="ru-RU"/>
        </w:rPr>
        <w:t>ов,</w:t>
      </w:r>
      <w:r w:rsidR="00A06CE6">
        <w:rPr>
          <w:lang w:val="ru-RU"/>
        </w:rPr>
        <w:t xml:space="preserve"> которые мы увидим через один слайд</w:t>
      </w:r>
      <w:r w:rsidR="001B4E59">
        <w:rPr>
          <w:lang w:val="ru-RU"/>
        </w:rPr>
        <w:t>;</w:t>
      </w:r>
    </w:p>
    <w:p w14:paraId="09A57EE3" w14:textId="3613366E" w:rsidR="00D64941" w:rsidRDefault="00D64941" w:rsidP="00EB7990">
      <w:pPr>
        <w:pStyle w:val="ListParagraph"/>
        <w:rPr>
          <w:lang w:val="ru-RU"/>
        </w:rPr>
      </w:pPr>
      <w:r>
        <w:rPr>
          <w:lang w:val="ru-RU"/>
        </w:rPr>
        <w:t>Окошко оплаты товара – одна из самых важных деталей в подобных системах, поэтому она должна быть понятна даже для самых непродвинутых пользователей, чтобы ни у кого не возникало проблем на одном из</w:t>
      </w:r>
      <w:r w:rsidR="00855AAC">
        <w:rPr>
          <w:lang w:val="ru-RU"/>
        </w:rPr>
        <w:t xml:space="preserve"> самых важных для бизнеса</w:t>
      </w:r>
      <w:r w:rsidR="00832C7B">
        <w:rPr>
          <w:lang w:val="ru-RU"/>
        </w:rPr>
        <w:t xml:space="preserve"> и пользователя</w:t>
      </w:r>
      <w:r w:rsidR="00855AAC">
        <w:rPr>
          <w:lang w:val="ru-RU"/>
        </w:rPr>
        <w:t xml:space="preserve"> шагов;</w:t>
      </w:r>
    </w:p>
    <w:p w14:paraId="3FFAB778" w14:textId="18686848" w:rsidR="00855AAC" w:rsidRPr="00EB7990" w:rsidRDefault="00855AAC" w:rsidP="00EB7990">
      <w:pPr>
        <w:pStyle w:val="ListParagraph"/>
        <w:rPr>
          <w:lang w:val="ru-RU"/>
        </w:rPr>
      </w:pPr>
      <w:r>
        <w:rPr>
          <w:lang w:val="ru-RU"/>
        </w:rPr>
        <w:t>Приложение для часов. Сдержанность, лаконичность, ничего лишнего.</w:t>
      </w:r>
    </w:p>
    <w:p w14:paraId="3CE4F3E5" w14:textId="6FBCF8D5" w:rsidR="00977F41" w:rsidRDefault="00A2051A" w:rsidP="00977F41">
      <w:pPr>
        <w:pStyle w:val="ListParagraph"/>
        <w:numPr>
          <w:ilvl w:val="0"/>
          <w:numId w:val="1"/>
        </w:numPr>
        <w:rPr>
          <w:lang w:val="ru-RU"/>
        </w:rPr>
      </w:pPr>
      <w:hyperlink r:id="rId10" w:history="1">
        <w:r w:rsidRPr="003C056B">
          <w:rPr>
            <w:rStyle w:val="Hyperlink"/>
            <w:lang w:val="ru-RU"/>
          </w:rPr>
          <w:t>https://www.behance.net/gallery/53338723/MoneyTransfer</w:t>
        </w:r>
      </w:hyperlink>
    </w:p>
    <w:p w14:paraId="025D701D" w14:textId="73F9E951" w:rsidR="000C6E84" w:rsidRPr="000C6E84" w:rsidRDefault="000C6E84" w:rsidP="000C6E84">
      <w:pPr>
        <w:pStyle w:val="ListParagraph"/>
        <w:rPr>
          <w:b/>
          <w:lang w:val="ru-RU"/>
        </w:rPr>
      </w:pPr>
      <w:r w:rsidRPr="000C6E84">
        <w:rPr>
          <w:b/>
          <w:lang w:val="ru-RU"/>
        </w:rPr>
        <w:t xml:space="preserve">Дизайн сервиса </w:t>
      </w:r>
      <w:r w:rsidR="00B2066C">
        <w:rPr>
          <w:b/>
          <w:lang w:val="ru-RU"/>
        </w:rPr>
        <w:t>«</w:t>
      </w:r>
      <w:r w:rsidRPr="000C6E84">
        <w:rPr>
          <w:b/>
        </w:rPr>
        <w:t>Mon</w:t>
      </w:r>
      <w:r w:rsidR="00B2066C">
        <w:rPr>
          <w:b/>
        </w:rPr>
        <w:t>e</w:t>
      </w:r>
      <w:r w:rsidRPr="000C6E84">
        <w:rPr>
          <w:b/>
        </w:rPr>
        <w:t>y Transfer</w:t>
      </w:r>
      <w:r w:rsidR="00B2066C">
        <w:rPr>
          <w:b/>
          <w:lang w:val="ru-RU"/>
        </w:rPr>
        <w:t>»</w:t>
      </w:r>
      <w:r w:rsidRPr="000C6E84">
        <w:rPr>
          <w:b/>
        </w:rPr>
        <w:t>:</w:t>
      </w:r>
    </w:p>
    <w:p w14:paraId="7367DD46" w14:textId="69F5A12D" w:rsidR="00433CBE" w:rsidRDefault="00433CBE" w:rsidP="00433CBE">
      <w:pPr>
        <w:pStyle w:val="ListParagraph"/>
        <w:rPr>
          <w:lang w:val="ru-RU"/>
        </w:rPr>
      </w:pPr>
      <w:r>
        <w:rPr>
          <w:lang w:val="ru-RU"/>
        </w:rPr>
        <w:t>Этот сервис имеет очень приятный внешний вид</w:t>
      </w:r>
      <w:r w:rsidR="00B76886">
        <w:rPr>
          <w:lang w:val="ru-RU"/>
        </w:rPr>
        <w:t xml:space="preserve">. Он ориентирован на Украинскую аудиторию, поэтому </w:t>
      </w:r>
      <w:r w:rsidR="00AA1CB8">
        <w:rPr>
          <w:lang w:val="ru-RU"/>
        </w:rPr>
        <w:t>мы и внесли его в этот список</w:t>
      </w:r>
    </w:p>
    <w:p w14:paraId="6B7AF35B" w14:textId="25E12359" w:rsidR="002A738E" w:rsidRDefault="002A738E" w:rsidP="00433CBE">
      <w:pPr>
        <w:pStyle w:val="ListParagraph"/>
        <w:rPr>
          <w:lang w:val="ru-RU"/>
        </w:rPr>
      </w:pPr>
      <w:r>
        <w:rPr>
          <w:lang w:val="ru-RU"/>
        </w:rPr>
        <w:t>В создании любого дизайна, особенно, если это крупная система</w:t>
      </w:r>
      <w:r w:rsidR="007E7A28">
        <w:rPr>
          <w:lang w:val="ru-RU"/>
        </w:rPr>
        <w:t xml:space="preserve">, важно определить свою целевую аудиторию при помощи исследователя и составить портрет пользователя, который будет пользоваться </w:t>
      </w:r>
      <w:r w:rsidR="00F126B4">
        <w:rPr>
          <w:lang w:val="ru-RU"/>
        </w:rPr>
        <w:t>сервисом</w:t>
      </w:r>
      <w:r w:rsidR="007E7A28">
        <w:rPr>
          <w:lang w:val="ru-RU"/>
        </w:rPr>
        <w:t xml:space="preserve">, чтобы проявить эмпатию, поставить себя на место пользователя и делать продукт не для красоты, а для </w:t>
      </w:r>
      <w:r w:rsidR="00376085">
        <w:rPr>
          <w:lang w:val="ru-RU"/>
        </w:rPr>
        <w:t>реального пользователя</w:t>
      </w:r>
      <w:r w:rsidR="007E7A28">
        <w:rPr>
          <w:lang w:val="ru-RU"/>
        </w:rPr>
        <w:t>.</w:t>
      </w:r>
    </w:p>
    <w:p w14:paraId="1471BA49" w14:textId="6C84424A" w:rsidR="00B37090" w:rsidRDefault="00B37090" w:rsidP="00B37090">
      <w:pPr>
        <w:pStyle w:val="ListParagraph"/>
        <w:rPr>
          <w:lang w:val="ru-RU"/>
        </w:rPr>
      </w:pPr>
      <w:r>
        <w:rPr>
          <w:lang w:val="ru-RU"/>
        </w:rPr>
        <w:t>Дизайн этого сервиса был разработан для компьютеров и ноутбуков, но такой дизайн с легкостью адаптируется и под другие устройства.</w:t>
      </w:r>
    </w:p>
    <w:p w14:paraId="346A4921" w14:textId="0DA57EDA" w:rsidR="00B37090" w:rsidRPr="00B37090" w:rsidRDefault="00B37090" w:rsidP="00B37090">
      <w:pPr>
        <w:pStyle w:val="ListParagraph"/>
        <w:rPr>
          <w:lang w:val="ru-RU"/>
        </w:rPr>
      </w:pPr>
      <w:r>
        <w:rPr>
          <w:lang w:val="ru-RU"/>
        </w:rPr>
        <w:t>В презентации этого проекта нам понравилось то, что</w:t>
      </w:r>
      <w:r w:rsidR="00D411DB">
        <w:rPr>
          <w:lang w:val="ru-RU"/>
        </w:rPr>
        <w:t xml:space="preserve"> каждая деталь интерфейса показана в увеличенном размере, чтобы можно было ее детально рассмотреть и анализировать</w:t>
      </w:r>
    </w:p>
    <w:p w14:paraId="161A71BA" w14:textId="7D64F269" w:rsidR="00751326" w:rsidRDefault="002B46CF" w:rsidP="008F0EB5">
      <w:pPr>
        <w:pStyle w:val="ListParagraph"/>
        <w:numPr>
          <w:ilvl w:val="0"/>
          <w:numId w:val="1"/>
        </w:numPr>
        <w:rPr>
          <w:lang w:val="ru-RU"/>
        </w:rPr>
      </w:pPr>
      <w:hyperlink r:id="rId11" w:history="1">
        <w:r w:rsidRPr="003C056B">
          <w:rPr>
            <w:rStyle w:val="Hyperlink"/>
            <w:lang w:val="ru-RU"/>
          </w:rPr>
          <w:t>https://www.behance.net/gallery/52568959/Otkritie-Bank-Redesign</w:t>
        </w:r>
      </w:hyperlink>
    </w:p>
    <w:p w14:paraId="1EC74022" w14:textId="486097CE" w:rsidR="00B2066C" w:rsidRDefault="00B2066C" w:rsidP="00B2066C">
      <w:pPr>
        <w:pStyle w:val="ListParagraph"/>
        <w:rPr>
          <w:lang w:val="ru-RU"/>
        </w:rPr>
      </w:pPr>
      <w:r>
        <w:rPr>
          <w:lang w:val="ru-RU"/>
        </w:rPr>
        <w:t>Редизайн банка «Открытие»</w:t>
      </w:r>
    </w:p>
    <w:p w14:paraId="66829F44" w14:textId="63CC3EFF" w:rsidR="00C46758" w:rsidRDefault="00E93A9F" w:rsidP="00B2066C">
      <w:pPr>
        <w:pStyle w:val="ListParagraph"/>
        <w:rPr>
          <w:lang w:val="ru-RU"/>
        </w:rPr>
      </w:pPr>
      <w:r>
        <w:rPr>
          <w:lang w:val="ru-RU"/>
        </w:rPr>
        <w:t>13 мая 2017 года был проведен редизайн</w:t>
      </w:r>
      <w:r w:rsidR="003D3996">
        <w:rPr>
          <w:lang w:val="ru-RU"/>
        </w:rPr>
        <w:t xml:space="preserve"> мобильного приложения</w:t>
      </w:r>
      <w:r>
        <w:rPr>
          <w:lang w:val="ru-RU"/>
        </w:rPr>
        <w:t xml:space="preserve"> </w:t>
      </w:r>
      <w:r w:rsidR="00376085">
        <w:rPr>
          <w:lang w:val="ru-RU"/>
        </w:rPr>
        <w:t>крупнейшего приватного банка в России</w:t>
      </w:r>
      <w:r w:rsidR="00305CD3">
        <w:rPr>
          <w:lang w:val="ru-RU"/>
        </w:rPr>
        <w:t xml:space="preserve"> «Открытие»</w:t>
      </w:r>
      <w:r w:rsidR="000F7E89">
        <w:rPr>
          <w:lang w:val="ru-RU"/>
        </w:rPr>
        <w:t>,.</w:t>
      </w:r>
    </w:p>
    <w:p w14:paraId="24B49258" w14:textId="5751991D" w:rsidR="008F0EB5" w:rsidRDefault="00D3318F" w:rsidP="00D3318F">
      <w:pPr>
        <w:pStyle w:val="ListParagraph"/>
        <w:rPr>
          <w:lang w:val="ru-RU"/>
        </w:rPr>
      </w:pPr>
      <w:r>
        <w:rPr>
          <w:lang w:val="ru-RU"/>
        </w:rPr>
        <w:t xml:space="preserve">Источник – </w:t>
      </w:r>
      <w:hyperlink r:id="rId12" w:history="1">
        <w:r w:rsidRPr="003C056B">
          <w:rPr>
            <w:rStyle w:val="Hyperlink"/>
            <w:lang w:val="ru-RU"/>
          </w:rPr>
          <w:t>http://knowledge.allbest.ru/marketing/3c0b65635b2ac69b5c53a89421316c26_0.html</w:t>
        </w:r>
      </w:hyperlink>
    </w:p>
    <w:p w14:paraId="58EDF02B" w14:textId="14AC3FF2" w:rsidR="00D04F2E" w:rsidRDefault="00D04F2E" w:rsidP="00D3318F">
      <w:pPr>
        <w:pStyle w:val="ListParagraph"/>
        <w:rPr>
          <w:lang w:val="ru-RU"/>
        </w:rPr>
      </w:pPr>
      <w:r>
        <w:rPr>
          <w:lang w:val="ru-RU"/>
        </w:rPr>
        <w:t>Редизайн улучшил управление счетами. Теперь можно просмотреть всю историю транз</w:t>
      </w:r>
      <w:r w:rsidR="00B95BA2">
        <w:rPr>
          <w:lang w:val="ru-RU"/>
        </w:rPr>
        <w:t>акций в деталях.</w:t>
      </w:r>
    </w:p>
    <w:p w14:paraId="6A5D344C" w14:textId="6BC83D5F" w:rsidR="00B95BA2" w:rsidRDefault="00B95BA2" w:rsidP="00D3318F">
      <w:pPr>
        <w:pStyle w:val="ListParagraph"/>
        <w:rPr>
          <w:lang w:val="ru-RU"/>
        </w:rPr>
      </w:pPr>
      <w:r>
        <w:rPr>
          <w:lang w:val="ru-RU"/>
        </w:rPr>
        <w:t>Добавлены мгновенные платежи, которые можно совершить в два касания.</w:t>
      </w:r>
    </w:p>
    <w:p w14:paraId="691317A1" w14:textId="1C7E7028" w:rsidR="0091015D" w:rsidRDefault="0091015D" w:rsidP="00D3318F">
      <w:pPr>
        <w:pStyle w:val="ListParagraph"/>
        <w:rPr>
          <w:lang w:val="ru-RU"/>
        </w:rPr>
      </w:pPr>
      <w:r>
        <w:rPr>
          <w:lang w:val="ru-RU"/>
        </w:rPr>
        <w:t>Ниже показан сам процесс мгновенных платежей.</w:t>
      </w:r>
    </w:p>
    <w:p w14:paraId="0D37CB9B" w14:textId="3000D66C" w:rsidR="005729D5" w:rsidRDefault="005729D5" w:rsidP="00D3318F">
      <w:pPr>
        <w:pStyle w:val="ListParagraph"/>
        <w:rPr>
          <w:lang w:val="ru-RU"/>
        </w:rPr>
      </w:pPr>
      <w:r>
        <w:rPr>
          <w:lang w:val="ru-RU"/>
        </w:rPr>
        <w:t>После совершения транзакции система отправляет чек, который имеет хороший внешний вид, поскольку соответствует реальному.</w:t>
      </w:r>
    </w:p>
    <w:p w14:paraId="7CDB43E1" w14:textId="63421B92" w:rsidR="005C431A" w:rsidRDefault="005C431A" w:rsidP="00D3318F">
      <w:pPr>
        <w:pStyle w:val="ListParagraph"/>
        <w:rPr>
          <w:lang w:val="ru-RU"/>
        </w:rPr>
      </w:pPr>
      <w:r>
        <w:rPr>
          <w:lang w:val="ru-RU"/>
        </w:rPr>
        <w:t xml:space="preserve">Банк предоставляет множество продукции с </w:t>
      </w:r>
      <w:r>
        <w:t>CTA-</w:t>
      </w:r>
      <w:r>
        <w:rPr>
          <w:lang w:val="ru-RU"/>
        </w:rPr>
        <w:t>кнопкой, которая позволяет мгновенно совершить целевое действие, будь то оплата авиабилета</w:t>
      </w:r>
      <w:r w:rsidR="00721DB6">
        <w:rPr>
          <w:lang w:val="ru-RU"/>
        </w:rPr>
        <w:t xml:space="preserve"> или получение кредита</w:t>
      </w:r>
      <w:r w:rsidR="000A7CC6">
        <w:rPr>
          <w:lang w:val="ru-RU"/>
        </w:rPr>
        <w:t>.</w:t>
      </w:r>
    </w:p>
    <w:p w14:paraId="7E8B59BC" w14:textId="6C2B09FD" w:rsidR="00AF18E3" w:rsidRDefault="00AF18E3" w:rsidP="00D3318F">
      <w:pPr>
        <w:pStyle w:val="ListParagraph"/>
        <w:rPr>
          <w:lang w:val="ru-RU"/>
        </w:rPr>
      </w:pPr>
      <w:r>
        <w:rPr>
          <w:lang w:val="ru-RU"/>
        </w:rPr>
        <w:t>Не забыли о предложениях и скидках, чтобы пользователь был всегда в курсе последних обновлений компаний-партнеров.</w:t>
      </w:r>
    </w:p>
    <w:p w14:paraId="706BCF64" w14:textId="77777777" w:rsidR="00D3318F" w:rsidRPr="00D3318F" w:rsidRDefault="00D3318F" w:rsidP="00D3318F">
      <w:pPr>
        <w:pStyle w:val="ListParagraph"/>
        <w:rPr>
          <w:lang w:val="ru-RU"/>
        </w:rPr>
      </w:pPr>
    </w:p>
    <w:p w14:paraId="366D6E0F" w14:textId="77777777" w:rsidR="00977F41" w:rsidRPr="000F7232" w:rsidRDefault="00977F41">
      <w:pPr>
        <w:rPr>
          <w:lang w:val="ru-RU"/>
        </w:rPr>
      </w:pPr>
    </w:p>
    <w:p w14:paraId="0F89A6A5" w14:textId="313478AD" w:rsidR="00751326" w:rsidRPr="00A2051A" w:rsidRDefault="00751326">
      <w:pPr>
        <w:rPr>
          <w:lang w:val="ru-RU"/>
        </w:rPr>
      </w:pPr>
      <w:r>
        <w:rPr>
          <w:lang w:val="ru-RU"/>
        </w:rPr>
        <w:t>Предложения:</w:t>
      </w:r>
    </w:p>
    <w:p w14:paraId="094561B9" w14:textId="415F72B8" w:rsidR="00E06B99" w:rsidRDefault="00315C22">
      <w:pPr>
        <w:rPr>
          <w:lang w:val="ru-RU"/>
        </w:rPr>
      </w:pPr>
      <w:r>
        <w:rPr>
          <w:lang w:val="ru-RU"/>
        </w:rPr>
        <w:t xml:space="preserve">- </w:t>
      </w:r>
      <w:r w:rsidR="00751326">
        <w:rPr>
          <w:lang w:val="ru-RU"/>
        </w:rPr>
        <w:t xml:space="preserve">Можно реализовать возможность отправки денег при помощи </w:t>
      </w:r>
      <w:r w:rsidR="00751326">
        <w:t>Siri</w:t>
      </w:r>
      <w:r w:rsidR="00751326">
        <w:rPr>
          <w:lang w:val="ru-RU"/>
        </w:rPr>
        <w:t>, как это сделала «</w:t>
      </w:r>
      <w:r w:rsidR="00751326">
        <w:t>PayPal</w:t>
      </w:r>
      <w:r w:rsidR="00751326">
        <w:rPr>
          <w:lang w:val="ru-RU"/>
        </w:rPr>
        <w:t>»</w:t>
      </w:r>
      <w:r w:rsidR="00D1516A">
        <w:rPr>
          <w:lang w:val="ru-RU"/>
        </w:rPr>
        <w:t>;</w:t>
      </w:r>
    </w:p>
    <w:p w14:paraId="4319098F" w14:textId="32F5602C" w:rsidR="00DC2DF5" w:rsidRDefault="00DC2DF5">
      <w:pPr>
        <w:rPr>
          <w:lang w:val="ru-RU"/>
        </w:rPr>
      </w:pPr>
      <w:r>
        <w:rPr>
          <w:lang w:val="ru-RU"/>
        </w:rPr>
        <w:t xml:space="preserve">- Можно интегрировать платежную систему с </w:t>
      </w:r>
      <w:r>
        <w:t>Tele</w:t>
      </w:r>
      <w:r w:rsidR="00D82D90">
        <w:t>g</w:t>
      </w:r>
      <w:r>
        <w:t>ram Messenger</w:t>
      </w:r>
      <w:r w:rsidR="00D82D90">
        <w:rPr>
          <w:lang w:val="ru-RU"/>
        </w:rPr>
        <w:t>. Для этого уже существуют механизмы интеграции. Самое приятное в этом не только простота реализации, а и нулевая комиссия</w:t>
      </w:r>
      <w:r w:rsidR="00D1516A">
        <w:rPr>
          <w:lang w:val="ru-RU"/>
        </w:rPr>
        <w:t>;</w:t>
      </w:r>
    </w:p>
    <w:p w14:paraId="3B4478D2" w14:textId="3B109E38" w:rsidR="009453C2" w:rsidRDefault="009453C2">
      <w:pPr>
        <w:rPr>
          <w:lang w:val="ru-RU"/>
        </w:rPr>
      </w:pPr>
      <w:r>
        <w:rPr>
          <w:lang w:val="ru-RU"/>
        </w:rPr>
        <w:t>- Создать автоматическую отправку платежей. Будь то коммунальные услуги или оплата учетной записи электронного сервиса, например, «</w:t>
      </w:r>
      <w:r>
        <w:t>Dropbox</w:t>
      </w:r>
      <w:r>
        <w:rPr>
          <w:lang w:val="ru-RU"/>
        </w:rPr>
        <w:t>»</w:t>
      </w:r>
      <w:r w:rsidR="000953D6">
        <w:rPr>
          <w:lang w:val="ru-RU"/>
        </w:rPr>
        <w:t>;</w:t>
      </w:r>
    </w:p>
    <w:p w14:paraId="7C9C3734" w14:textId="6E17ACB9" w:rsidR="00707CB1" w:rsidRPr="00DD0778" w:rsidRDefault="00707CB1">
      <w:pPr>
        <w:rPr>
          <w:lang w:val="ru-RU"/>
        </w:rPr>
      </w:pPr>
      <w:r>
        <w:rPr>
          <w:lang w:val="ru-RU"/>
        </w:rPr>
        <w:t xml:space="preserve">- Создание приложения для </w:t>
      </w:r>
      <w:r>
        <w:t>iOS</w:t>
      </w:r>
      <w:r w:rsidR="00C92D95">
        <w:t xml:space="preserve"> и Android</w:t>
      </w:r>
      <w:r>
        <w:t xml:space="preserve"> </w:t>
      </w:r>
      <w:r>
        <w:rPr>
          <w:lang w:val="ru-RU"/>
        </w:rPr>
        <w:t xml:space="preserve">для оплаты </w:t>
      </w:r>
      <w:r w:rsidR="000B67EA">
        <w:rPr>
          <w:lang w:val="ru-RU"/>
        </w:rPr>
        <w:t>мобильным телефоном</w:t>
      </w:r>
      <w:r>
        <w:rPr>
          <w:lang w:val="ru-RU"/>
        </w:rPr>
        <w:t>;</w:t>
      </w:r>
      <w:r w:rsidR="00D055CA">
        <w:rPr>
          <w:lang w:val="ru-RU"/>
        </w:rPr>
        <w:t xml:space="preserve"> По статистике </w:t>
      </w:r>
      <w:r w:rsidR="00DD0778">
        <w:rPr>
          <w:lang w:val="ru-RU"/>
        </w:rPr>
        <w:t xml:space="preserve">Юрия Батхина, </w:t>
      </w:r>
      <w:r w:rsidR="00DD0778" w:rsidRPr="00DD0778">
        <w:rPr>
          <w:lang w:val="ru-RU"/>
        </w:rPr>
        <w:t>директора по развитию бизнеса Mastercard в Украине</w:t>
      </w:r>
      <w:r w:rsidR="00DD0778">
        <w:rPr>
          <w:lang w:val="ru-RU"/>
        </w:rPr>
        <w:t>, «</w:t>
      </w:r>
      <w:r w:rsidR="00DD0778" w:rsidRPr="00DD0778">
        <w:rPr>
          <w:lang w:val="ru-RU"/>
        </w:rPr>
        <w:t>Сегодня 72% украинских онлайн-пользователей предоставили бы предпочтение расчетам смартфоном</w:t>
      </w:r>
      <w:r w:rsidR="00DD0778">
        <w:rPr>
          <w:lang w:val="ru-RU"/>
        </w:rPr>
        <w:t>».</w:t>
      </w:r>
    </w:p>
    <w:p w14:paraId="765E0BC3" w14:textId="3E1326F7" w:rsidR="001E5C84" w:rsidRDefault="001E5C84">
      <w:pPr>
        <w:rPr>
          <w:lang w:val="ru-RU"/>
        </w:rPr>
      </w:pPr>
      <w:r>
        <w:rPr>
          <w:lang w:val="ru-RU"/>
        </w:rPr>
        <w:t xml:space="preserve">- Создание приложения на </w:t>
      </w:r>
      <w:r>
        <w:t xml:space="preserve">Apple Watch </w:t>
      </w:r>
      <w:r w:rsidR="00C92D95">
        <w:rPr>
          <w:lang w:val="ru-RU"/>
        </w:rPr>
        <w:t xml:space="preserve">и </w:t>
      </w:r>
      <w:r w:rsidR="00C92D95">
        <w:t xml:space="preserve">Google Watch </w:t>
      </w:r>
      <w:r>
        <w:rPr>
          <w:lang w:val="ru-RU"/>
        </w:rPr>
        <w:t>для</w:t>
      </w:r>
      <w:r w:rsidR="000B67EA">
        <w:rPr>
          <w:lang w:val="ru-RU"/>
        </w:rPr>
        <w:t xml:space="preserve"> проведения платежей</w:t>
      </w:r>
      <w:r w:rsidR="000953D6">
        <w:rPr>
          <w:lang w:val="ru-RU"/>
        </w:rPr>
        <w:t>, не доставая телефон;</w:t>
      </w:r>
    </w:p>
    <w:p w14:paraId="7A7318B8" w14:textId="07B1A7FC" w:rsidR="004925CE" w:rsidRDefault="004925CE">
      <w:pPr>
        <w:rPr>
          <w:lang w:val="ru-RU"/>
        </w:rPr>
      </w:pPr>
      <w:r>
        <w:rPr>
          <w:lang w:val="ru-RU"/>
        </w:rPr>
        <w:t>- Реализация бесконтактных платежей</w:t>
      </w:r>
      <w:r w:rsidRPr="004925CE">
        <w:rPr>
          <w:lang w:val="ru-RU"/>
        </w:rPr>
        <w:t xml:space="preserve"> открывает новые возможности в разработке инновационных цифровых решений в Украине, и </w:t>
      </w:r>
      <w:r>
        <w:rPr>
          <w:lang w:val="ru-RU"/>
        </w:rPr>
        <w:t>такой продукт</w:t>
      </w:r>
      <w:r w:rsidRPr="004925CE">
        <w:rPr>
          <w:lang w:val="ru-RU"/>
        </w:rPr>
        <w:t xml:space="preserve"> имеет потенциал стать катализатором развити</w:t>
      </w:r>
      <w:r w:rsidR="00232157">
        <w:rPr>
          <w:lang w:val="ru-RU"/>
        </w:rPr>
        <w:t>я мобильной коммерции в Украине</w:t>
      </w:r>
      <w:r w:rsidRPr="004925CE">
        <w:rPr>
          <w:lang w:val="ru-RU"/>
        </w:rPr>
        <w:t>.</w:t>
      </w:r>
    </w:p>
    <w:p w14:paraId="20B7FA7A" w14:textId="0FFE7C54" w:rsidR="003A048C" w:rsidRDefault="003A048C">
      <w:r>
        <w:rPr>
          <w:lang w:val="ru-RU"/>
        </w:rPr>
        <w:t xml:space="preserve">- Хотел бы привести немного статистики </w:t>
      </w:r>
      <w:r w:rsidR="009208F3">
        <w:rPr>
          <w:lang w:val="ru-RU"/>
        </w:rPr>
        <w:t xml:space="preserve">с </w:t>
      </w:r>
      <w:r>
        <w:rPr>
          <w:lang w:val="ru-RU"/>
        </w:rPr>
        <w:t xml:space="preserve">информационного портала </w:t>
      </w:r>
      <w:r>
        <w:t>ITC.ua</w:t>
      </w:r>
      <w:r w:rsidR="000276A5">
        <w:t>:</w:t>
      </w:r>
    </w:p>
    <w:p w14:paraId="6A4B1085" w14:textId="53853D57" w:rsidR="000276A5" w:rsidRPr="000276A5" w:rsidRDefault="000276A5" w:rsidP="000276A5">
      <w:pPr>
        <w:pStyle w:val="ListParagraph"/>
        <w:numPr>
          <w:ilvl w:val="0"/>
          <w:numId w:val="2"/>
        </w:numPr>
        <w:rPr>
          <w:lang w:val="ru-RU"/>
        </w:rPr>
      </w:pPr>
      <w:r w:rsidRPr="000276A5">
        <w:rPr>
          <w:lang w:val="ru-RU"/>
        </w:rPr>
        <w:t>З</w:t>
      </w:r>
      <w:r w:rsidRPr="000276A5">
        <w:rPr>
          <w:lang w:val="ru-RU"/>
        </w:rPr>
        <w:t>а последний год количество бесконтактных платежей в Европе возросло втрое;</w:t>
      </w:r>
    </w:p>
    <w:p w14:paraId="5CC5B992" w14:textId="37019A32" w:rsidR="000276A5" w:rsidRPr="000276A5" w:rsidRDefault="000276A5" w:rsidP="000276A5">
      <w:pPr>
        <w:pStyle w:val="ListParagraph"/>
        <w:numPr>
          <w:ilvl w:val="0"/>
          <w:numId w:val="2"/>
        </w:numPr>
        <w:rPr>
          <w:lang w:val="ru-RU"/>
        </w:rPr>
      </w:pPr>
      <w:r w:rsidRPr="000276A5">
        <w:rPr>
          <w:lang w:val="ru-RU"/>
        </w:rPr>
        <w:t>П</w:t>
      </w:r>
      <w:r w:rsidRPr="000276A5">
        <w:rPr>
          <w:lang w:val="ru-RU"/>
        </w:rPr>
        <w:t>о прогнозу, к 2020 году 77% POS-терминалов в мире будут принимать бесконтактные расчеты;</w:t>
      </w:r>
    </w:p>
    <w:p w14:paraId="24331A30" w14:textId="198A5B16" w:rsidR="0009695D" w:rsidRDefault="000276A5" w:rsidP="000276A5">
      <w:pPr>
        <w:pStyle w:val="ListParagraph"/>
        <w:numPr>
          <w:ilvl w:val="0"/>
          <w:numId w:val="2"/>
        </w:numPr>
        <w:rPr>
          <w:lang w:val="ru-RU"/>
        </w:rPr>
      </w:pPr>
      <w:r w:rsidRPr="000276A5">
        <w:rPr>
          <w:lang w:val="ru-RU"/>
        </w:rPr>
        <w:t>С</w:t>
      </w:r>
      <w:r w:rsidRPr="000276A5">
        <w:rPr>
          <w:lang w:val="ru-RU"/>
        </w:rPr>
        <w:t>мартфон есть у каждого третьего украинца;</w:t>
      </w:r>
    </w:p>
    <w:p w14:paraId="5BD9BC1F" w14:textId="57806C57" w:rsidR="000276A5" w:rsidRPr="0009695D" w:rsidRDefault="000276A5" w:rsidP="000276A5">
      <w:pPr>
        <w:pStyle w:val="ListParagraph"/>
        <w:numPr>
          <w:ilvl w:val="0"/>
          <w:numId w:val="2"/>
        </w:numPr>
        <w:rPr>
          <w:lang w:val="ru-RU"/>
        </w:rPr>
      </w:pPr>
      <w:r w:rsidRPr="0009695D">
        <w:rPr>
          <w:lang w:val="ru-RU"/>
        </w:rPr>
        <w:t>50% POS-терминалов в Украине поддерживают бесконтактные платежи.</w:t>
      </w:r>
    </w:p>
    <w:p w14:paraId="457FC6C7" w14:textId="597F695D" w:rsidR="000077F9" w:rsidRPr="00BA3DB6" w:rsidRDefault="00EE35FE">
      <w:pPr>
        <w:rPr>
          <w:lang w:val="ru-RU"/>
        </w:rPr>
      </w:pPr>
      <w:r>
        <w:rPr>
          <w:lang w:val="ru-RU"/>
        </w:rPr>
        <w:t xml:space="preserve">- </w:t>
      </w:r>
      <w:r w:rsidR="00AE0B10">
        <w:rPr>
          <w:lang w:val="ru-RU"/>
        </w:rPr>
        <w:t>Создание</w:t>
      </w:r>
      <w:r>
        <w:rPr>
          <w:lang w:val="ru-RU"/>
        </w:rPr>
        <w:t xml:space="preserve"> искусственного</w:t>
      </w:r>
      <w:r w:rsidRPr="00EE35FE">
        <w:rPr>
          <w:lang w:val="ru-RU"/>
        </w:rPr>
        <w:t xml:space="preserve"> интеллект</w:t>
      </w:r>
      <w:r w:rsidR="00AE0B10">
        <w:rPr>
          <w:lang w:val="ru-RU"/>
        </w:rPr>
        <w:t>а на основе нейросетей</w:t>
      </w:r>
      <w:bookmarkStart w:id="0" w:name="_GoBack"/>
      <w:bookmarkEnd w:id="0"/>
      <w:r w:rsidRPr="00EE35FE">
        <w:rPr>
          <w:lang w:val="ru-RU"/>
        </w:rPr>
        <w:t>, который в реальном времени</w:t>
      </w:r>
      <w:r>
        <w:rPr>
          <w:lang w:val="ru-RU"/>
        </w:rPr>
        <w:t xml:space="preserve"> будет выявлять</w:t>
      </w:r>
      <w:r w:rsidRPr="00EE35FE">
        <w:rPr>
          <w:lang w:val="ru-RU"/>
        </w:rPr>
        <w:t xml:space="preserve"> мошенничество с платежными </w:t>
      </w:r>
      <w:r>
        <w:rPr>
          <w:lang w:val="ru-RU"/>
        </w:rPr>
        <w:t xml:space="preserve">операциями, как это сделали </w:t>
      </w:r>
      <w:r>
        <w:t xml:space="preserve">Mastercard </w:t>
      </w:r>
      <w:r w:rsidR="00BA3DB6">
        <w:t xml:space="preserve"> </w:t>
      </w:r>
      <w:r w:rsidR="00BA3DB6">
        <w:rPr>
          <w:lang w:val="ru-RU"/>
        </w:rPr>
        <w:t xml:space="preserve">в конце 2016 года </w:t>
      </w:r>
      <w:r>
        <w:t>(</w:t>
      </w:r>
      <w:r w:rsidRPr="00EE35FE">
        <w:rPr>
          <w:lang w:val="ru-RU"/>
        </w:rPr>
        <w:t>источник:</w:t>
      </w:r>
      <w:r>
        <w:t xml:space="preserve"> </w:t>
      </w:r>
      <w:hyperlink r:id="rId13" w:history="1">
        <w:r w:rsidR="000077F9" w:rsidRPr="003C056B">
          <w:rPr>
            <w:rStyle w:val="Hyperlink"/>
          </w:rPr>
          <w:t>http://itc.ua/news/mastercard-zapustil-iskusstvennyiy-intellekt-decision-intelligence-kotoryiy-v-realnom-vremeni-vyiyavlyaet-moshennichestvo-s-platezhnyimi-kartami/)</w:t>
        </w:r>
      </w:hyperlink>
      <w:r w:rsidR="000077F9">
        <w:t>.</w:t>
      </w:r>
    </w:p>
    <w:sectPr w:rsidR="000077F9" w:rsidRPr="00BA3DB6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155A1"/>
    <w:multiLevelType w:val="hybridMultilevel"/>
    <w:tmpl w:val="B5DE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53C99"/>
    <w:multiLevelType w:val="hybridMultilevel"/>
    <w:tmpl w:val="DF6E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7C"/>
    <w:rsid w:val="000077F9"/>
    <w:rsid w:val="00026DAF"/>
    <w:rsid w:val="000276A5"/>
    <w:rsid w:val="000502C1"/>
    <w:rsid w:val="00087D7C"/>
    <w:rsid w:val="000953D6"/>
    <w:rsid w:val="0009695D"/>
    <w:rsid w:val="000A7CC6"/>
    <w:rsid w:val="000B67EA"/>
    <w:rsid w:val="000C4BD9"/>
    <w:rsid w:val="000C6E84"/>
    <w:rsid w:val="000E7286"/>
    <w:rsid w:val="000F7232"/>
    <w:rsid w:val="000F7E89"/>
    <w:rsid w:val="001B4E59"/>
    <w:rsid w:val="001E5C84"/>
    <w:rsid w:val="00232157"/>
    <w:rsid w:val="00236E62"/>
    <w:rsid w:val="00250D80"/>
    <w:rsid w:val="00290532"/>
    <w:rsid w:val="002A738E"/>
    <w:rsid w:val="002A7BEE"/>
    <w:rsid w:val="002B46CF"/>
    <w:rsid w:val="00301DF2"/>
    <w:rsid w:val="00305CD3"/>
    <w:rsid w:val="00314265"/>
    <w:rsid w:val="00315C22"/>
    <w:rsid w:val="00326496"/>
    <w:rsid w:val="00336954"/>
    <w:rsid w:val="00376085"/>
    <w:rsid w:val="00391801"/>
    <w:rsid w:val="003A048C"/>
    <w:rsid w:val="003D3996"/>
    <w:rsid w:val="003D6B02"/>
    <w:rsid w:val="00424D16"/>
    <w:rsid w:val="00433CBE"/>
    <w:rsid w:val="004414EC"/>
    <w:rsid w:val="004925CE"/>
    <w:rsid w:val="004C60C7"/>
    <w:rsid w:val="004D7054"/>
    <w:rsid w:val="004E1754"/>
    <w:rsid w:val="004E308C"/>
    <w:rsid w:val="004F49FB"/>
    <w:rsid w:val="00513FA1"/>
    <w:rsid w:val="0052121B"/>
    <w:rsid w:val="00524FDC"/>
    <w:rsid w:val="00533FB7"/>
    <w:rsid w:val="0056704C"/>
    <w:rsid w:val="005729D5"/>
    <w:rsid w:val="00591D7C"/>
    <w:rsid w:val="005941C5"/>
    <w:rsid w:val="00597A82"/>
    <w:rsid w:val="005A4B87"/>
    <w:rsid w:val="005C431A"/>
    <w:rsid w:val="00672151"/>
    <w:rsid w:val="006A0FCA"/>
    <w:rsid w:val="006A705A"/>
    <w:rsid w:val="006D2C9C"/>
    <w:rsid w:val="00706303"/>
    <w:rsid w:val="00707CB1"/>
    <w:rsid w:val="00721DB6"/>
    <w:rsid w:val="00722F6C"/>
    <w:rsid w:val="00735F2F"/>
    <w:rsid w:val="0075010C"/>
    <w:rsid w:val="00751326"/>
    <w:rsid w:val="00775D5E"/>
    <w:rsid w:val="00781A9A"/>
    <w:rsid w:val="007A1158"/>
    <w:rsid w:val="007C49CD"/>
    <w:rsid w:val="007E5904"/>
    <w:rsid w:val="007E7A28"/>
    <w:rsid w:val="007F3E53"/>
    <w:rsid w:val="00807613"/>
    <w:rsid w:val="00832C7B"/>
    <w:rsid w:val="008518EF"/>
    <w:rsid w:val="00855AAC"/>
    <w:rsid w:val="008C496F"/>
    <w:rsid w:val="008F0EB5"/>
    <w:rsid w:val="008F2430"/>
    <w:rsid w:val="0091015D"/>
    <w:rsid w:val="009208F3"/>
    <w:rsid w:val="009453C2"/>
    <w:rsid w:val="009556D0"/>
    <w:rsid w:val="00967928"/>
    <w:rsid w:val="00977F41"/>
    <w:rsid w:val="009954C1"/>
    <w:rsid w:val="009A3E67"/>
    <w:rsid w:val="009D6A7A"/>
    <w:rsid w:val="009F277C"/>
    <w:rsid w:val="00A06CE6"/>
    <w:rsid w:val="00A2051A"/>
    <w:rsid w:val="00A30EBB"/>
    <w:rsid w:val="00A41C4E"/>
    <w:rsid w:val="00AA1CB8"/>
    <w:rsid w:val="00AE0B10"/>
    <w:rsid w:val="00AE5A4A"/>
    <w:rsid w:val="00AF18E3"/>
    <w:rsid w:val="00B1676C"/>
    <w:rsid w:val="00B17EB9"/>
    <w:rsid w:val="00B2066C"/>
    <w:rsid w:val="00B30DBE"/>
    <w:rsid w:val="00B37090"/>
    <w:rsid w:val="00B42739"/>
    <w:rsid w:val="00B55D06"/>
    <w:rsid w:val="00B76886"/>
    <w:rsid w:val="00B824F3"/>
    <w:rsid w:val="00B95BA2"/>
    <w:rsid w:val="00BA3DB6"/>
    <w:rsid w:val="00C25F7D"/>
    <w:rsid w:val="00C40523"/>
    <w:rsid w:val="00C46758"/>
    <w:rsid w:val="00C92D95"/>
    <w:rsid w:val="00D04F2E"/>
    <w:rsid w:val="00D055CA"/>
    <w:rsid w:val="00D14FFD"/>
    <w:rsid w:val="00D1516A"/>
    <w:rsid w:val="00D3318F"/>
    <w:rsid w:val="00D411DB"/>
    <w:rsid w:val="00D64941"/>
    <w:rsid w:val="00D7539C"/>
    <w:rsid w:val="00D82D90"/>
    <w:rsid w:val="00D92D8A"/>
    <w:rsid w:val="00DC2DF5"/>
    <w:rsid w:val="00DD0778"/>
    <w:rsid w:val="00E06B99"/>
    <w:rsid w:val="00E24E51"/>
    <w:rsid w:val="00E86765"/>
    <w:rsid w:val="00E93A9F"/>
    <w:rsid w:val="00EB7990"/>
    <w:rsid w:val="00EC4A4A"/>
    <w:rsid w:val="00EE35FE"/>
    <w:rsid w:val="00F046BB"/>
    <w:rsid w:val="00F126B4"/>
    <w:rsid w:val="00F32885"/>
    <w:rsid w:val="00FD3606"/>
    <w:rsid w:val="00FD60BE"/>
    <w:rsid w:val="00F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0D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E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F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5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8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ehance.net/gallery/52568959/Otkritie-Bank-Redesign" TargetMode="External"/><Relationship Id="rId12" Type="http://schemas.openxmlformats.org/officeDocument/2006/relationships/hyperlink" Target="http://knowledge.allbest.ru/marketing/3c0b65635b2ac69b5c53a89421316c26_0.html" TargetMode="External"/><Relationship Id="rId13" Type="http://schemas.openxmlformats.org/officeDocument/2006/relationships/hyperlink" Target="http://itc.ua/news/mastercard-zapustil-iskusstvennyiy-intellekt-decision-intelligence-kotoryiy-v-realnom-vremeni-vyiyavlyaet-moshennichestvo-s-platezhnyimi-kartami/)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orbes.net.ua/news/1422650-ukraina-zapretila-deyatelnost-ryada-rossijskih-platezhnyh-sistem" TargetMode="External"/><Relationship Id="rId6" Type="http://schemas.openxmlformats.org/officeDocument/2006/relationships/hyperlink" Target="http://itc.ua/news/nbu-zapretil-ispolzovanie-elektronnyih-deneg-webmoney-yandeks-dengi-qiwi-wallet-i-wallet-one-edinyiy-koshelek/" TargetMode="External"/><Relationship Id="rId7" Type="http://schemas.openxmlformats.org/officeDocument/2006/relationships/hyperlink" Target="https://www.mpesa.in/portal/" TargetMode="External"/><Relationship Id="rId8" Type="http://schemas.openxmlformats.org/officeDocument/2006/relationships/hyperlink" Target="http://itc.ua/news/vodafone-zapustit-v-ukraine-servis-mobilnyih-platezhey-m-pesa/" TargetMode="External"/><Relationship Id="rId9" Type="http://schemas.openxmlformats.org/officeDocument/2006/relationships/hyperlink" Target="https://www.behance.net/gallery/51411633/PayPal-Concept" TargetMode="External"/><Relationship Id="rId10" Type="http://schemas.openxmlformats.org/officeDocument/2006/relationships/hyperlink" Target="https://www.behance.net/gallery/53338723/Money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1063</Words>
  <Characters>6063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125</cp:revision>
  <dcterms:created xsi:type="dcterms:W3CDTF">2017-06-08T09:05:00Z</dcterms:created>
  <dcterms:modified xsi:type="dcterms:W3CDTF">2017-06-08T12:59:00Z</dcterms:modified>
</cp:coreProperties>
</file>