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52E9C" w:rsidRPr="00797CC7" w:rsidRDefault="00152E9C" w:rsidP="00432649">
      <w:pPr>
        <w:ind w:left="426"/>
        <w:rPr>
          <w:rFonts w:cs="Times New Roman"/>
        </w:rPr>
      </w:pPr>
    </w:p>
    <w:p w:rsidR="00152E9C" w:rsidRPr="00797CC7" w:rsidRDefault="00152E9C" w:rsidP="00432649">
      <w:pPr>
        <w:ind w:left="426"/>
        <w:rPr>
          <w:rFonts w:cs="Times New Roman"/>
        </w:rPr>
      </w:pPr>
    </w:p>
    <w:p w:rsidR="00152E9C" w:rsidRPr="00797CC7" w:rsidRDefault="00152E9C" w:rsidP="00432649">
      <w:pPr>
        <w:ind w:left="426"/>
        <w:rPr>
          <w:rFonts w:cs="Times New Roman"/>
        </w:rPr>
      </w:pPr>
    </w:p>
    <w:p w:rsidR="00152E9C" w:rsidRPr="00797CC7" w:rsidRDefault="00152E9C" w:rsidP="00432649">
      <w:pPr>
        <w:ind w:left="426"/>
        <w:rPr>
          <w:rFonts w:cs="Times New Roman"/>
        </w:rPr>
      </w:pPr>
    </w:p>
    <w:p w:rsidR="00152E9C" w:rsidRPr="00797CC7" w:rsidRDefault="00152E9C" w:rsidP="00432649">
      <w:pPr>
        <w:ind w:left="426"/>
        <w:rPr>
          <w:rFonts w:cs="Times New Roman"/>
        </w:rPr>
      </w:pPr>
    </w:p>
    <w:p w:rsidR="00152E9C" w:rsidRPr="00797CC7" w:rsidRDefault="00152E9C" w:rsidP="00432649">
      <w:pPr>
        <w:ind w:left="426"/>
        <w:rPr>
          <w:rFonts w:cs="Times New Roman"/>
        </w:rPr>
      </w:pPr>
    </w:p>
    <w:p w:rsidR="00152E9C" w:rsidRPr="00797CC7" w:rsidRDefault="00152E9C" w:rsidP="00432649">
      <w:pPr>
        <w:ind w:left="426"/>
        <w:rPr>
          <w:rFonts w:cs="Times New Roman"/>
        </w:rPr>
      </w:pPr>
    </w:p>
    <w:p w:rsidR="00152E9C" w:rsidRPr="00797CC7" w:rsidRDefault="00152E9C" w:rsidP="00432649">
      <w:pPr>
        <w:ind w:left="426"/>
        <w:rPr>
          <w:rFonts w:cs="Times New Roman"/>
        </w:rPr>
      </w:pPr>
    </w:p>
    <w:p w:rsidR="00152E9C" w:rsidRPr="00797CC7" w:rsidRDefault="00152E9C" w:rsidP="00432649">
      <w:pPr>
        <w:ind w:left="426"/>
        <w:rPr>
          <w:rFonts w:cs="Times New Roman"/>
        </w:rPr>
      </w:pPr>
    </w:p>
    <w:p w:rsidR="00152E9C" w:rsidRPr="00797CC7" w:rsidRDefault="00152E9C" w:rsidP="00432649">
      <w:pPr>
        <w:ind w:left="426"/>
        <w:rPr>
          <w:rFonts w:cs="Times New Roman"/>
        </w:rPr>
      </w:pPr>
    </w:p>
    <w:p w:rsidR="00152E9C" w:rsidRPr="00797CC7" w:rsidRDefault="00152E9C" w:rsidP="00432649">
      <w:pPr>
        <w:ind w:left="426"/>
        <w:rPr>
          <w:rFonts w:cs="Times New Roman"/>
        </w:rPr>
      </w:pPr>
    </w:p>
    <w:p w:rsidR="00152E9C" w:rsidRPr="00797CC7" w:rsidRDefault="00152E9C" w:rsidP="00432649">
      <w:pPr>
        <w:ind w:left="426"/>
        <w:rPr>
          <w:rFonts w:cs="Times New Roman"/>
        </w:rPr>
      </w:pPr>
    </w:p>
    <w:p w:rsidR="00152E9C" w:rsidRPr="00797CC7" w:rsidRDefault="00152E9C" w:rsidP="00432649">
      <w:pPr>
        <w:ind w:left="426"/>
        <w:rPr>
          <w:rFonts w:cs="Times New Roman"/>
        </w:rPr>
      </w:pPr>
    </w:p>
    <w:p w:rsidR="00152E9C" w:rsidRPr="00797CC7" w:rsidRDefault="00152E9C" w:rsidP="00432649">
      <w:pPr>
        <w:ind w:left="426"/>
        <w:rPr>
          <w:rFonts w:cs="Times New Roman"/>
        </w:rPr>
      </w:pPr>
    </w:p>
    <w:p w:rsidR="00152E9C" w:rsidRPr="00C47970" w:rsidRDefault="003314BE" w:rsidP="00432649">
      <w:pPr>
        <w:ind w:left="426"/>
        <w:jc w:val="center"/>
        <w:rPr>
          <w:rFonts w:cs="Times New Roman"/>
          <w:b/>
          <w:sz w:val="32"/>
          <w:szCs w:val="32"/>
        </w:rPr>
      </w:pPr>
      <w:r>
        <w:rPr>
          <w:rFonts w:cs="Times New Roman"/>
          <w:b/>
          <w:noProof/>
          <w:sz w:val="32"/>
          <w:szCs w:val="32"/>
          <w:lang w:eastAsia="en-US"/>
        </w:rPr>
        <w:pict>
          <v:line id="_x0000_s1026" style="position:absolute;left:0;text-align:left;z-index:-251657728;mso-position-horizontal-relative:page;mso-position-vertical-relative:page" from="86.9pt,238.2pt" to="540pt,238.2pt" o:allowincell="f" strokeweight=".14039mm">
            <w10:wrap anchorx="page" anchory="page"/>
          </v:line>
        </w:pict>
      </w:r>
      <w:r w:rsidR="00152E9C" w:rsidRPr="00C47970">
        <w:rPr>
          <w:rFonts w:cs="Times New Roman"/>
          <w:b/>
          <w:noProof/>
          <w:sz w:val="32"/>
          <w:szCs w:val="32"/>
        </w:rPr>
        <w:drawing>
          <wp:anchor distT="0" distB="0" distL="114300" distR="114300" simplePos="0" relativeHeight="251656704" behindDoc="1" locked="0" layoutInCell="0" allowOverlap="1">
            <wp:simplePos x="0" y="0"/>
            <wp:positionH relativeFrom="page">
              <wp:posOffset>1912620</wp:posOffset>
            </wp:positionH>
            <wp:positionV relativeFrom="page">
              <wp:posOffset>914400</wp:posOffset>
            </wp:positionV>
            <wp:extent cx="3905885" cy="173355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clrChange>
                        <a:clrFrom>
                          <a:srgbClr val="FFFFFF"/>
                        </a:clrFrom>
                        <a:clrTo>
                          <a:srgbClr val="FFFFFF">
                            <a:alpha val="0"/>
                          </a:srgbClr>
                        </a:clrTo>
                      </a:clrChange>
                    </a:blip>
                    <a:srcRect/>
                    <a:stretch>
                      <a:fillRect/>
                    </a:stretch>
                  </pic:blipFill>
                  <pic:spPr bwMode="auto">
                    <a:xfrm>
                      <a:off x="0" y="0"/>
                      <a:ext cx="3905885" cy="1733550"/>
                    </a:xfrm>
                    <a:prstGeom prst="rect">
                      <a:avLst/>
                    </a:prstGeom>
                    <a:noFill/>
                  </pic:spPr>
                </pic:pic>
              </a:graphicData>
            </a:graphic>
          </wp:anchor>
        </w:drawing>
      </w:r>
      <w:r w:rsidR="008221A7">
        <w:rPr>
          <w:rFonts w:cs="Times New Roman"/>
          <w:b/>
          <w:sz w:val="32"/>
          <w:szCs w:val="32"/>
        </w:rPr>
        <w:t>Zadanie č.5</w:t>
      </w:r>
    </w:p>
    <w:p w:rsidR="00152E9C" w:rsidRDefault="00152E9C" w:rsidP="00432649">
      <w:pPr>
        <w:ind w:left="426"/>
        <w:jc w:val="center"/>
        <w:rPr>
          <w:rFonts w:cs="Times New Roman"/>
          <w:sz w:val="32"/>
          <w:szCs w:val="32"/>
        </w:rPr>
      </w:pPr>
      <w:r>
        <w:rPr>
          <w:rFonts w:cs="Times New Roman"/>
          <w:sz w:val="32"/>
          <w:szCs w:val="32"/>
        </w:rPr>
        <w:t>Úvod do počítačovej bezpečnosti</w:t>
      </w:r>
    </w:p>
    <w:p w:rsidR="008221A7" w:rsidRDefault="008221A7" w:rsidP="00432649">
      <w:pPr>
        <w:ind w:left="426"/>
        <w:jc w:val="center"/>
        <w:rPr>
          <w:rFonts w:cs="Times New Roman"/>
          <w:sz w:val="32"/>
          <w:szCs w:val="32"/>
        </w:rPr>
      </w:pPr>
      <w:r w:rsidRPr="008221A7">
        <w:rPr>
          <w:rFonts w:cs="Times New Roman"/>
          <w:sz w:val="32"/>
          <w:szCs w:val="32"/>
        </w:rPr>
        <w:t>Zraniteľnosť web aplikácií</w:t>
      </w:r>
    </w:p>
    <w:p w:rsidR="00152E9C" w:rsidRPr="00152E9C" w:rsidRDefault="00152E9C" w:rsidP="00432649">
      <w:pPr>
        <w:ind w:left="426"/>
        <w:jc w:val="center"/>
        <w:rPr>
          <w:rFonts w:cs="Times New Roman"/>
          <w:sz w:val="32"/>
          <w:szCs w:val="32"/>
        </w:rPr>
      </w:pPr>
      <w:r w:rsidRPr="00152E9C">
        <w:rPr>
          <w:rFonts w:cs="Times New Roman"/>
          <w:sz w:val="32"/>
          <w:szCs w:val="32"/>
        </w:rPr>
        <w:t>2016/2017</w:t>
      </w:r>
    </w:p>
    <w:p w:rsidR="00152E9C" w:rsidRPr="00797CC7" w:rsidRDefault="00152E9C" w:rsidP="00432649">
      <w:pPr>
        <w:ind w:left="426"/>
        <w:jc w:val="center"/>
        <w:rPr>
          <w:rFonts w:cs="Times New Roman"/>
        </w:rPr>
      </w:pPr>
    </w:p>
    <w:p w:rsidR="00152E9C" w:rsidRPr="00797CC7" w:rsidRDefault="00152E9C" w:rsidP="00432649">
      <w:pPr>
        <w:ind w:left="426"/>
        <w:jc w:val="center"/>
        <w:rPr>
          <w:rFonts w:cs="Times New Roman"/>
        </w:rPr>
      </w:pPr>
    </w:p>
    <w:p w:rsidR="00152E9C" w:rsidRPr="00797CC7" w:rsidRDefault="00152E9C" w:rsidP="00432649">
      <w:pPr>
        <w:ind w:left="426"/>
        <w:jc w:val="center"/>
        <w:rPr>
          <w:rFonts w:cs="Times New Roman"/>
        </w:rPr>
      </w:pPr>
    </w:p>
    <w:p w:rsidR="00152E9C" w:rsidRPr="00797CC7" w:rsidRDefault="00152E9C" w:rsidP="00432649">
      <w:pPr>
        <w:ind w:left="426"/>
        <w:jc w:val="center"/>
        <w:rPr>
          <w:rFonts w:cs="Times New Roman"/>
        </w:rPr>
      </w:pPr>
    </w:p>
    <w:p w:rsidR="00152E9C" w:rsidRPr="00797CC7" w:rsidRDefault="00152E9C" w:rsidP="00432649">
      <w:pPr>
        <w:ind w:left="426"/>
        <w:jc w:val="center"/>
        <w:rPr>
          <w:rFonts w:cs="Times New Roman"/>
        </w:rPr>
      </w:pPr>
    </w:p>
    <w:p w:rsidR="00152E9C" w:rsidRPr="00797CC7" w:rsidRDefault="00152E9C" w:rsidP="00432649">
      <w:pPr>
        <w:ind w:left="426"/>
        <w:jc w:val="center"/>
        <w:rPr>
          <w:rFonts w:cs="Times New Roman"/>
        </w:rPr>
      </w:pPr>
    </w:p>
    <w:p w:rsidR="00152E9C" w:rsidRPr="00C47970" w:rsidRDefault="00152E9C" w:rsidP="00432649">
      <w:pPr>
        <w:ind w:left="426"/>
        <w:jc w:val="center"/>
        <w:rPr>
          <w:rFonts w:cs="Times New Roman"/>
          <w:b/>
        </w:rPr>
      </w:pPr>
      <w:r w:rsidRPr="00C47970">
        <w:rPr>
          <w:rFonts w:cs="Times New Roman"/>
          <w:b/>
        </w:rPr>
        <w:t>Autor: Michal Drahovský</w:t>
      </w:r>
      <w:r>
        <w:rPr>
          <w:rFonts w:cs="Times New Roman"/>
          <w:b/>
        </w:rPr>
        <w:t>, Ján Dzvoník</w:t>
      </w:r>
    </w:p>
    <w:p w:rsidR="00152E9C" w:rsidRPr="00797CC7" w:rsidRDefault="00152E9C" w:rsidP="00432649">
      <w:pPr>
        <w:ind w:left="426"/>
        <w:rPr>
          <w:rFonts w:cs="Times New Roman"/>
        </w:rPr>
      </w:pPr>
      <w:r w:rsidRPr="00797CC7">
        <w:rPr>
          <w:rFonts w:cs="Times New Roman"/>
        </w:rPr>
        <w:br w:type="page"/>
      </w:r>
    </w:p>
    <w:sdt>
      <w:sdtPr>
        <w:rPr>
          <w:rFonts w:ascii="Times New Roman" w:eastAsiaTheme="minorEastAsia" w:hAnsi="Times New Roman" w:cstheme="minorBidi"/>
          <w:b w:val="0"/>
          <w:bCs w:val="0"/>
          <w:color w:val="auto"/>
          <w:sz w:val="22"/>
          <w:szCs w:val="22"/>
          <w:lang w:val="sk-SK" w:eastAsia="sk-SK"/>
        </w:rPr>
        <w:id w:val="247986704"/>
        <w:docPartObj>
          <w:docPartGallery w:val="Table of Contents"/>
          <w:docPartUnique/>
        </w:docPartObj>
      </w:sdtPr>
      <w:sdtContent>
        <w:p w:rsidR="000E5D64" w:rsidRDefault="000E5D64" w:rsidP="00432649">
          <w:pPr>
            <w:pStyle w:val="Nadpisobsahu"/>
            <w:ind w:left="426"/>
            <w:rPr>
              <w:rFonts w:ascii="Times New Roman" w:hAnsi="Times New Roman" w:cs="Times New Roman"/>
              <w:color w:val="auto"/>
              <w:sz w:val="36"/>
              <w:szCs w:val="36"/>
            </w:rPr>
          </w:pPr>
          <w:r w:rsidRPr="00605738">
            <w:rPr>
              <w:rFonts w:ascii="Times New Roman" w:hAnsi="Times New Roman" w:cs="Times New Roman"/>
              <w:color w:val="auto"/>
              <w:sz w:val="36"/>
              <w:szCs w:val="36"/>
            </w:rPr>
            <w:t>Obsah</w:t>
          </w:r>
        </w:p>
        <w:p w:rsidR="00605738" w:rsidRPr="00605738" w:rsidRDefault="00605738" w:rsidP="00432649">
          <w:pPr>
            <w:ind w:left="426"/>
            <w:rPr>
              <w:lang w:val="cs-CZ" w:eastAsia="en-US"/>
            </w:rPr>
          </w:pPr>
        </w:p>
        <w:p w:rsidR="00C73C94" w:rsidRDefault="003314BE" w:rsidP="00432649">
          <w:pPr>
            <w:pStyle w:val="Obsah1"/>
            <w:tabs>
              <w:tab w:val="left" w:pos="440"/>
              <w:tab w:val="right" w:leader="dot" w:pos="9062"/>
            </w:tabs>
            <w:ind w:left="426"/>
            <w:rPr>
              <w:rFonts w:asciiTheme="minorHAnsi" w:hAnsiTheme="minorHAnsi"/>
              <w:noProof/>
            </w:rPr>
          </w:pPr>
          <w:r w:rsidRPr="00605738">
            <w:rPr>
              <w:rFonts w:cs="Times New Roman"/>
              <w:lang w:val="cs-CZ"/>
            </w:rPr>
            <w:fldChar w:fldCharType="begin"/>
          </w:r>
          <w:r w:rsidR="000E5D64" w:rsidRPr="00605738">
            <w:rPr>
              <w:rFonts w:cs="Times New Roman"/>
              <w:lang w:val="cs-CZ"/>
            </w:rPr>
            <w:instrText xml:space="preserve"> TOC \o "1-3" \h \z \u </w:instrText>
          </w:r>
          <w:r w:rsidRPr="00605738">
            <w:rPr>
              <w:rFonts w:cs="Times New Roman"/>
              <w:lang w:val="cs-CZ"/>
            </w:rPr>
            <w:fldChar w:fldCharType="separate"/>
          </w:r>
          <w:hyperlink w:anchor="_Toc467076473" w:history="1">
            <w:r w:rsidR="00C73C94" w:rsidRPr="00FE76FC">
              <w:rPr>
                <w:rStyle w:val="Hypertextovodkaz"/>
                <w:noProof/>
              </w:rPr>
              <w:t>1</w:t>
            </w:r>
            <w:r w:rsidR="00C73C94">
              <w:rPr>
                <w:rFonts w:asciiTheme="minorHAnsi" w:hAnsiTheme="minorHAnsi"/>
                <w:noProof/>
              </w:rPr>
              <w:tab/>
            </w:r>
            <w:r w:rsidR="00C73C94" w:rsidRPr="00FE76FC">
              <w:rPr>
                <w:rStyle w:val="Hypertextovodkaz"/>
                <w:noProof/>
              </w:rPr>
              <w:t>Postup riešnia</w:t>
            </w:r>
            <w:r w:rsidR="00C73C94">
              <w:rPr>
                <w:noProof/>
                <w:webHidden/>
              </w:rPr>
              <w:tab/>
            </w:r>
            <w:r>
              <w:rPr>
                <w:noProof/>
                <w:webHidden/>
              </w:rPr>
              <w:fldChar w:fldCharType="begin"/>
            </w:r>
            <w:r w:rsidR="00C73C94">
              <w:rPr>
                <w:noProof/>
                <w:webHidden/>
              </w:rPr>
              <w:instrText xml:space="preserve"> PAGEREF _Toc467076473 \h </w:instrText>
            </w:r>
            <w:r>
              <w:rPr>
                <w:noProof/>
                <w:webHidden/>
              </w:rPr>
            </w:r>
            <w:r>
              <w:rPr>
                <w:noProof/>
                <w:webHidden/>
              </w:rPr>
              <w:fldChar w:fldCharType="separate"/>
            </w:r>
            <w:r w:rsidR="00C73C94">
              <w:rPr>
                <w:noProof/>
                <w:webHidden/>
              </w:rPr>
              <w:t>3</w:t>
            </w:r>
            <w:r>
              <w:rPr>
                <w:noProof/>
                <w:webHidden/>
              </w:rPr>
              <w:fldChar w:fldCharType="end"/>
            </w:r>
          </w:hyperlink>
        </w:p>
        <w:p w:rsidR="00C73C94" w:rsidRDefault="003314BE" w:rsidP="00432649">
          <w:pPr>
            <w:pStyle w:val="Obsah2"/>
            <w:tabs>
              <w:tab w:val="left" w:pos="880"/>
              <w:tab w:val="right" w:leader="dot" w:pos="9062"/>
            </w:tabs>
            <w:ind w:left="426"/>
            <w:rPr>
              <w:rFonts w:asciiTheme="minorHAnsi" w:hAnsiTheme="minorHAnsi"/>
              <w:noProof/>
            </w:rPr>
          </w:pPr>
          <w:hyperlink w:anchor="_Toc467076474" w:history="1">
            <w:r w:rsidR="00C73C94" w:rsidRPr="00FE76FC">
              <w:rPr>
                <w:rStyle w:val="Hypertextovodkaz"/>
                <w:noProof/>
              </w:rPr>
              <w:t>1.1</w:t>
            </w:r>
            <w:r w:rsidR="00C73C94">
              <w:rPr>
                <w:rFonts w:asciiTheme="minorHAnsi" w:hAnsiTheme="minorHAnsi"/>
                <w:noProof/>
              </w:rPr>
              <w:tab/>
            </w:r>
            <w:r w:rsidR="00C73C94" w:rsidRPr="00FE76FC">
              <w:rPr>
                <w:rStyle w:val="Hypertextovodkaz"/>
                <w:noProof/>
              </w:rPr>
              <w:t>Funkcie na generovanie a aplikovanie saltu</w:t>
            </w:r>
            <w:r w:rsidR="00C73C94">
              <w:rPr>
                <w:noProof/>
                <w:webHidden/>
              </w:rPr>
              <w:tab/>
            </w:r>
            <w:r>
              <w:rPr>
                <w:noProof/>
                <w:webHidden/>
              </w:rPr>
              <w:fldChar w:fldCharType="begin"/>
            </w:r>
            <w:r w:rsidR="00C73C94">
              <w:rPr>
                <w:noProof/>
                <w:webHidden/>
              </w:rPr>
              <w:instrText xml:space="preserve"> PAGEREF _Toc467076474 \h </w:instrText>
            </w:r>
            <w:r>
              <w:rPr>
                <w:noProof/>
                <w:webHidden/>
              </w:rPr>
            </w:r>
            <w:r>
              <w:rPr>
                <w:noProof/>
                <w:webHidden/>
              </w:rPr>
              <w:fldChar w:fldCharType="separate"/>
            </w:r>
            <w:r w:rsidR="00C73C94">
              <w:rPr>
                <w:noProof/>
                <w:webHidden/>
              </w:rPr>
              <w:t>3</w:t>
            </w:r>
            <w:r>
              <w:rPr>
                <w:noProof/>
                <w:webHidden/>
              </w:rPr>
              <w:fldChar w:fldCharType="end"/>
            </w:r>
          </w:hyperlink>
        </w:p>
        <w:p w:rsidR="00C73C94" w:rsidRDefault="003314BE" w:rsidP="00432649">
          <w:pPr>
            <w:pStyle w:val="Obsah2"/>
            <w:tabs>
              <w:tab w:val="left" w:pos="880"/>
              <w:tab w:val="right" w:leader="dot" w:pos="9062"/>
            </w:tabs>
            <w:ind w:left="426"/>
            <w:rPr>
              <w:rFonts w:asciiTheme="minorHAnsi" w:hAnsiTheme="minorHAnsi"/>
              <w:noProof/>
            </w:rPr>
          </w:pPr>
          <w:hyperlink w:anchor="_Toc467076475" w:history="1">
            <w:r w:rsidR="00C73C94" w:rsidRPr="00FE76FC">
              <w:rPr>
                <w:rStyle w:val="Hypertextovodkaz"/>
                <w:noProof/>
              </w:rPr>
              <w:t>1.2</w:t>
            </w:r>
            <w:r w:rsidR="00C73C94">
              <w:rPr>
                <w:rFonts w:asciiTheme="minorHAnsi" w:hAnsiTheme="minorHAnsi"/>
                <w:noProof/>
              </w:rPr>
              <w:tab/>
            </w:r>
            <w:r w:rsidR="00C73C94" w:rsidRPr="00FE76FC">
              <w:rPr>
                <w:rStyle w:val="Hypertextovodkaz"/>
                <w:noProof/>
              </w:rPr>
              <w:t>Funkcie na zahashovanie saltového hesla</w:t>
            </w:r>
            <w:r w:rsidR="00C73C94">
              <w:rPr>
                <w:noProof/>
                <w:webHidden/>
              </w:rPr>
              <w:tab/>
            </w:r>
            <w:r>
              <w:rPr>
                <w:noProof/>
                <w:webHidden/>
              </w:rPr>
              <w:fldChar w:fldCharType="begin"/>
            </w:r>
            <w:r w:rsidR="00C73C94">
              <w:rPr>
                <w:noProof/>
                <w:webHidden/>
              </w:rPr>
              <w:instrText xml:space="preserve"> PAGEREF _Toc467076475 \h </w:instrText>
            </w:r>
            <w:r>
              <w:rPr>
                <w:noProof/>
                <w:webHidden/>
              </w:rPr>
            </w:r>
            <w:r>
              <w:rPr>
                <w:noProof/>
                <w:webHidden/>
              </w:rPr>
              <w:fldChar w:fldCharType="separate"/>
            </w:r>
            <w:r w:rsidR="00C73C94">
              <w:rPr>
                <w:noProof/>
                <w:webHidden/>
              </w:rPr>
              <w:t>3</w:t>
            </w:r>
            <w:r>
              <w:rPr>
                <w:noProof/>
                <w:webHidden/>
              </w:rPr>
              <w:fldChar w:fldCharType="end"/>
            </w:r>
          </w:hyperlink>
        </w:p>
        <w:p w:rsidR="00C73C94" w:rsidRDefault="003314BE" w:rsidP="00432649">
          <w:pPr>
            <w:pStyle w:val="Obsah2"/>
            <w:tabs>
              <w:tab w:val="left" w:pos="880"/>
              <w:tab w:val="right" w:leader="dot" w:pos="9062"/>
            </w:tabs>
            <w:ind w:left="426"/>
            <w:rPr>
              <w:rFonts w:asciiTheme="minorHAnsi" w:hAnsiTheme="minorHAnsi"/>
              <w:noProof/>
            </w:rPr>
          </w:pPr>
          <w:hyperlink w:anchor="_Toc467076476" w:history="1">
            <w:r w:rsidR="00C73C94" w:rsidRPr="00FE76FC">
              <w:rPr>
                <w:rStyle w:val="Hypertextovodkaz"/>
                <w:noProof/>
              </w:rPr>
              <w:t>1.3</w:t>
            </w:r>
            <w:r w:rsidR="00C73C94">
              <w:rPr>
                <w:rFonts w:asciiTheme="minorHAnsi" w:hAnsiTheme="minorHAnsi"/>
                <w:noProof/>
              </w:rPr>
              <w:tab/>
            </w:r>
            <w:r w:rsidR="00C73C94" w:rsidRPr="00FE76FC">
              <w:rPr>
                <w:rStyle w:val="Hypertextovodkaz"/>
                <w:noProof/>
              </w:rPr>
              <w:t>Funkcie na kontrolu zložitosti hesla</w:t>
            </w:r>
            <w:r w:rsidR="00C73C94">
              <w:rPr>
                <w:noProof/>
                <w:webHidden/>
              </w:rPr>
              <w:tab/>
            </w:r>
            <w:r>
              <w:rPr>
                <w:noProof/>
                <w:webHidden/>
              </w:rPr>
              <w:fldChar w:fldCharType="begin"/>
            </w:r>
            <w:r w:rsidR="00C73C94">
              <w:rPr>
                <w:noProof/>
                <w:webHidden/>
              </w:rPr>
              <w:instrText xml:space="preserve"> PAGEREF _Toc467076476 \h </w:instrText>
            </w:r>
            <w:r>
              <w:rPr>
                <w:noProof/>
                <w:webHidden/>
              </w:rPr>
            </w:r>
            <w:r>
              <w:rPr>
                <w:noProof/>
                <w:webHidden/>
              </w:rPr>
              <w:fldChar w:fldCharType="separate"/>
            </w:r>
            <w:r w:rsidR="00C73C94">
              <w:rPr>
                <w:noProof/>
                <w:webHidden/>
              </w:rPr>
              <w:t>4</w:t>
            </w:r>
            <w:r>
              <w:rPr>
                <w:noProof/>
                <w:webHidden/>
              </w:rPr>
              <w:fldChar w:fldCharType="end"/>
            </w:r>
          </w:hyperlink>
        </w:p>
        <w:p w:rsidR="00C73C94" w:rsidRDefault="003314BE" w:rsidP="00432649">
          <w:pPr>
            <w:pStyle w:val="Obsah2"/>
            <w:tabs>
              <w:tab w:val="left" w:pos="880"/>
              <w:tab w:val="right" w:leader="dot" w:pos="9062"/>
            </w:tabs>
            <w:ind w:left="426"/>
            <w:rPr>
              <w:rFonts w:asciiTheme="minorHAnsi" w:hAnsiTheme="minorHAnsi"/>
              <w:noProof/>
            </w:rPr>
          </w:pPr>
          <w:hyperlink w:anchor="_Toc467076477" w:history="1">
            <w:r w:rsidR="00C73C94" w:rsidRPr="00FE76FC">
              <w:rPr>
                <w:rStyle w:val="Hypertextovodkaz"/>
                <w:noProof/>
              </w:rPr>
              <w:t>1.4</w:t>
            </w:r>
            <w:r w:rsidR="00C73C94">
              <w:rPr>
                <w:rFonts w:asciiTheme="minorHAnsi" w:hAnsiTheme="minorHAnsi"/>
                <w:noProof/>
              </w:rPr>
              <w:tab/>
            </w:r>
            <w:r w:rsidR="00C73C94" w:rsidRPr="00FE76FC">
              <w:rPr>
                <w:rStyle w:val="Hypertextovodkaz"/>
                <w:noProof/>
              </w:rPr>
              <w:t>Funkcie na vytvorenie časového odstupu medzi pokusmi o prihlásenie</w:t>
            </w:r>
            <w:r w:rsidR="00C73C94">
              <w:rPr>
                <w:noProof/>
                <w:webHidden/>
              </w:rPr>
              <w:tab/>
            </w:r>
            <w:r>
              <w:rPr>
                <w:noProof/>
                <w:webHidden/>
              </w:rPr>
              <w:fldChar w:fldCharType="begin"/>
            </w:r>
            <w:r w:rsidR="00C73C94">
              <w:rPr>
                <w:noProof/>
                <w:webHidden/>
              </w:rPr>
              <w:instrText xml:space="preserve"> PAGEREF _Toc467076477 \h </w:instrText>
            </w:r>
            <w:r>
              <w:rPr>
                <w:noProof/>
                <w:webHidden/>
              </w:rPr>
            </w:r>
            <w:r>
              <w:rPr>
                <w:noProof/>
                <w:webHidden/>
              </w:rPr>
              <w:fldChar w:fldCharType="separate"/>
            </w:r>
            <w:r w:rsidR="00C73C94">
              <w:rPr>
                <w:noProof/>
                <w:webHidden/>
              </w:rPr>
              <w:t>6</w:t>
            </w:r>
            <w:r>
              <w:rPr>
                <w:noProof/>
                <w:webHidden/>
              </w:rPr>
              <w:fldChar w:fldCharType="end"/>
            </w:r>
          </w:hyperlink>
        </w:p>
        <w:p w:rsidR="00C73C94" w:rsidRDefault="003314BE" w:rsidP="00432649">
          <w:pPr>
            <w:pStyle w:val="Obsah1"/>
            <w:tabs>
              <w:tab w:val="left" w:pos="440"/>
              <w:tab w:val="right" w:leader="dot" w:pos="9062"/>
            </w:tabs>
            <w:ind w:left="426"/>
            <w:rPr>
              <w:rFonts w:asciiTheme="minorHAnsi" w:hAnsiTheme="minorHAnsi"/>
              <w:noProof/>
            </w:rPr>
          </w:pPr>
          <w:hyperlink w:anchor="_Toc467076478" w:history="1">
            <w:r w:rsidR="00C73C94" w:rsidRPr="00FE76FC">
              <w:rPr>
                <w:rStyle w:val="Hypertextovodkaz"/>
                <w:noProof/>
              </w:rPr>
              <w:t>2</w:t>
            </w:r>
            <w:r w:rsidR="00C73C94">
              <w:rPr>
                <w:rFonts w:asciiTheme="minorHAnsi" w:hAnsiTheme="minorHAnsi"/>
                <w:noProof/>
              </w:rPr>
              <w:tab/>
            </w:r>
            <w:r w:rsidR="00C73C94" w:rsidRPr="00FE76FC">
              <w:rPr>
                <w:rStyle w:val="Hypertextovodkaz"/>
                <w:noProof/>
              </w:rPr>
              <w:t>Záver</w:t>
            </w:r>
            <w:r w:rsidR="00C73C94">
              <w:rPr>
                <w:noProof/>
                <w:webHidden/>
              </w:rPr>
              <w:tab/>
            </w:r>
            <w:r>
              <w:rPr>
                <w:noProof/>
                <w:webHidden/>
              </w:rPr>
              <w:fldChar w:fldCharType="begin"/>
            </w:r>
            <w:r w:rsidR="00C73C94">
              <w:rPr>
                <w:noProof/>
                <w:webHidden/>
              </w:rPr>
              <w:instrText xml:space="preserve"> PAGEREF _Toc467076478 \h </w:instrText>
            </w:r>
            <w:r>
              <w:rPr>
                <w:noProof/>
                <w:webHidden/>
              </w:rPr>
            </w:r>
            <w:r>
              <w:rPr>
                <w:noProof/>
                <w:webHidden/>
              </w:rPr>
              <w:fldChar w:fldCharType="separate"/>
            </w:r>
            <w:r w:rsidR="00C73C94">
              <w:rPr>
                <w:noProof/>
                <w:webHidden/>
              </w:rPr>
              <w:t>8</w:t>
            </w:r>
            <w:r>
              <w:rPr>
                <w:noProof/>
                <w:webHidden/>
              </w:rPr>
              <w:fldChar w:fldCharType="end"/>
            </w:r>
          </w:hyperlink>
        </w:p>
        <w:p w:rsidR="000E5D64" w:rsidRDefault="003314BE" w:rsidP="00432649">
          <w:pPr>
            <w:ind w:left="426"/>
            <w:rPr>
              <w:lang w:val="cs-CZ"/>
            </w:rPr>
          </w:pPr>
          <w:r w:rsidRPr="00605738">
            <w:rPr>
              <w:rFonts w:cs="Times New Roman"/>
              <w:lang w:val="cs-CZ"/>
            </w:rPr>
            <w:fldChar w:fldCharType="end"/>
          </w:r>
        </w:p>
      </w:sdtContent>
    </w:sdt>
    <w:p w:rsidR="000E5D64" w:rsidRDefault="000E5D64" w:rsidP="00432649">
      <w:pPr>
        <w:pStyle w:val="Nadpis1"/>
        <w:numPr>
          <w:ilvl w:val="0"/>
          <w:numId w:val="0"/>
        </w:numPr>
        <w:ind w:left="426"/>
      </w:pPr>
    </w:p>
    <w:p w:rsidR="000E5D64" w:rsidRPr="00184ADE" w:rsidRDefault="000E5D64" w:rsidP="00432649">
      <w:pPr>
        <w:ind w:left="426"/>
        <w:rPr>
          <w:rFonts w:asciiTheme="majorHAnsi" w:eastAsiaTheme="majorEastAsia" w:hAnsiTheme="majorHAnsi" w:cstheme="majorBidi"/>
          <w:sz w:val="28"/>
          <w:szCs w:val="28"/>
          <w:lang w:val="en-US"/>
        </w:rPr>
      </w:pPr>
      <w:r>
        <w:br w:type="page"/>
      </w:r>
    </w:p>
    <w:p w:rsidR="00651C1C" w:rsidRDefault="00184ADE" w:rsidP="00432649">
      <w:pPr>
        <w:pStyle w:val="Nadpis1"/>
        <w:ind w:left="426"/>
      </w:pPr>
      <w:bookmarkStart w:id="0" w:name="_Toc467076473"/>
      <w:r>
        <w:lastRenderedPageBreak/>
        <w:t>Postup riešnia</w:t>
      </w:r>
      <w:bookmarkEnd w:id="0"/>
    </w:p>
    <w:p w:rsidR="00E743FC" w:rsidRDefault="00BE213A" w:rsidP="00432649">
      <w:pPr>
        <w:pStyle w:val="Nadpis2"/>
        <w:ind w:left="426"/>
      </w:pPr>
      <w:r>
        <w:tab/>
      </w:r>
      <w:r w:rsidR="00A41118">
        <w:t xml:space="preserve">SQL injection </w:t>
      </w:r>
    </w:p>
    <w:p w:rsidR="00432649" w:rsidRDefault="00432649" w:rsidP="00432649">
      <w:pPr>
        <w:ind w:left="426"/>
      </w:pPr>
    </w:p>
    <w:p w:rsidR="00432649" w:rsidRDefault="00432649" w:rsidP="00432649">
      <w:pPr>
        <w:pStyle w:val="Nadpis3"/>
      </w:pPr>
      <w:r>
        <w:t xml:space="preserve">Analýza zraniteľnosti </w:t>
      </w:r>
    </w:p>
    <w:p w:rsidR="00432649" w:rsidRPr="00432649" w:rsidRDefault="00432649" w:rsidP="00432649">
      <w:pPr>
        <w:spacing w:after="0"/>
        <w:ind w:left="425"/>
      </w:pPr>
    </w:p>
    <w:p w:rsidR="00432649" w:rsidRDefault="00432649" w:rsidP="00432649">
      <w:pPr>
        <w:ind w:left="426"/>
      </w:pPr>
      <w:r w:rsidRPr="00432649">
        <w:t>SQL injection je bezpečnostná chyba založená na možnosti manipulovať s dátami v databáze bez nutnosti vlastníctva legitímnych prístupových údajov.</w:t>
      </w:r>
      <w:r>
        <w:t xml:space="preserve"> </w:t>
      </w:r>
      <w:r w:rsidRPr="00432649">
        <w:t>Zneužitie môže viesť k získaniu citlivých údajov, ako napr. prihlasovacie údaje, osobné údaje (čísla bankových účtov, rodné čísla...) a v niektorých prípadoch môže viesť aj k vykonaniu systémového príkazu, prípadne k ovládnutiu celého serveru. Princípom je vkladanie nových SQL príkazov do už existujúcich príkazov.</w:t>
      </w:r>
    </w:p>
    <w:p w:rsidR="00432649" w:rsidRDefault="00432649" w:rsidP="00432649">
      <w:pPr>
        <w:ind w:left="426"/>
      </w:pPr>
      <w:r w:rsidRPr="00432649">
        <w:t>V Search forme a tak isto aj v prihlasovacom forme je prítomna zraniteľnosť typu SQLi. Ak zadáte nasledujúci payload do Search formulára dostanete sa k hashu jedného z používateľov - %" UNION SELECT ALL 1,concat(password,char(58)),3,4,5,6 from admins where name='student'--</w:t>
      </w:r>
      <w:r>
        <w:t xml:space="preserve"> . </w:t>
      </w:r>
    </w:p>
    <w:p w:rsidR="00432649" w:rsidRDefault="00432649" w:rsidP="00432649">
      <w:pPr>
        <w:pStyle w:val="Nadpis3"/>
      </w:pPr>
      <w:r>
        <w:t xml:space="preserve">Odstránenie zraniteľnosti </w:t>
      </w:r>
    </w:p>
    <w:p w:rsidR="00432649" w:rsidRDefault="00432649" w:rsidP="00432649">
      <w:pPr>
        <w:spacing w:after="0"/>
        <w:ind w:left="425"/>
      </w:pPr>
    </w:p>
    <w:p w:rsidR="00E50C9A" w:rsidRDefault="00432649" w:rsidP="00432649">
      <w:pPr>
        <w:ind w:left="426"/>
      </w:pPr>
      <w:r>
        <w:t>Na odstránenie SQLi</w:t>
      </w:r>
      <w:r w:rsidR="00E50C9A">
        <w:t xml:space="preserve"> bolo treba zmeniť zdrojový kód súboru "search.php" a takisto "login.php".</w:t>
      </w:r>
      <w:r>
        <w:t xml:space="preserve"> </w:t>
      </w:r>
      <w:r w:rsidR="00E50C9A">
        <w:t>K</w:t>
      </w:r>
      <w:r>
        <w:t>ód</w:t>
      </w:r>
      <w:r w:rsidR="006951FA">
        <w:t xml:space="preserve"> funkcie verify_login a kód súboru "search.php"</w:t>
      </w:r>
      <w:r>
        <w:t>, ktorý pristupuje k databáze</w:t>
      </w:r>
      <w:r w:rsidR="00E50C9A">
        <w:t xml:space="preserve"> sme nahradili</w:t>
      </w:r>
      <w:r>
        <w:t xml:space="preserve"> pomocou prepared statement a funkcie real_escape_string.</w:t>
      </w:r>
      <w:r w:rsidR="00E50C9A">
        <w:t xml:space="preserve"> Takto ošetrené vstupy sú zabezpečené proti SQLi.</w:t>
      </w:r>
    </w:p>
    <w:p w:rsidR="00432649" w:rsidRDefault="00E50C9A" w:rsidP="00432649">
      <w:pPr>
        <w:ind w:left="426"/>
      </w:pPr>
      <w:r>
        <w:t xml:space="preserve">Ukážka zdrojového kódu </w:t>
      </w:r>
      <w:r w:rsidR="006951FA">
        <w:t xml:space="preserve">funkcie verify_login súboru </w:t>
      </w:r>
      <w:r>
        <w:t>"login.php"</w:t>
      </w:r>
      <w:r w:rsidR="00432649">
        <w:t xml:space="preserve"> </w:t>
      </w:r>
    </w:p>
    <w:p w:rsidR="006951FA" w:rsidRPr="00432649" w:rsidRDefault="006951FA" w:rsidP="00432649">
      <w:pPr>
        <w:ind w:left="426"/>
      </w:pPr>
      <w:r>
        <w:rPr>
          <w:noProof/>
        </w:rPr>
        <w:drawing>
          <wp:inline distT="0" distB="0" distL="0" distR="0">
            <wp:extent cx="5424218" cy="3933645"/>
            <wp:effectExtent l="19050" t="0" r="5032" b="0"/>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426079" cy="3934994"/>
                    </a:xfrm>
                    <a:prstGeom prst="rect">
                      <a:avLst/>
                    </a:prstGeom>
                    <a:noFill/>
                    <a:ln w="9525">
                      <a:noFill/>
                      <a:miter lim="800000"/>
                      <a:headEnd/>
                      <a:tailEnd/>
                    </a:ln>
                  </pic:spPr>
                </pic:pic>
              </a:graphicData>
            </a:graphic>
          </wp:inline>
        </w:drawing>
      </w:r>
    </w:p>
    <w:p w:rsidR="006951FA" w:rsidRDefault="006951FA" w:rsidP="006951FA">
      <w:pPr>
        <w:ind w:left="426"/>
      </w:pPr>
      <w:r>
        <w:lastRenderedPageBreak/>
        <w:t xml:space="preserve">Ukážka zdrojového kódu súboru "search.php" </w:t>
      </w:r>
    </w:p>
    <w:p w:rsidR="00D122C3" w:rsidRDefault="00D122C3" w:rsidP="006951FA">
      <w:pPr>
        <w:ind w:left="426"/>
      </w:pPr>
      <w:r>
        <w:rPr>
          <w:noProof/>
        </w:rPr>
        <w:drawing>
          <wp:inline distT="0" distB="0" distL="0" distR="0">
            <wp:extent cx="5355207" cy="4244196"/>
            <wp:effectExtent l="19050" t="0" r="0" b="0"/>
            <wp:docPr id="3"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5357880" cy="4246314"/>
                    </a:xfrm>
                    <a:prstGeom prst="rect">
                      <a:avLst/>
                    </a:prstGeom>
                    <a:noFill/>
                    <a:ln w="9525">
                      <a:noFill/>
                      <a:miter lim="800000"/>
                      <a:headEnd/>
                      <a:tailEnd/>
                    </a:ln>
                  </pic:spPr>
                </pic:pic>
              </a:graphicData>
            </a:graphic>
          </wp:inline>
        </w:drawing>
      </w:r>
    </w:p>
    <w:p w:rsidR="00432649" w:rsidRDefault="00D122C3" w:rsidP="00D122C3">
      <w:pPr>
        <w:pStyle w:val="Nadpis2"/>
      </w:pPr>
      <w:r w:rsidRPr="00D122C3">
        <w:t>Broken Authen</w:t>
      </w:r>
      <w:r>
        <w:t>tication and Session Management</w:t>
      </w:r>
    </w:p>
    <w:p w:rsidR="00D122C3" w:rsidRDefault="00D122C3" w:rsidP="00D122C3">
      <w:pPr>
        <w:spacing w:after="0"/>
        <w:ind w:left="567"/>
      </w:pPr>
    </w:p>
    <w:p w:rsidR="00D122C3" w:rsidRDefault="00D122C3" w:rsidP="00D122C3">
      <w:pPr>
        <w:pStyle w:val="Nadpis3"/>
      </w:pPr>
      <w:r>
        <w:t xml:space="preserve">Analýza zraniteľnosti </w:t>
      </w:r>
    </w:p>
    <w:p w:rsidR="00D122C3" w:rsidRPr="00D122C3" w:rsidRDefault="00D122C3" w:rsidP="00D122C3">
      <w:pPr>
        <w:spacing w:after="0"/>
      </w:pPr>
    </w:p>
    <w:p w:rsidR="00D122C3" w:rsidRDefault="00D122C3" w:rsidP="00D122C3">
      <w:pPr>
        <w:ind w:left="567"/>
      </w:pPr>
      <w:r w:rsidRPr="00D122C3">
        <w:t xml:space="preserve">Táto </w:t>
      </w:r>
      <w:r w:rsidR="00036747" w:rsidRPr="00D122C3">
        <w:t>zraniteľnosť</w:t>
      </w:r>
      <w:r w:rsidRPr="00D122C3">
        <w:t xml:space="preserve"> umožňuje útok na prihlasovacie časti aplikácie. Je nutné zamerať sa na predávanie autentifikačných údajov a bezpečné úložisko identifikátora relácie.</w:t>
      </w:r>
      <w:r>
        <w:t xml:space="preserve"> </w:t>
      </w:r>
      <w:r w:rsidRPr="00D122C3">
        <w:t xml:space="preserve">V linke, ktorá je vyvolaná po stlačení odhlasovacieho tlačidla je zverejnená sessionid, ktorá by mala byť uchovaná v tajnosti, jej prítomnosť v GET parametri otvára útočníkom možnosť nájsť platné sessionID na proxy serveroch cez, ktoré putuje </w:t>
      </w:r>
      <w:r w:rsidR="00036747" w:rsidRPr="00D122C3">
        <w:t>požiadavka</w:t>
      </w:r>
      <w:r w:rsidRPr="00D122C3">
        <w:t xml:space="preserve"> alebo aj v lokálnych logoch.</w:t>
      </w:r>
    </w:p>
    <w:p w:rsidR="00D122C3" w:rsidRDefault="00D122C3" w:rsidP="00D122C3">
      <w:pPr>
        <w:pStyle w:val="Nadpis3"/>
      </w:pPr>
      <w:r>
        <w:t xml:space="preserve">Odstránenie zraniteľnosti </w:t>
      </w:r>
    </w:p>
    <w:p w:rsidR="00D122C3" w:rsidRDefault="00D122C3" w:rsidP="00D122C3">
      <w:pPr>
        <w:spacing w:after="0"/>
        <w:ind w:left="567"/>
      </w:pPr>
    </w:p>
    <w:p w:rsidR="00D122C3" w:rsidRDefault="00D122C3" w:rsidP="00D122C3">
      <w:pPr>
        <w:ind w:left="567"/>
      </w:pPr>
      <w:r>
        <w:t>Na odstránenie vypísanej sessionID bolo treba vymazať príkaz ktorý ju URL vypisoval.</w:t>
      </w:r>
    </w:p>
    <w:p w:rsidR="00D122C3" w:rsidRDefault="00D122C3" w:rsidP="00D122C3">
      <w:pPr>
        <w:ind w:left="567"/>
      </w:pPr>
      <w:r>
        <w:t xml:space="preserve">Ukážka kódu po odstránení vypisovanie sessionID </w:t>
      </w:r>
    </w:p>
    <w:p w:rsidR="00D122C3" w:rsidRDefault="00D122C3" w:rsidP="00D122C3">
      <w:pPr>
        <w:ind w:left="567"/>
      </w:pPr>
      <w:r>
        <w:rPr>
          <w:noProof/>
        </w:rPr>
        <w:drawing>
          <wp:inline distT="0" distB="0" distL="0" distR="0">
            <wp:extent cx="5268942" cy="879848"/>
            <wp:effectExtent l="19050" t="0" r="7908" b="0"/>
            <wp:docPr id="4"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srcRect/>
                    <a:stretch>
                      <a:fillRect/>
                    </a:stretch>
                  </pic:blipFill>
                  <pic:spPr bwMode="auto">
                    <a:xfrm>
                      <a:off x="0" y="0"/>
                      <a:ext cx="5270512" cy="880110"/>
                    </a:xfrm>
                    <a:prstGeom prst="rect">
                      <a:avLst/>
                    </a:prstGeom>
                    <a:noFill/>
                    <a:ln w="9525">
                      <a:noFill/>
                      <a:miter lim="800000"/>
                      <a:headEnd/>
                      <a:tailEnd/>
                    </a:ln>
                  </pic:spPr>
                </pic:pic>
              </a:graphicData>
            </a:graphic>
          </wp:inline>
        </w:drawing>
      </w:r>
    </w:p>
    <w:p w:rsidR="00D839D5" w:rsidRDefault="00D839D5">
      <w:r>
        <w:br w:type="page"/>
      </w:r>
    </w:p>
    <w:p w:rsidR="00D839D5" w:rsidRDefault="00D839D5" w:rsidP="00D839D5">
      <w:pPr>
        <w:pStyle w:val="Nadpis2"/>
      </w:pPr>
      <w:r w:rsidRPr="00D839D5">
        <w:lastRenderedPageBreak/>
        <w:t>Cross-site scripting</w:t>
      </w:r>
    </w:p>
    <w:p w:rsidR="007435D8" w:rsidRPr="007435D8" w:rsidRDefault="007435D8" w:rsidP="007435D8">
      <w:pPr>
        <w:pStyle w:val="Nadpis3"/>
      </w:pPr>
      <w:r>
        <w:t xml:space="preserve">Analýza zraniteľnosti </w:t>
      </w:r>
    </w:p>
    <w:p w:rsidR="007435D8" w:rsidRDefault="007435D8" w:rsidP="007435D8">
      <w:pPr>
        <w:spacing w:after="0"/>
        <w:ind w:left="567"/>
      </w:pPr>
    </w:p>
    <w:p w:rsidR="007435D8" w:rsidRDefault="007435D8" w:rsidP="007435D8">
      <w:pPr>
        <w:ind w:left="567"/>
      </w:pPr>
      <w:r w:rsidRPr="007435D8">
        <w:t xml:space="preserve">Cross-site scripting (XSS) je metóda narušenia WWW stránok využitím bezpečnostných chýb v skriptoch (predovšetkým neošetrené vstupy). Útočník vďaka chybám podstrčí do stránok vlastný kód, čo vyvoláva poškodenie vzhľadu stránok, ich znefunkčnenie, získavanie citlových údajov návstevníkov stránok, obídenie bezpečnostných prvkov aplikácie a phishing. V prípade, že </w:t>
      </w:r>
      <w:r>
        <w:t xml:space="preserve">sa </w:t>
      </w:r>
      <w:r w:rsidRPr="007435D8">
        <w:t>do Search formulára zadá</w:t>
      </w:r>
      <w:r>
        <w:t>te nasledujúci payload, vyvolá sa</w:t>
      </w:r>
      <w:r w:rsidRPr="007435D8">
        <w:t xml:space="preserve"> útok typu Reflected XSS. Pomocou tohto útoku (s prispe</w:t>
      </w:r>
      <w:r>
        <w:t xml:space="preserve">ním sociálneho inžinierstva ) </w:t>
      </w:r>
      <w:r w:rsidRPr="007435D8">
        <w:t xml:space="preserve">&lt;script&gt;alert(document.cookie)&lt;/script&gt; </w:t>
      </w:r>
      <w:bookmarkStart w:id="1" w:name="_Toc467076478"/>
    </w:p>
    <w:p w:rsidR="007435D8" w:rsidRDefault="007435D8" w:rsidP="007435D8">
      <w:pPr>
        <w:pStyle w:val="Nadpis3"/>
      </w:pPr>
      <w:r>
        <w:t xml:space="preserve">Odstránenie zraniteľnosti </w:t>
      </w:r>
    </w:p>
    <w:p w:rsidR="007435D8" w:rsidRDefault="007435D8" w:rsidP="007435D8">
      <w:pPr>
        <w:spacing w:after="0"/>
        <w:ind w:left="567"/>
      </w:pPr>
    </w:p>
    <w:p w:rsidR="007435D8" w:rsidRDefault="007435D8" w:rsidP="007435D8">
      <w:pPr>
        <w:ind w:left="567"/>
      </w:pPr>
      <w:r>
        <w:t xml:space="preserve">Zraniteľnosť na XSS sme odstránili pomocou funkcie </w:t>
      </w:r>
      <w:r w:rsidR="008356FD">
        <w:t xml:space="preserve"> real_escape_string, ktorá odstráni všetko špeciálne znaky.</w:t>
      </w:r>
    </w:p>
    <w:p w:rsidR="008356FD" w:rsidRDefault="008356FD" w:rsidP="008356FD">
      <w:pPr>
        <w:ind w:left="426"/>
      </w:pPr>
      <w:r>
        <w:t xml:space="preserve">Ukážka zdrojového kódu, ktorý odstráni zraniteľnsoť na XSS v súbore "search.php". </w:t>
      </w:r>
    </w:p>
    <w:p w:rsidR="008356FD" w:rsidRDefault="008356FD" w:rsidP="008356FD">
      <w:pPr>
        <w:ind w:left="426"/>
      </w:pPr>
      <w:r>
        <w:rPr>
          <w:noProof/>
        </w:rPr>
        <w:drawing>
          <wp:inline distT="0" distB="0" distL="0" distR="0">
            <wp:extent cx="3726815" cy="267335"/>
            <wp:effectExtent l="19050" t="0" r="6985" b="0"/>
            <wp:docPr id="5" name="obráze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3726815" cy="267335"/>
                    </a:xfrm>
                    <a:prstGeom prst="rect">
                      <a:avLst/>
                    </a:prstGeom>
                    <a:noFill/>
                    <a:ln w="9525">
                      <a:noFill/>
                      <a:miter lim="800000"/>
                      <a:headEnd/>
                      <a:tailEnd/>
                    </a:ln>
                  </pic:spPr>
                </pic:pic>
              </a:graphicData>
            </a:graphic>
          </wp:inline>
        </w:drawing>
      </w:r>
    </w:p>
    <w:p w:rsidR="00E57DF6" w:rsidRDefault="00E57DF6" w:rsidP="00E57DF6">
      <w:pPr>
        <w:pStyle w:val="Nadpis2"/>
      </w:pPr>
      <w:r w:rsidRPr="00E57DF6">
        <w:t>Insecure Direct Object References</w:t>
      </w:r>
    </w:p>
    <w:p w:rsidR="00E57DF6" w:rsidRPr="007435D8" w:rsidRDefault="00E57DF6" w:rsidP="00E57DF6">
      <w:pPr>
        <w:pStyle w:val="Nadpis3"/>
      </w:pPr>
      <w:r>
        <w:t xml:space="preserve">Analýza zraniteľnosti </w:t>
      </w:r>
    </w:p>
    <w:p w:rsidR="00E57DF6" w:rsidRDefault="00E57DF6" w:rsidP="00E57DF6">
      <w:pPr>
        <w:spacing w:after="0"/>
        <w:ind w:left="709"/>
      </w:pPr>
    </w:p>
    <w:p w:rsidR="00E57DF6" w:rsidRDefault="004D6FD6" w:rsidP="00E57DF6">
      <w:pPr>
        <w:ind w:left="567"/>
      </w:pPr>
      <w:r>
        <w:t xml:space="preserve">Nezabezpečené priame </w:t>
      </w:r>
      <w:r w:rsidR="00E57DF6" w:rsidRPr="00E57DF6">
        <w:t>odkazy objektov</w:t>
      </w:r>
      <w:r w:rsidR="00E57DF6">
        <w:t xml:space="preserve"> je zraniteľnosť, ktorá umožňuje neoprávnením užívateľom získať prístup k súborom, ku ktorým nemajú mať prístup.</w:t>
      </w:r>
    </w:p>
    <w:p w:rsidR="00E57DF6" w:rsidRPr="00E57DF6" w:rsidRDefault="00E57DF6" w:rsidP="00E57DF6">
      <w:pPr>
        <w:ind w:left="567"/>
      </w:pPr>
      <w:r w:rsidRPr="00E57DF6">
        <w:t>V prípade, že sa pokúsite načítať nasledujúcu linku po</w:t>
      </w:r>
      <w:r>
        <w:t>da</w:t>
      </w:r>
      <w:r w:rsidRPr="00E57DF6">
        <w:t xml:space="preserve">rí sa Vám získať prístup k súboru, kam by ste sa za normálnych okolností nemali nikdy dostať. Táto zraniteľnosť typu LFI (local file inclusion) spočíva v nesprávnom includovaní (vyžadovaní) súborov. http://192.168.56.102/udpb/www-vulnerable/?page=../../../../../etc/passwd </w:t>
      </w:r>
    </w:p>
    <w:p w:rsidR="00E57DF6" w:rsidRDefault="00E57DF6" w:rsidP="00E57DF6">
      <w:pPr>
        <w:ind w:left="567"/>
      </w:pPr>
      <w:r w:rsidRPr="00E57DF6">
        <w:t>Zabrániť tomuto útoku je možné vhodným ošetrením vstupov, ktoré idú do funkcie include() alebo require().</w:t>
      </w:r>
    </w:p>
    <w:p w:rsidR="004D6FD6" w:rsidRDefault="004D6FD6" w:rsidP="004D6FD6">
      <w:pPr>
        <w:pStyle w:val="Nadpis3"/>
      </w:pPr>
      <w:r>
        <w:t xml:space="preserve">Odstránenie zraniteľnosti </w:t>
      </w:r>
    </w:p>
    <w:p w:rsidR="004D6FD6" w:rsidRDefault="004D6FD6" w:rsidP="00E57DF6">
      <w:pPr>
        <w:ind w:left="567"/>
      </w:pPr>
    </w:p>
    <w:p w:rsidR="004D6FD6" w:rsidRDefault="004D6FD6" w:rsidP="00E57DF6">
      <w:pPr>
        <w:ind w:left="567"/>
      </w:pPr>
      <w:r>
        <w:t>Zraniteľnosť voči priamym odkazom sme ošetrili doplnením prípony ".php" za každý požadovaný súbor. Teraz sa útočníkovi nepodarí zobraziť hocijaký súbor.</w:t>
      </w:r>
    </w:p>
    <w:p w:rsidR="004D6FD6" w:rsidRDefault="004D6FD6" w:rsidP="00E57DF6">
      <w:pPr>
        <w:ind w:left="567"/>
      </w:pPr>
      <w:r>
        <w:t xml:space="preserve">Ukážka upraveného zdrojového súboru "index.php", ktorý načítava zadané súbory. </w:t>
      </w:r>
    </w:p>
    <w:p w:rsidR="004D6FD6" w:rsidRDefault="004D6FD6" w:rsidP="00E57DF6">
      <w:pPr>
        <w:ind w:left="567"/>
        <w:rPr>
          <w:rFonts w:asciiTheme="majorHAnsi" w:eastAsiaTheme="majorEastAsia" w:hAnsiTheme="majorHAnsi" w:cstheme="majorBidi"/>
          <w:b/>
          <w:bCs/>
          <w:sz w:val="28"/>
          <w:szCs w:val="28"/>
        </w:rPr>
      </w:pPr>
      <w:r>
        <w:rPr>
          <w:rFonts w:asciiTheme="majorHAnsi" w:eastAsiaTheme="majorEastAsia" w:hAnsiTheme="majorHAnsi" w:cstheme="majorBidi"/>
          <w:b/>
          <w:bCs/>
          <w:noProof/>
          <w:sz w:val="28"/>
          <w:szCs w:val="28"/>
        </w:rPr>
        <w:drawing>
          <wp:inline distT="0" distB="0" distL="0" distR="0">
            <wp:extent cx="3631565" cy="1199034"/>
            <wp:effectExtent l="19050" t="0" r="6985" b="0"/>
            <wp:docPr id="11" name="obráze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srcRect/>
                    <a:stretch>
                      <a:fillRect/>
                    </a:stretch>
                  </pic:blipFill>
                  <pic:spPr bwMode="auto">
                    <a:xfrm>
                      <a:off x="0" y="0"/>
                      <a:ext cx="3631565" cy="1199034"/>
                    </a:xfrm>
                    <a:prstGeom prst="rect">
                      <a:avLst/>
                    </a:prstGeom>
                    <a:noFill/>
                    <a:ln w="9525">
                      <a:noFill/>
                      <a:miter lim="800000"/>
                      <a:headEnd/>
                      <a:tailEnd/>
                    </a:ln>
                  </pic:spPr>
                </pic:pic>
              </a:graphicData>
            </a:graphic>
          </wp:inline>
        </w:drawing>
      </w:r>
    </w:p>
    <w:p w:rsidR="00076168" w:rsidRDefault="00076168" w:rsidP="007215B6">
      <w:pPr>
        <w:pStyle w:val="Nadpis2"/>
      </w:pPr>
      <w:r w:rsidRPr="00076168">
        <w:lastRenderedPageBreak/>
        <w:t>Security Misconfiguration</w:t>
      </w:r>
    </w:p>
    <w:p w:rsidR="00076168" w:rsidRDefault="005D1478" w:rsidP="00076168">
      <w:pPr>
        <w:pStyle w:val="Nadpis3"/>
      </w:pPr>
      <w:r>
        <w:t xml:space="preserve">Analýza zraniteľnosti </w:t>
      </w:r>
    </w:p>
    <w:p w:rsidR="005D1478" w:rsidRPr="005D1478" w:rsidRDefault="005D1478" w:rsidP="005D1478">
      <w:pPr>
        <w:spacing w:after="0"/>
        <w:ind w:left="425"/>
      </w:pPr>
    </w:p>
    <w:p w:rsidR="00076168" w:rsidRDefault="00076168" w:rsidP="00076168">
      <w:pPr>
        <w:ind w:left="426"/>
      </w:pPr>
      <w:r>
        <w:t xml:space="preserve">Zraniteľnosť chybnej konfigurácie je  zraniteľnosť, ktorá môže uľahčiť prácu útočníkovi pri útoku na našu aplikáciu. </w:t>
      </w:r>
      <w:r w:rsidR="005D1478">
        <w:t xml:space="preserve">Pre dobré zabezpečenie aplikácie treba mať bezpečne nakonfigurovanú platformu. Tak isto je potrebné aj mať aktuálnu verziu softwaru. </w:t>
      </w:r>
    </w:p>
    <w:p w:rsidR="005D1478" w:rsidRDefault="005D1478" w:rsidP="00076168">
      <w:pPr>
        <w:ind w:left="426"/>
      </w:pPr>
      <w:r>
        <w:t xml:space="preserve">Aplikácia zlou konfiguráciou môže byť ľahko napadnuteľná. V aplikácií je možné prechádzať cez súbory na servery. Proti tomuto </w:t>
      </w:r>
      <w:r w:rsidRPr="005D1478">
        <w:t xml:space="preserve">typu útoku </w:t>
      </w:r>
      <w:r>
        <w:t xml:space="preserve">treba </w:t>
      </w:r>
      <w:r w:rsidRPr="005D1478">
        <w:t>vytvoriť .htaccess, ktorý bráni dir listingu.</w:t>
      </w:r>
    </w:p>
    <w:p w:rsidR="005D1478" w:rsidRDefault="005D1478" w:rsidP="005D1478">
      <w:pPr>
        <w:pStyle w:val="Nadpis3"/>
      </w:pPr>
      <w:r>
        <w:t xml:space="preserve">Odstránenie zraniteľnosti </w:t>
      </w:r>
    </w:p>
    <w:p w:rsidR="005D1478" w:rsidRDefault="005D1478" w:rsidP="00076168">
      <w:pPr>
        <w:ind w:left="426"/>
      </w:pPr>
    </w:p>
    <w:p w:rsidR="00047F47" w:rsidRDefault="00047F47" w:rsidP="00076168">
      <w:pPr>
        <w:ind w:left="426"/>
      </w:pPr>
      <w:r>
        <w:t xml:space="preserve">Zraniteľnosť  dir listingu sme </w:t>
      </w:r>
      <w:r w:rsidR="00A246ED">
        <w:t>odtrávnili</w:t>
      </w:r>
      <w:r>
        <w:t xml:space="preserve"> vytvorením súboru </w:t>
      </w:r>
      <w:r w:rsidRPr="005D1478">
        <w:t>.htaccess</w:t>
      </w:r>
      <w:r w:rsidR="00A246ED">
        <w:t xml:space="preserve"> v zdrojovej zložke </w:t>
      </w:r>
      <w:r w:rsidR="00A246ED">
        <w:rPr>
          <w:lang w:val="en-US"/>
        </w:rPr>
        <w:t>/</w:t>
      </w:r>
      <w:r w:rsidR="00A246ED">
        <w:t>var/www</w:t>
      </w:r>
      <w:r>
        <w:t>, ktorý bráni tomu typu útoku.</w:t>
      </w:r>
    </w:p>
    <w:p w:rsidR="00A246ED" w:rsidRDefault="00A246ED" w:rsidP="00076168">
      <w:pPr>
        <w:ind w:left="426"/>
      </w:pPr>
      <w:r>
        <w:t>Obsah súboru .htaccess</w:t>
      </w:r>
    </w:p>
    <w:p w:rsidR="00A246ED" w:rsidRDefault="00A246ED" w:rsidP="00076168">
      <w:pPr>
        <w:ind w:left="426"/>
      </w:pPr>
      <w:r>
        <w:rPr>
          <w:noProof/>
        </w:rPr>
        <w:drawing>
          <wp:inline distT="0" distB="0" distL="0" distR="0">
            <wp:extent cx="5391785" cy="914400"/>
            <wp:effectExtent l="19050" t="0" r="0" b="0"/>
            <wp:docPr id="12" name="obráze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srcRect/>
                    <a:stretch>
                      <a:fillRect/>
                    </a:stretch>
                  </pic:blipFill>
                  <pic:spPr bwMode="auto">
                    <a:xfrm>
                      <a:off x="0" y="0"/>
                      <a:ext cx="5391785" cy="914400"/>
                    </a:xfrm>
                    <a:prstGeom prst="rect">
                      <a:avLst/>
                    </a:prstGeom>
                    <a:noFill/>
                    <a:ln w="9525">
                      <a:noFill/>
                      <a:miter lim="800000"/>
                      <a:headEnd/>
                      <a:tailEnd/>
                    </a:ln>
                  </pic:spPr>
                </pic:pic>
              </a:graphicData>
            </a:graphic>
          </wp:inline>
        </w:drawing>
      </w:r>
    </w:p>
    <w:p w:rsidR="00A246ED" w:rsidRDefault="007215B6" w:rsidP="007215B6">
      <w:pPr>
        <w:pStyle w:val="Nadpis2"/>
      </w:pPr>
      <w:r w:rsidRPr="007215B6">
        <w:t>Sensitive Data Exposure</w:t>
      </w:r>
    </w:p>
    <w:p w:rsidR="007215B6" w:rsidRDefault="007215B6" w:rsidP="007215B6">
      <w:pPr>
        <w:spacing w:after="0"/>
        <w:ind w:left="567"/>
      </w:pPr>
    </w:p>
    <w:p w:rsidR="007215B6" w:rsidRDefault="007215B6" w:rsidP="007215B6">
      <w:pPr>
        <w:pStyle w:val="Nadpis3"/>
      </w:pPr>
      <w:r>
        <w:t xml:space="preserve">Analýza zraniteľnosti </w:t>
      </w:r>
    </w:p>
    <w:p w:rsidR="007215B6" w:rsidRPr="007215B6" w:rsidRDefault="007215B6" w:rsidP="007215B6">
      <w:pPr>
        <w:spacing w:after="0"/>
      </w:pPr>
    </w:p>
    <w:p w:rsidR="007215B6" w:rsidRDefault="007215B6" w:rsidP="007215B6">
      <w:pPr>
        <w:ind w:left="567"/>
      </w:pPr>
      <w:r w:rsidRPr="007215B6">
        <w:t>Niektoré aplikácie nesprávne chránia citlivé dáta, preto môžu mať k nim útočníci ľahký prístup. Tieto dáta si vyžadujú osobitnú ochranu.</w:t>
      </w:r>
      <w:r>
        <w:t xml:space="preserve"> </w:t>
      </w:r>
      <w:r w:rsidRPr="007215B6">
        <w:t>Prihlasovacie údaje sa prenášajú cez nezabezpečený HTTP protokol cez GET</w:t>
      </w:r>
      <w:r>
        <w:t xml:space="preserve"> a prenos nie je šifrovaný.</w:t>
      </w:r>
    </w:p>
    <w:p w:rsidR="007215B6" w:rsidRDefault="007215B6" w:rsidP="007215B6">
      <w:pPr>
        <w:pStyle w:val="Nadpis3"/>
      </w:pPr>
      <w:r>
        <w:t xml:space="preserve">Odstránenie zraniteľnosti </w:t>
      </w:r>
    </w:p>
    <w:p w:rsidR="007215B6" w:rsidRDefault="007215B6" w:rsidP="007215B6">
      <w:pPr>
        <w:ind w:left="567"/>
      </w:pPr>
    </w:p>
    <w:p w:rsidR="007215B6" w:rsidRDefault="007215B6" w:rsidP="007215B6">
      <w:pPr>
        <w:ind w:left="567"/>
      </w:pPr>
      <w:r>
        <w:t xml:space="preserve">Zraniteľnosť odhalenia dát sme odstránili zmenou implementácie prihlasovacieho formuláru z metódy GET na POST. Tak isto sme doinštalovali SSL spojenie pre pristupovanie na stránky pod protokolom HTTPS. Pripojenie na stránku je šifrované a dáta sa odosielanou pomocou metódy POST.  </w:t>
      </w:r>
    </w:p>
    <w:p w:rsidR="007215B6" w:rsidRDefault="007215B6">
      <w:pPr>
        <w:jc w:val="left"/>
      </w:pPr>
      <w:r>
        <w:br w:type="page"/>
      </w:r>
    </w:p>
    <w:p w:rsidR="007215B6" w:rsidRDefault="007215B6" w:rsidP="007215B6">
      <w:pPr>
        <w:ind w:left="567"/>
      </w:pPr>
      <w:r>
        <w:lastRenderedPageBreak/>
        <w:t>Ukážka kódu prihlasovania súboru "index.php".</w:t>
      </w:r>
    </w:p>
    <w:p w:rsidR="007215B6" w:rsidRDefault="007215B6" w:rsidP="007215B6">
      <w:pPr>
        <w:ind w:left="567"/>
      </w:pPr>
      <w:r>
        <w:rPr>
          <w:noProof/>
        </w:rPr>
        <w:drawing>
          <wp:inline distT="0" distB="0" distL="0" distR="0">
            <wp:extent cx="5320701" cy="6553424"/>
            <wp:effectExtent l="19050" t="0" r="0" b="0"/>
            <wp:docPr id="13" name="obráze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srcRect/>
                    <a:stretch>
                      <a:fillRect/>
                    </a:stretch>
                  </pic:blipFill>
                  <pic:spPr bwMode="auto">
                    <a:xfrm>
                      <a:off x="0" y="0"/>
                      <a:ext cx="5322570" cy="6555726"/>
                    </a:xfrm>
                    <a:prstGeom prst="rect">
                      <a:avLst/>
                    </a:prstGeom>
                    <a:noFill/>
                    <a:ln w="9525">
                      <a:noFill/>
                      <a:miter lim="800000"/>
                      <a:headEnd/>
                      <a:tailEnd/>
                    </a:ln>
                  </pic:spPr>
                </pic:pic>
              </a:graphicData>
            </a:graphic>
          </wp:inline>
        </w:drawing>
      </w:r>
    </w:p>
    <w:p w:rsidR="007215B6" w:rsidRDefault="007215B6">
      <w:pPr>
        <w:jc w:val="left"/>
      </w:pPr>
      <w:r>
        <w:br w:type="page"/>
      </w:r>
    </w:p>
    <w:p w:rsidR="007215B6" w:rsidRDefault="007215B6" w:rsidP="007215B6">
      <w:pPr>
        <w:ind w:left="567"/>
      </w:pPr>
      <w:r>
        <w:lastRenderedPageBreak/>
        <w:t>Ukážka pripojenia na stránku cez protokol HTTPS</w:t>
      </w:r>
    </w:p>
    <w:p w:rsidR="007215B6" w:rsidRPr="007215B6" w:rsidRDefault="007215B6" w:rsidP="007215B6">
      <w:pPr>
        <w:ind w:left="567"/>
      </w:pPr>
      <w:r>
        <w:rPr>
          <w:noProof/>
        </w:rPr>
        <w:drawing>
          <wp:inline distT="0" distB="0" distL="0" distR="0">
            <wp:extent cx="5415591" cy="4751559"/>
            <wp:effectExtent l="19050" t="0" r="0" b="0"/>
            <wp:docPr id="14" name="obráze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srcRect/>
                    <a:stretch>
                      <a:fillRect/>
                    </a:stretch>
                  </pic:blipFill>
                  <pic:spPr bwMode="auto">
                    <a:xfrm>
                      <a:off x="0" y="0"/>
                      <a:ext cx="5417205" cy="4752975"/>
                    </a:xfrm>
                    <a:prstGeom prst="rect">
                      <a:avLst/>
                    </a:prstGeom>
                    <a:noFill/>
                    <a:ln w="9525">
                      <a:noFill/>
                      <a:miter lim="800000"/>
                      <a:headEnd/>
                      <a:tailEnd/>
                    </a:ln>
                  </pic:spPr>
                </pic:pic>
              </a:graphicData>
            </a:graphic>
          </wp:inline>
        </w:drawing>
      </w:r>
    </w:p>
    <w:p w:rsidR="003D4DDC" w:rsidRPr="003D4DDC" w:rsidRDefault="00E57DF6" w:rsidP="00E57DF6">
      <w:pPr>
        <w:pStyle w:val="Nadpis1"/>
      </w:pPr>
      <w:r w:rsidRPr="00E57DF6">
        <w:rPr>
          <w:rFonts w:ascii="Times New Roman" w:eastAsiaTheme="minorEastAsia" w:hAnsi="Times New Roman" w:cstheme="minorBidi"/>
          <w:b w:val="0"/>
          <w:bCs w:val="0"/>
          <w:sz w:val="22"/>
          <w:szCs w:val="22"/>
        </w:rPr>
        <w:t xml:space="preserve"> </w:t>
      </w:r>
      <w:r w:rsidR="003D4DDC" w:rsidRPr="003D4DDC">
        <w:t>Záver</w:t>
      </w:r>
      <w:bookmarkEnd w:id="1"/>
    </w:p>
    <w:p w:rsidR="003D4DDC" w:rsidRPr="003D4DDC" w:rsidRDefault="003D4DDC" w:rsidP="00432649">
      <w:pPr>
        <w:ind w:left="426"/>
      </w:pPr>
      <w:r w:rsidRPr="003D4DDC">
        <w:tab/>
        <w:t xml:space="preserve">Je potrebné dodržiavať </w:t>
      </w:r>
      <w:r>
        <w:t xml:space="preserve">určité </w:t>
      </w:r>
      <w:r w:rsidRPr="003D4DDC">
        <w:t>bezpečnostné pravidla ak chceme ochrániť našu aplikáciu pre únikom informácií.</w:t>
      </w:r>
      <w:r>
        <w:t xml:space="preserve"> Preto aj pri tvorbe našej aplikácie sme sa snažili dodržiavať zadané bezpečnostné pravidlá. Funkcie, ktoré bolo potrebné doprogramovať sme doprogramovali aby sme našu aplikáciu ochránili pred ľahkým zlomením hesla účtov používateľov</w:t>
      </w:r>
      <w:r w:rsidR="0033112D">
        <w:t xml:space="preserve"> hackermi</w:t>
      </w:r>
      <w:r>
        <w:t xml:space="preserve">. </w:t>
      </w:r>
    </w:p>
    <w:sectPr w:rsidR="003D4DDC" w:rsidRPr="003D4DDC" w:rsidSect="00651C1C">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C62DA3"/>
    <w:multiLevelType w:val="hybridMultilevel"/>
    <w:tmpl w:val="2534A908"/>
    <w:lvl w:ilvl="0" w:tplc="041B0001">
      <w:start w:val="1"/>
      <w:numFmt w:val="bullet"/>
      <w:lvlText w:val=""/>
      <w:lvlJc w:val="left"/>
      <w:pPr>
        <w:ind w:left="2133" w:hanging="360"/>
      </w:pPr>
      <w:rPr>
        <w:rFonts w:ascii="Symbol" w:hAnsi="Symbol" w:hint="default"/>
      </w:rPr>
    </w:lvl>
    <w:lvl w:ilvl="1" w:tplc="041B0003" w:tentative="1">
      <w:start w:val="1"/>
      <w:numFmt w:val="bullet"/>
      <w:lvlText w:val="o"/>
      <w:lvlJc w:val="left"/>
      <w:pPr>
        <w:ind w:left="2853" w:hanging="360"/>
      </w:pPr>
      <w:rPr>
        <w:rFonts w:ascii="Courier New" w:hAnsi="Courier New" w:cs="Courier New" w:hint="default"/>
      </w:rPr>
    </w:lvl>
    <w:lvl w:ilvl="2" w:tplc="041B0005" w:tentative="1">
      <w:start w:val="1"/>
      <w:numFmt w:val="bullet"/>
      <w:lvlText w:val=""/>
      <w:lvlJc w:val="left"/>
      <w:pPr>
        <w:ind w:left="3573" w:hanging="360"/>
      </w:pPr>
      <w:rPr>
        <w:rFonts w:ascii="Wingdings" w:hAnsi="Wingdings" w:hint="default"/>
      </w:rPr>
    </w:lvl>
    <w:lvl w:ilvl="3" w:tplc="041B0001" w:tentative="1">
      <w:start w:val="1"/>
      <w:numFmt w:val="bullet"/>
      <w:lvlText w:val=""/>
      <w:lvlJc w:val="left"/>
      <w:pPr>
        <w:ind w:left="4293" w:hanging="360"/>
      </w:pPr>
      <w:rPr>
        <w:rFonts w:ascii="Symbol" w:hAnsi="Symbol" w:hint="default"/>
      </w:rPr>
    </w:lvl>
    <w:lvl w:ilvl="4" w:tplc="041B0003" w:tentative="1">
      <w:start w:val="1"/>
      <w:numFmt w:val="bullet"/>
      <w:lvlText w:val="o"/>
      <w:lvlJc w:val="left"/>
      <w:pPr>
        <w:ind w:left="5013" w:hanging="360"/>
      </w:pPr>
      <w:rPr>
        <w:rFonts w:ascii="Courier New" w:hAnsi="Courier New" w:cs="Courier New" w:hint="default"/>
      </w:rPr>
    </w:lvl>
    <w:lvl w:ilvl="5" w:tplc="041B0005" w:tentative="1">
      <w:start w:val="1"/>
      <w:numFmt w:val="bullet"/>
      <w:lvlText w:val=""/>
      <w:lvlJc w:val="left"/>
      <w:pPr>
        <w:ind w:left="5733" w:hanging="360"/>
      </w:pPr>
      <w:rPr>
        <w:rFonts w:ascii="Wingdings" w:hAnsi="Wingdings" w:hint="default"/>
      </w:rPr>
    </w:lvl>
    <w:lvl w:ilvl="6" w:tplc="041B0001" w:tentative="1">
      <w:start w:val="1"/>
      <w:numFmt w:val="bullet"/>
      <w:lvlText w:val=""/>
      <w:lvlJc w:val="left"/>
      <w:pPr>
        <w:ind w:left="6453" w:hanging="360"/>
      </w:pPr>
      <w:rPr>
        <w:rFonts w:ascii="Symbol" w:hAnsi="Symbol" w:hint="default"/>
      </w:rPr>
    </w:lvl>
    <w:lvl w:ilvl="7" w:tplc="041B0003" w:tentative="1">
      <w:start w:val="1"/>
      <w:numFmt w:val="bullet"/>
      <w:lvlText w:val="o"/>
      <w:lvlJc w:val="left"/>
      <w:pPr>
        <w:ind w:left="7173" w:hanging="360"/>
      </w:pPr>
      <w:rPr>
        <w:rFonts w:ascii="Courier New" w:hAnsi="Courier New" w:cs="Courier New" w:hint="default"/>
      </w:rPr>
    </w:lvl>
    <w:lvl w:ilvl="8" w:tplc="041B0005" w:tentative="1">
      <w:start w:val="1"/>
      <w:numFmt w:val="bullet"/>
      <w:lvlText w:val=""/>
      <w:lvlJc w:val="left"/>
      <w:pPr>
        <w:ind w:left="7893" w:hanging="360"/>
      </w:pPr>
      <w:rPr>
        <w:rFonts w:ascii="Wingdings" w:hAnsi="Wingdings" w:hint="default"/>
      </w:rPr>
    </w:lvl>
  </w:abstractNum>
  <w:abstractNum w:abstractNumId="1">
    <w:nsid w:val="1FA661CF"/>
    <w:multiLevelType w:val="multilevel"/>
    <w:tmpl w:val="041B0025"/>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abstractNum w:abstractNumId="2">
    <w:nsid w:val="6B491663"/>
    <w:multiLevelType w:val="hybridMultilevel"/>
    <w:tmpl w:val="1E283224"/>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isplayBackgroundShape/>
  <w:defaultTabStop w:val="708"/>
  <w:hyphenationZone w:val="425"/>
  <w:characterSpacingControl w:val="doNotCompress"/>
  <w:compat>
    <w:useFELayout/>
  </w:compat>
  <w:rsids>
    <w:rsidRoot w:val="00152E9C"/>
    <w:rsid w:val="00036747"/>
    <w:rsid w:val="000472C9"/>
    <w:rsid w:val="00047F47"/>
    <w:rsid w:val="00076168"/>
    <w:rsid w:val="00085BA2"/>
    <w:rsid w:val="000A6375"/>
    <w:rsid w:val="000C7999"/>
    <w:rsid w:val="000E5D64"/>
    <w:rsid w:val="00152E9C"/>
    <w:rsid w:val="00161D4C"/>
    <w:rsid w:val="00175ECA"/>
    <w:rsid w:val="00184ADE"/>
    <w:rsid w:val="001B72FE"/>
    <w:rsid w:val="00290FF7"/>
    <w:rsid w:val="002E04B7"/>
    <w:rsid w:val="003231CF"/>
    <w:rsid w:val="0033112D"/>
    <w:rsid w:val="003314BE"/>
    <w:rsid w:val="003553C0"/>
    <w:rsid w:val="00355E0A"/>
    <w:rsid w:val="003D4DDC"/>
    <w:rsid w:val="00432649"/>
    <w:rsid w:val="004D31F3"/>
    <w:rsid w:val="004D6FD6"/>
    <w:rsid w:val="00547C5E"/>
    <w:rsid w:val="005B0BA2"/>
    <w:rsid w:val="005B5371"/>
    <w:rsid w:val="005D1478"/>
    <w:rsid w:val="005E78F9"/>
    <w:rsid w:val="00605738"/>
    <w:rsid w:val="006460AE"/>
    <w:rsid w:val="00651C1C"/>
    <w:rsid w:val="00672E75"/>
    <w:rsid w:val="006951FA"/>
    <w:rsid w:val="006D1CE1"/>
    <w:rsid w:val="006D1DCE"/>
    <w:rsid w:val="006F292B"/>
    <w:rsid w:val="0071682F"/>
    <w:rsid w:val="007215B6"/>
    <w:rsid w:val="007435D8"/>
    <w:rsid w:val="00772797"/>
    <w:rsid w:val="007B4707"/>
    <w:rsid w:val="007E1EEF"/>
    <w:rsid w:val="008221A7"/>
    <w:rsid w:val="008356FD"/>
    <w:rsid w:val="00870A1D"/>
    <w:rsid w:val="0088570E"/>
    <w:rsid w:val="008E467C"/>
    <w:rsid w:val="0092140F"/>
    <w:rsid w:val="0094018B"/>
    <w:rsid w:val="009C37C1"/>
    <w:rsid w:val="009E0C06"/>
    <w:rsid w:val="009F2244"/>
    <w:rsid w:val="00A07B49"/>
    <w:rsid w:val="00A246ED"/>
    <w:rsid w:val="00A41118"/>
    <w:rsid w:val="00B0505E"/>
    <w:rsid w:val="00B07911"/>
    <w:rsid w:val="00B206BD"/>
    <w:rsid w:val="00B81E6A"/>
    <w:rsid w:val="00BA607F"/>
    <w:rsid w:val="00BD038E"/>
    <w:rsid w:val="00BD1B26"/>
    <w:rsid w:val="00BE213A"/>
    <w:rsid w:val="00C231AA"/>
    <w:rsid w:val="00C31154"/>
    <w:rsid w:val="00C37DF8"/>
    <w:rsid w:val="00C73C94"/>
    <w:rsid w:val="00C86A5D"/>
    <w:rsid w:val="00CA5261"/>
    <w:rsid w:val="00CC3B52"/>
    <w:rsid w:val="00D122C3"/>
    <w:rsid w:val="00D513C1"/>
    <w:rsid w:val="00D66313"/>
    <w:rsid w:val="00D8176A"/>
    <w:rsid w:val="00D839D5"/>
    <w:rsid w:val="00DB5465"/>
    <w:rsid w:val="00DB7892"/>
    <w:rsid w:val="00DD696C"/>
    <w:rsid w:val="00E12E8E"/>
    <w:rsid w:val="00E50C9A"/>
    <w:rsid w:val="00E57DF6"/>
    <w:rsid w:val="00E743FC"/>
    <w:rsid w:val="00F276D0"/>
    <w:rsid w:val="00F602DD"/>
  </w:rsids>
  <m:mathPr>
    <m:mathFont m:val="Cambria Math"/>
    <m:brkBin m:val="before"/>
    <m:brkBinSub m:val="--"/>
    <m:smallFrac m:val="off"/>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4098">
      <o:colormenu v:ext="edit" fillcolor="none [334]"/>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sk-SK" w:eastAsia="sk-SK"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5D1478"/>
    <w:pPr>
      <w:jc w:val="both"/>
    </w:pPr>
    <w:rPr>
      <w:rFonts w:ascii="Times New Roman" w:hAnsi="Times New Roman"/>
    </w:rPr>
  </w:style>
  <w:style w:type="paragraph" w:styleId="Nadpis1">
    <w:name w:val="heading 1"/>
    <w:basedOn w:val="Normln"/>
    <w:next w:val="Normln"/>
    <w:link w:val="Nadpis1Char"/>
    <w:uiPriority w:val="9"/>
    <w:qFormat/>
    <w:rsid w:val="00BE213A"/>
    <w:pPr>
      <w:keepNext/>
      <w:keepLines/>
      <w:numPr>
        <w:numId w:val="1"/>
      </w:numPr>
      <w:spacing w:before="480" w:after="0"/>
      <w:outlineLvl w:val="0"/>
    </w:pPr>
    <w:rPr>
      <w:rFonts w:asciiTheme="majorHAnsi" w:eastAsiaTheme="majorEastAsia" w:hAnsiTheme="majorHAnsi" w:cstheme="majorBidi"/>
      <w:b/>
      <w:bCs/>
      <w:sz w:val="28"/>
      <w:szCs w:val="28"/>
    </w:rPr>
  </w:style>
  <w:style w:type="paragraph" w:styleId="Nadpis2">
    <w:name w:val="heading 2"/>
    <w:basedOn w:val="Normln"/>
    <w:next w:val="Normln"/>
    <w:link w:val="Nadpis2Char"/>
    <w:uiPriority w:val="9"/>
    <w:unhideWhenUsed/>
    <w:qFormat/>
    <w:rsid w:val="00BE213A"/>
    <w:pPr>
      <w:keepNext/>
      <w:keepLines/>
      <w:numPr>
        <w:ilvl w:val="1"/>
        <w:numId w:val="1"/>
      </w:numPr>
      <w:spacing w:before="200" w:after="0"/>
      <w:outlineLvl w:val="1"/>
    </w:pPr>
    <w:rPr>
      <w:rFonts w:asciiTheme="majorHAnsi" w:eastAsiaTheme="majorEastAsia" w:hAnsiTheme="majorHAnsi" w:cstheme="majorBidi"/>
      <w:b/>
      <w:bCs/>
      <w:sz w:val="26"/>
      <w:szCs w:val="26"/>
    </w:rPr>
  </w:style>
  <w:style w:type="paragraph" w:styleId="Nadpis3">
    <w:name w:val="heading 3"/>
    <w:basedOn w:val="Normln"/>
    <w:next w:val="Normln"/>
    <w:link w:val="Nadpis3Char"/>
    <w:uiPriority w:val="9"/>
    <w:unhideWhenUsed/>
    <w:qFormat/>
    <w:rsid w:val="00DB5465"/>
    <w:pPr>
      <w:keepNext/>
      <w:keepLines/>
      <w:numPr>
        <w:ilvl w:val="2"/>
        <w:numId w:val="1"/>
      </w:numPr>
      <w:spacing w:before="200" w:after="0"/>
      <w:outlineLvl w:val="2"/>
    </w:pPr>
    <w:rPr>
      <w:rFonts w:eastAsiaTheme="majorEastAsia" w:cstheme="majorBidi"/>
      <w:b/>
      <w:bCs/>
      <w:sz w:val="24"/>
    </w:rPr>
  </w:style>
  <w:style w:type="paragraph" w:styleId="Nadpis4">
    <w:name w:val="heading 4"/>
    <w:basedOn w:val="Normln"/>
    <w:next w:val="Normln"/>
    <w:link w:val="Nadpis4Char"/>
    <w:uiPriority w:val="9"/>
    <w:semiHidden/>
    <w:unhideWhenUsed/>
    <w:qFormat/>
    <w:rsid w:val="00BE213A"/>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Nadpis5">
    <w:name w:val="heading 5"/>
    <w:basedOn w:val="Normln"/>
    <w:next w:val="Normln"/>
    <w:link w:val="Nadpis5Char"/>
    <w:uiPriority w:val="9"/>
    <w:semiHidden/>
    <w:unhideWhenUsed/>
    <w:qFormat/>
    <w:rsid w:val="00BE213A"/>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Nadpis6">
    <w:name w:val="heading 6"/>
    <w:basedOn w:val="Normln"/>
    <w:next w:val="Normln"/>
    <w:link w:val="Nadpis6Char"/>
    <w:uiPriority w:val="9"/>
    <w:semiHidden/>
    <w:unhideWhenUsed/>
    <w:qFormat/>
    <w:rsid w:val="00BE213A"/>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Nadpis7">
    <w:name w:val="heading 7"/>
    <w:basedOn w:val="Normln"/>
    <w:next w:val="Normln"/>
    <w:link w:val="Nadpis7Char"/>
    <w:uiPriority w:val="9"/>
    <w:semiHidden/>
    <w:unhideWhenUsed/>
    <w:qFormat/>
    <w:rsid w:val="00BE213A"/>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Nadpis8">
    <w:name w:val="heading 8"/>
    <w:basedOn w:val="Normln"/>
    <w:next w:val="Normln"/>
    <w:link w:val="Nadpis8Char"/>
    <w:uiPriority w:val="9"/>
    <w:semiHidden/>
    <w:unhideWhenUsed/>
    <w:qFormat/>
    <w:rsid w:val="00BE213A"/>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Nadpis9">
    <w:name w:val="heading 9"/>
    <w:basedOn w:val="Normln"/>
    <w:next w:val="Normln"/>
    <w:link w:val="Nadpis9Char"/>
    <w:uiPriority w:val="9"/>
    <w:semiHidden/>
    <w:unhideWhenUsed/>
    <w:qFormat/>
    <w:rsid w:val="00BE213A"/>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qFormat/>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BE213A"/>
    <w:rPr>
      <w:rFonts w:asciiTheme="majorHAnsi" w:eastAsiaTheme="majorEastAsia" w:hAnsiTheme="majorHAnsi" w:cstheme="majorBidi"/>
      <w:b/>
      <w:bCs/>
      <w:sz w:val="28"/>
      <w:szCs w:val="28"/>
    </w:rPr>
  </w:style>
  <w:style w:type="character" w:customStyle="1" w:styleId="Nadpis2Char">
    <w:name w:val="Nadpis 2 Char"/>
    <w:basedOn w:val="Standardnpsmoodstavce"/>
    <w:link w:val="Nadpis2"/>
    <w:uiPriority w:val="9"/>
    <w:rsid w:val="00BE213A"/>
    <w:rPr>
      <w:rFonts w:asciiTheme="majorHAnsi" w:eastAsiaTheme="majorEastAsia" w:hAnsiTheme="majorHAnsi" w:cstheme="majorBidi"/>
      <w:b/>
      <w:bCs/>
      <w:sz w:val="26"/>
      <w:szCs w:val="26"/>
    </w:rPr>
  </w:style>
  <w:style w:type="character" w:customStyle="1" w:styleId="Nadpis3Char">
    <w:name w:val="Nadpis 3 Char"/>
    <w:basedOn w:val="Standardnpsmoodstavce"/>
    <w:link w:val="Nadpis3"/>
    <w:uiPriority w:val="9"/>
    <w:rsid w:val="00DB5465"/>
    <w:rPr>
      <w:rFonts w:ascii="Times New Roman" w:eastAsiaTheme="majorEastAsia" w:hAnsi="Times New Roman" w:cstheme="majorBidi"/>
      <w:b/>
      <w:bCs/>
      <w:sz w:val="24"/>
    </w:rPr>
  </w:style>
  <w:style w:type="character" w:customStyle="1" w:styleId="Nadpis4Char">
    <w:name w:val="Nadpis 4 Char"/>
    <w:basedOn w:val="Standardnpsmoodstavce"/>
    <w:link w:val="Nadpis4"/>
    <w:uiPriority w:val="9"/>
    <w:semiHidden/>
    <w:rsid w:val="00BE213A"/>
    <w:rPr>
      <w:rFonts w:asciiTheme="majorHAnsi" w:eastAsiaTheme="majorEastAsia" w:hAnsiTheme="majorHAnsi" w:cstheme="majorBidi"/>
      <w:b/>
      <w:bCs/>
      <w:i/>
      <w:iCs/>
      <w:color w:val="4F81BD" w:themeColor="accent1"/>
    </w:rPr>
  </w:style>
  <w:style w:type="character" w:customStyle="1" w:styleId="Nadpis5Char">
    <w:name w:val="Nadpis 5 Char"/>
    <w:basedOn w:val="Standardnpsmoodstavce"/>
    <w:link w:val="Nadpis5"/>
    <w:uiPriority w:val="9"/>
    <w:semiHidden/>
    <w:rsid w:val="00BE213A"/>
    <w:rPr>
      <w:rFonts w:asciiTheme="majorHAnsi" w:eastAsiaTheme="majorEastAsia" w:hAnsiTheme="majorHAnsi" w:cstheme="majorBidi"/>
      <w:color w:val="243F60" w:themeColor="accent1" w:themeShade="7F"/>
    </w:rPr>
  </w:style>
  <w:style w:type="character" w:customStyle="1" w:styleId="Nadpis6Char">
    <w:name w:val="Nadpis 6 Char"/>
    <w:basedOn w:val="Standardnpsmoodstavce"/>
    <w:link w:val="Nadpis6"/>
    <w:uiPriority w:val="9"/>
    <w:semiHidden/>
    <w:rsid w:val="00BE213A"/>
    <w:rPr>
      <w:rFonts w:asciiTheme="majorHAnsi" w:eastAsiaTheme="majorEastAsia" w:hAnsiTheme="majorHAnsi" w:cstheme="majorBidi"/>
      <w:i/>
      <w:iCs/>
      <w:color w:val="243F60" w:themeColor="accent1" w:themeShade="7F"/>
    </w:rPr>
  </w:style>
  <w:style w:type="character" w:customStyle="1" w:styleId="Nadpis7Char">
    <w:name w:val="Nadpis 7 Char"/>
    <w:basedOn w:val="Standardnpsmoodstavce"/>
    <w:link w:val="Nadpis7"/>
    <w:uiPriority w:val="9"/>
    <w:semiHidden/>
    <w:rsid w:val="00BE213A"/>
    <w:rPr>
      <w:rFonts w:asciiTheme="majorHAnsi" w:eastAsiaTheme="majorEastAsia" w:hAnsiTheme="majorHAnsi" w:cstheme="majorBidi"/>
      <w:i/>
      <w:iCs/>
      <w:color w:val="404040" w:themeColor="text1" w:themeTint="BF"/>
    </w:rPr>
  </w:style>
  <w:style w:type="character" w:customStyle="1" w:styleId="Nadpis8Char">
    <w:name w:val="Nadpis 8 Char"/>
    <w:basedOn w:val="Standardnpsmoodstavce"/>
    <w:link w:val="Nadpis8"/>
    <w:uiPriority w:val="9"/>
    <w:semiHidden/>
    <w:rsid w:val="00BE213A"/>
    <w:rPr>
      <w:rFonts w:asciiTheme="majorHAnsi" w:eastAsiaTheme="majorEastAsia" w:hAnsiTheme="majorHAnsi" w:cstheme="majorBidi"/>
      <w:color w:val="404040" w:themeColor="text1" w:themeTint="BF"/>
      <w:sz w:val="20"/>
      <w:szCs w:val="20"/>
    </w:rPr>
  </w:style>
  <w:style w:type="character" w:customStyle="1" w:styleId="Nadpis9Char">
    <w:name w:val="Nadpis 9 Char"/>
    <w:basedOn w:val="Standardnpsmoodstavce"/>
    <w:link w:val="Nadpis9"/>
    <w:uiPriority w:val="9"/>
    <w:semiHidden/>
    <w:rsid w:val="00BE213A"/>
    <w:rPr>
      <w:rFonts w:asciiTheme="majorHAnsi" w:eastAsiaTheme="majorEastAsia" w:hAnsiTheme="majorHAnsi" w:cstheme="majorBidi"/>
      <w:i/>
      <w:iCs/>
      <w:color w:val="404040" w:themeColor="text1" w:themeTint="BF"/>
      <w:sz w:val="20"/>
      <w:szCs w:val="20"/>
    </w:rPr>
  </w:style>
  <w:style w:type="paragraph" w:styleId="Odstavecseseznamem">
    <w:name w:val="List Paragraph"/>
    <w:basedOn w:val="Normln"/>
    <w:uiPriority w:val="34"/>
    <w:qFormat/>
    <w:rsid w:val="004D31F3"/>
    <w:pPr>
      <w:ind w:left="720"/>
      <w:contextualSpacing/>
    </w:pPr>
  </w:style>
  <w:style w:type="character" w:customStyle="1" w:styleId="pl-smi">
    <w:name w:val="pl-smi"/>
    <w:basedOn w:val="Standardnpsmoodstavce"/>
    <w:rsid w:val="009C37C1"/>
  </w:style>
  <w:style w:type="paragraph" w:styleId="Textbubliny">
    <w:name w:val="Balloon Text"/>
    <w:basedOn w:val="Normln"/>
    <w:link w:val="TextbublinyChar"/>
    <w:uiPriority w:val="99"/>
    <w:semiHidden/>
    <w:unhideWhenUsed/>
    <w:rsid w:val="00870A1D"/>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870A1D"/>
    <w:rPr>
      <w:rFonts w:ascii="Tahoma" w:hAnsi="Tahoma" w:cs="Tahoma"/>
      <w:sz w:val="16"/>
      <w:szCs w:val="16"/>
    </w:rPr>
  </w:style>
  <w:style w:type="character" w:styleId="Hypertextovodkaz">
    <w:name w:val="Hyperlink"/>
    <w:basedOn w:val="Standardnpsmoodstavce"/>
    <w:uiPriority w:val="99"/>
    <w:unhideWhenUsed/>
    <w:rsid w:val="00F602DD"/>
    <w:rPr>
      <w:color w:val="0000FF"/>
      <w:u w:val="single"/>
    </w:rPr>
  </w:style>
  <w:style w:type="paragraph" w:styleId="Nadpisobsahu">
    <w:name w:val="TOC Heading"/>
    <w:basedOn w:val="Nadpis1"/>
    <w:next w:val="Normln"/>
    <w:uiPriority w:val="39"/>
    <w:semiHidden/>
    <w:unhideWhenUsed/>
    <w:qFormat/>
    <w:rsid w:val="000E5D64"/>
    <w:pPr>
      <w:numPr>
        <w:numId w:val="0"/>
      </w:numPr>
      <w:outlineLvl w:val="9"/>
    </w:pPr>
    <w:rPr>
      <w:color w:val="365F91" w:themeColor="accent1" w:themeShade="BF"/>
      <w:lang w:val="cs-CZ" w:eastAsia="en-US"/>
    </w:rPr>
  </w:style>
  <w:style w:type="paragraph" w:styleId="Obsah1">
    <w:name w:val="toc 1"/>
    <w:basedOn w:val="Normln"/>
    <w:next w:val="Normln"/>
    <w:autoRedefine/>
    <w:uiPriority w:val="39"/>
    <w:unhideWhenUsed/>
    <w:rsid w:val="000E5D64"/>
    <w:pPr>
      <w:spacing w:after="100"/>
    </w:pPr>
  </w:style>
  <w:style w:type="paragraph" w:styleId="Obsah2">
    <w:name w:val="toc 2"/>
    <w:basedOn w:val="Normln"/>
    <w:next w:val="Normln"/>
    <w:autoRedefine/>
    <w:uiPriority w:val="39"/>
    <w:unhideWhenUsed/>
    <w:rsid w:val="000E5D64"/>
    <w:pPr>
      <w:spacing w:after="100"/>
      <w:ind w:left="220"/>
    </w:pPr>
  </w:style>
</w:styles>
</file>

<file path=word/webSettings.xml><?xml version="1.0" encoding="utf-8"?>
<w:webSettings xmlns:r="http://schemas.openxmlformats.org/officeDocument/2006/relationships" xmlns:w="http://schemas.openxmlformats.org/wordprocessingml/2006/main">
  <w:divs>
    <w:div w:id="1430002489">
      <w:bodyDiv w:val="1"/>
      <w:marLeft w:val="0"/>
      <w:marRight w:val="0"/>
      <w:marTop w:val="0"/>
      <w:marBottom w:val="0"/>
      <w:divBdr>
        <w:top w:val="none" w:sz="0" w:space="0" w:color="auto"/>
        <w:left w:val="none" w:sz="0" w:space="0" w:color="auto"/>
        <w:bottom w:val="none" w:sz="0" w:space="0" w:color="auto"/>
        <w:right w:val="none" w:sz="0" w:space="0" w:color="auto"/>
      </w:divBdr>
    </w:div>
    <w:div w:id="1995328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6E263D-FD46-476D-AA85-80C596BFA5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373</TotalTime>
  <Pages>8</Pages>
  <Words>919</Words>
  <Characters>5240</Characters>
  <Application>Microsoft Office Word</Application>
  <DocSecurity>0</DocSecurity>
  <Lines>43</Lines>
  <Paragraphs>12</Paragraphs>
  <ScaleCrop>false</ScaleCrop>
  <HeadingPairs>
    <vt:vector size="4" baseType="variant">
      <vt:variant>
        <vt:lpstr>Název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6147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m.drahovsky@gmail.com</dc:creator>
  <cp:keywords/>
  <dc:description/>
  <cp:lastModifiedBy>m.drahovsky@gmail.com</cp:lastModifiedBy>
  <cp:revision>56</cp:revision>
  <dcterms:created xsi:type="dcterms:W3CDTF">2016-10-30T10:45:00Z</dcterms:created>
  <dcterms:modified xsi:type="dcterms:W3CDTF">2016-12-10T18:34:00Z</dcterms:modified>
</cp:coreProperties>
</file>