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DB54DB" w:rsidTr="00FD1115">
        <w:tc>
          <w:tcPr>
            <w:tcW w:w="2660" w:type="dxa"/>
          </w:tcPr>
          <w:p w:rsidR="00DB54DB" w:rsidRDefault="00DB54DB" w:rsidP="00FD1115">
            <w:pPr>
              <w:pStyle w:val="StandardWeb"/>
            </w:pPr>
            <w:r>
              <w:t>Titel</w:t>
            </w:r>
          </w:p>
        </w:tc>
        <w:tc>
          <w:tcPr>
            <w:tcW w:w="6552" w:type="dxa"/>
          </w:tcPr>
          <w:p w:rsidR="00DB54DB" w:rsidRDefault="00DB54DB" w:rsidP="00FD1115">
            <w:pPr>
              <w:pStyle w:val="StandardWeb"/>
            </w:pPr>
            <w:r>
              <w:t xml:space="preserve">KAJUK – Kasseler </w:t>
            </w:r>
            <w:proofErr w:type="spellStart"/>
            <w:r>
              <w:t>Junktionskorpus</w:t>
            </w:r>
            <w:proofErr w:type="spellEnd"/>
          </w:p>
        </w:tc>
      </w:tr>
      <w:tr w:rsidR="00DB54DB" w:rsidTr="00FD1115">
        <w:tc>
          <w:tcPr>
            <w:tcW w:w="2660" w:type="dxa"/>
          </w:tcPr>
          <w:p w:rsidR="00DB54DB" w:rsidRDefault="00DB54DB" w:rsidP="00FD1115">
            <w:pPr>
              <w:pStyle w:val="StandardWeb"/>
            </w:pPr>
            <w:r>
              <w:t>Jahr</w:t>
            </w:r>
          </w:p>
        </w:tc>
        <w:tc>
          <w:tcPr>
            <w:tcW w:w="6552" w:type="dxa"/>
          </w:tcPr>
          <w:p w:rsidR="00DB54DB" w:rsidRDefault="00DB54DB" w:rsidP="00FD1115">
            <w:pPr>
              <w:pStyle w:val="StandardWeb"/>
            </w:pPr>
            <w:r>
              <w:t>1700-2000</w:t>
            </w:r>
          </w:p>
        </w:tc>
      </w:tr>
      <w:tr w:rsidR="00DB54DB" w:rsidTr="00FD1115">
        <w:tc>
          <w:tcPr>
            <w:tcW w:w="2660" w:type="dxa"/>
          </w:tcPr>
          <w:p w:rsidR="00DB54DB" w:rsidRDefault="00DB54DB" w:rsidP="00FD1115">
            <w:pPr>
              <w:pStyle w:val="StandardWeb"/>
            </w:pPr>
            <w:r>
              <w:t>Projekt</w:t>
            </w:r>
          </w:p>
        </w:tc>
        <w:tc>
          <w:tcPr>
            <w:tcW w:w="6552" w:type="dxa"/>
          </w:tcPr>
          <w:p w:rsidR="00DB54DB" w:rsidRDefault="00DB54DB" w:rsidP="00FD1115">
            <w:pPr>
              <w:pStyle w:val="StandardWeb"/>
            </w:pPr>
            <w:r w:rsidRPr="0076070E">
              <w:t>http://www.uni-giessen.de/kajuk/index.htm</w:t>
            </w:r>
          </w:p>
        </w:tc>
      </w:tr>
      <w:tr w:rsidR="00DB54DB" w:rsidTr="00FD1115">
        <w:tc>
          <w:tcPr>
            <w:tcW w:w="2660" w:type="dxa"/>
          </w:tcPr>
          <w:p w:rsidR="00DB54DB" w:rsidRDefault="00DB54DB" w:rsidP="00FD1115">
            <w:pPr>
              <w:pStyle w:val="StandardWeb"/>
            </w:pPr>
            <w:r>
              <w:t>Herausgeber</w:t>
            </w:r>
          </w:p>
        </w:tc>
        <w:tc>
          <w:tcPr>
            <w:tcW w:w="6552" w:type="dxa"/>
          </w:tcPr>
          <w:p w:rsidR="00DB54DB" w:rsidRDefault="00DB54DB" w:rsidP="00FD1115">
            <w:pPr>
              <w:pStyle w:val="StandardWeb"/>
            </w:pPr>
            <w:r>
              <w:t xml:space="preserve">Prof. Dr. Mathilde Hennig (Universität Gießen) und Prof. Dr. Vilmos </w:t>
            </w:r>
            <w:proofErr w:type="spellStart"/>
            <w:r>
              <w:t>Ágel</w:t>
            </w:r>
            <w:proofErr w:type="spellEnd"/>
            <w:r>
              <w:t xml:space="preserve"> (Universität Kassel)</w:t>
            </w:r>
          </w:p>
        </w:tc>
      </w:tr>
      <w:tr w:rsidR="00DB54DB" w:rsidRPr="0092718C" w:rsidTr="00FD1115">
        <w:tc>
          <w:tcPr>
            <w:tcW w:w="2660" w:type="dxa"/>
          </w:tcPr>
          <w:p w:rsidR="00DB54DB" w:rsidRDefault="00DB54DB" w:rsidP="00FD1115">
            <w:pPr>
              <w:pStyle w:val="StandardWeb"/>
            </w:pPr>
            <w:r>
              <w:t>Ort</w:t>
            </w:r>
          </w:p>
        </w:tc>
        <w:tc>
          <w:tcPr>
            <w:tcW w:w="6552" w:type="dxa"/>
          </w:tcPr>
          <w:p w:rsidR="00DB54DB" w:rsidRPr="0092718C" w:rsidRDefault="00DB54DB" w:rsidP="00FD1115">
            <w:pPr>
              <w:pStyle w:val="StandardWeb"/>
            </w:pPr>
            <w:r>
              <w:t>Gießen/Kassel</w:t>
            </w:r>
          </w:p>
        </w:tc>
      </w:tr>
      <w:tr w:rsidR="00DB54DB" w:rsidRPr="00125AD6" w:rsidTr="00FD1115">
        <w:tc>
          <w:tcPr>
            <w:tcW w:w="2660" w:type="dxa"/>
          </w:tcPr>
          <w:p w:rsidR="00DB54DB" w:rsidRDefault="00DB54DB" w:rsidP="00FD1115">
            <w:pPr>
              <w:pStyle w:val="StandardWeb"/>
            </w:pPr>
            <w:r>
              <w:t>Korpus</w:t>
            </w:r>
          </w:p>
        </w:tc>
        <w:tc>
          <w:tcPr>
            <w:tcW w:w="6552" w:type="dxa"/>
          </w:tcPr>
          <w:p w:rsidR="00DB54DB" w:rsidRPr="0076070E" w:rsidRDefault="00DB54DB" w:rsidP="00FD1115">
            <w:pPr>
              <w:pStyle w:val="StandardWeb"/>
            </w:pPr>
            <w:r>
              <w:t xml:space="preserve">Das Kasseler </w:t>
            </w:r>
            <w:proofErr w:type="spellStart"/>
            <w:r>
              <w:t>Junktionskorpus</w:t>
            </w:r>
            <w:proofErr w:type="spellEnd"/>
            <w:r>
              <w:t xml:space="preserve"> ist im Rahmen des von Vilmos </w:t>
            </w:r>
            <w:proofErr w:type="spellStart"/>
            <w:r>
              <w:t>Ágel</w:t>
            </w:r>
            <w:proofErr w:type="spellEnd"/>
            <w:r>
              <w:t xml:space="preserve"> und Mathilde Hennig geleiteten DFG-Projekts “Explizite und elliptische </w:t>
            </w:r>
            <w:proofErr w:type="spellStart"/>
            <w:r>
              <w:t>Junktion</w:t>
            </w:r>
            <w:proofErr w:type="spellEnd"/>
            <w:r>
              <w:t xml:space="preserve"> in der Syntax des Neuhochdeutschen. Pilotprojekt zu einer Sprachstufengrammatik des Neuhochdeutschen” (2007-2009) entstanden. In diesem Projekt wurden in je vier Texten aus dem 17. und 19. Jahrhundert </w:t>
            </w:r>
            <w:proofErr w:type="spellStart"/>
            <w:r>
              <w:t>junktionsrelevante</w:t>
            </w:r>
            <w:proofErr w:type="spellEnd"/>
            <w:r>
              <w:t xml:space="preserve"> grammatische Merkmale </w:t>
            </w:r>
            <w:r w:rsidRPr="0076070E">
              <w:t>annotiert</w:t>
            </w:r>
            <w:r>
              <w:t xml:space="preserve">, durch deren Kombination verschiedene Techniken der expliziten und elliptischen </w:t>
            </w:r>
            <w:proofErr w:type="spellStart"/>
            <w:r>
              <w:t>Junktion</w:t>
            </w:r>
            <w:proofErr w:type="spellEnd"/>
            <w:r>
              <w:t xml:space="preserve"> rekonstruiert werden können.</w:t>
            </w:r>
          </w:p>
        </w:tc>
      </w:tr>
    </w:tbl>
    <w:p w:rsidR="00F15B37" w:rsidRDefault="00F15B37">
      <w:bookmarkStart w:id="0" w:name="_GoBack"/>
      <w:bookmarkEnd w:id="0"/>
    </w:p>
    <w:sectPr w:rsidR="00F15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DB"/>
    <w:rsid w:val="00DB54DB"/>
    <w:rsid w:val="00F1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54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B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DB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54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B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DB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profilinstaller</dc:creator>
  <cp:lastModifiedBy>profilinstaller</cp:lastModifiedBy>
  <cp:revision>1</cp:revision>
  <dcterms:created xsi:type="dcterms:W3CDTF">2013-01-23T14:37:00Z</dcterms:created>
  <dcterms:modified xsi:type="dcterms:W3CDTF">2013-01-23T14:38:00Z</dcterms:modified>
</cp:coreProperties>
</file>