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91ED" w14:textId="759CD418" w:rsidR="0085438D" w:rsidRPr="00611150" w:rsidRDefault="00686AB0" w:rsidP="00686AB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11150">
        <w:rPr>
          <w:rFonts w:cstheme="minorHAnsi"/>
          <w:b/>
          <w:bCs/>
          <w:sz w:val="24"/>
          <w:szCs w:val="24"/>
          <w:lang w:val="en-US"/>
        </w:rPr>
        <w:t>CSIS</w:t>
      </w:r>
      <w:r w:rsidR="009663B7" w:rsidRPr="00611150">
        <w:rPr>
          <w:rFonts w:cstheme="minorHAnsi"/>
          <w:b/>
          <w:bCs/>
          <w:sz w:val="24"/>
          <w:szCs w:val="24"/>
          <w:lang w:val="en-US"/>
        </w:rPr>
        <w:t>-</w:t>
      </w:r>
      <w:r w:rsidRPr="00611150">
        <w:rPr>
          <w:rFonts w:cstheme="minorHAnsi"/>
          <w:b/>
          <w:bCs/>
          <w:sz w:val="24"/>
          <w:szCs w:val="24"/>
          <w:lang w:val="en-US"/>
        </w:rPr>
        <w:t xml:space="preserve">4280 </w:t>
      </w:r>
    </w:p>
    <w:p w14:paraId="49249EFA" w14:textId="1176C217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11150">
        <w:rPr>
          <w:rFonts w:cstheme="minorHAnsi"/>
          <w:b/>
          <w:bCs/>
          <w:sz w:val="24"/>
          <w:szCs w:val="24"/>
          <w:lang w:val="en-US"/>
        </w:rPr>
        <w:t xml:space="preserve">Project Proposal </w:t>
      </w:r>
    </w:p>
    <w:p w14:paraId="6AE7F9CC" w14:textId="3C512EA2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11150">
        <w:rPr>
          <w:rFonts w:cstheme="minorHAnsi"/>
          <w:b/>
          <w:bCs/>
          <w:sz w:val="24"/>
          <w:szCs w:val="24"/>
          <w:lang w:val="en-US"/>
        </w:rPr>
        <w:t>By</w:t>
      </w:r>
      <w:r w:rsidRPr="00611150">
        <w:rPr>
          <w:rFonts w:cstheme="minorHAnsi"/>
          <w:b/>
          <w:bCs/>
          <w:sz w:val="24"/>
          <w:szCs w:val="24"/>
          <w:lang w:val="en-US"/>
        </w:rPr>
        <w:t>:</w:t>
      </w:r>
    </w:p>
    <w:p w14:paraId="2DAAEDC6" w14:textId="27B710F0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</w:rPr>
      </w:pPr>
      <w:r w:rsidRPr="00611150">
        <w:rPr>
          <w:rFonts w:cstheme="minorHAnsi"/>
          <w:b/>
          <w:bCs/>
          <w:sz w:val="24"/>
          <w:szCs w:val="24"/>
        </w:rPr>
        <w:t>Kosha Raval – 300324116</w:t>
      </w:r>
    </w:p>
    <w:p w14:paraId="4A911BA3" w14:textId="1400998A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</w:rPr>
      </w:pPr>
      <w:r w:rsidRPr="00611150">
        <w:rPr>
          <w:rFonts w:cstheme="minorHAnsi"/>
          <w:b/>
          <w:bCs/>
          <w:sz w:val="24"/>
          <w:szCs w:val="24"/>
        </w:rPr>
        <w:t>Japneet Singh- 300323547</w:t>
      </w:r>
    </w:p>
    <w:p w14:paraId="760F0AE9" w14:textId="3A228D4C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</w:rPr>
      </w:pPr>
    </w:p>
    <w:p w14:paraId="5A9371CD" w14:textId="6581B377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</w:rPr>
      </w:pPr>
    </w:p>
    <w:p w14:paraId="3BCECEF2" w14:textId="07E5F747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1C4C1EB6" w14:textId="2F42DD46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332F7FE7" w14:textId="404A809B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0534A349" w14:textId="4F68ED5A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07667AA1" w14:textId="017B194E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6A867C42" w14:textId="4459CF49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44720A9F" w14:textId="660E4D33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4DB49CC1" w14:textId="24EE824A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6D09131E" w14:textId="102F559F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02F461A6" w14:textId="7452C936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26FE0765" w14:textId="7A6E71F3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7A166352" w14:textId="47ED3E4B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737BA6AC" w14:textId="69B6161C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097B134E" w14:textId="51A056B9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0F2BEAAD" w14:textId="22D69ECE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1E9701E8" w14:textId="54A953A2" w:rsidR="00686AB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7EFA4A4F" w14:textId="6301BE72" w:rsidR="00611150" w:rsidRDefault="00611150" w:rsidP="00686AB0">
      <w:pPr>
        <w:rPr>
          <w:rFonts w:cstheme="minorHAnsi"/>
          <w:b/>
          <w:bCs/>
          <w:sz w:val="24"/>
          <w:szCs w:val="24"/>
        </w:rPr>
      </w:pPr>
    </w:p>
    <w:p w14:paraId="54F3FE18" w14:textId="2F67C107" w:rsidR="00611150" w:rsidRDefault="00611150" w:rsidP="00686AB0">
      <w:pPr>
        <w:rPr>
          <w:rFonts w:cstheme="minorHAnsi"/>
          <w:b/>
          <w:bCs/>
          <w:sz w:val="24"/>
          <w:szCs w:val="24"/>
        </w:rPr>
      </w:pPr>
    </w:p>
    <w:p w14:paraId="3A64E902" w14:textId="77777777" w:rsidR="00611150" w:rsidRPr="00611150" w:rsidRDefault="00611150" w:rsidP="00686AB0">
      <w:pPr>
        <w:rPr>
          <w:rFonts w:cstheme="minorHAnsi"/>
          <w:b/>
          <w:bCs/>
          <w:sz w:val="24"/>
          <w:szCs w:val="24"/>
        </w:rPr>
      </w:pPr>
    </w:p>
    <w:p w14:paraId="469585B1" w14:textId="7136AF1D" w:rsidR="00686AB0" w:rsidRPr="00611150" w:rsidRDefault="00686AB0" w:rsidP="00686AB0">
      <w:pPr>
        <w:rPr>
          <w:rFonts w:cstheme="minorHAnsi"/>
          <w:b/>
          <w:bCs/>
          <w:sz w:val="24"/>
          <w:szCs w:val="24"/>
        </w:rPr>
      </w:pPr>
    </w:p>
    <w:p w14:paraId="6DC29C38" w14:textId="73592013" w:rsidR="005B0FD1" w:rsidRDefault="005B0FD1">
      <w:pPr>
        <w:rPr>
          <w:rFonts w:cstheme="minorHAnsi"/>
          <w:b/>
          <w:bCs/>
          <w:sz w:val="24"/>
          <w:szCs w:val="24"/>
        </w:rPr>
      </w:pPr>
    </w:p>
    <w:p w14:paraId="59E8E73E" w14:textId="7DB6ED82" w:rsidR="00686AB0" w:rsidRPr="00611150" w:rsidRDefault="00686AB0" w:rsidP="00686AB0">
      <w:pPr>
        <w:jc w:val="center"/>
        <w:rPr>
          <w:rFonts w:cstheme="minorHAnsi"/>
          <w:b/>
          <w:bCs/>
          <w:sz w:val="24"/>
          <w:szCs w:val="24"/>
        </w:rPr>
      </w:pPr>
      <w:r w:rsidRPr="00611150">
        <w:rPr>
          <w:rFonts w:cstheme="minorHAnsi"/>
          <w:b/>
          <w:bCs/>
          <w:sz w:val="24"/>
          <w:szCs w:val="24"/>
        </w:rPr>
        <w:t xml:space="preserve">Project Title: </w:t>
      </w:r>
      <w:r w:rsidR="00E27DD8" w:rsidRPr="00611150">
        <w:rPr>
          <w:rFonts w:cstheme="minorHAnsi"/>
          <w:b/>
          <w:bCs/>
          <w:sz w:val="24"/>
          <w:szCs w:val="24"/>
        </w:rPr>
        <w:t>Pocketbook</w:t>
      </w:r>
    </w:p>
    <w:p w14:paraId="55091472" w14:textId="630B69D9" w:rsidR="001D6F49" w:rsidRPr="00611150" w:rsidRDefault="00280E12" w:rsidP="00611150">
      <w:pPr>
        <w:jc w:val="center"/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Introduction</w:t>
      </w:r>
    </w:p>
    <w:p w14:paraId="4E31E9CC" w14:textId="0B6360BC" w:rsidR="001D6F49" w:rsidRPr="00611150" w:rsidRDefault="001D6F49" w:rsidP="001D6F49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Budget Management is a crucial aspect when it comes to manage our expenses on a day-to-day basis. In a world where everything</w:t>
      </w:r>
      <w:r w:rsidR="00E27DD8" w:rsidRPr="00611150">
        <w:rPr>
          <w:rFonts w:cstheme="minorHAnsi"/>
          <w:sz w:val="24"/>
          <w:szCs w:val="24"/>
        </w:rPr>
        <w:t xml:space="preserve"> is online oriented, generally it becomes </w:t>
      </w:r>
      <w:r w:rsidR="00FE24FF" w:rsidRPr="00611150">
        <w:rPr>
          <w:rFonts w:cstheme="minorHAnsi"/>
          <w:sz w:val="24"/>
          <w:szCs w:val="24"/>
        </w:rPr>
        <w:t>tedious</w:t>
      </w:r>
      <w:r w:rsidR="00E27DD8" w:rsidRPr="00611150">
        <w:rPr>
          <w:rFonts w:cstheme="minorHAnsi"/>
          <w:sz w:val="24"/>
          <w:szCs w:val="24"/>
        </w:rPr>
        <w:t xml:space="preserve"> to keep track of the paper-based tracks and receipts. People want everything to be automated, with minimal to no use of paper-based records. This is where next generation applications come into play. We all need a budget, be it small or large to stay organised. To curb this, a budgeting app helps the user track and manage their finances via Mobile application. </w:t>
      </w:r>
    </w:p>
    <w:p w14:paraId="1649C0B2" w14:textId="26721C9F" w:rsidR="00E27DD8" w:rsidRPr="00611150" w:rsidRDefault="00E27DD8" w:rsidP="001D6F49">
      <w:pPr>
        <w:rPr>
          <w:rFonts w:cstheme="minorHAnsi"/>
          <w:sz w:val="24"/>
          <w:szCs w:val="24"/>
        </w:rPr>
      </w:pPr>
    </w:p>
    <w:p w14:paraId="02C0BCD5" w14:textId="1691F66B" w:rsidR="00E27DD8" w:rsidRPr="00611150" w:rsidRDefault="00E27DD8" w:rsidP="001D6F49">
      <w:pPr>
        <w:rPr>
          <w:rFonts w:cstheme="minorHAnsi"/>
          <w:color w:val="000000"/>
          <w:sz w:val="24"/>
          <w:szCs w:val="24"/>
        </w:rPr>
      </w:pPr>
      <w:r w:rsidRPr="00611150">
        <w:rPr>
          <w:rFonts w:cstheme="minorHAnsi"/>
          <w:sz w:val="24"/>
          <w:szCs w:val="24"/>
        </w:rPr>
        <w:t xml:space="preserve">Our primary aim is to make our application less human dependent which will make it easier to manage our money very conveniently. The application focuses primarily on </w:t>
      </w:r>
      <w:r w:rsidR="000F2B8D" w:rsidRPr="00611150">
        <w:rPr>
          <w:rFonts w:cstheme="minorHAnsi"/>
          <w:sz w:val="24"/>
          <w:szCs w:val="24"/>
        </w:rPr>
        <w:t xml:space="preserve">asking the user for its login details. Based on those details, the user gets registered if he/she hasn’t before. Next, once the user logs In, the application will ask you to enter income and expenses </w:t>
      </w:r>
      <w:r w:rsidR="000F2B8D" w:rsidRPr="00611150">
        <w:rPr>
          <w:rFonts w:cstheme="minorHAnsi"/>
          <w:sz w:val="24"/>
          <w:szCs w:val="24"/>
        </w:rPr>
        <w:t>and then set your monthly budget based on your inputs</w:t>
      </w:r>
      <w:r w:rsidR="000F2B8D" w:rsidRPr="00611150">
        <w:rPr>
          <w:rFonts w:cstheme="minorHAnsi"/>
          <w:sz w:val="24"/>
          <w:szCs w:val="24"/>
        </w:rPr>
        <w:t xml:space="preserve">. </w:t>
      </w:r>
      <w:r w:rsidR="000F2B8D" w:rsidRPr="00611150">
        <w:rPr>
          <w:rFonts w:cstheme="minorHAnsi"/>
          <w:color w:val="000000"/>
          <w:sz w:val="24"/>
          <w:szCs w:val="24"/>
        </w:rPr>
        <w:t>The user can add fixed monthly expenses and set an alarm to pay them.</w:t>
      </w:r>
      <w:r w:rsidR="000F2B8D" w:rsidRPr="00611150">
        <w:rPr>
          <w:rFonts w:cstheme="minorHAnsi"/>
          <w:color w:val="000000"/>
          <w:sz w:val="24"/>
          <w:szCs w:val="24"/>
        </w:rPr>
        <w:t xml:space="preserve"> This would be a one-time entry</w:t>
      </w:r>
      <w:r w:rsidR="000E5BA6" w:rsidRPr="00611150">
        <w:rPr>
          <w:rFonts w:cstheme="minorHAnsi"/>
          <w:color w:val="000000"/>
          <w:sz w:val="24"/>
          <w:szCs w:val="24"/>
        </w:rPr>
        <w:t xml:space="preserve"> per month.</w:t>
      </w:r>
    </w:p>
    <w:p w14:paraId="4E57BB6B" w14:textId="16BDCD24" w:rsidR="000F2B8D" w:rsidRPr="00611150" w:rsidRDefault="000F2B8D" w:rsidP="001D6F49">
      <w:pPr>
        <w:rPr>
          <w:rFonts w:cstheme="minorHAnsi"/>
          <w:color w:val="000000"/>
          <w:sz w:val="24"/>
          <w:szCs w:val="24"/>
        </w:rPr>
      </w:pPr>
    </w:p>
    <w:p w14:paraId="0A73ACAE" w14:textId="5DF00442" w:rsidR="000F2B8D" w:rsidRDefault="000F2B8D" w:rsidP="001D6F49">
      <w:pPr>
        <w:rPr>
          <w:rFonts w:cstheme="minorHAnsi"/>
          <w:color w:val="000000"/>
          <w:sz w:val="24"/>
          <w:szCs w:val="24"/>
        </w:rPr>
      </w:pPr>
      <w:r w:rsidRPr="00611150">
        <w:rPr>
          <w:rFonts w:cstheme="minorHAnsi"/>
          <w:color w:val="000000"/>
          <w:sz w:val="24"/>
          <w:szCs w:val="24"/>
        </w:rPr>
        <w:t xml:space="preserve">We will be using MongoDB as our database which will store login information about the user, his/her monthly expenses and income. </w:t>
      </w:r>
      <w:r w:rsidR="00FD4754" w:rsidRPr="00611150">
        <w:rPr>
          <w:rFonts w:cstheme="minorHAnsi"/>
          <w:color w:val="000000"/>
          <w:sz w:val="24"/>
          <w:szCs w:val="24"/>
        </w:rPr>
        <w:t xml:space="preserve">Lastly, </w:t>
      </w:r>
      <w:r w:rsidR="009F432B" w:rsidRPr="00611150">
        <w:rPr>
          <w:rFonts w:cstheme="minorHAnsi"/>
          <w:color w:val="000000"/>
          <w:sz w:val="24"/>
          <w:szCs w:val="24"/>
        </w:rPr>
        <w:t>we</w:t>
      </w:r>
      <w:r w:rsidR="00FD4754" w:rsidRPr="00611150">
        <w:rPr>
          <w:rFonts w:cstheme="minorHAnsi"/>
          <w:color w:val="000000"/>
          <w:sz w:val="24"/>
          <w:szCs w:val="24"/>
        </w:rPr>
        <w:t xml:space="preserve"> will be implementing Flash with python to handle </w:t>
      </w:r>
      <w:r w:rsidR="009F432B" w:rsidRPr="00611150">
        <w:rPr>
          <w:rFonts w:cstheme="minorHAnsi"/>
          <w:color w:val="000000"/>
          <w:sz w:val="24"/>
          <w:szCs w:val="24"/>
        </w:rPr>
        <w:t>server-side</w:t>
      </w:r>
      <w:r w:rsidR="00FD4754" w:rsidRPr="00611150">
        <w:rPr>
          <w:rFonts w:cstheme="minorHAnsi"/>
          <w:color w:val="000000"/>
          <w:sz w:val="24"/>
          <w:szCs w:val="24"/>
        </w:rPr>
        <w:t xml:space="preserve"> requests.</w:t>
      </w:r>
    </w:p>
    <w:p w14:paraId="5BE031D0" w14:textId="42E3F099" w:rsidR="005B0FD1" w:rsidRDefault="005B0FD1" w:rsidP="001D6F49">
      <w:pPr>
        <w:rPr>
          <w:rFonts w:cstheme="minorHAnsi"/>
          <w:color w:val="000000"/>
          <w:sz w:val="24"/>
          <w:szCs w:val="24"/>
        </w:rPr>
      </w:pPr>
    </w:p>
    <w:p w14:paraId="3D91F6F9" w14:textId="23BC7CAF" w:rsidR="005B0FD1" w:rsidRDefault="005B0FD1" w:rsidP="001D6F49">
      <w:pPr>
        <w:rPr>
          <w:rFonts w:cstheme="minorHAnsi"/>
          <w:color w:val="000000"/>
          <w:sz w:val="24"/>
          <w:szCs w:val="24"/>
        </w:rPr>
      </w:pPr>
    </w:p>
    <w:p w14:paraId="11081154" w14:textId="7D8D8F7D" w:rsidR="005B0FD1" w:rsidRDefault="005B0FD1" w:rsidP="001D6F49">
      <w:pPr>
        <w:rPr>
          <w:rFonts w:cstheme="minorHAnsi"/>
          <w:color w:val="000000"/>
          <w:sz w:val="24"/>
          <w:szCs w:val="24"/>
        </w:rPr>
      </w:pPr>
    </w:p>
    <w:p w14:paraId="3AC6B5A8" w14:textId="7433C29F" w:rsidR="005B0FD1" w:rsidRDefault="005B0FD1" w:rsidP="001D6F49">
      <w:pPr>
        <w:rPr>
          <w:rFonts w:cstheme="minorHAnsi"/>
          <w:color w:val="000000"/>
          <w:sz w:val="24"/>
          <w:szCs w:val="24"/>
        </w:rPr>
      </w:pPr>
    </w:p>
    <w:p w14:paraId="00BE50BE" w14:textId="3161760D" w:rsidR="005B0FD1" w:rsidRDefault="005B0FD1" w:rsidP="001D6F49">
      <w:pPr>
        <w:rPr>
          <w:rFonts w:cstheme="minorHAnsi"/>
          <w:color w:val="000000"/>
          <w:sz w:val="24"/>
          <w:szCs w:val="24"/>
        </w:rPr>
      </w:pPr>
    </w:p>
    <w:p w14:paraId="02FAA52C" w14:textId="649F314B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4A32FFD0" w14:textId="218C98D2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29CF63FE" w14:textId="143BC77D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5460D36F" w14:textId="219C3F0A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022B23D3" w14:textId="4C0A0A2D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383546DA" w14:textId="6EEBF641" w:rsidR="00F86A3B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6D530C61" w14:textId="77777777" w:rsidR="00F86A3B" w:rsidRPr="00611150" w:rsidRDefault="00F86A3B" w:rsidP="001D6F49">
      <w:pPr>
        <w:rPr>
          <w:rFonts w:cstheme="minorHAnsi"/>
          <w:color w:val="000000"/>
          <w:sz w:val="24"/>
          <w:szCs w:val="24"/>
        </w:rPr>
      </w:pPr>
    </w:p>
    <w:p w14:paraId="33AE41AD" w14:textId="4C59F038" w:rsidR="000F2B8D" w:rsidRPr="00611150" w:rsidRDefault="000F2B8D" w:rsidP="00611150">
      <w:pPr>
        <w:jc w:val="center"/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Functionalities</w:t>
      </w:r>
    </w:p>
    <w:p w14:paraId="3F1A53A7" w14:textId="77777777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Below are detailed functionalities and scenarios associated with each activity:</w:t>
      </w:r>
    </w:p>
    <w:p w14:paraId="7E993D75" w14:textId="23740A1D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1.Login/logout: A user enters their credentials to authenticate. These credentials are verified against records in a database: if valid – access is granted (corresponding user information is fetched), otherwise rejected. This activity also provides a button link for registration. Following this link, a registration activity fires up.</w:t>
      </w:r>
    </w:p>
    <w:p w14:paraId="4916B60B" w14:textId="260ECD51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2.Registration: A user can create an account that will be associated with all their data (it is required to fill in credentials and personal information).</w:t>
      </w:r>
    </w:p>
    <w:p w14:paraId="7BD38AA1" w14:textId="0752AE8C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3.Dashboard: Following a successful authorization, this activity provides an overview of expenses, current budget, money spent and savings. It also shows the list of today’s and last 7 days’ expenses. Each item in the list is a link for detailed description.</w:t>
      </w:r>
    </w:p>
    <w:p w14:paraId="09FEEF94" w14:textId="0613CBD1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4.Fixed Income &amp; Expense: Shows a list of fixed incomes, expenses and provides an interface to enter or edit income/expense amount along with information associated with it.</w:t>
      </w:r>
    </w:p>
    <w:p w14:paraId="407EC4ED" w14:textId="1918720C" w:rsidR="000F2B8D" w:rsidRPr="00611150" w:rsidRDefault="000F2B8D" w:rsidP="000F2B8D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5</w:t>
      </w:r>
      <w:r w:rsidRPr="00611150">
        <w:rPr>
          <w:rFonts w:cstheme="minorHAnsi"/>
          <w:sz w:val="24"/>
          <w:szCs w:val="24"/>
        </w:rPr>
        <w:t>.Profile: Shows user information and allows for editing. Calculates and displays tax amount based on income and expense categories.</w:t>
      </w:r>
    </w:p>
    <w:p w14:paraId="59DC0003" w14:textId="67F96222" w:rsidR="00280E12" w:rsidRPr="00611150" w:rsidRDefault="00280E12" w:rsidP="000F2B8D">
      <w:pPr>
        <w:rPr>
          <w:rFonts w:cstheme="minorHAnsi"/>
          <w:sz w:val="24"/>
          <w:szCs w:val="24"/>
        </w:rPr>
      </w:pPr>
    </w:p>
    <w:p w14:paraId="65369388" w14:textId="77777777" w:rsidR="00280E12" w:rsidRPr="00611150" w:rsidRDefault="00280E12" w:rsidP="000F2B8D">
      <w:pPr>
        <w:rPr>
          <w:rFonts w:cstheme="minorHAnsi"/>
          <w:sz w:val="24"/>
          <w:szCs w:val="24"/>
        </w:rPr>
      </w:pPr>
    </w:p>
    <w:p w14:paraId="0D1B2CA0" w14:textId="57B2F3A3" w:rsidR="00280E12" w:rsidRPr="00611150" w:rsidRDefault="00280E12" w:rsidP="00611150">
      <w:pPr>
        <w:jc w:val="center"/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Monitoring and Evaluation</w:t>
      </w:r>
    </w:p>
    <w:p w14:paraId="259588E8" w14:textId="12C0AD51" w:rsidR="000F2B8D" w:rsidRPr="00611150" w:rsidRDefault="00280E12" w:rsidP="00280E12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 xml:space="preserve">In my project, </w:t>
      </w:r>
      <w:r w:rsidRPr="00611150">
        <w:rPr>
          <w:rFonts w:cstheme="minorHAnsi"/>
          <w:sz w:val="24"/>
          <w:szCs w:val="24"/>
        </w:rPr>
        <w:t>we</w:t>
      </w:r>
      <w:r w:rsidRPr="00611150">
        <w:rPr>
          <w:rFonts w:cstheme="minorHAnsi"/>
          <w:sz w:val="24"/>
          <w:szCs w:val="24"/>
        </w:rPr>
        <w:t xml:space="preserve"> used the following type of indicator:</w:t>
      </w:r>
    </w:p>
    <w:p w14:paraId="57AC55A1" w14:textId="37A4A171" w:rsidR="00280E12" w:rsidRPr="00611150" w:rsidRDefault="00280E12" w:rsidP="00280E12">
      <w:p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Outcome indicators:</w:t>
      </w:r>
    </w:p>
    <w:p w14:paraId="41D23508" w14:textId="2DB3F331" w:rsidR="00280E12" w:rsidRPr="00611150" w:rsidRDefault="00280E12" w:rsidP="00280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Login registration landing page</w:t>
      </w:r>
    </w:p>
    <w:p w14:paraId="6B85720B" w14:textId="0825E165" w:rsidR="00280E12" w:rsidRPr="00611150" w:rsidRDefault="00280E12" w:rsidP="00280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 xml:space="preserve">Sign-up </w:t>
      </w:r>
      <w:r w:rsidRPr="00611150">
        <w:rPr>
          <w:rFonts w:cstheme="minorHAnsi"/>
          <w:sz w:val="24"/>
          <w:szCs w:val="24"/>
        </w:rPr>
        <w:t>registration landing page</w:t>
      </w:r>
    </w:p>
    <w:p w14:paraId="30449591" w14:textId="42BB0F0E" w:rsidR="00280E12" w:rsidRPr="00611150" w:rsidRDefault="00280E12" w:rsidP="00280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Dashboard consisting of Income, expenses, and savings</w:t>
      </w:r>
    </w:p>
    <w:p w14:paraId="345930CF" w14:textId="491D7ACD" w:rsidR="00280E12" w:rsidRPr="00611150" w:rsidRDefault="00280E12" w:rsidP="00280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Settings page which will use navgraph consisting of user login details, Expense categories, income category, payment type (cash, credit, debit)</w:t>
      </w:r>
    </w:p>
    <w:p w14:paraId="51739340" w14:textId="5B1E757B" w:rsidR="00280E12" w:rsidRPr="00611150" w:rsidRDefault="00280E12" w:rsidP="00280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1150">
        <w:rPr>
          <w:rFonts w:cstheme="minorHAnsi"/>
          <w:sz w:val="24"/>
          <w:szCs w:val="24"/>
        </w:rPr>
        <w:t>Reports that will be exported to Excel format typically consisting of detailed summary.</w:t>
      </w:r>
    </w:p>
    <w:p w14:paraId="3A8DD25D" w14:textId="4502010C" w:rsidR="00280E12" w:rsidRPr="00611150" w:rsidRDefault="00280E12" w:rsidP="00280E12">
      <w:pPr>
        <w:ind w:left="360"/>
        <w:rPr>
          <w:rFonts w:cstheme="minorHAnsi"/>
          <w:sz w:val="24"/>
          <w:szCs w:val="24"/>
        </w:rPr>
      </w:pPr>
    </w:p>
    <w:p w14:paraId="78EEF51C" w14:textId="77777777" w:rsidR="00280E12" w:rsidRPr="00611150" w:rsidRDefault="00280E12" w:rsidP="00280E12">
      <w:pPr>
        <w:ind w:left="360"/>
        <w:rPr>
          <w:rFonts w:cstheme="minorHAnsi"/>
          <w:sz w:val="24"/>
          <w:szCs w:val="24"/>
        </w:rPr>
      </w:pPr>
    </w:p>
    <w:sectPr w:rsidR="00280E12" w:rsidRPr="0061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32A2"/>
    <w:multiLevelType w:val="hybridMultilevel"/>
    <w:tmpl w:val="1B26F3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B0"/>
    <w:rsid w:val="000E5BA6"/>
    <w:rsid w:val="000F2B8D"/>
    <w:rsid w:val="001D6F49"/>
    <w:rsid w:val="00280E12"/>
    <w:rsid w:val="002C67F1"/>
    <w:rsid w:val="005B0FD1"/>
    <w:rsid w:val="00611150"/>
    <w:rsid w:val="00686AB0"/>
    <w:rsid w:val="0085438D"/>
    <w:rsid w:val="009663B7"/>
    <w:rsid w:val="009F432B"/>
    <w:rsid w:val="00AA04AC"/>
    <w:rsid w:val="00E27DD8"/>
    <w:rsid w:val="00EC6FF2"/>
    <w:rsid w:val="00F86A3B"/>
    <w:rsid w:val="00FD4754"/>
    <w:rsid w:val="00FE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EE97"/>
  <w15:chartTrackingRefBased/>
  <w15:docId w15:val="{D9F8E2F4-0034-4292-845E-15FB4FBB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japneet singh</dc:creator>
  <cp:keywords/>
  <dc:description/>
  <cp:lastModifiedBy>japneet singh</cp:lastModifiedBy>
  <cp:revision>11</cp:revision>
  <dcterms:created xsi:type="dcterms:W3CDTF">2021-11-16T06:11:00Z</dcterms:created>
  <dcterms:modified xsi:type="dcterms:W3CDTF">2021-11-16T07:02:00Z</dcterms:modified>
</cp:coreProperties>
</file>