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4232" w14:textId="77777777" w:rsidR="00DC01D3" w:rsidRDefault="00DC01D3" w:rsidP="00DC01D3">
      <w:r w:rsidRPr="001E25D2">
        <w:rPr>
          <w:b/>
          <w:bCs/>
        </w:rPr>
        <w:t>Ключевые слова</w:t>
      </w:r>
      <w:r>
        <w:t xml:space="preserve">: </w:t>
      </w:r>
    </w:p>
    <w:p w14:paraId="386B7299" w14:textId="77777777" w:rsidR="00DC01D3" w:rsidRDefault="00DC01D3" w:rsidP="00DC01D3">
      <w:pPr>
        <w:pStyle w:val="a4"/>
        <w:numPr>
          <w:ilvl w:val="0"/>
          <w:numId w:val="1"/>
        </w:numPr>
      </w:pPr>
      <w:r w:rsidRPr="00FE7A66">
        <w:rPr>
          <w:b/>
          <w:bCs/>
        </w:rPr>
        <w:t>конвейерная система</w:t>
      </w:r>
      <w:r>
        <w:rPr>
          <w:b/>
          <w:bCs/>
        </w:rPr>
        <w:t xml:space="preserve"> </w:t>
      </w:r>
      <w:r w:rsidRPr="006271AC">
        <w:t>из машин</w:t>
      </w:r>
    </w:p>
    <w:p w14:paraId="0D1829C8" w14:textId="77777777" w:rsidR="00DC01D3" w:rsidRDefault="00DC01D3" w:rsidP="00DC01D3">
      <w:pPr>
        <w:pStyle w:val="a4"/>
        <w:numPr>
          <w:ilvl w:val="0"/>
          <w:numId w:val="1"/>
        </w:numPr>
      </w:pPr>
      <w:r>
        <w:t xml:space="preserve">в ней </w:t>
      </w:r>
      <w:r w:rsidRPr="00FE7A66">
        <w:rPr>
          <w:b/>
          <w:bCs/>
        </w:rPr>
        <w:t>зада</w:t>
      </w:r>
      <w:r>
        <w:rPr>
          <w:b/>
          <w:bCs/>
        </w:rPr>
        <w:t>ния</w:t>
      </w:r>
    </w:p>
    <w:p w14:paraId="73079B18" w14:textId="77777777" w:rsidR="00DC01D3" w:rsidRDefault="00DC01D3" w:rsidP="00DC01D3">
      <w:pPr>
        <w:pStyle w:val="a4"/>
        <w:numPr>
          <w:ilvl w:val="0"/>
          <w:numId w:val="1"/>
        </w:numPr>
      </w:pPr>
      <w:r>
        <w:t xml:space="preserve">задачи распределены по </w:t>
      </w:r>
      <w:r w:rsidRPr="00FE7A66">
        <w:rPr>
          <w:b/>
          <w:bCs/>
        </w:rPr>
        <w:t>пакетам</w:t>
      </w:r>
    </w:p>
    <w:p w14:paraId="05D5E5D4" w14:textId="77777777" w:rsidR="00DC01D3" w:rsidRDefault="00DC01D3" w:rsidP="00DC01D3">
      <w:pPr>
        <w:pStyle w:val="a4"/>
        <w:numPr>
          <w:ilvl w:val="0"/>
          <w:numId w:val="1"/>
        </w:numPr>
        <w:rPr>
          <w:b/>
          <w:bCs/>
        </w:rPr>
      </w:pPr>
      <w:r>
        <w:t xml:space="preserve">порядок запуска пакетов – </w:t>
      </w:r>
      <w:r w:rsidRPr="00FE7A66">
        <w:rPr>
          <w:b/>
          <w:bCs/>
        </w:rPr>
        <w:t>расписание выполнения</w:t>
      </w:r>
    </w:p>
    <w:p w14:paraId="79DE9E19" w14:textId="77777777" w:rsidR="00DC01D3" w:rsidRPr="00FB7D85" w:rsidRDefault="00DC01D3" w:rsidP="00DC01D3">
      <w:pPr>
        <w:pStyle w:val="a4"/>
        <w:numPr>
          <w:ilvl w:val="0"/>
          <w:numId w:val="1"/>
        </w:numPr>
        <w:rPr>
          <w:b/>
          <w:bCs/>
        </w:rPr>
      </w:pPr>
      <w:r w:rsidRPr="00FB7D85">
        <w:t>расписание учитывает</w:t>
      </w:r>
      <w:r>
        <w:rPr>
          <w:b/>
          <w:bCs/>
        </w:rPr>
        <w:t xml:space="preserve"> </w:t>
      </w:r>
      <w:r w:rsidRPr="00FB7D85">
        <w:rPr>
          <w:b/>
          <w:bCs/>
        </w:rPr>
        <w:t>состояни</w:t>
      </w:r>
      <w:r>
        <w:rPr>
          <w:b/>
          <w:bCs/>
        </w:rPr>
        <w:t>е</w:t>
      </w:r>
      <w:r w:rsidRPr="00FB7D85">
        <w:rPr>
          <w:b/>
          <w:bCs/>
        </w:rPr>
        <w:t xml:space="preserve"> техобслуживания</w:t>
      </w:r>
      <w:r>
        <w:rPr>
          <w:b/>
          <w:bCs/>
        </w:rPr>
        <w:t xml:space="preserve"> </w:t>
      </w:r>
      <w:r w:rsidRPr="006271AC">
        <w:t>машин</w:t>
      </w:r>
    </w:p>
    <w:p w14:paraId="6C642C1A" w14:textId="77777777" w:rsidR="00DC01D3" w:rsidRPr="00FE7A66" w:rsidRDefault="00DC01D3" w:rsidP="00DC01D3">
      <w:pPr>
        <w:pStyle w:val="a4"/>
        <w:numPr>
          <w:ilvl w:val="0"/>
          <w:numId w:val="1"/>
        </w:numPr>
        <w:rPr>
          <w:b/>
          <w:bCs/>
        </w:rPr>
      </w:pPr>
      <w:r>
        <w:t>оптимизировать</w:t>
      </w:r>
      <w:r w:rsidRPr="00FB7D85">
        <w:t xml:space="preserve"> расписание с помощью</w:t>
      </w:r>
      <w:r>
        <w:rPr>
          <w:b/>
          <w:bCs/>
        </w:rPr>
        <w:t xml:space="preserve"> АЦП</w:t>
      </w:r>
    </w:p>
    <w:p w14:paraId="59FCC792" w14:textId="77777777" w:rsidR="00DC01D3" w:rsidRDefault="00DC01D3" w:rsidP="00DC01D3">
      <w:pPr>
        <w:ind w:right="57"/>
        <w:contextualSpacing/>
        <w:rPr>
          <w:rFonts w:cs="Times New Roman"/>
          <w:szCs w:val="28"/>
        </w:rPr>
      </w:pPr>
    </w:p>
    <w:p w14:paraId="51811C0E" w14:textId="77777777" w:rsidR="00DC01D3" w:rsidRDefault="00DC01D3" w:rsidP="00DC01D3">
      <w:pPr>
        <w:ind w:right="57"/>
        <w:contextualSpacing/>
        <w:rPr>
          <w:rFonts w:cs="Times New Roman"/>
          <w:szCs w:val="28"/>
        </w:rPr>
      </w:pPr>
      <w:r w:rsidRPr="001E25D2">
        <w:rPr>
          <w:rFonts w:cs="Times New Roman"/>
          <w:b/>
          <w:bCs/>
          <w:szCs w:val="28"/>
          <w:u w:val="single"/>
        </w:rPr>
        <w:t>Проблема</w:t>
      </w:r>
      <w:r w:rsidRPr="001E25D2">
        <w:rPr>
          <w:rFonts w:cs="Times New Roman"/>
          <w:szCs w:val="28"/>
        </w:rPr>
        <w:t xml:space="preserve">: нужно решить, </w:t>
      </w:r>
      <w:r w:rsidRPr="001E25D2">
        <w:rPr>
          <w:rFonts w:cs="Times New Roman"/>
          <w:b/>
          <w:bCs/>
          <w:szCs w:val="28"/>
        </w:rPr>
        <w:t>как правильно собрать задания в пакеты и в каком порядке их запускать</w:t>
      </w:r>
      <w:r w:rsidRPr="001E25D2">
        <w:rPr>
          <w:rFonts w:cs="Times New Roman"/>
          <w:szCs w:val="28"/>
        </w:rPr>
        <w:t>, чтобы всё выполнялось быстрее и без задержек.</w:t>
      </w:r>
    </w:p>
    <w:p w14:paraId="611E3421" w14:textId="77777777" w:rsidR="00DC01D3" w:rsidRPr="001E25D2" w:rsidRDefault="00DC01D3" w:rsidP="00DC01D3">
      <w:pPr>
        <w:ind w:right="57"/>
        <w:contextualSpacing/>
        <w:rPr>
          <w:rFonts w:cs="Times New Roman"/>
          <w:szCs w:val="28"/>
        </w:rPr>
      </w:pPr>
      <w:r w:rsidRPr="007722D6">
        <w:rPr>
          <w:rFonts w:cs="Times New Roman"/>
          <w:b/>
          <w:bCs/>
          <w:szCs w:val="28"/>
          <w:u w:val="single"/>
        </w:rPr>
        <w:t>Решение</w:t>
      </w:r>
      <w:r>
        <w:rPr>
          <w:rFonts w:cs="Times New Roman"/>
          <w:szCs w:val="28"/>
        </w:rPr>
        <w:t xml:space="preserve">: </w:t>
      </w:r>
      <w:r w:rsidRPr="007722D6">
        <w:rPr>
          <w:rFonts w:cs="Times New Roman"/>
          <w:szCs w:val="28"/>
        </w:rPr>
        <w:t>описывать пакеты и расписания в виде</w:t>
      </w:r>
      <w:r>
        <w:rPr>
          <w:rFonts w:cs="Times New Roman"/>
          <w:szCs w:val="28"/>
        </w:rPr>
        <w:t xml:space="preserve"> </w:t>
      </w:r>
      <w:r w:rsidRPr="001E25D2">
        <w:rPr>
          <w:rFonts w:cs="Times New Roman"/>
          <w:b/>
          <w:bCs/>
          <w:szCs w:val="28"/>
        </w:rPr>
        <w:t>математически</w:t>
      </w:r>
      <w:r>
        <w:rPr>
          <w:rFonts w:cs="Times New Roman"/>
          <w:b/>
          <w:bCs/>
          <w:szCs w:val="28"/>
        </w:rPr>
        <w:t>х</w:t>
      </w:r>
      <w:r w:rsidRPr="001E25D2">
        <w:rPr>
          <w:rFonts w:cs="Times New Roman"/>
          <w:b/>
          <w:bCs/>
          <w:szCs w:val="28"/>
        </w:rPr>
        <w:t xml:space="preserve"> модел</w:t>
      </w:r>
      <w:r>
        <w:rPr>
          <w:rFonts w:cs="Times New Roman"/>
          <w:b/>
          <w:bCs/>
          <w:szCs w:val="28"/>
        </w:rPr>
        <w:t>ей</w:t>
      </w:r>
      <w:r>
        <w:rPr>
          <w:rFonts w:cs="Times New Roman"/>
          <w:szCs w:val="28"/>
        </w:rPr>
        <w:t xml:space="preserve"> (</w:t>
      </w:r>
      <w:r w:rsidRPr="001E25D2">
        <w:rPr>
          <w:rFonts w:cs="Times New Roman"/>
          <w:szCs w:val="28"/>
        </w:rPr>
        <w:t>специальные формулы и уравнения, которые помогают компьютеру найти оптимальный порядок</w:t>
      </w:r>
      <w:r>
        <w:rPr>
          <w:rFonts w:cs="Times New Roman"/>
          <w:szCs w:val="28"/>
        </w:rPr>
        <w:t>)</w:t>
      </w:r>
      <w:r w:rsidRPr="001E25D2">
        <w:rPr>
          <w:rFonts w:cs="Times New Roman"/>
          <w:szCs w:val="28"/>
        </w:rPr>
        <w:t>.</w:t>
      </w:r>
    </w:p>
    <w:p w14:paraId="5EC2B72B" w14:textId="77777777" w:rsidR="00DC01D3" w:rsidRDefault="00DC01D3" w:rsidP="00DC01D3">
      <w:pPr>
        <w:ind w:right="57"/>
        <w:contextualSpacing/>
        <w:rPr>
          <w:rFonts w:cs="Times New Roman"/>
          <w:szCs w:val="28"/>
        </w:rPr>
      </w:pPr>
    </w:p>
    <w:p w14:paraId="6EF9DD03" w14:textId="77777777" w:rsidR="00DC01D3" w:rsidRPr="001E25D2" w:rsidRDefault="00DC01D3" w:rsidP="00DC01D3">
      <w:pPr>
        <w:ind w:right="57"/>
        <w:contextualSpacing/>
        <w:rPr>
          <w:rFonts w:cs="Times New Roman"/>
          <w:szCs w:val="28"/>
        </w:rPr>
      </w:pPr>
      <w:r w:rsidRPr="001E25D2">
        <w:rPr>
          <w:rFonts w:cs="Times New Roman"/>
          <w:b/>
          <w:bCs/>
          <w:szCs w:val="28"/>
        </w:rPr>
        <w:t xml:space="preserve">Модели </w:t>
      </w:r>
      <w:r w:rsidRPr="001E25D2">
        <w:rPr>
          <w:rFonts w:cs="Times New Roman"/>
          <w:b/>
          <w:bCs/>
          <w:szCs w:val="28"/>
          <w:lang w:val="en-US"/>
        </w:rPr>
        <w:t>MILP</w:t>
      </w:r>
      <w:r w:rsidRPr="001E25D2">
        <w:rPr>
          <w:rFonts w:cs="Times New Roman"/>
          <w:szCs w:val="28"/>
        </w:rPr>
        <w:t xml:space="preserve"> (смешанного целочисленного линейного программирования)</w:t>
      </w:r>
      <w:r>
        <w:rPr>
          <w:rFonts w:cs="Times New Roman"/>
          <w:szCs w:val="28"/>
        </w:rPr>
        <w:t xml:space="preserve"> – вариант реализации АЦП</w:t>
      </w:r>
    </w:p>
    <w:p w14:paraId="02A0A79E" w14:textId="77777777" w:rsidR="00DC01D3" w:rsidRDefault="00DC01D3" w:rsidP="00DC01D3">
      <w:pPr>
        <w:ind w:firstLine="0"/>
        <w:rPr>
          <w:rFonts w:cs="Times New Roman"/>
          <w:szCs w:val="28"/>
        </w:rPr>
      </w:pPr>
    </w:p>
    <w:p w14:paraId="684AFEAF" w14:textId="77777777" w:rsidR="00DC01D3" w:rsidRPr="001E25D2" w:rsidRDefault="00DC01D3" w:rsidP="00DC01D3">
      <w:r>
        <w:t xml:space="preserve">МНЕ НУЖНА </w:t>
      </w:r>
      <w:r w:rsidRPr="001E25D2">
        <w:rPr>
          <w:b/>
          <w:bCs/>
        </w:rPr>
        <w:t>система</w:t>
      </w:r>
      <w:r w:rsidRPr="001E25D2">
        <w:t xml:space="preserve">, которая не только оптимизирует пакеты и расписание, но ещё и </w:t>
      </w:r>
      <w:r w:rsidRPr="00226A8E">
        <w:rPr>
          <w:b/>
          <w:bCs/>
          <w:highlight w:val="magenta"/>
        </w:rPr>
        <w:t>учитывает техническое обслуживание приборов</w:t>
      </w:r>
      <w:r w:rsidRPr="00226A8E">
        <w:rPr>
          <w:highlight w:val="magenta"/>
        </w:rPr>
        <w:t>.</w:t>
      </w:r>
    </w:p>
    <w:p w14:paraId="201978D0" w14:textId="77777777" w:rsidR="00DC01D3" w:rsidRPr="001E25D2" w:rsidRDefault="00DC01D3" w:rsidP="00DC01D3">
      <w:pPr>
        <w:ind w:firstLine="0"/>
        <w:rPr>
          <w:rFonts w:cs="Times New Roman"/>
          <w:szCs w:val="28"/>
        </w:rPr>
      </w:pPr>
    </w:p>
    <w:p w14:paraId="0C3C8A00" w14:textId="77777777" w:rsidR="00DC01D3" w:rsidRPr="00226A8E" w:rsidRDefault="00DC01D3" w:rsidP="00DC01D3">
      <w:r w:rsidRPr="00226A8E">
        <w:rPr>
          <w:b/>
          <w:bCs/>
        </w:rPr>
        <w:t>ИЗНАЧАЛЬНО ИЗВЕСТНО</w:t>
      </w:r>
      <w:r w:rsidRPr="00226A8E">
        <w:t xml:space="preserve"> как описывать пакеты и расписания в виде математической модели, и как решать её с помощью программ вроде IBM CPLEX.</w:t>
      </w:r>
    </w:p>
    <w:p w14:paraId="0986CB97" w14:textId="77777777" w:rsidR="00DC01D3" w:rsidRPr="001E25D2" w:rsidRDefault="00DC01D3" w:rsidP="00DC01D3">
      <w:pPr>
        <w:rPr>
          <w:rFonts w:cs="Times New Roman"/>
          <w:szCs w:val="28"/>
        </w:rPr>
      </w:pPr>
    </w:p>
    <w:p w14:paraId="133D0C11" w14:textId="77777777" w:rsidR="00DC01D3" w:rsidRDefault="00DC01D3" w:rsidP="00DC01D3">
      <w:pPr>
        <w:rPr>
          <w:rFonts w:cs="Times New Roman"/>
          <w:szCs w:val="28"/>
        </w:rPr>
      </w:pPr>
      <w:r w:rsidRPr="004A0B09">
        <w:rPr>
          <w:rFonts w:cs="Times New Roman"/>
          <w:b/>
          <w:bCs/>
          <w:szCs w:val="28"/>
        </w:rPr>
        <w:t>МОЯ ЗАДАЧА</w:t>
      </w:r>
      <w:r w:rsidRPr="001E25D2">
        <w:rPr>
          <w:rFonts w:cs="Times New Roman"/>
          <w:szCs w:val="28"/>
        </w:rPr>
        <w:t xml:space="preserve"> — расширить эту модель, добавив новые </w:t>
      </w:r>
      <w:proofErr w:type="gramStart"/>
      <w:r w:rsidRPr="001E25D2">
        <w:rPr>
          <w:rFonts w:cs="Times New Roman"/>
          <w:szCs w:val="28"/>
        </w:rPr>
        <w:t>условия:</w:t>
      </w:r>
      <w:r>
        <w:rPr>
          <w:rFonts w:cs="Times New Roman"/>
          <w:szCs w:val="28"/>
        </w:rPr>
        <w:t xml:space="preserve"> </w:t>
      </w:r>
      <w:r w:rsidRPr="001E25D2">
        <w:rPr>
          <w:rFonts w:cs="Times New Roman"/>
          <w:szCs w:val="28"/>
        </w:rPr>
        <w:t xml:space="preserve"> </w:t>
      </w:r>
      <w:r w:rsidRPr="00370E76">
        <w:rPr>
          <w:rFonts w:cs="Times New Roman"/>
          <w:szCs w:val="28"/>
          <w:highlight w:val="magenta"/>
        </w:rPr>
        <w:t>прибор</w:t>
      </w:r>
      <w:proofErr w:type="gramEnd"/>
      <w:r w:rsidRPr="00370E76">
        <w:rPr>
          <w:rFonts w:cs="Times New Roman"/>
          <w:szCs w:val="28"/>
          <w:highlight w:val="magenta"/>
        </w:rPr>
        <w:t xml:space="preserve"> иногда недоступен из-за обслуживания</w:t>
      </w:r>
      <w:r w:rsidRPr="001E25D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МОЯ </w:t>
      </w:r>
      <w:r w:rsidRPr="001E25D2">
        <w:rPr>
          <w:rFonts w:cs="Times New Roman"/>
          <w:szCs w:val="28"/>
        </w:rPr>
        <w:t xml:space="preserve">система должна уметь перестраивать расписание так, чтобы учесть эти паузы и всё равно работать максимально эффективно. </w:t>
      </w:r>
      <w:r>
        <w:rPr>
          <w:rFonts w:cs="Times New Roman"/>
          <w:szCs w:val="28"/>
        </w:rPr>
        <w:br w:type="page"/>
      </w:r>
    </w:p>
    <w:p w14:paraId="1AC1F3BF" w14:textId="7D9142B9" w:rsidR="00933E91" w:rsidRDefault="0099114E" w:rsidP="0099114E">
      <w:pPr>
        <w:pStyle w:val="1"/>
      </w:pPr>
      <w:r>
        <w:lastRenderedPageBreak/>
        <w:t>ПРЕДМЕТНАЯ ОБЛАСТЬ</w:t>
      </w:r>
    </w:p>
    <w:p w14:paraId="39536F9C" w14:textId="4F6F8AAA" w:rsidR="0099114E" w:rsidRPr="0099114E" w:rsidRDefault="0099114E" w:rsidP="0099114E">
      <w:pPr>
        <w:rPr>
          <w:i/>
          <w:iCs/>
        </w:rPr>
      </w:pPr>
      <w:r w:rsidRPr="0099114E">
        <w:rPr>
          <w:i/>
          <w:iCs/>
        </w:rPr>
        <w:t>Ещё раз рассмотреть, что такое конвейерная система?</w:t>
      </w:r>
    </w:p>
    <w:p w14:paraId="58FA15B6" w14:textId="77777777" w:rsidR="0099114E" w:rsidRDefault="0099114E" w:rsidP="0099114E">
      <w:pPr>
        <w:ind w:firstLine="0"/>
      </w:pPr>
    </w:p>
    <w:p w14:paraId="163AD114" w14:textId="6E0CAA0D" w:rsidR="0099114E" w:rsidRPr="005051A0" w:rsidRDefault="0099114E" w:rsidP="005051A0">
      <w:pPr>
        <w:rPr>
          <w:i/>
          <w:iCs/>
        </w:rPr>
      </w:pPr>
      <w:r w:rsidRPr="005051A0">
        <w:rPr>
          <w:i/>
          <w:iCs/>
        </w:rPr>
        <w:t xml:space="preserve">«Типизация заданий предусматривает использование следующих </w:t>
      </w:r>
      <w:r w:rsidRPr="005051A0">
        <w:rPr>
          <w:b/>
          <w:bCs/>
          <w:i/>
          <w:iCs/>
        </w:rPr>
        <w:t>временных характеристик</w:t>
      </w:r>
      <w:r w:rsidRPr="005051A0">
        <w:rPr>
          <w:i/>
          <w:iCs/>
        </w:rPr>
        <w:t xml:space="preserve">: времени проведения операций с заданиями на приборах, времени переналадок приборов на реализацию операций с заданиями». </w:t>
      </w:r>
      <w:r w:rsidRPr="00ED5EA9">
        <w:rPr>
          <w:i/>
          <w:iCs/>
        </w:rPr>
        <w:t>[1]</w:t>
      </w:r>
    </w:p>
    <w:p w14:paraId="0275056C" w14:textId="5D070B70" w:rsidR="0099114E" w:rsidRPr="005051A0" w:rsidRDefault="0099114E" w:rsidP="0099114E">
      <w:pPr>
        <w:rPr>
          <w:i/>
          <w:iCs/>
        </w:rPr>
      </w:pPr>
      <w:r w:rsidRPr="005051A0">
        <w:rPr>
          <w:i/>
          <w:iCs/>
        </w:rPr>
        <w:t xml:space="preserve">«Для задач рассматриваемого вида, имеющих </w:t>
      </w:r>
      <w:r w:rsidRPr="005051A0">
        <w:rPr>
          <w:b/>
          <w:bCs/>
          <w:i/>
          <w:iCs/>
        </w:rPr>
        <w:t>большую размерность</w:t>
      </w:r>
      <w:r w:rsidRPr="005051A0">
        <w:rPr>
          <w:i/>
          <w:iCs/>
        </w:rPr>
        <w:t xml:space="preserve">, автором предложен </w:t>
      </w:r>
      <w:r w:rsidRPr="005051A0">
        <w:rPr>
          <w:b/>
          <w:bCs/>
          <w:i/>
          <w:iCs/>
        </w:rPr>
        <w:t>метод иерархической оптимизации</w:t>
      </w:r>
      <w:r w:rsidRPr="005051A0">
        <w:rPr>
          <w:i/>
          <w:iCs/>
        </w:rPr>
        <w:t xml:space="preserve"> [1], позволяющий осуществлять поиск эффективных решений по включению однотипных заданий в пакеты и по порядкам проведения операций с ними на приборах КС. </w:t>
      </w:r>
    </w:p>
    <w:p w14:paraId="5F1AF575" w14:textId="76E4A99C" w:rsidR="0099114E" w:rsidRPr="005051A0" w:rsidRDefault="0099114E" w:rsidP="005051A0">
      <w:pPr>
        <w:rPr>
          <w:i/>
          <w:iCs/>
        </w:rPr>
      </w:pPr>
      <w:r w:rsidRPr="005051A0">
        <w:rPr>
          <w:i/>
          <w:iCs/>
        </w:rPr>
        <w:t xml:space="preserve">Также для определения эффективных решений по включению заданий в пакеты использован </w:t>
      </w:r>
      <w:r w:rsidRPr="005051A0">
        <w:rPr>
          <w:b/>
          <w:bCs/>
          <w:i/>
          <w:iCs/>
        </w:rPr>
        <w:t>метод ветвей и границ</w:t>
      </w:r>
      <w:r w:rsidRPr="005051A0">
        <w:rPr>
          <w:i/>
          <w:iCs/>
        </w:rPr>
        <w:t xml:space="preserve"> [2].»</w:t>
      </w:r>
    </w:p>
    <w:p w14:paraId="59F0E824" w14:textId="295F75C8" w:rsidR="0099114E" w:rsidRPr="005051A0" w:rsidRDefault="0099114E" w:rsidP="0099114E">
      <w:pPr>
        <w:rPr>
          <w:i/>
          <w:iCs/>
        </w:rPr>
      </w:pPr>
      <w:r w:rsidRPr="005051A0">
        <w:rPr>
          <w:i/>
          <w:iCs/>
        </w:rPr>
        <w:t>«</w:t>
      </w:r>
      <w:r w:rsidRPr="0099114E">
        <w:rPr>
          <w:i/>
          <w:iCs/>
        </w:rPr>
        <w:t xml:space="preserve">При </w:t>
      </w:r>
      <w:r w:rsidRPr="0099114E">
        <w:rPr>
          <w:b/>
          <w:bCs/>
          <w:i/>
          <w:iCs/>
        </w:rPr>
        <w:t>малых размерах задач</w:t>
      </w:r>
      <w:r w:rsidRPr="0099114E">
        <w:rPr>
          <w:i/>
          <w:iCs/>
        </w:rPr>
        <w:t xml:space="preserve"> возможно использовать </w:t>
      </w:r>
      <w:r w:rsidRPr="0099114E">
        <w:rPr>
          <w:b/>
          <w:bCs/>
          <w:i/>
          <w:iCs/>
        </w:rPr>
        <w:t xml:space="preserve">аппарат смешанного целочисленного линейного программирования </w:t>
      </w:r>
      <w:r w:rsidRPr="0099114E">
        <w:rPr>
          <w:i/>
          <w:iCs/>
        </w:rPr>
        <w:t>(</w:t>
      </w:r>
      <w:proofErr w:type="spellStart"/>
      <w:r w:rsidRPr="0099114E">
        <w:rPr>
          <w:i/>
          <w:iCs/>
        </w:rPr>
        <w:t>mixed-integer</w:t>
      </w:r>
      <w:proofErr w:type="spellEnd"/>
      <w:r w:rsidRPr="0099114E">
        <w:rPr>
          <w:i/>
          <w:iCs/>
        </w:rPr>
        <w:t xml:space="preserve"> </w:t>
      </w:r>
      <w:proofErr w:type="spellStart"/>
      <w:r w:rsidRPr="0099114E">
        <w:rPr>
          <w:i/>
          <w:iCs/>
        </w:rPr>
        <w:t>linearprogramming</w:t>
      </w:r>
      <w:proofErr w:type="spellEnd"/>
      <w:r w:rsidRPr="0099114E">
        <w:rPr>
          <w:i/>
          <w:iCs/>
        </w:rPr>
        <w:t>, MILP) и искать решения в соответствующих пакетах — решателях задач дискретной оптимизации. Это позволяет значительно сократить время на разработку программ поиска эффективных решений и уменьшить время</w:t>
      </w:r>
      <w:r w:rsidRPr="005051A0">
        <w:rPr>
          <w:i/>
          <w:iCs/>
        </w:rPr>
        <w:t xml:space="preserve"> получения результатов оптимизации».</w:t>
      </w:r>
    </w:p>
    <w:p w14:paraId="709A380A" w14:textId="77777777" w:rsidR="005051A0" w:rsidRDefault="005051A0" w:rsidP="0099114E"/>
    <w:p w14:paraId="2359F740" w14:textId="4D6F0BA5" w:rsidR="005051A0" w:rsidRDefault="005051A0" w:rsidP="0099114E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Pr="00CD6492">
        <w:rPr>
          <w:rFonts w:cs="Times New Roman"/>
          <w:szCs w:val="28"/>
        </w:rPr>
        <w:t>разработано множество математических моделей оптимизации, основанных на аппарате целочисленного программирования</w:t>
      </w:r>
      <w:r>
        <w:rPr>
          <w:rFonts w:cs="Times New Roman"/>
          <w:szCs w:val="28"/>
        </w:rPr>
        <w:t>.</w:t>
      </w:r>
    </w:p>
    <w:p w14:paraId="5033B49B" w14:textId="77777777" w:rsidR="00212409" w:rsidRDefault="00212409" w:rsidP="00ED5EA9">
      <w:pPr>
        <w:ind w:firstLine="0"/>
      </w:pPr>
    </w:p>
    <w:p w14:paraId="3DC21065" w14:textId="771E3E1E" w:rsidR="00212409" w:rsidRPr="00212409" w:rsidRDefault="00212409" w:rsidP="00212409">
      <w:r w:rsidRPr="00212409">
        <w:t xml:space="preserve">В таких системах задания группируются в </w:t>
      </w:r>
      <w:r w:rsidRPr="00212409">
        <w:rPr>
          <w:b/>
          <w:bCs/>
        </w:rPr>
        <w:t>пакеты</w:t>
      </w:r>
      <w:r w:rsidRPr="00212409">
        <w:t xml:space="preserve">, для которых формируется расписание выполнения; качество этого расписания напрямую влияет на пропускную способность, простои и соблюдение сроков заказов. </w:t>
      </w:r>
      <w:r w:rsidRPr="00212409">
        <w:lastRenderedPageBreak/>
        <w:t>При оптимальном планировании задержки и простои минимальны, а ресурсы используются максимально эффективно.</w:t>
      </w:r>
    </w:p>
    <w:p w14:paraId="58FBC9C2" w14:textId="77777777" w:rsidR="00212409" w:rsidRPr="00212409" w:rsidRDefault="00212409" w:rsidP="00212409">
      <w:pPr>
        <w:rPr>
          <w:b/>
          <w:bCs/>
        </w:rPr>
      </w:pPr>
      <w:r w:rsidRPr="00212409">
        <w:rPr>
          <w:b/>
          <w:bCs/>
        </w:rPr>
        <w:t>Современные подходы к оптимизации расписаний</w:t>
      </w:r>
    </w:p>
    <w:p w14:paraId="4E77F3DD" w14:textId="77777777" w:rsidR="00212409" w:rsidRPr="00212409" w:rsidRDefault="00212409" w:rsidP="00212409">
      <w:pPr>
        <w:numPr>
          <w:ilvl w:val="0"/>
          <w:numId w:val="2"/>
        </w:numPr>
      </w:pPr>
      <w:r w:rsidRPr="00212409">
        <w:rPr>
          <w:b/>
          <w:bCs/>
        </w:rPr>
        <w:t>Аппарат MILP</w:t>
      </w:r>
      <w:r w:rsidRPr="00212409">
        <w:t>. Для задач малой и средней размерности широко применяются модели смешанного целочисленного линейного программирования (MILP). Эти модели позволяют формализовать дискретные решения (состав пакетов, назначение на приборы, порядок выполнения) и линейные временные ограничения, что делает их удобными для точной оптимизации и верификации в решателях типа IBM ILOG CPLEX.</w:t>
      </w:r>
    </w:p>
    <w:p w14:paraId="6AD33DB3" w14:textId="77777777" w:rsidR="00212409" w:rsidRPr="00212409" w:rsidRDefault="00212409" w:rsidP="00212409">
      <w:pPr>
        <w:numPr>
          <w:ilvl w:val="0"/>
          <w:numId w:val="2"/>
        </w:numPr>
      </w:pPr>
      <w:r w:rsidRPr="00212409">
        <w:rPr>
          <w:b/>
          <w:bCs/>
        </w:rPr>
        <w:t>Типизация заданий и линеаризация</w:t>
      </w:r>
      <w:r w:rsidRPr="00212409">
        <w:t xml:space="preserve">. Практически эффективные приёмы включают типизацию заданий по временным характеристикам (времена обработки и переналадок одинаковы для типа) и линеаризацию нелинейных операций (операция </w:t>
      </w:r>
      <w:proofErr w:type="spellStart"/>
      <w:r w:rsidRPr="00212409">
        <w:t>max</w:t>
      </w:r>
      <w:proofErr w:type="spellEnd"/>
      <w:r w:rsidRPr="00212409">
        <w:t>, произведения бинарных переменных) через дополнительные переменные и индикаторные ограничения.</w:t>
      </w:r>
    </w:p>
    <w:p w14:paraId="44F2E2C1" w14:textId="77777777" w:rsidR="00212409" w:rsidRPr="00212409" w:rsidRDefault="00212409" w:rsidP="00212409">
      <w:pPr>
        <w:numPr>
          <w:ilvl w:val="0"/>
          <w:numId w:val="2"/>
        </w:numPr>
      </w:pPr>
      <w:r w:rsidRPr="00212409">
        <w:rPr>
          <w:b/>
          <w:bCs/>
        </w:rPr>
        <w:t>Критерии оптимизации</w:t>
      </w:r>
      <w:r w:rsidRPr="00212409">
        <w:t xml:space="preserve">. Чаще всего используются минимизация времени завершения процесса </w:t>
      </w:r>
      <w:proofErr w:type="spellStart"/>
      <w:r w:rsidRPr="00212409">
        <w:t>Cmax</w:t>
      </w:r>
      <w:proofErr w:type="spellEnd"/>
      <w:r w:rsidRPr="00212409">
        <w:t>⁡ и минимизация суммарного запаздывания (</w:t>
      </w:r>
      <w:proofErr w:type="spellStart"/>
      <w:r w:rsidRPr="00212409">
        <w:t>tardiness</w:t>
      </w:r>
      <w:proofErr w:type="spellEnd"/>
      <w:r w:rsidRPr="00212409">
        <w:t>). В прикладных задачах применяются комбинированные критерии с учётом экономических штрафов и стоимости простоя.</w:t>
      </w:r>
    </w:p>
    <w:p w14:paraId="34F1E127" w14:textId="77777777" w:rsidR="00212409" w:rsidRPr="00212409" w:rsidRDefault="00212409" w:rsidP="00212409">
      <w:pPr>
        <w:rPr>
          <w:b/>
          <w:bCs/>
        </w:rPr>
      </w:pPr>
      <w:r w:rsidRPr="00212409">
        <w:rPr>
          <w:b/>
          <w:bCs/>
        </w:rPr>
        <w:t>Пробелы в существующих моделях: роль технического обслуживания</w:t>
      </w:r>
    </w:p>
    <w:p w14:paraId="3E57633E" w14:textId="77777777" w:rsidR="00212409" w:rsidRPr="00212409" w:rsidRDefault="00212409" w:rsidP="00212409">
      <w:pPr>
        <w:numPr>
          <w:ilvl w:val="0"/>
          <w:numId w:val="3"/>
        </w:numPr>
      </w:pPr>
      <w:r w:rsidRPr="00212409">
        <w:rPr>
          <w:b/>
          <w:bCs/>
        </w:rPr>
        <w:t>Игнорирование ТО</w:t>
      </w:r>
      <w:r w:rsidRPr="00212409">
        <w:t>. Большинство классических MILP</w:t>
      </w:r>
      <w:r w:rsidRPr="00212409">
        <w:noBreakHyphen/>
        <w:t>моделей не учитывают детально состояние приборов и необходимость регулярного технического обслуживания (ТО). Это приводит к нереалистичным расписаниям: план не учитывает плановые простои на обслуживание и рост времени обработки при износе.</w:t>
      </w:r>
    </w:p>
    <w:p w14:paraId="398725B4" w14:textId="77777777" w:rsidR="00212409" w:rsidRPr="00212409" w:rsidRDefault="00212409" w:rsidP="00212409">
      <w:pPr>
        <w:numPr>
          <w:ilvl w:val="0"/>
          <w:numId w:val="3"/>
        </w:numPr>
      </w:pPr>
      <w:r w:rsidRPr="00212409">
        <w:rPr>
          <w:b/>
          <w:bCs/>
        </w:rPr>
        <w:t>Влияние износа</w:t>
      </w:r>
      <w:r w:rsidRPr="00212409">
        <w:t xml:space="preserve">. Износ приборов может увеличивать времена обработки и переналадок; аварийные отказы приводят к </w:t>
      </w:r>
      <w:r w:rsidRPr="00212409">
        <w:lastRenderedPageBreak/>
        <w:t>непредвиденным простоям и дорогостоящим ремонтам. Без формализации этих эффектов модель недооценивает риски и экономические потери.</w:t>
      </w:r>
    </w:p>
    <w:p w14:paraId="10BE3E9D" w14:textId="77777777" w:rsidR="00212409" w:rsidRPr="00212409" w:rsidRDefault="00212409" w:rsidP="00212409">
      <w:pPr>
        <w:numPr>
          <w:ilvl w:val="0"/>
          <w:numId w:val="3"/>
        </w:numPr>
      </w:pPr>
      <w:r w:rsidRPr="00212409">
        <w:rPr>
          <w:b/>
          <w:bCs/>
        </w:rPr>
        <w:t>Рост размерности модели</w:t>
      </w:r>
      <w:r w:rsidRPr="00212409">
        <w:t>. Включение ТО в MILP увеличивает число переменных и ограничений, что требует специальных приёмов линеаризации, типизации и, при необходимости, гибридных алгоритмов (деформация задачи на уровни, эвристики для больших инстанций).</w:t>
      </w:r>
    </w:p>
    <w:p w14:paraId="6D74C6CD" w14:textId="77777777" w:rsidR="00212409" w:rsidRPr="00212409" w:rsidRDefault="00212409" w:rsidP="00212409">
      <w:pPr>
        <w:rPr>
          <w:b/>
          <w:bCs/>
        </w:rPr>
      </w:pPr>
      <w:r w:rsidRPr="00212409">
        <w:rPr>
          <w:b/>
          <w:bCs/>
        </w:rPr>
        <w:t>Формализация техобслуживания в MILP модели</w:t>
      </w:r>
    </w:p>
    <w:p w14:paraId="33FBA866" w14:textId="77777777" w:rsidR="00212409" w:rsidRPr="00212409" w:rsidRDefault="00212409" w:rsidP="00212409">
      <w:pPr>
        <w:numPr>
          <w:ilvl w:val="0"/>
          <w:numId w:val="4"/>
        </w:numPr>
      </w:pPr>
      <w:r w:rsidRPr="00212409">
        <w:rPr>
          <w:b/>
          <w:bCs/>
        </w:rPr>
        <w:t>Переменные состояния</w:t>
      </w:r>
      <w:r w:rsidRPr="00212409">
        <w:t xml:space="preserve">: бинарные переменные доступности прибора </w:t>
      </w:r>
      <w:proofErr w:type="spellStart"/>
      <w:proofErr w:type="gramStart"/>
      <w:r w:rsidRPr="00212409">
        <w:t>ul,t</w:t>
      </w:r>
      <w:proofErr w:type="spellEnd"/>
      <w:proofErr w:type="gramEnd"/>
      <w:r w:rsidRPr="00212409">
        <w:t xml:space="preserve">; дискретные уровни наработки/износа </w:t>
      </w:r>
      <w:proofErr w:type="spellStart"/>
      <w:proofErr w:type="gramStart"/>
      <w:r w:rsidRPr="00212409">
        <w:t>sl,t</w:t>
      </w:r>
      <w:proofErr w:type="spellEnd"/>
      <w:r w:rsidRPr="00212409">
        <w:t>.</w:t>
      </w:r>
      <w:proofErr w:type="gramEnd"/>
    </w:p>
    <w:p w14:paraId="587829B2" w14:textId="77777777" w:rsidR="00212409" w:rsidRPr="00212409" w:rsidRDefault="00212409" w:rsidP="00212409">
      <w:pPr>
        <w:numPr>
          <w:ilvl w:val="0"/>
          <w:numId w:val="4"/>
        </w:numPr>
      </w:pPr>
      <w:r w:rsidRPr="00212409">
        <w:rPr>
          <w:b/>
          <w:bCs/>
        </w:rPr>
        <w:t>Ограничения обслуживания</w:t>
      </w:r>
      <w:r w:rsidRPr="00212409">
        <w:t>: обязательный интервал ТО при достижении порога наработки; запрет обработки в периоды ТО; ограничение числа одновременно выполняемых ТО (ограниченные бригады).</w:t>
      </w:r>
    </w:p>
    <w:p w14:paraId="14E466EF" w14:textId="77777777" w:rsidR="00212409" w:rsidRPr="00212409" w:rsidRDefault="00212409" w:rsidP="00212409">
      <w:pPr>
        <w:numPr>
          <w:ilvl w:val="0"/>
          <w:numId w:val="4"/>
        </w:numPr>
      </w:pPr>
      <w:r w:rsidRPr="00212409">
        <w:rPr>
          <w:b/>
          <w:bCs/>
        </w:rPr>
        <w:t>Влияние на параметры</w:t>
      </w:r>
      <w:r w:rsidRPr="00212409">
        <w:t xml:space="preserve">: времена обработки </w:t>
      </w:r>
      <w:proofErr w:type="spellStart"/>
      <w:proofErr w:type="gramStart"/>
      <w:r w:rsidRPr="00212409">
        <w:t>pi,l</w:t>
      </w:r>
      <w:proofErr w:type="spellEnd"/>
      <w:proofErr w:type="gramEnd"/>
      <w:r w:rsidRPr="00212409">
        <w:t xml:space="preserve"> и переналадки </w:t>
      </w:r>
      <w:proofErr w:type="spellStart"/>
      <w:proofErr w:type="gramStart"/>
      <w:r w:rsidRPr="00212409">
        <w:t>ri,k</w:t>
      </w:r>
      <w:proofErr w:type="gramEnd"/>
      <w:r w:rsidRPr="00212409">
        <w:t>,l</w:t>
      </w:r>
      <w:proofErr w:type="spellEnd"/>
      <w:r w:rsidRPr="00212409">
        <w:t xml:space="preserve"> моделируются как кусочно</w:t>
      </w:r>
      <w:r w:rsidRPr="00212409">
        <w:noBreakHyphen/>
        <w:t>линейные функции от уровня износа или через дискретные уровни состояния.</w:t>
      </w:r>
    </w:p>
    <w:p w14:paraId="194DAD6D" w14:textId="77777777" w:rsidR="00212409" w:rsidRPr="00212409" w:rsidRDefault="00212409" w:rsidP="00212409">
      <w:pPr>
        <w:numPr>
          <w:ilvl w:val="0"/>
          <w:numId w:val="4"/>
        </w:numPr>
      </w:pPr>
      <w:r w:rsidRPr="00212409">
        <w:rPr>
          <w:b/>
          <w:bCs/>
        </w:rPr>
        <w:t>Целевая функция</w:t>
      </w:r>
      <w:r w:rsidRPr="00212409">
        <w:t>: комбинированная функция, например α</w:t>
      </w:r>
      <w:proofErr w:type="spellStart"/>
      <w:r w:rsidRPr="00212409">
        <w:t>Cmax</w:t>
      </w:r>
      <w:proofErr w:type="spellEnd"/>
      <w:r w:rsidRPr="00212409">
        <w:t>⁡+β∑</w:t>
      </w:r>
      <w:proofErr w:type="spellStart"/>
      <w:r w:rsidRPr="00212409">
        <w:t>tardiness+γ∑TO_cost</w:t>
      </w:r>
      <w:proofErr w:type="spellEnd"/>
      <w:r w:rsidRPr="00212409">
        <w:t>, где γ отражает экономические затраты на ТО и аварийные ремонты.</w:t>
      </w:r>
    </w:p>
    <w:p w14:paraId="5402F6D4" w14:textId="77777777" w:rsidR="00212409" w:rsidRPr="00212409" w:rsidRDefault="00212409" w:rsidP="00212409">
      <w:pPr>
        <w:rPr>
          <w:b/>
          <w:bCs/>
        </w:rPr>
      </w:pPr>
      <w:r w:rsidRPr="00212409">
        <w:rPr>
          <w:b/>
          <w:bCs/>
        </w:rPr>
        <w:t>Практическая реализация и верификация</w:t>
      </w:r>
    </w:p>
    <w:p w14:paraId="10C400C1" w14:textId="77777777" w:rsidR="00212409" w:rsidRPr="00212409" w:rsidRDefault="00212409" w:rsidP="00212409">
      <w:pPr>
        <w:numPr>
          <w:ilvl w:val="0"/>
          <w:numId w:val="5"/>
        </w:numPr>
      </w:pPr>
      <w:r w:rsidRPr="00212409">
        <w:rPr>
          <w:b/>
          <w:bCs/>
        </w:rPr>
        <w:t>Инструменты</w:t>
      </w:r>
      <w:r w:rsidRPr="00212409">
        <w:t>: реализация и тестирование моделей в IBM ILOG CPLEX обеспечивает проверяемость и сравнимость результатов; индикаторные переменные и аккуратная настройка «большого M» повышают численную устойчивость.</w:t>
      </w:r>
    </w:p>
    <w:p w14:paraId="4A5DA881" w14:textId="77777777" w:rsidR="00212409" w:rsidRPr="00212409" w:rsidRDefault="00212409" w:rsidP="00212409">
      <w:pPr>
        <w:numPr>
          <w:ilvl w:val="0"/>
          <w:numId w:val="5"/>
        </w:numPr>
      </w:pPr>
      <w:r w:rsidRPr="00212409">
        <w:rPr>
          <w:b/>
          <w:bCs/>
        </w:rPr>
        <w:t>Подходы к решаемости</w:t>
      </w:r>
      <w:r w:rsidRPr="00212409">
        <w:t>: для средних и крупных задач рекомендуется сочетать точные MILP</w:t>
      </w:r>
      <w:r w:rsidRPr="00212409">
        <w:noBreakHyphen/>
        <w:t>решения для ключевых решений (состав пакетов, окна ТО) с эвристиками или локальным поиском для детального расписания.</w:t>
      </w:r>
    </w:p>
    <w:p w14:paraId="06164624" w14:textId="77777777" w:rsidR="00212409" w:rsidRPr="00212409" w:rsidRDefault="00212409" w:rsidP="00212409">
      <w:pPr>
        <w:numPr>
          <w:ilvl w:val="0"/>
          <w:numId w:val="5"/>
        </w:numPr>
      </w:pPr>
      <w:r w:rsidRPr="00212409">
        <w:rPr>
          <w:b/>
          <w:bCs/>
        </w:rPr>
        <w:lastRenderedPageBreak/>
        <w:t>Оценка эффективности</w:t>
      </w:r>
      <w:r w:rsidRPr="00212409">
        <w:t xml:space="preserve">: верификация включает сравнение по </w:t>
      </w:r>
      <w:proofErr w:type="spellStart"/>
      <w:r w:rsidRPr="00212409">
        <w:t>Cmax</w:t>
      </w:r>
      <w:proofErr w:type="spellEnd"/>
      <w:r w:rsidRPr="00212409">
        <w:t>⁡, суммарным простоям, числу аварийных ремонтов и времени решения; чувствительный анализ по частоте ТО и порогам износа демонстрирует экономический эффект внедрения модели.</w:t>
      </w:r>
    </w:p>
    <w:p w14:paraId="1F8D8E6C" w14:textId="77777777" w:rsidR="00212409" w:rsidRPr="00212409" w:rsidRDefault="00212409" w:rsidP="00212409">
      <w:pPr>
        <w:rPr>
          <w:b/>
          <w:bCs/>
        </w:rPr>
      </w:pPr>
      <w:r w:rsidRPr="00212409">
        <w:rPr>
          <w:b/>
          <w:bCs/>
        </w:rPr>
        <w:t>Практическая значимость и ожидаемые эффекты</w:t>
      </w:r>
    </w:p>
    <w:p w14:paraId="149D99AE" w14:textId="77777777" w:rsidR="00212409" w:rsidRPr="00212409" w:rsidRDefault="00212409" w:rsidP="00212409">
      <w:r w:rsidRPr="00212409">
        <w:t>Внедрение MILP</w:t>
      </w:r>
      <w:r w:rsidRPr="00212409">
        <w:noBreakHyphen/>
        <w:t>модели расписания с учётом ТО позволяет:</w:t>
      </w:r>
    </w:p>
    <w:p w14:paraId="7D1D76E2" w14:textId="77777777" w:rsidR="00212409" w:rsidRPr="00212409" w:rsidRDefault="00212409" w:rsidP="00212409">
      <w:pPr>
        <w:numPr>
          <w:ilvl w:val="0"/>
          <w:numId w:val="6"/>
        </w:numPr>
      </w:pPr>
      <w:r w:rsidRPr="00212409">
        <w:rPr>
          <w:b/>
          <w:bCs/>
        </w:rPr>
        <w:t>снизить неплановые простои</w:t>
      </w:r>
      <w:r w:rsidRPr="00212409">
        <w:t xml:space="preserve"> и риск аварийных остановок;</w:t>
      </w:r>
    </w:p>
    <w:p w14:paraId="6E66B1A9" w14:textId="77777777" w:rsidR="00212409" w:rsidRPr="00212409" w:rsidRDefault="00212409" w:rsidP="00212409">
      <w:pPr>
        <w:numPr>
          <w:ilvl w:val="0"/>
          <w:numId w:val="6"/>
        </w:numPr>
      </w:pPr>
      <w:r w:rsidRPr="00212409">
        <w:rPr>
          <w:b/>
          <w:bCs/>
        </w:rPr>
        <w:t>оптимизировать баланс между производительностью и затратами на обслуживание</w:t>
      </w:r>
      <w:r w:rsidRPr="00212409">
        <w:t>;</w:t>
      </w:r>
    </w:p>
    <w:p w14:paraId="74BAA072" w14:textId="77777777" w:rsidR="00212409" w:rsidRPr="00212409" w:rsidRDefault="00212409" w:rsidP="00212409">
      <w:pPr>
        <w:numPr>
          <w:ilvl w:val="0"/>
          <w:numId w:val="6"/>
        </w:numPr>
      </w:pPr>
      <w:r w:rsidRPr="00212409">
        <w:rPr>
          <w:b/>
          <w:bCs/>
        </w:rPr>
        <w:t>увеличить надёжность выполнения заказов</w:t>
      </w:r>
      <w:r w:rsidRPr="00212409">
        <w:t xml:space="preserve"> и снизить штрафы за просрочки;</w:t>
      </w:r>
    </w:p>
    <w:p w14:paraId="36AA1F97" w14:textId="77777777" w:rsidR="00212409" w:rsidRPr="00212409" w:rsidRDefault="00212409" w:rsidP="00212409">
      <w:pPr>
        <w:numPr>
          <w:ilvl w:val="0"/>
          <w:numId w:val="6"/>
        </w:numPr>
      </w:pPr>
      <w:r w:rsidRPr="00212409">
        <w:rPr>
          <w:b/>
          <w:bCs/>
        </w:rPr>
        <w:t>продлить срок службы оборудования</w:t>
      </w:r>
      <w:r w:rsidRPr="00212409">
        <w:t xml:space="preserve"> за счёт своевременного планирования профилактики.</w:t>
      </w:r>
    </w:p>
    <w:p w14:paraId="378AA62B" w14:textId="77777777" w:rsidR="00212409" w:rsidRDefault="00212409" w:rsidP="00212409">
      <w:r w:rsidRPr="00212409">
        <w:t>Экономический эффект на практике может выражаться в снижении суммарных простоев и повышении пропускной способности линии, что для промышленных предприятий часто означает двузначный процентный рост эффективности</w:t>
      </w:r>
    </w:p>
    <w:p w14:paraId="62FECCC7" w14:textId="77777777" w:rsidR="00ED5EA9" w:rsidRDefault="00ED5EA9" w:rsidP="00212409"/>
    <w:p w14:paraId="5B56FFEB" w14:textId="53DFF7F0" w:rsidR="00ED5EA9" w:rsidRPr="00822394" w:rsidRDefault="00ED5EA9" w:rsidP="00212409">
      <w:r w:rsidRPr="00ED5EA9">
        <w:rPr>
          <w:highlight w:val="magenta"/>
        </w:rPr>
        <w:t>Сделать более явный переход: после предложения о MILP добавить одно</w:t>
      </w:r>
      <w:r w:rsidRPr="00ED5EA9">
        <w:rPr>
          <w:highlight w:val="magenta"/>
        </w:rPr>
        <w:noBreakHyphen/>
        <w:t>два предложения, объясняющие, какие именно элементы конвейера переводятся в переменные/ограничения MILP (пакеты → целочисленные переменные; порядок → бинарные переменные; времена начала/окончания → непрерывные переменные).</w:t>
      </w:r>
    </w:p>
    <w:p w14:paraId="1AC088DD" w14:textId="77777777" w:rsidR="00822394" w:rsidRPr="009728A7" w:rsidRDefault="00822394" w:rsidP="00212409"/>
    <w:p w14:paraId="65847E37" w14:textId="77777777" w:rsidR="00822394" w:rsidRPr="009728A7" w:rsidRDefault="00822394" w:rsidP="00212409"/>
    <w:p w14:paraId="208DD670" w14:textId="77777777" w:rsidR="00822394" w:rsidRPr="009728A7" w:rsidRDefault="00822394" w:rsidP="00212409"/>
    <w:p w14:paraId="49A83F99" w14:textId="77777777" w:rsidR="00822394" w:rsidRPr="009728A7" w:rsidRDefault="00822394" w:rsidP="00212409"/>
    <w:p w14:paraId="515FD8A2" w14:textId="77777777" w:rsidR="00822394" w:rsidRPr="009728A7" w:rsidRDefault="00822394" w:rsidP="00212409"/>
    <w:p w14:paraId="49504DA5" w14:textId="77777777" w:rsidR="00822394" w:rsidRPr="009728A7" w:rsidRDefault="00822394" w:rsidP="00212409"/>
    <w:p w14:paraId="5C2F58D8" w14:textId="7525BAE8" w:rsidR="00822394" w:rsidRDefault="00822394" w:rsidP="00822394">
      <w:pPr>
        <w:pStyle w:val="1"/>
      </w:pPr>
      <w:r>
        <w:lastRenderedPageBreak/>
        <w:t>ОБЗОР АНАЛОГОВ</w:t>
      </w:r>
    </w:p>
    <w:p w14:paraId="2C5D71FD" w14:textId="4782628F" w:rsidR="00822394" w:rsidRDefault="00822394" w:rsidP="00822394">
      <w:r>
        <w:t xml:space="preserve">Аналоги по принципу? Оптимизация расписаний / реализация </w:t>
      </w:r>
      <w:proofErr w:type="spellStart"/>
      <w:r w:rsidR="000568A7" w:rsidRPr="0027392D">
        <w:t>Preventive</w:t>
      </w:r>
      <w:proofErr w:type="spellEnd"/>
      <w:r w:rsidR="000568A7" w:rsidRPr="0027392D">
        <w:t xml:space="preserve"> </w:t>
      </w:r>
      <w:proofErr w:type="spellStart"/>
      <w:r w:rsidR="000568A7" w:rsidRPr="0027392D">
        <w:t>maintenance</w:t>
      </w:r>
      <w:proofErr w:type="spellEnd"/>
      <w:r w:rsidR="000568A7">
        <w:t xml:space="preserve"> (ПТО)</w:t>
      </w:r>
    </w:p>
    <w:p w14:paraId="5C875D04" w14:textId="77777777" w:rsidR="000568A7" w:rsidRPr="009728A7" w:rsidRDefault="000568A7" w:rsidP="00822394">
      <w:pPr>
        <w:rPr>
          <w:color w:val="EE0000"/>
        </w:rPr>
      </w:pPr>
    </w:p>
    <w:p w14:paraId="1011ACA8" w14:textId="5E131FF2" w:rsidR="00212409" w:rsidRPr="00667172" w:rsidRDefault="000568A7" w:rsidP="0099114E">
      <w:pPr>
        <w:rPr>
          <w:color w:val="EE0000"/>
          <w:u w:val="single"/>
        </w:rPr>
      </w:pPr>
      <w:r w:rsidRPr="00667172">
        <w:rPr>
          <w:color w:val="EE0000"/>
          <w:u w:val="single"/>
        </w:rPr>
        <w:t>КАКИЕ КРИТЕРИИ СРАВНЕНИЯ</w:t>
      </w:r>
    </w:p>
    <w:p w14:paraId="15653773" w14:textId="3EF4B47D" w:rsidR="009728A7" w:rsidRPr="009728A7" w:rsidRDefault="009728A7" w:rsidP="0099114E">
      <w:r w:rsidRPr="009728A7">
        <w:t>Время получения решения?</w:t>
      </w:r>
    </w:p>
    <w:p w14:paraId="080F054C" w14:textId="73769FE8" w:rsidR="009728A7" w:rsidRDefault="009728A7" w:rsidP="0099114E">
      <w:r w:rsidRPr="009728A7">
        <w:t>Производительность конвейера (как определить?)</w:t>
      </w:r>
    </w:p>
    <w:p w14:paraId="423331E2" w14:textId="77777777" w:rsidR="00667172" w:rsidRDefault="00667172" w:rsidP="0099114E">
      <w:pPr>
        <w:pBdr>
          <w:bottom w:val="single" w:sz="12" w:space="1" w:color="auto"/>
        </w:pBdr>
      </w:pPr>
    </w:p>
    <w:p w14:paraId="7EABEA1D" w14:textId="77777777" w:rsidR="00667172" w:rsidRDefault="00667172" w:rsidP="0099114E"/>
    <w:p w14:paraId="0E7CDC54" w14:textId="244144B6" w:rsidR="00667172" w:rsidRPr="009728A7" w:rsidRDefault="00667172" w:rsidP="00667172">
      <w:r>
        <w:t xml:space="preserve">Представлен обзор </w:t>
      </w:r>
      <w:r w:rsidRPr="00DD0828">
        <w:t>работ отечественных авторов</w:t>
      </w:r>
      <w:r>
        <w:t xml:space="preserve">, </w:t>
      </w:r>
      <w:r w:rsidRPr="00DD0828">
        <w:t>фокусирующи</w:t>
      </w:r>
      <w:r>
        <w:t xml:space="preserve">хся </w:t>
      </w:r>
      <w:r w:rsidRPr="00DD0828">
        <w:t xml:space="preserve">на </w:t>
      </w:r>
      <w:r>
        <w:t xml:space="preserve">моделях для </w:t>
      </w:r>
      <w:r w:rsidRPr="00DD0828">
        <w:t>группировк</w:t>
      </w:r>
      <w:r>
        <w:t>и</w:t>
      </w:r>
      <w:r w:rsidRPr="00DD0828">
        <w:t xml:space="preserve"> заданий и построени</w:t>
      </w:r>
      <w:r>
        <w:t xml:space="preserve">я </w:t>
      </w:r>
      <w:r w:rsidRPr="00DD0828">
        <w:t>расписаний</w:t>
      </w:r>
      <w:r>
        <w:t xml:space="preserve">, которые учитывают различные </w:t>
      </w:r>
      <w:r w:rsidRPr="006174E9">
        <w:rPr>
          <w:color w:val="EE0000"/>
        </w:rPr>
        <w:t>особенности систем, типы оборудования и пр. [?????].</w:t>
      </w:r>
      <w:r>
        <w:rPr>
          <w:color w:val="EE0000"/>
        </w:rPr>
        <w:t xml:space="preserve"> </w:t>
      </w:r>
      <w:r>
        <w:t xml:space="preserve">Также рассмотрены зарубежные статьи по построению </w:t>
      </w:r>
      <w:r w:rsidRPr="00DD0828">
        <w:t>MILP-модел</w:t>
      </w:r>
      <w:r>
        <w:t>ей с</w:t>
      </w:r>
      <w:r w:rsidRPr="00DD0828">
        <w:t xml:space="preserve"> </w:t>
      </w:r>
      <w:r>
        <w:t>реализацией учёта</w:t>
      </w:r>
      <w:r w:rsidRPr="00DD0828">
        <w:t xml:space="preserve"> </w:t>
      </w:r>
      <w:r>
        <w:t>превентивного техобслуживания. В ходе сравнения выделены особенности каждого рассматриваемого решения, которые можно «скрестить» при реализации дипломного проекта.</w:t>
      </w:r>
    </w:p>
    <w:p w14:paraId="6EAD16A7" w14:textId="77777777" w:rsidR="009728A7" w:rsidRPr="009728A7" w:rsidRDefault="009728A7" w:rsidP="0099114E">
      <w:pPr>
        <w:pBdr>
          <w:bottom w:val="single" w:sz="12" w:space="1" w:color="auto"/>
        </w:pBdr>
      </w:pPr>
    </w:p>
    <w:p w14:paraId="6CF22B95" w14:textId="77777777" w:rsidR="00667172" w:rsidRDefault="00667172" w:rsidP="0099114E">
      <w:pPr>
        <w:rPr>
          <w:color w:val="EE0000"/>
        </w:rPr>
      </w:pPr>
    </w:p>
    <w:p w14:paraId="75E54CE3" w14:textId="4DF0F664" w:rsidR="009728A7" w:rsidRDefault="006D7011" w:rsidP="006D7011">
      <w:pPr>
        <w:pStyle w:val="1"/>
      </w:pPr>
      <w:r>
        <w:t>КРОТОВ:</w:t>
      </w:r>
    </w:p>
    <w:p w14:paraId="5744F257" w14:textId="361E8489" w:rsidR="006D7011" w:rsidRDefault="006D7011" w:rsidP="0099114E">
      <w:r>
        <w:t>ОГРАНИЧЕНИЯ МОДЕЛИ ПОЗВОЛЯЮТ ОПРЕДЕЛЯТЬ …</w:t>
      </w:r>
    </w:p>
    <w:p w14:paraId="68DDF854" w14:textId="3FDDC1CA" w:rsidR="006D7011" w:rsidRDefault="006D7011" w:rsidP="0099114E">
      <w:r>
        <w:t>ОГРАНИЧЕНИЯ МОДЕЛИ ПРЕДПОЛАГАЮТ ЗАДАНИЕ ТРЕБОВАНИЙ …</w:t>
      </w:r>
    </w:p>
    <w:p w14:paraId="3989242F" w14:textId="77777777" w:rsidR="006D7011" w:rsidRDefault="006D7011" w:rsidP="0099114E"/>
    <w:p w14:paraId="33B42B22" w14:textId="77777777" w:rsidR="006D7011" w:rsidRDefault="006D7011" w:rsidP="0099114E">
      <w:pPr>
        <w:rPr>
          <w:i/>
          <w:iCs/>
          <w:color w:val="EE0000"/>
        </w:rPr>
      </w:pPr>
    </w:p>
    <w:p w14:paraId="03F77178" w14:textId="77777777" w:rsidR="00A24646" w:rsidRDefault="00A24646" w:rsidP="0099114E">
      <w:pPr>
        <w:rPr>
          <w:i/>
          <w:iCs/>
          <w:color w:val="EE0000"/>
        </w:rPr>
      </w:pPr>
    </w:p>
    <w:p w14:paraId="1BA4EA14" w14:textId="77777777" w:rsidR="00A24646" w:rsidRDefault="00A24646" w:rsidP="0099114E">
      <w:pPr>
        <w:rPr>
          <w:i/>
          <w:iCs/>
          <w:color w:val="EE0000"/>
        </w:rPr>
      </w:pPr>
    </w:p>
    <w:p w14:paraId="523E4F66" w14:textId="77777777" w:rsidR="00A24646" w:rsidRDefault="00A24646" w:rsidP="0099114E">
      <w:pPr>
        <w:rPr>
          <w:i/>
          <w:iCs/>
          <w:color w:val="EE0000"/>
        </w:rPr>
      </w:pPr>
    </w:p>
    <w:p w14:paraId="61321043" w14:textId="77777777" w:rsidR="00A24646" w:rsidRDefault="00A24646" w:rsidP="00A24646">
      <w:pPr>
        <w:ind w:firstLine="0"/>
        <w:rPr>
          <w:i/>
          <w:iCs/>
          <w:color w:val="EE0000"/>
        </w:rPr>
      </w:pPr>
    </w:p>
    <w:p w14:paraId="0E5B1A63" w14:textId="71C49710" w:rsidR="00A24646" w:rsidRPr="00A24646" w:rsidRDefault="008B7E6A" w:rsidP="0099114E">
      <w:r>
        <w:rPr>
          <w:highlight w:val="green"/>
          <w:lang w:val="en-US"/>
        </w:rPr>
        <w:lastRenderedPageBreak/>
        <w:t>[</w:t>
      </w:r>
      <w:r w:rsidRPr="008B7E6A">
        <w:rPr>
          <w:highlight w:val="green"/>
          <w:lang w:val="en-US"/>
        </w:rPr>
        <w:t>8</w:t>
      </w:r>
      <w:r>
        <w:rPr>
          <w:highlight w:val="green"/>
          <w:lang w:val="en-US"/>
        </w:rPr>
        <w:t xml:space="preserve">] </w:t>
      </w:r>
      <w:r w:rsidR="00A24646" w:rsidRPr="00A24646">
        <w:rPr>
          <w:highlight w:val="green"/>
          <w:lang w:val="en-US"/>
        </w:rPr>
        <w:t xml:space="preserve">Maierhofer A, Trojahn S, Ryll F. Dynamic Scheduling and Preventive Maintenance in Small-Batch Production: A Flexible Control Approach for </w:t>
      </w:r>
      <w:proofErr w:type="spellStart"/>
      <w:r w:rsidR="00A24646" w:rsidRPr="00A24646">
        <w:rPr>
          <w:highlight w:val="green"/>
          <w:lang w:val="en-US"/>
        </w:rPr>
        <w:t>Maximising</w:t>
      </w:r>
      <w:proofErr w:type="spellEnd"/>
      <w:r w:rsidR="00A24646" w:rsidRPr="00A24646">
        <w:rPr>
          <w:highlight w:val="green"/>
          <w:lang w:val="en-US"/>
        </w:rPr>
        <w:t xml:space="preserve"> Machine Reliability and </w:t>
      </w:r>
      <w:proofErr w:type="spellStart"/>
      <w:r w:rsidR="00A24646" w:rsidRPr="00A24646">
        <w:rPr>
          <w:highlight w:val="green"/>
          <w:lang w:val="en-US"/>
        </w:rPr>
        <w:t>Minimising</w:t>
      </w:r>
      <w:proofErr w:type="spellEnd"/>
      <w:r w:rsidR="00A24646" w:rsidRPr="00A24646">
        <w:rPr>
          <w:highlight w:val="green"/>
          <w:lang w:val="en-US"/>
        </w:rPr>
        <w:t xml:space="preserve"> Delays. Applied</w:t>
      </w:r>
      <w:r w:rsidR="00A24646" w:rsidRPr="00CA5C86">
        <w:rPr>
          <w:highlight w:val="green"/>
        </w:rPr>
        <w:t xml:space="preserve"> </w:t>
      </w:r>
      <w:r w:rsidR="00A24646" w:rsidRPr="00A24646">
        <w:rPr>
          <w:highlight w:val="green"/>
          <w:lang w:val="en-US"/>
        </w:rPr>
        <w:t>Sciences</w:t>
      </w:r>
      <w:r w:rsidR="00A24646" w:rsidRPr="00CA5C86">
        <w:rPr>
          <w:highlight w:val="green"/>
        </w:rPr>
        <w:t>. 2025; 15(8):4287.</w:t>
      </w:r>
    </w:p>
    <w:p w14:paraId="1D356CC9" w14:textId="77777777" w:rsidR="00A24646" w:rsidRDefault="00A24646" w:rsidP="0099114E">
      <w:pPr>
        <w:rPr>
          <w:i/>
          <w:iCs/>
        </w:rPr>
      </w:pPr>
    </w:p>
    <w:p w14:paraId="6503C2E2" w14:textId="77777777" w:rsidR="00A24646" w:rsidRDefault="00A24646" w:rsidP="00A24646">
      <w:pPr>
        <w:rPr>
          <w:b/>
          <w:bCs/>
        </w:rPr>
      </w:pPr>
      <w:r w:rsidRPr="00A24646">
        <w:rPr>
          <w:b/>
          <w:bCs/>
        </w:rPr>
        <w:t>1.5 Модель динамического расписания и профилактического обслуживания в мелкосерийном производстве</w:t>
      </w:r>
    </w:p>
    <w:p w14:paraId="59FF8A2F" w14:textId="77777777" w:rsidR="008B7E6A" w:rsidRPr="00A24646" w:rsidRDefault="008B7E6A" w:rsidP="00A24646"/>
    <w:p w14:paraId="5C58420C" w14:textId="2E96075F" w:rsidR="00A24646" w:rsidRPr="00A24646" w:rsidRDefault="008B7E6A" w:rsidP="00A24646">
      <w:r>
        <w:t>Б</w:t>
      </w:r>
      <w:r w:rsidR="00A24646" w:rsidRPr="00A24646">
        <w:t>ыла рассмотрена модель, представленная в [8].</w:t>
      </w:r>
    </w:p>
    <w:p w14:paraId="4443C999" w14:textId="6FF9A5C7" w:rsidR="00116FD9" w:rsidRDefault="00116FD9" w:rsidP="00116FD9">
      <w:r w:rsidRPr="00A24646">
        <w:t>Модель использует аппарат MIP</w:t>
      </w:r>
      <w:r>
        <w:t xml:space="preserve"> (без линеаризации)</w:t>
      </w:r>
      <w:r w:rsidRPr="00A24646">
        <w:t xml:space="preserve"> для решения задач</w:t>
      </w:r>
      <w:r>
        <w:t xml:space="preserve"> </w:t>
      </w:r>
      <w:r>
        <w:rPr>
          <w:lang w:val="en-US"/>
        </w:rPr>
        <w:t>J</w:t>
      </w:r>
      <w:proofErr w:type="spellStart"/>
      <w:r>
        <w:t>ob</w:t>
      </w:r>
      <w:proofErr w:type="spellEnd"/>
      <w:r w:rsidRPr="00116FD9">
        <w:t xml:space="preserve"> </w:t>
      </w:r>
      <w:r>
        <w:rPr>
          <w:lang w:val="en-US"/>
        </w:rPr>
        <w:t>S</w:t>
      </w:r>
      <w:proofErr w:type="spellStart"/>
      <w:r>
        <w:t>hop</w:t>
      </w:r>
      <w:proofErr w:type="spellEnd"/>
      <w:r>
        <w:t>. В отличие от Flow Shop где последовательность прохождения заданий на конвейере жёстко регламентирована, в этой постановке задание может проходить через приборы в произвольном порядке. Модель ориентирована на реальные условия мелкосерийного производства.</w:t>
      </w:r>
    </w:p>
    <w:p w14:paraId="40316AEA" w14:textId="77777777" w:rsidR="00116FD9" w:rsidRDefault="00116FD9" w:rsidP="00116FD9">
      <w:r>
        <w:t>Помимо оптимизации распределения заданий по приборам модель</w:t>
      </w:r>
      <w:r w:rsidRPr="00A24646">
        <w:t xml:space="preserve"> </w:t>
      </w:r>
      <w:r>
        <w:t xml:space="preserve">позволяет </w:t>
      </w:r>
      <w:r w:rsidRPr="00A24646">
        <w:t>планир</w:t>
      </w:r>
      <w:r>
        <w:t>овать</w:t>
      </w:r>
      <w:r w:rsidRPr="00A24646">
        <w:t xml:space="preserve"> профилактическ</w:t>
      </w:r>
      <w:r>
        <w:t xml:space="preserve">ое обслуживание конвейера </w:t>
      </w:r>
      <w:r w:rsidRPr="00A24646">
        <w:t xml:space="preserve">с использованием </w:t>
      </w:r>
      <w:r w:rsidRPr="00A24646">
        <w:rPr>
          <w:b/>
          <w:bCs/>
        </w:rPr>
        <w:t>свободных временных слотов</w:t>
      </w:r>
      <w:r w:rsidRPr="00A24646">
        <w:t xml:space="preserve">. Состояние каждой машины описывается переменной </w:t>
      </w:r>
      <w:r>
        <w:sym w:font="Symbol" w:char="F02D"/>
      </w:r>
      <w:r w:rsidRPr="00A24646">
        <w:t xml:space="preserve"> </w:t>
      </w:r>
      <w:r w:rsidRPr="00A24646">
        <w:rPr>
          <w:b/>
          <w:bCs/>
        </w:rPr>
        <w:t>«резерв износа»</w:t>
      </w:r>
      <w:r w:rsidRPr="00A24646">
        <w:t xml:space="preserve"> (</w:t>
      </w:r>
      <w:proofErr w:type="spellStart"/>
      <w:r w:rsidRPr="00A24646">
        <w:t>wear</w:t>
      </w:r>
      <w:proofErr w:type="spellEnd"/>
      <w:r w:rsidRPr="00A24646">
        <w:t xml:space="preserve"> </w:t>
      </w:r>
      <w:proofErr w:type="spellStart"/>
      <w:r w:rsidRPr="00A24646">
        <w:t>reserve</w:t>
      </w:r>
      <w:proofErr w:type="spellEnd"/>
      <w:r w:rsidRPr="00A24646">
        <w:t xml:space="preserve">), который уменьшается пропорционально времени обработки и индивидуальному </w:t>
      </w:r>
      <w:r w:rsidRPr="00A24646">
        <w:rPr>
          <w:b/>
          <w:bCs/>
        </w:rPr>
        <w:t>коэффициенту износа задания</w:t>
      </w:r>
      <w:r w:rsidRPr="00A24646">
        <w:t xml:space="preserve"> (</w:t>
      </w:r>
      <w:r>
        <w:t>учитывается тип</w:t>
      </w:r>
      <w:r w:rsidRPr="00A24646">
        <w:t xml:space="preserve"> операции</w:t>
      </w:r>
      <w:r>
        <w:t xml:space="preserve"> и прибора</w:t>
      </w:r>
      <w:r w:rsidRPr="00A24646">
        <w:t xml:space="preserve">). </w:t>
      </w:r>
    </w:p>
    <w:p w14:paraId="3931B44E" w14:textId="184C3F9F" w:rsidR="00116FD9" w:rsidRPr="00A24646" w:rsidRDefault="00116FD9" w:rsidP="00116FD9">
      <w:r w:rsidRPr="00A24646">
        <w:t>При достижении порогового значения автоматически планируется процедура ТО, восстанавливающая резерв износа частично или полностью.</w:t>
      </w:r>
    </w:p>
    <w:p w14:paraId="42DEDEE4" w14:textId="77777777" w:rsidR="00116FD9" w:rsidRPr="00A24646" w:rsidRDefault="00116FD9" w:rsidP="00116FD9">
      <w:r w:rsidRPr="00A24646">
        <w:t>Модель:</w:t>
      </w:r>
    </w:p>
    <w:p w14:paraId="7B19A066" w14:textId="77777777" w:rsidR="00116FD9" w:rsidRPr="00A24646" w:rsidRDefault="00116FD9" w:rsidP="00116FD9">
      <w:pPr>
        <w:numPr>
          <w:ilvl w:val="0"/>
          <w:numId w:val="15"/>
        </w:numPr>
      </w:pPr>
      <w:r>
        <w:t xml:space="preserve">не </w:t>
      </w:r>
      <w:r w:rsidRPr="00A24646">
        <w:t>линеаризована;</w:t>
      </w:r>
    </w:p>
    <w:p w14:paraId="0E8A5380" w14:textId="77777777" w:rsidR="00277E5F" w:rsidRDefault="00277E5F" w:rsidP="00277E5F">
      <w:pPr>
        <w:pStyle w:val="a4"/>
        <w:numPr>
          <w:ilvl w:val="0"/>
          <w:numId w:val="15"/>
        </w:numPr>
      </w:pPr>
      <w:r>
        <w:t>одновременно оптимизирует порядок выполнения заданий и расписание профилактических работ;</w:t>
      </w:r>
    </w:p>
    <w:p w14:paraId="6BB202FB" w14:textId="6AC1829B" w:rsidR="00277E5F" w:rsidRDefault="00277E5F" w:rsidP="00277E5F">
      <w:pPr>
        <w:pStyle w:val="a4"/>
        <w:numPr>
          <w:ilvl w:val="0"/>
          <w:numId w:val="15"/>
        </w:numPr>
      </w:pPr>
      <w:r>
        <w:t>учитывает приоритеты операций и их длительность;</w:t>
      </w:r>
    </w:p>
    <w:p w14:paraId="339CBF16" w14:textId="77777777" w:rsidR="00277E5F" w:rsidRPr="00277E5F" w:rsidRDefault="00277E5F" w:rsidP="00277E5F">
      <w:pPr>
        <w:pStyle w:val="a4"/>
        <w:numPr>
          <w:ilvl w:val="0"/>
          <w:numId w:val="15"/>
        </w:numPr>
      </w:pPr>
      <w:r>
        <w:t>снабжена удобной визуализацией (</w:t>
      </w:r>
      <w:proofErr w:type="spellStart"/>
      <w:r>
        <w:t>Gantt</w:t>
      </w:r>
      <w:proofErr w:type="spellEnd"/>
      <w:r>
        <w:t>-диаграммы и графики износа машин).</w:t>
      </w:r>
    </w:p>
    <w:p w14:paraId="3438AAE0" w14:textId="6CC5D224" w:rsidR="00116FD9" w:rsidRPr="00A24646" w:rsidRDefault="00116FD9" w:rsidP="00277E5F">
      <w:r w:rsidRPr="00277E5F">
        <w:rPr>
          <w:b/>
          <w:bCs/>
        </w:rPr>
        <w:lastRenderedPageBreak/>
        <w:t>Ограничения модели позволяют определять</w:t>
      </w:r>
      <w:r w:rsidRPr="00A24646">
        <w:t xml:space="preserve">: </w:t>
      </w:r>
      <w:r w:rsidR="00277E5F">
        <w:t>порядок об</w:t>
      </w:r>
      <w:r w:rsidR="00377073">
        <w:t>р</w:t>
      </w:r>
      <w:r w:rsidR="00277E5F">
        <w:t>аботки</w:t>
      </w:r>
      <w:r w:rsidRPr="00A24646">
        <w:t xml:space="preserve"> заданий </w:t>
      </w:r>
      <w:r w:rsidR="00277E5F">
        <w:t>на</w:t>
      </w:r>
      <w:r w:rsidRPr="00A24646">
        <w:t xml:space="preserve"> </w:t>
      </w:r>
      <w:r w:rsidR="00277E5F">
        <w:t>приборах</w:t>
      </w:r>
      <w:r w:rsidRPr="00A24646">
        <w:t xml:space="preserve">, </w:t>
      </w:r>
      <w:r w:rsidR="00277E5F">
        <w:t>временные промежутки</w:t>
      </w:r>
      <w:r w:rsidRPr="00A24646">
        <w:t xml:space="preserve"> операций, моменты и длительность процедур ТО, использование свободных временных интервалов.</w:t>
      </w:r>
    </w:p>
    <w:p w14:paraId="7D0027D1" w14:textId="59B44B7E" w:rsidR="00116FD9" w:rsidRPr="00A24646" w:rsidRDefault="00116FD9" w:rsidP="00116FD9">
      <w:r w:rsidRPr="00A24646">
        <w:rPr>
          <w:b/>
          <w:bCs/>
        </w:rPr>
        <w:t>Ограничения модели требуют задать</w:t>
      </w:r>
      <w:r w:rsidRPr="00A24646">
        <w:t xml:space="preserve">: количество </w:t>
      </w:r>
      <w:r w:rsidR="00277E5F">
        <w:t>приборов,</w:t>
      </w:r>
      <w:r w:rsidRPr="00A24646">
        <w:t xml:space="preserve"> их характеристики, </w:t>
      </w:r>
      <w:r w:rsidR="00277E5F">
        <w:t>типы и приоритеты</w:t>
      </w:r>
      <w:r w:rsidRPr="00A24646">
        <w:t xml:space="preserve"> задач, время обработки каждой задачи на каждо</w:t>
      </w:r>
      <w:r w:rsidR="00277E5F">
        <w:t>м приборе</w:t>
      </w:r>
      <w:r w:rsidRPr="00A24646">
        <w:t>, коэффициенты износа для разных типов заданий, пороговые значения резерва износа, длительность процедур ТО</w:t>
      </w:r>
      <w:r w:rsidR="00277E5F">
        <w:t>.</w:t>
      </w:r>
    </w:p>
    <w:p w14:paraId="32572CE3" w14:textId="5561C878" w:rsidR="00277E5F" w:rsidRDefault="00116FD9" w:rsidP="00277E5F">
      <w:r w:rsidRPr="00A24646">
        <w:t xml:space="preserve">Таким образом, модель расширяет классический аппарат MIP путём </w:t>
      </w:r>
      <w:r w:rsidR="00277E5F">
        <w:t xml:space="preserve">интеграции </w:t>
      </w:r>
      <w:proofErr w:type="spellStart"/>
      <w:r w:rsidRPr="00A24646">
        <w:t>Preventive</w:t>
      </w:r>
      <w:proofErr w:type="spellEnd"/>
      <w:r w:rsidRPr="00A24646">
        <w:t xml:space="preserve"> </w:t>
      </w:r>
      <w:proofErr w:type="spellStart"/>
      <w:r w:rsidRPr="00A24646">
        <w:t>Maintenance</w:t>
      </w:r>
      <w:proofErr w:type="spellEnd"/>
      <w:r w:rsidR="00277E5F">
        <w:t xml:space="preserve"> через учёт уровня износа на каждом приборе. Однако о</w:t>
      </w:r>
      <w:r w:rsidRPr="00A24646">
        <w:t xml:space="preserve">на решает задачу </w:t>
      </w:r>
      <w:r w:rsidR="00277E5F">
        <w:rPr>
          <w:lang w:val="en-US"/>
        </w:rPr>
        <w:t>J</w:t>
      </w:r>
      <w:proofErr w:type="spellStart"/>
      <w:r w:rsidRPr="00A24646">
        <w:t>ob</w:t>
      </w:r>
      <w:proofErr w:type="spellEnd"/>
      <w:r w:rsidR="00277E5F" w:rsidRPr="00277E5F">
        <w:t xml:space="preserve"> </w:t>
      </w:r>
      <w:r w:rsidR="00277E5F">
        <w:rPr>
          <w:lang w:val="en-US"/>
        </w:rPr>
        <w:t>S</w:t>
      </w:r>
      <w:proofErr w:type="spellStart"/>
      <w:r w:rsidRPr="00A24646">
        <w:t>hop</w:t>
      </w:r>
      <w:proofErr w:type="spellEnd"/>
      <w:r w:rsidR="00277E5F" w:rsidRPr="00277E5F">
        <w:t>,</w:t>
      </w:r>
      <w:r w:rsidRPr="00A24646">
        <w:t xml:space="preserve"> а не конвейерную Flow Shop, </w:t>
      </w:r>
      <w:r w:rsidR="00277E5F">
        <w:t>а также не реализует пакетирование заданий и приведение модели к линейности.</w:t>
      </w:r>
    </w:p>
    <w:p w14:paraId="0C494B3F" w14:textId="77777777" w:rsidR="00A24646" w:rsidRDefault="00A24646" w:rsidP="0099114E">
      <w:pPr>
        <w:pBdr>
          <w:bottom w:val="single" w:sz="12" w:space="1" w:color="auto"/>
        </w:pBdr>
        <w:rPr>
          <w:i/>
          <w:iCs/>
        </w:rPr>
      </w:pPr>
    </w:p>
    <w:p w14:paraId="677583AB" w14:textId="77777777" w:rsidR="00277E5F" w:rsidRDefault="00277E5F" w:rsidP="00277E5F">
      <w:pPr>
        <w:ind w:firstLine="0"/>
        <w:rPr>
          <w:i/>
          <w:iCs/>
        </w:rPr>
      </w:pPr>
    </w:p>
    <w:p w14:paraId="45C3E34E" w14:textId="61A5E234" w:rsidR="00A24646" w:rsidRPr="00CA5C86" w:rsidRDefault="00CA5C86" w:rsidP="00CA5C86">
      <w:pPr>
        <w:ind w:firstLine="0"/>
        <w:rPr>
          <w:b/>
          <w:bCs/>
          <w:lang w:val="en-US"/>
        </w:rPr>
      </w:pPr>
      <w:r w:rsidRPr="00C812E0">
        <w:rPr>
          <w:rFonts w:ascii="Segoe UI Emoji" w:hAnsi="Segoe UI Emoji" w:cs="Segoe UI Emoji"/>
          <w:b/>
          <w:bCs/>
        </w:rPr>
        <w:t xml:space="preserve"> </w:t>
      </w:r>
      <w:r w:rsidRPr="00C812E0">
        <w:rPr>
          <w:rFonts w:ascii="Segoe UI Emoji" w:hAnsi="Segoe UI Emoji" w:cs="Segoe UI Emoji"/>
          <w:b/>
          <w:bCs/>
        </w:rPr>
        <w:tab/>
      </w:r>
      <w:r w:rsidR="00A24646" w:rsidRPr="00CA5C86">
        <w:rPr>
          <w:b/>
          <w:bCs/>
          <w:highlight w:val="green"/>
        </w:rPr>
        <w:t>ЧТО ХОРОШО</w:t>
      </w:r>
      <w:r w:rsidR="00A24646" w:rsidRPr="00A24646">
        <w:rPr>
          <w:b/>
          <w:bCs/>
        </w:rPr>
        <w:t>:</w:t>
      </w:r>
    </w:p>
    <w:p w14:paraId="06F3F0D8" w14:textId="5BFEC53E" w:rsidR="00A24646" w:rsidRPr="00A24646" w:rsidRDefault="00A24646" w:rsidP="00A24646">
      <w:pPr>
        <w:numPr>
          <w:ilvl w:val="0"/>
          <w:numId w:val="9"/>
        </w:numPr>
      </w:pPr>
      <w:proofErr w:type="spellStart"/>
      <w:r w:rsidRPr="00A24646">
        <w:t>Job-dependent</w:t>
      </w:r>
      <w:proofErr w:type="spellEnd"/>
      <w:r w:rsidRPr="00A24646">
        <w:t xml:space="preserve"> коэффициенты износа (разные типы работ портят по-разному)</w:t>
      </w:r>
    </w:p>
    <w:p w14:paraId="576B4936" w14:textId="3E592AC4" w:rsidR="00A24646" w:rsidRPr="00A24646" w:rsidRDefault="00CA5C86" w:rsidP="00A24646">
      <w:pPr>
        <w:numPr>
          <w:ilvl w:val="0"/>
          <w:numId w:val="9"/>
        </w:numPr>
      </w:pPr>
      <w:r>
        <w:rPr>
          <w:rFonts w:ascii="Segoe UI Emoji" w:hAnsi="Segoe UI Emoji" w:cs="Segoe UI Emoji"/>
          <w:lang w:val="en-US"/>
        </w:rPr>
        <w:t>I</w:t>
      </w:r>
      <w:proofErr w:type="spellStart"/>
      <w:r w:rsidR="00A24646" w:rsidRPr="00A24646">
        <w:t>mperfect</w:t>
      </w:r>
      <w:proofErr w:type="spellEnd"/>
      <w:r w:rsidR="00A24646" w:rsidRPr="00A24646">
        <w:t xml:space="preserve"> </w:t>
      </w:r>
      <w:proofErr w:type="spellStart"/>
      <w:r w:rsidR="00A24646" w:rsidRPr="00A24646">
        <w:t>maintenance</w:t>
      </w:r>
      <w:proofErr w:type="spellEnd"/>
      <w:r w:rsidR="00A24646" w:rsidRPr="00A24646">
        <w:t xml:space="preserve"> (машина не полностью восстанавливается)</w:t>
      </w:r>
    </w:p>
    <w:p w14:paraId="49E4860A" w14:textId="04498392" w:rsidR="00A24646" w:rsidRPr="00A24646" w:rsidRDefault="00A24646" w:rsidP="00A24646">
      <w:pPr>
        <w:numPr>
          <w:ilvl w:val="0"/>
          <w:numId w:val="9"/>
        </w:numPr>
      </w:pPr>
      <w:r w:rsidRPr="00A24646">
        <w:t>Динамическое перепла</w:t>
      </w:r>
      <w:r w:rsidR="00CA5C86">
        <w:t>н</w:t>
      </w:r>
      <w:r w:rsidRPr="00A24646">
        <w:t>ирование (реагирует на события)</w:t>
      </w:r>
    </w:p>
    <w:p w14:paraId="5EF71D46" w14:textId="370308BF" w:rsidR="00A24646" w:rsidRDefault="00A24646" w:rsidP="00A24646">
      <w:pPr>
        <w:numPr>
          <w:ilvl w:val="0"/>
          <w:numId w:val="9"/>
        </w:numPr>
      </w:pPr>
      <w:r w:rsidRPr="00A24646">
        <w:t>Три типа ПТО с разными эффектами (реалистично)</w:t>
      </w:r>
    </w:p>
    <w:p w14:paraId="5E56AED2" w14:textId="77777777" w:rsidR="00CA5C86" w:rsidRPr="00A24646" w:rsidRDefault="00CA5C86" w:rsidP="00A24646">
      <w:pPr>
        <w:numPr>
          <w:ilvl w:val="0"/>
          <w:numId w:val="9"/>
        </w:numPr>
      </w:pPr>
    </w:p>
    <w:p w14:paraId="435113F8" w14:textId="37DE19CE" w:rsidR="00A24646" w:rsidRPr="00A24646" w:rsidRDefault="00A24646" w:rsidP="00A24646">
      <w:pPr>
        <w:rPr>
          <w:b/>
          <w:bCs/>
        </w:rPr>
      </w:pPr>
      <w:r w:rsidRPr="00CA5C86">
        <w:rPr>
          <w:b/>
          <w:bCs/>
          <w:highlight w:val="red"/>
        </w:rPr>
        <w:t>ЧТО НЕ ХВАТАЕТ</w:t>
      </w:r>
      <w:r w:rsidRPr="00A24646">
        <w:rPr>
          <w:b/>
          <w:bCs/>
        </w:rPr>
        <w:t>:</w:t>
      </w:r>
    </w:p>
    <w:p w14:paraId="4ABAF27C" w14:textId="77777777" w:rsidR="00A24646" w:rsidRPr="00CA5C86" w:rsidRDefault="00A24646" w:rsidP="00CA5C86">
      <w:pPr>
        <w:pStyle w:val="a4"/>
        <w:numPr>
          <w:ilvl w:val="0"/>
          <w:numId w:val="16"/>
        </w:numPr>
        <w:rPr>
          <w:rFonts w:asciiTheme="minorHAnsi" w:hAnsiTheme="minorHAnsi" w:cs="Segoe UI Emoji"/>
        </w:rPr>
      </w:pPr>
      <w:r w:rsidRPr="00A24646">
        <w:t xml:space="preserve">Нет </w:t>
      </w:r>
      <w:r>
        <w:t>пакетирования</w:t>
      </w:r>
    </w:p>
    <w:p w14:paraId="4B06C9CC" w14:textId="00F5658E" w:rsidR="00A24646" w:rsidRPr="00CA5C86" w:rsidRDefault="00A24646" w:rsidP="00CA5C86">
      <w:pPr>
        <w:pStyle w:val="a4"/>
        <w:numPr>
          <w:ilvl w:val="0"/>
          <w:numId w:val="16"/>
        </w:numPr>
      </w:pPr>
      <w:r w:rsidRPr="00CA5C86">
        <w:rPr>
          <w:lang w:val="en-US"/>
        </w:rPr>
        <w:t>Job</w:t>
      </w:r>
      <w:r w:rsidRPr="00CA5C86">
        <w:t>-</w:t>
      </w:r>
      <w:r w:rsidRPr="00CA5C86">
        <w:rPr>
          <w:lang w:val="en-US"/>
        </w:rPr>
        <w:t>shop</w:t>
      </w:r>
      <w:r w:rsidRPr="00CA5C86">
        <w:t xml:space="preserve"> </w:t>
      </w:r>
      <w:r w:rsidRPr="00A24646">
        <w:t>вместо</w:t>
      </w:r>
      <w:r w:rsidRPr="00CA5C86">
        <w:t xml:space="preserve"> </w:t>
      </w:r>
      <w:r w:rsidRPr="00CA5C86">
        <w:rPr>
          <w:lang w:val="en-US"/>
        </w:rPr>
        <w:t>Flow</w:t>
      </w:r>
      <w:r w:rsidRPr="00CA5C86">
        <w:t xml:space="preserve"> </w:t>
      </w:r>
      <w:r w:rsidRPr="00CA5C86">
        <w:rPr>
          <w:lang w:val="en-US"/>
        </w:rPr>
        <w:t>Shop</w:t>
      </w:r>
    </w:p>
    <w:p w14:paraId="5E788002" w14:textId="55EE73D2" w:rsidR="00A24646" w:rsidRPr="00A24646" w:rsidRDefault="00A24646" w:rsidP="00CA5C86">
      <w:pPr>
        <w:pStyle w:val="a4"/>
        <w:numPr>
          <w:ilvl w:val="0"/>
          <w:numId w:val="16"/>
        </w:numPr>
      </w:pPr>
      <w:r w:rsidRPr="00A24646">
        <w:t>Нет нелинейной модели износа</w:t>
      </w:r>
    </w:p>
    <w:p w14:paraId="45EFD5A1" w14:textId="77777777" w:rsidR="00A24646" w:rsidRDefault="00A24646" w:rsidP="0099114E"/>
    <w:p w14:paraId="57A508E7" w14:textId="77777777" w:rsidR="00C812E0" w:rsidRPr="00C812E0" w:rsidRDefault="00C812E0" w:rsidP="00C812E0">
      <w:pPr>
        <w:rPr>
          <w:b/>
          <w:bCs/>
        </w:rPr>
      </w:pPr>
      <w:r w:rsidRPr="00C812E0">
        <w:rPr>
          <w:b/>
          <w:bCs/>
        </w:rPr>
        <w:t>Что учитывает модель из статьи:</w:t>
      </w:r>
    </w:p>
    <w:p w14:paraId="71536D64" w14:textId="77777777" w:rsidR="00C812E0" w:rsidRPr="00C812E0" w:rsidRDefault="00C812E0" w:rsidP="00C812E0">
      <w:pPr>
        <w:rPr>
          <w:b/>
          <w:bCs/>
        </w:rPr>
      </w:pPr>
      <w:r w:rsidRPr="00C812E0">
        <w:rPr>
          <w:b/>
          <w:bCs/>
        </w:rPr>
        <w:t xml:space="preserve">1. </w:t>
      </w:r>
      <w:r w:rsidRPr="00C812E0">
        <w:rPr>
          <w:b/>
          <w:bCs/>
          <w:highlight w:val="green"/>
        </w:rPr>
        <w:t>Влияние интенсивности и типов заданий на износ</w:t>
      </w:r>
    </w:p>
    <w:p w14:paraId="28988F9D" w14:textId="77777777" w:rsidR="00C812E0" w:rsidRPr="00C812E0" w:rsidRDefault="00C812E0" w:rsidP="00C812E0">
      <w:r w:rsidRPr="00C812E0">
        <w:t xml:space="preserve">Модель </w:t>
      </w:r>
      <w:r w:rsidRPr="00C812E0">
        <w:rPr>
          <w:b/>
          <w:bCs/>
        </w:rPr>
        <w:t>явно учитывает</w:t>
      </w:r>
      <w:r w:rsidRPr="00C812E0">
        <w:t xml:space="preserve"> разное влияние типов заданий на износ оборудования.</w:t>
      </w:r>
    </w:p>
    <w:p w14:paraId="7FCA3E4B" w14:textId="77777777" w:rsidR="00C812E0" w:rsidRPr="00C812E0" w:rsidRDefault="00C812E0" w:rsidP="00C812E0">
      <w:pPr>
        <w:numPr>
          <w:ilvl w:val="0"/>
          <w:numId w:val="17"/>
        </w:numPr>
      </w:pPr>
      <w:r w:rsidRPr="00C812E0">
        <w:lastRenderedPageBreak/>
        <w:t xml:space="preserve">В разделе </w:t>
      </w:r>
      <w:r w:rsidRPr="00C812E0">
        <w:rPr>
          <w:b/>
          <w:bCs/>
        </w:rPr>
        <w:t>2.5 (</w:t>
      </w:r>
      <w:proofErr w:type="spellStart"/>
      <w:r w:rsidRPr="00C812E0">
        <w:rPr>
          <w:b/>
          <w:bCs/>
        </w:rPr>
        <w:t>Input</w:t>
      </w:r>
      <w:proofErr w:type="spellEnd"/>
      <w:r w:rsidRPr="00C812E0">
        <w:rPr>
          <w:b/>
          <w:bCs/>
        </w:rPr>
        <w:t xml:space="preserve"> </w:t>
      </w:r>
      <w:proofErr w:type="spellStart"/>
      <w:r w:rsidRPr="00C812E0">
        <w:rPr>
          <w:b/>
          <w:bCs/>
        </w:rPr>
        <w:t>Parameters</w:t>
      </w:r>
      <w:proofErr w:type="spellEnd"/>
      <w:r w:rsidRPr="00C812E0">
        <w:rPr>
          <w:b/>
          <w:bCs/>
        </w:rPr>
        <w:t>)</w:t>
      </w:r>
      <w:r w:rsidRPr="00C812E0">
        <w:t xml:space="preserve"> и </w:t>
      </w:r>
      <w:r w:rsidRPr="00C812E0">
        <w:rPr>
          <w:b/>
          <w:bCs/>
        </w:rPr>
        <w:t>3.2 (</w:t>
      </w:r>
      <w:proofErr w:type="spellStart"/>
      <w:r w:rsidRPr="00C812E0">
        <w:rPr>
          <w:b/>
          <w:bCs/>
        </w:rPr>
        <w:t>Wear</w:t>
      </w:r>
      <w:proofErr w:type="spellEnd"/>
      <w:r w:rsidRPr="00C812E0">
        <w:rPr>
          <w:b/>
          <w:bCs/>
        </w:rPr>
        <w:t xml:space="preserve"> </w:t>
      </w:r>
      <w:proofErr w:type="spellStart"/>
      <w:r w:rsidRPr="00C812E0">
        <w:rPr>
          <w:b/>
          <w:bCs/>
        </w:rPr>
        <w:t>Progression</w:t>
      </w:r>
      <w:proofErr w:type="spellEnd"/>
      <w:r w:rsidRPr="00C812E0">
        <w:rPr>
          <w:b/>
          <w:bCs/>
        </w:rPr>
        <w:t>)</w:t>
      </w:r>
      <w:r w:rsidRPr="00C812E0">
        <w:t xml:space="preserve"> описывается, что каждому заданию присваивается </w:t>
      </w:r>
      <w:r w:rsidRPr="00C812E0">
        <w:rPr>
          <w:b/>
          <w:bCs/>
        </w:rPr>
        <w:t>индивидуальный уровень износа</w:t>
      </w:r>
      <w:r w:rsidRPr="00C812E0">
        <w:t xml:space="preserve"> для каждой машины.</w:t>
      </w:r>
    </w:p>
    <w:p w14:paraId="0CC4AF4C" w14:textId="77777777" w:rsidR="00C812E0" w:rsidRPr="00C812E0" w:rsidRDefault="00C812E0" w:rsidP="00C812E0">
      <w:pPr>
        <w:numPr>
          <w:ilvl w:val="0"/>
          <w:numId w:val="17"/>
        </w:numPr>
      </w:pPr>
      <w:r w:rsidRPr="00C812E0">
        <w:t xml:space="preserve">В модели используется параметр </w:t>
      </w:r>
      <w:r w:rsidRPr="00C812E0">
        <w:rPr>
          <w:b/>
          <w:bCs/>
        </w:rPr>
        <w:t>"</w:t>
      </w:r>
      <w:proofErr w:type="spellStart"/>
      <w:r w:rsidRPr="00C812E0">
        <w:rPr>
          <w:b/>
          <w:bCs/>
        </w:rPr>
        <w:t>stress</w:t>
      </w:r>
      <w:proofErr w:type="spellEnd"/>
      <w:r w:rsidRPr="00C812E0">
        <w:rPr>
          <w:b/>
          <w:bCs/>
        </w:rPr>
        <w:t xml:space="preserve"> </w:t>
      </w:r>
      <w:proofErr w:type="spellStart"/>
      <w:r w:rsidRPr="00C812E0">
        <w:rPr>
          <w:b/>
          <w:bCs/>
        </w:rPr>
        <w:t>level</w:t>
      </w:r>
      <w:proofErr w:type="spellEnd"/>
      <w:r w:rsidRPr="00C812E0">
        <w:rPr>
          <w:b/>
          <w:bCs/>
        </w:rPr>
        <w:t>"</w:t>
      </w:r>
      <w:r w:rsidRPr="00C812E0">
        <w:t xml:space="preserve"> (уровень нагрузки), который зависит от типа задания, материала, интенсивности обработки и других факторов.</w:t>
      </w:r>
    </w:p>
    <w:p w14:paraId="7085A763" w14:textId="77777777" w:rsidR="00C812E0" w:rsidRPr="00C812E0" w:rsidRDefault="00C812E0" w:rsidP="00C812E0">
      <w:pPr>
        <w:numPr>
          <w:ilvl w:val="0"/>
          <w:numId w:val="17"/>
        </w:numPr>
      </w:pPr>
      <w:r w:rsidRPr="00C812E0">
        <w:rPr>
          <w:b/>
          <w:bCs/>
        </w:rPr>
        <w:t>Пример:</w:t>
      </w:r>
      <w:r w:rsidRPr="00C812E0">
        <w:t xml:space="preserve"> </w:t>
      </w:r>
    </w:p>
    <w:p w14:paraId="52736452" w14:textId="77777777" w:rsidR="00C812E0" w:rsidRPr="00C812E0" w:rsidRDefault="00C812E0" w:rsidP="00C812E0">
      <w:pPr>
        <w:numPr>
          <w:ilvl w:val="1"/>
          <w:numId w:val="17"/>
        </w:numPr>
        <w:rPr>
          <w:lang w:val="en-US"/>
        </w:rPr>
      </w:pPr>
      <w:r w:rsidRPr="00C812E0">
        <w:t>На</w:t>
      </w:r>
      <w:r w:rsidRPr="00C812E0">
        <w:rPr>
          <w:lang w:val="en-US"/>
        </w:rPr>
        <w:t xml:space="preserve"> </w:t>
      </w:r>
      <w:r w:rsidRPr="00C812E0">
        <w:rPr>
          <w:b/>
          <w:bCs/>
          <w:lang w:val="en-US"/>
        </w:rPr>
        <w:t>Figure 2</w:t>
      </w:r>
      <w:r w:rsidRPr="00C812E0">
        <w:rPr>
          <w:lang w:val="en-US"/>
        </w:rPr>
        <w:t xml:space="preserve"> </w:t>
      </w:r>
      <w:r w:rsidRPr="00C812E0">
        <w:t>и</w:t>
      </w:r>
      <w:r w:rsidRPr="00C812E0">
        <w:rPr>
          <w:lang w:val="en-US"/>
        </w:rPr>
        <w:t xml:space="preserve"> </w:t>
      </w:r>
      <w:r w:rsidRPr="00C812E0">
        <w:rPr>
          <w:b/>
          <w:bCs/>
          <w:lang w:val="en-US"/>
        </w:rPr>
        <w:t>Figure 3</w:t>
      </w:r>
      <w:r w:rsidRPr="00C812E0">
        <w:rPr>
          <w:lang w:val="en-US"/>
        </w:rPr>
        <w:t xml:space="preserve"> </w:t>
      </w:r>
      <w:r w:rsidRPr="00C812E0">
        <w:t>показаны</w:t>
      </w:r>
      <w:r w:rsidRPr="00C812E0">
        <w:rPr>
          <w:lang w:val="en-US"/>
        </w:rPr>
        <w:t xml:space="preserve"> </w:t>
      </w:r>
      <w:r w:rsidRPr="00C812E0">
        <w:t>графики</w:t>
      </w:r>
      <w:r w:rsidRPr="00C812E0">
        <w:rPr>
          <w:lang w:val="en-US"/>
        </w:rPr>
        <w:t xml:space="preserve"> </w:t>
      </w:r>
      <w:r w:rsidRPr="00C812E0">
        <w:t>износа</w:t>
      </w:r>
      <w:r w:rsidRPr="00C812E0">
        <w:rPr>
          <w:lang w:val="en-US"/>
        </w:rPr>
        <w:t xml:space="preserve"> </w:t>
      </w:r>
      <w:r w:rsidRPr="00C812E0">
        <w:t>для</w:t>
      </w:r>
      <w:r w:rsidRPr="00C812E0">
        <w:rPr>
          <w:lang w:val="en-US"/>
        </w:rPr>
        <w:t xml:space="preserve"> </w:t>
      </w:r>
      <w:r w:rsidRPr="00C812E0">
        <w:t>разных</w:t>
      </w:r>
      <w:r w:rsidRPr="00C812E0">
        <w:rPr>
          <w:lang w:val="en-US"/>
        </w:rPr>
        <w:t xml:space="preserve"> </w:t>
      </w:r>
      <w:r w:rsidRPr="00C812E0">
        <w:t>машин</w:t>
      </w:r>
      <w:r w:rsidRPr="00C812E0">
        <w:rPr>
          <w:lang w:val="en-US"/>
        </w:rPr>
        <w:t xml:space="preserve"> (Drilling Machine, Infrared Dryer, Powder Coating Booth).</w:t>
      </w:r>
    </w:p>
    <w:p w14:paraId="2FDC723C" w14:textId="77777777" w:rsidR="00C812E0" w:rsidRPr="00C812E0" w:rsidRDefault="00C812E0" w:rsidP="00C812E0">
      <w:pPr>
        <w:numPr>
          <w:ilvl w:val="1"/>
          <w:numId w:val="17"/>
        </w:numPr>
      </w:pPr>
      <w:r w:rsidRPr="00C812E0">
        <w:t>Износ уменьшается нелинейно, в зависимости от типа и интенсивности заданий.</w:t>
      </w:r>
    </w:p>
    <w:p w14:paraId="37173679" w14:textId="77777777" w:rsidR="00C812E0" w:rsidRPr="00C812E0" w:rsidRDefault="00C812E0" w:rsidP="00C812E0">
      <w:pPr>
        <w:numPr>
          <w:ilvl w:val="1"/>
          <w:numId w:val="17"/>
        </w:numPr>
      </w:pPr>
      <w:r w:rsidRPr="00C812E0">
        <w:t xml:space="preserve">В </w:t>
      </w:r>
      <w:proofErr w:type="spellStart"/>
      <w:r w:rsidRPr="00C812E0">
        <w:rPr>
          <w:b/>
          <w:bCs/>
        </w:rPr>
        <w:t>Table</w:t>
      </w:r>
      <w:proofErr w:type="spellEnd"/>
      <w:r w:rsidRPr="00C812E0">
        <w:rPr>
          <w:b/>
          <w:bCs/>
        </w:rPr>
        <w:t xml:space="preserve"> 2</w:t>
      </w:r>
      <w:r w:rsidRPr="00C812E0">
        <w:t xml:space="preserve"> приведены примеры мер ПТО (смазка, замена подшипников, капитальный ремонт) и их влияние на восстановление ресурса машины (например, замена подшипников восстанавливает 70% ресурса, а капитальный ремонт — 100%).</w:t>
      </w:r>
    </w:p>
    <w:p w14:paraId="10918F29" w14:textId="77777777" w:rsidR="00C812E0" w:rsidRPr="00C812E0" w:rsidRDefault="00C812E0" w:rsidP="00C812E0">
      <w:pPr>
        <w:rPr>
          <w:b/>
          <w:bCs/>
        </w:rPr>
      </w:pPr>
      <w:r w:rsidRPr="00C812E0">
        <w:rPr>
          <w:b/>
          <w:bCs/>
        </w:rPr>
        <w:t xml:space="preserve">2. </w:t>
      </w:r>
      <w:r w:rsidRPr="00C812E0">
        <w:rPr>
          <w:b/>
          <w:bCs/>
          <w:highlight w:val="green"/>
        </w:rPr>
        <w:t>Оптимизация моментов проведения ПТО</w:t>
      </w:r>
    </w:p>
    <w:p w14:paraId="3B2DCB25" w14:textId="77777777" w:rsidR="00C812E0" w:rsidRPr="00C812E0" w:rsidRDefault="00C812E0" w:rsidP="00C812E0">
      <w:r w:rsidRPr="00C812E0">
        <w:t xml:space="preserve">Модель </w:t>
      </w:r>
      <w:r w:rsidRPr="00C812E0">
        <w:rPr>
          <w:b/>
          <w:bCs/>
        </w:rPr>
        <w:t>динамически планирует ПТО</w:t>
      </w:r>
      <w:r w:rsidRPr="00C812E0">
        <w:t>, чтобы:</w:t>
      </w:r>
    </w:p>
    <w:p w14:paraId="66D72D92" w14:textId="77777777" w:rsidR="00C812E0" w:rsidRPr="00C812E0" w:rsidRDefault="00C812E0" w:rsidP="00C812E0">
      <w:pPr>
        <w:numPr>
          <w:ilvl w:val="0"/>
          <w:numId w:val="18"/>
        </w:numPr>
      </w:pPr>
      <w:r w:rsidRPr="00C812E0">
        <w:rPr>
          <w:b/>
          <w:bCs/>
        </w:rPr>
        <w:t>Не прерывать критические задания</w:t>
      </w:r>
      <w:r w:rsidRPr="00C812E0">
        <w:t xml:space="preserve"> (высокоприоритетные заказы выполняются в срок, а низкоприоритетные могут задерживаться).</w:t>
      </w:r>
    </w:p>
    <w:p w14:paraId="67FC1FCA" w14:textId="77777777" w:rsidR="00C812E0" w:rsidRPr="00C812E0" w:rsidRDefault="00C812E0" w:rsidP="00C812E0">
      <w:pPr>
        <w:numPr>
          <w:ilvl w:val="0"/>
          <w:numId w:val="18"/>
        </w:numPr>
      </w:pPr>
      <w:r w:rsidRPr="00C812E0">
        <w:rPr>
          <w:b/>
          <w:bCs/>
        </w:rPr>
        <w:t>Не доводить до критического уровня износа</w:t>
      </w:r>
      <w:r w:rsidRPr="00C812E0">
        <w:t xml:space="preserve"> — модель отслеживает пороговые значения износа (</w:t>
      </w:r>
      <w:proofErr w:type="spellStart"/>
      <w:r w:rsidRPr="00C812E0">
        <w:t>threshold</w:t>
      </w:r>
      <w:proofErr w:type="spellEnd"/>
      <w:r w:rsidRPr="00C812E0">
        <w:t xml:space="preserve"> </w:t>
      </w:r>
      <w:proofErr w:type="spellStart"/>
      <w:r w:rsidRPr="00C812E0">
        <w:t>values</w:t>
      </w:r>
      <w:proofErr w:type="spellEnd"/>
      <w:r w:rsidRPr="00C812E0">
        <w:t xml:space="preserve">) и предлагает проведение ПТО </w:t>
      </w:r>
      <w:r w:rsidRPr="00C812E0">
        <w:rPr>
          <w:b/>
          <w:bCs/>
        </w:rPr>
        <w:t>в ближайшие свободные слоты</w:t>
      </w:r>
      <w:r w:rsidRPr="00C812E0">
        <w:t>, чтобы избежать поломок.</w:t>
      </w:r>
    </w:p>
    <w:p w14:paraId="61BA04B9" w14:textId="77777777" w:rsidR="00C812E0" w:rsidRDefault="00C812E0" w:rsidP="00C812E0">
      <w:pPr>
        <w:rPr>
          <w:b/>
          <w:bCs/>
        </w:rPr>
      </w:pPr>
    </w:p>
    <w:p w14:paraId="13A5D410" w14:textId="49306C5D" w:rsidR="00C812E0" w:rsidRPr="00C812E0" w:rsidRDefault="00C812E0" w:rsidP="00C812E0">
      <w:pPr>
        <w:rPr>
          <w:b/>
          <w:bCs/>
        </w:rPr>
      </w:pPr>
      <w:r w:rsidRPr="00C812E0">
        <w:rPr>
          <w:b/>
          <w:bCs/>
        </w:rPr>
        <w:t xml:space="preserve">3. </w:t>
      </w:r>
      <w:r w:rsidRPr="00C812E0">
        <w:rPr>
          <w:b/>
          <w:bCs/>
          <w:highlight w:val="green"/>
        </w:rPr>
        <w:t>Разные уровни ПТО (скорость/качество)</w:t>
      </w:r>
    </w:p>
    <w:p w14:paraId="5BC5266E" w14:textId="77777777" w:rsidR="00C812E0" w:rsidRPr="00C812E0" w:rsidRDefault="00C812E0" w:rsidP="00C812E0">
      <w:r w:rsidRPr="00C812E0">
        <w:t xml:space="preserve">Модель поддерживает </w:t>
      </w:r>
      <w:r w:rsidRPr="00C812E0">
        <w:rPr>
          <w:b/>
          <w:bCs/>
        </w:rPr>
        <w:t>три типа стратегий ПТО</w:t>
      </w:r>
      <w:r w:rsidRPr="00C812E0">
        <w:t>:</w:t>
      </w:r>
    </w:p>
    <w:p w14:paraId="356021C7" w14:textId="77777777" w:rsidR="00C812E0" w:rsidRPr="00C812E0" w:rsidRDefault="00C812E0" w:rsidP="00C812E0">
      <w:pPr>
        <w:numPr>
          <w:ilvl w:val="0"/>
          <w:numId w:val="19"/>
        </w:numPr>
      </w:pPr>
      <w:r w:rsidRPr="00C812E0">
        <w:rPr>
          <w:b/>
          <w:bCs/>
        </w:rPr>
        <w:t>Фиксированные интервалы</w:t>
      </w:r>
      <w:r w:rsidRPr="00C812E0">
        <w:t xml:space="preserve"> (например, еженедельная смазка).</w:t>
      </w:r>
    </w:p>
    <w:p w14:paraId="43FCA4A3" w14:textId="77777777" w:rsidR="00C812E0" w:rsidRPr="00C812E0" w:rsidRDefault="00C812E0" w:rsidP="00C812E0">
      <w:pPr>
        <w:numPr>
          <w:ilvl w:val="0"/>
          <w:numId w:val="19"/>
        </w:numPr>
      </w:pPr>
      <w:r w:rsidRPr="00C812E0">
        <w:rPr>
          <w:b/>
          <w:bCs/>
        </w:rPr>
        <w:t>Условное ПТО (</w:t>
      </w:r>
      <w:proofErr w:type="spellStart"/>
      <w:r w:rsidRPr="00C812E0">
        <w:rPr>
          <w:b/>
          <w:bCs/>
        </w:rPr>
        <w:t>condition-based</w:t>
      </w:r>
      <w:proofErr w:type="spellEnd"/>
      <w:r w:rsidRPr="00C812E0">
        <w:rPr>
          <w:b/>
          <w:bCs/>
        </w:rPr>
        <w:t>)</w:t>
      </w:r>
      <w:r w:rsidRPr="00C812E0">
        <w:t xml:space="preserve"> — когда износ достигает определенного порога, модель автоматически предлагает провести обслуживание.</w:t>
      </w:r>
    </w:p>
    <w:p w14:paraId="4E44D6C8" w14:textId="77777777" w:rsidR="00C812E0" w:rsidRDefault="00C812E0" w:rsidP="00C812E0">
      <w:pPr>
        <w:numPr>
          <w:ilvl w:val="0"/>
          <w:numId w:val="19"/>
        </w:numPr>
      </w:pPr>
      <w:r w:rsidRPr="00C812E0">
        <w:rPr>
          <w:b/>
          <w:bCs/>
        </w:rPr>
        <w:lastRenderedPageBreak/>
        <w:t>Ручное планирование</w:t>
      </w:r>
      <w:r w:rsidRPr="00C812E0">
        <w:t xml:space="preserve"> — оператор может вручную назначить ПТО в любое время, если это необходимо.</w:t>
      </w:r>
    </w:p>
    <w:p w14:paraId="242184E4" w14:textId="77777777" w:rsidR="00E91381" w:rsidRDefault="00E91381" w:rsidP="00E91381"/>
    <w:p w14:paraId="0CC5DEBF" w14:textId="77777777" w:rsidR="00E91381" w:rsidRDefault="00E91381" w:rsidP="00E91381"/>
    <w:p w14:paraId="556CB308" w14:textId="77777777" w:rsidR="00E91381" w:rsidRPr="00E91381" w:rsidRDefault="00E91381" w:rsidP="00E91381">
      <w:pPr>
        <w:pStyle w:val="1"/>
      </w:pPr>
      <w:r w:rsidRPr="00E91381">
        <w:t>Давай разберем это на простом жизненном примере, а потом перейдем к твоей модели.</w:t>
      </w:r>
    </w:p>
    <w:p w14:paraId="461D28E0" w14:textId="77777777" w:rsidR="00E91381" w:rsidRPr="00E91381" w:rsidRDefault="00E91381" w:rsidP="00E91381">
      <w:r w:rsidRPr="00E91381">
        <w:t>Представь, что ты едешь на машине из Москвы в Питер. У тебя загорелась лампочка: «Замена масла через 50 км».</w:t>
      </w:r>
    </w:p>
    <w:p w14:paraId="67B5F396" w14:textId="77777777" w:rsidR="00E91381" w:rsidRPr="00E91381" w:rsidRDefault="00E91381" w:rsidP="00E91381">
      <w:pPr>
        <w:numPr>
          <w:ilvl w:val="0"/>
          <w:numId w:val="21"/>
        </w:numPr>
      </w:pPr>
      <w:r w:rsidRPr="00E91381">
        <w:rPr>
          <w:b/>
          <w:bCs/>
        </w:rPr>
        <w:t>Жесткое ПТО:</w:t>
      </w:r>
      <w:r w:rsidRPr="00E91381">
        <w:t xml:space="preserve"> Ты обязан остановиться ровно через 50 км, даже если ты в этот момент на мосту или в глухом лесу. Ты теряешь время.</w:t>
      </w:r>
    </w:p>
    <w:p w14:paraId="4A4EB601" w14:textId="77777777" w:rsidR="00E91381" w:rsidRPr="00E91381" w:rsidRDefault="00E91381" w:rsidP="00E91381">
      <w:pPr>
        <w:numPr>
          <w:ilvl w:val="0"/>
          <w:numId w:val="21"/>
        </w:numPr>
      </w:pPr>
      <w:r w:rsidRPr="00E91381">
        <w:rPr>
          <w:b/>
          <w:bCs/>
        </w:rPr>
        <w:t>Окно доступности</w:t>
      </w:r>
      <w:proofErr w:type="gramStart"/>
      <w:r w:rsidRPr="00E91381">
        <w:rPr>
          <w:b/>
          <w:bCs/>
        </w:rPr>
        <w:t>:</w:t>
      </w:r>
      <w:r w:rsidRPr="00E91381">
        <w:t xml:space="preserve"> У</w:t>
      </w:r>
      <w:proofErr w:type="gramEnd"/>
      <w:r w:rsidRPr="00E91381">
        <w:t xml:space="preserve"> тебя есть запас. Ты можешь заменить масло в интервале от 40 до 60 км.</w:t>
      </w:r>
    </w:p>
    <w:p w14:paraId="48A92F83" w14:textId="77777777" w:rsidR="00E91381" w:rsidRPr="00E91381" w:rsidRDefault="00E91381" w:rsidP="00E91381">
      <w:pPr>
        <w:numPr>
          <w:ilvl w:val="0"/>
          <w:numId w:val="21"/>
        </w:numPr>
      </w:pPr>
      <w:r w:rsidRPr="00E91381">
        <w:rPr>
          <w:b/>
          <w:bCs/>
        </w:rPr>
        <w:t>Твое решение:</w:t>
      </w:r>
      <w:r w:rsidRPr="00E91381">
        <w:t xml:space="preserve"> Ты видишь, что через 45 км будет отличная заправка с кафе. Ты заезжаешь туда чуть раньше (оптимизируешь), чтобы совместить замену масла с обедом и не останавливаться лишний раз позже.</w:t>
      </w:r>
    </w:p>
    <w:p w14:paraId="1D9084B1" w14:textId="77777777" w:rsidR="00E91381" w:rsidRPr="00E91381" w:rsidRDefault="00E91381" w:rsidP="00E91381">
      <w:pPr>
        <w:rPr>
          <w:b/>
          <w:bCs/>
        </w:rPr>
      </w:pPr>
      <w:r w:rsidRPr="00E91381">
        <w:rPr>
          <w:b/>
          <w:bCs/>
        </w:rPr>
        <w:t>Как это работает в твоем дипломе</w:t>
      </w:r>
    </w:p>
    <w:p w14:paraId="4C3F3472" w14:textId="77777777" w:rsidR="00E91381" w:rsidRPr="00E91381" w:rsidRDefault="00E91381" w:rsidP="00E91381">
      <w:r w:rsidRPr="00E91381">
        <w:t xml:space="preserve">В обычных моделях ПТО ставится «по будильнику»: станок отработал 8 часов — стоп на ремонт. Твой </w:t>
      </w:r>
      <w:proofErr w:type="spellStart"/>
      <w:r w:rsidRPr="00E91381">
        <w:t>научрук</w:t>
      </w:r>
      <w:proofErr w:type="spellEnd"/>
      <w:r w:rsidRPr="00E91381">
        <w:t xml:space="preserve"> хочет, чтобы твоя </w:t>
      </w:r>
      <w:r w:rsidRPr="00E91381">
        <w:rPr>
          <w:b/>
          <w:bCs/>
        </w:rPr>
        <w:t>система была умнее</w:t>
      </w:r>
      <w:r w:rsidRPr="00E91381">
        <w:t>.</w:t>
      </w:r>
    </w:p>
    <w:p w14:paraId="2FCBD175" w14:textId="77777777" w:rsidR="00E91381" w:rsidRPr="00E91381" w:rsidRDefault="00E91381" w:rsidP="00E91381">
      <w:pPr>
        <w:rPr>
          <w:b/>
          <w:bCs/>
        </w:rPr>
      </w:pPr>
      <w:r w:rsidRPr="00E91381">
        <w:rPr>
          <w:b/>
          <w:bCs/>
        </w:rPr>
        <w:t>1. Что такое «Окно»?</w:t>
      </w:r>
    </w:p>
    <w:p w14:paraId="392F3964" w14:textId="77777777" w:rsidR="00E91381" w:rsidRPr="00E91381" w:rsidRDefault="00E91381" w:rsidP="00E91381">
      <w:r w:rsidRPr="00E91381">
        <w:t>Это временной интервал $[T_{</w:t>
      </w:r>
      <w:proofErr w:type="spellStart"/>
      <w:r w:rsidRPr="00E91381">
        <w:t>start</w:t>
      </w:r>
      <w:proofErr w:type="spellEnd"/>
      <w:r w:rsidRPr="00E91381">
        <w:t>}, T_{</w:t>
      </w:r>
      <w:proofErr w:type="spellStart"/>
      <w:r w:rsidRPr="00E91381">
        <w:t>end</w:t>
      </w:r>
      <w:proofErr w:type="spellEnd"/>
      <w:proofErr w:type="gramStart"/>
      <w:r w:rsidRPr="00E91381">
        <w:t>}]$</w:t>
      </w:r>
      <w:proofErr w:type="gramEnd"/>
      <w:r w:rsidRPr="00E91381">
        <w:t xml:space="preserve">, внутри которого </w:t>
      </w:r>
      <w:r w:rsidRPr="00E91381">
        <w:rPr>
          <w:b/>
          <w:bCs/>
        </w:rPr>
        <w:t>обязательно</w:t>
      </w:r>
      <w:r w:rsidRPr="00E91381">
        <w:t xml:space="preserve"> должно начаться обслуживание.</w:t>
      </w:r>
    </w:p>
    <w:p w14:paraId="63B97A88" w14:textId="77777777" w:rsidR="00E91381" w:rsidRPr="00E91381" w:rsidRDefault="00E91381" w:rsidP="00E91381">
      <w:r w:rsidRPr="00E91381">
        <w:t>Например:</w:t>
      </w:r>
    </w:p>
    <w:p w14:paraId="5D9E9F00" w14:textId="77777777" w:rsidR="00E91381" w:rsidRPr="00E91381" w:rsidRDefault="00E91381" w:rsidP="00E91381">
      <w:pPr>
        <w:numPr>
          <w:ilvl w:val="0"/>
          <w:numId w:val="22"/>
        </w:numPr>
      </w:pPr>
      <w:r w:rsidRPr="00E91381">
        <w:t>Станок может работать без обслуживания максимум 100 минут.</w:t>
      </w:r>
    </w:p>
    <w:p w14:paraId="2946BCE9" w14:textId="77777777" w:rsidR="00E91381" w:rsidRPr="00E91381" w:rsidRDefault="00E91381" w:rsidP="00E91381">
      <w:pPr>
        <w:numPr>
          <w:ilvl w:val="0"/>
          <w:numId w:val="22"/>
        </w:numPr>
      </w:pPr>
      <w:r w:rsidRPr="00E91381">
        <w:t>Но обслуживание можно начать уже после 80 минут работы.</w:t>
      </w:r>
    </w:p>
    <w:p w14:paraId="19C9FE6E" w14:textId="77777777" w:rsidR="00E91381" w:rsidRPr="00E91381" w:rsidRDefault="00E91381" w:rsidP="00E91381">
      <w:pPr>
        <w:numPr>
          <w:ilvl w:val="0"/>
          <w:numId w:val="22"/>
        </w:numPr>
      </w:pPr>
      <w:r w:rsidRPr="00E91381">
        <w:t xml:space="preserve">Период с 80-й по 100-ю минуту — это и есть </w:t>
      </w:r>
      <w:r w:rsidRPr="00E91381">
        <w:rPr>
          <w:b/>
          <w:bCs/>
        </w:rPr>
        <w:t>«окно»</w:t>
      </w:r>
      <w:r w:rsidRPr="00E91381">
        <w:t>.</w:t>
      </w:r>
    </w:p>
    <w:p w14:paraId="753275E2" w14:textId="77777777" w:rsidR="00E91381" w:rsidRPr="00E91381" w:rsidRDefault="00E91381" w:rsidP="00E91381">
      <w:pPr>
        <w:rPr>
          <w:b/>
          <w:bCs/>
        </w:rPr>
      </w:pPr>
      <w:r w:rsidRPr="00E91381">
        <w:rPr>
          <w:b/>
          <w:bCs/>
        </w:rPr>
        <w:t>2. В чем заключается «Оптимизация»?</w:t>
      </w:r>
    </w:p>
    <w:p w14:paraId="2BE15A96" w14:textId="77777777" w:rsidR="00E91381" w:rsidRPr="00E91381" w:rsidRDefault="00E91381" w:rsidP="00E91381">
      <w:r w:rsidRPr="00E91381">
        <w:lastRenderedPageBreak/>
        <w:t>Твоя MILP-модель в CPLEX перебирает тысячи вариантов и ищет самый выгодный. У нее есть выбор:</w:t>
      </w:r>
    </w:p>
    <w:p w14:paraId="7F5CED27" w14:textId="77777777" w:rsidR="00E91381" w:rsidRPr="00E91381" w:rsidRDefault="00E91381" w:rsidP="00E91381">
      <w:pPr>
        <w:numPr>
          <w:ilvl w:val="0"/>
          <w:numId w:val="23"/>
        </w:numPr>
      </w:pPr>
      <w:r w:rsidRPr="00E91381">
        <w:rPr>
          <w:b/>
          <w:bCs/>
        </w:rPr>
        <w:t>Вариант А (ПТО пораньше)</w:t>
      </w:r>
      <w:proofErr w:type="gramStart"/>
      <w:r w:rsidRPr="00E91381">
        <w:rPr>
          <w:b/>
          <w:bCs/>
        </w:rPr>
        <w:t>:</w:t>
      </w:r>
      <w:r w:rsidRPr="00E91381">
        <w:t xml:space="preserve"> На</w:t>
      </w:r>
      <w:proofErr w:type="gramEnd"/>
      <w:r w:rsidRPr="00E91381">
        <w:t xml:space="preserve"> станке лежит пакет из 10 деталей. Если начать делать его сейчас, станок «сломается» (дойдет до лимита времени) на 5-й детали. Придется прерывать пакет.</w:t>
      </w:r>
    </w:p>
    <w:p w14:paraId="2B02E801" w14:textId="77777777" w:rsidR="00E91381" w:rsidRPr="00E91381" w:rsidRDefault="00E91381" w:rsidP="00E91381">
      <w:pPr>
        <w:numPr>
          <w:ilvl w:val="1"/>
          <w:numId w:val="23"/>
        </w:numPr>
      </w:pPr>
      <w:r w:rsidRPr="00E91381">
        <w:rPr>
          <w:i/>
          <w:iCs/>
        </w:rPr>
        <w:t>Решение модели:</w:t>
      </w:r>
      <w:r w:rsidRPr="00E91381">
        <w:t xml:space="preserve"> Сделать ПТО </w:t>
      </w:r>
      <w:r w:rsidRPr="00E91381">
        <w:rPr>
          <w:b/>
          <w:bCs/>
        </w:rPr>
        <w:t>до</w:t>
      </w:r>
      <w:r w:rsidRPr="00E91381">
        <w:t xml:space="preserve"> начала пакета (пораньше), а потом прогнать все 10 деталей без пауз.</w:t>
      </w:r>
    </w:p>
    <w:p w14:paraId="298B4B80" w14:textId="77777777" w:rsidR="00E91381" w:rsidRPr="00E91381" w:rsidRDefault="00E91381" w:rsidP="00E91381">
      <w:pPr>
        <w:numPr>
          <w:ilvl w:val="0"/>
          <w:numId w:val="23"/>
        </w:numPr>
      </w:pPr>
      <w:r w:rsidRPr="00E91381">
        <w:rPr>
          <w:b/>
          <w:bCs/>
        </w:rPr>
        <w:t>Вариант Б (ПТО попозже)</w:t>
      </w:r>
      <w:proofErr w:type="gramStart"/>
      <w:r w:rsidRPr="00E91381">
        <w:rPr>
          <w:b/>
          <w:bCs/>
        </w:rPr>
        <w:t>:</w:t>
      </w:r>
      <w:r w:rsidRPr="00E91381">
        <w:t xml:space="preserve"> Наоборот</w:t>
      </w:r>
      <w:proofErr w:type="gramEnd"/>
      <w:r w:rsidRPr="00E91381">
        <w:t>, пакет маленький.</w:t>
      </w:r>
    </w:p>
    <w:p w14:paraId="5FDC3EDF" w14:textId="77777777" w:rsidR="00E91381" w:rsidRPr="00E91381" w:rsidRDefault="00E91381" w:rsidP="00E91381">
      <w:pPr>
        <w:numPr>
          <w:ilvl w:val="1"/>
          <w:numId w:val="23"/>
        </w:numPr>
      </w:pPr>
      <w:r w:rsidRPr="00E91381">
        <w:rPr>
          <w:i/>
          <w:iCs/>
        </w:rPr>
        <w:t>Решение модели</w:t>
      </w:r>
      <w:proofErr w:type="gramStart"/>
      <w:r w:rsidRPr="00E91381">
        <w:rPr>
          <w:i/>
          <w:iCs/>
        </w:rPr>
        <w:t>:</w:t>
      </w:r>
      <w:r w:rsidRPr="00E91381">
        <w:t xml:space="preserve"> Сначала</w:t>
      </w:r>
      <w:proofErr w:type="gramEnd"/>
      <w:r w:rsidRPr="00E91381">
        <w:t xml:space="preserve"> доделать пакет, а ПТО сдвинуть к самому краю «окна» (попозже), чтобы станок как можно дольше приносил пользу.</w:t>
      </w:r>
    </w:p>
    <w:p w14:paraId="1F64D4E5" w14:textId="77777777" w:rsidR="00E91381" w:rsidRPr="00E91381" w:rsidRDefault="00E91381" w:rsidP="00E91381">
      <w:pPr>
        <w:rPr>
          <w:b/>
          <w:bCs/>
        </w:rPr>
      </w:pPr>
      <w:r w:rsidRPr="00E91381">
        <w:rPr>
          <w:b/>
          <w:bCs/>
        </w:rPr>
        <w:t>Почему это «фишка» для диплома?</w:t>
      </w:r>
    </w:p>
    <w:p w14:paraId="7A480D89" w14:textId="77777777" w:rsidR="00E91381" w:rsidRPr="00E91381" w:rsidRDefault="00E91381" w:rsidP="00E91381">
      <w:pPr>
        <w:numPr>
          <w:ilvl w:val="0"/>
          <w:numId w:val="24"/>
        </w:numPr>
      </w:pPr>
      <w:r w:rsidRPr="00E91381">
        <w:rPr>
          <w:b/>
          <w:bCs/>
        </w:rPr>
        <w:t>Это гибкость:</w:t>
      </w:r>
      <w:r w:rsidRPr="00E91381">
        <w:t xml:space="preserve"> Твоя модель учитывает производственный контекст (какие задачи сейчас в очереди), а не просто слепо следует календарю.</w:t>
      </w:r>
    </w:p>
    <w:p w14:paraId="393C3163" w14:textId="77777777" w:rsidR="00E91381" w:rsidRPr="00E91381" w:rsidRDefault="00E91381" w:rsidP="00E91381">
      <w:pPr>
        <w:numPr>
          <w:ilvl w:val="0"/>
          <w:numId w:val="24"/>
        </w:numPr>
      </w:pPr>
      <w:r w:rsidRPr="00E91381">
        <w:rPr>
          <w:b/>
          <w:bCs/>
        </w:rPr>
        <w:t xml:space="preserve">Это минимизация </w:t>
      </w:r>
      <w:proofErr w:type="spellStart"/>
      <w:r w:rsidRPr="00E91381">
        <w:rPr>
          <w:b/>
          <w:bCs/>
        </w:rPr>
        <w:t>Makespan</w:t>
      </w:r>
      <w:proofErr w:type="spellEnd"/>
      <w:r w:rsidRPr="00E91381">
        <w:rPr>
          <w:b/>
          <w:bCs/>
        </w:rPr>
        <w:t>:</w:t>
      </w:r>
      <w:r w:rsidRPr="00E91381">
        <w:t xml:space="preserve"> Общее время работы сокращается, потому что пакеты заданий не разрываются глупыми паузами на ремонт.</w:t>
      </w:r>
    </w:p>
    <w:p w14:paraId="553F7D1A" w14:textId="77777777" w:rsidR="00E91381" w:rsidRPr="00E91381" w:rsidRDefault="00E91381" w:rsidP="00E91381">
      <w:pPr>
        <w:numPr>
          <w:ilvl w:val="0"/>
          <w:numId w:val="24"/>
        </w:numPr>
      </w:pPr>
      <w:r w:rsidRPr="00E91381">
        <w:rPr>
          <w:b/>
          <w:bCs/>
        </w:rPr>
        <w:t>Это реально запрограммировать:</w:t>
      </w:r>
      <w:r w:rsidRPr="00E91381">
        <w:t xml:space="preserve"> В CPLEX это описывается парой неравенств (ограничений), где переменная «время начала ПТО» находится между двумя значениями.</w:t>
      </w:r>
    </w:p>
    <w:p w14:paraId="7FAF3BFD" w14:textId="77777777" w:rsidR="00E91381" w:rsidRPr="00E91381" w:rsidRDefault="00E91381" w:rsidP="00E91381">
      <w:pPr>
        <w:rPr>
          <w:b/>
          <w:bCs/>
        </w:rPr>
      </w:pPr>
      <w:r w:rsidRPr="00E91381">
        <w:rPr>
          <w:b/>
          <w:bCs/>
        </w:rPr>
        <w:t>Как это будет выглядеть в логике MILP (для понимания):</w:t>
      </w:r>
    </w:p>
    <w:p w14:paraId="009D482F" w14:textId="77777777" w:rsidR="00E91381" w:rsidRPr="00E91381" w:rsidRDefault="00E91381" w:rsidP="00E91381">
      <w:r w:rsidRPr="00E91381">
        <w:t>Для каждого интервала обслуживания $i$ ты задаешь:</w:t>
      </w:r>
    </w:p>
    <w:p w14:paraId="2CE6DC83" w14:textId="77777777" w:rsidR="00E91381" w:rsidRPr="00E91381" w:rsidRDefault="00E91381" w:rsidP="00E91381">
      <w:pPr>
        <w:numPr>
          <w:ilvl w:val="0"/>
          <w:numId w:val="25"/>
        </w:numPr>
      </w:pPr>
      <w:r w:rsidRPr="00E91381">
        <w:t>$</w:t>
      </w:r>
      <w:proofErr w:type="spellStart"/>
      <w:r w:rsidRPr="00E91381">
        <w:t>S_i</w:t>
      </w:r>
      <w:proofErr w:type="spellEnd"/>
      <w:r w:rsidRPr="00E91381">
        <w:t>$ — время начала ПТО (это переменная, которую ищет программа).</w:t>
      </w:r>
    </w:p>
    <w:p w14:paraId="2FA6523A" w14:textId="77777777" w:rsidR="00E91381" w:rsidRPr="00E91381" w:rsidRDefault="00E91381" w:rsidP="00E91381">
      <w:pPr>
        <w:numPr>
          <w:ilvl w:val="0"/>
          <w:numId w:val="25"/>
        </w:numPr>
      </w:pPr>
      <w:r w:rsidRPr="00E91381">
        <w:t>$</w:t>
      </w:r>
      <w:proofErr w:type="spellStart"/>
      <w:r w:rsidRPr="00E91381">
        <w:t>Earliest</w:t>
      </w:r>
      <w:proofErr w:type="spellEnd"/>
      <w:r w:rsidRPr="00E91381">
        <w:t>\_</w:t>
      </w:r>
      <w:proofErr w:type="spellStart"/>
      <w:r w:rsidRPr="00E91381">
        <w:t>S_i</w:t>
      </w:r>
      <w:proofErr w:type="spellEnd"/>
      <w:r w:rsidRPr="00E91381">
        <w:t>$ — самое раннее время (левая граница окна).</w:t>
      </w:r>
    </w:p>
    <w:p w14:paraId="1AAD48BC" w14:textId="77777777" w:rsidR="00E91381" w:rsidRPr="00E91381" w:rsidRDefault="00E91381" w:rsidP="00E91381">
      <w:pPr>
        <w:numPr>
          <w:ilvl w:val="0"/>
          <w:numId w:val="25"/>
        </w:numPr>
      </w:pPr>
      <w:r w:rsidRPr="00E91381">
        <w:t>$</w:t>
      </w:r>
      <w:proofErr w:type="spellStart"/>
      <w:r w:rsidRPr="00E91381">
        <w:t>Latest</w:t>
      </w:r>
      <w:proofErr w:type="spellEnd"/>
      <w:r w:rsidRPr="00E91381">
        <w:t>\_</w:t>
      </w:r>
      <w:proofErr w:type="spellStart"/>
      <w:r w:rsidRPr="00E91381">
        <w:t>S_i</w:t>
      </w:r>
      <w:proofErr w:type="spellEnd"/>
      <w:r w:rsidRPr="00E91381">
        <w:t>$ — самое позднее время (правая граница окна).</w:t>
      </w:r>
    </w:p>
    <w:p w14:paraId="04CC2556" w14:textId="77777777" w:rsidR="00E91381" w:rsidRPr="00E91381" w:rsidRDefault="00E91381" w:rsidP="00E91381">
      <w:pPr>
        <w:rPr>
          <w:lang w:val="en-US"/>
        </w:rPr>
      </w:pPr>
      <w:r w:rsidRPr="00E91381">
        <w:rPr>
          <w:b/>
          <w:bCs/>
        </w:rPr>
        <w:t>Условие</w:t>
      </w:r>
      <w:r w:rsidRPr="00E91381">
        <w:rPr>
          <w:b/>
          <w:bCs/>
          <w:lang w:val="en-US"/>
        </w:rPr>
        <w:t>:</w:t>
      </w:r>
      <w:r w:rsidRPr="00E91381">
        <w:rPr>
          <w:lang w:val="en-US"/>
        </w:rPr>
        <w:t xml:space="preserve"> $Earliest\_S_i \le S_i \le Latest\_S_i$.</w:t>
      </w:r>
    </w:p>
    <w:p w14:paraId="26C10596" w14:textId="77777777" w:rsidR="00E91381" w:rsidRPr="00E91381" w:rsidRDefault="00E91381" w:rsidP="00E91381">
      <w:r w:rsidRPr="00E91381">
        <w:t>Программа сама «двигает» $</w:t>
      </w:r>
      <w:proofErr w:type="spellStart"/>
      <w:r w:rsidRPr="00E91381">
        <w:t>S_i</w:t>
      </w:r>
      <w:proofErr w:type="spellEnd"/>
      <w:r w:rsidRPr="00E91381">
        <w:t>$ туда-сюда внутри этих границ, чтобы общая длительность всех работ была минимальной.</w:t>
      </w:r>
    </w:p>
    <w:p w14:paraId="56000333" w14:textId="77777777" w:rsidR="00E91381" w:rsidRPr="00E91381" w:rsidRDefault="00E91381" w:rsidP="00E91381">
      <w:r w:rsidRPr="00E91381">
        <w:rPr>
          <w:b/>
          <w:bCs/>
        </w:rPr>
        <w:t>Теперь понятно, почему это круче, чем просто «ремонт раз в 2 часа»?</w:t>
      </w:r>
      <w:r w:rsidRPr="00E91381">
        <w:t xml:space="preserve"> Ты даешь программе право выбора, и этот выбор экономит время заводу.</w:t>
      </w:r>
    </w:p>
    <w:p w14:paraId="5BDCEE17" w14:textId="77777777" w:rsidR="00E91381" w:rsidRPr="00C812E0" w:rsidRDefault="00E91381" w:rsidP="00E91381"/>
    <w:p w14:paraId="408BDC25" w14:textId="77777777" w:rsidR="00C812E0" w:rsidRPr="00A24646" w:rsidRDefault="00C812E0" w:rsidP="00C812E0">
      <w:pPr>
        <w:ind w:firstLine="0"/>
      </w:pPr>
    </w:p>
    <w:sectPr w:rsidR="00C812E0" w:rsidRPr="00A24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F9A"/>
    <w:multiLevelType w:val="multilevel"/>
    <w:tmpl w:val="2AC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0EFB"/>
    <w:multiLevelType w:val="hybridMultilevel"/>
    <w:tmpl w:val="58A88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126E6"/>
    <w:multiLevelType w:val="multilevel"/>
    <w:tmpl w:val="E134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84DA5"/>
    <w:multiLevelType w:val="multilevel"/>
    <w:tmpl w:val="D40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B7F02"/>
    <w:multiLevelType w:val="hybridMultilevel"/>
    <w:tmpl w:val="7D56A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654648"/>
    <w:multiLevelType w:val="multilevel"/>
    <w:tmpl w:val="0F5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547FB"/>
    <w:multiLevelType w:val="multilevel"/>
    <w:tmpl w:val="635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31D8F"/>
    <w:multiLevelType w:val="multilevel"/>
    <w:tmpl w:val="77F0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33ADE"/>
    <w:multiLevelType w:val="multilevel"/>
    <w:tmpl w:val="2C46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93212"/>
    <w:multiLevelType w:val="multilevel"/>
    <w:tmpl w:val="2AE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B5FBF"/>
    <w:multiLevelType w:val="multilevel"/>
    <w:tmpl w:val="D67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C735F"/>
    <w:multiLevelType w:val="multilevel"/>
    <w:tmpl w:val="A9F0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575467"/>
    <w:multiLevelType w:val="hybridMultilevel"/>
    <w:tmpl w:val="D12E87FE"/>
    <w:lvl w:ilvl="0" w:tplc="3B36D9CC">
      <w:numFmt w:val="bullet"/>
      <w:lvlText w:val="•"/>
      <w:lvlJc w:val="left"/>
      <w:pPr>
        <w:ind w:left="1139" w:hanging="43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202504A"/>
    <w:multiLevelType w:val="multilevel"/>
    <w:tmpl w:val="EB2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D7499"/>
    <w:multiLevelType w:val="multilevel"/>
    <w:tmpl w:val="BA9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76232"/>
    <w:multiLevelType w:val="hybridMultilevel"/>
    <w:tmpl w:val="C73E147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291646"/>
    <w:multiLevelType w:val="multilevel"/>
    <w:tmpl w:val="85D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55C24"/>
    <w:multiLevelType w:val="hybridMultilevel"/>
    <w:tmpl w:val="32E62A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2473E7"/>
    <w:multiLevelType w:val="multilevel"/>
    <w:tmpl w:val="6D4A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82B67"/>
    <w:multiLevelType w:val="multilevel"/>
    <w:tmpl w:val="71F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013BF"/>
    <w:multiLevelType w:val="multilevel"/>
    <w:tmpl w:val="88FE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D344D"/>
    <w:multiLevelType w:val="multilevel"/>
    <w:tmpl w:val="751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870FD"/>
    <w:multiLevelType w:val="multilevel"/>
    <w:tmpl w:val="B5C4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612B7"/>
    <w:multiLevelType w:val="multilevel"/>
    <w:tmpl w:val="461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E30ED"/>
    <w:multiLevelType w:val="multilevel"/>
    <w:tmpl w:val="807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67639">
    <w:abstractNumId w:val="4"/>
  </w:num>
  <w:num w:numId="2" w16cid:durableId="1605764291">
    <w:abstractNumId w:val="13"/>
  </w:num>
  <w:num w:numId="3" w16cid:durableId="1500971700">
    <w:abstractNumId w:val="20"/>
  </w:num>
  <w:num w:numId="4" w16cid:durableId="791092355">
    <w:abstractNumId w:val="19"/>
  </w:num>
  <w:num w:numId="5" w16cid:durableId="1239099907">
    <w:abstractNumId w:val="24"/>
  </w:num>
  <w:num w:numId="6" w16cid:durableId="588193046">
    <w:abstractNumId w:val="23"/>
  </w:num>
  <w:num w:numId="7" w16cid:durableId="751125747">
    <w:abstractNumId w:val="15"/>
  </w:num>
  <w:num w:numId="8" w16cid:durableId="1367636527">
    <w:abstractNumId w:val="12"/>
  </w:num>
  <w:num w:numId="9" w16cid:durableId="634405931">
    <w:abstractNumId w:val="5"/>
  </w:num>
  <w:num w:numId="10" w16cid:durableId="1504592501">
    <w:abstractNumId w:val="18"/>
  </w:num>
  <w:num w:numId="11" w16cid:durableId="39019042">
    <w:abstractNumId w:val="10"/>
  </w:num>
  <w:num w:numId="12" w16cid:durableId="525022816">
    <w:abstractNumId w:val="21"/>
  </w:num>
  <w:num w:numId="13" w16cid:durableId="1119567631">
    <w:abstractNumId w:val="7"/>
  </w:num>
  <w:num w:numId="14" w16cid:durableId="1751343269">
    <w:abstractNumId w:val="22"/>
  </w:num>
  <w:num w:numId="15" w16cid:durableId="1267735973">
    <w:abstractNumId w:val="1"/>
  </w:num>
  <w:num w:numId="16" w16cid:durableId="1984653661">
    <w:abstractNumId w:val="17"/>
  </w:num>
  <w:num w:numId="17" w16cid:durableId="1022055851">
    <w:abstractNumId w:val="0"/>
  </w:num>
  <w:num w:numId="18" w16cid:durableId="1619795343">
    <w:abstractNumId w:val="16"/>
  </w:num>
  <w:num w:numId="19" w16cid:durableId="897474283">
    <w:abstractNumId w:val="8"/>
  </w:num>
  <w:num w:numId="20" w16cid:durableId="1937325344">
    <w:abstractNumId w:val="6"/>
  </w:num>
  <w:num w:numId="21" w16cid:durableId="207378826">
    <w:abstractNumId w:val="9"/>
  </w:num>
  <w:num w:numId="22" w16cid:durableId="2031105614">
    <w:abstractNumId w:val="14"/>
  </w:num>
  <w:num w:numId="23" w16cid:durableId="1960648635">
    <w:abstractNumId w:val="3"/>
  </w:num>
  <w:num w:numId="24" w16cid:durableId="1676178955">
    <w:abstractNumId w:val="2"/>
  </w:num>
  <w:num w:numId="25" w16cid:durableId="8430134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EA"/>
    <w:rsid w:val="000568A7"/>
    <w:rsid w:val="00116FD9"/>
    <w:rsid w:val="001C78BD"/>
    <w:rsid w:val="001E24CC"/>
    <w:rsid w:val="00212409"/>
    <w:rsid w:val="0021706E"/>
    <w:rsid w:val="00277E5F"/>
    <w:rsid w:val="00295C37"/>
    <w:rsid w:val="002E2BA4"/>
    <w:rsid w:val="002E3408"/>
    <w:rsid w:val="00340107"/>
    <w:rsid w:val="00370E76"/>
    <w:rsid w:val="00377073"/>
    <w:rsid w:val="003F0687"/>
    <w:rsid w:val="00460E97"/>
    <w:rsid w:val="004664CF"/>
    <w:rsid w:val="005051A0"/>
    <w:rsid w:val="005A2F38"/>
    <w:rsid w:val="00665DB3"/>
    <w:rsid w:val="00667172"/>
    <w:rsid w:val="006D7011"/>
    <w:rsid w:val="00723014"/>
    <w:rsid w:val="00780AAB"/>
    <w:rsid w:val="00780CE9"/>
    <w:rsid w:val="007973B0"/>
    <w:rsid w:val="007C5FA4"/>
    <w:rsid w:val="00822394"/>
    <w:rsid w:val="00843BF2"/>
    <w:rsid w:val="008B7E6A"/>
    <w:rsid w:val="008C7D63"/>
    <w:rsid w:val="008D2E33"/>
    <w:rsid w:val="00933E91"/>
    <w:rsid w:val="00953316"/>
    <w:rsid w:val="009728A7"/>
    <w:rsid w:val="0099114E"/>
    <w:rsid w:val="00A24646"/>
    <w:rsid w:val="00A70E2A"/>
    <w:rsid w:val="00B01EEA"/>
    <w:rsid w:val="00BF4FAD"/>
    <w:rsid w:val="00C812E0"/>
    <w:rsid w:val="00CA5C86"/>
    <w:rsid w:val="00CB0BCB"/>
    <w:rsid w:val="00DC01D3"/>
    <w:rsid w:val="00E91381"/>
    <w:rsid w:val="00ED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9152"/>
  <w15:chartTrackingRefBased/>
  <w15:docId w15:val="{5346FEC5-DD0F-4623-9D6A-0F7961C6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DC01D3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E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E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E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E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E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E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E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1EE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01EE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01EE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01EEA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01EEA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01EEA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01EEA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01EEA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01EEA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B0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01EE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B01EE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B01EE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01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EEA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B01E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01EEA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B01EE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1240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2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2152</Words>
  <Characters>12270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16</cp:revision>
  <dcterms:created xsi:type="dcterms:W3CDTF">2026-02-15T22:44:00Z</dcterms:created>
  <dcterms:modified xsi:type="dcterms:W3CDTF">2026-04-02T22:53:00Z</dcterms:modified>
</cp:coreProperties>
</file>