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43D665" w14:textId="64BF2A9C" w:rsidR="00143864" w:rsidRPr="007F1838" w:rsidRDefault="00BF5AB4" w:rsidP="00606E4F">
      <w:pPr>
        <w:spacing w:after="120" w:line="360" w:lineRule="auto"/>
        <w:ind w:right="150"/>
        <w:jc w:val="both"/>
        <w:outlineLvl w:val="3"/>
        <w:rPr>
          <w:rFonts w:ascii="Sylfaen" w:eastAsia="Times New Roman" w:hAnsi="Sylfaen" w:cs="Sylfaen"/>
          <w:b/>
          <w:color w:val="000000"/>
          <w:sz w:val="32"/>
          <w:szCs w:val="24"/>
        </w:rPr>
      </w:pPr>
      <w:r w:rsidRPr="009F0F1B">
        <w:rPr>
          <w:rFonts w:ascii="Sylfaen" w:eastAsia="Times New Roman" w:hAnsi="Sylfaen" w:cs="Sylfaen"/>
          <w:b/>
          <w:color w:val="000000"/>
          <w:sz w:val="32"/>
          <w:szCs w:val="24"/>
        </w:rPr>
        <w:t xml:space="preserve">Class Work </w:t>
      </w:r>
      <w:r w:rsidR="00143864" w:rsidRPr="009F0F1B">
        <w:rPr>
          <w:rFonts w:ascii="Sylfaen" w:eastAsia="Times New Roman" w:hAnsi="Sylfaen" w:cs="Sylfaen"/>
          <w:b/>
          <w:color w:val="000000"/>
          <w:sz w:val="32"/>
          <w:szCs w:val="24"/>
        </w:rPr>
        <w:t>–</w:t>
      </w:r>
      <w:r w:rsidR="00D156DA" w:rsidRPr="009F0F1B">
        <w:rPr>
          <w:rFonts w:ascii="Sylfaen" w:eastAsia="Times New Roman" w:hAnsi="Sylfaen" w:cs="Sylfaen"/>
          <w:b/>
          <w:color w:val="000000"/>
          <w:sz w:val="32"/>
          <w:szCs w:val="24"/>
        </w:rPr>
        <w:t xml:space="preserve"> </w:t>
      </w:r>
      <w:r w:rsidR="007F1838">
        <w:rPr>
          <w:rFonts w:ascii="Sylfaen" w:eastAsia="Times New Roman" w:hAnsi="Sylfaen" w:cs="Sylfaen"/>
          <w:b/>
          <w:color w:val="000000"/>
          <w:sz w:val="32"/>
          <w:szCs w:val="24"/>
        </w:rPr>
        <w:t>III</w:t>
      </w:r>
    </w:p>
    <w:p w14:paraId="4326460B" w14:textId="77777777" w:rsidR="00332160" w:rsidRDefault="00780C9B" w:rsidP="0037136B">
      <w:pPr>
        <w:pStyle w:val="Heading4"/>
        <w:numPr>
          <w:ilvl w:val="0"/>
          <w:numId w:val="5"/>
        </w:numPr>
        <w:spacing w:before="0" w:beforeAutospacing="0" w:after="120" w:afterAutospacing="0" w:line="360" w:lineRule="auto"/>
        <w:ind w:right="150"/>
        <w:jc w:val="both"/>
        <w:rPr>
          <w:rFonts w:ascii="Sylfaen" w:hAnsi="Sylfaen"/>
          <w:b w:val="0"/>
          <w:i/>
          <w:lang w:val="ka-GE"/>
        </w:rPr>
      </w:pPr>
      <w:r>
        <w:rPr>
          <w:rFonts w:ascii="Sylfaen" w:hAnsi="Sylfaen"/>
          <w:b w:val="0"/>
          <w:i/>
          <w:lang w:val="ka-GE"/>
        </w:rPr>
        <w:t>ააგეთ ქვემოთ მოცემული ფორმა, რიცხვზე დაჭერის შედეგად ტექსტურ ველში გამოიტანეთ კვირის შესაბამისი დღე</w:t>
      </w:r>
    </w:p>
    <w:p w14:paraId="2E59F661" w14:textId="77777777" w:rsidR="00780C9B" w:rsidRDefault="00780C9B" w:rsidP="00780C9B">
      <w:pPr>
        <w:pStyle w:val="Heading4"/>
        <w:spacing w:before="0" w:beforeAutospacing="0" w:after="120" w:afterAutospacing="0" w:line="360" w:lineRule="auto"/>
        <w:ind w:left="720" w:right="150"/>
        <w:jc w:val="both"/>
        <w:rPr>
          <w:rFonts w:ascii="Sylfaen" w:hAnsi="Sylfaen"/>
          <w:b w:val="0"/>
          <w:i/>
          <w:lang w:val="ka-GE"/>
        </w:rPr>
      </w:pPr>
      <w:r>
        <w:rPr>
          <w:noProof/>
        </w:rPr>
        <w:drawing>
          <wp:inline distT="0" distB="0" distL="0" distR="0" wp14:anchorId="2B44B3C1" wp14:editId="05B0BB33">
            <wp:extent cx="5248275" cy="15811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ADAC" w14:textId="161A4546" w:rsidR="005D49B2" w:rsidRPr="00DC277D" w:rsidRDefault="0003348C" w:rsidP="003E78B9">
      <w:pPr>
        <w:pStyle w:val="Heading4"/>
        <w:numPr>
          <w:ilvl w:val="0"/>
          <w:numId w:val="5"/>
        </w:numPr>
        <w:spacing w:before="0" w:beforeAutospacing="0" w:after="120" w:afterAutospacing="0" w:line="360" w:lineRule="auto"/>
        <w:ind w:right="150"/>
        <w:jc w:val="both"/>
        <w:rPr>
          <w:rFonts w:ascii="Sylfaen" w:hAnsi="Sylfaen"/>
          <w:b w:val="0"/>
          <w:i/>
        </w:rPr>
      </w:pPr>
      <w:r>
        <w:rPr>
          <w:rFonts w:ascii="Sylfaen" w:hAnsi="Sylfaen"/>
          <w:b w:val="0"/>
          <w:i/>
          <w:lang w:val="ka-GE"/>
        </w:rPr>
        <w:t>ააგეთ მარტივი კალკულატორი შესაბამისი ფორმების საშუალებით. რომლის საშუალებითაც შესაძლებელი იქნება გამრავლების, გაყოფის, მიმატების, გამოკლების, ახარისხების, ფესვის ამოღების ოპერაცია.</w:t>
      </w:r>
    </w:p>
    <w:p w14:paraId="08E03C97" w14:textId="2140AB5F" w:rsidR="00DC277D" w:rsidRPr="00DC277D" w:rsidRDefault="00DC277D" w:rsidP="003E78B9">
      <w:pPr>
        <w:pStyle w:val="Heading4"/>
        <w:numPr>
          <w:ilvl w:val="0"/>
          <w:numId w:val="5"/>
        </w:numPr>
        <w:spacing w:before="0" w:beforeAutospacing="0" w:after="120" w:afterAutospacing="0" w:line="360" w:lineRule="auto"/>
        <w:ind w:right="150"/>
        <w:jc w:val="both"/>
        <w:rPr>
          <w:rFonts w:ascii="Sylfaen" w:hAnsi="Sylfaen"/>
          <w:b w:val="0"/>
          <w:i/>
        </w:rPr>
      </w:pPr>
      <w:r>
        <w:rPr>
          <w:rFonts w:ascii="Sylfaen" w:hAnsi="Sylfaen"/>
          <w:b w:val="0"/>
          <w:i/>
          <w:lang w:val="ka-GE"/>
        </w:rPr>
        <w:t>ააგეთ მარტივი პროცენტის დარიცხვის ფორმულის კალკულატორი შესა</w:t>
      </w:r>
      <w:r w:rsidR="000E277D">
        <w:rPr>
          <w:rFonts w:ascii="Sylfaen" w:hAnsi="Sylfaen"/>
          <w:b w:val="0"/>
          <w:i/>
          <w:lang w:val="ka-GE"/>
        </w:rPr>
        <w:softHyphen/>
      </w:r>
      <w:r>
        <w:rPr>
          <w:rFonts w:ascii="Sylfaen" w:hAnsi="Sylfaen"/>
          <w:b w:val="0"/>
          <w:i/>
          <w:lang w:val="ka-GE"/>
        </w:rPr>
        <w:t>ბამისი ველებით.</w:t>
      </w:r>
    </w:p>
    <w:p w14:paraId="514B884A" w14:textId="32E7786A" w:rsidR="00DC277D" w:rsidRPr="0003348C" w:rsidRDefault="00DC277D" w:rsidP="003E78B9">
      <w:pPr>
        <w:pStyle w:val="Heading4"/>
        <w:numPr>
          <w:ilvl w:val="0"/>
          <w:numId w:val="5"/>
        </w:numPr>
        <w:spacing w:before="0" w:beforeAutospacing="0" w:after="120" w:afterAutospacing="0" w:line="360" w:lineRule="auto"/>
        <w:ind w:right="150"/>
        <w:jc w:val="both"/>
        <w:rPr>
          <w:rFonts w:ascii="Sylfaen" w:hAnsi="Sylfaen"/>
          <w:b w:val="0"/>
          <w:i/>
        </w:rPr>
      </w:pPr>
      <w:r>
        <w:rPr>
          <w:rFonts w:ascii="Sylfaen" w:hAnsi="Sylfaen"/>
          <w:b w:val="0"/>
          <w:i/>
          <w:lang w:val="ka-GE"/>
        </w:rPr>
        <w:t xml:space="preserve">ააგეთ რთული პროცენტის დარიცხვის ფორმულის კალკულატორი შესაბამისი ველებით. </w:t>
      </w:r>
    </w:p>
    <w:p w14:paraId="5252140E" w14:textId="65DC3791" w:rsidR="0003348C" w:rsidRPr="0003348C" w:rsidRDefault="0003348C" w:rsidP="003E78B9">
      <w:pPr>
        <w:pStyle w:val="Heading4"/>
        <w:numPr>
          <w:ilvl w:val="0"/>
          <w:numId w:val="5"/>
        </w:numPr>
        <w:spacing w:before="0" w:beforeAutospacing="0" w:after="120" w:afterAutospacing="0" w:line="360" w:lineRule="auto"/>
        <w:ind w:right="150"/>
        <w:jc w:val="both"/>
        <w:rPr>
          <w:rFonts w:ascii="Sylfaen" w:hAnsi="Sylfaen"/>
          <w:b w:val="0"/>
          <w:i/>
        </w:rPr>
      </w:pPr>
      <w:r>
        <w:rPr>
          <w:rFonts w:ascii="Sylfaen" w:hAnsi="Sylfaen"/>
          <w:b w:val="0"/>
          <w:i/>
          <w:lang w:val="ka-GE"/>
        </w:rPr>
        <w:t xml:space="preserve">დაწერეთ ფუნქცია, რომელიც ღილაკზე დაჭერის შედეგად </w:t>
      </w:r>
      <w:r>
        <w:rPr>
          <w:rFonts w:ascii="Sylfaen" w:hAnsi="Sylfaen"/>
          <w:b w:val="0"/>
          <w:i/>
        </w:rPr>
        <w:t xml:space="preserve">div </w:t>
      </w:r>
      <w:r>
        <w:rPr>
          <w:rFonts w:ascii="Sylfaen" w:hAnsi="Sylfaen"/>
          <w:b w:val="0"/>
          <w:i/>
          <w:lang w:val="ka-GE"/>
        </w:rPr>
        <w:t>თაგში გამო</w:t>
      </w:r>
      <w:r w:rsidR="00392187">
        <w:rPr>
          <w:rFonts w:ascii="Sylfaen" w:hAnsi="Sylfaen"/>
          <w:b w:val="0"/>
          <w:i/>
          <w:lang w:val="ka-GE"/>
        </w:rPr>
        <w:softHyphen/>
      </w:r>
      <w:r>
        <w:rPr>
          <w:rFonts w:ascii="Sylfaen" w:hAnsi="Sylfaen"/>
          <w:b w:val="0"/>
          <w:i/>
          <w:lang w:val="ka-GE"/>
        </w:rPr>
        <w:t>იტანს 30 შემთხვევით რიცხვ [0, 30] შუალედიდან.</w:t>
      </w:r>
    </w:p>
    <w:p w14:paraId="024FDEA3" w14:textId="4762B54D" w:rsidR="0003348C" w:rsidRPr="0003348C" w:rsidRDefault="0003348C" w:rsidP="0003348C">
      <w:pPr>
        <w:pStyle w:val="Heading4"/>
        <w:numPr>
          <w:ilvl w:val="0"/>
          <w:numId w:val="5"/>
        </w:numPr>
        <w:spacing w:before="0" w:beforeAutospacing="0" w:after="120" w:afterAutospacing="0" w:line="360" w:lineRule="auto"/>
        <w:ind w:right="150"/>
        <w:jc w:val="both"/>
        <w:rPr>
          <w:rFonts w:ascii="Sylfaen" w:hAnsi="Sylfaen"/>
          <w:b w:val="0"/>
          <w:i/>
        </w:rPr>
      </w:pPr>
      <w:r>
        <w:rPr>
          <w:rFonts w:ascii="Sylfaen" w:hAnsi="Sylfaen"/>
          <w:b w:val="0"/>
          <w:i/>
          <w:lang w:val="ka-GE"/>
        </w:rPr>
        <w:t xml:space="preserve">დაწერეთ ფუნქცია, რომელიც ღილაკზე დაჭერის შედეგად </w:t>
      </w:r>
      <w:r>
        <w:rPr>
          <w:rFonts w:ascii="Sylfaen" w:hAnsi="Sylfaen"/>
          <w:b w:val="0"/>
          <w:i/>
        </w:rPr>
        <w:t xml:space="preserve">div </w:t>
      </w:r>
      <w:r>
        <w:rPr>
          <w:rFonts w:ascii="Sylfaen" w:hAnsi="Sylfaen"/>
          <w:b w:val="0"/>
          <w:i/>
          <w:lang w:val="ka-GE"/>
        </w:rPr>
        <w:t>თაგში გამოიტანს 30 შემთხვევით რიცხვ [</w:t>
      </w:r>
      <w:r>
        <w:rPr>
          <w:rFonts w:ascii="Sylfaen" w:hAnsi="Sylfaen"/>
          <w:b w:val="0"/>
          <w:i/>
        </w:rPr>
        <w:t>a</w:t>
      </w:r>
      <w:r>
        <w:rPr>
          <w:rFonts w:ascii="Sylfaen" w:hAnsi="Sylfaen"/>
          <w:b w:val="0"/>
          <w:i/>
          <w:lang w:val="ka-GE"/>
        </w:rPr>
        <w:t xml:space="preserve">, </w:t>
      </w:r>
      <w:r>
        <w:rPr>
          <w:rFonts w:ascii="Sylfaen" w:hAnsi="Sylfaen"/>
          <w:b w:val="0"/>
          <w:i/>
        </w:rPr>
        <w:t>b</w:t>
      </w:r>
      <w:r>
        <w:rPr>
          <w:rFonts w:ascii="Sylfaen" w:hAnsi="Sylfaen"/>
          <w:b w:val="0"/>
          <w:i/>
          <w:lang w:val="ka-GE"/>
        </w:rPr>
        <w:t>] შუალედიდან</w:t>
      </w:r>
      <w:r>
        <w:rPr>
          <w:rFonts w:ascii="Sylfaen" w:hAnsi="Sylfaen"/>
          <w:b w:val="0"/>
          <w:i/>
        </w:rPr>
        <w:t>, a-</w:t>
      </w:r>
      <w:r>
        <w:rPr>
          <w:rFonts w:ascii="Sylfaen" w:hAnsi="Sylfaen"/>
          <w:b w:val="0"/>
          <w:i/>
          <w:lang w:val="ka-GE"/>
        </w:rPr>
        <w:t xml:space="preserve">ს და </w:t>
      </w:r>
      <w:r>
        <w:rPr>
          <w:rFonts w:ascii="Sylfaen" w:hAnsi="Sylfaen"/>
          <w:b w:val="0"/>
          <w:i/>
        </w:rPr>
        <w:t>b-</w:t>
      </w:r>
      <w:r>
        <w:rPr>
          <w:rFonts w:ascii="Sylfaen" w:hAnsi="Sylfaen"/>
          <w:b w:val="0"/>
          <w:i/>
          <w:lang w:val="ka-GE"/>
        </w:rPr>
        <w:t>ს შეტანა მოახდინეთ ფორმიდან.</w:t>
      </w:r>
    </w:p>
    <w:p w14:paraId="081EB48E" w14:textId="032FE03B" w:rsidR="00C851DB" w:rsidRPr="00C851DB" w:rsidRDefault="00C851DB" w:rsidP="00C851DB">
      <w:pPr>
        <w:pStyle w:val="Heading4"/>
        <w:numPr>
          <w:ilvl w:val="0"/>
          <w:numId w:val="5"/>
        </w:numPr>
        <w:spacing w:before="0" w:beforeAutospacing="0" w:after="120" w:afterAutospacing="0" w:line="360" w:lineRule="auto"/>
        <w:ind w:right="150"/>
        <w:jc w:val="both"/>
        <w:rPr>
          <w:rFonts w:ascii="Sylfaen" w:hAnsi="Sylfaen"/>
          <w:b w:val="0"/>
          <w:i/>
          <w:lang w:val="ka-GE"/>
        </w:rPr>
      </w:pPr>
      <w:r w:rsidRPr="00C851DB">
        <w:rPr>
          <w:rFonts w:ascii="Sylfaen" w:hAnsi="Sylfaen"/>
          <w:b w:val="0"/>
          <w:i/>
          <w:lang w:val="ka-GE"/>
        </w:rPr>
        <w:t xml:space="preserve">შექმენით ფორმა, რომელიც </w:t>
      </w:r>
      <w:r w:rsidR="00C540A2">
        <w:rPr>
          <w:rFonts w:ascii="Sylfaen" w:hAnsi="Sylfaen"/>
          <w:b w:val="0"/>
          <w:i/>
          <w:lang w:val="ka-GE"/>
        </w:rPr>
        <w:t>საშუალებითაც</w:t>
      </w:r>
      <w:r w:rsidRPr="00C851DB">
        <w:rPr>
          <w:rFonts w:ascii="Sylfaen" w:hAnsi="Sylfaen"/>
          <w:b w:val="0"/>
          <w:i/>
          <w:lang w:val="ka-GE"/>
        </w:rPr>
        <w:t xml:space="preserve"> </w:t>
      </w:r>
      <w:r w:rsidR="00C540A2">
        <w:rPr>
          <w:rFonts w:ascii="Sylfaen" w:hAnsi="Sylfaen"/>
          <w:b w:val="0"/>
          <w:i/>
          <w:lang w:val="ka-GE"/>
        </w:rPr>
        <w:t xml:space="preserve">შესაძლებელია </w:t>
      </w:r>
      <w:r w:rsidRPr="00C851DB">
        <w:rPr>
          <w:rFonts w:ascii="Sylfaen" w:hAnsi="Sylfaen"/>
          <w:b w:val="0"/>
          <w:i/>
          <w:lang w:val="ka-GE"/>
        </w:rPr>
        <w:t>ცხრილის სასურ</w:t>
      </w:r>
      <w:r w:rsidR="004072FF">
        <w:rPr>
          <w:rFonts w:ascii="Sylfaen" w:hAnsi="Sylfaen"/>
          <w:b w:val="0"/>
          <w:i/>
          <w:lang w:val="ka-GE"/>
        </w:rPr>
        <w:softHyphen/>
      </w:r>
      <w:r w:rsidRPr="00C851DB">
        <w:rPr>
          <w:rFonts w:ascii="Sylfaen" w:hAnsi="Sylfaen"/>
          <w:b w:val="0"/>
          <w:i/>
          <w:lang w:val="ka-GE"/>
        </w:rPr>
        <w:t>ველი რაოდენობის სვეტები და სტრიქონები</w:t>
      </w:r>
      <w:r w:rsidR="00C540A2">
        <w:rPr>
          <w:rFonts w:ascii="Sylfaen" w:hAnsi="Sylfaen"/>
          <w:b w:val="0"/>
          <w:i/>
          <w:lang w:val="ka-GE"/>
        </w:rPr>
        <w:t>ს არჩევა</w:t>
      </w:r>
      <w:r w:rsidRPr="00C851DB">
        <w:rPr>
          <w:rFonts w:ascii="Sylfaen" w:hAnsi="Sylfaen"/>
          <w:b w:val="0"/>
          <w:i/>
          <w:lang w:val="ka-GE"/>
        </w:rPr>
        <w:t xml:space="preserve">, </w:t>
      </w:r>
      <w:r w:rsidR="00C540A2">
        <w:rPr>
          <w:rFonts w:ascii="Sylfaen" w:hAnsi="Sylfaen"/>
          <w:b w:val="0"/>
          <w:i/>
          <w:lang w:val="ka-GE"/>
        </w:rPr>
        <w:t>ასევე</w:t>
      </w:r>
      <w:r w:rsidRPr="00C851DB">
        <w:rPr>
          <w:rFonts w:ascii="Sylfaen" w:hAnsi="Sylfaen"/>
          <w:b w:val="0"/>
          <w:i/>
          <w:lang w:val="ka-GE"/>
        </w:rPr>
        <w:t xml:space="preserve"> სასურ</w:t>
      </w:r>
      <w:r w:rsidRPr="00C851DB">
        <w:rPr>
          <w:rFonts w:ascii="Sylfaen" w:hAnsi="Sylfaen"/>
          <w:b w:val="0"/>
          <w:i/>
          <w:lang w:val="ka-GE"/>
        </w:rPr>
        <w:softHyphen/>
        <w:t>ველი რაოდენობის ფოტოები</w:t>
      </w:r>
      <w:r w:rsidR="00C540A2">
        <w:rPr>
          <w:rFonts w:ascii="Sylfaen" w:hAnsi="Sylfaen"/>
          <w:b w:val="0"/>
          <w:i/>
          <w:lang w:val="ka-GE"/>
        </w:rPr>
        <w:t>ს არჩევა</w:t>
      </w:r>
      <w:r w:rsidRPr="00C851DB">
        <w:rPr>
          <w:rFonts w:ascii="Sylfaen" w:hAnsi="Sylfaen"/>
          <w:b w:val="0"/>
          <w:i/>
          <w:lang w:val="ka-GE"/>
        </w:rPr>
        <w:t xml:space="preserve">, ღილაკზე </w:t>
      </w:r>
      <w:r w:rsidR="00C540A2">
        <w:rPr>
          <w:rFonts w:ascii="Sylfaen" w:hAnsi="Sylfaen"/>
          <w:b w:val="0"/>
          <w:i/>
          <w:lang w:val="ka-GE"/>
        </w:rPr>
        <w:t>დაჭერისას</w:t>
      </w:r>
      <w:r w:rsidRPr="00C851DB">
        <w:rPr>
          <w:rFonts w:ascii="Sylfaen" w:hAnsi="Sylfaen"/>
          <w:b w:val="0"/>
          <w:i/>
          <w:lang w:val="ka-GE"/>
        </w:rPr>
        <w:t xml:space="preserve"> </w:t>
      </w:r>
      <w:r w:rsidR="00C540A2">
        <w:rPr>
          <w:rFonts w:ascii="Sylfaen" w:hAnsi="Sylfaen"/>
          <w:b w:val="0"/>
          <w:i/>
        </w:rPr>
        <w:t xml:space="preserve">div </w:t>
      </w:r>
      <w:r w:rsidR="00C540A2">
        <w:rPr>
          <w:rFonts w:ascii="Sylfaen" w:hAnsi="Sylfaen"/>
          <w:b w:val="0"/>
          <w:i/>
          <w:lang w:val="ka-GE"/>
        </w:rPr>
        <w:t>თაგში გამოიტანეთ</w:t>
      </w:r>
      <w:r w:rsidRPr="00C851DB">
        <w:rPr>
          <w:rFonts w:ascii="Sylfaen" w:hAnsi="Sylfaen"/>
          <w:b w:val="0"/>
          <w:i/>
          <w:lang w:val="ka-GE"/>
        </w:rPr>
        <w:t xml:space="preserve"> არჩეული რაოდენობის სვეტებისა და სტრიქონების ცხრილი, რომელშიდაც </w:t>
      </w:r>
      <w:r w:rsidRPr="00C851DB">
        <w:rPr>
          <w:rFonts w:ascii="Sylfaen" w:hAnsi="Sylfaen"/>
          <w:b w:val="0"/>
          <w:i/>
          <w:lang w:val="ka-GE"/>
        </w:rPr>
        <w:lastRenderedPageBreak/>
        <w:t>იქნება ჩასმული არჩეული რაოდენობის ფოტოები</w:t>
      </w:r>
      <w:r w:rsidR="00C540A2">
        <w:rPr>
          <w:rFonts w:ascii="Sylfaen" w:hAnsi="Sylfaen"/>
          <w:b w:val="0"/>
          <w:i/>
          <w:lang w:val="ka-GE"/>
        </w:rPr>
        <w:t xml:space="preserve"> (10 ფოტოდან) მონაცემების შეტანის სისწორე შეამოწმეთ პროგრამულად</w:t>
      </w:r>
      <w:r w:rsidRPr="00C851DB">
        <w:rPr>
          <w:rFonts w:ascii="Sylfaen" w:hAnsi="Sylfaen"/>
          <w:b w:val="0"/>
          <w:i/>
          <w:lang w:val="ka-GE"/>
        </w:rPr>
        <w:t>.</w:t>
      </w:r>
    </w:p>
    <w:p w14:paraId="1014B6B1" w14:textId="77777777" w:rsidR="0003348C" w:rsidRPr="003E78B9" w:rsidRDefault="0003348C" w:rsidP="00C851DB">
      <w:pPr>
        <w:pStyle w:val="Heading4"/>
        <w:spacing w:before="0" w:beforeAutospacing="0" w:after="120" w:afterAutospacing="0" w:line="360" w:lineRule="auto"/>
        <w:ind w:left="720" w:right="150"/>
        <w:jc w:val="both"/>
        <w:rPr>
          <w:rFonts w:ascii="Sylfaen" w:hAnsi="Sylfaen"/>
          <w:b w:val="0"/>
          <w:i/>
        </w:rPr>
      </w:pPr>
    </w:p>
    <w:sectPr w:rsidR="0003348C" w:rsidRPr="003E78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4E5689"/>
    <w:multiLevelType w:val="hybridMultilevel"/>
    <w:tmpl w:val="831A1C6A"/>
    <w:lvl w:ilvl="0" w:tplc="78CEDB2A">
      <w:start w:val="1"/>
      <w:numFmt w:val="decimal"/>
      <w:lvlText w:val="%1."/>
      <w:lvlJc w:val="left"/>
      <w:pPr>
        <w:ind w:left="720" w:hanging="360"/>
      </w:pPr>
      <w:rPr>
        <w:rFonts w:ascii="Sylfaen" w:hAnsi="Sylfaen" w:cs="Sylfae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03E74"/>
    <w:multiLevelType w:val="hybridMultilevel"/>
    <w:tmpl w:val="46B4F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23C26"/>
    <w:multiLevelType w:val="multilevel"/>
    <w:tmpl w:val="93BE5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901AE8"/>
    <w:multiLevelType w:val="hybridMultilevel"/>
    <w:tmpl w:val="14C66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3D0211"/>
    <w:multiLevelType w:val="multilevel"/>
    <w:tmpl w:val="ED0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A84427"/>
    <w:multiLevelType w:val="multilevel"/>
    <w:tmpl w:val="9EFA6B40"/>
    <w:lvl w:ilvl="0">
      <w:start w:val="1"/>
      <w:numFmt w:val="decimal"/>
      <w:lvlText w:val="%1."/>
      <w:lvlJc w:val="left"/>
      <w:pPr>
        <w:tabs>
          <w:tab w:val="num" w:pos="5400"/>
        </w:tabs>
        <w:ind w:left="540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9143247">
    <w:abstractNumId w:val="4"/>
  </w:num>
  <w:num w:numId="2" w16cid:durableId="1558323586">
    <w:abstractNumId w:val="5"/>
  </w:num>
  <w:num w:numId="3" w16cid:durableId="1240285261">
    <w:abstractNumId w:val="2"/>
  </w:num>
  <w:num w:numId="4" w16cid:durableId="1302803355">
    <w:abstractNumId w:val="0"/>
  </w:num>
  <w:num w:numId="5" w16cid:durableId="882055803">
    <w:abstractNumId w:val="1"/>
  </w:num>
  <w:num w:numId="6" w16cid:durableId="769547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864"/>
    <w:rsid w:val="00030AD5"/>
    <w:rsid w:val="0003348C"/>
    <w:rsid w:val="000379DF"/>
    <w:rsid w:val="000924AA"/>
    <w:rsid w:val="000B1D86"/>
    <w:rsid w:val="000C06F9"/>
    <w:rsid w:val="000C5D60"/>
    <w:rsid w:val="000E277D"/>
    <w:rsid w:val="000E41C8"/>
    <w:rsid w:val="0010118B"/>
    <w:rsid w:val="00133886"/>
    <w:rsid w:val="00143864"/>
    <w:rsid w:val="00160B96"/>
    <w:rsid w:val="001A36F1"/>
    <w:rsid w:val="001B017E"/>
    <w:rsid w:val="001C0117"/>
    <w:rsid w:val="001E692D"/>
    <w:rsid w:val="001F2079"/>
    <w:rsid w:val="00205126"/>
    <w:rsid w:val="00273F3D"/>
    <w:rsid w:val="002B3C1A"/>
    <w:rsid w:val="002C69AC"/>
    <w:rsid w:val="00332160"/>
    <w:rsid w:val="00363D9D"/>
    <w:rsid w:val="003677B8"/>
    <w:rsid w:val="0037136B"/>
    <w:rsid w:val="00392187"/>
    <w:rsid w:val="003B5148"/>
    <w:rsid w:val="003B6DBA"/>
    <w:rsid w:val="003E78B9"/>
    <w:rsid w:val="00402004"/>
    <w:rsid w:val="004072FF"/>
    <w:rsid w:val="00410248"/>
    <w:rsid w:val="00455C00"/>
    <w:rsid w:val="00467F14"/>
    <w:rsid w:val="004731AE"/>
    <w:rsid w:val="00477D61"/>
    <w:rsid w:val="00480AE6"/>
    <w:rsid w:val="00513F1F"/>
    <w:rsid w:val="005231E3"/>
    <w:rsid w:val="00526960"/>
    <w:rsid w:val="00533845"/>
    <w:rsid w:val="005371CD"/>
    <w:rsid w:val="005775F0"/>
    <w:rsid w:val="00584AF3"/>
    <w:rsid w:val="005B5BDE"/>
    <w:rsid w:val="005B64DF"/>
    <w:rsid w:val="005C6E00"/>
    <w:rsid w:val="005D49B2"/>
    <w:rsid w:val="005E0343"/>
    <w:rsid w:val="005F0933"/>
    <w:rsid w:val="00606E4F"/>
    <w:rsid w:val="00613488"/>
    <w:rsid w:val="00633127"/>
    <w:rsid w:val="006468B8"/>
    <w:rsid w:val="006913A3"/>
    <w:rsid w:val="006F1FB1"/>
    <w:rsid w:val="007573EA"/>
    <w:rsid w:val="00780C9B"/>
    <w:rsid w:val="00792568"/>
    <w:rsid w:val="007F1838"/>
    <w:rsid w:val="008141A3"/>
    <w:rsid w:val="00816CBD"/>
    <w:rsid w:val="008B4EDA"/>
    <w:rsid w:val="008D5999"/>
    <w:rsid w:val="008D7849"/>
    <w:rsid w:val="00937D02"/>
    <w:rsid w:val="009410EF"/>
    <w:rsid w:val="00941FCD"/>
    <w:rsid w:val="009842DA"/>
    <w:rsid w:val="00993A4A"/>
    <w:rsid w:val="009D6960"/>
    <w:rsid w:val="009E778D"/>
    <w:rsid w:val="009F0F1B"/>
    <w:rsid w:val="00A10EEF"/>
    <w:rsid w:val="00A94E18"/>
    <w:rsid w:val="00AA454A"/>
    <w:rsid w:val="00AA4657"/>
    <w:rsid w:val="00B0000E"/>
    <w:rsid w:val="00B05C6C"/>
    <w:rsid w:val="00B572A8"/>
    <w:rsid w:val="00B65493"/>
    <w:rsid w:val="00B676A3"/>
    <w:rsid w:val="00B74A05"/>
    <w:rsid w:val="00BA42AE"/>
    <w:rsid w:val="00BC3487"/>
    <w:rsid w:val="00BC7598"/>
    <w:rsid w:val="00BF5AB4"/>
    <w:rsid w:val="00C12227"/>
    <w:rsid w:val="00C36A0A"/>
    <w:rsid w:val="00C540A2"/>
    <w:rsid w:val="00C66512"/>
    <w:rsid w:val="00C735B0"/>
    <w:rsid w:val="00C80940"/>
    <w:rsid w:val="00C851DB"/>
    <w:rsid w:val="00CA5405"/>
    <w:rsid w:val="00CF05F3"/>
    <w:rsid w:val="00D156DA"/>
    <w:rsid w:val="00D533AB"/>
    <w:rsid w:val="00D54E36"/>
    <w:rsid w:val="00D572ED"/>
    <w:rsid w:val="00D717C4"/>
    <w:rsid w:val="00D90A2A"/>
    <w:rsid w:val="00DB3B5F"/>
    <w:rsid w:val="00DC277D"/>
    <w:rsid w:val="00DE3C84"/>
    <w:rsid w:val="00E01C26"/>
    <w:rsid w:val="00E30770"/>
    <w:rsid w:val="00E46F29"/>
    <w:rsid w:val="00E85274"/>
    <w:rsid w:val="00EA4528"/>
    <w:rsid w:val="00EC22CD"/>
    <w:rsid w:val="00EC601A"/>
    <w:rsid w:val="00EF6C15"/>
    <w:rsid w:val="00F912BB"/>
    <w:rsid w:val="00F945CD"/>
    <w:rsid w:val="00FB5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1945D"/>
  <w15:chartTrackingRefBased/>
  <w15:docId w15:val="{93F4919E-35B5-4D72-B380-0E9D78D2C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4386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4386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3B6DB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572A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7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2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BESO</dc:creator>
  <cp:keywords/>
  <dc:description/>
  <cp:lastModifiedBy>User</cp:lastModifiedBy>
  <cp:revision>114</cp:revision>
  <dcterms:created xsi:type="dcterms:W3CDTF">2016-02-10T16:29:00Z</dcterms:created>
  <dcterms:modified xsi:type="dcterms:W3CDTF">2024-10-30T06:27:00Z</dcterms:modified>
</cp:coreProperties>
</file>