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204F" w14:textId="1D422CD1" w:rsidR="00BE2E94" w:rsidRDefault="00BE2E94" w:rsidP="00BE2E94">
      <w:pPr>
        <w:pStyle w:val="Akapitzlist"/>
        <w:numPr>
          <w:ilvl w:val="0"/>
          <w:numId w:val="1"/>
        </w:numPr>
      </w:pPr>
      <w:r>
        <w:t xml:space="preserve">Klasa abstrakcyjna to klasa, która </w:t>
      </w:r>
      <w:proofErr w:type="spellStart"/>
      <w:r>
        <w:t>pow</w:t>
      </w:r>
      <w:proofErr w:type="spellEnd"/>
    </w:p>
    <w:sectPr w:rsidR="00BE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112E5"/>
    <w:multiLevelType w:val="hybridMultilevel"/>
    <w:tmpl w:val="E026C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E5"/>
    <w:rsid w:val="000531E5"/>
    <w:rsid w:val="00396FFF"/>
    <w:rsid w:val="00966938"/>
    <w:rsid w:val="00A60785"/>
    <w:rsid w:val="00BE2E94"/>
    <w:rsid w:val="00E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F91C"/>
  <w15:chartTrackingRefBased/>
  <w15:docId w15:val="{EBFCFF00-C310-4869-B38F-63E3A88C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31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31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31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31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31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31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31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31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31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31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3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147635</dc:creator>
  <cp:keywords/>
  <dc:description/>
  <cp:lastModifiedBy>Patryk 147635</cp:lastModifiedBy>
  <cp:revision>1</cp:revision>
  <dcterms:created xsi:type="dcterms:W3CDTF">2025-03-22T14:28:00Z</dcterms:created>
  <dcterms:modified xsi:type="dcterms:W3CDTF">2025-03-22T15:33:00Z</dcterms:modified>
</cp:coreProperties>
</file>