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2BDFEA00" w:rsidR="001F2227" w:rsidRPr="00CB3F85" w:rsidRDefault="001F2227" w:rsidP="0058429D">
            <w:pPr>
              <w:pStyle w:val="Title"/>
              <w:jc w:val="both"/>
            </w:pPr>
            <w:r w:rsidRPr="00CB3F85">
              <w:rPr>
                <w:sz w:val="16"/>
              </w:rPr>
              <w:t>This version</w:t>
            </w:r>
            <w:r>
              <w:rPr>
                <w:sz w:val="16"/>
              </w:rPr>
              <w:t xml:space="preserve">: </w:t>
            </w:r>
            <w:r w:rsidR="001672AE">
              <w:rPr>
                <w:sz w:val="16"/>
              </w:rPr>
              <w:t>November</w:t>
            </w:r>
            <w:r w:rsidR="004D6E6A">
              <w:rPr>
                <w:sz w:val="16"/>
              </w:rPr>
              <w:t xml:space="preserve"> </w:t>
            </w:r>
            <w:r w:rsidR="001672AE">
              <w:rPr>
                <w:sz w:val="16"/>
              </w:rPr>
              <w:t>2</w:t>
            </w:r>
            <w:r w:rsidR="005C7734">
              <w:rPr>
                <w:sz w:val="16"/>
              </w:rPr>
              <w:t>9</w:t>
            </w:r>
            <w:r w:rsidR="00382FFD">
              <w:rPr>
                <w:sz w:val="16"/>
              </w:rPr>
              <w:t xml:space="preserve">, </w:t>
            </w:r>
            <w:r w:rsidR="00382FFD" w:rsidRPr="00CB3F85">
              <w:rPr>
                <w:sz w:val="16"/>
              </w:rPr>
              <w:t>20</w:t>
            </w:r>
            <w:r w:rsidR="001672AE">
              <w:rPr>
                <w:sz w:val="16"/>
              </w:rPr>
              <w:t>22</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675742A"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9:25-10:40 am (McNair </w:t>
      </w:r>
      <w:r w:rsidR="00EF7B5A">
        <w:rPr>
          <w:rFonts w:ascii="Times New Roman" w:hAnsi="Times New Roman" w:cs="Times New Roman"/>
          <w:szCs w:val="22"/>
        </w:rPr>
        <w:t xml:space="preserve">Room </w:t>
      </w:r>
      <w:r>
        <w:rPr>
          <w:rFonts w:ascii="Times New Roman" w:hAnsi="Times New Roman" w:cs="Times New Roman"/>
          <w:szCs w:val="22"/>
        </w:rPr>
        <w:t>TBD)</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alternate times</w:t>
      </w:r>
      <w:r w:rsidR="00BF37C1">
        <w:rPr>
          <w:rFonts w:ascii="Times New Roman" w:hAnsi="Times New Roman" w:cs="Times New Roman"/>
          <w:szCs w:val="22"/>
        </w:rPr>
        <w:t>, but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at the course’s </w:t>
      </w:r>
      <w:hyperlink r:id="rId12" w:history="1">
        <w:r w:rsidRPr="004301A2">
          <w:rPr>
            <w:rStyle w:val="Hyperlink"/>
            <w:rFonts w:ascii="Times New Roman" w:hAnsi="Times New Roman"/>
          </w:rPr>
          <w:t>code binde</w:t>
        </w:r>
        <w:r w:rsidRPr="004301A2">
          <w:rPr>
            <w:rStyle w:val="Hyperlink"/>
            <w:rFonts w:ascii="Times New Roman" w:hAnsi="Times New Roman"/>
          </w:rPr>
          <w:t>r</w:t>
        </w:r>
        <w:r w:rsidRPr="004301A2">
          <w:rPr>
            <w:rStyle w:val="Hyperlink"/>
            <w:rFonts w:ascii="Times New Roman" w:hAnsi="Times New Roman"/>
          </w:rPr>
          <w:t xml:space="preserve">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w:t>
        </w:r>
        <w:r w:rsidR="00070224" w:rsidRPr="00070224">
          <w:rPr>
            <w:rStyle w:val="Hyperlink"/>
            <w:rFonts w:ascii="Times New Roman" w:hAnsi="Times New Roman"/>
          </w:rPr>
          <w:t>s</w:t>
        </w:r>
        <w:r w:rsidR="00070224" w:rsidRPr="00070224">
          <w:rPr>
            <w:rStyle w:val="Hyperlink"/>
            <w:rFonts w:ascii="Times New Roman" w:hAnsi="Times New Roman"/>
          </w:rPr>
          <w:t>ite</w:t>
        </w:r>
      </w:hyperlink>
      <w:r w:rsidR="00070224">
        <w:rPr>
          <w:rFonts w:ascii="Times New Roman" w:hAnsi="Times New Roman"/>
        </w:rPr>
        <w:t xml:space="preserve"> that demonstrates a number of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7E127B08"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10 of 11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r w:rsidR="00C87646">
        <w:rPr>
          <w:rFonts w:ascii="Times New Roman" w:hAnsi="Times New Roman" w:cs="Times New Roman"/>
          <w:szCs w:val="22"/>
        </w:rPr>
        <w:t>clarify</w:t>
      </w:r>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C87646">
        <w:rPr>
          <w:rFonts w:ascii="Times New Roman" w:hAnsi="Times New Roman" w:cs="Times New Roman"/>
          <w:szCs w:val="22"/>
        </w:rPr>
        <w:t>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5"/>
        <w:gridCol w:w="4297"/>
        <w:gridCol w:w="1671"/>
        <w:gridCol w:w="1671"/>
      </w:tblGrid>
      <w:tr w:rsidR="00722A7E" w:rsidRPr="006E4ECF" w14:paraId="36DEEEFA" w14:textId="69781FEF" w:rsidTr="00FC22AD">
        <w:trPr>
          <w:trHeight w:val="521"/>
          <w:jc w:val="center"/>
        </w:trPr>
        <w:tc>
          <w:tcPr>
            <w:tcW w:w="461"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1"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2"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FC22AD">
        <w:trPr>
          <w:trHeight w:val="576"/>
          <w:jc w:val="center"/>
        </w:trPr>
        <w:tc>
          <w:tcPr>
            <w:tcW w:w="461"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1"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5F499857" w14:textId="77777777" w:rsidR="00722A7E" w:rsidRDefault="00722A7E" w:rsidP="00722A7E">
            <w:pPr>
              <w:rPr>
                <w:rFonts w:ascii="Times New Roman" w:hAnsi="Times New Roman" w:cs="Times New Roman"/>
                <w:sz w:val="20"/>
              </w:rPr>
            </w:pPr>
            <w:r w:rsidRPr="00FC22AD">
              <w:rPr>
                <w:rFonts w:ascii="Times New Roman" w:hAnsi="Times New Roman" w:cs="Times New Roman"/>
                <w:sz w:val="20"/>
              </w:rPr>
              <w:t>BBCX Appendix</w:t>
            </w:r>
          </w:p>
          <w:p w14:paraId="2F2D34A0" w14:textId="05925A9A" w:rsidR="00BF51CF" w:rsidRPr="00BF51CF" w:rsidRDefault="00BF51CF" w:rsidP="00722A7E">
            <w:pPr>
              <w:rPr>
                <w:rFonts w:ascii="Times New Roman" w:hAnsi="Times New Roman" w:cs="Times New Roman"/>
                <w:iCs/>
                <w:sz w:val="20"/>
              </w:rPr>
            </w:pPr>
            <w:r>
              <w:rPr>
                <w:rFonts w:ascii="Times New Roman" w:hAnsi="Times New Roman" w:cs="Times New Roman"/>
                <w:iCs/>
                <w:sz w:val="20"/>
              </w:rPr>
              <w:t>BKM 14</w:t>
            </w:r>
          </w:p>
        </w:tc>
        <w:tc>
          <w:tcPr>
            <w:tcW w:w="892"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FC22AD">
        <w:trPr>
          <w:trHeight w:val="576"/>
          <w:jc w:val="center"/>
        </w:trPr>
        <w:tc>
          <w:tcPr>
            <w:tcW w:w="461"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1"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FC22AD" w:rsidRDefault="00FC22AD" w:rsidP="00722A7E">
            <w:pPr>
              <w:rPr>
                <w:rFonts w:ascii="Times New Roman" w:hAnsi="Times New Roman" w:cs="Times New Roman"/>
                <w:iCs/>
                <w:sz w:val="20"/>
              </w:rPr>
            </w:pPr>
            <w:r w:rsidRPr="00FC22AD">
              <w:rPr>
                <w:rFonts w:ascii="Times New Roman" w:hAnsi="Times New Roman" w:cs="Times New Roman"/>
                <w:iCs/>
                <w:sz w:val="20"/>
              </w:rPr>
              <w:t>BBCX 1</w:t>
            </w:r>
          </w:p>
        </w:tc>
        <w:tc>
          <w:tcPr>
            <w:tcW w:w="892"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FC22AD">
        <w:trPr>
          <w:trHeight w:val="576"/>
          <w:jc w:val="center"/>
        </w:trPr>
        <w:tc>
          <w:tcPr>
            <w:tcW w:w="461"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1"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4E8DD22B" w14:textId="77777777" w:rsidR="00722A7E" w:rsidRDefault="00722A7E" w:rsidP="004B1ED2">
            <w:pPr>
              <w:rPr>
                <w:rFonts w:ascii="Times New Roman" w:hAnsi="Times New Roman" w:cs="Times New Roman"/>
                <w:sz w:val="20"/>
              </w:rPr>
            </w:pPr>
            <w:r>
              <w:rPr>
                <w:rFonts w:ascii="Times New Roman" w:hAnsi="Times New Roman" w:cs="Times New Roman"/>
                <w:sz w:val="20"/>
              </w:rPr>
              <w:t>Calculating returns</w:t>
            </w:r>
          </w:p>
          <w:p w14:paraId="3A8F0B9B" w14:textId="0C08E15C" w:rsidR="00057B05" w:rsidRPr="006E4ECF" w:rsidRDefault="00057B05" w:rsidP="004B1ED2">
            <w:pPr>
              <w:rPr>
                <w:rFonts w:ascii="Times New Roman" w:hAnsi="Times New Roman" w:cs="Times New Roman"/>
                <w:sz w:val="20"/>
              </w:rPr>
            </w:pPr>
            <w:r>
              <w:rPr>
                <w:rFonts w:ascii="Times New Roman" w:hAnsi="Times New Roman" w:cs="Times New Roman"/>
                <w:sz w:val="20"/>
              </w:rPr>
              <w:t>Fetching data</w:t>
            </w:r>
          </w:p>
        </w:tc>
        <w:tc>
          <w:tcPr>
            <w:tcW w:w="892" w:type="pct"/>
          </w:tcPr>
          <w:p w14:paraId="1BAB94F4" w14:textId="0D78CFEE" w:rsidR="00722A7E" w:rsidRPr="00FC22AD" w:rsidRDefault="00BF51CF" w:rsidP="00722A7E">
            <w:pPr>
              <w:rPr>
                <w:rFonts w:ascii="Times New Roman" w:hAnsi="Times New Roman" w:cs="Times New Roman"/>
                <w:iCs/>
              </w:rPr>
            </w:pPr>
            <w:r>
              <w:rPr>
                <w:rFonts w:ascii="Times New Roman" w:hAnsi="Times New Roman" w:cs="Times New Roman"/>
                <w:iCs/>
              </w:rPr>
              <w:t>BKM 5</w:t>
            </w:r>
          </w:p>
        </w:tc>
        <w:tc>
          <w:tcPr>
            <w:tcW w:w="892" w:type="pct"/>
          </w:tcPr>
          <w:p w14:paraId="314B2E7A" w14:textId="64CE0FFB" w:rsidR="00722A7E" w:rsidRPr="00C4264F" w:rsidRDefault="00722A7E" w:rsidP="00722A7E">
            <w:pPr>
              <w:rPr>
                <w:rFonts w:ascii="Times New Roman" w:hAnsi="Times New Roman" w:cs="Times New Roman"/>
                <w:sz w:val="20"/>
              </w:rPr>
            </w:pPr>
            <w:r>
              <w:rPr>
                <w:rFonts w:ascii="Times New Roman" w:hAnsi="Times New Roman" w:cs="Times New Roman"/>
                <w:sz w:val="20"/>
              </w:rPr>
              <w:t>PS 1</w:t>
            </w:r>
          </w:p>
        </w:tc>
      </w:tr>
      <w:tr w:rsidR="00722A7E" w:rsidRPr="006E4ECF" w14:paraId="2A3F74B7" w14:textId="2C42BC36" w:rsidTr="00FC22AD">
        <w:trPr>
          <w:trHeight w:val="576"/>
          <w:jc w:val="center"/>
        </w:trPr>
        <w:tc>
          <w:tcPr>
            <w:tcW w:w="461" w:type="pct"/>
            <w:vAlign w:val="center"/>
          </w:tcPr>
          <w:p w14:paraId="2461D5F1" w14:textId="632515EA" w:rsidR="00722A7E" w:rsidRDefault="00722A7E" w:rsidP="00722A7E">
            <w:pPr>
              <w:jc w:val="center"/>
              <w:rPr>
                <w:rFonts w:ascii="Times New Roman" w:hAnsi="Times New Roman" w:cs="Times New Roman"/>
                <w:sz w:val="20"/>
              </w:rPr>
            </w:pPr>
            <w:r>
              <w:rPr>
                <w:rFonts w:ascii="Times New Roman" w:hAnsi="Times New Roman" w:cs="Times New Roman"/>
                <w:sz w:val="20"/>
              </w:rPr>
              <w:t>4</w:t>
            </w:r>
          </w:p>
        </w:tc>
        <w:tc>
          <w:tcPr>
            <w:tcW w:w="461" w:type="pct"/>
            <w:vAlign w:val="center"/>
          </w:tcPr>
          <w:p w14:paraId="2200EAEC" w14:textId="6905F3A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5E1D24B8" w14:textId="77777777" w:rsidR="00722A7E" w:rsidRPr="004B1ED2" w:rsidRDefault="00C87646"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Asset Classes</w:t>
            </w:r>
          </w:p>
          <w:p w14:paraId="46658BDF" w14:textId="7F9096F8" w:rsidR="00C87646" w:rsidRPr="00C87646" w:rsidRDefault="00C87646" w:rsidP="004B1ED2">
            <w:pPr>
              <w:rPr>
                <w:rFonts w:ascii="Times New Roman" w:hAnsi="Times New Roman" w:cs="Times New Roman"/>
                <w:sz w:val="20"/>
              </w:rPr>
            </w:pPr>
            <w:r>
              <w:rPr>
                <w:rFonts w:ascii="Times New Roman" w:hAnsi="Times New Roman" w:cs="Times New Roman"/>
                <w:sz w:val="20"/>
              </w:rPr>
              <w:t>Equity Markets</w:t>
            </w:r>
          </w:p>
        </w:tc>
        <w:tc>
          <w:tcPr>
            <w:tcW w:w="892" w:type="pct"/>
          </w:tcPr>
          <w:p w14:paraId="4CE5E2ED" w14:textId="3C83627D" w:rsidR="00722A7E" w:rsidRPr="00FC22AD" w:rsidRDefault="00FC22AD" w:rsidP="00722A7E">
            <w:pPr>
              <w:rPr>
                <w:rFonts w:ascii="Times New Roman" w:hAnsi="Times New Roman" w:cs="Times New Roman"/>
              </w:rPr>
            </w:pPr>
            <w:r w:rsidRPr="00FC22AD">
              <w:rPr>
                <w:rFonts w:ascii="Times New Roman" w:hAnsi="Times New Roman" w:cs="Times New Roman"/>
              </w:rPr>
              <w:t>BKM 2</w:t>
            </w:r>
            <w:r>
              <w:rPr>
                <w:rFonts w:ascii="Times New Roman" w:hAnsi="Times New Roman" w:cs="Times New Roman"/>
              </w:rPr>
              <w:t>,</w:t>
            </w:r>
            <w:r w:rsidRPr="00FC22AD">
              <w:rPr>
                <w:rFonts w:ascii="Times New Roman" w:hAnsi="Times New Roman" w:cs="Times New Roman"/>
              </w:rPr>
              <w:t>4</w:t>
            </w:r>
          </w:p>
        </w:tc>
        <w:tc>
          <w:tcPr>
            <w:tcW w:w="892" w:type="pct"/>
          </w:tcPr>
          <w:p w14:paraId="173B3ECF" w14:textId="77777777" w:rsidR="00722A7E" w:rsidRPr="00C4264F" w:rsidRDefault="00722A7E" w:rsidP="00722A7E">
            <w:pPr>
              <w:rPr>
                <w:rFonts w:ascii="Times New Roman" w:hAnsi="Times New Roman" w:cs="Times New Roman"/>
                <w:sz w:val="20"/>
              </w:rPr>
            </w:pPr>
          </w:p>
        </w:tc>
      </w:tr>
      <w:tr w:rsidR="00722A7E" w:rsidRPr="006E4ECF" w14:paraId="3886776E" w14:textId="56E540D9" w:rsidTr="00FC22AD">
        <w:trPr>
          <w:trHeight w:val="576"/>
          <w:jc w:val="center"/>
        </w:trPr>
        <w:tc>
          <w:tcPr>
            <w:tcW w:w="461" w:type="pct"/>
            <w:vAlign w:val="center"/>
          </w:tcPr>
          <w:p w14:paraId="74987D68" w14:textId="20C6AA0C" w:rsidR="00722A7E" w:rsidRDefault="00722A7E" w:rsidP="00722A7E">
            <w:pPr>
              <w:jc w:val="center"/>
              <w:rPr>
                <w:rFonts w:ascii="Times New Roman" w:hAnsi="Times New Roman" w:cs="Times New Roman"/>
                <w:sz w:val="20"/>
              </w:rPr>
            </w:pPr>
            <w:r>
              <w:rPr>
                <w:rFonts w:ascii="Times New Roman" w:hAnsi="Times New Roman" w:cs="Times New Roman"/>
                <w:sz w:val="20"/>
              </w:rPr>
              <w:t>5</w:t>
            </w:r>
          </w:p>
        </w:tc>
        <w:tc>
          <w:tcPr>
            <w:tcW w:w="461" w:type="pct"/>
            <w:vAlign w:val="center"/>
          </w:tcPr>
          <w:p w14:paraId="5F6D696B" w14:textId="58594AD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0A786BBD" w:rsidR="00722A7E" w:rsidRPr="006E4ECF" w:rsidRDefault="00C87646" w:rsidP="004B1ED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3A25003A" w14:textId="77777777" w:rsidR="00722A7E" w:rsidRPr="00FC22AD" w:rsidRDefault="00722A7E" w:rsidP="00722A7E">
            <w:pPr>
              <w:rPr>
                <w:rFonts w:ascii="Times New Roman" w:hAnsi="Times New Roman" w:cs="Times New Roman"/>
                <w:i/>
              </w:rPr>
            </w:pPr>
          </w:p>
        </w:tc>
        <w:tc>
          <w:tcPr>
            <w:tcW w:w="892" w:type="pct"/>
          </w:tcPr>
          <w:p w14:paraId="33F5A0C5" w14:textId="48691D5E" w:rsidR="00722A7E" w:rsidRPr="00C4264F" w:rsidRDefault="00722A7E" w:rsidP="00722A7E">
            <w:pPr>
              <w:rPr>
                <w:rFonts w:ascii="Times New Roman" w:hAnsi="Times New Roman" w:cs="Times New Roman"/>
                <w:sz w:val="20"/>
              </w:rPr>
            </w:pPr>
            <w:r>
              <w:rPr>
                <w:rFonts w:ascii="Times New Roman" w:hAnsi="Times New Roman" w:cs="Times New Roman"/>
                <w:sz w:val="20"/>
              </w:rPr>
              <w:t>PS 2</w:t>
            </w:r>
          </w:p>
        </w:tc>
      </w:tr>
      <w:tr w:rsidR="00722A7E" w:rsidRPr="006E4ECF" w14:paraId="0B6BD984" w14:textId="71257A88" w:rsidTr="00FC22AD">
        <w:trPr>
          <w:trHeight w:val="576"/>
          <w:jc w:val="center"/>
        </w:trPr>
        <w:tc>
          <w:tcPr>
            <w:tcW w:w="461" w:type="pct"/>
            <w:vAlign w:val="center"/>
          </w:tcPr>
          <w:p w14:paraId="127160DB" w14:textId="00764164" w:rsidR="00722A7E" w:rsidRDefault="00722A7E" w:rsidP="00722A7E">
            <w:pPr>
              <w:jc w:val="center"/>
              <w:rPr>
                <w:rFonts w:ascii="Times New Roman" w:hAnsi="Times New Roman" w:cs="Times New Roman"/>
                <w:sz w:val="20"/>
              </w:rPr>
            </w:pPr>
            <w:r>
              <w:rPr>
                <w:rFonts w:ascii="Times New Roman" w:hAnsi="Times New Roman" w:cs="Times New Roman"/>
                <w:sz w:val="20"/>
              </w:rPr>
              <w:t>6</w:t>
            </w:r>
          </w:p>
        </w:tc>
        <w:tc>
          <w:tcPr>
            <w:tcW w:w="461" w:type="pct"/>
            <w:vAlign w:val="center"/>
          </w:tcPr>
          <w:p w14:paraId="19A07FF2" w14:textId="190FE92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287D390A" w14:textId="77777777" w:rsidR="00722A7E" w:rsidRPr="004B1ED2" w:rsidRDefault="00C87646"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Trading Securities</w:t>
            </w:r>
          </w:p>
          <w:p w14:paraId="5654B9FB" w14:textId="2E2BC3DC" w:rsidR="00C87646" w:rsidRPr="00C87646" w:rsidRDefault="00C87646" w:rsidP="004B1ED2">
            <w:pPr>
              <w:rPr>
                <w:rFonts w:ascii="Times New Roman" w:hAnsi="Times New Roman" w:cs="Times New Roman"/>
                <w:sz w:val="20"/>
              </w:rPr>
            </w:pPr>
            <w:r>
              <w:rPr>
                <w:rFonts w:ascii="Times New Roman" w:hAnsi="Times New Roman" w:cs="Times New Roman"/>
                <w:sz w:val="20"/>
              </w:rPr>
              <w:t>Market Structure + Participants</w:t>
            </w:r>
          </w:p>
        </w:tc>
        <w:tc>
          <w:tcPr>
            <w:tcW w:w="892" w:type="pct"/>
          </w:tcPr>
          <w:p w14:paraId="57CDC0D7" w14:textId="65B1575C" w:rsidR="00722A7E" w:rsidRPr="00FC22AD" w:rsidRDefault="00FC22AD" w:rsidP="00722A7E">
            <w:pPr>
              <w:rPr>
                <w:rFonts w:ascii="Times New Roman" w:hAnsi="Times New Roman" w:cs="Times New Roman"/>
                <w:sz w:val="20"/>
              </w:rPr>
            </w:pPr>
            <w:r w:rsidRPr="00FC22AD">
              <w:rPr>
                <w:rFonts w:ascii="Times New Roman" w:hAnsi="Times New Roman" w:cs="Times New Roman"/>
                <w:sz w:val="20"/>
              </w:rPr>
              <w:t>BKM 3</w:t>
            </w:r>
          </w:p>
        </w:tc>
        <w:tc>
          <w:tcPr>
            <w:tcW w:w="892" w:type="pct"/>
          </w:tcPr>
          <w:p w14:paraId="45DAB2DC" w14:textId="77777777" w:rsidR="00722A7E" w:rsidRDefault="00722A7E" w:rsidP="00722A7E">
            <w:pPr>
              <w:rPr>
                <w:rFonts w:ascii="Times New Roman" w:hAnsi="Times New Roman" w:cs="Times New Roman"/>
                <w:sz w:val="20"/>
              </w:rPr>
            </w:pPr>
          </w:p>
        </w:tc>
      </w:tr>
      <w:tr w:rsidR="00722A7E" w:rsidRPr="006E4ECF" w14:paraId="532F6F98" w14:textId="720C7AB6" w:rsidTr="00FC22AD">
        <w:trPr>
          <w:trHeight w:val="576"/>
          <w:jc w:val="center"/>
        </w:trPr>
        <w:tc>
          <w:tcPr>
            <w:tcW w:w="461" w:type="pct"/>
            <w:vAlign w:val="center"/>
          </w:tcPr>
          <w:p w14:paraId="0CA6EB85" w14:textId="53B74130" w:rsidR="00722A7E" w:rsidRDefault="00722A7E" w:rsidP="00722A7E">
            <w:pPr>
              <w:jc w:val="center"/>
              <w:rPr>
                <w:rFonts w:ascii="Times New Roman" w:hAnsi="Times New Roman" w:cs="Times New Roman"/>
                <w:sz w:val="20"/>
              </w:rPr>
            </w:pPr>
            <w:r>
              <w:rPr>
                <w:rFonts w:ascii="Times New Roman" w:hAnsi="Times New Roman" w:cs="Times New Roman"/>
                <w:sz w:val="20"/>
              </w:rPr>
              <w:t>7</w:t>
            </w:r>
          </w:p>
        </w:tc>
        <w:tc>
          <w:tcPr>
            <w:tcW w:w="461" w:type="pct"/>
            <w:vAlign w:val="center"/>
          </w:tcPr>
          <w:p w14:paraId="43845586" w14:textId="229D6E8D"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Pr>
                <w:rFonts w:ascii="Times New Roman" w:hAnsi="Times New Roman" w:cs="Times New Roman"/>
                <w:sz w:val="20"/>
              </w:rPr>
              <w:t>31</w:t>
            </w:r>
          </w:p>
        </w:tc>
        <w:tc>
          <w:tcPr>
            <w:tcW w:w="2293" w:type="pct"/>
            <w:vAlign w:val="center"/>
          </w:tcPr>
          <w:p w14:paraId="7ADF09CE" w14:textId="54BD737F" w:rsidR="00722A7E" w:rsidRPr="00877CA8" w:rsidRDefault="00C87646" w:rsidP="004B1ED2">
            <w:pPr>
              <w:rPr>
                <w:rFonts w:ascii="Times New Roman" w:hAnsi="Times New Roman" w:cs="Times New Roman"/>
                <w:iCs/>
                <w:sz w:val="20"/>
              </w:rPr>
            </w:pPr>
            <w:r>
              <w:rPr>
                <w:rFonts w:ascii="Times New Roman" w:hAnsi="Times New Roman" w:cs="Times New Roman"/>
                <w:iCs/>
                <w:sz w:val="20"/>
              </w:rPr>
              <w:t>Leverage + Margin</w:t>
            </w:r>
          </w:p>
        </w:tc>
        <w:tc>
          <w:tcPr>
            <w:tcW w:w="892" w:type="pct"/>
          </w:tcPr>
          <w:p w14:paraId="59880B89" w14:textId="34C945DA" w:rsidR="00722A7E" w:rsidRPr="00FC22AD" w:rsidRDefault="00722A7E" w:rsidP="00722A7E">
            <w:pPr>
              <w:rPr>
                <w:rFonts w:ascii="Times New Roman" w:hAnsi="Times New Roman" w:cs="Times New Roman"/>
                <w:sz w:val="20"/>
              </w:rPr>
            </w:pPr>
          </w:p>
        </w:tc>
        <w:tc>
          <w:tcPr>
            <w:tcW w:w="892" w:type="pct"/>
          </w:tcPr>
          <w:p w14:paraId="63CC7B52" w14:textId="0C16F4B1" w:rsidR="00722A7E" w:rsidRPr="00C967FA" w:rsidRDefault="00722A7E" w:rsidP="00722A7E">
            <w:pPr>
              <w:rPr>
                <w:rFonts w:ascii="Times New Roman" w:hAnsi="Times New Roman" w:cs="Times New Roman"/>
                <w:sz w:val="20"/>
              </w:rPr>
            </w:pPr>
            <w:r>
              <w:rPr>
                <w:rFonts w:ascii="Times New Roman" w:hAnsi="Times New Roman" w:cs="Times New Roman"/>
                <w:sz w:val="20"/>
              </w:rPr>
              <w:t xml:space="preserve">PS </w:t>
            </w:r>
            <w:r>
              <w:rPr>
                <w:rFonts w:ascii="Times New Roman" w:hAnsi="Times New Roman" w:cs="Times New Roman"/>
                <w:sz w:val="20"/>
              </w:rPr>
              <w:t>3</w:t>
            </w:r>
          </w:p>
        </w:tc>
      </w:tr>
      <w:tr w:rsidR="00722A7E" w:rsidRPr="006E4ECF" w14:paraId="743698A9" w14:textId="77777777" w:rsidTr="00FC22AD">
        <w:trPr>
          <w:trHeight w:val="576"/>
          <w:jc w:val="center"/>
        </w:trPr>
        <w:tc>
          <w:tcPr>
            <w:tcW w:w="461" w:type="pct"/>
            <w:vAlign w:val="center"/>
          </w:tcPr>
          <w:p w14:paraId="4F760687" w14:textId="384CC08E" w:rsidR="00722A7E" w:rsidRDefault="00722A7E" w:rsidP="00722A7E">
            <w:pPr>
              <w:jc w:val="center"/>
              <w:rPr>
                <w:rFonts w:ascii="Times New Roman" w:hAnsi="Times New Roman" w:cs="Times New Roman"/>
                <w:sz w:val="20"/>
              </w:rPr>
            </w:pPr>
            <w:r>
              <w:rPr>
                <w:rFonts w:ascii="Times New Roman" w:hAnsi="Times New Roman" w:cs="Times New Roman"/>
                <w:sz w:val="20"/>
              </w:rPr>
              <w:t>8</w:t>
            </w:r>
          </w:p>
        </w:tc>
        <w:tc>
          <w:tcPr>
            <w:tcW w:w="461" w:type="pct"/>
            <w:vAlign w:val="center"/>
          </w:tcPr>
          <w:p w14:paraId="50265074" w14:textId="7AA60E0D" w:rsidR="00722A7E" w:rsidRDefault="00722A7E" w:rsidP="00722A7E">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58FDAEE4" w14:textId="5B1D5A4D" w:rsidR="00722A7E" w:rsidRDefault="00C87646" w:rsidP="004B1ED2">
            <w:pPr>
              <w:rPr>
                <w:rFonts w:ascii="Times New Roman" w:hAnsi="Times New Roman" w:cs="Times New Roman"/>
                <w:sz w:val="20"/>
              </w:rPr>
            </w:pPr>
            <w:r>
              <w:rPr>
                <w:rFonts w:ascii="Times New Roman" w:hAnsi="Times New Roman" w:cs="Times New Roman"/>
                <w:sz w:val="20"/>
              </w:rPr>
              <w:t>Short-selling</w:t>
            </w:r>
          </w:p>
        </w:tc>
        <w:tc>
          <w:tcPr>
            <w:tcW w:w="892" w:type="pct"/>
          </w:tcPr>
          <w:p w14:paraId="172B34D3" w14:textId="77777777" w:rsidR="00722A7E" w:rsidRPr="00FC22AD" w:rsidRDefault="00722A7E" w:rsidP="00722A7E">
            <w:pPr>
              <w:rPr>
                <w:rFonts w:ascii="Times New Roman" w:hAnsi="Times New Roman" w:cs="Times New Roman"/>
                <w:sz w:val="20"/>
              </w:rPr>
            </w:pPr>
          </w:p>
        </w:tc>
        <w:tc>
          <w:tcPr>
            <w:tcW w:w="892" w:type="pct"/>
          </w:tcPr>
          <w:p w14:paraId="6F964DE1" w14:textId="77777777" w:rsidR="00722A7E" w:rsidRPr="00C967FA" w:rsidRDefault="00722A7E" w:rsidP="00722A7E">
            <w:pPr>
              <w:rPr>
                <w:rFonts w:ascii="Times New Roman" w:hAnsi="Times New Roman" w:cs="Times New Roman"/>
                <w:sz w:val="20"/>
              </w:rPr>
            </w:pPr>
          </w:p>
        </w:tc>
      </w:tr>
      <w:tr w:rsidR="004B1ED2" w:rsidRPr="006E4ECF" w14:paraId="66C8760A" w14:textId="77777777" w:rsidTr="00FC22AD">
        <w:trPr>
          <w:trHeight w:val="576"/>
          <w:jc w:val="center"/>
        </w:trPr>
        <w:tc>
          <w:tcPr>
            <w:tcW w:w="461" w:type="pct"/>
            <w:vAlign w:val="center"/>
          </w:tcPr>
          <w:p w14:paraId="5F212B53" w14:textId="7383DF06" w:rsidR="004B1ED2" w:rsidRDefault="004B1ED2" w:rsidP="004B1ED2">
            <w:pPr>
              <w:jc w:val="center"/>
              <w:rPr>
                <w:rFonts w:ascii="Times New Roman" w:hAnsi="Times New Roman" w:cs="Times New Roman"/>
                <w:sz w:val="20"/>
              </w:rPr>
            </w:pPr>
            <w:r>
              <w:rPr>
                <w:rFonts w:ascii="Times New Roman" w:hAnsi="Times New Roman" w:cs="Times New Roman"/>
                <w:sz w:val="20"/>
              </w:rPr>
              <w:t>9</w:t>
            </w:r>
          </w:p>
        </w:tc>
        <w:tc>
          <w:tcPr>
            <w:tcW w:w="461" w:type="pct"/>
            <w:vAlign w:val="center"/>
          </w:tcPr>
          <w:p w14:paraId="157C3D8E" w14:textId="7DE541FB" w:rsidR="004B1ED2" w:rsidRDefault="004B1ED2" w:rsidP="004B1ED2">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592A55CE" w14:textId="0FE5C9E5" w:rsidR="004B1ED2" w:rsidRPr="004B1ED2" w:rsidRDefault="004B1ED2" w:rsidP="000034E8">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FB0C3C9" w14:textId="1E10F824" w:rsidR="004B1ED2" w:rsidRDefault="004B1ED2" w:rsidP="004B1ED2">
            <w:pPr>
              <w:rPr>
                <w:rFonts w:ascii="Times New Roman" w:hAnsi="Times New Roman" w:cs="Times New Roman"/>
                <w:sz w:val="20"/>
              </w:rPr>
            </w:pPr>
            <w:r>
              <w:rPr>
                <w:rFonts w:ascii="Times New Roman" w:hAnsi="Times New Roman" w:cs="Times New Roman"/>
                <w:sz w:val="20"/>
              </w:rPr>
              <w:t>Diversification</w:t>
            </w:r>
          </w:p>
        </w:tc>
        <w:tc>
          <w:tcPr>
            <w:tcW w:w="892" w:type="pct"/>
          </w:tcPr>
          <w:p w14:paraId="1057F4B5" w14:textId="77777777" w:rsidR="004B1ED2" w:rsidRDefault="00BF51CF" w:rsidP="004B1ED2">
            <w:pPr>
              <w:rPr>
                <w:rFonts w:ascii="Times New Roman" w:hAnsi="Times New Roman" w:cs="Times New Roman"/>
                <w:sz w:val="20"/>
              </w:rPr>
            </w:pPr>
            <w:r>
              <w:rPr>
                <w:rFonts w:ascii="Times New Roman" w:hAnsi="Times New Roman" w:cs="Times New Roman"/>
                <w:sz w:val="20"/>
              </w:rPr>
              <w:t>BBCX 2</w:t>
            </w:r>
          </w:p>
          <w:p w14:paraId="5B53A9DE" w14:textId="2FADBD96" w:rsidR="00BF51CF" w:rsidRPr="00FC22AD" w:rsidRDefault="00BF51CF" w:rsidP="004B1ED2">
            <w:pPr>
              <w:rPr>
                <w:rFonts w:ascii="Times New Roman" w:hAnsi="Times New Roman" w:cs="Times New Roman"/>
                <w:sz w:val="20"/>
              </w:rPr>
            </w:pPr>
            <w:r>
              <w:rPr>
                <w:rFonts w:ascii="Times New Roman" w:hAnsi="Times New Roman" w:cs="Times New Roman"/>
                <w:sz w:val="20"/>
              </w:rPr>
              <w:t>BKM 6</w:t>
            </w:r>
          </w:p>
        </w:tc>
        <w:tc>
          <w:tcPr>
            <w:tcW w:w="892" w:type="pct"/>
          </w:tcPr>
          <w:p w14:paraId="33A89E2A" w14:textId="1F7C580D" w:rsidR="004B1ED2" w:rsidRPr="00C967FA" w:rsidRDefault="004B1ED2" w:rsidP="004B1ED2">
            <w:pPr>
              <w:rPr>
                <w:rFonts w:ascii="Times New Roman" w:hAnsi="Times New Roman" w:cs="Times New Roman"/>
                <w:sz w:val="20"/>
              </w:rPr>
            </w:pPr>
            <w:r>
              <w:rPr>
                <w:rFonts w:ascii="Times New Roman" w:hAnsi="Times New Roman" w:cs="Times New Roman"/>
                <w:sz w:val="20"/>
              </w:rPr>
              <w:t>PS 4</w:t>
            </w:r>
          </w:p>
        </w:tc>
      </w:tr>
      <w:tr w:rsidR="004B1ED2" w:rsidRPr="006E4ECF" w14:paraId="6D1D6259" w14:textId="77777777" w:rsidTr="00FC22AD">
        <w:trPr>
          <w:trHeight w:val="576"/>
          <w:jc w:val="center"/>
        </w:trPr>
        <w:tc>
          <w:tcPr>
            <w:tcW w:w="461" w:type="pct"/>
            <w:vAlign w:val="center"/>
          </w:tcPr>
          <w:p w14:paraId="78A01752" w14:textId="61252557" w:rsidR="004B1ED2" w:rsidRDefault="004B1ED2" w:rsidP="004B1ED2">
            <w:pPr>
              <w:jc w:val="center"/>
              <w:rPr>
                <w:rFonts w:ascii="Times New Roman" w:hAnsi="Times New Roman" w:cs="Times New Roman"/>
                <w:sz w:val="20"/>
              </w:rPr>
            </w:pPr>
          </w:p>
        </w:tc>
        <w:tc>
          <w:tcPr>
            <w:tcW w:w="461" w:type="pct"/>
            <w:vAlign w:val="center"/>
          </w:tcPr>
          <w:p w14:paraId="6C4019F4" w14:textId="5FE8804C" w:rsidR="004B1ED2" w:rsidRDefault="004B1ED2" w:rsidP="004B1ED2">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18718F7D" w:rsidR="004B1ED2" w:rsidRPr="00722A7E" w:rsidRDefault="004B1ED2" w:rsidP="004B1ED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77777777" w:rsidR="004B1ED2" w:rsidRPr="00FC22AD" w:rsidRDefault="004B1ED2" w:rsidP="004B1ED2">
            <w:pPr>
              <w:rPr>
                <w:rFonts w:ascii="Times New Roman" w:hAnsi="Times New Roman" w:cs="Times New Roman"/>
                <w:sz w:val="20"/>
              </w:rPr>
            </w:pPr>
          </w:p>
        </w:tc>
        <w:tc>
          <w:tcPr>
            <w:tcW w:w="892" w:type="pct"/>
          </w:tcPr>
          <w:p w14:paraId="65CC63CB" w14:textId="58DEC418" w:rsidR="004B1ED2" w:rsidRPr="00C967FA" w:rsidRDefault="004B1ED2" w:rsidP="004B1ED2">
            <w:pPr>
              <w:rPr>
                <w:rFonts w:ascii="Times New Roman" w:hAnsi="Times New Roman" w:cs="Times New Roman"/>
                <w:sz w:val="20"/>
              </w:rPr>
            </w:pPr>
          </w:p>
        </w:tc>
      </w:tr>
      <w:tr w:rsidR="004B1ED2" w:rsidRPr="006E4ECF" w14:paraId="2FA93E83" w14:textId="77777777" w:rsidTr="00FC22AD">
        <w:trPr>
          <w:trHeight w:val="576"/>
          <w:jc w:val="center"/>
        </w:trPr>
        <w:tc>
          <w:tcPr>
            <w:tcW w:w="461" w:type="pct"/>
            <w:vAlign w:val="center"/>
          </w:tcPr>
          <w:p w14:paraId="412255D6" w14:textId="5975AC89" w:rsidR="004B1ED2" w:rsidRDefault="004B1ED2" w:rsidP="004B1ED2">
            <w:pPr>
              <w:jc w:val="center"/>
              <w:rPr>
                <w:rFonts w:ascii="Times New Roman" w:hAnsi="Times New Roman" w:cs="Times New Roman"/>
                <w:sz w:val="20"/>
              </w:rPr>
            </w:pPr>
            <w:r>
              <w:rPr>
                <w:rFonts w:ascii="Times New Roman" w:hAnsi="Times New Roman" w:cs="Times New Roman"/>
                <w:sz w:val="20"/>
              </w:rPr>
              <w:t>10</w:t>
            </w:r>
          </w:p>
        </w:tc>
        <w:tc>
          <w:tcPr>
            <w:tcW w:w="461" w:type="pct"/>
            <w:vAlign w:val="center"/>
          </w:tcPr>
          <w:p w14:paraId="5FC05953" w14:textId="30AB928F" w:rsidR="004B1ED2" w:rsidRDefault="004B1ED2" w:rsidP="004B1ED2">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4B9440B4" w14:textId="0C35A739" w:rsidR="004B1ED2" w:rsidRDefault="004B1ED2" w:rsidP="004B1ED2">
            <w:pPr>
              <w:rPr>
                <w:rFonts w:ascii="Times New Roman" w:hAnsi="Times New Roman" w:cs="Times New Roman"/>
                <w:sz w:val="20"/>
              </w:rPr>
            </w:pPr>
            <w:r>
              <w:rPr>
                <w:rFonts w:ascii="Times New Roman" w:hAnsi="Times New Roman" w:cs="Times New Roman"/>
                <w:sz w:val="20"/>
              </w:rPr>
              <w:t>Portfolios: Theory</w:t>
            </w:r>
          </w:p>
        </w:tc>
        <w:tc>
          <w:tcPr>
            <w:tcW w:w="892" w:type="pct"/>
          </w:tcPr>
          <w:p w14:paraId="6CE93115" w14:textId="77777777" w:rsidR="004B1ED2" w:rsidRDefault="00BF51CF" w:rsidP="004B1ED2">
            <w:pPr>
              <w:rPr>
                <w:rFonts w:ascii="Times New Roman" w:hAnsi="Times New Roman" w:cs="Times New Roman"/>
                <w:sz w:val="20"/>
              </w:rPr>
            </w:pPr>
            <w:r>
              <w:rPr>
                <w:rFonts w:ascii="Times New Roman" w:hAnsi="Times New Roman" w:cs="Times New Roman"/>
                <w:sz w:val="20"/>
              </w:rPr>
              <w:t xml:space="preserve">BBCX </w:t>
            </w:r>
            <w:r>
              <w:rPr>
                <w:rFonts w:ascii="Times New Roman" w:hAnsi="Times New Roman" w:cs="Times New Roman"/>
                <w:sz w:val="20"/>
              </w:rPr>
              <w:t>3</w:t>
            </w:r>
          </w:p>
          <w:p w14:paraId="11831255" w14:textId="26E1AD79" w:rsidR="00BF51CF" w:rsidRPr="00FC22AD" w:rsidRDefault="00BF51CF" w:rsidP="004B1ED2">
            <w:pPr>
              <w:rPr>
                <w:rFonts w:ascii="Times New Roman" w:hAnsi="Times New Roman" w:cs="Times New Roman"/>
                <w:sz w:val="20"/>
              </w:rPr>
            </w:pPr>
            <w:r>
              <w:rPr>
                <w:rFonts w:ascii="Times New Roman" w:hAnsi="Times New Roman" w:cs="Times New Roman"/>
                <w:sz w:val="20"/>
              </w:rPr>
              <w:t>BKM 5</w:t>
            </w:r>
          </w:p>
        </w:tc>
        <w:tc>
          <w:tcPr>
            <w:tcW w:w="892" w:type="pct"/>
          </w:tcPr>
          <w:p w14:paraId="6C6311A8" w14:textId="004ABB80" w:rsidR="004B1ED2" w:rsidRPr="00C967FA" w:rsidRDefault="004B1ED2" w:rsidP="004B1ED2">
            <w:pPr>
              <w:rPr>
                <w:rFonts w:ascii="Times New Roman" w:hAnsi="Times New Roman" w:cs="Times New Roman"/>
                <w:sz w:val="20"/>
              </w:rPr>
            </w:pPr>
            <w:r>
              <w:rPr>
                <w:rFonts w:ascii="Times New Roman" w:hAnsi="Times New Roman" w:cs="Times New Roman"/>
                <w:sz w:val="20"/>
              </w:rPr>
              <w:t>PS 5</w:t>
            </w:r>
          </w:p>
        </w:tc>
      </w:tr>
      <w:tr w:rsidR="004B1ED2" w:rsidRPr="006E4ECF" w14:paraId="6DBBF53D" w14:textId="77777777" w:rsidTr="00FC22AD">
        <w:trPr>
          <w:trHeight w:val="576"/>
          <w:jc w:val="center"/>
        </w:trPr>
        <w:tc>
          <w:tcPr>
            <w:tcW w:w="461" w:type="pct"/>
            <w:vAlign w:val="center"/>
          </w:tcPr>
          <w:p w14:paraId="0AB93C93" w14:textId="5EBF3C2D" w:rsidR="004B1ED2" w:rsidRDefault="004B1ED2" w:rsidP="004B1ED2">
            <w:pPr>
              <w:jc w:val="center"/>
              <w:rPr>
                <w:rFonts w:ascii="Times New Roman" w:hAnsi="Times New Roman" w:cs="Times New Roman"/>
                <w:sz w:val="20"/>
              </w:rPr>
            </w:pPr>
            <w:r>
              <w:rPr>
                <w:rFonts w:ascii="Times New Roman" w:hAnsi="Times New Roman" w:cs="Times New Roman"/>
                <w:sz w:val="20"/>
              </w:rPr>
              <w:t>11</w:t>
            </w:r>
          </w:p>
        </w:tc>
        <w:tc>
          <w:tcPr>
            <w:tcW w:w="461" w:type="pct"/>
            <w:vAlign w:val="center"/>
          </w:tcPr>
          <w:p w14:paraId="09EF504C" w14:textId="204C5C5C" w:rsidR="004B1ED2" w:rsidRDefault="004B1ED2" w:rsidP="004B1ED2">
            <w:pPr>
              <w:jc w:val="center"/>
              <w:rPr>
                <w:rFonts w:ascii="Times New Roman" w:hAnsi="Times New Roman" w:cs="Times New Roman"/>
                <w:sz w:val="20"/>
              </w:rPr>
            </w:pPr>
            <w:r>
              <w:rPr>
                <w:rFonts w:ascii="Times New Roman" w:hAnsi="Times New Roman" w:cs="Times New Roman"/>
                <w:sz w:val="20"/>
              </w:rPr>
              <w:t xml:space="preserve">Feb </w:t>
            </w:r>
            <w:r>
              <w:rPr>
                <w:rFonts w:ascii="Times New Roman" w:hAnsi="Times New Roman" w:cs="Times New Roman"/>
                <w:sz w:val="20"/>
              </w:rPr>
              <w:t>16</w:t>
            </w:r>
          </w:p>
        </w:tc>
        <w:tc>
          <w:tcPr>
            <w:tcW w:w="2293" w:type="pct"/>
            <w:vAlign w:val="center"/>
          </w:tcPr>
          <w:p w14:paraId="314467C3" w14:textId="23F5B9EE" w:rsidR="004B1ED2" w:rsidRDefault="004B1ED2" w:rsidP="004B1ED2">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284D6062" w14:textId="6C2EFBBD" w:rsidR="004B1ED2" w:rsidRPr="00FC22AD" w:rsidRDefault="00BF51CF" w:rsidP="004B1ED2">
            <w:pPr>
              <w:rPr>
                <w:rFonts w:ascii="Times New Roman" w:hAnsi="Times New Roman" w:cs="Times New Roman"/>
                <w:sz w:val="20"/>
              </w:rPr>
            </w:pPr>
            <w:r>
              <w:rPr>
                <w:rFonts w:ascii="Times New Roman" w:hAnsi="Times New Roman" w:cs="Times New Roman"/>
                <w:sz w:val="20"/>
              </w:rPr>
              <w:t xml:space="preserve">BBCX </w:t>
            </w:r>
            <w:r>
              <w:rPr>
                <w:rFonts w:ascii="Times New Roman" w:hAnsi="Times New Roman" w:cs="Times New Roman"/>
                <w:sz w:val="20"/>
              </w:rPr>
              <w:t>4</w:t>
            </w:r>
          </w:p>
        </w:tc>
        <w:tc>
          <w:tcPr>
            <w:tcW w:w="892" w:type="pct"/>
          </w:tcPr>
          <w:p w14:paraId="3B776073" w14:textId="7515BC6F" w:rsidR="004B1ED2" w:rsidRPr="00C967FA" w:rsidRDefault="004B1ED2" w:rsidP="004B1ED2">
            <w:pPr>
              <w:rPr>
                <w:rFonts w:ascii="Times New Roman" w:hAnsi="Times New Roman" w:cs="Times New Roman"/>
                <w:sz w:val="20"/>
              </w:rPr>
            </w:pPr>
          </w:p>
        </w:tc>
      </w:tr>
      <w:tr w:rsidR="004B1ED2" w:rsidRPr="006E4ECF" w14:paraId="16B291E6" w14:textId="77777777" w:rsidTr="00FC22AD">
        <w:trPr>
          <w:trHeight w:val="576"/>
          <w:jc w:val="center"/>
        </w:trPr>
        <w:tc>
          <w:tcPr>
            <w:tcW w:w="461" w:type="pct"/>
            <w:vAlign w:val="center"/>
          </w:tcPr>
          <w:p w14:paraId="106EC88A" w14:textId="31C6F084" w:rsidR="004B1ED2" w:rsidRDefault="004B1ED2" w:rsidP="004B1ED2">
            <w:pPr>
              <w:jc w:val="center"/>
              <w:rPr>
                <w:rFonts w:ascii="Times New Roman" w:hAnsi="Times New Roman" w:cs="Times New Roman"/>
                <w:sz w:val="20"/>
              </w:rPr>
            </w:pPr>
            <w:r>
              <w:rPr>
                <w:rFonts w:ascii="Times New Roman" w:hAnsi="Times New Roman" w:cs="Times New Roman"/>
                <w:sz w:val="20"/>
              </w:rPr>
              <w:t>12</w:t>
            </w:r>
          </w:p>
        </w:tc>
        <w:tc>
          <w:tcPr>
            <w:tcW w:w="461" w:type="pct"/>
            <w:vAlign w:val="center"/>
          </w:tcPr>
          <w:p w14:paraId="39733266" w14:textId="758ED4D3" w:rsidR="004B1ED2" w:rsidRDefault="004B1ED2" w:rsidP="004B1ED2">
            <w:pPr>
              <w:jc w:val="center"/>
              <w:rPr>
                <w:rFonts w:ascii="Times New Roman" w:hAnsi="Times New Roman" w:cs="Times New Roman"/>
                <w:sz w:val="20"/>
              </w:rPr>
            </w:pPr>
            <w:r>
              <w:rPr>
                <w:rFonts w:ascii="Times New Roman" w:hAnsi="Times New Roman" w:cs="Times New Roman"/>
                <w:sz w:val="20"/>
              </w:rPr>
              <w:t xml:space="preserve">Feb </w:t>
            </w:r>
            <w:r>
              <w:rPr>
                <w:rFonts w:ascii="Times New Roman" w:hAnsi="Times New Roman" w:cs="Times New Roman"/>
                <w:sz w:val="20"/>
              </w:rPr>
              <w:t>21</w:t>
            </w:r>
          </w:p>
        </w:tc>
        <w:tc>
          <w:tcPr>
            <w:tcW w:w="2293" w:type="pct"/>
            <w:vAlign w:val="center"/>
          </w:tcPr>
          <w:p w14:paraId="165CC40A" w14:textId="6AA7BFB7" w:rsidR="004B1ED2" w:rsidRDefault="004B1ED2" w:rsidP="004B1ED2">
            <w:pPr>
              <w:rPr>
                <w:rFonts w:ascii="Times New Roman" w:hAnsi="Times New Roman" w:cs="Times New Roman"/>
                <w:sz w:val="20"/>
              </w:rPr>
            </w:pPr>
            <w:r>
              <w:rPr>
                <w:rFonts w:ascii="Times New Roman" w:hAnsi="Times New Roman" w:cs="Times New Roman"/>
                <w:sz w:val="20"/>
              </w:rPr>
              <w:t>Rebalancing</w:t>
            </w:r>
          </w:p>
        </w:tc>
        <w:tc>
          <w:tcPr>
            <w:tcW w:w="892" w:type="pct"/>
          </w:tcPr>
          <w:p w14:paraId="7FD9720B" w14:textId="0074EE46" w:rsidR="004B1ED2" w:rsidRPr="00FC22AD" w:rsidRDefault="00BF51CF" w:rsidP="004B1ED2">
            <w:pPr>
              <w:rPr>
                <w:rFonts w:ascii="Times New Roman" w:hAnsi="Times New Roman" w:cs="Times New Roman"/>
                <w:sz w:val="20"/>
              </w:rPr>
            </w:pPr>
            <w:r>
              <w:rPr>
                <w:rFonts w:ascii="Times New Roman" w:hAnsi="Times New Roman" w:cs="Times New Roman"/>
                <w:sz w:val="20"/>
              </w:rPr>
              <w:t xml:space="preserve">BBCX </w:t>
            </w:r>
            <w:r>
              <w:rPr>
                <w:rFonts w:ascii="Times New Roman" w:hAnsi="Times New Roman" w:cs="Times New Roman"/>
                <w:sz w:val="20"/>
              </w:rPr>
              <w:t>5</w:t>
            </w:r>
          </w:p>
        </w:tc>
        <w:tc>
          <w:tcPr>
            <w:tcW w:w="892" w:type="pct"/>
          </w:tcPr>
          <w:p w14:paraId="53F91BF6" w14:textId="4E07C9A2" w:rsidR="004B1ED2" w:rsidRPr="00C967FA" w:rsidRDefault="004B1ED2" w:rsidP="004B1ED2">
            <w:pPr>
              <w:rPr>
                <w:rFonts w:ascii="Times New Roman" w:hAnsi="Times New Roman" w:cs="Times New Roman"/>
                <w:sz w:val="20"/>
              </w:rPr>
            </w:pPr>
            <w:r>
              <w:rPr>
                <w:rFonts w:ascii="Times New Roman" w:hAnsi="Times New Roman" w:cs="Times New Roman"/>
                <w:sz w:val="20"/>
              </w:rPr>
              <w:t>PS 6</w:t>
            </w:r>
          </w:p>
        </w:tc>
      </w:tr>
      <w:tr w:rsidR="004B1ED2" w:rsidRPr="006E4ECF" w14:paraId="1B0219D5" w14:textId="77777777" w:rsidTr="00FC22AD">
        <w:trPr>
          <w:trHeight w:val="576"/>
          <w:jc w:val="center"/>
        </w:trPr>
        <w:tc>
          <w:tcPr>
            <w:tcW w:w="461" w:type="pct"/>
            <w:vAlign w:val="center"/>
          </w:tcPr>
          <w:p w14:paraId="56F68D2F" w14:textId="4F7CAAE1" w:rsidR="004B1ED2" w:rsidRDefault="004B1ED2" w:rsidP="004B1ED2">
            <w:pPr>
              <w:jc w:val="center"/>
              <w:rPr>
                <w:rFonts w:ascii="Times New Roman" w:hAnsi="Times New Roman" w:cs="Times New Roman"/>
                <w:sz w:val="20"/>
              </w:rPr>
            </w:pPr>
            <w:r>
              <w:rPr>
                <w:rFonts w:ascii="Times New Roman" w:hAnsi="Times New Roman" w:cs="Times New Roman"/>
                <w:sz w:val="20"/>
              </w:rPr>
              <w:t>13</w:t>
            </w:r>
          </w:p>
        </w:tc>
        <w:tc>
          <w:tcPr>
            <w:tcW w:w="461" w:type="pct"/>
            <w:vAlign w:val="center"/>
          </w:tcPr>
          <w:p w14:paraId="55F0EEB8" w14:textId="2B24074D" w:rsidR="004B1ED2" w:rsidRDefault="004B1ED2" w:rsidP="004B1ED2">
            <w:pPr>
              <w:jc w:val="center"/>
              <w:rPr>
                <w:rFonts w:ascii="Times New Roman" w:hAnsi="Times New Roman" w:cs="Times New Roman"/>
                <w:sz w:val="20"/>
              </w:rPr>
            </w:pPr>
            <w:r>
              <w:rPr>
                <w:rFonts w:ascii="Times New Roman" w:hAnsi="Times New Roman" w:cs="Times New Roman"/>
                <w:sz w:val="20"/>
              </w:rPr>
              <w:t xml:space="preserve">Feb </w:t>
            </w:r>
            <w:r>
              <w:rPr>
                <w:rFonts w:ascii="Times New Roman" w:hAnsi="Times New Roman" w:cs="Times New Roman"/>
                <w:sz w:val="20"/>
              </w:rPr>
              <w:t>23</w:t>
            </w:r>
          </w:p>
        </w:tc>
        <w:tc>
          <w:tcPr>
            <w:tcW w:w="2293" w:type="pct"/>
            <w:vAlign w:val="center"/>
          </w:tcPr>
          <w:p w14:paraId="64B96581" w14:textId="0D636145" w:rsidR="004B1ED2" w:rsidRPr="004B1ED2" w:rsidRDefault="004B1ED2" w:rsidP="004B1ED2">
            <w:pPr>
              <w:rPr>
                <w:rFonts w:ascii="Times New Roman" w:hAnsi="Times New Roman" w:cs="Times New Roman"/>
                <w:sz w:val="20"/>
              </w:rPr>
            </w:pPr>
            <w:r>
              <w:rPr>
                <w:rFonts w:ascii="Times New Roman" w:hAnsi="Times New Roman" w:cs="Times New Roman"/>
                <w:sz w:val="20"/>
              </w:rPr>
              <w:t>Input Sensitivity</w:t>
            </w:r>
          </w:p>
        </w:tc>
        <w:tc>
          <w:tcPr>
            <w:tcW w:w="892" w:type="pct"/>
          </w:tcPr>
          <w:p w14:paraId="3777E77F" w14:textId="27156EE0" w:rsidR="004B1ED2" w:rsidRPr="00FC22AD" w:rsidRDefault="00BF51CF" w:rsidP="004B1ED2">
            <w:pPr>
              <w:rPr>
                <w:rFonts w:ascii="Times New Roman" w:hAnsi="Times New Roman" w:cs="Times New Roman"/>
                <w:sz w:val="20"/>
              </w:rPr>
            </w:pPr>
            <w:r>
              <w:rPr>
                <w:rFonts w:ascii="Times New Roman" w:hAnsi="Times New Roman" w:cs="Times New Roman"/>
                <w:sz w:val="20"/>
              </w:rPr>
              <w:t xml:space="preserve">BBCX </w:t>
            </w:r>
            <w:r>
              <w:rPr>
                <w:rFonts w:ascii="Times New Roman" w:hAnsi="Times New Roman" w:cs="Times New Roman"/>
                <w:sz w:val="20"/>
              </w:rPr>
              <w:t>6</w:t>
            </w:r>
          </w:p>
        </w:tc>
        <w:tc>
          <w:tcPr>
            <w:tcW w:w="892" w:type="pct"/>
          </w:tcPr>
          <w:p w14:paraId="0DF8C09E" w14:textId="5DEAE7DB" w:rsidR="004B1ED2" w:rsidRPr="00C967FA" w:rsidRDefault="004B1ED2" w:rsidP="004B1ED2">
            <w:pPr>
              <w:rPr>
                <w:rFonts w:ascii="Times New Roman" w:hAnsi="Times New Roman" w:cs="Times New Roman"/>
                <w:sz w:val="20"/>
              </w:rPr>
            </w:pPr>
          </w:p>
        </w:tc>
      </w:tr>
      <w:tr w:rsidR="004B1ED2" w:rsidRPr="006E4ECF" w14:paraId="0F1B8986" w14:textId="77777777" w:rsidTr="00FC22AD">
        <w:trPr>
          <w:trHeight w:val="576"/>
          <w:jc w:val="center"/>
        </w:trPr>
        <w:tc>
          <w:tcPr>
            <w:tcW w:w="461" w:type="pct"/>
            <w:vAlign w:val="center"/>
          </w:tcPr>
          <w:p w14:paraId="65C16DBF" w14:textId="2CAF49AC" w:rsidR="004B1ED2" w:rsidRDefault="004B1ED2" w:rsidP="004B1ED2">
            <w:pPr>
              <w:jc w:val="center"/>
              <w:rPr>
                <w:rFonts w:ascii="Times New Roman" w:hAnsi="Times New Roman" w:cs="Times New Roman"/>
                <w:sz w:val="20"/>
              </w:rPr>
            </w:pPr>
            <w:r>
              <w:rPr>
                <w:rFonts w:ascii="Times New Roman" w:hAnsi="Times New Roman" w:cs="Times New Roman"/>
                <w:sz w:val="20"/>
              </w:rPr>
              <w:t>14</w:t>
            </w:r>
          </w:p>
        </w:tc>
        <w:tc>
          <w:tcPr>
            <w:tcW w:w="461" w:type="pct"/>
            <w:vAlign w:val="center"/>
          </w:tcPr>
          <w:p w14:paraId="51E21074" w14:textId="0BD821BB" w:rsidR="004B1ED2" w:rsidRDefault="004B1ED2" w:rsidP="004B1ED2">
            <w:pPr>
              <w:jc w:val="center"/>
              <w:rPr>
                <w:rFonts w:ascii="Times New Roman" w:hAnsi="Times New Roman" w:cs="Times New Roman"/>
                <w:sz w:val="20"/>
              </w:rPr>
            </w:pPr>
            <w:r>
              <w:rPr>
                <w:rFonts w:ascii="Times New Roman" w:hAnsi="Times New Roman" w:cs="Times New Roman"/>
                <w:sz w:val="20"/>
              </w:rPr>
              <w:t xml:space="preserve">Feb </w:t>
            </w:r>
            <w:r>
              <w:rPr>
                <w:rFonts w:ascii="Times New Roman" w:hAnsi="Times New Roman" w:cs="Times New Roman"/>
                <w:sz w:val="20"/>
              </w:rPr>
              <w:t>28</w:t>
            </w:r>
          </w:p>
        </w:tc>
        <w:tc>
          <w:tcPr>
            <w:tcW w:w="2293" w:type="pct"/>
            <w:vAlign w:val="center"/>
          </w:tcPr>
          <w:p w14:paraId="453F7426" w14:textId="77777777" w:rsidR="004B1ED2" w:rsidRDefault="004B1ED2"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26C6BCA" w14:textId="54238B16" w:rsidR="004B1ED2" w:rsidRPr="004B1ED2" w:rsidRDefault="004B1ED2" w:rsidP="004B1ED2">
            <w:pPr>
              <w:rPr>
                <w:rFonts w:ascii="Times New Roman" w:hAnsi="Times New Roman" w:cs="Times New Roman"/>
                <w:sz w:val="20"/>
              </w:rPr>
            </w:pPr>
            <w:r>
              <w:rPr>
                <w:rFonts w:ascii="Times New Roman" w:hAnsi="Times New Roman" w:cs="Times New Roman"/>
                <w:sz w:val="20"/>
              </w:rPr>
              <w:t>Benchmark models</w:t>
            </w:r>
          </w:p>
        </w:tc>
        <w:tc>
          <w:tcPr>
            <w:tcW w:w="892" w:type="pct"/>
          </w:tcPr>
          <w:p w14:paraId="646FE232" w14:textId="299AB74C" w:rsidR="004B1ED2" w:rsidRPr="00FC22AD" w:rsidRDefault="00BF51CF" w:rsidP="004B1ED2">
            <w:pPr>
              <w:rPr>
                <w:rFonts w:ascii="Times New Roman" w:hAnsi="Times New Roman" w:cs="Times New Roman"/>
                <w:sz w:val="20"/>
              </w:rPr>
            </w:pPr>
            <w:r>
              <w:rPr>
                <w:rFonts w:ascii="Times New Roman" w:hAnsi="Times New Roman" w:cs="Times New Roman"/>
                <w:sz w:val="20"/>
              </w:rPr>
              <w:t>BKM 8</w:t>
            </w:r>
          </w:p>
        </w:tc>
        <w:tc>
          <w:tcPr>
            <w:tcW w:w="892" w:type="pct"/>
          </w:tcPr>
          <w:p w14:paraId="334592BF" w14:textId="72BC8801" w:rsidR="004B1ED2" w:rsidRPr="00C967FA" w:rsidRDefault="004B1ED2" w:rsidP="004B1ED2">
            <w:pPr>
              <w:rPr>
                <w:rFonts w:ascii="Times New Roman" w:hAnsi="Times New Roman" w:cs="Times New Roman"/>
                <w:sz w:val="20"/>
              </w:rPr>
            </w:pPr>
            <w:r>
              <w:rPr>
                <w:rFonts w:ascii="Times New Roman" w:hAnsi="Times New Roman" w:cs="Times New Roman"/>
                <w:sz w:val="20"/>
              </w:rPr>
              <w:t>Midterm</w:t>
            </w:r>
          </w:p>
        </w:tc>
      </w:tr>
      <w:tr w:rsidR="004B1ED2" w:rsidRPr="006E4ECF" w14:paraId="2A882C8F" w14:textId="77777777" w:rsidTr="00FC22AD">
        <w:trPr>
          <w:trHeight w:val="576"/>
          <w:jc w:val="center"/>
        </w:trPr>
        <w:tc>
          <w:tcPr>
            <w:tcW w:w="461" w:type="pct"/>
            <w:vAlign w:val="center"/>
          </w:tcPr>
          <w:p w14:paraId="2A849DEE" w14:textId="2789884B" w:rsidR="004B1ED2" w:rsidRDefault="004B1ED2" w:rsidP="004B1ED2">
            <w:pPr>
              <w:jc w:val="center"/>
              <w:rPr>
                <w:rFonts w:ascii="Times New Roman" w:hAnsi="Times New Roman" w:cs="Times New Roman"/>
                <w:sz w:val="20"/>
              </w:rPr>
            </w:pPr>
            <w:r>
              <w:rPr>
                <w:rFonts w:ascii="Times New Roman" w:hAnsi="Times New Roman" w:cs="Times New Roman"/>
                <w:sz w:val="20"/>
              </w:rPr>
              <w:t>15</w:t>
            </w:r>
          </w:p>
        </w:tc>
        <w:tc>
          <w:tcPr>
            <w:tcW w:w="461" w:type="pct"/>
            <w:vAlign w:val="center"/>
          </w:tcPr>
          <w:p w14:paraId="35841DD5" w14:textId="03878E1B" w:rsidR="004B1ED2" w:rsidRDefault="004B1ED2" w:rsidP="004B1ED2">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51670441" w14:textId="7F5829D8" w:rsidR="004B1ED2" w:rsidRPr="004B1ED2" w:rsidRDefault="004B1ED2" w:rsidP="004B1ED2">
            <w:pPr>
              <w:rPr>
                <w:rFonts w:ascii="Times New Roman" w:hAnsi="Times New Roman" w:cs="Times New Roman"/>
                <w:sz w:val="20"/>
              </w:rPr>
            </w:pPr>
            <w:r>
              <w:rPr>
                <w:rFonts w:ascii="Times New Roman" w:hAnsi="Times New Roman" w:cs="Times New Roman"/>
                <w:sz w:val="20"/>
              </w:rPr>
              <w:t>CAPM</w:t>
            </w:r>
          </w:p>
        </w:tc>
        <w:tc>
          <w:tcPr>
            <w:tcW w:w="892" w:type="pct"/>
          </w:tcPr>
          <w:p w14:paraId="781B2047" w14:textId="674DE08C" w:rsidR="004B1ED2" w:rsidRPr="00FC22AD" w:rsidRDefault="00BF51CF" w:rsidP="004B1ED2">
            <w:pPr>
              <w:rPr>
                <w:rFonts w:ascii="Times New Roman" w:hAnsi="Times New Roman" w:cs="Times New Roman"/>
                <w:sz w:val="20"/>
              </w:rPr>
            </w:pPr>
            <w:r>
              <w:rPr>
                <w:rFonts w:ascii="Times New Roman" w:hAnsi="Times New Roman" w:cs="Times New Roman"/>
                <w:sz w:val="20"/>
              </w:rPr>
              <w:t>BKM 9</w:t>
            </w:r>
          </w:p>
        </w:tc>
        <w:tc>
          <w:tcPr>
            <w:tcW w:w="892" w:type="pct"/>
          </w:tcPr>
          <w:p w14:paraId="43B24EDC" w14:textId="77777777" w:rsidR="004B1ED2" w:rsidRPr="00C967FA" w:rsidRDefault="004B1ED2" w:rsidP="004B1ED2">
            <w:pPr>
              <w:rPr>
                <w:rFonts w:ascii="Times New Roman" w:hAnsi="Times New Roman" w:cs="Times New Roman"/>
                <w:sz w:val="20"/>
              </w:rPr>
            </w:pPr>
          </w:p>
        </w:tc>
      </w:tr>
      <w:tr w:rsidR="004B1ED2" w:rsidRPr="006E4ECF" w14:paraId="0B2C822B" w14:textId="77777777" w:rsidTr="00FC22AD">
        <w:trPr>
          <w:trHeight w:val="576"/>
          <w:jc w:val="center"/>
        </w:trPr>
        <w:tc>
          <w:tcPr>
            <w:tcW w:w="461" w:type="pct"/>
            <w:vAlign w:val="center"/>
          </w:tcPr>
          <w:p w14:paraId="172E5023" w14:textId="1195CC91" w:rsidR="004B1ED2" w:rsidRDefault="004B1ED2" w:rsidP="004B1ED2">
            <w:pPr>
              <w:jc w:val="center"/>
              <w:rPr>
                <w:rFonts w:ascii="Times New Roman" w:hAnsi="Times New Roman" w:cs="Times New Roman"/>
                <w:sz w:val="20"/>
              </w:rPr>
            </w:pPr>
            <w:r>
              <w:rPr>
                <w:rFonts w:ascii="Times New Roman" w:hAnsi="Times New Roman" w:cs="Times New Roman"/>
                <w:sz w:val="20"/>
              </w:rPr>
              <w:t>16</w:t>
            </w:r>
          </w:p>
        </w:tc>
        <w:tc>
          <w:tcPr>
            <w:tcW w:w="461" w:type="pct"/>
            <w:vAlign w:val="center"/>
          </w:tcPr>
          <w:p w14:paraId="3A6245B9" w14:textId="3DD116EE" w:rsidR="004B1ED2" w:rsidRDefault="004B1ED2" w:rsidP="004B1ED2">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5D66B5A7" w14:textId="3A506986" w:rsidR="004B1ED2" w:rsidRPr="004B1ED2" w:rsidRDefault="004B1ED2" w:rsidP="004B1ED2">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4853A15B" w14:textId="50898B03" w:rsidR="004B1ED2" w:rsidRPr="00FC22AD" w:rsidRDefault="00BF51CF" w:rsidP="004B1ED2">
            <w:pPr>
              <w:rPr>
                <w:rFonts w:ascii="Times New Roman" w:hAnsi="Times New Roman" w:cs="Times New Roman"/>
                <w:sz w:val="20"/>
              </w:rPr>
            </w:pPr>
            <w:r>
              <w:rPr>
                <w:rFonts w:ascii="Times New Roman" w:hAnsi="Times New Roman" w:cs="Times New Roman"/>
                <w:sz w:val="20"/>
              </w:rPr>
              <w:t>BKM 13</w:t>
            </w:r>
          </w:p>
        </w:tc>
        <w:tc>
          <w:tcPr>
            <w:tcW w:w="892" w:type="pct"/>
          </w:tcPr>
          <w:p w14:paraId="4B620A28" w14:textId="66749B29" w:rsidR="004B1ED2" w:rsidRPr="00C967FA" w:rsidRDefault="004B1ED2" w:rsidP="004B1ED2">
            <w:pPr>
              <w:rPr>
                <w:rFonts w:ascii="Times New Roman" w:hAnsi="Times New Roman" w:cs="Times New Roman"/>
                <w:sz w:val="20"/>
              </w:rPr>
            </w:pPr>
            <w:r>
              <w:rPr>
                <w:rFonts w:ascii="Times New Roman" w:hAnsi="Times New Roman" w:cs="Times New Roman"/>
                <w:sz w:val="20"/>
              </w:rPr>
              <w:t xml:space="preserve">PS </w:t>
            </w:r>
            <w:r>
              <w:rPr>
                <w:rFonts w:ascii="Times New Roman" w:hAnsi="Times New Roman" w:cs="Times New Roman"/>
                <w:sz w:val="20"/>
              </w:rPr>
              <w:t>7</w:t>
            </w:r>
          </w:p>
        </w:tc>
      </w:tr>
      <w:tr w:rsidR="004B1ED2" w:rsidRPr="006E4ECF" w14:paraId="3E16EB54" w14:textId="77777777" w:rsidTr="00FC22AD">
        <w:trPr>
          <w:trHeight w:val="576"/>
          <w:jc w:val="center"/>
        </w:trPr>
        <w:tc>
          <w:tcPr>
            <w:tcW w:w="461" w:type="pct"/>
            <w:vAlign w:val="center"/>
          </w:tcPr>
          <w:p w14:paraId="314208D5" w14:textId="6BA802A2" w:rsidR="004B1ED2" w:rsidRDefault="004B1ED2" w:rsidP="004B1ED2">
            <w:pPr>
              <w:jc w:val="center"/>
              <w:rPr>
                <w:rFonts w:ascii="Times New Roman" w:hAnsi="Times New Roman" w:cs="Times New Roman"/>
                <w:sz w:val="20"/>
              </w:rPr>
            </w:pPr>
            <w:r>
              <w:rPr>
                <w:rFonts w:ascii="Times New Roman" w:hAnsi="Times New Roman" w:cs="Times New Roman"/>
                <w:sz w:val="20"/>
              </w:rPr>
              <w:t>17</w:t>
            </w:r>
          </w:p>
        </w:tc>
        <w:tc>
          <w:tcPr>
            <w:tcW w:w="461" w:type="pct"/>
            <w:vAlign w:val="center"/>
          </w:tcPr>
          <w:p w14:paraId="71548D58" w14:textId="2526C8EB" w:rsidR="004B1ED2" w:rsidRDefault="004B1ED2" w:rsidP="004B1ED2">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7603B8DE" w:rsidR="004B1ED2" w:rsidRPr="004B1ED2" w:rsidRDefault="004B1ED2" w:rsidP="004B1ED2">
            <w:pPr>
              <w:rPr>
                <w:rFonts w:ascii="Times New Roman" w:hAnsi="Times New Roman" w:cs="Times New Roman"/>
                <w:sz w:val="20"/>
              </w:rPr>
            </w:pPr>
            <w:r>
              <w:rPr>
                <w:rFonts w:ascii="Times New Roman" w:hAnsi="Times New Roman" w:cs="Times New Roman"/>
                <w:sz w:val="20"/>
              </w:rPr>
              <w:t>Multi-factor models</w:t>
            </w:r>
          </w:p>
        </w:tc>
        <w:tc>
          <w:tcPr>
            <w:tcW w:w="892" w:type="pct"/>
          </w:tcPr>
          <w:p w14:paraId="4780491A" w14:textId="61223DE9" w:rsidR="004B1ED2" w:rsidRPr="00FC22AD" w:rsidRDefault="00BF51CF" w:rsidP="004B1ED2">
            <w:pPr>
              <w:rPr>
                <w:rFonts w:ascii="Times New Roman" w:hAnsi="Times New Roman" w:cs="Times New Roman"/>
                <w:sz w:val="20"/>
              </w:rPr>
            </w:pPr>
            <w:r>
              <w:rPr>
                <w:rFonts w:ascii="Times New Roman" w:hAnsi="Times New Roman" w:cs="Times New Roman"/>
                <w:sz w:val="20"/>
              </w:rPr>
              <w:t>BKM 10</w:t>
            </w:r>
          </w:p>
        </w:tc>
        <w:tc>
          <w:tcPr>
            <w:tcW w:w="892" w:type="pct"/>
          </w:tcPr>
          <w:p w14:paraId="1F814A95" w14:textId="77777777" w:rsidR="004B1ED2" w:rsidRPr="00C967FA" w:rsidRDefault="004B1ED2" w:rsidP="004B1ED2">
            <w:pPr>
              <w:rPr>
                <w:rFonts w:ascii="Times New Roman" w:hAnsi="Times New Roman" w:cs="Times New Roman"/>
                <w:sz w:val="20"/>
              </w:rPr>
            </w:pPr>
          </w:p>
        </w:tc>
      </w:tr>
      <w:tr w:rsidR="004B1ED2" w:rsidRPr="006E4ECF" w14:paraId="34C2EDDB" w14:textId="77777777" w:rsidTr="00FC22AD">
        <w:trPr>
          <w:trHeight w:val="576"/>
          <w:jc w:val="center"/>
        </w:trPr>
        <w:tc>
          <w:tcPr>
            <w:tcW w:w="461" w:type="pct"/>
            <w:vAlign w:val="center"/>
          </w:tcPr>
          <w:p w14:paraId="03881855" w14:textId="4F00A0A8" w:rsidR="004B1ED2" w:rsidRDefault="004B1ED2" w:rsidP="004B1ED2">
            <w:pPr>
              <w:jc w:val="center"/>
              <w:rPr>
                <w:rFonts w:ascii="Times New Roman" w:hAnsi="Times New Roman" w:cs="Times New Roman"/>
                <w:sz w:val="20"/>
              </w:rPr>
            </w:pPr>
          </w:p>
        </w:tc>
        <w:tc>
          <w:tcPr>
            <w:tcW w:w="461" w:type="pct"/>
            <w:vAlign w:val="center"/>
          </w:tcPr>
          <w:p w14:paraId="0B9456E0" w14:textId="6F0FDF91" w:rsidR="004B1ED2" w:rsidRDefault="004B1ED2" w:rsidP="004B1ED2">
            <w:pPr>
              <w:jc w:val="center"/>
              <w:rPr>
                <w:rFonts w:ascii="Times New Roman" w:hAnsi="Times New Roman" w:cs="Times New Roman"/>
                <w:sz w:val="20"/>
              </w:rPr>
            </w:pPr>
          </w:p>
        </w:tc>
        <w:tc>
          <w:tcPr>
            <w:tcW w:w="2293" w:type="pct"/>
            <w:vAlign w:val="center"/>
          </w:tcPr>
          <w:p w14:paraId="20821A6B" w14:textId="662024EC" w:rsidR="004B1ED2" w:rsidRPr="00722A7E" w:rsidRDefault="004B1ED2" w:rsidP="004B1ED2">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4B1ED2" w:rsidRPr="00FC22AD" w:rsidRDefault="004B1ED2" w:rsidP="004B1ED2">
            <w:pPr>
              <w:rPr>
                <w:rFonts w:ascii="Times New Roman" w:hAnsi="Times New Roman" w:cs="Times New Roman"/>
                <w:sz w:val="20"/>
              </w:rPr>
            </w:pPr>
          </w:p>
        </w:tc>
        <w:tc>
          <w:tcPr>
            <w:tcW w:w="892" w:type="pct"/>
          </w:tcPr>
          <w:p w14:paraId="33D60678" w14:textId="77777777" w:rsidR="004B1ED2" w:rsidRPr="00C967FA" w:rsidRDefault="004B1ED2" w:rsidP="004B1ED2">
            <w:pPr>
              <w:rPr>
                <w:rFonts w:ascii="Times New Roman" w:hAnsi="Times New Roman" w:cs="Times New Roman"/>
                <w:sz w:val="20"/>
              </w:rPr>
            </w:pPr>
          </w:p>
        </w:tc>
      </w:tr>
      <w:tr w:rsidR="004B1ED2" w:rsidRPr="006E4ECF" w14:paraId="1A4B46E6" w14:textId="77777777" w:rsidTr="00FC22AD">
        <w:trPr>
          <w:trHeight w:val="576"/>
          <w:jc w:val="center"/>
        </w:trPr>
        <w:tc>
          <w:tcPr>
            <w:tcW w:w="461" w:type="pct"/>
            <w:vAlign w:val="center"/>
          </w:tcPr>
          <w:p w14:paraId="5FF2CF18" w14:textId="28BFB8FB" w:rsidR="004B1ED2" w:rsidRDefault="004B1ED2" w:rsidP="004B1ED2">
            <w:pPr>
              <w:jc w:val="center"/>
              <w:rPr>
                <w:rFonts w:ascii="Times New Roman" w:hAnsi="Times New Roman" w:cs="Times New Roman"/>
                <w:sz w:val="20"/>
              </w:rPr>
            </w:pPr>
            <w:r>
              <w:rPr>
                <w:rFonts w:ascii="Times New Roman" w:hAnsi="Times New Roman" w:cs="Times New Roman"/>
                <w:sz w:val="20"/>
              </w:rPr>
              <w:lastRenderedPageBreak/>
              <w:t>18</w:t>
            </w:r>
          </w:p>
        </w:tc>
        <w:tc>
          <w:tcPr>
            <w:tcW w:w="461" w:type="pct"/>
            <w:vAlign w:val="center"/>
          </w:tcPr>
          <w:p w14:paraId="42664AD9" w14:textId="341E55F0" w:rsidR="004B1ED2" w:rsidRDefault="004B1ED2" w:rsidP="004B1ED2">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578EF428" w14:textId="77777777" w:rsidR="004B1ED2" w:rsidRDefault="001B1A14" w:rsidP="000034E8">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133FFB64" w14:textId="0CE6FA97" w:rsidR="001B1A14" w:rsidRPr="001B1A14" w:rsidRDefault="001B1A14" w:rsidP="004B1ED2">
            <w:pPr>
              <w:rPr>
                <w:rFonts w:ascii="Times New Roman" w:hAnsi="Times New Roman" w:cs="Times New Roman"/>
                <w:sz w:val="20"/>
              </w:rPr>
            </w:pPr>
            <w:r>
              <w:rPr>
                <w:rFonts w:ascii="Times New Roman" w:hAnsi="Times New Roman" w:cs="Times New Roman"/>
                <w:sz w:val="20"/>
              </w:rPr>
              <w:t>Duration</w:t>
            </w:r>
          </w:p>
        </w:tc>
        <w:tc>
          <w:tcPr>
            <w:tcW w:w="892" w:type="pct"/>
          </w:tcPr>
          <w:p w14:paraId="189BF8A8" w14:textId="14169C34" w:rsidR="004B1ED2" w:rsidRPr="00FC22AD" w:rsidRDefault="00BF51CF" w:rsidP="004B1ED2">
            <w:pPr>
              <w:rPr>
                <w:rFonts w:ascii="Times New Roman" w:hAnsi="Times New Roman" w:cs="Times New Roman"/>
                <w:sz w:val="20"/>
              </w:rPr>
            </w:pPr>
            <w:r>
              <w:rPr>
                <w:rFonts w:ascii="Times New Roman" w:hAnsi="Times New Roman" w:cs="Times New Roman"/>
                <w:sz w:val="20"/>
              </w:rPr>
              <w:t>BKM 16</w:t>
            </w:r>
          </w:p>
        </w:tc>
        <w:tc>
          <w:tcPr>
            <w:tcW w:w="892" w:type="pct"/>
          </w:tcPr>
          <w:p w14:paraId="329F09E4" w14:textId="6A034404" w:rsidR="004B1ED2" w:rsidRPr="00C967FA" w:rsidRDefault="004B1ED2" w:rsidP="004B1ED2">
            <w:pPr>
              <w:rPr>
                <w:rFonts w:ascii="Times New Roman" w:hAnsi="Times New Roman" w:cs="Times New Roman"/>
                <w:sz w:val="20"/>
              </w:rPr>
            </w:pPr>
          </w:p>
        </w:tc>
      </w:tr>
      <w:tr w:rsidR="004B1ED2" w:rsidRPr="006E4ECF" w14:paraId="60F6CA18" w14:textId="77777777" w:rsidTr="00FC22AD">
        <w:trPr>
          <w:trHeight w:val="576"/>
          <w:jc w:val="center"/>
        </w:trPr>
        <w:tc>
          <w:tcPr>
            <w:tcW w:w="461" w:type="pct"/>
            <w:vAlign w:val="center"/>
          </w:tcPr>
          <w:p w14:paraId="6BE3A095" w14:textId="49A63F49" w:rsidR="004B1ED2" w:rsidRDefault="004B1ED2" w:rsidP="004B1ED2">
            <w:pPr>
              <w:jc w:val="center"/>
              <w:rPr>
                <w:rFonts w:ascii="Times New Roman" w:hAnsi="Times New Roman" w:cs="Times New Roman"/>
                <w:sz w:val="20"/>
              </w:rPr>
            </w:pPr>
            <w:r>
              <w:rPr>
                <w:rFonts w:ascii="Times New Roman" w:hAnsi="Times New Roman" w:cs="Times New Roman"/>
                <w:sz w:val="20"/>
              </w:rPr>
              <w:t>19</w:t>
            </w:r>
          </w:p>
        </w:tc>
        <w:tc>
          <w:tcPr>
            <w:tcW w:w="461" w:type="pct"/>
            <w:vAlign w:val="center"/>
          </w:tcPr>
          <w:p w14:paraId="558B3273" w14:textId="1EFF70C5" w:rsidR="004B1ED2" w:rsidRDefault="004B1ED2" w:rsidP="004B1ED2">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291D11BE" w14:textId="03746A27" w:rsidR="004B1ED2" w:rsidRPr="001B1A14" w:rsidRDefault="001B1A14" w:rsidP="004B1ED2">
            <w:pPr>
              <w:rPr>
                <w:rFonts w:ascii="Times New Roman" w:hAnsi="Times New Roman" w:cs="Times New Roman"/>
                <w:sz w:val="20"/>
              </w:rPr>
            </w:pPr>
            <w:r>
              <w:rPr>
                <w:rFonts w:ascii="Times New Roman" w:hAnsi="Times New Roman" w:cs="Times New Roman"/>
                <w:sz w:val="20"/>
              </w:rPr>
              <w:t>Convexity</w:t>
            </w:r>
          </w:p>
        </w:tc>
        <w:tc>
          <w:tcPr>
            <w:tcW w:w="892" w:type="pct"/>
          </w:tcPr>
          <w:p w14:paraId="5B3E816F" w14:textId="77777777" w:rsidR="004B1ED2" w:rsidRPr="00FC22AD" w:rsidRDefault="004B1ED2" w:rsidP="004B1ED2">
            <w:pPr>
              <w:rPr>
                <w:rFonts w:ascii="Times New Roman" w:hAnsi="Times New Roman" w:cs="Times New Roman"/>
                <w:sz w:val="20"/>
              </w:rPr>
            </w:pPr>
          </w:p>
        </w:tc>
        <w:tc>
          <w:tcPr>
            <w:tcW w:w="892" w:type="pct"/>
          </w:tcPr>
          <w:p w14:paraId="07F8703F" w14:textId="53930692" w:rsidR="004B1ED2" w:rsidRPr="00C967FA" w:rsidRDefault="004B1ED2" w:rsidP="004B1ED2">
            <w:pPr>
              <w:rPr>
                <w:rFonts w:ascii="Times New Roman" w:hAnsi="Times New Roman" w:cs="Times New Roman"/>
                <w:sz w:val="20"/>
              </w:rPr>
            </w:pPr>
          </w:p>
        </w:tc>
      </w:tr>
      <w:tr w:rsidR="004B1ED2" w:rsidRPr="006E4ECF" w14:paraId="59EBE0B5" w14:textId="77777777" w:rsidTr="00FC22AD">
        <w:trPr>
          <w:trHeight w:val="576"/>
          <w:jc w:val="center"/>
        </w:trPr>
        <w:tc>
          <w:tcPr>
            <w:tcW w:w="461" w:type="pct"/>
            <w:vAlign w:val="center"/>
          </w:tcPr>
          <w:p w14:paraId="56571426" w14:textId="0B8BF6AF" w:rsidR="004B1ED2" w:rsidRDefault="004B1ED2" w:rsidP="004B1ED2">
            <w:pPr>
              <w:jc w:val="center"/>
              <w:rPr>
                <w:rFonts w:ascii="Times New Roman" w:hAnsi="Times New Roman" w:cs="Times New Roman"/>
                <w:sz w:val="20"/>
              </w:rPr>
            </w:pPr>
            <w:r>
              <w:rPr>
                <w:rFonts w:ascii="Times New Roman" w:hAnsi="Times New Roman" w:cs="Times New Roman"/>
                <w:sz w:val="20"/>
              </w:rPr>
              <w:t>20</w:t>
            </w:r>
          </w:p>
        </w:tc>
        <w:tc>
          <w:tcPr>
            <w:tcW w:w="461" w:type="pct"/>
            <w:vAlign w:val="center"/>
          </w:tcPr>
          <w:p w14:paraId="2BAAF7A2" w14:textId="2DDF35D9" w:rsidR="004B1ED2" w:rsidRDefault="004B1ED2" w:rsidP="004B1ED2">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4390B745" w14:textId="1ADAF28E" w:rsidR="004B1ED2" w:rsidRPr="001B1A14" w:rsidRDefault="001B1A14" w:rsidP="004B1ED2">
            <w:pPr>
              <w:rPr>
                <w:rFonts w:ascii="Times New Roman" w:hAnsi="Times New Roman" w:cs="Times New Roman"/>
                <w:sz w:val="20"/>
              </w:rPr>
            </w:pPr>
            <w:r>
              <w:rPr>
                <w:rFonts w:ascii="Times New Roman" w:hAnsi="Times New Roman" w:cs="Times New Roman"/>
                <w:sz w:val="20"/>
              </w:rPr>
              <w:t>Credit Risk</w:t>
            </w:r>
          </w:p>
        </w:tc>
        <w:tc>
          <w:tcPr>
            <w:tcW w:w="892" w:type="pct"/>
          </w:tcPr>
          <w:p w14:paraId="21D399A0" w14:textId="47A6C748" w:rsidR="004B1ED2" w:rsidRPr="00FC22AD" w:rsidRDefault="004B1ED2" w:rsidP="004B1ED2">
            <w:pPr>
              <w:rPr>
                <w:rFonts w:ascii="Times New Roman" w:hAnsi="Times New Roman" w:cs="Times New Roman"/>
                <w:sz w:val="20"/>
              </w:rPr>
            </w:pPr>
          </w:p>
        </w:tc>
        <w:tc>
          <w:tcPr>
            <w:tcW w:w="892" w:type="pct"/>
          </w:tcPr>
          <w:p w14:paraId="4DB95482" w14:textId="5862E94E" w:rsidR="004B1ED2" w:rsidRPr="00C967FA" w:rsidRDefault="001B1A14" w:rsidP="004B1ED2">
            <w:pPr>
              <w:rPr>
                <w:rFonts w:ascii="Times New Roman" w:hAnsi="Times New Roman" w:cs="Times New Roman"/>
                <w:sz w:val="20"/>
              </w:rPr>
            </w:pPr>
            <w:r>
              <w:rPr>
                <w:rFonts w:ascii="Times New Roman" w:hAnsi="Times New Roman" w:cs="Times New Roman"/>
                <w:sz w:val="20"/>
              </w:rPr>
              <w:t>PS 8</w:t>
            </w:r>
          </w:p>
        </w:tc>
      </w:tr>
      <w:tr w:rsidR="004B1ED2" w:rsidRPr="006E4ECF" w14:paraId="7B709E8B" w14:textId="77777777" w:rsidTr="00FC22AD">
        <w:trPr>
          <w:trHeight w:val="576"/>
          <w:jc w:val="center"/>
        </w:trPr>
        <w:tc>
          <w:tcPr>
            <w:tcW w:w="461" w:type="pct"/>
            <w:vAlign w:val="center"/>
          </w:tcPr>
          <w:p w14:paraId="33F9C3D8" w14:textId="2FAC3A58" w:rsidR="004B1ED2" w:rsidRDefault="004B1ED2" w:rsidP="004B1ED2">
            <w:pPr>
              <w:jc w:val="center"/>
              <w:rPr>
                <w:rFonts w:ascii="Times New Roman" w:hAnsi="Times New Roman" w:cs="Times New Roman"/>
                <w:sz w:val="20"/>
              </w:rPr>
            </w:pPr>
            <w:r>
              <w:rPr>
                <w:rFonts w:ascii="Times New Roman" w:hAnsi="Times New Roman" w:cs="Times New Roman"/>
                <w:sz w:val="20"/>
              </w:rPr>
              <w:t>21</w:t>
            </w:r>
          </w:p>
        </w:tc>
        <w:tc>
          <w:tcPr>
            <w:tcW w:w="461" w:type="pct"/>
            <w:vAlign w:val="center"/>
          </w:tcPr>
          <w:p w14:paraId="35712FA5" w14:textId="35207020" w:rsidR="004B1ED2" w:rsidRDefault="004B1ED2" w:rsidP="004B1ED2">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743D93E9" w14:textId="24D36379" w:rsidR="004B1ED2" w:rsidRDefault="001B1A14" w:rsidP="000034E8">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2184C038" w14:textId="7C38A23A" w:rsidR="001B1A14" w:rsidRPr="001B1A14" w:rsidRDefault="000034E8" w:rsidP="004B1ED2">
            <w:pPr>
              <w:rPr>
                <w:rFonts w:ascii="Times New Roman" w:hAnsi="Times New Roman" w:cs="Times New Roman"/>
                <w:sz w:val="20"/>
              </w:rPr>
            </w:pPr>
            <w:r>
              <w:rPr>
                <w:rFonts w:ascii="Times New Roman" w:hAnsi="Times New Roman" w:cs="Times New Roman"/>
                <w:sz w:val="20"/>
              </w:rPr>
              <w:t>Equilibrium in a</w:t>
            </w:r>
            <w:r w:rsidR="001B1A14">
              <w:rPr>
                <w:rFonts w:ascii="Times New Roman" w:hAnsi="Times New Roman" w:cs="Times New Roman"/>
                <w:sz w:val="20"/>
              </w:rPr>
              <w:t xml:space="preserve">sset </w:t>
            </w:r>
            <w:r>
              <w:rPr>
                <w:rFonts w:ascii="Times New Roman" w:hAnsi="Times New Roman" w:cs="Times New Roman"/>
                <w:sz w:val="20"/>
              </w:rPr>
              <w:t>management</w:t>
            </w:r>
            <w:r w:rsidR="001B1A14">
              <w:rPr>
                <w:rFonts w:ascii="Times New Roman" w:hAnsi="Times New Roman" w:cs="Times New Roman"/>
                <w:sz w:val="20"/>
              </w:rPr>
              <w:t xml:space="preserve"> </w:t>
            </w:r>
          </w:p>
        </w:tc>
        <w:tc>
          <w:tcPr>
            <w:tcW w:w="892" w:type="pct"/>
          </w:tcPr>
          <w:p w14:paraId="7CCEEC92" w14:textId="631C7E29" w:rsidR="004B1ED2" w:rsidRPr="00FC22AD" w:rsidRDefault="004B1ED2" w:rsidP="004B1ED2">
            <w:pPr>
              <w:rPr>
                <w:rFonts w:ascii="Times New Roman" w:hAnsi="Times New Roman" w:cs="Times New Roman"/>
                <w:sz w:val="20"/>
              </w:rPr>
            </w:pPr>
          </w:p>
        </w:tc>
        <w:tc>
          <w:tcPr>
            <w:tcW w:w="892" w:type="pct"/>
          </w:tcPr>
          <w:p w14:paraId="2956A124" w14:textId="77777777" w:rsidR="004B1ED2" w:rsidRPr="00C967FA" w:rsidRDefault="004B1ED2" w:rsidP="004B1ED2">
            <w:pPr>
              <w:rPr>
                <w:rFonts w:ascii="Times New Roman" w:hAnsi="Times New Roman" w:cs="Times New Roman"/>
                <w:sz w:val="20"/>
              </w:rPr>
            </w:pPr>
          </w:p>
        </w:tc>
      </w:tr>
      <w:tr w:rsidR="004B1ED2" w:rsidRPr="006E4ECF" w14:paraId="5D96834C" w14:textId="77777777" w:rsidTr="00FC22AD">
        <w:trPr>
          <w:trHeight w:val="576"/>
          <w:jc w:val="center"/>
        </w:trPr>
        <w:tc>
          <w:tcPr>
            <w:tcW w:w="461" w:type="pct"/>
            <w:vAlign w:val="center"/>
          </w:tcPr>
          <w:p w14:paraId="607A0BCB" w14:textId="28F4C90D" w:rsidR="004B1ED2" w:rsidRDefault="004B1ED2" w:rsidP="004B1ED2">
            <w:pPr>
              <w:jc w:val="center"/>
              <w:rPr>
                <w:rFonts w:ascii="Times New Roman" w:hAnsi="Times New Roman" w:cs="Times New Roman"/>
                <w:sz w:val="20"/>
              </w:rPr>
            </w:pPr>
            <w:r>
              <w:rPr>
                <w:rFonts w:ascii="Times New Roman" w:hAnsi="Times New Roman" w:cs="Times New Roman"/>
                <w:sz w:val="20"/>
              </w:rPr>
              <w:t>22</w:t>
            </w:r>
          </w:p>
        </w:tc>
        <w:tc>
          <w:tcPr>
            <w:tcW w:w="461" w:type="pct"/>
            <w:vAlign w:val="center"/>
          </w:tcPr>
          <w:p w14:paraId="09ED3D2C" w14:textId="1C994D38" w:rsidR="004B1ED2" w:rsidRDefault="004B1ED2" w:rsidP="004B1ED2">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318965E1" w14:textId="781C21E7" w:rsidR="001B1A14" w:rsidRDefault="001B1A14" w:rsidP="000034E8">
            <w:pPr>
              <w:rPr>
                <w:rFonts w:ascii="Times New Roman" w:hAnsi="Times New Roman" w:cs="Times New Roman"/>
                <w:sz w:val="20"/>
              </w:rPr>
            </w:pPr>
            <w:r>
              <w:rPr>
                <w:rFonts w:ascii="Times New Roman" w:hAnsi="Times New Roman" w:cs="Times New Roman"/>
                <w:sz w:val="20"/>
              </w:rPr>
              <w:t xml:space="preserve">Data </w:t>
            </w:r>
            <w:r>
              <w:rPr>
                <w:rFonts w:ascii="Times New Roman" w:hAnsi="Times New Roman" w:cs="Times New Roman"/>
                <w:sz w:val="20"/>
              </w:rPr>
              <w:t>issues</w:t>
            </w:r>
          </w:p>
          <w:p w14:paraId="41996FA9" w14:textId="6ACAB166" w:rsidR="001B1A14" w:rsidRPr="001B1A14" w:rsidRDefault="001B1A14" w:rsidP="000034E8">
            <w:pPr>
              <w:rPr>
                <w:rFonts w:ascii="Times New Roman" w:hAnsi="Times New Roman" w:cs="Times New Roman"/>
                <w:sz w:val="20"/>
              </w:rPr>
            </w:pPr>
            <w:r>
              <w:rPr>
                <w:rFonts w:ascii="Times New Roman" w:hAnsi="Times New Roman" w:cs="Times New Roman"/>
                <w:sz w:val="20"/>
              </w:rPr>
              <w:t>Returns-based measures</w:t>
            </w:r>
          </w:p>
        </w:tc>
        <w:tc>
          <w:tcPr>
            <w:tcW w:w="892" w:type="pct"/>
          </w:tcPr>
          <w:p w14:paraId="365D88ED" w14:textId="5720CA47" w:rsidR="004B1ED2" w:rsidRPr="00FC22AD" w:rsidRDefault="00BF51CF" w:rsidP="004B1ED2">
            <w:pPr>
              <w:rPr>
                <w:rFonts w:ascii="Times New Roman" w:hAnsi="Times New Roman" w:cs="Times New Roman"/>
                <w:sz w:val="20"/>
              </w:rPr>
            </w:pPr>
            <w:r>
              <w:rPr>
                <w:rFonts w:ascii="Times New Roman" w:hAnsi="Times New Roman" w:cs="Times New Roman"/>
                <w:sz w:val="20"/>
              </w:rPr>
              <w:t>BKM 24</w:t>
            </w:r>
          </w:p>
        </w:tc>
        <w:tc>
          <w:tcPr>
            <w:tcW w:w="892" w:type="pct"/>
          </w:tcPr>
          <w:p w14:paraId="3D5AC078" w14:textId="71109FB3" w:rsidR="004B1ED2" w:rsidRPr="00C967FA" w:rsidRDefault="004B1ED2" w:rsidP="004B1ED2">
            <w:pPr>
              <w:rPr>
                <w:rFonts w:ascii="Times New Roman" w:hAnsi="Times New Roman" w:cs="Times New Roman"/>
                <w:sz w:val="20"/>
              </w:rPr>
            </w:pPr>
            <w:r>
              <w:rPr>
                <w:rFonts w:ascii="Times New Roman" w:hAnsi="Times New Roman" w:cs="Times New Roman"/>
                <w:sz w:val="20"/>
              </w:rPr>
              <w:t xml:space="preserve">PS </w:t>
            </w:r>
            <w:r>
              <w:rPr>
                <w:rFonts w:ascii="Times New Roman" w:hAnsi="Times New Roman" w:cs="Times New Roman"/>
                <w:sz w:val="20"/>
              </w:rPr>
              <w:t>9</w:t>
            </w:r>
          </w:p>
        </w:tc>
      </w:tr>
      <w:tr w:rsidR="004B1ED2" w:rsidRPr="006E4ECF" w14:paraId="02353E35" w14:textId="77777777" w:rsidTr="00FC22AD">
        <w:trPr>
          <w:trHeight w:val="576"/>
          <w:jc w:val="center"/>
        </w:trPr>
        <w:tc>
          <w:tcPr>
            <w:tcW w:w="461" w:type="pct"/>
            <w:vAlign w:val="center"/>
          </w:tcPr>
          <w:p w14:paraId="78AB7663" w14:textId="74D8073B" w:rsidR="004B1ED2" w:rsidRDefault="004B1ED2" w:rsidP="004B1ED2">
            <w:pPr>
              <w:jc w:val="center"/>
              <w:rPr>
                <w:rFonts w:ascii="Times New Roman" w:hAnsi="Times New Roman" w:cs="Times New Roman"/>
                <w:sz w:val="20"/>
              </w:rPr>
            </w:pPr>
            <w:r>
              <w:rPr>
                <w:rFonts w:ascii="Times New Roman" w:hAnsi="Times New Roman" w:cs="Times New Roman"/>
                <w:sz w:val="20"/>
              </w:rPr>
              <w:t>23</w:t>
            </w:r>
          </w:p>
        </w:tc>
        <w:tc>
          <w:tcPr>
            <w:tcW w:w="461" w:type="pct"/>
            <w:vAlign w:val="center"/>
          </w:tcPr>
          <w:p w14:paraId="7D006F10" w14:textId="268413B0" w:rsidR="004B1ED2" w:rsidRDefault="004B1ED2" w:rsidP="004B1ED2">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7EAC7BDF" w14:textId="476C67B5" w:rsidR="004B1ED2" w:rsidRPr="001B1A14" w:rsidRDefault="001B1A14" w:rsidP="000034E8">
            <w:pPr>
              <w:rPr>
                <w:rFonts w:ascii="Times New Roman" w:hAnsi="Times New Roman" w:cs="Times New Roman"/>
                <w:sz w:val="20"/>
              </w:rPr>
            </w:pPr>
            <w:r>
              <w:rPr>
                <w:rFonts w:ascii="Times New Roman" w:hAnsi="Times New Roman" w:cs="Times New Roman"/>
                <w:sz w:val="20"/>
              </w:rPr>
              <w:t>Holdings-based measures</w:t>
            </w:r>
          </w:p>
        </w:tc>
        <w:tc>
          <w:tcPr>
            <w:tcW w:w="892" w:type="pct"/>
          </w:tcPr>
          <w:p w14:paraId="3A192049" w14:textId="77777777" w:rsidR="004B1ED2" w:rsidRPr="00FC22AD" w:rsidRDefault="004B1ED2" w:rsidP="004B1ED2">
            <w:pPr>
              <w:rPr>
                <w:rFonts w:ascii="Times New Roman" w:hAnsi="Times New Roman" w:cs="Times New Roman"/>
                <w:sz w:val="20"/>
              </w:rPr>
            </w:pPr>
          </w:p>
        </w:tc>
        <w:tc>
          <w:tcPr>
            <w:tcW w:w="892" w:type="pct"/>
          </w:tcPr>
          <w:p w14:paraId="70F8572D" w14:textId="77777777" w:rsidR="004B1ED2" w:rsidRPr="00C967FA" w:rsidRDefault="004B1ED2" w:rsidP="004B1ED2">
            <w:pPr>
              <w:rPr>
                <w:rFonts w:ascii="Times New Roman" w:hAnsi="Times New Roman" w:cs="Times New Roman"/>
                <w:sz w:val="20"/>
              </w:rPr>
            </w:pPr>
          </w:p>
        </w:tc>
      </w:tr>
      <w:tr w:rsidR="004B1ED2" w:rsidRPr="006E4ECF" w14:paraId="60D16863" w14:textId="77777777" w:rsidTr="00FC22AD">
        <w:trPr>
          <w:trHeight w:val="576"/>
          <w:jc w:val="center"/>
        </w:trPr>
        <w:tc>
          <w:tcPr>
            <w:tcW w:w="461" w:type="pct"/>
            <w:vAlign w:val="center"/>
          </w:tcPr>
          <w:p w14:paraId="765DF405" w14:textId="20404192" w:rsidR="004B1ED2" w:rsidRDefault="004B1ED2" w:rsidP="004B1ED2">
            <w:pPr>
              <w:jc w:val="center"/>
              <w:rPr>
                <w:rFonts w:ascii="Times New Roman" w:hAnsi="Times New Roman" w:cs="Times New Roman"/>
                <w:sz w:val="20"/>
              </w:rPr>
            </w:pPr>
            <w:r>
              <w:rPr>
                <w:rFonts w:ascii="Times New Roman" w:hAnsi="Times New Roman" w:cs="Times New Roman"/>
                <w:sz w:val="20"/>
              </w:rPr>
              <w:t>24</w:t>
            </w:r>
          </w:p>
        </w:tc>
        <w:tc>
          <w:tcPr>
            <w:tcW w:w="461" w:type="pct"/>
            <w:vAlign w:val="center"/>
          </w:tcPr>
          <w:p w14:paraId="367A0004" w14:textId="02634135" w:rsidR="004B1ED2" w:rsidRDefault="004B1ED2" w:rsidP="004B1ED2">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468BEDC5" w14:textId="63AC0A67" w:rsidR="004B1ED2" w:rsidRPr="000034E8" w:rsidRDefault="000034E8" w:rsidP="000034E8">
            <w:pPr>
              <w:rPr>
                <w:rFonts w:ascii="Times New Roman" w:hAnsi="Times New Roman" w:cs="Times New Roman"/>
                <w:sz w:val="20"/>
              </w:rPr>
            </w:pPr>
            <w:r>
              <w:rPr>
                <w:rFonts w:ascii="Times New Roman" w:hAnsi="Times New Roman" w:cs="Times New Roman"/>
                <w:sz w:val="20"/>
              </w:rPr>
              <w:t>Fees + Performance</w:t>
            </w:r>
          </w:p>
        </w:tc>
        <w:tc>
          <w:tcPr>
            <w:tcW w:w="892" w:type="pct"/>
          </w:tcPr>
          <w:p w14:paraId="012D80E1" w14:textId="77777777" w:rsidR="004B1ED2" w:rsidRPr="00FC22AD" w:rsidRDefault="004B1ED2" w:rsidP="004B1ED2">
            <w:pPr>
              <w:rPr>
                <w:rFonts w:ascii="Times New Roman" w:hAnsi="Times New Roman" w:cs="Times New Roman"/>
                <w:sz w:val="20"/>
              </w:rPr>
            </w:pPr>
          </w:p>
        </w:tc>
        <w:tc>
          <w:tcPr>
            <w:tcW w:w="892" w:type="pct"/>
          </w:tcPr>
          <w:p w14:paraId="49B5DC4E" w14:textId="07787EF6" w:rsidR="004B1ED2" w:rsidRPr="00C967FA" w:rsidRDefault="004B1ED2" w:rsidP="004B1ED2">
            <w:pPr>
              <w:rPr>
                <w:rFonts w:ascii="Times New Roman" w:hAnsi="Times New Roman" w:cs="Times New Roman"/>
                <w:sz w:val="20"/>
              </w:rPr>
            </w:pPr>
            <w:r>
              <w:rPr>
                <w:rFonts w:ascii="Times New Roman" w:hAnsi="Times New Roman" w:cs="Times New Roman"/>
                <w:sz w:val="20"/>
              </w:rPr>
              <w:t xml:space="preserve">PS </w:t>
            </w:r>
            <w:r>
              <w:rPr>
                <w:rFonts w:ascii="Times New Roman" w:hAnsi="Times New Roman" w:cs="Times New Roman"/>
                <w:sz w:val="20"/>
              </w:rPr>
              <w:t>10</w:t>
            </w:r>
          </w:p>
        </w:tc>
      </w:tr>
      <w:tr w:rsidR="004B1ED2" w:rsidRPr="006E4ECF" w14:paraId="41AC12CB" w14:textId="77777777" w:rsidTr="00FC22AD">
        <w:trPr>
          <w:trHeight w:val="576"/>
          <w:jc w:val="center"/>
        </w:trPr>
        <w:tc>
          <w:tcPr>
            <w:tcW w:w="461" w:type="pct"/>
            <w:vAlign w:val="center"/>
          </w:tcPr>
          <w:p w14:paraId="525B06CD" w14:textId="5F458B01" w:rsidR="004B1ED2" w:rsidRDefault="004B1ED2" w:rsidP="004B1ED2">
            <w:pPr>
              <w:jc w:val="center"/>
              <w:rPr>
                <w:rFonts w:ascii="Times New Roman" w:hAnsi="Times New Roman" w:cs="Times New Roman"/>
                <w:sz w:val="20"/>
              </w:rPr>
            </w:pPr>
            <w:r>
              <w:rPr>
                <w:rFonts w:ascii="Times New Roman" w:hAnsi="Times New Roman" w:cs="Times New Roman"/>
                <w:sz w:val="20"/>
              </w:rPr>
              <w:t>25</w:t>
            </w:r>
          </w:p>
        </w:tc>
        <w:tc>
          <w:tcPr>
            <w:tcW w:w="461" w:type="pct"/>
            <w:vAlign w:val="center"/>
          </w:tcPr>
          <w:p w14:paraId="6FBFFCE6" w14:textId="2D3C67E9" w:rsidR="004B1ED2" w:rsidRDefault="004B1ED2" w:rsidP="004B1ED2">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7966FFCF" w14:textId="77777777" w:rsidR="004B1ED2" w:rsidRDefault="000034E8" w:rsidP="000034E8">
            <w:pPr>
              <w:jc w:val="center"/>
              <w:rPr>
                <w:rFonts w:ascii="Times New Roman" w:hAnsi="Times New Roman" w:cs="Times New Roman"/>
                <w:sz w:val="20"/>
              </w:rPr>
            </w:pPr>
            <w:r>
              <w:rPr>
                <w:rFonts w:ascii="Times New Roman" w:hAnsi="Times New Roman" w:cs="Times New Roman"/>
                <w:b/>
                <w:bCs/>
                <w:sz w:val="20"/>
                <w:u w:val="single"/>
              </w:rPr>
              <w:t>Taxes</w:t>
            </w:r>
          </w:p>
          <w:p w14:paraId="037F5663" w14:textId="610AC435" w:rsidR="000034E8" w:rsidRPr="000034E8" w:rsidRDefault="000034E8" w:rsidP="000034E8">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4721BD07" w14:textId="53DDBB85" w:rsidR="004B1ED2" w:rsidRPr="00FC22AD" w:rsidRDefault="004B1ED2" w:rsidP="004B1ED2">
            <w:pPr>
              <w:rPr>
                <w:rFonts w:ascii="Times New Roman" w:hAnsi="Times New Roman" w:cs="Times New Roman"/>
                <w:sz w:val="20"/>
              </w:rPr>
            </w:pPr>
          </w:p>
        </w:tc>
        <w:tc>
          <w:tcPr>
            <w:tcW w:w="892" w:type="pct"/>
          </w:tcPr>
          <w:p w14:paraId="745D7DB2" w14:textId="77777777" w:rsidR="004B1ED2" w:rsidRPr="00C967FA" w:rsidRDefault="004B1ED2" w:rsidP="004B1ED2">
            <w:pPr>
              <w:rPr>
                <w:rFonts w:ascii="Times New Roman" w:hAnsi="Times New Roman" w:cs="Times New Roman"/>
                <w:sz w:val="20"/>
              </w:rPr>
            </w:pPr>
          </w:p>
        </w:tc>
      </w:tr>
      <w:tr w:rsidR="004B1ED2" w:rsidRPr="006E4ECF" w14:paraId="0DB24DF7" w14:textId="77777777" w:rsidTr="00FC22AD">
        <w:trPr>
          <w:trHeight w:val="576"/>
          <w:jc w:val="center"/>
        </w:trPr>
        <w:tc>
          <w:tcPr>
            <w:tcW w:w="461" w:type="pct"/>
            <w:vAlign w:val="center"/>
          </w:tcPr>
          <w:p w14:paraId="4A5319A7" w14:textId="39B5C0A7" w:rsidR="004B1ED2" w:rsidRDefault="004B1ED2" w:rsidP="004B1ED2">
            <w:pPr>
              <w:jc w:val="center"/>
              <w:rPr>
                <w:rFonts w:ascii="Times New Roman" w:hAnsi="Times New Roman" w:cs="Times New Roman"/>
                <w:sz w:val="20"/>
              </w:rPr>
            </w:pPr>
            <w:r>
              <w:rPr>
                <w:rFonts w:ascii="Times New Roman" w:hAnsi="Times New Roman" w:cs="Times New Roman"/>
                <w:sz w:val="20"/>
              </w:rPr>
              <w:t>26</w:t>
            </w:r>
          </w:p>
        </w:tc>
        <w:tc>
          <w:tcPr>
            <w:tcW w:w="461" w:type="pct"/>
            <w:vAlign w:val="center"/>
          </w:tcPr>
          <w:p w14:paraId="3D719C11" w14:textId="08D33E1A" w:rsidR="004B1ED2" w:rsidRDefault="004B1ED2" w:rsidP="004B1ED2">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390F6D4F" w14:textId="6E3E4ADB" w:rsidR="004B1ED2" w:rsidRPr="000034E8" w:rsidRDefault="000034E8" w:rsidP="000034E8">
            <w:pPr>
              <w:rPr>
                <w:rFonts w:ascii="Times New Roman" w:hAnsi="Times New Roman" w:cs="Times New Roman"/>
                <w:sz w:val="20"/>
              </w:rPr>
            </w:pPr>
            <w:r>
              <w:rPr>
                <w:rFonts w:ascii="Times New Roman" w:hAnsi="Times New Roman" w:cs="Times New Roman"/>
                <w:sz w:val="20"/>
              </w:rPr>
              <w:t>Tax-advantaged assets</w:t>
            </w:r>
          </w:p>
        </w:tc>
        <w:tc>
          <w:tcPr>
            <w:tcW w:w="892" w:type="pct"/>
          </w:tcPr>
          <w:p w14:paraId="1FE14C76" w14:textId="7C6FBAAC" w:rsidR="004B1ED2" w:rsidRPr="00FC22AD" w:rsidRDefault="004B1ED2" w:rsidP="004B1ED2">
            <w:pPr>
              <w:rPr>
                <w:rFonts w:ascii="Times New Roman" w:hAnsi="Times New Roman" w:cs="Times New Roman"/>
                <w:sz w:val="20"/>
              </w:rPr>
            </w:pPr>
          </w:p>
        </w:tc>
        <w:tc>
          <w:tcPr>
            <w:tcW w:w="892" w:type="pct"/>
          </w:tcPr>
          <w:p w14:paraId="213F1FC3" w14:textId="505813E7" w:rsidR="004B1ED2" w:rsidRPr="00C967FA" w:rsidRDefault="004B1ED2" w:rsidP="004B1ED2">
            <w:pPr>
              <w:rPr>
                <w:rFonts w:ascii="Times New Roman" w:hAnsi="Times New Roman" w:cs="Times New Roman"/>
                <w:sz w:val="20"/>
              </w:rPr>
            </w:pPr>
            <w:r>
              <w:rPr>
                <w:rFonts w:ascii="Times New Roman" w:hAnsi="Times New Roman" w:cs="Times New Roman"/>
                <w:sz w:val="20"/>
              </w:rPr>
              <w:t xml:space="preserve">PS </w:t>
            </w:r>
            <w:r>
              <w:rPr>
                <w:rFonts w:ascii="Times New Roman" w:hAnsi="Times New Roman" w:cs="Times New Roman"/>
                <w:sz w:val="20"/>
              </w:rPr>
              <w:t>11</w:t>
            </w:r>
          </w:p>
        </w:tc>
      </w:tr>
      <w:tr w:rsidR="004B1ED2" w:rsidRPr="006E4ECF" w14:paraId="1C65A23E" w14:textId="77777777" w:rsidTr="00FC22AD">
        <w:trPr>
          <w:trHeight w:val="576"/>
          <w:jc w:val="center"/>
        </w:trPr>
        <w:tc>
          <w:tcPr>
            <w:tcW w:w="461" w:type="pct"/>
            <w:vAlign w:val="center"/>
          </w:tcPr>
          <w:p w14:paraId="75968E36" w14:textId="0CACAC93" w:rsidR="004B1ED2" w:rsidRDefault="004B1ED2" w:rsidP="004B1ED2">
            <w:pPr>
              <w:jc w:val="center"/>
              <w:rPr>
                <w:rFonts w:ascii="Times New Roman" w:hAnsi="Times New Roman" w:cs="Times New Roman"/>
                <w:sz w:val="20"/>
              </w:rPr>
            </w:pPr>
            <w:r>
              <w:rPr>
                <w:rFonts w:ascii="Times New Roman" w:hAnsi="Times New Roman" w:cs="Times New Roman"/>
                <w:sz w:val="20"/>
              </w:rPr>
              <w:t>27</w:t>
            </w:r>
          </w:p>
        </w:tc>
        <w:tc>
          <w:tcPr>
            <w:tcW w:w="461" w:type="pct"/>
            <w:vAlign w:val="center"/>
          </w:tcPr>
          <w:p w14:paraId="119B01AE" w14:textId="6910AB55" w:rsidR="004B1ED2" w:rsidRDefault="004B1ED2" w:rsidP="004B1ED2">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12A016A1" w:rsidR="004B1ED2" w:rsidRPr="000034E8" w:rsidRDefault="000034E8" w:rsidP="000034E8">
            <w:pPr>
              <w:rPr>
                <w:rFonts w:ascii="Times New Roman" w:hAnsi="Times New Roman" w:cs="Times New Roman"/>
                <w:sz w:val="20"/>
              </w:rPr>
            </w:pPr>
            <w:r w:rsidRPr="000034E8">
              <w:rPr>
                <w:rFonts w:ascii="Times New Roman" w:hAnsi="Times New Roman" w:cs="Times New Roman"/>
                <w:sz w:val="20"/>
              </w:rPr>
              <w:t>Review + Catch-up</w:t>
            </w:r>
          </w:p>
        </w:tc>
        <w:tc>
          <w:tcPr>
            <w:tcW w:w="892" w:type="pct"/>
          </w:tcPr>
          <w:p w14:paraId="1B18C7D3" w14:textId="77777777" w:rsidR="004B1ED2" w:rsidRPr="00FC22AD" w:rsidRDefault="004B1ED2" w:rsidP="004B1ED2">
            <w:pPr>
              <w:rPr>
                <w:rFonts w:ascii="Times New Roman" w:hAnsi="Times New Roman" w:cs="Times New Roman"/>
                <w:sz w:val="20"/>
              </w:rPr>
            </w:pPr>
          </w:p>
        </w:tc>
        <w:tc>
          <w:tcPr>
            <w:tcW w:w="892" w:type="pct"/>
          </w:tcPr>
          <w:p w14:paraId="20B6B5B5" w14:textId="77777777" w:rsidR="004B1ED2" w:rsidRPr="00C967FA" w:rsidRDefault="004B1ED2" w:rsidP="004B1ED2">
            <w:pPr>
              <w:rPr>
                <w:rFonts w:ascii="Times New Roman" w:hAnsi="Times New Roman" w:cs="Times New Roman"/>
                <w:sz w:val="20"/>
              </w:rPr>
            </w:pPr>
          </w:p>
        </w:tc>
      </w:tr>
      <w:tr w:rsidR="004B1ED2" w:rsidRPr="006E4ECF" w14:paraId="59528B5E" w14:textId="77777777" w:rsidTr="00FC22AD">
        <w:trPr>
          <w:trHeight w:val="576"/>
          <w:jc w:val="center"/>
        </w:trPr>
        <w:tc>
          <w:tcPr>
            <w:tcW w:w="461" w:type="pct"/>
            <w:vAlign w:val="center"/>
          </w:tcPr>
          <w:p w14:paraId="7D6838C2" w14:textId="77777777" w:rsidR="004B1ED2" w:rsidRDefault="004B1ED2" w:rsidP="004B1ED2">
            <w:pPr>
              <w:jc w:val="center"/>
              <w:rPr>
                <w:rFonts w:ascii="Times New Roman" w:hAnsi="Times New Roman" w:cs="Times New Roman"/>
                <w:sz w:val="20"/>
              </w:rPr>
            </w:pPr>
          </w:p>
        </w:tc>
        <w:tc>
          <w:tcPr>
            <w:tcW w:w="461" w:type="pct"/>
            <w:vAlign w:val="center"/>
          </w:tcPr>
          <w:p w14:paraId="6B3FE801" w14:textId="14B787FC" w:rsidR="004B1ED2" w:rsidRPr="00722A7E" w:rsidRDefault="004B1ED2" w:rsidP="004B1ED2">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4B1ED2" w:rsidRDefault="004B1ED2" w:rsidP="004B1ED2">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4B1ED2" w:rsidRPr="00FC22AD" w:rsidRDefault="004B1ED2" w:rsidP="004B1ED2">
            <w:pPr>
              <w:rPr>
                <w:rFonts w:ascii="Times New Roman" w:hAnsi="Times New Roman" w:cs="Times New Roman"/>
                <w:sz w:val="20"/>
              </w:rPr>
            </w:pPr>
          </w:p>
        </w:tc>
        <w:tc>
          <w:tcPr>
            <w:tcW w:w="892" w:type="pct"/>
          </w:tcPr>
          <w:p w14:paraId="627FBBBF" w14:textId="77777777" w:rsidR="004B1ED2" w:rsidRPr="00C967FA" w:rsidRDefault="004B1ED2" w:rsidP="004B1ED2">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The Jones School’s policy is that laptops should remain closed except when instructed otherwise.</w:t>
      </w:r>
      <w:r w:rsidR="005C7734" w:rsidRPr="005C7734">
        <w:rPr>
          <w:sz w:val="22"/>
          <w:szCs w:val="22"/>
        </w:rPr>
        <w:t xml:space="preserve">  We will use the course binder to run Python and the BBCX investments website in course</w:t>
      </w:r>
      <w:r w:rsidR="005C7734" w:rsidRPr="005C7734">
        <w:rPr>
          <w:sz w:val="22"/>
          <w:szCs w:val="22"/>
        </w:rPr>
        <w:t xml:space="preserv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w:t>
      </w:r>
      <w:r w:rsidR="005C7734" w:rsidRPr="005C7734">
        <w:rPr>
          <w:sz w:val="22"/>
          <w:szCs w:val="22"/>
        </w:rPr>
        <w:t xml:space="preserve">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DB4C" w14:textId="77777777" w:rsidR="003255D2" w:rsidRDefault="003255D2" w:rsidP="004F02FC">
      <w:r>
        <w:separator/>
      </w:r>
    </w:p>
  </w:endnote>
  <w:endnote w:type="continuationSeparator" w:id="0">
    <w:p w14:paraId="09486373" w14:textId="77777777" w:rsidR="003255D2" w:rsidRDefault="003255D2"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3255D2"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37C0" w14:textId="77777777" w:rsidR="003255D2" w:rsidRDefault="003255D2" w:rsidP="004F02FC">
      <w:r>
        <w:separator/>
      </w:r>
    </w:p>
  </w:footnote>
  <w:footnote w:type="continuationSeparator" w:id="0">
    <w:p w14:paraId="177635CE" w14:textId="77777777" w:rsidR="003255D2" w:rsidRDefault="003255D2"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7408"/>
    <w:rsid w:val="0028401E"/>
    <w:rsid w:val="0028590A"/>
    <w:rsid w:val="00287EFF"/>
    <w:rsid w:val="002A20E3"/>
    <w:rsid w:val="002B2E6D"/>
    <w:rsid w:val="002B4C3E"/>
    <w:rsid w:val="002D6360"/>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79EA"/>
    <w:rsid w:val="0064173D"/>
    <w:rsid w:val="00641CF4"/>
    <w:rsid w:val="00663274"/>
    <w:rsid w:val="00663D9E"/>
    <w:rsid w:val="0068412C"/>
    <w:rsid w:val="0069411E"/>
    <w:rsid w:val="00694BE6"/>
    <w:rsid w:val="0069567D"/>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6364B"/>
    <w:rsid w:val="00763814"/>
    <w:rsid w:val="00764DE0"/>
    <w:rsid w:val="00766480"/>
    <w:rsid w:val="00767F09"/>
    <w:rsid w:val="007737E0"/>
    <w:rsid w:val="007802DD"/>
    <w:rsid w:val="00785FD6"/>
    <w:rsid w:val="007916D2"/>
    <w:rsid w:val="007918C9"/>
    <w:rsid w:val="007A034E"/>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5CC6"/>
    <w:rsid w:val="00C261B8"/>
    <w:rsid w:val="00C36791"/>
    <w:rsid w:val="00C41E4A"/>
    <w:rsid w:val="00C45BF4"/>
    <w:rsid w:val="00C643A3"/>
    <w:rsid w:val="00C73A35"/>
    <w:rsid w:val="00C7784A"/>
    <w:rsid w:val="00C8235E"/>
    <w:rsid w:val="00C87646"/>
    <w:rsid w:val="00C95645"/>
    <w:rsid w:val="00C967FA"/>
    <w:rsid w:val="00CA150D"/>
    <w:rsid w:val="00CA18FC"/>
    <w:rsid w:val="00CB243A"/>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72656"/>
    <w:rsid w:val="00F8072E"/>
    <w:rsid w:val="00F9233A"/>
    <w:rsid w:val="00F97F49"/>
    <w:rsid w:val="00FA56B3"/>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8</cp:revision>
  <cp:lastPrinted>2022-11-29T17:13:00Z</cp:lastPrinted>
  <dcterms:created xsi:type="dcterms:W3CDTF">2022-11-23T16:57:00Z</dcterms:created>
  <dcterms:modified xsi:type="dcterms:W3CDTF">2022-11-29T17:24:00Z</dcterms:modified>
</cp:coreProperties>
</file>