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C471" w14:textId="53752909" w:rsidR="00EE7D09" w:rsidRPr="00A77DBD" w:rsidRDefault="00F00605" w:rsidP="00A77DBD">
      <w:pPr>
        <w:jc w:val="center"/>
        <w:rPr>
          <w:b/>
          <w:bCs/>
          <w:sz w:val="28"/>
          <w:szCs w:val="28"/>
        </w:rPr>
      </w:pPr>
      <w:r w:rsidRPr="00A77DBD">
        <w:rPr>
          <w:b/>
          <w:bCs/>
          <w:sz w:val="28"/>
          <w:szCs w:val="28"/>
        </w:rPr>
        <w:t>Uni</w:t>
      </w:r>
      <w:r w:rsidR="00A77DBD" w:rsidRPr="00A77DBD">
        <w:rPr>
          <w:b/>
          <w:bCs/>
          <w:sz w:val="28"/>
          <w:szCs w:val="28"/>
        </w:rPr>
        <w:t xml:space="preserve">t </w:t>
      </w:r>
      <w:r w:rsidR="00BE4BEB">
        <w:rPr>
          <w:b/>
          <w:bCs/>
          <w:sz w:val="28"/>
          <w:szCs w:val="28"/>
        </w:rPr>
        <w:t>2</w:t>
      </w:r>
    </w:p>
    <w:p w14:paraId="095338AE" w14:textId="12DE427B" w:rsidR="00A77DBD" w:rsidRDefault="00A77DBD">
      <w:pPr>
        <w:rPr>
          <w:b/>
          <w:bCs/>
          <w:sz w:val="24"/>
          <w:szCs w:val="24"/>
        </w:rPr>
      </w:pPr>
      <w:r w:rsidRPr="00A77DBD">
        <w:rPr>
          <w:b/>
          <w:bCs/>
          <w:sz w:val="24"/>
          <w:szCs w:val="24"/>
        </w:rPr>
        <w:t>1.6</w:t>
      </w:r>
    </w:p>
    <w:p w14:paraId="3B818D5C" w14:textId="775A4989" w:rsidR="00A77DBD" w:rsidRDefault="00EF1698">
      <w:r w:rsidRPr="00E720CA">
        <w:t>When building a web page</w:t>
      </w:r>
      <w:r w:rsidR="00E720CA">
        <w:t>, the author/</w:t>
      </w:r>
      <w:r w:rsidR="00DA47F1">
        <w:t xml:space="preserve">originator, must ensure that the content of the pages is </w:t>
      </w:r>
      <w:r w:rsidR="00CD33C5">
        <w:t>assessable,</w:t>
      </w:r>
      <w:r w:rsidR="00DA47F1">
        <w:t xml:space="preserve"> </w:t>
      </w:r>
      <w:r w:rsidR="00AF5DD0">
        <w:t>and that the receiver can access and understand the content.</w:t>
      </w:r>
    </w:p>
    <w:p w14:paraId="71588024" w14:textId="33C3E126" w:rsidR="00E03B86" w:rsidRDefault="00E03B86">
      <w:r>
        <w:t>Html is an open standard</w:t>
      </w:r>
      <w:r w:rsidR="007808EE">
        <w:t>, managed by the</w:t>
      </w:r>
      <w:r w:rsidR="001B4C0A">
        <w:t xml:space="preserve"> world Wide Web Consortium</w:t>
      </w:r>
      <w:r w:rsidR="00AD6A72">
        <w:t xml:space="preserve">, no one owns the </w:t>
      </w:r>
      <w:r w:rsidR="00F9161F">
        <w:t>platform, so anybody can use it, crit</w:t>
      </w:r>
      <w:r w:rsidR="00CD0254">
        <w:t>ic</w:t>
      </w:r>
      <w:r w:rsidR="00F9161F">
        <w:t xml:space="preserve">ise it, and </w:t>
      </w:r>
      <w:r w:rsidR="00805ADA">
        <w:t xml:space="preserve">suggest enhancements based on the </w:t>
      </w:r>
      <w:r w:rsidR="0051444E">
        <w:t>individual’s</w:t>
      </w:r>
      <w:r w:rsidR="00805ADA">
        <w:t xml:space="preserve"> concept</w:t>
      </w:r>
      <w:r w:rsidR="00CD0254">
        <w:t xml:space="preserve"> of how an improvement can</w:t>
      </w:r>
      <w:r w:rsidR="00F619B3">
        <w:t xml:space="preserve"> improve performance for other u</w:t>
      </w:r>
      <w:r w:rsidR="00194AE3">
        <w:t>sers benefit.</w:t>
      </w:r>
      <w:r w:rsidR="005D32CC">
        <w:t xml:space="preserve"> </w:t>
      </w:r>
      <w:r w:rsidR="0022178F">
        <w:t>A proprietary standard</w:t>
      </w:r>
      <w:r w:rsidR="00E958F2">
        <w:t xml:space="preserve"> is owned by the creator or </w:t>
      </w:r>
      <w:r w:rsidR="00621949">
        <w:t>licensee</w:t>
      </w:r>
      <w:r w:rsidR="00332F74">
        <w:t>, with copyright protection, and a good example would be the windows</w:t>
      </w:r>
      <w:r w:rsidR="00621949">
        <w:t xml:space="preserve"> platform.</w:t>
      </w:r>
    </w:p>
    <w:p w14:paraId="289E9C44" w14:textId="148EE9F7" w:rsidR="00621949" w:rsidRDefault="00C31E23">
      <w:r>
        <w:t>A</w:t>
      </w:r>
      <w:r w:rsidR="0022178F">
        <w:t xml:space="preserve"> </w:t>
      </w:r>
      <w:r>
        <w:t>web page should be formatted</w:t>
      </w:r>
      <w:r w:rsidR="0034795E">
        <w:t xml:space="preserve"> in the same manner as all other browser applications</w:t>
      </w:r>
      <w:r w:rsidR="0022178F">
        <w:t>, so it is easily understood by the read</w:t>
      </w:r>
      <w:r w:rsidR="00FB21C4">
        <w:t xml:space="preserve">er, and therefore, attracting a larger number of followers, which the originator </w:t>
      </w:r>
      <w:r w:rsidR="00F554D0">
        <w:t>would desire, meaning their message is assessable to large amounts of readers</w:t>
      </w:r>
      <w:r w:rsidR="00A244C7">
        <w:t xml:space="preserve"> and therefore more valuable, as a form of </w:t>
      </w:r>
      <w:r w:rsidR="00E52FF4">
        <w:t>information,</w:t>
      </w:r>
      <w:r w:rsidR="00A244C7">
        <w:t xml:space="preserve"> including advertising revenues.</w:t>
      </w:r>
    </w:p>
    <w:p w14:paraId="590CBFFF" w14:textId="5D1F5008" w:rsidR="00E52FF4" w:rsidRDefault="003B5F7C">
      <w:r>
        <w:t>Whe</w:t>
      </w:r>
      <w:r w:rsidR="00BC1FFB">
        <w:t>n</w:t>
      </w:r>
      <w:r>
        <w:t xml:space="preserve"> desi</w:t>
      </w:r>
      <w:r w:rsidR="00BC1FFB">
        <w:t>g</w:t>
      </w:r>
      <w:r>
        <w:t xml:space="preserve">ning a web page the originator should allow for readers with different access issue’s, such as </w:t>
      </w:r>
      <w:r w:rsidR="001F4481">
        <w:t xml:space="preserve">impaired eyesight, colour blindness and </w:t>
      </w:r>
      <w:r w:rsidR="002979AD">
        <w:t>digital eye strain</w:t>
      </w:r>
      <w:r w:rsidR="00BC1FFB">
        <w:t>.</w:t>
      </w:r>
    </w:p>
    <w:p w14:paraId="4C304637" w14:textId="7FA12EF9" w:rsidR="004A0E6F" w:rsidRDefault="00BC1FFB">
      <w:r>
        <w:t>By using larger font sizes</w:t>
      </w:r>
      <w:r w:rsidR="00B15F88">
        <w:t>, or pop-up messages, informing the reader how to access enlarged text</w:t>
      </w:r>
      <w:r w:rsidR="00292522">
        <w:t xml:space="preserve">, </w:t>
      </w:r>
      <w:r w:rsidR="00B15F88">
        <w:t>colours</w:t>
      </w:r>
      <w:r w:rsidR="00F36702">
        <w:t>,</w:t>
      </w:r>
      <w:r w:rsidR="00292522">
        <w:t xml:space="preserve"> </w:t>
      </w:r>
      <w:r w:rsidR="00F36702">
        <w:t>images.</w:t>
      </w:r>
    </w:p>
    <w:p w14:paraId="43EE4E49" w14:textId="5D487F6B" w:rsidR="004A0E6F" w:rsidRDefault="00DD7CB4">
      <w:r>
        <w:t>Images and blocks of text</w:t>
      </w:r>
      <w:r w:rsidR="004A0E6F">
        <w:t xml:space="preserve"> should be supported with the </w:t>
      </w:r>
      <w:r w:rsidR="00145904">
        <w:t>ALT</w:t>
      </w:r>
      <w:r w:rsidR="00292331">
        <w:t xml:space="preserve"> attribute, so if </w:t>
      </w:r>
      <w:r w:rsidR="0019271A">
        <w:t xml:space="preserve">the image does not materialise on the page, a </w:t>
      </w:r>
      <w:r w:rsidR="00C15CDB">
        <w:t>line of text appears explaining what content</w:t>
      </w:r>
      <w:r w:rsidR="009A7624">
        <w:t xml:space="preserve"> should </w:t>
      </w:r>
      <w:r w:rsidR="00AB269C">
        <w:t>be in</w:t>
      </w:r>
      <w:r w:rsidR="009A7624">
        <w:t xml:space="preserve"> that position</w:t>
      </w:r>
      <w:r w:rsidR="00292522">
        <w:t>.</w:t>
      </w:r>
    </w:p>
    <w:p w14:paraId="1F2A4133" w14:textId="77777777" w:rsidR="00E52FF4" w:rsidRDefault="00E52FF4"/>
    <w:p w14:paraId="1C20A956" w14:textId="77777777" w:rsidR="0051444E" w:rsidRPr="0051444E" w:rsidRDefault="0051444E" w:rsidP="0051444E"/>
    <w:p w14:paraId="0BD0949C" w14:textId="77777777" w:rsidR="0051444E" w:rsidRPr="0051444E" w:rsidRDefault="0051444E" w:rsidP="0051444E"/>
    <w:p w14:paraId="03FCC6A9" w14:textId="77777777" w:rsidR="0051444E" w:rsidRPr="0051444E" w:rsidRDefault="0051444E" w:rsidP="0051444E"/>
    <w:p w14:paraId="14C494FE" w14:textId="77777777" w:rsidR="0051444E" w:rsidRPr="0051444E" w:rsidRDefault="0051444E" w:rsidP="0051444E"/>
    <w:p w14:paraId="60510C1F" w14:textId="77777777" w:rsidR="0051444E" w:rsidRPr="0051444E" w:rsidRDefault="0051444E" w:rsidP="0051444E"/>
    <w:p w14:paraId="73066324" w14:textId="77777777" w:rsidR="0051444E" w:rsidRDefault="0051444E" w:rsidP="0051444E"/>
    <w:p w14:paraId="0D1907C6" w14:textId="16D9DA69" w:rsidR="0051444E" w:rsidRPr="0051444E" w:rsidRDefault="0051444E" w:rsidP="0051444E">
      <w:r w:rsidRPr="0051444E">
        <w:t>https://www.wigglebits.com/standards.html</w:t>
      </w:r>
    </w:p>
    <w:sectPr w:rsidR="0051444E" w:rsidRPr="005144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52"/>
    <w:rsid w:val="00145904"/>
    <w:rsid w:val="0019271A"/>
    <w:rsid w:val="00194AE3"/>
    <w:rsid w:val="001B4C0A"/>
    <w:rsid w:val="001F4481"/>
    <w:rsid w:val="0022178F"/>
    <w:rsid w:val="00292331"/>
    <w:rsid w:val="00292522"/>
    <w:rsid w:val="002979AD"/>
    <w:rsid w:val="00332F74"/>
    <w:rsid w:val="0034795E"/>
    <w:rsid w:val="003B5F7C"/>
    <w:rsid w:val="004A0E6F"/>
    <w:rsid w:val="0051444E"/>
    <w:rsid w:val="00547552"/>
    <w:rsid w:val="005D32CC"/>
    <w:rsid w:val="00621949"/>
    <w:rsid w:val="007808EE"/>
    <w:rsid w:val="00805ADA"/>
    <w:rsid w:val="009A7624"/>
    <w:rsid w:val="00A244C7"/>
    <w:rsid w:val="00A77DBD"/>
    <w:rsid w:val="00AB269C"/>
    <w:rsid w:val="00AD6A72"/>
    <w:rsid w:val="00AF5DD0"/>
    <w:rsid w:val="00B15F88"/>
    <w:rsid w:val="00BC1FFB"/>
    <w:rsid w:val="00BE4BEB"/>
    <w:rsid w:val="00C15CDB"/>
    <w:rsid w:val="00C31E23"/>
    <w:rsid w:val="00CD0254"/>
    <w:rsid w:val="00CD33C5"/>
    <w:rsid w:val="00DA47F1"/>
    <w:rsid w:val="00DD7CB4"/>
    <w:rsid w:val="00E03B86"/>
    <w:rsid w:val="00E52FF4"/>
    <w:rsid w:val="00E720CA"/>
    <w:rsid w:val="00E958F2"/>
    <w:rsid w:val="00EE7D09"/>
    <w:rsid w:val="00EF1698"/>
    <w:rsid w:val="00F00605"/>
    <w:rsid w:val="00F36702"/>
    <w:rsid w:val="00F554D0"/>
    <w:rsid w:val="00F619B3"/>
    <w:rsid w:val="00F9161F"/>
    <w:rsid w:val="00FA206C"/>
    <w:rsid w:val="00FB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5093"/>
  <w15:chartTrackingRefBased/>
  <w15:docId w15:val="{E013C180-5943-471C-BCB1-401ECF29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46</cp:revision>
  <dcterms:created xsi:type="dcterms:W3CDTF">2022-02-03T12:06:00Z</dcterms:created>
  <dcterms:modified xsi:type="dcterms:W3CDTF">2022-02-09T10:20:00Z</dcterms:modified>
</cp:coreProperties>
</file>