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314E" w14:textId="77777777" w:rsidR="005953C1" w:rsidRDefault="00000000">
      <w:pPr>
        <w:spacing w:after="50"/>
        <w:jc w:val="center"/>
      </w:pPr>
      <w:r>
        <w:rPr>
          <w:rFonts w:ascii="Arial" w:eastAsia="Arial" w:hAnsi="Arial" w:cs="Arial"/>
          <w:b/>
          <w:bCs/>
          <w:color w:val="1A56A0"/>
          <w:sz w:val="52"/>
          <w:szCs w:val="52"/>
        </w:rPr>
        <w:t>NAVEENA VEMURU</w:t>
      </w:r>
    </w:p>
    <w:p w14:paraId="0BFA863D" w14:textId="4D688607" w:rsidR="005953C1" w:rsidRDefault="00820237" w:rsidP="00820237">
      <w:pPr>
        <w:spacing w:after="200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                                                    | (201) 362-9316  |  naveena7030@gmail.com </w:t>
      </w:r>
      <w:r w:rsidRPr="00820237">
        <w:rPr>
          <w:rFonts w:ascii="Arial" w:eastAsia="Arial" w:hAnsi="Arial" w:cs="Arial"/>
          <w:color w:val="444444"/>
          <w:sz w:val="18"/>
          <w:szCs w:val="18"/>
        </w:rPr>
        <w:t xml:space="preserve"> | </w:t>
      </w:r>
      <w:hyperlink r:id="rId5" w:history="1">
        <w:r w:rsidRPr="00820237">
          <w:rPr>
            <w:rStyle w:val="Hyperlink"/>
            <w:rFonts w:ascii="Arial" w:eastAsia="Arial" w:hAnsi="Arial" w:cs="Arial"/>
            <w:sz w:val="18"/>
            <w:szCs w:val="18"/>
          </w:rPr>
          <w:t>LinkedIn</w:t>
        </w:r>
      </w:hyperlink>
    </w:p>
    <w:p w14:paraId="24FC863D" w14:textId="77777777" w:rsidR="005953C1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PROFESSIONAL SUMMARY</w:t>
      </w:r>
    </w:p>
    <w:p w14:paraId="06B68EDB" w14:textId="1944AA4E" w:rsidR="005953C1" w:rsidRDefault="00000000" w:rsidP="00766DE3">
      <w:pPr>
        <w:spacing w:before="80" w:after="80"/>
        <w:jc w:val="both"/>
      </w:pPr>
      <w:r>
        <w:rPr>
          <w:rFonts w:ascii="Arial" w:eastAsia="Arial" w:hAnsi="Arial" w:cs="Arial"/>
          <w:color w:val="1A1A1A"/>
        </w:rPr>
        <w:t>UI Developer with</w:t>
      </w:r>
      <w:r w:rsidR="00782FAC">
        <w:rPr>
          <w:rFonts w:ascii="Arial" w:eastAsia="Arial" w:hAnsi="Arial" w:cs="Arial"/>
          <w:color w:val="1A1A1A"/>
        </w:rPr>
        <w:t xml:space="preserve"> 5</w:t>
      </w:r>
      <w:r>
        <w:rPr>
          <w:rFonts w:ascii="Arial" w:eastAsia="Arial" w:hAnsi="Arial" w:cs="Arial"/>
          <w:color w:val="1A1A1A"/>
        </w:rPr>
        <w:t>+ years of experience building high-performance, scalable Single Page Applications using Angular, TypeScript, HTML5, and CSS3. Deep expertise in NgRx state management, RxJS reactive programming, Angular component architecture, and lazy-loaded feature modules. Proven track record delivering pixel-perfect, responsive, cross-browser compatible UIs at enterprise organizations</w:t>
      </w:r>
      <w:r w:rsidR="00766DE3">
        <w:rPr>
          <w:rFonts w:ascii="Arial" w:eastAsia="Arial" w:hAnsi="Arial" w:cs="Arial"/>
          <w:color w:val="1A1A1A"/>
        </w:rPr>
        <w:t xml:space="preserve">. </w:t>
      </w:r>
      <w:r>
        <w:rPr>
          <w:rFonts w:ascii="Arial" w:eastAsia="Arial" w:hAnsi="Arial" w:cs="Arial"/>
          <w:color w:val="1A1A1A"/>
        </w:rPr>
        <w:t>Experienced with RESTful API integration, WebSockets, OAuth 2.0/JWT security, and CI/CD pipelines in Agile/Scrum environments. Holds a Master of Science in Data Science, bringing an analytical edge to data-driven UI development.</w:t>
      </w:r>
    </w:p>
    <w:p w14:paraId="44E5D1A1" w14:textId="77777777" w:rsidR="00766DE3" w:rsidRDefault="00766DE3" w:rsidP="00766DE3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TECHNICAL SKILLS</w:t>
      </w:r>
    </w:p>
    <w:p w14:paraId="3FA7E4B5" w14:textId="67ED3860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 Frontend: </w:t>
      </w:r>
      <w:r>
        <w:rPr>
          <w:rFonts w:ascii="Arial" w:eastAsia="Arial" w:hAnsi="Arial" w:cs="Arial"/>
          <w:color w:val="1A1A1A"/>
        </w:rPr>
        <w:t>Angular v11–17, TypeScript, JavaScript ES6+, HTML5, CSS3, SCSS, RxJS, NgRx, Angular Router, Angular Material, Reactive Forms, Lazy Loading, Change Detection, WebSockets</w:t>
      </w:r>
    </w:p>
    <w:p w14:paraId="26FDB7B7" w14:textId="77777777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UI Tools &amp; Design: </w:t>
      </w:r>
      <w:r>
        <w:rPr>
          <w:rFonts w:ascii="Arial" w:eastAsia="Arial" w:hAnsi="Arial" w:cs="Arial"/>
          <w:color w:val="1A1A1A"/>
        </w:rPr>
        <w:t>Figma, Bootstrap, Angular DevTools, Webpack, Swagger UI, VS Code, Postman</w:t>
      </w:r>
    </w:p>
    <w:p w14:paraId="6E7DB7A7" w14:textId="77777777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Backend &amp; APIs: </w:t>
      </w:r>
      <w:r>
        <w:rPr>
          <w:rFonts w:ascii="Arial" w:eastAsia="Arial" w:hAnsi="Arial" w:cs="Arial"/>
          <w:color w:val="1A1A1A"/>
        </w:rPr>
        <w:t>.NET Core, Node.js, REST APIs, GraphQL, Flask, Java Spring Boot, Apache Kafka</w:t>
      </w:r>
    </w:p>
    <w:p w14:paraId="67FB6924" w14:textId="428FB879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Cloud &amp; DevOps: </w:t>
      </w:r>
      <w:r>
        <w:rPr>
          <w:rFonts w:ascii="Arial" w:eastAsia="Arial" w:hAnsi="Arial" w:cs="Arial"/>
          <w:color w:val="1A1A1A"/>
        </w:rPr>
        <w:t xml:space="preserve">Microsoft Azure, Azure DevOps, Azure </w:t>
      </w:r>
      <w:r w:rsidR="00820237">
        <w:rPr>
          <w:rFonts w:ascii="Arial" w:eastAsia="Arial" w:hAnsi="Arial" w:cs="Arial"/>
          <w:color w:val="1A1A1A"/>
        </w:rPr>
        <w:t>CDN, AWS</w:t>
      </w:r>
      <w:r>
        <w:rPr>
          <w:rFonts w:ascii="Arial" w:eastAsia="Arial" w:hAnsi="Arial" w:cs="Arial"/>
          <w:color w:val="1A1A1A"/>
        </w:rPr>
        <w:t>, CI/CD Pipelines, Docker, Git</w:t>
      </w:r>
    </w:p>
    <w:p w14:paraId="32FD8470" w14:textId="77777777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Testing: </w:t>
      </w:r>
      <w:r>
        <w:rPr>
          <w:rFonts w:ascii="Arial" w:eastAsia="Arial" w:hAnsi="Arial" w:cs="Arial"/>
          <w:color w:val="1A1A1A"/>
        </w:rPr>
        <w:t>Jasmine, Karma, Cypress (E2E), Selenium, xUnit, NUnit, TDD</w:t>
      </w:r>
    </w:p>
    <w:p w14:paraId="42CE87EA" w14:textId="6A1370D3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Databases: </w:t>
      </w:r>
      <w:r>
        <w:rPr>
          <w:rFonts w:ascii="Arial" w:eastAsia="Arial" w:hAnsi="Arial" w:cs="Arial"/>
          <w:color w:val="1A1A1A"/>
        </w:rPr>
        <w:t xml:space="preserve">SQL Server, MySQL, </w:t>
      </w:r>
      <w:r w:rsidR="00820237">
        <w:rPr>
          <w:rFonts w:ascii="Arial" w:eastAsia="Arial" w:hAnsi="Arial" w:cs="Arial"/>
          <w:color w:val="1A1A1A"/>
        </w:rPr>
        <w:t>MongoDB, Power</w:t>
      </w:r>
      <w:r>
        <w:rPr>
          <w:rFonts w:ascii="Arial" w:eastAsia="Arial" w:hAnsi="Arial" w:cs="Arial"/>
          <w:color w:val="1A1A1A"/>
        </w:rPr>
        <w:t xml:space="preserve"> BI</w:t>
      </w:r>
    </w:p>
    <w:p w14:paraId="084103F0" w14:textId="1E1FD652" w:rsidR="00766DE3" w:rsidRDefault="00766DE3" w:rsidP="00766DE3">
      <w:pPr>
        <w:spacing w:before="35" w:after="35"/>
      </w:pPr>
      <w:r>
        <w:rPr>
          <w:rFonts w:ascii="Arial" w:eastAsia="Arial" w:hAnsi="Arial" w:cs="Arial"/>
          <w:b/>
          <w:bCs/>
          <w:color w:val="1A1A1A"/>
        </w:rPr>
        <w:t xml:space="preserve">Methodologies: </w:t>
      </w:r>
      <w:r>
        <w:rPr>
          <w:rFonts w:ascii="Arial" w:eastAsia="Arial" w:hAnsi="Arial" w:cs="Arial"/>
          <w:color w:val="1A1A1A"/>
        </w:rPr>
        <w:t>Agile/Scrum, TDD, Code Reviews, Sprint Planning</w:t>
      </w:r>
    </w:p>
    <w:p w14:paraId="14E797E8" w14:textId="77777777" w:rsidR="005953C1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PROFESSIONAL EXPERIENCE</w:t>
      </w:r>
    </w:p>
    <w:p w14:paraId="13BB5A1A" w14:textId="5BFFD133" w:rsidR="005953C1" w:rsidRDefault="00000000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UI Developer 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</w:r>
      <w:r w:rsidR="00766DE3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Oct 2023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– Present</w:t>
      </w:r>
    </w:p>
    <w:p w14:paraId="157C617A" w14:textId="37C35FBA" w:rsidR="005953C1" w:rsidRDefault="00000000">
      <w:pPr>
        <w:spacing w:after="50"/>
      </w:pPr>
      <w:r>
        <w:rPr>
          <w:rFonts w:ascii="Arial" w:eastAsia="Arial" w:hAnsi="Arial" w:cs="Arial"/>
          <w:i/>
          <w:iCs/>
          <w:color w:val="1A56A0"/>
        </w:rPr>
        <w:t xml:space="preserve">TD </w:t>
      </w:r>
      <w:r w:rsidR="00766DE3">
        <w:rPr>
          <w:rFonts w:ascii="Arial" w:eastAsia="Arial" w:hAnsi="Arial" w:cs="Arial"/>
          <w:i/>
          <w:iCs/>
          <w:color w:val="1A56A0"/>
        </w:rPr>
        <w:t>Bank |</w:t>
      </w:r>
      <w:r>
        <w:rPr>
          <w:rFonts w:ascii="Arial" w:eastAsia="Arial" w:hAnsi="Arial" w:cs="Arial"/>
          <w:i/>
          <w:iCs/>
          <w:color w:val="1A56A0"/>
        </w:rPr>
        <w:t xml:space="preserve">   New Jersey</w:t>
      </w:r>
    </w:p>
    <w:p w14:paraId="5FB44A7A" w14:textId="3BEDB2FE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Architected and developed complex, data-driven Angular dashboards using NgRx state management to handle real-time financial data flows across multiple feature modules</w:t>
      </w:r>
      <w:r w:rsidR="00766DE3">
        <w:rPr>
          <w:rFonts w:ascii="Arial" w:eastAsia="Arial" w:hAnsi="Arial" w:cs="Arial"/>
          <w:color w:val="1A1A1A"/>
        </w:rPr>
        <w:t>.</w:t>
      </w:r>
    </w:p>
    <w:p w14:paraId="229A1D43" w14:textId="28F888CD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Built reusable, modular Angular UI components with reactive programming patterns and RxJS Observables, enabling live data updates via WebSockets</w:t>
      </w:r>
      <w:r w:rsidR="00766DE3">
        <w:rPr>
          <w:rFonts w:ascii="Arial" w:eastAsia="Arial" w:hAnsi="Arial" w:cs="Arial"/>
          <w:color w:val="1A1A1A"/>
        </w:rPr>
        <w:t>.</w:t>
      </w:r>
    </w:p>
    <w:p w14:paraId="0D615F3F" w14:textId="61041E8A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Implemented lazy-loaded feature modules and optimized Angular change detection strategy, improving SPA load performance by 35% across the</w:t>
      </w:r>
      <w:r w:rsidR="00766DE3">
        <w:rPr>
          <w:rFonts w:ascii="Arial" w:eastAsia="Arial" w:hAnsi="Arial" w:cs="Arial"/>
          <w:color w:val="1A1A1A"/>
        </w:rPr>
        <w:t xml:space="preserve"> </w:t>
      </w:r>
      <w:r w:rsidRPr="00766DE3">
        <w:rPr>
          <w:rFonts w:ascii="Arial" w:eastAsia="Arial" w:hAnsi="Arial" w:cs="Arial"/>
          <w:color w:val="1A1A1A"/>
        </w:rPr>
        <w:t>platform</w:t>
      </w:r>
      <w:r w:rsidR="00766DE3">
        <w:rPr>
          <w:rFonts w:ascii="Arial" w:eastAsia="Arial" w:hAnsi="Arial" w:cs="Arial"/>
          <w:color w:val="1A1A1A"/>
        </w:rPr>
        <w:t>.</w:t>
      </w:r>
    </w:p>
    <w:p w14:paraId="6B8FA76F" w14:textId="2FFEAFB8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Integrated Angular with Node.js and .NET Core RESTful APIs using optimized SQL queries, stored procedures, and HTTP interceptors for secure data handling</w:t>
      </w:r>
      <w:r w:rsidR="00766DE3">
        <w:rPr>
          <w:rFonts w:ascii="Arial" w:eastAsia="Arial" w:hAnsi="Arial" w:cs="Arial"/>
          <w:color w:val="1A1A1A"/>
        </w:rPr>
        <w:t>.</w:t>
      </w:r>
    </w:p>
    <w:p w14:paraId="01174C55" w14:textId="58A7E109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Implemented OAuth 2.0 and JWT authentication within Angular route guards and HTTP interceptors, ensuring secure role-based access control</w:t>
      </w:r>
      <w:r w:rsidR="00766DE3">
        <w:rPr>
          <w:rFonts w:ascii="Arial" w:eastAsia="Arial" w:hAnsi="Arial" w:cs="Arial"/>
          <w:color w:val="1A1A1A"/>
        </w:rPr>
        <w:t>.</w:t>
      </w:r>
    </w:p>
    <w:p w14:paraId="75D807DB" w14:textId="3B710324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Managed Git-based CI/CD workflows in Azure DevOps, automating Angular build/deploy pipelines and improving release consistency across environments</w:t>
      </w:r>
      <w:r w:rsidR="00766DE3">
        <w:rPr>
          <w:rFonts w:ascii="Arial" w:eastAsia="Arial" w:hAnsi="Arial" w:cs="Arial"/>
          <w:color w:val="1A1A1A"/>
        </w:rPr>
        <w:t>.</w:t>
      </w:r>
    </w:p>
    <w:p w14:paraId="7BB2587D" w14:textId="799252FE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Increased unit and E2E test coverage using Jasmine, Karma, and Cypress, reducing UI regression defects by 30%</w:t>
      </w:r>
      <w:r w:rsidR="00766DE3">
        <w:rPr>
          <w:rFonts w:ascii="Arial" w:eastAsia="Arial" w:hAnsi="Arial" w:cs="Arial"/>
          <w:color w:val="1A1A1A"/>
        </w:rPr>
        <w:t>.</w:t>
      </w:r>
    </w:p>
    <w:p w14:paraId="03F9A96D" w14:textId="694808DF" w:rsidR="005953C1" w:rsidRDefault="00000000">
      <w:pPr>
        <w:tabs>
          <w:tab w:val="right" w:pos="9360"/>
        </w:tabs>
        <w:spacing w:before="16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Software Engineer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</w:r>
      <w:r w:rsidR="00782FAC">
        <w:rPr>
          <w:rFonts w:ascii="Arial" w:eastAsia="Arial" w:hAnsi="Arial" w:cs="Arial"/>
          <w:i/>
          <w:iCs/>
          <w:color w:val="666666"/>
          <w:sz w:val="19"/>
          <w:szCs w:val="19"/>
        </w:rPr>
        <w:t>June 2020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– Jan 2023</w:t>
      </w:r>
    </w:p>
    <w:p w14:paraId="1BE5715F" w14:textId="1EEB5B6F" w:rsidR="005953C1" w:rsidRDefault="00000000">
      <w:pPr>
        <w:spacing w:after="50"/>
      </w:pPr>
      <w:r>
        <w:rPr>
          <w:rFonts w:ascii="Arial" w:eastAsia="Arial" w:hAnsi="Arial" w:cs="Arial"/>
          <w:i/>
          <w:iCs/>
          <w:color w:val="1A56A0"/>
        </w:rPr>
        <w:t xml:space="preserve">Tata Consultancy Services </w:t>
      </w:r>
      <w:r w:rsidR="00766DE3">
        <w:rPr>
          <w:rFonts w:ascii="Arial" w:eastAsia="Arial" w:hAnsi="Arial" w:cs="Arial"/>
          <w:i/>
          <w:iCs/>
          <w:color w:val="1A56A0"/>
        </w:rPr>
        <w:t>| India</w:t>
      </w:r>
    </w:p>
    <w:p w14:paraId="4C3B1AE2" w14:textId="6EDA7EA4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Developed a geo-mapping Angular SPA feature for real-time shipment tracking using</w:t>
      </w:r>
      <w:r w:rsidR="00766DE3">
        <w:rPr>
          <w:rFonts w:ascii="Arial" w:eastAsia="Arial" w:hAnsi="Arial" w:cs="Arial"/>
          <w:color w:val="1A1A1A"/>
        </w:rPr>
        <w:t xml:space="preserve"> </w:t>
      </w:r>
      <w:r w:rsidRPr="00766DE3">
        <w:rPr>
          <w:rFonts w:ascii="Arial" w:eastAsia="Arial" w:hAnsi="Arial" w:cs="Arial"/>
          <w:color w:val="1A1A1A"/>
        </w:rPr>
        <w:t>services and RxJS streams, reducing tracking latency by 40%</w:t>
      </w:r>
      <w:r w:rsidR="00766DE3">
        <w:rPr>
          <w:rFonts w:ascii="Arial" w:eastAsia="Arial" w:hAnsi="Arial" w:cs="Arial"/>
          <w:color w:val="1A1A1A"/>
        </w:rPr>
        <w:t>.</w:t>
      </w:r>
    </w:p>
    <w:p w14:paraId="128333FC" w14:textId="418F8E6C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Built and optimized reusable Angular components with lazy loading and Webpack bundle optimization, improving page load speed by 40% across enterprise applications</w:t>
      </w:r>
      <w:r w:rsidR="00766DE3">
        <w:rPr>
          <w:rFonts w:ascii="Arial" w:eastAsia="Arial" w:hAnsi="Arial" w:cs="Arial"/>
          <w:color w:val="1A1A1A"/>
        </w:rPr>
        <w:t>.</w:t>
      </w:r>
    </w:p>
    <w:p w14:paraId="3F5E8AB9" w14:textId="6610899E" w:rsidR="00766DE3" w:rsidRPr="00766DE3" w:rsidRDefault="00766DE3" w:rsidP="00766DE3">
      <w:pPr>
        <w:pStyle w:val="ListParagraph"/>
        <w:numPr>
          <w:ilvl w:val="0"/>
          <w:numId w:val="2"/>
        </w:numPr>
        <w:spacing w:before="32" w:after="32"/>
        <w:jc w:val="both"/>
        <w:rPr>
          <w:rFonts w:ascii="Arial" w:hAnsi="Arial" w:cs="Arial"/>
        </w:rPr>
      </w:pPr>
      <w:r w:rsidRPr="00766DE3">
        <w:rPr>
          <w:rFonts w:ascii="Arial" w:hAnsi="Arial" w:cs="Arial"/>
        </w:rPr>
        <w:t>Applied Test-Driven Development with xUnit, ensuring code reliability through rigorous unit testing, which minimized defects and increased overall code quality</w:t>
      </w:r>
      <w:r>
        <w:rPr>
          <w:rFonts w:ascii="Arial" w:hAnsi="Arial" w:cs="Arial"/>
        </w:rPr>
        <w:t>.</w:t>
      </w:r>
    </w:p>
    <w:p w14:paraId="4316507A" w14:textId="0E7526CF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Leveraged Apache Kafka for real-time data streaming into Angular components, improving live data processing speed by 35%</w:t>
      </w:r>
      <w:r w:rsidR="00766DE3">
        <w:rPr>
          <w:rFonts w:ascii="Arial" w:eastAsia="Arial" w:hAnsi="Arial" w:cs="Arial"/>
          <w:color w:val="1A1A1A"/>
        </w:rPr>
        <w:t>.</w:t>
      </w:r>
    </w:p>
    <w:p w14:paraId="4A1A3F0C" w14:textId="477A8438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Integrated Power BI dashboards and Azure Data Factory pipelines into the Angular UI layer for advanced business data visualization and insights</w:t>
      </w:r>
      <w:r w:rsidR="00766DE3">
        <w:rPr>
          <w:rFonts w:ascii="Arial" w:eastAsia="Arial" w:hAnsi="Arial" w:cs="Arial"/>
          <w:color w:val="1A1A1A"/>
        </w:rPr>
        <w:t>.</w:t>
      </w:r>
    </w:p>
    <w:p w14:paraId="6BF18A52" w14:textId="1E39EF29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Developed Selenium automated tests for workflows and Postman tests for REST APIs, reducing production bugs by 30% and improving release confidence</w:t>
      </w:r>
      <w:r w:rsidR="00766DE3">
        <w:rPr>
          <w:rFonts w:ascii="Arial" w:eastAsia="Arial" w:hAnsi="Arial" w:cs="Arial"/>
          <w:color w:val="1A1A1A"/>
        </w:rPr>
        <w:t>.</w:t>
      </w:r>
    </w:p>
    <w:p w14:paraId="535E3E76" w14:textId="0040A0AA" w:rsidR="00766DE3" w:rsidRPr="00766DE3" w:rsidRDefault="00766DE3" w:rsidP="00766DE3">
      <w:pPr>
        <w:pStyle w:val="ListParagraph"/>
        <w:numPr>
          <w:ilvl w:val="0"/>
          <w:numId w:val="2"/>
        </w:numPr>
        <w:spacing w:before="32" w:after="32"/>
        <w:jc w:val="both"/>
        <w:rPr>
          <w:rFonts w:ascii="Arial" w:hAnsi="Arial" w:cs="Arial"/>
        </w:rPr>
      </w:pPr>
      <w:r w:rsidRPr="00766DE3">
        <w:rPr>
          <w:rFonts w:ascii="Arial" w:hAnsi="Arial" w:cs="Arial"/>
        </w:rPr>
        <w:lastRenderedPageBreak/>
        <w:t>Designed and sent marketing and transactional emails using HTML, CSS, and JavaScript through SendGrid API integrated in .NET Core.</w:t>
      </w:r>
    </w:p>
    <w:p w14:paraId="2C545943" w14:textId="14BFB654" w:rsidR="005953C1" w:rsidRPr="00766DE3" w:rsidRDefault="00000000" w:rsidP="00766DE3">
      <w:pPr>
        <w:pStyle w:val="ListParagraph"/>
        <w:numPr>
          <w:ilvl w:val="0"/>
          <w:numId w:val="2"/>
        </w:numPr>
        <w:spacing w:before="32" w:after="32"/>
        <w:jc w:val="both"/>
      </w:pPr>
      <w:r w:rsidRPr="00766DE3">
        <w:rPr>
          <w:rFonts w:ascii="Arial" w:eastAsia="Arial" w:hAnsi="Arial" w:cs="Arial"/>
          <w:color w:val="1A1A1A"/>
        </w:rPr>
        <w:t>Practiced full Agile/Scrum methodology</w:t>
      </w:r>
      <w:r w:rsidR="00766DE3">
        <w:rPr>
          <w:rFonts w:ascii="Arial" w:eastAsia="Arial" w:hAnsi="Arial" w:cs="Arial"/>
          <w:color w:val="1A1A1A"/>
        </w:rPr>
        <w:t>,</w:t>
      </w:r>
      <w:r w:rsidRPr="00766DE3">
        <w:rPr>
          <w:rFonts w:ascii="Arial" w:eastAsia="Arial" w:hAnsi="Arial" w:cs="Arial"/>
          <w:color w:val="1A1A1A"/>
        </w:rPr>
        <w:t xml:space="preserve"> including sprint planning, daily stand-ups, backlog grooming, and retrospectives</w:t>
      </w:r>
      <w:r w:rsidR="00766DE3">
        <w:rPr>
          <w:rFonts w:ascii="Arial" w:eastAsia="Arial" w:hAnsi="Arial" w:cs="Arial"/>
          <w:color w:val="1A1A1A"/>
        </w:rPr>
        <w:t>.</w:t>
      </w:r>
    </w:p>
    <w:p w14:paraId="379716A5" w14:textId="77777777" w:rsidR="005953C1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PROJECTS &amp; PUBLICATIONS</w:t>
      </w:r>
    </w:p>
    <w:p w14:paraId="7427D57F" w14:textId="57F1AAAC" w:rsidR="00820237" w:rsidRDefault="00820237" w:rsidP="00820237">
      <w:pPr>
        <w:spacing w:before="120" w:after="20"/>
        <w:rPr>
          <w:rFonts w:ascii="Arial" w:eastAsia="Arial" w:hAnsi="Arial" w:cs="Arial"/>
          <w:color w:val="1A1A1A"/>
        </w:rPr>
      </w:pPr>
      <w:r w:rsidRPr="00820237">
        <w:rPr>
          <w:rFonts w:ascii="Arial" w:eastAsia="Arial" w:hAnsi="Arial" w:cs="Arial"/>
          <w:b/>
          <w:bCs/>
          <w:color w:val="1A1A1A"/>
        </w:rPr>
        <w:t>CartSync: Real-Time E-Commerce Platform</w:t>
      </w:r>
      <w:r w:rsidRPr="00820237">
        <w:rPr>
          <w:rFonts w:ascii="Arial" w:eastAsia="Arial" w:hAnsi="Arial" w:cs="Arial"/>
          <w:color w:val="1A1A1A"/>
        </w:rPr>
        <w:t xml:space="preserve"> | 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>Angular, Node.js, MongoDB, RESTAPI</w:t>
      </w:r>
    </w:p>
    <w:p w14:paraId="0C24986E" w14:textId="77777777" w:rsidR="00820237" w:rsidRPr="00820237" w:rsidRDefault="00820237" w:rsidP="00820237">
      <w:pPr>
        <w:pStyle w:val="ListParagraph"/>
        <w:numPr>
          <w:ilvl w:val="0"/>
          <w:numId w:val="2"/>
        </w:numPr>
        <w:spacing w:before="120" w:after="20"/>
        <w:rPr>
          <w:rFonts w:ascii="Arial" w:eastAsia="Arial" w:hAnsi="Arial" w:cs="Arial"/>
          <w:color w:val="1A1A1A"/>
        </w:rPr>
      </w:pPr>
      <w:r w:rsidRPr="00820237">
        <w:rPr>
          <w:rFonts w:ascii="Arial" w:eastAsia="Arial" w:hAnsi="Arial" w:cs="Arial"/>
          <w:color w:val="1A1A1A"/>
        </w:rPr>
        <w:t>Developed a dynamic e-commerce app with real-time cart updates, centralized cart service, and secure API integration, reducing UI lag by 30% and improving user engagement.</w:t>
      </w:r>
    </w:p>
    <w:p w14:paraId="3A4C90F5" w14:textId="026E2315" w:rsidR="005953C1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Meeting Summarizer using </w:t>
      </w:r>
      <w:r w:rsidR="00820237">
        <w:rPr>
          <w:rFonts w:ascii="Arial" w:eastAsia="Arial" w:hAnsi="Arial" w:cs="Arial"/>
          <w:b/>
          <w:bCs/>
          <w:color w:val="1A1A1A"/>
          <w:sz w:val="21"/>
          <w:szCs w:val="21"/>
        </w:rPr>
        <w:t>NLP</w:t>
      </w:r>
      <w:r w:rsidR="00820237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|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 Python, Flask, NLP, Azure</w:t>
      </w:r>
    </w:p>
    <w:p w14:paraId="2661D8C1" w14:textId="77777777" w:rsidR="005953C1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eastAsia="Arial" w:hAnsi="Arial" w:cs="Arial"/>
          <w:color w:val="1A1A1A"/>
        </w:rPr>
        <w:t>Built NLP-powered application using BERT models to auto-summarize meeting transcripts with 60% compression, deployed on Azure with &lt;2s response time and 300+ research views</w:t>
      </w:r>
    </w:p>
    <w:p w14:paraId="12C51E1C" w14:textId="1654D75D" w:rsidR="005953C1" w:rsidRDefault="00000000">
      <w:pPr>
        <w:spacing w:before="10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Diabetic Retinopathy </w:t>
      </w:r>
      <w:r w:rsidR="00820237">
        <w:rPr>
          <w:rFonts w:ascii="Arial" w:eastAsia="Arial" w:hAnsi="Arial" w:cs="Arial"/>
          <w:b/>
          <w:bCs/>
          <w:color w:val="1A1A1A"/>
          <w:sz w:val="21"/>
          <w:szCs w:val="21"/>
        </w:rPr>
        <w:t>Detection</w:t>
      </w:r>
      <w:r w:rsidR="00820237"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|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 Python, Deep Learning, REST API</w:t>
      </w:r>
    </w:p>
    <w:p w14:paraId="2F20E247" w14:textId="7D72A7F3" w:rsidR="005953C1" w:rsidRPr="00820237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eastAsia="Arial" w:hAnsi="Arial" w:cs="Arial"/>
          <w:color w:val="1A1A1A"/>
        </w:rPr>
        <w:t xml:space="preserve">Developed </w:t>
      </w:r>
      <w:r w:rsidR="00820237">
        <w:rPr>
          <w:rFonts w:ascii="Arial" w:eastAsia="Arial" w:hAnsi="Arial" w:cs="Arial"/>
          <w:color w:val="1A1A1A"/>
        </w:rPr>
        <w:t xml:space="preserve">a </w:t>
      </w:r>
      <w:r>
        <w:rPr>
          <w:rFonts w:ascii="Arial" w:eastAsia="Arial" w:hAnsi="Arial" w:cs="Arial"/>
          <w:color w:val="1A1A1A"/>
        </w:rPr>
        <w:t>deep learning model for medical image classification integrated with a frontend interface for real-time predictions, showcasing full-stack and API integration capabilities</w:t>
      </w:r>
    </w:p>
    <w:p w14:paraId="7B140999" w14:textId="77777777" w:rsidR="00820237" w:rsidRPr="00820237" w:rsidRDefault="00820237" w:rsidP="00820237">
      <w:pPr>
        <w:pStyle w:val="ListParagraph"/>
        <w:numPr>
          <w:ilvl w:val="0"/>
          <w:numId w:val="2"/>
        </w:numPr>
        <w:spacing w:before="120" w:after="20"/>
        <w:rPr>
          <w:rFonts w:ascii="Arial" w:eastAsia="Arial" w:hAnsi="Arial" w:cs="Arial"/>
          <w:color w:val="1A1A1A"/>
        </w:rPr>
      </w:pPr>
      <w:r w:rsidRPr="00820237">
        <w:rPr>
          <w:rFonts w:ascii="Arial" w:eastAsia="Arial" w:hAnsi="Arial" w:cs="Arial"/>
          <w:color w:val="1A1A1A"/>
        </w:rPr>
        <w:t>Developed a dynamic e-commerce app with real-time cart updates, centralized cart service, and secure API integration, reducing UI lag by 30% and improving user engagement.</w:t>
      </w:r>
    </w:p>
    <w:p w14:paraId="36D095EA" w14:textId="77777777" w:rsidR="00820237" w:rsidRDefault="00820237">
      <w:pPr>
        <w:pStyle w:val="ListParagraph"/>
        <w:numPr>
          <w:ilvl w:val="0"/>
          <w:numId w:val="2"/>
        </w:numPr>
        <w:spacing w:before="32" w:after="32"/>
      </w:pPr>
    </w:p>
    <w:p w14:paraId="1B9589EC" w14:textId="77777777" w:rsidR="005953C1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52D8EB30" w14:textId="77777777" w:rsidR="005953C1" w:rsidRDefault="00000000">
      <w:pPr>
        <w:tabs>
          <w:tab w:val="right" w:pos="9360"/>
        </w:tabs>
        <w:spacing w:before="10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Master of Science in Data Science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  <w:t>Nov 2024</w:t>
      </w:r>
    </w:p>
    <w:p w14:paraId="66C38313" w14:textId="60C9B885" w:rsidR="005953C1" w:rsidRDefault="00000000">
      <w:pPr>
        <w:spacing w:after="60"/>
      </w:pPr>
      <w:r>
        <w:rPr>
          <w:rFonts w:ascii="Arial" w:eastAsia="Arial" w:hAnsi="Arial" w:cs="Arial"/>
          <w:color w:val="444444"/>
        </w:rPr>
        <w:t xml:space="preserve">Saint Peter's University, New </w:t>
      </w:r>
      <w:r w:rsidR="00820237">
        <w:rPr>
          <w:rFonts w:ascii="Arial" w:eastAsia="Arial" w:hAnsi="Arial" w:cs="Arial"/>
          <w:color w:val="444444"/>
        </w:rPr>
        <w:t>Jersey |</w:t>
      </w:r>
      <w:r>
        <w:rPr>
          <w:rFonts w:ascii="Arial" w:eastAsia="Arial" w:hAnsi="Arial" w:cs="Arial"/>
          <w:color w:val="444444"/>
        </w:rPr>
        <w:t xml:space="preserve">  GPA: 3.7/4.0</w:t>
      </w:r>
    </w:p>
    <w:p w14:paraId="75886CA8" w14:textId="77777777" w:rsidR="005953C1" w:rsidRDefault="00000000">
      <w:pPr>
        <w:tabs>
          <w:tab w:val="right" w:pos="9360"/>
        </w:tabs>
        <w:spacing w:before="6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Bachelor of Technology in Computer Science Engineering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ab/>
        <w:t>May 2022</w:t>
      </w:r>
    </w:p>
    <w:p w14:paraId="0DBD536F" w14:textId="0BDB770B" w:rsidR="005953C1" w:rsidRDefault="00000000">
      <w:pPr>
        <w:spacing w:after="60"/>
      </w:pPr>
      <w:r>
        <w:rPr>
          <w:rFonts w:ascii="Arial" w:eastAsia="Arial" w:hAnsi="Arial" w:cs="Arial"/>
          <w:color w:val="444444"/>
        </w:rPr>
        <w:t xml:space="preserve">V R Siddhartha Engineering College, </w:t>
      </w:r>
      <w:r w:rsidR="00820237">
        <w:rPr>
          <w:rFonts w:ascii="Arial" w:eastAsia="Arial" w:hAnsi="Arial" w:cs="Arial"/>
          <w:color w:val="444444"/>
        </w:rPr>
        <w:t>India |</w:t>
      </w:r>
      <w:r>
        <w:rPr>
          <w:rFonts w:ascii="Arial" w:eastAsia="Arial" w:hAnsi="Arial" w:cs="Arial"/>
          <w:color w:val="444444"/>
        </w:rPr>
        <w:t xml:space="preserve">  GPA: 8.45/10</w:t>
      </w:r>
    </w:p>
    <w:p w14:paraId="33367A1B" w14:textId="77777777" w:rsidR="005953C1" w:rsidRDefault="00000000">
      <w:pPr>
        <w:pBdr>
          <w:bottom w:val="single" w:sz="8" w:space="4" w:color="1A56A0"/>
        </w:pBdr>
        <w:spacing w:before="22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CERTIFICATIONS</w:t>
      </w:r>
    </w:p>
    <w:p w14:paraId="4BF71ACD" w14:textId="2BA51442" w:rsidR="005953C1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eastAsia="Arial" w:hAnsi="Arial" w:cs="Arial"/>
          <w:b/>
          <w:bCs/>
          <w:color w:val="1A1A1A"/>
        </w:rPr>
        <w:t>Microsoft Azure Fundamentals (AZ-900</w:t>
      </w:r>
      <w:r w:rsidR="00820237">
        <w:rPr>
          <w:rFonts w:ascii="Arial" w:eastAsia="Arial" w:hAnsi="Arial" w:cs="Arial"/>
          <w:b/>
          <w:bCs/>
          <w:color w:val="1A1A1A"/>
        </w:rPr>
        <w:t>)</w:t>
      </w:r>
      <w:r w:rsidR="00820237">
        <w:rPr>
          <w:rFonts w:ascii="Arial" w:eastAsia="Arial" w:hAnsi="Arial" w:cs="Arial"/>
          <w:color w:val="1A1A1A"/>
        </w:rPr>
        <w:t xml:space="preserve"> — Microsoft</w:t>
      </w:r>
    </w:p>
    <w:p w14:paraId="61CBFEC4" w14:textId="20B69685" w:rsidR="005953C1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eastAsia="Arial" w:hAnsi="Arial" w:cs="Arial"/>
          <w:b/>
          <w:bCs/>
          <w:color w:val="1A1A1A"/>
        </w:rPr>
        <w:t xml:space="preserve">AWS </w:t>
      </w:r>
      <w:r w:rsidR="0009434A">
        <w:rPr>
          <w:rFonts w:ascii="Arial" w:eastAsia="Arial" w:hAnsi="Arial" w:cs="Arial"/>
          <w:b/>
          <w:bCs/>
          <w:color w:val="1A1A1A"/>
        </w:rPr>
        <w:t xml:space="preserve">Cloud </w:t>
      </w:r>
      <w:r w:rsidR="0009434A" w:rsidRPr="0009434A">
        <w:rPr>
          <w:rFonts w:ascii="Arial" w:eastAsia="Arial" w:hAnsi="Arial" w:cs="Arial"/>
          <w:b/>
          <w:bCs/>
          <w:color w:val="1A1A1A"/>
        </w:rPr>
        <w:t>Practitioner</w:t>
      </w:r>
      <w:r w:rsidR="00820237">
        <w:rPr>
          <w:rFonts w:ascii="Arial" w:eastAsia="Arial" w:hAnsi="Arial" w:cs="Arial"/>
          <w:color w:val="1A1A1A"/>
        </w:rPr>
        <w:t xml:space="preserve"> — Amazon</w:t>
      </w:r>
      <w:r>
        <w:rPr>
          <w:rFonts w:ascii="Arial" w:eastAsia="Arial" w:hAnsi="Arial" w:cs="Arial"/>
          <w:color w:val="1A1A1A"/>
        </w:rPr>
        <w:t xml:space="preserve"> Web Services</w:t>
      </w:r>
    </w:p>
    <w:p w14:paraId="69F98C4D" w14:textId="2AB60C64" w:rsidR="005953C1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eastAsia="Arial" w:hAnsi="Arial" w:cs="Arial"/>
          <w:b/>
          <w:bCs/>
          <w:color w:val="1A1A1A"/>
        </w:rPr>
        <w:t xml:space="preserve">Cisco </w:t>
      </w:r>
      <w:r w:rsidR="00820237">
        <w:rPr>
          <w:rFonts w:ascii="Arial" w:eastAsia="Arial" w:hAnsi="Arial" w:cs="Arial"/>
          <w:b/>
          <w:bCs/>
          <w:color w:val="1A1A1A"/>
        </w:rPr>
        <w:t>CCNA</w:t>
      </w:r>
      <w:r w:rsidR="00820237">
        <w:rPr>
          <w:rFonts w:ascii="Arial" w:eastAsia="Arial" w:hAnsi="Arial" w:cs="Arial"/>
          <w:color w:val="1A1A1A"/>
        </w:rPr>
        <w:t xml:space="preserve"> — Cisco</w:t>
      </w:r>
    </w:p>
    <w:p w14:paraId="258863C7" w14:textId="3B97A1AC" w:rsidR="005953C1" w:rsidRDefault="00000000">
      <w:pPr>
        <w:pStyle w:val="ListParagraph"/>
        <w:numPr>
          <w:ilvl w:val="0"/>
          <w:numId w:val="2"/>
        </w:numPr>
        <w:spacing w:before="32" w:after="32"/>
      </w:pPr>
      <w:r>
        <w:rPr>
          <w:rFonts w:ascii="Arial" w:eastAsia="Arial" w:hAnsi="Arial" w:cs="Arial"/>
          <w:b/>
          <w:bCs/>
          <w:color w:val="1A1A1A"/>
        </w:rPr>
        <w:t>Pega Certified System Architect (PCSA 84v1</w:t>
      </w:r>
      <w:r w:rsidR="00820237">
        <w:rPr>
          <w:rFonts w:ascii="Arial" w:eastAsia="Arial" w:hAnsi="Arial" w:cs="Arial"/>
          <w:b/>
          <w:bCs/>
          <w:color w:val="1A1A1A"/>
        </w:rPr>
        <w:t>)</w:t>
      </w:r>
      <w:r w:rsidR="00820237">
        <w:rPr>
          <w:rFonts w:ascii="Arial" w:eastAsia="Arial" w:hAnsi="Arial" w:cs="Arial"/>
          <w:color w:val="1A1A1A"/>
        </w:rPr>
        <w:t xml:space="preserve"> </w:t>
      </w:r>
      <w:r w:rsidR="0009434A">
        <w:rPr>
          <w:rFonts w:ascii="Arial" w:eastAsia="Arial" w:hAnsi="Arial" w:cs="Arial"/>
          <w:color w:val="1A1A1A"/>
        </w:rPr>
        <w:t>— Pegasystems</w:t>
      </w:r>
    </w:p>
    <w:sectPr w:rsidR="005953C1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C0598"/>
    <w:multiLevelType w:val="hybridMultilevel"/>
    <w:tmpl w:val="6A40ACB0"/>
    <w:lvl w:ilvl="0" w:tplc="5434DA04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234C3"/>
    <w:multiLevelType w:val="hybridMultilevel"/>
    <w:tmpl w:val="944CCCE6"/>
    <w:lvl w:ilvl="0" w:tplc="37B45288">
      <w:start w:val="1"/>
      <w:numFmt w:val="bullet"/>
      <w:lvlText w:val="●"/>
      <w:lvlJc w:val="left"/>
      <w:pPr>
        <w:ind w:left="720" w:hanging="360"/>
      </w:pPr>
    </w:lvl>
    <w:lvl w:ilvl="1" w:tplc="98848E3A">
      <w:start w:val="1"/>
      <w:numFmt w:val="bullet"/>
      <w:lvlText w:val="○"/>
      <w:lvlJc w:val="left"/>
      <w:pPr>
        <w:ind w:left="1440" w:hanging="360"/>
      </w:pPr>
    </w:lvl>
    <w:lvl w:ilvl="2" w:tplc="CB843174">
      <w:start w:val="1"/>
      <w:numFmt w:val="bullet"/>
      <w:lvlText w:val="■"/>
      <w:lvlJc w:val="left"/>
      <w:pPr>
        <w:ind w:left="2160" w:hanging="360"/>
      </w:pPr>
    </w:lvl>
    <w:lvl w:ilvl="3" w:tplc="9260EF2C">
      <w:start w:val="1"/>
      <w:numFmt w:val="bullet"/>
      <w:lvlText w:val="●"/>
      <w:lvlJc w:val="left"/>
      <w:pPr>
        <w:ind w:left="2880" w:hanging="360"/>
      </w:pPr>
    </w:lvl>
    <w:lvl w:ilvl="4" w:tplc="103C158E">
      <w:start w:val="1"/>
      <w:numFmt w:val="bullet"/>
      <w:lvlText w:val="○"/>
      <w:lvlJc w:val="left"/>
      <w:pPr>
        <w:ind w:left="3600" w:hanging="360"/>
      </w:pPr>
    </w:lvl>
    <w:lvl w:ilvl="5" w:tplc="604CBDCA">
      <w:start w:val="1"/>
      <w:numFmt w:val="bullet"/>
      <w:lvlText w:val="■"/>
      <w:lvlJc w:val="left"/>
      <w:pPr>
        <w:ind w:left="4320" w:hanging="360"/>
      </w:pPr>
    </w:lvl>
    <w:lvl w:ilvl="6" w:tplc="880834C2">
      <w:start w:val="1"/>
      <w:numFmt w:val="bullet"/>
      <w:lvlText w:val="●"/>
      <w:lvlJc w:val="left"/>
      <w:pPr>
        <w:ind w:left="5040" w:hanging="360"/>
      </w:pPr>
    </w:lvl>
    <w:lvl w:ilvl="7" w:tplc="5B7E775E">
      <w:start w:val="1"/>
      <w:numFmt w:val="bullet"/>
      <w:lvlText w:val="●"/>
      <w:lvlJc w:val="left"/>
      <w:pPr>
        <w:ind w:left="5760" w:hanging="360"/>
      </w:pPr>
    </w:lvl>
    <w:lvl w:ilvl="8" w:tplc="C68EB9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6B232E"/>
    <w:multiLevelType w:val="hybridMultilevel"/>
    <w:tmpl w:val="C1964BEE"/>
    <w:lvl w:ilvl="0" w:tplc="5434DA04">
      <w:start w:val="1"/>
      <w:numFmt w:val="bullet"/>
      <w:lvlText w:val="•"/>
      <w:lvlJc w:val="left"/>
      <w:pPr>
        <w:ind w:left="360" w:hanging="260"/>
      </w:pPr>
    </w:lvl>
    <w:lvl w:ilvl="1" w:tplc="66B816A0">
      <w:numFmt w:val="decimal"/>
      <w:lvlText w:val=""/>
      <w:lvlJc w:val="left"/>
    </w:lvl>
    <w:lvl w:ilvl="2" w:tplc="4C581CBA">
      <w:numFmt w:val="decimal"/>
      <w:lvlText w:val=""/>
      <w:lvlJc w:val="left"/>
    </w:lvl>
    <w:lvl w:ilvl="3" w:tplc="88BAB0F2">
      <w:numFmt w:val="decimal"/>
      <w:lvlText w:val=""/>
      <w:lvlJc w:val="left"/>
    </w:lvl>
    <w:lvl w:ilvl="4" w:tplc="AF98D0C8">
      <w:numFmt w:val="decimal"/>
      <w:lvlText w:val=""/>
      <w:lvlJc w:val="left"/>
    </w:lvl>
    <w:lvl w:ilvl="5" w:tplc="377629A2">
      <w:numFmt w:val="decimal"/>
      <w:lvlText w:val=""/>
      <w:lvlJc w:val="left"/>
    </w:lvl>
    <w:lvl w:ilvl="6" w:tplc="7188E5E8">
      <w:numFmt w:val="decimal"/>
      <w:lvlText w:val=""/>
      <w:lvlJc w:val="left"/>
    </w:lvl>
    <w:lvl w:ilvl="7" w:tplc="82382908">
      <w:numFmt w:val="decimal"/>
      <w:lvlText w:val=""/>
      <w:lvlJc w:val="left"/>
    </w:lvl>
    <w:lvl w:ilvl="8" w:tplc="7FA66AE0">
      <w:numFmt w:val="decimal"/>
      <w:lvlText w:val=""/>
      <w:lvlJc w:val="left"/>
    </w:lvl>
  </w:abstractNum>
  <w:num w:numId="1" w16cid:durableId="1010447818">
    <w:abstractNumId w:val="1"/>
    <w:lvlOverride w:ilvl="0">
      <w:startOverride w:val="1"/>
    </w:lvlOverride>
  </w:num>
  <w:num w:numId="2" w16cid:durableId="1879580897">
    <w:abstractNumId w:val="2"/>
    <w:lvlOverride w:ilvl="0">
      <w:startOverride w:val="1"/>
    </w:lvlOverride>
  </w:num>
  <w:num w:numId="3" w16cid:durableId="222836099">
    <w:abstractNumId w:val="2"/>
  </w:num>
  <w:num w:numId="4" w16cid:durableId="62281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C1"/>
    <w:rsid w:val="0009434A"/>
    <w:rsid w:val="001414E9"/>
    <w:rsid w:val="003F4DE3"/>
    <w:rsid w:val="0046638C"/>
    <w:rsid w:val="005953C1"/>
    <w:rsid w:val="00766DE3"/>
    <w:rsid w:val="00782FAC"/>
    <w:rsid w:val="00820237"/>
    <w:rsid w:val="00ED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3C87F"/>
  <w15:docId w15:val="{0CCEF388-90BA-4633-AD94-27E47339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20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veena-vemu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Naveena Vemuru</cp:lastModifiedBy>
  <cp:revision>4</cp:revision>
  <dcterms:created xsi:type="dcterms:W3CDTF">2026-02-26T13:04:00Z</dcterms:created>
  <dcterms:modified xsi:type="dcterms:W3CDTF">2026-03-05T01:53:00Z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0cfecddb-2fd2-46a7-bc8e-a0d96c601513</vt:lpwstr>
  </property>
</Properties>
</file>