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48A" w:rsidRDefault="005F048A" w:rsidP="006B08CD">
      <w:pPr>
        <w:pStyle w:val="NormalWeb"/>
        <w:shd w:val="clear" w:color="auto" w:fill="FFFFFF"/>
        <w:spacing w:before="240" w:beforeAutospacing="0" w:after="240" w:afterAutospacing="0"/>
        <w:rPr>
          <w:color w:val="333333"/>
        </w:rPr>
      </w:pPr>
      <w:bookmarkStart w:id="0" w:name="_GoBack"/>
      <w:bookmarkEnd w:id="0"/>
      <w:r>
        <w:rPr>
          <w:color w:val="333333"/>
        </w:rPr>
        <w:t>Luckily, we appropriately scoped our project and were able to allocate enough time for us to finish the project to the best of our ability. We started one week before, and met for an hour to complete each part. For the SQL queries and the relational database design, we largely stuck to this timeframe, but the database creation took us longer than anticipated. As we had not used Visual Studio in a number of weeks, it took us a while to get re-oriented to the software, and recall the coding process for creating tables and inserting values. After we got comfortable with the coding for our first table (the Location table), we switched to Design View and inputted our remaining tables and data that way. The process, however, was more time consuming than we would have liked, but once we re-understood the coding syntax, we were able to work much faster.</w:t>
      </w:r>
    </w:p>
    <w:p w:rsidR="005F048A" w:rsidRDefault="006B08CD" w:rsidP="006B08CD">
      <w:pPr>
        <w:pStyle w:val="NormalWeb"/>
        <w:shd w:val="clear" w:color="auto" w:fill="FFFFFF"/>
        <w:spacing w:before="240" w:beforeAutospacing="0" w:after="240" w:afterAutospacing="0"/>
        <w:rPr>
          <w:color w:val="333333"/>
        </w:rPr>
      </w:pPr>
      <w:r>
        <w:rPr>
          <w:color w:val="333333"/>
        </w:rPr>
        <w:t>During our project process, everything went well except for the SQL coding part when we had to create a subquery</w:t>
      </w:r>
      <w:r w:rsidR="007077ED">
        <w:rPr>
          <w:color w:val="333333"/>
        </w:rPr>
        <w:t xml:space="preserve"> for our database</w:t>
      </w:r>
      <w:r>
        <w:rPr>
          <w:color w:val="333333"/>
        </w:rPr>
        <w:t xml:space="preserve">. We spent a lot of time </w:t>
      </w:r>
      <w:r w:rsidR="007077ED">
        <w:rPr>
          <w:color w:val="333333"/>
        </w:rPr>
        <w:t>during the completion of</w:t>
      </w:r>
      <w:r>
        <w:rPr>
          <w:color w:val="333333"/>
        </w:rPr>
        <w:t xml:space="preserve"> this task; nonetheless, after some online searching and previous class slides, we were able to code out the subquery and got our tables to work appropriately.</w:t>
      </w:r>
      <w:r w:rsidR="001B6BF2">
        <w:rPr>
          <w:color w:val="333333"/>
        </w:rPr>
        <w:t xml:space="preserve"> We discovered that we were missing the aggregate function </w:t>
      </w:r>
      <w:r w:rsidR="00C2625D">
        <w:rPr>
          <w:color w:val="333333"/>
        </w:rPr>
        <w:t>after the clause which caused the</w:t>
      </w:r>
      <w:r w:rsidR="001B6BF2">
        <w:rPr>
          <w:color w:val="333333"/>
        </w:rPr>
        <w:t xml:space="preserve"> code to not process successfully.</w:t>
      </w:r>
      <w:r>
        <w:rPr>
          <w:color w:val="333333"/>
        </w:rPr>
        <w:t xml:space="preserve"> The self-studying we did was pretty much the class PowerPoint materials, especially when it has been a long time since the </w:t>
      </w:r>
      <w:r w:rsidR="00C2625D">
        <w:rPr>
          <w:color w:val="333333"/>
        </w:rPr>
        <w:t>Microsoft</w:t>
      </w:r>
      <w:r>
        <w:rPr>
          <w:color w:val="333333"/>
        </w:rPr>
        <w:t xml:space="preserve"> Visual Studio lectures. We went through the slides and were able to create foreign keys in Visual Studio to input our fake data.</w:t>
      </w:r>
      <w:r w:rsidR="001B6BF2">
        <w:rPr>
          <w:color w:val="333333"/>
        </w:rPr>
        <w:t xml:space="preserve"> </w:t>
      </w:r>
      <w:r w:rsidR="005F048A">
        <w:rPr>
          <w:color w:val="333333"/>
        </w:rPr>
        <w:t xml:space="preserve">If we could repeat the project, we would learn </w:t>
      </w:r>
      <w:r w:rsidR="00F774D3">
        <w:rPr>
          <w:color w:val="333333"/>
        </w:rPr>
        <w:t xml:space="preserve">how </w:t>
      </w:r>
      <w:r w:rsidR="005F048A">
        <w:rPr>
          <w:color w:val="333333"/>
        </w:rPr>
        <w:t xml:space="preserve">to code sub queries or review </w:t>
      </w:r>
      <w:r w:rsidR="00F774D3">
        <w:rPr>
          <w:color w:val="333333"/>
        </w:rPr>
        <w:t>that part earlier in order to spend less time struggling with this particular portion of the assignment.</w:t>
      </w:r>
    </w:p>
    <w:p w:rsidR="00C2625D" w:rsidRDefault="00C2625D" w:rsidP="006B08CD">
      <w:pPr>
        <w:pStyle w:val="NormalWeb"/>
        <w:shd w:val="clear" w:color="auto" w:fill="FFFFFF"/>
        <w:spacing w:before="240" w:beforeAutospacing="0" w:after="240" w:afterAutospacing="0"/>
        <w:rPr>
          <w:color w:val="333333"/>
        </w:rPr>
      </w:pPr>
      <w:r>
        <w:rPr>
          <w:color w:val="333333"/>
        </w:rPr>
        <w:t>Our division of work is that we collaborated on the fake data creation through Microsoft Visual Studios and shared ideas in the final reflection. Kareena was more familiar to the SQL coding part so she finished the queries. Allen completed the creation of relational database in the PowerPoint file. There were not many issues</w:t>
      </w:r>
      <w:r w:rsidR="0033152C">
        <w:rPr>
          <w:color w:val="333333"/>
        </w:rPr>
        <w:t xml:space="preserve"> </w:t>
      </w:r>
      <w:r>
        <w:rPr>
          <w:color w:val="333333"/>
        </w:rPr>
        <w:t>in the process of this group assignment because we managed time wisely so that we did not cram everything</w:t>
      </w:r>
      <w:r w:rsidR="005F048A">
        <w:rPr>
          <w:color w:val="333333"/>
        </w:rPr>
        <w:t xml:space="preserve"> at the day before the due date.</w:t>
      </w:r>
    </w:p>
    <w:p w:rsidR="005F048A" w:rsidRDefault="005F048A" w:rsidP="006B08CD">
      <w:pPr>
        <w:pStyle w:val="NormalWeb"/>
        <w:shd w:val="clear" w:color="auto" w:fill="FFFFFF"/>
        <w:spacing w:before="240" w:beforeAutospacing="0" w:after="240" w:afterAutospacing="0"/>
        <w:rPr>
          <w:color w:val="333333"/>
        </w:rPr>
      </w:pPr>
      <w:r>
        <w:rPr>
          <w:color w:val="333333"/>
        </w:rPr>
        <w:t xml:space="preserve">Before we started, we should have reviewed the coding portion of the assignment individually so it would not have taken us so long during our team meetings. If we had individually reviewed the </w:t>
      </w:r>
      <w:proofErr w:type="spellStart"/>
      <w:r>
        <w:rPr>
          <w:color w:val="333333"/>
        </w:rPr>
        <w:t>SampleDb</w:t>
      </w:r>
      <w:proofErr w:type="spellEnd"/>
      <w:r>
        <w:rPr>
          <w:color w:val="333333"/>
        </w:rPr>
        <w:t xml:space="preserve"> exercise, as well as our in-class SQL exercises and PowerPoints (particularly on joins and subqueries), the project process would have been much more efficient. However, by completing this project, we were able to learn a lot ‘by doing’ – we would never have learned this much about database creation if we had not struggled to code it through.</w:t>
      </w:r>
    </w:p>
    <w:p w:rsidR="005F048A" w:rsidRDefault="005F048A" w:rsidP="006B08CD">
      <w:pPr>
        <w:pStyle w:val="NormalWeb"/>
        <w:shd w:val="clear" w:color="auto" w:fill="FFFFFF"/>
        <w:spacing w:before="240" w:beforeAutospacing="0" w:after="240" w:afterAutospacing="0"/>
        <w:rPr>
          <w:color w:val="333333"/>
        </w:rPr>
      </w:pPr>
    </w:p>
    <w:p w:rsidR="005F048A" w:rsidRPr="006B08CD" w:rsidRDefault="005F048A" w:rsidP="006B08CD">
      <w:pPr>
        <w:pStyle w:val="NormalWeb"/>
        <w:shd w:val="clear" w:color="auto" w:fill="FFFFFF"/>
        <w:spacing w:before="240" w:beforeAutospacing="0" w:after="240" w:afterAutospacing="0"/>
        <w:rPr>
          <w:color w:val="333333"/>
        </w:rPr>
      </w:pPr>
    </w:p>
    <w:p w:rsidR="00343983" w:rsidRPr="006B08CD" w:rsidRDefault="00343983" w:rsidP="006B08CD">
      <w:pPr>
        <w:rPr>
          <w:rFonts w:ascii="Times New Roman" w:hAnsi="Times New Roman" w:cs="Times New Roman"/>
          <w:sz w:val="24"/>
          <w:szCs w:val="24"/>
        </w:rPr>
      </w:pPr>
    </w:p>
    <w:sectPr w:rsidR="00343983" w:rsidRPr="006B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4B8C"/>
    <w:multiLevelType w:val="multilevel"/>
    <w:tmpl w:val="09D6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D"/>
    <w:rsid w:val="001B6BF2"/>
    <w:rsid w:val="0033152C"/>
    <w:rsid w:val="00343983"/>
    <w:rsid w:val="005F048A"/>
    <w:rsid w:val="006B08CD"/>
    <w:rsid w:val="007077ED"/>
    <w:rsid w:val="00984804"/>
    <w:rsid w:val="009C7D7D"/>
    <w:rsid w:val="00C2625D"/>
    <w:rsid w:val="00F774D3"/>
    <w:rsid w:val="00F97BD8"/>
    <w:rsid w:val="00FB23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34580-3130-463E-BA07-326C49D2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8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8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D4E76-B4EC-4AF6-BA48-30619C3E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415</Words>
  <Characters>2370</Characters>
  <Application>Microsoft Office Word</Application>
  <DocSecurity>0</DocSecurity>
  <Lines>19</Lines>
  <Paragraphs>5</Paragraphs>
  <ScaleCrop>false</ScaleCrop>
  <Company>Babson College</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Hsieh, Allen</dc:creator>
  <cp:keywords/>
  <dc:description/>
  <cp:lastModifiedBy>Hsieh, Allen</cp:lastModifiedBy>
  <cp:revision>13</cp:revision>
  <dcterms:created xsi:type="dcterms:W3CDTF">2016-10-26T22:38:00Z</dcterms:created>
  <dcterms:modified xsi:type="dcterms:W3CDTF">2016-10-27T01:03:00Z</dcterms:modified>
</cp:coreProperties>
</file>