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70C8A" w14:textId="77777777" w:rsidR="00EA2750" w:rsidRDefault="0004492E" w:rsidP="00CA440A">
      <w:pPr>
        <w:spacing w:after="0"/>
        <w:jc w:val="center"/>
        <w:rPr>
          <w:b/>
          <w:bCs/>
        </w:rPr>
      </w:pPr>
      <w:r w:rsidRPr="0004492E">
        <w:rPr>
          <w:b/>
          <w:bCs/>
        </w:rPr>
        <w:t>Административное исковое заявление</w:t>
      </w:r>
    </w:p>
    <w:p w14:paraId="25F1E84B" w14:textId="7FBCD3D2" w:rsidR="00E54FF6" w:rsidRPr="0004492E" w:rsidRDefault="0004492E" w:rsidP="00CA440A">
      <w:pPr>
        <w:spacing w:after="0"/>
        <w:jc w:val="center"/>
        <w:rPr>
          <w:b/>
          <w:bCs/>
        </w:rPr>
      </w:pPr>
      <w:r w:rsidRPr="0004492E">
        <w:rPr>
          <w:b/>
          <w:bCs/>
        </w:rPr>
        <w:t xml:space="preserve">о признании бездействия незаконным, признании нормативного правового акта недействующим и </w:t>
      </w:r>
      <w:bookmarkStart w:id="0" w:name="_Hlk214117646"/>
      <w:r w:rsidRPr="0004492E">
        <w:rPr>
          <w:b/>
          <w:bCs/>
        </w:rPr>
        <w:t>возложении обязанности предоставить информацию</w:t>
      </w:r>
    </w:p>
    <w:bookmarkEnd w:id="0"/>
    <w:p w14:paraId="0A78D096" w14:textId="77777777" w:rsidR="00CA440A" w:rsidRPr="00B74642" w:rsidRDefault="00CA440A" w:rsidP="00CA440A">
      <w:pPr>
        <w:spacing w:after="0"/>
        <w:jc w:val="center"/>
      </w:pPr>
    </w:p>
    <w:p w14:paraId="4C6952A6" w14:textId="77777777" w:rsidR="00E54FF6" w:rsidRDefault="00E54FF6" w:rsidP="00E54FF6">
      <w:pPr>
        <w:spacing w:after="0"/>
        <w:ind w:left="3969"/>
        <w:jc w:val="both"/>
      </w:pPr>
      <w:r w:rsidRPr="00B74642">
        <w:t>В Ямало-Ненецкий окружной суд</w:t>
      </w:r>
    </w:p>
    <w:p w14:paraId="7F947621" w14:textId="77777777" w:rsidR="00E54FF6" w:rsidRPr="00B74642" w:rsidRDefault="00E54FF6" w:rsidP="00E54FF6">
      <w:pPr>
        <w:spacing w:after="0"/>
        <w:ind w:left="3969"/>
        <w:jc w:val="both"/>
      </w:pPr>
      <w:r w:rsidRPr="00B74642">
        <w:t>628000, г. Салехард, ул. Республики, д. 72</w:t>
      </w:r>
    </w:p>
    <w:p w14:paraId="2B6CBB40" w14:textId="573496E1" w:rsidR="005F12D0" w:rsidRDefault="00E54FF6" w:rsidP="00E54FF6">
      <w:pPr>
        <w:spacing w:after="0"/>
        <w:ind w:left="3969"/>
        <w:jc w:val="both"/>
      </w:pPr>
      <w:r w:rsidRPr="00B74642">
        <w:rPr>
          <w:b/>
          <w:bCs/>
        </w:rPr>
        <w:t>Истец:</w:t>
      </w:r>
      <w:r>
        <w:t xml:space="preserve"> </w:t>
      </w:r>
    </w:p>
    <w:p w14:paraId="241D3D91" w14:textId="77777777" w:rsidR="00F357EA" w:rsidRPr="00F357EA" w:rsidRDefault="00F357EA" w:rsidP="00F357EA">
      <w:pPr>
        <w:spacing w:after="0"/>
        <w:ind w:left="3969"/>
      </w:pPr>
      <w:r w:rsidRPr="00F357EA">
        <w:t>Региональная корпоративная общественная организация инвалидов «Центр информационной поддержки «Таганай»</w:t>
      </w:r>
      <w:r w:rsidR="001C0069" w:rsidRPr="00F357EA">
        <w:t xml:space="preserve"> (далее – Истец), действующая в целях защиты прав неопределенного круга лиц – негосударственных поставщиков социальных услуг</w:t>
      </w:r>
      <w:r w:rsidR="00D728F4" w:rsidRPr="00F357EA">
        <w:t xml:space="preserve"> </w:t>
      </w:r>
    </w:p>
    <w:p w14:paraId="2A70E3C5" w14:textId="4729A7F5" w:rsidR="005F12D0" w:rsidRDefault="00D728F4" w:rsidP="00E54FF6">
      <w:pPr>
        <w:spacing w:after="0"/>
        <w:ind w:left="3969"/>
        <w:jc w:val="both"/>
      </w:pPr>
      <w:r>
        <w:t>ИНН 8905998693</w:t>
      </w:r>
      <w:r w:rsidR="00D10436">
        <w:t>.</w:t>
      </w:r>
    </w:p>
    <w:p w14:paraId="7D84C94B" w14:textId="2F7F5C63" w:rsidR="00E54FF6" w:rsidRDefault="00E54FF6" w:rsidP="00E54FF6">
      <w:pPr>
        <w:spacing w:after="0"/>
        <w:ind w:left="3969"/>
        <w:jc w:val="both"/>
      </w:pPr>
      <w:r w:rsidRPr="00B74642">
        <w:t>Богдановский Сергей Викторович</w:t>
      </w:r>
    </w:p>
    <w:p w14:paraId="440817C2" w14:textId="3FD9A0E4" w:rsidR="0032139E" w:rsidRPr="0032139E" w:rsidRDefault="0032139E" w:rsidP="00E54FF6">
      <w:pPr>
        <w:spacing w:after="0"/>
        <w:ind w:left="3969"/>
        <w:jc w:val="both"/>
      </w:pPr>
      <w:r w:rsidRPr="0032139E">
        <w:t>Дата и место рождения: 16.08.1974 г.</w:t>
      </w:r>
    </w:p>
    <w:p w14:paraId="1AFE2365" w14:textId="7F9FF9A4" w:rsidR="0032139E" w:rsidRPr="0032139E" w:rsidRDefault="0032139E" w:rsidP="00E54FF6">
      <w:pPr>
        <w:spacing w:after="0"/>
        <w:ind w:left="3969"/>
        <w:jc w:val="both"/>
      </w:pPr>
      <w:proofErr w:type="spellStart"/>
      <w:r w:rsidRPr="0032139E">
        <w:t>Г.Чебаркуль</w:t>
      </w:r>
      <w:proofErr w:type="spellEnd"/>
      <w:r w:rsidRPr="0032139E">
        <w:t xml:space="preserve"> </w:t>
      </w:r>
      <w:r w:rsidR="005130C2">
        <w:t>Ч</w:t>
      </w:r>
      <w:r w:rsidRPr="0032139E">
        <w:t>елябинской области</w:t>
      </w:r>
    </w:p>
    <w:p w14:paraId="6A2B4571" w14:textId="67EE3461" w:rsidR="00E54FF6" w:rsidRDefault="00BB5772" w:rsidP="00E54FF6">
      <w:pPr>
        <w:spacing w:after="0"/>
        <w:ind w:left="3969"/>
        <w:jc w:val="both"/>
      </w:pPr>
      <w:r w:rsidRPr="00BB5772">
        <w:t>Место жительства:</w:t>
      </w:r>
      <w:r w:rsidR="00E54FF6" w:rsidRPr="00B74642">
        <w:t xml:space="preserve"> </w:t>
      </w:r>
      <w:r w:rsidR="00E54FF6">
        <w:t xml:space="preserve">629804, Ямало-Ненецкий АО, </w:t>
      </w:r>
      <w:proofErr w:type="spellStart"/>
      <w:r w:rsidR="00E54FF6">
        <w:t>г.Ноябрьск</w:t>
      </w:r>
      <w:proofErr w:type="spellEnd"/>
      <w:r w:rsidR="00E54FF6">
        <w:t xml:space="preserve">, </w:t>
      </w:r>
      <w:proofErr w:type="spellStart"/>
      <w:r w:rsidR="00E54FF6">
        <w:t>ул.Рабочая</w:t>
      </w:r>
      <w:proofErr w:type="spellEnd"/>
      <w:r w:rsidR="00E54FF6">
        <w:t xml:space="preserve"> д.109-Б кв. 4.</w:t>
      </w:r>
    </w:p>
    <w:p w14:paraId="0BA2918D" w14:textId="471C833E" w:rsidR="00D10436" w:rsidRDefault="0032139E" w:rsidP="00E54FF6">
      <w:pPr>
        <w:spacing w:after="0"/>
        <w:ind w:left="3969"/>
        <w:jc w:val="both"/>
      </w:pPr>
      <w:r w:rsidRPr="0032139E">
        <w:t>Документ, удостоверяющий личность: паспорт</w:t>
      </w:r>
      <w:r>
        <w:rPr>
          <w:b/>
          <w:bCs/>
        </w:rPr>
        <w:t xml:space="preserve"> </w:t>
      </w:r>
      <w:r>
        <w:t xml:space="preserve">№ </w:t>
      </w:r>
      <w:r w:rsidR="00D10436">
        <w:t>7419 017318 выдан 28.08.2019 УМВД России по ЯНАО,</w:t>
      </w:r>
    </w:p>
    <w:p w14:paraId="06A0DD44" w14:textId="06D7C643" w:rsidR="00D10436" w:rsidRDefault="00D10436" w:rsidP="00E54FF6">
      <w:pPr>
        <w:spacing w:after="0"/>
        <w:ind w:left="3969"/>
        <w:jc w:val="both"/>
      </w:pPr>
      <w:r>
        <w:t>ИНН 891101791180</w:t>
      </w:r>
    </w:p>
    <w:p w14:paraId="1914025B" w14:textId="1FE74365" w:rsidR="00E54FF6" w:rsidRDefault="00E54FF6" w:rsidP="00E54FF6">
      <w:pPr>
        <w:spacing w:after="0"/>
        <w:ind w:left="3969"/>
        <w:jc w:val="both"/>
      </w:pPr>
      <w:r w:rsidRPr="00B74642">
        <w:t xml:space="preserve">телефон: </w:t>
      </w:r>
      <w:r>
        <w:t>+79091950408</w:t>
      </w:r>
    </w:p>
    <w:p w14:paraId="2FAB0BAA" w14:textId="14FC36C6" w:rsidR="00E54FF6" w:rsidRPr="005B76D8" w:rsidRDefault="00E54FF6" w:rsidP="00E54FF6">
      <w:pPr>
        <w:spacing w:after="0"/>
        <w:ind w:left="3969"/>
        <w:jc w:val="both"/>
      </w:pPr>
      <w:r w:rsidRPr="000B2276">
        <w:rPr>
          <w:lang w:val="en-US"/>
        </w:rPr>
        <w:t>email</w:t>
      </w:r>
      <w:r w:rsidRPr="005B76D8">
        <w:t xml:space="preserve">: </w:t>
      </w:r>
      <w:hyperlink r:id="rId7" w:history="1">
        <w:r w:rsidR="000B2276" w:rsidRPr="0033292E">
          <w:rPr>
            <w:rStyle w:val="a9"/>
            <w:lang w:val="en-US"/>
          </w:rPr>
          <w:t>taganai</w:t>
        </w:r>
        <w:r w:rsidR="000B2276" w:rsidRPr="005B76D8">
          <w:rPr>
            <w:rStyle w:val="a9"/>
          </w:rPr>
          <w:t>89@</w:t>
        </w:r>
        <w:r w:rsidR="000B2276" w:rsidRPr="0033292E">
          <w:rPr>
            <w:rStyle w:val="a9"/>
            <w:lang w:val="en-US"/>
          </w:rPr>
          <w:t>yandex</w:t>
        </w:r>
        <w:r w:rsidR="000B2276" w:rsidRPr="005B76D8">
          <w:rPr>
            <w:rStyle w:val="a9"/>
          </w:rPr>
          <w:t>.</w:t>
        </w:r>
        <w:proofErr w:type="spellStart"/>
        <w:r w:rsidR="000B2276" w:rsidRPr="0033292E">
          <w:rPr>
            <w:rStyle w:val="a9"/>
            <w:lang w:val="en-US"/>
          </w:rPr>
          <w:t>ru</w:t>
        </w:r>
        <w:proofErr w:type="spellEnd"/>
      </w:hyperlink>
    </w:p>
    <w:p w14:paraId="7D17D0B4" w14:textId="77777777" w:rsidR="000B2276" w:rsidRPr="000B2276" w:rsidRDefault="000B2276" w:rsidP="00E54FF6">
      <w:pPr>
        <w:spacing w:after="0"/>
        <w:ind w:left="3969"/>
        <w:jc w:val="both"/>
      </w:pPr>
    </w:p>
    <w:p w14:paraId="4DAD6635" w14:textId="77777777" w:rsidR="00EA2750" w:rsidRDefault="0004492E" w:rsidP="0032139E">
      <w:pPr>
        <w:spacing w:after="0"/>
        <w:ind w:left="3969"/>
        <w:jc w:val="both"/>
      </w:pPr>
      <w:r w:rsidRPr="0004492E">
        <w:rPr>
          <w:b/>
          <w:bCs/>
        </w:rPr>
        <w:t>Ответчик 1: Правительство ЯНАО – по требованию о признании НПА недействующим</w:t>
      </w:r>
      <w:r w:rsidR="0032139E" w:rsidRPr="0032139E">
        <w:rPr>
          <w:b/>
          <w:bCs/>
        </w:rPr>
        <w:t>:</w:t>
      </w:r>
      <w:r w:rsidR="00EA2750">
        <w:rPr>
          <w:b/>
          <w:bCs/>
        </w:rPr>
        <w:t xml:space="preserve"> </w:t>
      </w:r>
      <w:r w:rsidR="0032139E" w:rsidRPr="0032139E">
        <w:t>Правительство Ямало-Ненецкого автономного округа</w:t>
      </w:r>
    </w:p>
    <w:p w14:paraId="0953C944" w14:textId="3148B751" w:rsidR="0032139E" w:rsidRDefault="0032139E" w:rsidP="0032139E">
      <w:pPr>
        <w:spacing w:after="0"/>
        <w:ind w:left="3969"/>
        <w:jc w:val="both"/>
      </w:pPr>
      <w:r w:rsidRPr="0032139E">
        <w:t>628006, г. Салехард, ул. Республики, д. 72</w:t>
      </w:r>
    </w:p>
    <w:p w14:paraId="48B7C993" w14:textId="32AB2BD3" w:rsidR="00BB5772" w:rsidRDefault="00BB5772" w:rsidP="0032139E">
      <w:pPr>
        <w:spacing w:after="0"/>
        <w:ind w:left="3969"/>
        <w:jc w:val="both"/>
      </w:pPr>
      <w:r w:rsidRPr="00BB5772">
        <w:t>ИНН 8900000142</w:t>
      </w:r>
    </w:p>
    <w:p w14:paraId="6BBD141E" w14:textId="0E3F056A" w:rsidR="00BB5772" w:rsidRDefault="00BB5772" w:rsidP="0032139E">
      <w:pPr>
        <w:spacing w:after="0"/>
        <w:ind w:left="3969"/>
        <w:jc w:val="both"/>
      </w:pPr>
      <w:r>
        <w:t xml:space="preserve">ОГРН </w:t>
      </w:r>
      <w:r w:rsidRPr="00BB5772">
        <w:t>1028900508735</w:t>
      </w:r>
    </w:p>
    <w:p w14:paraId="22BF6184" w14:textId="77777777" w:rsidR="00EA2750" w:rsidRPr="0032139E" w:rsidRDefault="00EA2750" w:rsidP="0032139E">
      <w:pPr>
        <w:spacing w:after="0"/>
        <w:ind w:left="3969"/>
        <w:jc w:val="both"/>
      </w:pPr>
    </w:p>
    <w:p w14:paraId="23447E9E" w14:textId="77777777" w:rsidR="00EA2750" w:rsidRDefault="0004492E" w:rsidP="0032139E">
      <w:pPr>
        <w:spacing w:after="0"/>
        <w:ind w:left="3969"/>
        <w:jc w:val="both"/>
      </w:pPr>
      <w:r w:rsidRPr="0004492E">
        <w:rPr>
          <w:b/>
          <w:bCs/>
        </w:rPr>
        <w:t xml:space="preserve">Ответчик 2: Департамент социальной защиты населения ЯНАО – по требованиям о признании бездействия незаконным и </w:t>
      </w:r>
      <w:r w:rsidR="001A1664" w:rsidRPr="001A1664">
        <w:rPr>
          <w:b/>
          <w:bCs/>
        </w:rPr>
        <w:t>возложении обязанности предоставить информацию</w:t>
      </w:r>
      <w:r w:rsidR="0032139E" w:rsidRPr="0032139E">
        <w:rPr>
          <w:b/>
          <w:bCs/>
        </w:rPr>
        <w:t>:</w:t>
      </w:r>
      <w:r w:rsidR="00EA2750">
        <w:rPr>
          <w:b/>
          <w:bCs/>
        </w:rPr>
        <w:t xml:space="preserve"> </w:t>
      </w:r>
      <w:r w:rsidR="0032139E" w:rsidRPr="0032139E">
        <w:t>Департамент социальной защиты населения Ямало-Ненецкого автономного округа</w:t>
      </w:r>
    </w:p>
    <w:p w14:paraId="6E5CEE7F" w14:textId="1036D98C" w:rsidR="0032139E" w:rsidRDefault="0032139E" w:rsidP="0032139E">
      <w:pPr>
        <w:spacing w:after="0"/>
        <w:ind w:left="3969"/>
        <w:jc w:val="both"/>
      </w:pPr>
      <w:r w:rsidRPr="0032139E">
        <w:t>628009, г. Салехард, ул. Подшиб</w:t>
      </w:r>
      <w:r w:rsidR="005B76D8">
        <w:t>як</w:t>
      </w:r>
      <w:r w:rsidRPr="0032139E">
        <w:t>ина, д. 15</w:t>
      </w:r>
    </w:p>
    <w:p w14:paraId="00AFC89C" w14:textId="1BA5D580" w:rsidR="00BB5772" w:rsidRPr="0032139E" w:rsidRDefault="00BB5772" w:rsidP="00BB5772">
      <w:pPr>
        <w:spacing w:after="0"/>
        <w:ind w:left="3969"/>
        <w:jc w:val="both"/>
      </w:pPr>
      <w:r>
        <w:t>ИНН</w:t>
      </w:r>
      <w:r w:rsidR="00653F39">
        <w:t xml:space="preserve"> </w:t>
      </w:r>
      <w:r>
        <w:t>8901017082</w:t>
      </w:r>
      <w:r w:rsidR="00EA2750">
        <w:t xml:space="preserve">, </w:t>
      </w:r>
      <w:r>
        <w:t>ОГРН</w:t>
      </w:r>
      <w:r w:rsidR="00653F39">
        <w:t xml:space="preserve"> </w:t>
      </w:r>
      <w:r>
        <w:t>1058900020960</w:t>
      </w:r>
    </w:p>
    <w:p w14:paraId="7936F4E5" w14:textId="77777777" w:rsidR="00653F39" w:rsidRDefault="00653F39" w:rsidP="00EA2750">
      <w:pPr>
        <w:spacing w:after="0"/>
        <w:ind w:firstLine="709"/>
        <w:jc w:val="center"/>
        <w:rPr>
          <w:b/>
          <w:bCs/>
        </w:rPr>
      </w:pPr>
    </w:p>
    <w:p w14:paraId="4B4B790F" w14:textId="77777777" w:rsidR="00653F39" w:rsidRDefault="00653F39" w:rsidP="00EA2750">
      <w:pPr>
        <w:spacing w:after="0"/>
        <w:ind w:firstLine="709"/>
        <w:jc w:val="center"/>
        <w:rPr>
          <w:b/>
          <w:bCs/>
        </w:rPr>
      </w:pPr>
    </w:p>
    <w:p w14:paraId="236C1A4A" w14:textId="4C5DF34C" w:rsidR="00EA2750" w:rsidRDefault="00D85F04" w:rsidP="00EA2750">
      <w:pPr>
        <w:spacing w:after="0"/>
        <w:ind w:firstLine="709"/>
        <w:jc w:val="center"/>
        <w:rPr>
          <w:b/>
          <w:bCs/>
        </w:rPr>
      </w:pPr>
      <w:r w:rsidRPr="00D85F04">
        <w:rPr>
          <w:b/>
          <w:bCs/>
        </w:rPr>
        <w:lastRenderedPageBreak/>
        <w:t>АДМИНИСТРАТИВНОЕ ИСКОВОЕ ЗАЯВЛЕНИЕ</w:t>
      </w:r>
    </w:p>
    <w:p w14:paraId="28471F2E" w14:textId="77777777" w:rsidR="00EA2750" w:rsidRDefault="00EA2750" w:rsidP="00EA2750">
      <w:pPr>
        <w:spacing w:after="0"/>
        <w:ind w:firstLine="709"/>
        <w:jc w:val="center"/>
      </w:pPr>
    </w:p>
    <w:p w14:paraId="3A1DC3DD" w14:textId="4B83F33D" w:rsidR="00D85F04" w:rsidRDefault="00D85F04" w:rsidP="00EA2750">
      <w:pPr>
        <w:spacing w:after="0"/>
        <w:ind w:firstLine="709"/>
        <w:jc w:val="center"/>
      </w:pPr>
      <w:r w:rsidRPr="00D85F04">
        <w:t xml:space="preserve">о признании бездействия и решений незаконными, признании нормативного правового акта недействующим и </w:t>
      </w:r>
      <w:proofErr w:type="spellStart"/>
      <w:r w:rsidRPr="00D85F04">
        <w:t>обязании</w:t>
      </w:r>
      <w:proofErr w:type="spellEnd"/>
      <w:r w:rsidRPr="00D85F04">
        <w:t xml:space="preserve"> предоставить информацию</w:t>
      </w:r>
    </w:p>
    <w:p w14:paraId="20174899" w14:textId="77777777" w:rsidR="00EA2750" w:rsidRPr="00D85F04" w:rsidRDefault="00EA2750" w:rsidP="00EA2750">
      <w:pPr>
        <w:spacing w:after="0"/>
        <w:ind w:firstLine="709"/>
        <w:jc w:val="center"/>
      </w:pPr>
    </w:p>
    <w:p w14:paraId="22EFDA71" w14:textId="77777777" w:rsidR="00D85F04" w:rsidRPr="00D85F04" w:rsidRDefault="00D85F04" w:rsidP="00D85F04">
      <w:pPr>
        <w:spacing w:after="0"/>
        <w:ind w:firstLine="709"/>
        <w:jc w:val="both"/>
      </w:pPr>
      <w:r w:rsidRPr="00D85F04">
        <w:rPr>
          <w:b/>
          <w:bCs/>
        </w:rPr>
        <w:t>Обстоятельства дела</w:t>
      </w:r>
    </w:p>
    <w:p w14:paraId="669BDCC4" w14:textId="77777777" w:rsidR="00D85F04" w:rsidRPr="00D85F04" w:rsidRDefault="00D85F04" w:rsidP="00D85F04">
      <w:pPr>
        <w:spacing w:after="0"/>
        <w:ind w:firstLine="709"/>
        <w:jc w:val="both"/>
      </w:pPr>
      <w:r w:rsidRPr="00D85F04">
        <w:t>В рамках осуществления общественного контроля за целевым расходованием бюджетных средств и защитой прав негосударственных поставщиков социальных услуг (далее – НПСУ) Истец, действуя в интересах неопределенного круга лиц, 18.09.2025 направил обращение на имя Президента РФ № 096 (Приложение 2) с запросом о предоставлении детализированной информации о бюджетных расходах на социальные услуги, предоставленные НПСУ в 2024 году (в разрезе каждого поставщика).</w:t>
      </w:r>
    </w:p>
    <w:p w14:paraId="0471427E" w14:textId="72800E48" w:rsidR="00D85F04" w:rsidRDefault="00D85F04" w:rsidP="00D85F04">
      <w:pPr>
        <w:spacing w:after="0"/>
        <w:ind w:firstLine="709"/>
        <w:jc w:val="both"/>
      </w:pPr>
      <w:r w:rsidRPr="00D85F04">
        <w:t xml:space="preserve">На данное обращение Ответчиком 2 (ДСЗН ЯНАО) был дан мотивированный отказ в письме от </w:t>
      </w:r>
      <w:r w:rsidR="0022125C">
        <w:t>15</w:t>
      </w:r>
      <w:r w:rsidRPr="00D85F04">
        <w:t>.10.2025 № 89-0</w:t>
      </w:r>
      <w:r w:rsidR="0022125C">
        <w:t>7</w:t>
      </w:r>
      <w:r w:rsidRPr="00D85F04">
        <w:t>/01-0</w:t>
      </w:r>
      <w:r w:rsidR="0022125C">
        <w:t>7</w:t>
      </w:r>
      <w:r w:rsidRPr="00D85F04">
        <w:t>-01</w:t>
      </w:r>
      <w:r w:rsidR="00967EFF">
        <w:t>/</w:t>
      </w:r>
      <w:r w:rsidR="0022125C">
        <w:t>8371</w:t>
      </w:r>
      <w:r w:rsidRPr="00D85F04">
        <w:t xml:space="preserve"> (Приложение 3). В ходе предварительной переписки (письма ДСЗН от 07.08.2025 № 89-07/01-07-01/6377, Приложение 4) Ответчик 2 также уклонялся от предоставления запрашиваемой информации, ограничиваясь общими и агрегированными данными.</w:t>
      </w:r>
    </w:p>
    <w:p w14:paraId="21D89E56" w14:textId="77777777" w:rsidR="00EA2750" w:rsidRPr="00D85F04" w:rsidRDefault="00EA2750" w:rsidP="00D85F04">
      <w:pPr>
        <w:spacing w:after="0"/>
        <w:ind w:firstLine="709"/>
        <w:jc w:val="both"/>
      </w:pPr>
    </w:p>
    <w:p w14:paraId="081095D9" w14:textId="3848DC77" w:rsidR="00D85F04" w:rsidRPr="00D85F04" w:rsidRDefault="00D85F04" w:rsidP="00EA2750">
      <w:pPr>
        <w:spacing w:after="0"/>
        <w:ind w:firstLine="709"/>
        <w:jc w:val="center"/>
      </w:pPr>
      <w:r w:rsidRPr="00D85F04">
        <w:rPr>
          <w:b/>
          <w:bCs/>
        </w:rPr>
        <w:t>Конкретные нарушения Ответчика 2 (ДСЗН ЯНАО), допущенные в ходе рассмотрения обращений</w:t>
      </w:r>
      <w:r w:rsidR="00EA2750">
        <w:rPr>
          <w:b/>
          <w:bCs/>
        </w:rPr>
        <w:t>.</w:t>
      </w:r>
    </w:p>
    <w:p w14:paraId="7F51508A" w14:textId="3818A599" w:rsidR="00D85F04" w:rsidRPr="00D85F04" w:rsidRDefault="00D85F04" w:rsidP="00D85F04">
      <w:pPr>
        <w:spacing w:after="0"/>
        <w:ind w:firstLine="709"/>
        <w:jc w:val="both"/>
      </w:pPr>
      <w:r w:rsidRPr="00D85F04">
        <w:t>Бездействие и действия Ответчика 2 являются неправомерными и</w:t>
      </w:r>
      <w:r w:rsidR="00EA2750">
        <w:t xml:space="preserve"> </w:t>
      </w:r>
      <w:r w:rsidRPr="00D85F04">
        <w:rPr>
          <w:b/>
          <w:bCs/>
        </w:rPr>
        <w:t>системно нарушают процедуру работы с обращениями граждан, установленную Постановлением Правительства ЯНАО от 11.12.2020 № 1087-П «Об утверждении Порядка работы с обращениями граждан в органах исполнительной власти Ямало-Ненецкого автономного округа»</w:t>
      </w:r>
      <w:r w:rsidR="00EA2750">
        <w:t xml:space="preserve"> </w:t>
      </w:r>
      <w:r w:rsidRPr="00D85F04">
        <w:t>(далее – Порядок № 1087-П), а также федеральное законодательство.</w:t>
      </w:r>
    </w:p>
    <w:p w14:paraId="004621AB" w14:textId="77777777" w:rsidR="00EA2750" w:rsidRDefault="00D85F04" w:rsidP="00D85F04">
      <w:pPr>
        <w:numPr>
          <w:ilvl w:val="0"/>
          <w:numId w:val="12"/>
        </w:numPr>
        <w:tabs>
          <w:tab w:val="clear" w:pos="720"/>
        </w:tabs>
        <w:spacing w:after="0"/>
        <w:ind w:left="426"/>
        <w:jc w:val="both"/>
      </w:pPr>
      <w:r w:rsidRPr="00D85F04">
        <w:rPr>
          <w:b/>
          <w:bCs/>
        </w:rPr>
        <w:t>Нарушение сроков предоставления ответа (п. 18 Порядка № 1087-П).</w:t>
      </w:r>
    </w:p>
    <w:p w14:paraId="6D8BAC80" w14:textId="05393F82" w:rsidR="00D85F04" w:rsidRPr="00D85F04" w:rsidRDefault="00D85F04" w:rsidP="00D85F04">
      <w:pPr>
        <w:numPr>
          <w:ilvl w:val="0"/>
          <w:numId w:val="12"/>
        </w:numPr>
        <w:tabs>
          <w:tab w:val="clear" w:pos="720"/>
        </w:tabs>
        <w:spacing w:after="0"/>
        <w:ind w:left="426"/>
        <w:jc w:val="both"/>
      </w:pPr>
      <w:r w:rsidRPr="00D85F04">
        <w:t>Согласно п. 18 Порядка № 1087-П, ответ на обращение должен быть направлен в течение 30 дней со дня регистрации. Первоначальный запрос от 18.09.2025, направленный через аппарат Президента, поступил в ДСЗН для рассмотрения по существу. Мотивированный отказ от 09.10.2025 был дан по истечении установленного срока, что подтверждает нарушение процедуры рассмотрения обращений.</w:t>
      </w:r>
    </w:p>
    <w:p w14:paraId="41CC71EA" w14:textId="77777777" w:rsidR="00EA2750" w:rsidRDefault="00D85F04" w:rsidP="00D85F04">
      <w:pPr>
        <w:numPr>
          <w:ilvl w:val="0"/>
          <w:numId w:val="12"/>
        </w:numPr>
        <w:tabs>
          <w:tab w:val="clear" w:pos="720"/>
        </w:tabs>
        <w:spacing w:after="0"/>
        <w:ind w:left="426"/>
        <w:jc w:val="both"/>
      </w:pPr>
      <w:r w:rsidRPr="00D85F04">
        <w:rPr>
          <w:b/>
          <w:bCs/>
        </w:rPr>
        <w:t>Создание искусственных препятствий и возложение на заявителя несвойственных ему обязанностей (п. 21 Порядка № 1087-П).</w:t>
      </w:r>
    </w:p>
    <w:p w14:paraId="226599C5" w14:textId="1D863C85" w:rsidR="00D85F04" w:rsidRPr="00D85F04" w:rsidRDefault="00D85F04" w:rsidP="00D85F04">
      <w:pPr>
        <w:numPr>
          <w:ilvl w:val="0"/>
          <w:numId w:val="12"/>
        </w:numPr>
        <w:tabs>
          <w:tab w:val="clear" w:pos="720"/>
        </w:tabs>
        <w:spacing w:after="0"/>
        <w:ind w:left="426"/>
        <w:jc w:val="both"/>
      </w:pPr>
      <w:r w:rsidRPr="00D85F04">
        <w:t>В нарушение п. 21 Порядка № 1087-П, который обязывает госорган при необходимости запрашивать документы в других органах власти самостоятельно, Ответчик 2 в своих промежуточных ответах (Приложение 4) умышленно требовал от Истца предоставить документы, подтверждающие полномочия и обосновывающие необходимость в запрашиваемой информации. Данные документы Ответчик 2, в силу своих полномочий и в рамках межведомственного информационного взаимодействия,</w:t>
      </w:r>
      <w:r w:rsidR="00EA2750">
        <w:t xml:space="preserve"> </w:t>
      </w:r>
      <w:r w:rsidRPr="00D85F04">
        <w:rPr>
          <w:b/>
          <w:bCs/>
        </w:rPr>
        <w:t>обязан был запросить самостоятельно</w:t>
      </w:r>
      <w:r w:rsidRPr="00D85F04">
        <w:t xml:space="preserve">, если такая </w:t>
      </w:r>
      <w:r w:rsidRPr="00D85F04">
        <w:lastRenderedPageBreak/>
        <w:t>необходимость действительно существовала. Требование их от Истца является необоснованным созданием административных барьеров.</w:t>
      </w:r>
    </w:p>
    <w:p w14:paraId="0123476C" w14:textId="77777777" w:rsidR="00EA2750" w:rsidRDefault="00D85F04" w:rsidP="00D85F04">
      <w:pPr>
        <w:numPr>
          <w:ilvl w:val="0"/>
          <w:numId w:val="12"/>
        </w:numPr>
        <w:tabs>
          <w:tab w:val="clear" w:pos="720"/>
        </w:tabs>
        <w:spacing w:after="0"/>
        <w:ind w:left="426"/>
        <w:jc w:val="both"/>
      </w:pPr>
      <w:r w:rsidRPr="00D85F04">
        <w:rPr>
          <w:b/>
          <w:bCs/>
        </w:rPr>
        <w:t>Непредоставление запрашиваемой информации под надуманным предлогом.</w:t>
      </w:r>
    </w:p>
    <w:p w14:paraId="2EC8EA5E" w14:textId="5B3AFDB1" w:rsidR="00D85F04" w:rsidRDefault="00D85F04" w:rsidP="00D85F04">
      <w:pPr>
        <w:numPr>
          <w:ilvl w:val="0"/>
          <w:numId w:val="12"/>
        </w:numPr>
        <w:tabs>
          <w:tab w:val="clear" w:pos="720"/>
        </w:tabs>
        <w:spacing w:after="0"/>
        <w:ind w:left="426"/>
        <w:jc w:val="both"/>
      </w:pPr>
      <w:r w:rsidRPr="00D85F04">
        <w:t>Довод Ответчика о том, что предоставление информации требует «аналитической работы» в смысле п. 6 ч. 1 ст. 20 Федерального закона от 09.02.2009 № 8-ФЗ, несостоятелен. Запрашиваемая информация о выплатах конкретным НПСУ является</w:t>
      </w:r>
      <w:r w:rsidR="00EA2750">
        <w:t xml:space="preserve"> </w:t>
      </w:r>
      <w:r w:rsidRPr="00D85F04">
        <w:rPr>
          <w:b/>
          <w:bCs/>
        </w:rPr>
        <w:t>первичной учетной (базовой) информацией</w:t>
      </w:r>
      <w:r w:rsidRPr="00D85F04">
        <w:t>, которая формируется в рамках бюджетного учета и хранится у Ответчика. Ее предоставление не требует анализа или подготовки новых документов, а заключается в простом раскрытии уже существующих данных. Отказ на этом основании является злоупотреблением правом и направлен на сокрытие информации о расходовании бюджетных средств.</w:t>
      </w:r>
    </w:p>
    <w:p w14:paraId="4725BFA5" w14:textId="77777777" w:rsidR="00D85F04" w:rsidRPr="00D85F04" w:rsidRDefault="00D85F04" w:rsidP="00D85F04">
      <w:pPr>
        <w:spacing w:after="0"/>
        <w:ind w:left="426"/>
        <w:jc w:val="both"/>
      </w:pPr>
    </w:p>
    <w:p w14:paraId="6CD3DCC8" w14:textId="77777777" w:rsidR="00D85F04" w:rsidRPr="00D85F04" w:rsidRDefault="00D85F04" w:rsidP="00D85F04">
      <w:pPr>
        <w:spacing w:after="0"/>
        <w:jc w:val="center"/>
      </w:pPr>
      <w:r w:rsidRPr="00D85F04">
        <w:rPr>
          <w:b/>
          <w:bCs/>
        </w:rPr>
        <w:t>Правовое обоснование неправомерности бездействия и решений Ответчика 2</w:t>
      </w:r>
    </w:p>
    <w:p w14:paraId="16C9CD2F" w14:textId="554E38BC" w:rsidR="00D85F04" w:rsidRPr="00D85F04" w:rsidRDefault="00D85F04" w:rsidP="00D85F04">
      <w:pPr>
        <w:numPr>
          <w:ilvl w:val="0"/>
          <w:numId w:val="13"/>
        </w:numPr>
        <w:spacing w:after="0"/>
        <w:jc w:val="both"/>
      </w:pPr>
      <w:r w:rsidRPr="00D85F04">
        <w:rPr>
          <w:b/>
          <w:bCs/>
        </w:rPr>
        <w:t>Статья 8 Федерального закона № 8-ФЗ</w:t>
      </w:r>
      <w:r w:rsidR="00EA2750">
        <w:t xml:space="preserve"> </w:t>
      </w:r>
      <w:r w:rsidRPr="00D85F04">
        <w:t>– гарантирует право на доступ к информации о деятельности госорганов.</w:t>
      </w:r>
    </w:p>
    <w:p w14:paraId="56D14689" w14:textId="142E98E7" w:rsidR="00D85F04" w:rsidRPr="00D85F04" w:rsidRDefault="00D85F04" w:rsidP="00D85F04">
      <w:pPr>
        <w:numPr>
          <w:ilvl w:val="0"/>
          <w:numId w:val="13"/>
        </w:numPr>
        <w:spacing w:after="0"/>
        <w:jc w:val="both"/>
      </w:pPr>
      <w:r w:rsidRPr="00D85F04">
        <w:rPr>
          <w:b/>
          <w:bCs/>
        </w:rPr>
        <w:t>Статья 36 Бюджетного кодекса РФ</w:t>
      </w:r>
      <w:r w:rsidR="00EA2750">
        <w:t xml:space="preserve"> </w:t>
      </w:r>
      <w:r w:rsidRPr="00D85F04">
        <w:t>– закрепляет принцип прозрачности (открытости) бюджетной системы.</w:t>
      </w:r>
    </w:p>
    <w:p w14:paraId="358BD408" w14:textId="2AF9D884" w:rsidR="00D85F04" w:rsidRPr="00D85F04" w:rsidRDefault="00D85F04" w:rsidP="00D85F04">
      <w:pPr>
        <w:numPr>
          <w:ilvl w:val="0"/>
          <w:numId w:val="13"/>
        </w:numPr>
        <w:spacing w:after="0"/>
        <w:jc w:val="both"/>
      </w:pPr>
      <w:r w:rsidRPr="00D85F04">
        <w:rPr>
          <w:b/>
          <w:bCs/>
        </w:rPr>
        <w:t>Статья 14 Федерального закона № 189-ФЗ</w:t>
      </w:r>
      <w:r w:rsidR="00EA2750">
        <w:t xml:space="preserve"> </w:t>
      </w:r>
      <w:r w:rsidRPr="00D85F04">
        <w:t>– обязывает размещать в интернете информацию о поставщиках социальных услуг и объеме бюджетных ассигнований.</w:t>
      </w:r>
    </w:p>
    <w:p w14:paraId="5051FDB6" w14:textId="26D96614" w:rsidR="00D85F04" w:rsidRDefault="00D85F04" w:rsidP="00D85F04">
      <w:pPr>
        <w:numPr>
          <w:ilvl w:val="0"/>
          <w:numId w:val="13"/>
        </w:numPr>
        <w:spacing w:after="0"/>
        <w:jc w:val="both"/>
      </w:pPr>
      <w:r w:rsidRPr="00D85F04">
        <w:rPr>
          <w:b/>
          <w:bCs/>
        </w:rPr>
        <w:t>Постановление Правительства ЯНАО № 1087-П</w:t>
      </w:r>
      <w:r w:rsidR="00EA2750">
        <w:t xml:space="preserve"> </w:t>
      </w:r>
      <w:r w:rsidRPr="00D85F04">
        <w:t>– конкретизирует процедурные обязанности ответчика при работе с обращениями, нарушение которых является самостоятельным основанием для признания действий (бездействия) незаконными.</w:t>
      </w:r>
    </w:p>
    <w:p w14:paraId="4B41B07B" w14:textId="77777777" w:rsidR="00EA2750" w:rsidRPr="00D85F04" w:rsidRDefault="00EA2750" w:rsidP="00EA2750">
      <w:pPr>
        <w:spacing w:after="0"/>
        <w:ind w:left="720"/>
        <w:jc w:val="both"/>
      </w:pPr>
    </w:p>
    <w:p w14:paraId="747F21E8" w14:textId="77777777" w:rsidR="00D85F04" w:rsidRPr="00D85F04" w:rsidRDefault="00D85F04" w:rsidP="00EA2750">
      <w:pPr>
        <w:spacing w:after="0"/>
        <w:ind w:firstLine="709"/>
        <w:jc w:val="center"/>
      </w:pPr>
      <w:r w:rsidRPr="00D85F04">
        <w:rPr>
          <w:b/>
          <w:bCs/>
        </w:rPr>
        <w:t>Требование о признании нормативного правового акта недействующим</w:t>
      </w:r>
    </w:p>
    <w:p w14:paraId="4C44A59C" w14:textId="17ADCBE6" w:rsidR="00D85F04" w:rsidRDefault="00D85F04" w:rsidP="00D85F04">
      <w:pPr>
        <w:spacing w:after="0"/>
        <w:ind w:firstLine="709"/>
        <w:jc w:val="both"/>
      </w:pPr>
      <w:r w:rsidRPr="00D85F04">
        <w:t>Истец также оспаривает Постановление Правительства ЯНАО от 29.12.2024 № 557-П, которым был отменен действующий расчетный тариф на услугу «Социальное такси». Данный акт принят с нарушением принципа экономической обоснованности тарифов, установленного ст. 15 Федерального закона № 189-ФЗ, и создает препятствия для обеспечения доступности социальных услуг для инвалидов. Его отмена привела к правовому акту и блокировке механизма возмещения расходов поставщикам.</w:t>
      </w:r>
    </w:p>
    <w:p w14:paraId="0173FA4B" w14:textId="77777777" w:rsidR="00EA2750" w:rsidRPr="00D85F04" w:rsidRDefault="00EA2750" w:rsidP="00D85F04">
      <w:pPr>
        <w:spacing w:after="0"/>
        <w:ind w:firstLine="709"/>
        <w:jc w:val="both"/>
      </w:pPr>
    </w:p>
    <w:p w14:paraId="009233E8" w14:textId="77777777" w:rsidR="00D85F04" w:rsidRPr="00D85F04" w:rsidRDefault="00D85F04" w:rsidP="00D85F04">
      <w:pPr>
        <w:spacing w:after="0"/>
        <w:ind w:firstLine="709"/>
        <w:jc w:val="both"/>
      </w:pPr>
      <w:r w:rsidRPr="00D85F04">
        <w:rPr>
          <w:b/>
          <w:bCs/>
        </w:rPr>
        <w:t>НОРМАТИВНОЕ ОБОСНОВАНИЕ ТРЕБОВАНИЙ СУДУ</w:t>
      </w:r>
    </w:p>
    <w:p w14:paraId="03DE03C8" w14:textId="77777777" w:rsidR="00D85F04" w:rsidRPr="00D85F04" w:rsidRDefault="00D85F04" w:rsidP="00D85F04">
      <w:pPr>
        <w:numPr>
          <w:ilvl w:val="0"/>
          <w:numId w:val="14"/>
        </w:numPr>
        <w:spacing w:after="0"/>
        <w:jc w:val="both"/>
      </w:pPr>
      <w:r w:rsidRPr="00D85F04">
        <w:t>Статьи 218, 219, 220 КАС РФ – основания и порядок обращения в суд.</w:t>
      </w:r>
    </w:p>
    <w:p w14:paraId="7743C17B" w14:textId="77777777" w:rsidR="00D85F04" w:rsidRPr="00D85F04" w:rsidRDefault="00D85F04" w:rsidP="00D85F04">
      <w:pPr>
        <w:numPr>
          <w:ilvl w:val="0"/>
          <w:numId w:val="14"/>
        </w:numPr>
        <w:spacing w:after="0"/>
        <w:jc w:val="both"/>
      </w:pPr>
      <w:r w:rsidRPr="00D85F04">
        <w:t>Статьи 180-181 КАС РФ – порядок оспаривания нормативных правовых актов.</w:t>
      </w:r>
    </w:p>
    <w:p w14:paraId="7D628F5D" w14:textId="77777777" w:rsidR="00D85F04" w:rsidRPr="00D85F04" w:rsidRDefault="00D85F04" w:rsidP="00D85F04">
      <w:pPr>
        <w:numPr>
          <w:ilvl w:val="0"/>
          <w:numId w:val="14"/>
        </w:numPr>
        <w:spacing w:after="0"/>
        <w:jc w:val="both"/>
      </w:pPr>
      <w:r w:rsidRPr="00D85F04">
        <w:t>Статья 62 КАС РФ – распределение бремени доказывания.</w:t>
      </w:r>
    </w:p>
    <w:p w14:paraId="4922D128" w14:textId="77777777" w:rsidR="00D85F04" w:rsidRPr="00D85F04" w:rsidRDefault="00D85F04" w:rsidP="00D85F04">
      <w:pPr>
        <w:numPr>
          <w:ilvl w:val="0"/>
          <w:numId w:val="14"/>
        </w:numPr>
        <w:spacing w:after="0"/>
        <w:jc w:val="both"/>
      </w:pPr>
      <w:r w:rsidRPr="00D85F04">
        <w:t>Федеральный закон от 09.02.2009 № 8-ФЗ – право на доступ к информации.</w:t>
      </w:r>
    </w:p>
    <w:p w14:paraId="57BEB46F" w14:textId="77777777" w:rsidR="00D85F04" w:rsidRPr="00D85F04" w:rsidRDefault="00D85F04" w:rsidP="00D85F04">
      <w:pPr>
        <w:numPr>
          <w:ilvl w:val="0"/>
          <w:numId w:val="14"/>
        </w:numPr>
        <w:spacing w:after="0"/>
        <w:jc w:val="both"/>
      </w:pPr>
      <w:r w:rsidRPr="00D85F04">
        <w:t>Бюджетный кодекс РФ, ст. 36 – принцип прозрачности.</w:t>
      </w:r>
    </w:p>
    <w:p w14:paraId="4A1CFC69" w14:textId="77777777" w:rsidR="00D85F04" w:rsidRPr="00D85F04" w:rsidRDefault="00D85F04" w:rsidP="00D85F04">
      <w:pPr>
        <w:numPr>
          <w:ilvl w:val="0"/>
          <w:numId w:val="14"/>
        </w:numPr>
        <w:spacing w:after="0"/>
        <w:jc w:val="both"/>
      </w:pPr>
      <w:r w:rsidRPr="00D85F04">
        <w:lastRenderedPageBreak/>
        <w:t>Федеральный закон от 13.07.2020 № 189-ФЗ – о государственном социальном заказе.</w:t>
      </w:r>
    </w:p>
    <w:p w14:paraId="550C2C2C" w14:textId="52AAD0B2" w:rsidR="00D85F04" w:rsidRDefault="00D85F04" w:rsidP="00D85F04">
      <w:pPr>
        <w:numPr>
          <w:ilvl w:val="0"/>
          <w:numId w:val="14"/>
        </w:numPr>
        <w:spacing w:after="0"/>
        <w:jc w:val="both"/>
      </w:pPr>
      <w:r w:rsidRPr="00D85F04">
        <w:rPr>
          <w:b/>
          <w:bCs/>
        </w:rPr>
        <w:t>Постановление Правительства ЯНАО от 11.12.2020 № 1087-П</w:t>
      </w:r>
      <w:r w:rsidR="00EA2750">
        <w:t xml:space="preserve"> </w:t>
      </w:r>
      <w:r w:rsidRPr="00D85F04">
        <w:t>– нарушенный ответчиком региональный регламент.</w:t>
      </w:r>
    </w:p>
    <w:p w14:paraId="7E151A52" w14:textId="77777777" w:rsidR="00EA2750" w:rsidRPr="00D85F04" w:rsidRDefault="00EA2750" w:rsidP="00EA2750">
      <w:pPr>
        <w:spacing w:after="0"/>
        <w:jc w:val="both"/>
      </w:pPr>
    </w:p>
    <w:p w14:paraId="4F0780A1" w14:textId="5955CA83" w:rsidR="00D85F04" w:rsidRDefault="00D85F04" w:rsidP="00EA2750">
      <w:pPr>
        <w:spacing w:after="0"/>
        <w:ind w:left="709" w:firstLine="709"/>
        <w:jc w:val="both"/>
      </w:pPr>
      <w:r w:rsidRPr="00D85F04">
        <w:t>На основании изложенного, руководствуясь статьями 180-181, 218, 219, 220 Кодекса административного судопроизводства Российской Федерации,</w:t>
      </w:r>
    </w:p>
    <w:p w14:paraId="4B46F76E" w14:textId="77777777" w:rsidR="00EA2750" w:rsidRPr="00D85F04" w:rsidRDefault="00EA2750" w:rsidP="00D85F04">
      <w:pPr>
        <w:spacing w:after="0"/>
        <w:ind w:firstLine="709"/>
        <w:jc w:val="both"/>
      </w:pPr>
    </w:p>
    <w:p w14:paraId="6DDE88DC" w14:textId="7C8F1538" w:rsidR="00D85F04" w:rsidRDefault="00D85F04" w:rsidP="00D85F04">
      <w:pPr>
        <w:spacing w:after="0"/>
        <w:ind w:firstLine="709"/>
        <w:jc w:val="both"/>
        <w:rPr>
          <w:b/>
          <w:bCs/>
        </w:rPr>
      </w:pPr>
      <w:r w:rsidRPr="00D85F04">
        <w:rPr>
          <w:b/>
          <w:bCs/>
        </w:rPr>
        <w:t>ПРОШУ СУД:</w:t>
      </w:r>
    </w:p>
    <w:p w14:paraId="182DF284" w14:textId="77777777" w:rsidR="00EA2750" w:rsidRPr="00D85F04" w:rsidRDefault="00EA2750" w:rsidP="00D85F04">
      <w:pPr>
        <w:spacing w:after="0"/>
        <w:ind w:firstLine="709"/>
        <w:jc w:val="both"/>
      </w:pPr>
    </w:p>
    <w:p w14:paraId="0D35611A" w14:textId="6A1D43BF" w:rsidR="00D85F04" w:rsidRPr="00D85F04" w:rsidRDefault="00D85F04" w:rsidP="00EA2750">
      <w:pPr>
        <w:numPr>
          <w:ilvl w:val="0"/>
          <w:numId w:val="15"/>
        </w:numPr>
        <w:spacing w:after="0"/>
        <w:jc w:val="both"/>
      </w:pPr>
      <w:r w:rsidRPr="00D85F04">
        <w:t>Признать</w:t>
      </w:r>
      <w:r w:rsidR="00EA2750">
        <w:t xml:space="preserve"> </w:t>
      </w:r>
      <w:r w:rsidRPr="00D85F04">
        <w:rPr>
          <w:b/>
          <w:bCs/>
        </w:rPr>
        <w:t>бездействие</w:t>
      </w:r>
      <w:r w:rsidR="00EA2750">
        <w:t xml:space="preserve"> </w:t>
      </w:r>
      <w:r w:rsidRPr="00D85F04">
        <w:t>Департамента социальной защиты населения ЯНАО, выразившееся в непредоставлении в установленный срок и в полном объеме детализированной информации о бюджетных расходах на социальные услуги, предоставленные негосударственными поставщиками в 2024 году (в разрезе каждого поставщика),</w:t>
      </w:r>
      <w:r w:rsidR="00EA2750">
        <w:t xml:space="preserve"> </w:t>
      </w:r>
      <w:r w:rsidRPr="00D85F04">
        <w:rPr>
          <w:b/>
          <w:bCs/>
        </w:rPr>
        <w:t>незаконным</w:t>
      </w:r>
      <w:r w:rsidRPr="00D85F04">
        <w:t>.</w:t>
      </w:r>
    </w:p>
    <w:p w14:paraId="53DADB9D" w14:textId="783A0DBE" w:rsidR="00D85F04" w:rsidRPr="00D85F04" w:rsidRDefault="00D85F04" w:rsidP="00D85F04">
      <w:pPr>
        <w:numPr>
          <w:ilvl w:val="0"/>
          <w:numId w:val="15"/>
        </w:numPr>
        <w:spacing w:after="0"/>
        <w:jc w:val="both"/>
      </w:pPr>
      <w:r w:rsidRPr="00D85F04">
        <w:t>Признать</w:t>
      </w:r>
      <w:r w:rsidR="00EA2750">
        <w:t xml:space="preserve"> </w:t>
      </w:r>
      <w:r w:rsidRPr="00D85F04">
        <w:rPr>
          <w:b/>
          <w:bCs/>
        </w:rPr>
        <w:t>отказ</w:t>
      </w:r>
      <w:r w:rsidR="00EA2750">
        <w:t xml:space="preserve"> </w:t>
      </w:r>
      <w:r w:rsidRPr="00D85F04">
        <w:t>Департамента социальной защиты населения ЯНАО, изложенный в письме от 09.10.2025 № 89-01/01-01-015112,</w:t>
      </w:r>
      <w:r w:rsidR="00EA2750">
        <w:t xml:space="preserve"> </w:t>
      </w:r>
      <w:r w:rsidRPr="00D85F04">
        <w:rPr>
          <w:b/>
          <w:bCs/>
        </w:rPr>
        <w:t>незаконным</w:t>
      </w:r>
      <w:r w:rsidRPr="00D85F04">
        <w:t>.</w:t>
      </w:r>
    </w:p>
    <w:p w14:paraId="0E280695" w14:textId="77777777" w:rsidR="00D85F04" w:rsidRPr="00D85F04" w:rsidRDefault="00D85F04" w:rsidP="00D85F04">
      <w:pPr>
        <w:numPr>
          <w:ilvl w:val="0"/>
          <w:numId w:val="15"/>
        </w:numPr>
        <w:spacing w:after="0"/>
        <w:jc w:val="both"/>
      </w:pPr>
      <w:r w:rsidRPr="00D85F04">
        <w:t>Обязать Департамент социальной защиты населения ЯНАО предоставить Истцу запрашиваемую информацию в полном объеме в течение 10 дней с момента вступления решения суда в законную силу.</w:t>
      </w:r>
    </w:p>
    <w:p w14:paraId="30912EDD" w14:textId="77777777" w:rsidR="00D85F04" w:rsidRPr="00D85F04" w:rsidRDefault="00D85F04" w:rsidP="00D85F04">
      <w:pPr>
        <w:numPr>
          <w:ilvl w:val="0"/>
          <w:numId w:val="15"/>
        </w:numPr>
        <w:spacing w:after="0"/>
        <w:jc w:val="both"/>
      </w:pPr>
      <w:r w:rsidRPr="00D85F04">
        <w:t>Признать недействующим Постановление Правительства Ямало-Ненецкого автономного округа от 29.12.2024 № 557-П «Об отмене Постановления...», как противоречащее федеральному законодательству.</w:t>
      </w:r>
    </w:p>
    <w:p w14:paraId="4CBF989F" w14:textId="77777777" w:rsidR="00D85F04" w:rsidRPr="00D85F04" w:rsidRDefault="00D85F04" w:rsidP="00D85F04">
      <w:pPr>
        <w:numPr>
          <w:ilvl w:val="0"/>
          <w:numId w:val="15"/>
        </w:numPr>
        <w:spacing w:after="0"/>
        <w:jc w:val="both"/>
      </w:pPr>
      <w:r w:rsidRPr="00D85F04">
        <w:t>Взыскать с Ответчиков в солидарном порядке понесенные Истцом судебные расходы</w:t>
      </w:r>
    </w:p>
    <w:p w14:paraId="62C72D93" w14:textId="77777777" w:rsidR="001C6FE2" w:rsidRPr="00B74642" w:rsidRDefault="001C6FE2" w:rsidP="00D85F04">
      <w:pPr>
        <w:spacing w:after="0"/>
        <w:ind w:firstLine="709"/>
        <w:jc w:val="both"/>
      </w:pPr>
    </w:p>
    <w:p w14:paraId="08523BB1" w14:textId="77777777" w:rsidR="00E54FF6" w:rsidRPr="00B74642" w:rsidRDefault="00E54FF6" w:rsidP="00E54FF6">
      <w:pPr>
        <w:spacing w:after="0"/>
        <w:ind w:left="720"/>
        <w:jc w:val="both"/>
      </w:pPr>
    </w:p>
    <w:p w14:paraId="35D572F1" w14:textId="77777777" w:rsidR="00E54FF6" w:rsidRPr="00B74642" w:rsidRDefault="00E54FF6" w:rsidP="00E54FF6">
      <w:pPr>
        <w:spacing w:after="0"/>
        <w:ind w:firstLine="709"/>
        <w:jc w:val="both"/>
      </w:pPr>
      <w:r w:rsidRPr="00B74642">
        <w:rPr>
          <w:b/>
          <w:bCs/>
        </w:rPr>
        <w:t>Приложения:</w:t>
      </w:r>
    </w:p>
    <w:p w14:paraId="58A756E6" w14:textId="77777777" w:rsidR="00E54FF6" w:rsidRPr="00B74642" w:rsidRDefault="00E54FF6" w:rsidP="00E54FF6">
      <w:pPr>
        <w:numPr>
          <w:ilvl w:val="0"/>
          <w:numId w:val="3"/>
        </w:numPr>
        <w:spacing w:after="0"/>
        <w:jc w:val="both"/>
      </w:pPr>
      <w:r w:rsidRPr="00B74642">
        <w:t>Копия административного искового заявления для Ответчика.</w:t>
      </w:r>
    </w:p>
    <w:p w14:paraId="26BD9D1C" w14:textId="4C9766A8" w:rsidR="00E54FF6" w:rsidRPr="00B74642" w:rsidRDefault="00E54FF6" w:rsidP="00E54FF6">
      <w:pPr>
        <w:numPr>
          <w:ilvl w:val="0"/>
          <w:numId w:val="3"/>
        </w:numPr>
        <w:spacing w:after="0"/>
        <w:jc w:val="both"/>
      </w:pPr>
      <w:r w:rsidRPr="00B74642">
        <w:t xml:space="preserve">Копия моего первоначального запроса </w:t>
      </w:r>
      <w:r w:rsidR="004D3A2D">
        <w:t xml:space="preserve">Президенту РФ </w:t>
      </w:r>
      <w:r w:rsidR="004D3A2D" w:rsidRPr="004D3A2D">
        <w:t>№ 096 от 18.09.2025</w:t>
      </w:r>
      <w:r w:rsidRPr="00B74642">
        <w:t>.</w:t>
      </w:r>
    </w:p>
    <w:p w14:paraId="5340EFB2" w14:textId="6E98F3E0" w:rsidR="00E54FF6" w:rsidRPr="00B74642" w:rsidRDefault="00E54FF6" w:rsidP="00E54FF6">
      <w:pPr>
        <w:numPr>
          <w:ilvl w:val="0"/>
          <w:numId w:val="3"/>
        </w:numPr>
        <w:spacing w:after="0"/>
        <w:jc w:val="both"/>
      </w:pPr>
      <w:r w:rsidRPr="00B74642">
        <w:t xml:space="preserve">Копия ответа ДСЗН с отказом </w:t>
      </w:r>
      <w:proofErr w:type="gramStart"/>
      <w:r w:rsidRPr="00B74642">
        <w:t xml:space="preserve">от </w:t>
      </w:r>
      <w:r w:rsidR="0022125C" w:rsidRPr="00D85F04">
        <w:t xml:space="preserve"> </w:t>
      </w:r>
      <w:r w:rsidR="0022125C">
        <w:t>15</w:t>
      </w:r>
      <w:r w:rsidR="0022125C" w:rsidRPr="00D85F04">
        <w:t>.10.2025</w:t>
      </w:r>
      <w:proofErr w:type="gramEnd"/>
      <w:r w:rsidR="0022125C" w:rsidRPr="00D85F04">
        <w:t xml:space="preserve"> № 89-0</w:t>
      </w:r>
      <w:r w:rsidR="0022125C">
        <w:t>7</w:t>
      </w:r>
      <w:r w:rsidR="0022125C" w:rsidRPr="00D85F04">
        <w:t>/01-0</w:t>
      </w:r>
      <w:r w:rsidR="0022125C">
        <w:t>7</w:t>
      </w:r>
      <w:r w:rsidR="0022125C" w:rsidRPr="00D85F04">
        <w:t>-01</w:t>
      </w:r>
      <w:r w:rsidR="0022125C">
        <w:t>/8371</w:t>
      </w:r>
      <w:r w:rsidR="0022125C">
        <w:t>.</w:t>
      </w:r>
    </w:p>
    <w:p w14:paraId="7D38662A" w14:textId="14DA55B9" w:rsidR="00E54FF6" w:rsidRDefault="00E54FF6" w:rsidP="00E54FF6">
      <w:pPr>
        <w:numPr>
          <w:ilvl w:val="0"/>
          <w:numId w:val="3"/>
        </w:numPr>
        <w:spacing w:after="0"/>
        <w:jc w:val="both"/>
      </w:pPr>
      <w:r w:rsidRPr="00B74642">
        <w:t xml:space="preserve">Копии иных ответов ДСЗН и </w:t>
      </w:r>
      <w:r w:rsidR="005F12D0">
        <w:t>Д</w:t>
      </w:r>
      <w:r w:rsidRPr="00B74642">
        <w:t>епартамента</w:t>
      </w:r>
      <w:r w:rsidR="005F12D0">
        <w:t xml:space="preserve"> финансов ЯНАО</w:t>
      </w:r>
      <w:r w:rsidRPr="00B74642">
        <w:t>, на которые имеются ссылки в отказе (письмо от 07.08.2025 № 89-07/01-07-01/6377, письмо департамента финансов от 29.08.2025 № 89-2901-07-01/2748), подтверждающие отсутствие в них запрашиваемой детализации.</w:t>
      </w:r>
    </w:p>
    <w:p w14:paraId="1469B92C" w14:textId="59653935" w:rsidR="0070502A" w:rsidRPr="00B74642" w:rsidRDefault="0070502A" w:rsidP="00E54FF6">
      <w:pPr>
        <w:numPr>
          <w:ilvl w:val="0"/>
          <w:numId w:val="3"/>
        </w:numPr>
        <w:spacing w:after="0"/>
        <w:jc w:val="both"/>
      </w:pPr>
      <w:r w:rsidRPr="00B74642">
        <w:t>Сводный анализ проблем и противоречий по тарифу на социальное такси</w:t>
      </w:r>
      <w:r w:rsidR="001F58C2">
        <w:t>.</w:t>
      </w:r>
    </w:p>
    <w:p w14:paraId="058464E3" w14:textId="77777777" w:rsidR="000B2276" w:rsidRPr="000B2276" w:rsidRDefault="000B2276" w:rsidP="000B2276">
      <w:pPr>
        <w:numPr>
          <w:ilvl w:val="0"/>
          <w:numId w:val="3"/>
        </w:numPr>
        <w:spacing w:after="0"/>
        <w:jc w:val="both"/>
      </w:pPr>
      <w:r w:rsidRPr="000B2276">
        <w:t>Документ, подтверждающий направление копии административного искового заявления и приложений Ответчикам и третьим лицам (почтовые квитанции, описи вложения).</w:t>
      </w:r>
    </w:p>
    <w:p w14:paraId="272BD885" w14:textId="77777777" w:rsidR="00162240" w:rsidRDefault="00162240" w:rsidP="00162240">
      <w:pPr>
        <w:spacing w:after="0"/>
        <w:ind w:left="720"/>
        <w:jc w:val="both"/>
      </w:pPr>
    </w:p>
    <w:p w14:paraId="642BA33D" w14:textId="77777777" w:rsidR="00BB5772" w:rsidRPr="00BB5772" w:rsidRDefault="00BB5772" w:rsidP="00162240">
      <w:pPr>
        <w:spacing w:after="0"/>
        <w:ind w:left="360"/>
        <w:jc w:val="both"/>
      </w:pPr>
      <w:r w:rsidRPr="00BB5772">
        <w:t>ДОКУМЕНТЫ, ПОДТВЕРЖДАЮЩИЕ ПОЛНОМОЧИЯ</w:t>
      </w:r>
    </w:p>
    <w:p w14:paraId="79225896" w14:textId="77777777" w:rsidR="00BB5772" w:rsidRPr="00BB5772" w:rsidRDefault="00BB5772" w:rsidP="00162240">
      <w:pPr>
        <w:numPr>
          <w:ilvl w:val="0"/>
          <w:numId w:val="3"/>
        </w:numPr>
        <w:spacing w:after="0"/>
        <w:jc w:val="both"/>
      </w:pPr>
      <w:r w:rsidRPr="00BB5772">
        <w:lastRenderedPageBreak/>
        <w:t>Устав РКООИ ЦИП «Таганай»</w:t>
      </w:r>
    </w:p>
    <w:p w14:paraId="6CA21295" w14:textId="14D0F240" w:rsidR="00162240" w:rsidRPr="00162240" w:rsidRDefault="00BB5772" w:rsidP="00162240">
      <w:pPr>
        <w:numPr>
          <w:ilvl w:val="0"/>
          <w:numId w:val="3"/>
        </w:numPr>
        <w:spacing w:after="0"/>
        <w:jc w:val="both"/>
      </w:pPr>
      <w:r w:rsidRPr="00BB5772">
        <w:t>Протокол общего собрания</w:t>
      </w:r>
      <w:r w:rsidR="00EA2750">
        <w:t xml:space="preserve"> </w:t>
      </w:r>
      <w:r w:rsidRPr="00BB5772">
        <w:t xml:space="preserve">об избрании </w:t>
      </w:r>
      <w:proofErr w:type="spellStart"/>
      <w:r w:rsidRPr="00BB5772">
        <w:t>Богдановского</w:t>
      </w:r>
      <w:proofErr w:type="spellEnd"/>
      <w:r w:rsidRPr="00BB5772">
        <w:t xml:space="preserve"> С.В. председателем</w:t>
      </w:r>
      <w:r w:rsidR="00162240" w:rsidRPr="00162240">
        <w:t xml:space="preserve"> 30.01.2025 Протокол Общего собрания № 1 от 30.01.2025 Выборы правления </w:t>
      </w:r>
    </w:p>
    <w:p w14:paraId="361F3079" w14:textId="27A50E00" w:rsidR="00162240" w:rsidRPr="00BB5772" w:rsidRDefault="00162240" w:rsidP="00162240">
      <w:pPr>
        <w:numPr>
          <w:ilvl w:val="0"/>
          <w:numId w:val="3"/>
        </w:numPr>
        <w:spacing w:after="0"/>
        <w:jc w:val="both"/>
      </w:pPr>
      <w:r w:rsidRPr="00162240">
        <w:t>Протокол правления № 1 от 30.01.2025 выборы председателя</w:t>
      </w:r>
    </w:p>
    <w:p w14:paraId="144AF2BB" w14:textId="6DE0C81B" w:rsidR="00BB5772" w:rsidRPr="00162240" w:rsidRDefault="00BB5772" w:rsidP="00162240">
      <w:pPr>
        <w:numPr>
          <w:ilvl w:val="0"/>
          <w:numId w:val="3"/>
        </w:numPr>
        <w:spacing w:after="0"/>
        <w:jc w:val="both"/>
      </w:pPr>
      <w:r w:rsidRPr="00BB5772">
        <w:t>Приказ о назначении</w:t>
      </w:r>
      <w:r w:rsidR="00EA2750">
        <w:t xml:space="preserve"> </w:t>
      </w:r>
      <w:r w:rsidRPr="00BB5772">
        <w:t>на должность председателя</w:t>
      </w:r>
      <w:r w:rsidR="00162240" w:rsidRPr="00162240">
        <w:t xml:space="preserve"> № 1 от</w:t>
      </w:r>
      <w:r w:rsidRPr="00BB5772">
        <w:t xml:space="preserve"> </w:t>
      </w:r>
      <w:r w:rsidR="00162240" w:rsidRPr="00162240">
        <w:t>30.01.2025 Приказ о назначении председателя.</w:t>
      </w:r>
    </w:p>
    <w:p w14:paraId="08B58E1B" w14:textId="77777777" w:rsidR="0018570E" w:rsidRPr="00162240" w:rsidRDefault="0018570E" w:rsidP="0018570E">
      <w:pPr>
        <w:spacing w:after="0"/>
        <w:jc w:val="both"/>
      </w:pPr>
    </w:p>
    <w:p w14:paraId="3D7C939E" w14:textId="46318DCB" w:rsidR="0018570E" w:rsidRDefault="00E54FF6" w:rsidP="00E54FF6">
      <w:pPr>
        <w:spacing w:after="0"/>
        <w:ind w:firstLine="709"/>
        <w:jc w:val="both"/>
      </w:pPr>
      <w:r w:rsidRPr="00B74642">
        <w:t>Дата: «</w:t>
      </w:r>
      <w:r w:rsidR="005F12D0">
        <w:t>14</w:t>
      </w:r>
      <w:r w:rsidRPr="00B74642">
        <w:t xml:space="preserve">» </w:t>
      </w:r>
      <w:r w:rsidR="005F12D0">
        <w:t>ноября</w:t>
      </w:r>
      <w:r w:rsidRPr="00B74642">
        <w:t xml:space="preserve"> 2025 г. </w:t>
      </w:r>
    </w:p>
    <w:p w14:paraId="7D573456" w14:textId="77777777" w:rsidR="0018570E" w:rsidRDefault="0018570E" w:rsidP="00E54FF6">
      <w:pPr>
        <w:spacing w:after="0"/>
        <w:ind w:firstLine="709"/>
        <w:jc w:val="both"/>
      </w:pPr>
    </w:p>
    <w:p w14:paraId="59E1F7C1" w14:textId="7A287681" w:rsidR="00E54FF6" w:rsidRPr="00B74642" w:rsidRDefault="00E54FF6" w:rsidP="00E54FF6">
      <w:pPr>
        <w:spacing w:after="0"/>
        <w:ind w:firstLine="709"/>
        <w:jc w:val="both"/>
      </w:pPr>
      <w:r w:rsidRPr="00B74642">
        <w:t>Подпись: _________________ / Богдановский С.В. /</w:t>
      </w:r>
    </w:p>
    <w:p w14:paraId="02D2A521" w14:textId="77777777" w:rsidR="00F12C76" w:rsidRDefault="00F12C76" w:rsidP="006C0B77">
      <w:pPr>
        <w:spacing w:after="0"/>
        <w:ind w:firstLine="709"/>
        <w:jc w:val="both"/>
      </w:pPr>
    </w:p>
    <w:sectPr w:rsidR="00F12C76" w:rsidSect="00653F39">
      <w:footerReference w:type="default" r:id="rId8"/>
      <w:pgSz w:w="11906" w:h="16838" w:code="9"/>
      <w:pgMar w:top="709" w:right="851" w:bottom="709" w:left="1701" w:header="709" w:footer="3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AA9E5" w14:textId="77777777" w:rsidR="00171D69" w:rsidRDefault="00171D69" w:rsidP="004D3A2D">
      <w:pPr>
        <w:spacing w:after="0"/>
      </w:pPr>
      <w:r>
        <w:separator/>
      </w:r>
    </w:p>
  </w:endnote>
  <w:endnote w:type="continuationSeparator" w:id="0">
    <w:p w14:paraId="00AE6929" w14:textId="77777777" w:rsidR="00171D69" w:rsidRDefault="00171D69" w:rsidP="004D3A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02544620"/>
      <w:docPartObj>
        <w:docPartGallery w:val="Page Numbers (Bottom of Page)"/>
        <w:docPartUnique/>
      </w:docPartObj>
    </w:sdtPr>
    <w:sdtEndPr/>
    <w:sdtContent>
      <w:p w14:paraId="4AF1DB4E" w14:textId="61EB6077" w:rsidR="004D3A2D" w:rsidRDefault="004D3A2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69A309" w14:textId="77777777" w:rsidR="004D3A2D" w:rsidRDefault="004D3A2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72F3B" w14:textId="77777777" w:rsidR="00171D69" w:rsidRDefault="00171D69" w:rsidP="004D3A2D">
      <w:pPr>
        <w:spacing w:after="0"/>
      </w:pPr>
      <w:r>
        <w:separator/>
      </w:r>
    </w:p>
  </w:footnote>
  <w:footnote w:type="continuationSeparator" w:id="0">
    <w:p w14:paraId="2F1995E5" w14:textId="77777777" w:rsidR="00171D69" w:rsidRDefault="00171D69" w:rsidP="004D3A2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C6529"/>
    <w:multiLevelType w:val="multilevel"/>
    <w:tmpl w:val="DFB23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75AFE"/>
    <w:multiLevelType w:val="multilevel"/>
    <w:tmpl w:val="1A5EE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559D7"/>
    <w:multiLevelType w:val="multilevel"/>
    <w:tmpl w:val="B66E4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7D7687"/>
    <w:multiLevelType w:val="multilevel"/>
    <w:tmpl w:val="B6288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CB2BDB"/>
    <w:multiLevelType w:val="multilevel"/>
    <w:tmpl w:val="65CCC8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E75940"/>
    <w:multiLevelType w:val="multilevel"/>
    <w:tmpl w:val="4F98E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CA002B"/>
    <w:multiLevelType w:val="multilevel"/>
    <w:tmpl w:val="44A4A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6006CD"/>
    <w:multiLevelType w:val="multilevel"/>
    <w:tmpl w:val="28047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981ECC"/>
    <w:multiLevelType w:val="multilevel"/>
    <w:tmpl w:val="785CC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4A0BFF"/>
    <w:multiLevelType w:val="multilevel"/>
    <w:tmpl w:val="E80E23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5A1E9A"/>
    <w:multiLevelType w:val="multilevel"/>
    <w:tmpl w:val="5D40C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F07C80"/>
    <w:multiLevelType w:val="multilevel"/>
    <w:tmpl w:val="0CAED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C61FA8"/>
    <w:multiLevelType w:val="multilevel"/>
    <w:tmpl w:val="5968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FB6A3F"/>
    <w:multiLevelType w:val="multilevel"/>
    <w:tmpl w:val="A712E5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02698B"/>
    <w:multiLevelType w:val="multilevel"/>
    <w:tmpl w:val="90882F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0"/>
  </w:num>
  <w:num w:numId="3">
    <w:abstractNumId w:val="1"/>
  </w:num>
  <w:num w:numId="4">
    <w:abstractNumId w:val="12"/>
  </w:num>
  <w:num w:numId="5">
    <w:abstractNumId w:val="3"/>
  </w:num>
  <w:num w:numId="6">
    <w:abstractNumId w:val="0"/>
  </w:num>
  <w:num w:numId="7">
    <w:abstractNumId w:val="9"/>
  </w:num>
  <w:num w:numId="8">
    <w:abstractNumId w:val="13"/>
  </w:num>
  <w:num w:numId="9">
    <w:abstractNumId w:val="14"/>
  </w:num>
  <w:num w:numId="10">
    <w:abstractNumId w:val="4"/>
  </w:num>
  <w:num w:numId="11">
    <w:abstractNumId w:val="6"/>
  </w:num>
  <w:num w:numId="12">
    <w:abstractNumId w:val="2"/>
  </w:num>
  <w:num w:numId="13">
    <w:abstractNumId w:val="5"/>
  </w:num>
  <w:num w:numId="14">
    <w:abstractNumId w:val="1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FF6"/>
    <w:rsid w:val="00010746"/>
    <w:rsid w:val="0004492E"/>
    <w:rsid w:val="000B2276"/>
    <w:rsid w:val="00122C10"/>
    <w:rsid w:val="00141D0B"/>
    <w:rsid w:val="00162240"/>
    <w:rsid w:val="00171D69"/>
    <w:rsid w:val="0018570E"/>
    <w:rsid w:val="001A1664"/>
    <w:rsid w:val="001A50EA"/>
    <w:rsid w:val="001C0069"/>
    <w:rsid w:val="001C6FE2"/>
    <w:rsid w:val="001F58C2"/>
    <w:rsid w:val="0022125C"/>
    <w:rsid w:val="00260C6B"/>
    <w:rsid w:val="0032139E"/>
    <w:rsid w:val="00377972"/>
    <w:rsid w:val="003B7A13"/>
    <w:rsid w:val="003C5D4B"/>
    <w:rsid w:val="003F3D3A"/>
    <w:rsid w:val="00435CD8"/>
    <w:rsid w:val="004B104D"/>
    <w:rsid w:val="004D3A2D"/>
    <w:rsid w:val="0050730A"/>
    <w:rsid w:val="00510020"/>
    <w:rsid w:val="005130C2"/>
    <w:rsid w:val="005A68D2"/>
    <w:rsid w:val="005B76D8"/>
    <w:rsid w:val="005F12D0"/>
    <w:rsid w:val="00653F39"/>
    <w:rsid w:val="006C0B77"/>
    <w:rsid w:val="006E4A9B"/>
    <w:rsid w:val="0070502A"/>
    <w:rsid w:val="008242FF"/>
    <w:rsid w:val="00870751"/>
    <w:rsid w:val="008C6778"/>
    <w:rsid w:val="00922C48"/>
    <w:rsid w:val="00967EFF"/>
    <w:rsid w:val="009777F8"/>
    <w:rsid w:val="00B915B7"/>
    <w:rsid w:val="00BB5772"/>
    <w:rsid w:val="00BE539C"/>
    <w:rsid w:val="00C3719C"/>
    <w:rsid w:val="00C5237C"/>
    <w:rsid w:val="00C90BC1"/>
    <w:rsid w:val="00CA440A"/>
    <w:rsid w:val="00D10436"/>
    <w:rsid w:val="00D728F4"/>
    <w:rsid w:val="00D85F04"/>
    <w:rsid w:val="00DC7E80"/>
    <w:rsid w:val="00E54FF6"/>
    <w:rsid w:val="00E63EC2"/>
    <w:rsid w:val="00EA2750"/>
    <w:rsid w:val="00EA59DF"/>
    <w:rsid w:val="00EE4070"/>
    <w:rsid w:val="00F12C76"/>
    <w:rsid w:val="00F35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51D9B"/>
  <w15:chartTrackingRefBased/>
  <w15:docId w15:val="{C16AE826-C23E-4DF7-9F2E-532D16F36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FF6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BB5772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4FF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D3A2D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4D3A2D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4D3A2D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4D3A2D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BB577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8">
    <w:name w:val="Strong"/>
    <w:basedOn w:val="a0"/>
    <w:uiPriority w:val="22"/>
    <w:qFormat/>
    <w:rsid w:val="00BB5772"/>
    <w:rPr>
      <w:b/>
      <w:bCs/>
    </w:rPr>
  </w:style>
  <w:style w:type="paragraph" w:customStyle="1" w:styleId="ds-markdown-paragraph">
    <w:name w:val="ds-markdown-paragraph"/>
    <w:basedOn w:val="a"/>
    <w:rsid w:val="00BB577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9">
    <w:name w:val="Hyperlink"/>
    <w:basedOn w:val="a0"/>
    <w:uiPriority w:val="99"/>
    <w:unhideWhenUsed/>
    <w:rsid w:val="000B2276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B22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1284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4</cp:revision>
  <cp:lastPrinted>2025-11-15T10:13:00Z</cp:lastPrinted>
  <dcterms:created xsi:type="dcterms:W3CDTF">2025-11-18T10:41:00Z</dcterms:created>
  <dcterms:modified xsi:type="dcterms:W3CDTF">2025-11-19T06:19:00Z</dcterms:modified>
</cp:coreProperties>
</file>