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</w:t>
      </w:r>
      <w:bookmarkStart w:id="0" w:name="_GoBack"/>
      <w:bookmarkEnd w:id="0"/>
      <w:r w:rsidR="0024254F">
        <w:rPr>
          <w:b/>
          <w:sz w:val="28"/>
        </w:rPr>
        <w:t>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C6672">
        <w:rPr>
          <w:sz w:val="24"/>
          <w:szCs w:val="24"/>
        </w:rPr>
        <w:t>32/1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2-124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6C6672">
        <w:rPr>
          <w:b/>
          <w:i/>
          <w:sz w:val="28"/>
        </w:rPr>
        <w:t>0400/16</w:t>
      </w:r>
      <w:r w:rsidR="00CE2937"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C6672" w:rsidRPr="006C6672" w:rsidRDefault="006C6672" w:rsidP="006C6672">
      <w:pPr>
        <w:jc w:val="center"/>
        <w:rPr>
          <w:b/>
          <w:i/>
          <w:sz w:val="28"/>
        </w:rPr>
      </w:pPr>
      <w:proofErr w:type="gramStart"/>
      <w:r w:rsidRPr="006C6672">
        <w:rPr>
          <w:b/>
          <w:i/>
          <w:sz w:val="28"/>
        </w:rPr>
        <w:t>tervezett</w:t>
      </w:r>
      <w:proofErr w:type="gramEnd"/>
      <w:r w:rsidRPr="006C6672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C6672" w:rsidP="006C6672">
      <w:pPr>
        <w:jc w:val="center"/>
        <w:rPr>
          <w:sz w:val="28"/>
          <w:szCs w:val="28"/>
        </w:rPr>
      </w:pPr>
      <w:r w:rsidRPr="006C6672">
        <w:rPr>
          <w:b/>
          <w:i/>
          <w:sz w:val="28"/>
        </w:rPr>
        <w:t xml:space="preserve">            </w:t>
      </w:r>
      <w:proofErr w:type="gramStart"/>
      <w:r w:rsidRPr="006C6672">
        <w:rPr>
          <w:b/>
          <w:i/>
          <w:sz w:val="28"/>
        </w:rPr>
        <w:t>közúti-vasúti</w:t>
      </w:r>
      <w:proofErr w:type="gramEnd"/>
      <w:r w:rsidRPr="006C6672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EA7110"/>
  <w15:docId w15:val="{8A489B03-9CAA-46A1-B352-BCC5ACD0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10</cp:revision>
  <cp:lastPrinted>2019-02-23T08:31:00Z</cp:lastPrinted>
  <dcterms:created xsi:type="dcterms:W3CDTF">2019-02-15T06:30:00Z</dcterms:created>
  <dcterms:modified xsi:type="dcterms:W3CDTF">2019-02-23T10:02:00Z</dcterms:modified>
</cp:coreProperties>
</file>