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B88" w14:textId="248DC275" w:rsidR="00333CE5" w:rsidRPr="00437951" w:rsidRDefault="00F522B8">
      <w:pPr>
        <w:rPr>
          <w:rFonts w:ascii="Calibri" w:hAnsi="Calibri" w:cs="Calibri"/>
          <w:sz w:val="36"/>
          <w:szCs w:val="36"/>
        </w:rPr>
      </w:pPr>
      <w:r w:rsidRPr="73689CF3">
        <w:rPr>
          <w:rFonts w:ascii="Calibri" w:hAnsi="Calibri" w:cs="Calibri"/>
          <w:sz w:val="36"/>
          <w:szCs w:val="36"/>
        </w:rPr>
        <w:t>Database Design Review Exercise 1</w:t>
      </w:r>
    </w:p>
    <w:p w14:paraId="014ED001" w14:textId="3FF5D14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1</w:t>
      </w:r>
    </w:p>
    <w:p w14:paraId="16396555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871"/>
        <w:gridCol w:w="1854"/>
      </w:tblGrid>
      <w:tr w:rsidR="00F522B8" w:rsidRPr="00F522B8" w14:paraId="05F90287" w14:textId="77777777" w:rsidTr="73689C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596AEB50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73689CF3">
              <w:rPr>
                <w:rFonts w:ascii="Calibri" w:hAnsi="Calibri" w:cs="Calibri"/>
              </w:rPr>
              <w:t>Your Answer (PK)</w:t>
            </w:r>
            <w:r w:rsidR="7F7A5D8D" w:rsidRPr="73689CF3">
              <w:rPr>
                <w:rFonts w:ascii="Calibri" w:hAnsi="Calibri" w:cs="Calibri"/>
              </w:rPr>
              <w:t>S</w:t>
            </w:r>
          </w:p>
        </w:tc>
      </w:tr>
      <w:tr w:rsidR="00F522B8" w:rsidRPr="00F522B8" w14:paraId="3FA2BDA5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  <w:tr w:rsidR="00F522B8" w:rsidRPr="00F522B8" w14:paraId="765D1B52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  <w:tr w:rsidR="00F522B8" w:rsidRPr="00F522B8" w14:paraId="6F80DB93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</w:tbl>
    <w:p w14:paraId="3BF8405E" w14:textId="77777777" w:rsidR="00F522B8" w:rsidRPr="00437951" w:rsidRDefault="00F522B8">
      <w:pPr>
        <w:rPr>
          <w:rFonts w:ascii="Calibri" w:hAnsi="Calibri" w:cs="Calibri"/>
        </w:rPr>
      </w:pPr>
    </w:p>
    <w:p w14:paraId="0FD1CE50" w14:textId="537691C3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2</w:t>
      </w:r>
    </w:p>
    <w:p w14:paraId="7341437A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97"/>
        <w:gridCol w:w="1271"/>
      </w:tblGrid>
      <w:tr w:rsidR="00F522B8" w:rsidRPr="00F522B8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References</w:t>
            </w:r>
          </w:p>
        </w:tc>
      </w:tr>
      <w:tr w:rsidR="00F522B8" w:rsidRPr="00F522B8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  <w:tr w:rsidR="00F522B8" w:rsidRPr="00F522B8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</w:tbl>
    <w:p w14:paraId="77407364" w14:textId="77777777" w:rsidR="00F522B8" w:rsidRPr="00437951" w:rsidRDefault="00F522B8">
      <w:pPr>
        <w:rPr>
          <w:rFonts w:ascii="Calibri" w:hAnsi="Calibri" w:cs="Calibri"/>
        </w:rPr>
      </w:pPr>
    </w:p>
    <w:p w14:paraId="0B288EBA" w14:textId="000C45F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Draw or describe the relationship:</w:t>
      </w:r>
    </w:p>
    <w:p w14:paraId="4BD2160F" w14:textId="63D3E384" w:rsidR="00F522B8" w:rsidRPr="00F522B8" w:rsidRDefault="00F522B8" w:rsidP="21AAC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Student can enroll in </w:t>
      </w:r>
      <w:r w:rsidR="439045AE" w:rsidRPr="00F522B8">
        <w:rPr>
          <w:rFonts w:ascii="Calibri" w:eastAsia="Times New Roman" w:hAnsi="Calibri" w:cs="Calibri"/>
          <w:kern w:val="0"/>
          <w14:ligatures w14:val="none"/>
        </w:rPr>
        <w:t>many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 Courses </w:t>
      </w:r>
    </w:p>
    <w:p w14:paraId="55A50F45" w14:textId="5E598CAA" w:rsidR="00F522B8" w:rsidRPr="00F522B8" w:rsidRDefault="00F522B8" w:rsidP="21AAC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Course can have </w:t>
      </w:r>
      <w:r w:rsidR="514F95F7" w:rsidRPr="00F522B8">
        <w:rPr>
          <w:rFonts w:ascii="Calibri" w:eastAsia="Times New Roman" w:hAnsi="Calibri" w:cs="Calibri"/>
          <w:kern w:val="0"/>
          <w14:ligatures w14:val="none"/>
        </w:rPr>
        <w:t xml:space="preserve">many 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3847B165" w14:textId="2F27C2BB" w:rsidR="00F522B8" w:rsidRPr="00437951" w:rsidRDefault="00F522B8" w:rsidP="21AAC5A3">
      <w:pPr>
        <w:spacing w:beforeAutospacing="1" w:afterAutospacing="1" w:line="240" w:lineRule="auto"/>
        <w:rPr>
          <w:rFonts w:ascii="Calibri" w:eastAsia="Times New Roman" w:hAnsi="Calibri" w:cs="Calibri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Relationship type: </w:t>
      </w:r>
      <w:r w:rsidR="124A5CD0" w:rsidRPr="21AAC5A3">
        <w:rPr>
          <w:rFonts w:ascii="Calibri" w:eastAsia="Times New Roman" w:hAnsi="Calibri" w:cs="Calibri"/>
        </w:rPr>
        <w:t>many-to-many</w:t>
      </w:r>
    </w:p>
    <w:p w14:paraId="44AD6D8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6EA6CB" w14:textId="76020FF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4</w:t>
      </w:r>
    </w:p>
    <w:p w14:paraId="553471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Answer True or False:</w:t>
      </w:r>
    </w:p>
    <w:p w14:paraId="57F6F4F0" w14:textId="77777777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 student can exist without enrolling in a course: _______ </w:t>
      </w:r>
    </w:p>
    <w:p w14:paraId="381F8CC8" w14:textId="77777777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An enrollment record can exist without a student: _______ </w:t>
      </w:r>
    </w:p>
    <w:p w14:paraId="2D689638" w14:textId="77777777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 course must exist before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enrollment: _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>______</w:t>
      </w:r>
    </w:p>
    <w:p w14:paraId="6E861372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2CE3DA" w14:textId="0EBEC3B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5</w:t>
      </w:r>
    </w:p>
    <w:p w14:paraId="5979581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The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Instructor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955"/>
      </w:tblGrid>
      <w:tr w:rsidR="00F522B8" w:rsidRPr="00F522B8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3EE1CCAA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37951">
        <w:rPr>
          <w:rFonts w:ascii="Calibri" w:eastAsia="Times New Roman" w:hAnsi="Calibri" w:cs="Calibri"/>
          <w:kern w:val="0"/>
          <w14:ligatures w14:val="none"/>
        </w:rPr>
        <w:t>T</w:t>
      </w:r>
      <w:r w:rsidRPr="00F522B8">
        <w:rPr>
          <w:rFonts w:ascii="Calibri" w:eastAsia="Times New Roman" w:hAnsi="Calibri" w:cs="Calibri"/>
          <w:kern w:val="0"/>
          <w14:ligatures w14:val="none"/>
        </w:rPr>
        <w:t>his is an example of a __________________ relationship.</w:t>
      </w:r>
    </w:p>
    <w:p w14:paraId="49F37BB7" w14:textId="1339E9EF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6</w:t>
      </w:r>
    </w:p>
    <w:p w14:paraId="413A4AC5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Design columns for a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Student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256"/>
        <w:gridCol w:w="1708"/>
      </w:tblGrid>
      <w:tr w:rsidR="00F522B8" w:rsidRPr="00F522B8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A67CF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6144D1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B414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CC4226D" w14:textId="5EE40C64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</w:t>
            </w:r>
            <w:r w:rsidR="009A4647">
              <w:rPr>
                <w:rFonts w:ascii="Calibri" w:eastAsia="Times New Roman" w:hAnsi="Calibri" w:cs="Calibri"/>
                <w:kern w:val="0"/>
                <w14:ligatures w14:val="none"/>
              </w:rPr>
              <w:t>DOB</w:t>
            </w: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</w:t>
            </w:r>
          </w:p>
        </w:tc>
      </w:tr>
      <w:tr w:rsidR="00F522B8" w:rsidRPr="00F522B8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EE1634F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</w:tbl>
    <w:p w14:paraId="5F1DE888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F57F35" w14:textId="632436B3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7: Data Types</w:t>
      </w:r>
    </w:p>
    <w:p w14:paraId="5DA04D69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lastRenderedPageBreak/>
        <w:t>Choose correct data types:</w:t>
      </w:r>
    </w:p>
    <w:p w14:paraId="0498867E" w14:textId="77777777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 name → __________ </w:t>
      </w:r>
    </w:p>
    <w:p w14:paraId="6A6C55AE" w14:textId="77777777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description (long text) → __________</w:t>
      </w:r>
    </w:p>
    <w:p w14:paraId="3AAB09F7" w14:textId="7E15229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8</w:t>
      </w:r>
    </w:p>
    <w:p w14:paraId="0ED0D75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Which data type is best?</w:t>
      </w:r>
    </w:p>
    <w:p w14:paraId="7CE1C1E6" w14:textId="6DBC505C" w:rsidR="00F522B8" w:rsidRPr="00F522B8" w:rsidRDefault="00F522B8" w:rsidP="00F5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Credits (e.g., 3, 4) → ________</w:t>
      </w:r>
      <w:r w:rsidR="009A4647">
        <w:rPr>
          <w:rFonts w:ascii="Calibri" w:eastAsia="Times New Roman" w:hAnsi="Calibri" w:cs="Calibri"/>
          <w:kern w:val="0"/>
          <w14:ligatures w14:val="none"/>
        </w:rPr>
        <w:t>3</w:t>
      </w:r>
      <w:r w:rsidRPr="00F522B8">
        <w:rPr>
          <w:rFonts w:ascii="Calibri" w:eastAsia="Times New Roman" w:hAnsi="Calibri" w:cs="Calibri"/>
          <w:kern w:val="0"/>
          <w14:ligatures w14:val="none"/>
        </w:rPr>
        <w:t>__</w:t>
      </w:r>
    </w:p>
    <w:p w14:paraId="2B46EE2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0D01DA" w14:textId="43C47F1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Explain briefly:</w:t>
      </w:r>
    </w:p>
    <w:p w14:paraId="1083F337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Why would you use FLOAT or DOUBLE instead of DECIMAL?</w:t>
      </w:r>
    </w:p>
    <w:p w14:paraId="088E75FF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5690C05" w14:textId="793E917B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Give 2 examples of BOOLEAN fields in a university system:</w:t>
      </w:r>
    </w:p>
    <w:p w14:paraId="1E863CCE" w14:textId="77777777" w:rsidR="00AB6A37" w:rsidRPr="00AB6A37" w:rsidRDefault="00000000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75B9BCB">
          <v:rect id="_x0000_i1025" style="width:0;height:1.5pt" o:hralign="center" o:hrstd="t" o:hr="t" fillcolor="#a0a0a0" stroked="f"/>
        </w:pict>
      </w:r>
    </w:p>
    <w:p w14:paraId="1ED76AD4" w14:textId="77777777" w:rsidR="00AB6A37" w:rsidRPr="00AB6A37" w:rsidRDefault="00000000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707491BC">
          <v:rect id="_x0000_i1026" style="width:0;height:1.5pt" o:hralign="center" o:hrstd="t" o:hr="t" fillcolor="#a0a0a0" stroked="f"/>
        </w:pict>
      </w:r>
    </w:p>
    <w:p w14:paraId="30B35574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C00B05" w14:textId="50E4315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11</w:t>
      </w:r>
    </w:p>
    <w:p w14:paraId="404E306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Write one example of a DATETIME field:</w:t>
      </w:r>
    </w:p>
    <w:p w14:paraId="12A2E1EB" w14:textId="77777777" w:rsidR="00AB6A37" w:rsidRPr="00AB6A37" w:rsidRDefault="00000000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D677D47">
          <v:rect id="_x0000_i1027" style="width:0;height:1.5pt" o:hralign="center" o:hrstd="t" o:hr="t" fillcolor="#a0a0a0" stroked="f"/>
        </w:pict>
      </w:r>
    </w:p>
    <w:p w14:paraId="036A46EC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FE3C61" w14:textId="4D6C0612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12: Unique Identifier</w:t>
      </w:r>
    </w:p>
    <w:p w14:paraId="071E904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12</w:t>
      </w:r>
    </w:p>
    <w:p w14:paraId="3A90AEA8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What is the purpose of AUTO_INCREMENT?</w:t>
      </w:r>
    </w:p>
    <w:p w14:paraId="5B8940D7" w14:textId="77777777" w:rsidR="00AB6A37" w:rsidRPr="00AB6A37" w:rsidRDefault="00000000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3434799">
          <v:rect id="_x0000_i1028" style="width:0;height:1.5pt" o:hralign="center" o:hrstd="t" o:hr="t" fillcolor="#a0a0a0" stroked="f"/>
        </w:pict>
      </w:r>
    </w:p>
    <w:p w14:paraId="427A5067" w14:textId="6369A9F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13</w:t>
      </w:r>
    </w:p>
    <w:p w14:paraId="03BAFAE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71"/>
      </w:tblGrid>
      <w:tr w:rsidR="00AB6A37" w:rsidRPr="00AB6A37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Use</w:t>
            </w:r>
          </w:p>
        </w:tc>
      </w:tr>
      <w:tr w:rsidR="00AB6A37" w:rsidRPr="00AB6A37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AB6A37" w:rsidRPr="00AB6A37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AB6A37" w:rsidRPr="00AB6A37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</w:tbl>
    <w:p w14:paraId="39506946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570E58B" w14:textId="3CA69BE7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14</w:t>
      </w:r>
    </w:p>
    <w:p w14:paraId="34E270C3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49"/>
      </w:tblGrid>
      <w:tr w:rsidR="00AB6A37" w:rsidRPr="00AB6A37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NULL Allowed? (Yes/No)</w:t>
            </w:r>
          </w:p>
        </w:tc>
      </w:tr>
      <w:tr w:rsidR="00AB6A37" w:rsidRPr="00AB6A37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</w:p>
        </w:tc>
      </w:tr>
      <w:tr w:rsidR="00AB6A37" w:rsidRPr="00AB6A37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BB7AA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</w:p>
        </w:tc>
      </w:tr>
      <w:tr w:rsidR="00AB6A37" w:rsidRPr="00AB6A37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</w:p>
        </w:tc>
      </w:tr>
    </w:tbl>
    <w:p w14:paraId="177E9553" w14:textId="77777777" w:rsidR="00437951" w:rsidRDefault="00437951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BC6ACD8" w14:textId="36092288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Final Challenge</w:t>
      </w:r>
    </w:p>
    <w:p w14:paraId="2CB85AC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15</w:t>
      </w:r>
    </w:p>
    <w:p w14:paraId="377E721C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Draw a Crow’s Foot ERD for:</w:t>
      </w:r>
    </w:p>
    <w:p w14:paraId="08EC6767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70479BFA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Courses </w:t>
      </w:r>
    </w:p>
    <w:p w14:paraId="0637C38E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lastRenderedPageBreak/>
        <w:t xml:space="preserve">Enrollments </w:t>
      </w:r>
    </w:p>
    <w:p w14:paraId="2455CA45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Instructors </w:t>
      </w:r>
    </w:p>
    <w:p w14:paraId="0A3D8EF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Include:</w:t>
      </w:r>
    </w:p>
    <w:p w14:paraId="76A146CE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Primary Keys </w:t>
      </w:r>
    </w:p>
    <w:p w14:paraId="242640D4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Foreign Keys </w:t>
      </w:r>
    </w:p>
    <w:p w14:paraId="6A91BF62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Cardinality </w:t>
      </w:r>
    </w:p>
    <w:p w14:paraId="7467FF8B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Optional/mandatory relationships</w:t>
      </w:r>
    </w:p>
    <w:p w14:paraId="3FE962D7" w14:textId="77777777" w:rsidR="00AB6A37" w:rsidRPr="00F522B8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0F68DB" w14:textId="4E81EDDF" w:rsidR="00F522B8" w:rsidRDefault="008216A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</w:p>
    <w:p w14:paraId="3F12A335" w14:textId="77777777" w:rsidR="008216AB" w:rsidRPr="00437951" w:rsidRDefault="008216AB">
      <w:pPr>
        <w:rPr>
          <w:rFonts w:ascii="Calibri" w:hAnsi="Calibri" w:cs="Calibri"/>
        </w:rPr>
      </w:pPr>
    </w:p>
    <w:sectPr w:rsidR="008216AB" w:rsidRPr="0043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6715">
    <w:abstractNumId w:val="4"/>
  </w:num>
  <w:num w:numId="2" w16cid:durableId="990138662">
    <w:abstractNumId w:val="0"/>
  </w:num>
  <w:num w:numId="3" w16cid:durableId="249697474">
    <w:abstractNumId w:val="6"/>
  </w:num>
  <w:num w:numId="4" w16cid:durableId="2094010787">
    <w:abstractNumId w:val="1"/>
  </w:num>
  <w:num w:numId="5" w16cid:durableId="606355071">
    <w:abstractNumId w:val="3"/>
  </w:num>
  <w:num w:numId="6" w16cid:durableId="1460107373">
    <w:abstractNumId w:val="5"/>
  </w:num>
  <w:num w:numId="7" w16cid:durableId="137430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8"/>
    <w:rsid w:val="000B7C6F"/>
    <w:rsid w:val="0019066E"/>
    <w:rsid w:val="002F54DE"/>
    <w:rsid w:val="00321E15"/>
    <w:rsid w:val="00333CE5"/>
    <w:rsid w:val="003873B5"/>
    <w:rsid w:val="00424FCC"/>
    <w:rsid w:val="00437951"/>
    <w:rsid w:val="00515FD5"/>
    <w:rsid w:val="005878C7"/>
    <w:rsid w:val="006229C9"/>
    <w:rsid w:val="00735A26"/>
    <w:rsid w:val="007B6D8F"/>
    <w:rsid w:val="008216AB"/>
    <w:rsid w:val="008B40F5"/>
    <w:rsid w:val="008F7BD3"/>
    <w:rsid w:val="0093321E"/>
    <w:rsid w:val="009A4647"/>
    <w:rsid w:val="00AB6A37"/>
    <w:rsid w:val="00B52DE4"/>
    <w:rsid w:val="00E464A2"/>
    <w:rsid w:val="00F522B8"/>
    <w:rsid w:val="124A5CD0"/>
    <w:rsid w:val="21AAC5A3"/>
    <w:rsid w:val="439045AE"/>
    <w:rsid w:val="514F95F7"/>
    <w:rsid w:val="73689CF3"/>
    <w:rsid w:val="7E28720E"/>
    <w:rsid w:val="7F7A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D94E4C16-337E-4434-8A08-04D0180E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290</Words>
  <Characters>2091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kendra tyler</cp:lastModifiedBy>
  <cp:revision>1</cp:revision>
  <dcterms:created xsi:type="dcterms:W3CDTF">2026-04-16T18:29:00Z</dcterms:created>
  <dcterms:modified xsi:type="dcterms:W3CDTF">2026-06-11T16:11:00Z</dcterms:modified>
</cp:coreProperties>
</file>