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19"/>
        <w:gridCol w:w="6542"/>
      </w:tblGrid>
      <w:tr w:rsidR="00692FC5" w:rsidTr="007635B6">
        <w:trPr>
          <w:trHeight w:val="1928"/>
        </w:trPr>
        <w:tc>
          <w:tcPr>
            <w:tcW w:w="7119" w:type="dxa"/>
          </w:tcPr>
          <w:p w:rsidR="00692FC5" w:rsidRDefault="00FD0156" w:rsidP="007635B6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ст. 40</w:t>
            </w:r>
            <w:r w:rsidR="00692FC5">
              <w:rPr>
                <w:b/>
                <w:sz w:val="24"/>
              </w:rPr>
              <w:t>2</w:t>
            </w:r>
          </w:p>
          <w:p w:rsidR="00692FC5" w:rsidRDefault="00692FC5" w:rsidP="007635B6">
            <w:pPr>
              <w:pStyle w:val="TableParagraph"/>
              <w:spacing w:before="2"/>
              <w:rPr>
                <w:sz w:val="24"/>
              </w:rPr>
            </w:pPr>
          </w:p>
          <w:p w:rsidR="00692FC5" w:rsidRDefault="00692FC5" w:rsidP="007635B6">
            <w:pPr>
              <w:pStyle w:val="TableParagraph"/>
              <w:spacing w:line="273" w:lineRule="auto"/>
              <w:ind w:left="200" w:right="3006"/>
              <w:rPr>
                <w:b/>
                <w:sz w:val="24"/>
              </w:rPr>
            </w:pPr>
            <w:r>
              <w:rPr>
                <w:b/>
                <w:sz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692FC5" w:rsidRDefault="00692FC5" w:rsidP="007635B6">
            <w:pPr>
              <w:pStyle w:val="TableParagraph"/>
              <w:spacing w:before="165" w:line="26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2014р</w:t>
            </w:r>
          </w:p>
        </w:tc>
        <w:tc>
          <w:tcPr>
            <w:tcW w:w="6542" w:type="dxa"/>
          </w:tcPr>
          <w:p w:rsidR="00692FC5" w:rsidRDefault="00692FC5" w:rsidP="007635B6">
            <w:pPr>
              <w:pStyle w:val="TableParagraph"/>
              <w:spacing w:line="262" w:lineRule="exact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692FC5" w:rsidRDefault="00692FC5" w:rsidP="007635B6">
            <w:pPr>
              <w:pStyle w:val="TableParagraph"/>
              <w:tabs>
                <w:tab w:val="left" w:pos="5890"/>
              </w:tabs>
              <w:spacing w:before="201"/>
              <w:ind w:left="3025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>
              <w:rPr>
                <w:b/>
                <w:sz w:val="24"/>
              </w:rPr>
              <w:t xml:space="preserve">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692FC5" w:rsidRDefault="00692FC5" w:rsidP="007635B6">
            <w:pPr>
              <w:pStyle w:val="TableParagraph"/>
              <w:rPr>
                <w:sz w:val="20"/>
              </w:rPr>
            </w:pPr>
          </w:p>
          <w:p w:rsidR="00692FC5" w:rsidRDefault="00692FC5" w:rsidP="007635B6">
            <w:pPr>
              <w:pStyle w:val="TableParagraph"/>
              <w:spacing w:before="2"/>
              <w:rPr>
                <w:sz w:val="20"/>
              </w:rPr>
            </w:pPr>
          </w:p>
          <w:p w:rsidR="00692FC5" w:rsidRDefault="00D12206" w:rsidP="007635B6">
            <w:pPr>
              <w:pStyle w:val="TableParagraph"/>
              <w:spacing w:line="20" w:lineRule="exact"/>
              <w:ind w:left="3017"/>
              <w:rPr>
                <w:sz w:val="2"/>
              </w:rPr>
            </w:pPr>
            <w:r w:rsidRPr="00D12206">
              <w:rPr>
                <w:noProof/>
                <w:sz w:val="2"/>
                <w:lang w:val="uk-UA" w:eastAsia="uk-UA"/>
              </w:rPr>
            </w:r>
            <w:r w:rsidRPr="00D12206">
              <w:rPr>
                <w:noProof/>
                <w:sz w:val="2"/>
                <w:lang w:val="uk-UA" w:eastAsia="uk-UA"/>
              </w:rPr>
              <w:pict>
                <v:group id="Group 223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7PbggIAAJgFAAAOAAAAZHJzL2Uyb0RvYy54bWykVMtu2zAQvBfoPxC8O3pYdR0hclBYdi5p&#10;EyDpB9Ak9UAlkiAZy0bRf++SlJQmuQSpDzSp3R3Ozi736vrUd+jItWmlKHByEWPEBZWsFXWBfz7u&#10;F2uMjCWCkU4KXuAzN/h68/nT1aBynspGdoxrBCDC5IMqcGOtyqPI0Ib3xFxIxQUYK6l7YuGo64hp&#10;MgB630VpHK+iQWqmtKTcGPhaBiPeePyq4tTeVZXhFnUFBm7Wr9qvB7dGmyuS15qopqUjDfIBFj1p&#10;BVw6Q5XEEvSk2zdQfUu1NLKyF1T2kayqlnKfA2STxK+yudHySflc6nyo1SwTSPtKpw/D0h/He41a&#10;VuA0TTESpIci+XtRmi6dPIOqc/C60epB3euQI2xvJf1lwBy9trtzHZzRYfguGQCSJyu9PKdK9w4C&#10;EkcnX4XzXAV+sojCx/VyDZXFiIIpiZPVWCTaQCXfBNFmN4Yly3QKWjneEcnDbZ7hyMilA41mnrU0&#10;/6flQ0MU9yUyTqVZy+Wk5W0rOEiZBSm901YEHelJjDoiIbcNETX3cI9nBZolPglHF3BDiDsYKMI7&#10;dV07BJJPuj4L5BWd9SG50sbecNkjtylwB5R9tcjx1tgg5eTiAIXct13nsTuBhgJfruLEBxjZtcwZ&#10;nZvR9WHbaXQk7u3531iXF24OuSSmCX7eFHhD8wvmb2k4Ybtxb0nbhT0k0IkxQeA5pepf3e/L+HK3&#10;3q2zRZaudossLsvFt/02W6z2ydcv5bLcbsvkj+OcZHnTMsaFoz1NgCR7X1eMsyi83XkGzPpEL9F9&#10;T0I1pn9PGrozFDW05kGy8712mo+N6nf++fuwcVS5+fLv2Xs9D9TNXwAAAP//AwBQSwMEFAAGAAgA&#10;AAAhAKyrtvrZAAAAAwEAAA8AAABkcnMvZG93bnJldi54bWxMj0FLw0AQhe+C/2EZwZvdpMUiMZtS&#10;inoqgq0g3qbZaRKanQ3ZbZL+e6de9DLM4w1vvpevJteqgfrQeDaQzhJQxKW3DVcGPvevD0+gQkS2&#10;2HomAxcKsCpub3LMrB/5g4ZdrJSEcMjQQB1jl2kdypochpnviMU7+t5hFNlX2vY4Srhr9TxJltph&#10;w/Khxo42NZWn3dkZeBtxXC/Sl2F7Om4u3/vH969tSsbc303rZ1CRpvh3DFd8QYdCmA7+zDao1oAU&#10;ib/z6i3mIg+yLEEXuf7PXvwAAAD//wMAUEsBAi0AFAAGAAgAAAAhALaDOJL+AAAA4QEAABMAAAAA&#10;AAAAAAAAAAAAAAAAAFtDb250ZW50X1R5cGVzXS54bWxQSwECLQAUAAYACAAAACEAOP0h/9YAAACU&#10;AQAACwAAAAAAAAAAAAAAAAAvAQAAX3JlbHMvLnJlbHNQSwECLQAUAAYACAAAACEAZH+z24ICAACY&#10;BQAADgAAAAAAAAAAAAAAAAAuAgAAZHJzL2Uyb0RvYy54bWxQSwECLQAUAAYACAAAACEArKu2+tkA&#10;AAADAQAADwAAAAAAAAAAAAAAAADcBAAAZHJzL2Rvd25yZXYueG1sUEsFBgAAAAAEAAQA8wAAAOIF&#10;AAAAAA==&#10;">
                  <v:line id="Line 224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CCpxgAAANwAAAAPAAAAZHJzL2Rvd25yZXYueG1sRI9PawIx&#10;FMTvgt8hvIIX0Wy3IGVrlCIIIlRQe2hvz83bP3TzEjbp7tZP3wiCx2FmfsMs14NpREetry0reJ4n&#10;IIhzq2suFXyet7NXED4ga2wsk4I/8rBejUdLzLTt+UjdKZQiQthnqKAKwWVS+rwig35uHXH0Ctsa&#10;DFG2pdQt9hFuGpkmyUIarDkuVOhoU1H+c/o1CnZf7tp3yfflw3fHYu/oUOjtVKnJ0/D+BiLQEB7h&#10;e3unFaTpC9zOxCMgV/8AAAD//wMAUEsBAi0AFAAGAAgAAAAhANvh9svuAAAAhQEAABMAAAAAAAAA&#10;AAAAAAAAAAAAAFtDb250ZW50X1R5cGVzXS54bWxQSwECLQAUAAYACAAAACEAWvQsW78AAAAVAQAA&#10;CwAAAAAAAAAAAAAAAAAfAQAAX3JlbHMvLnJlbHNQSwECLQAUAAYACAAAACEAHSQgqc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  <w:r w:rsidRPr="00D12206">
              <w:rPr>
                <w:noProof/>
                <w:spacing w:val="81"/>
                <w:sz w:val="2"/>
                <w:lang w:val="uk-UA" w:eastAsia="uk-UA"/>
              </w:rPr>
            </w:r>
            <w:r w:rsidRPr="00D12206">
              <w:rPr>
                <w:noProof/>
                <w:spacing w:val="81"/>
                <w:sz w:val="2"/>
                <w:lang w:val="uk-UA" w:eastAsia="uk-UA"/>
              </w:rPr>
              <w:pict>
                <v:group id="Group 221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zOYfwIAAJkFAAAOAAAAZHJzL2Uyb0RvYy54bWyklM2O2yAQx++V+g7I96yN100Ta51VFSd7&#10;2baRdvsABGMb1QYEJE5U9d07gOP9uqy2ORDwDMN/fjNwc3vqO3Rk2nApighfJRFigsqKi6aIfj1u&#10;Z4sIGUtERTopWBGdmYluV58/3QwqZ6lsZVcxjSCIMPmgiqi1VuVxbGjLemKupGICjLXUPbGw1E1c&#10;aTJA9L6L0ySZx4PUldKSMmPgaxmM0crHr2tG7c+6NsyirohAm/Wj9uPejfHqhuSNJqrldJRBPqCi&#10;J1zAoVOokliCDpq/CdVzqqWRtb2iso9lXXPKfA6QDU5eZXOn5UH5XJp8aNSECdC+4vThsPTHcacR&#10;r4ooTYGPID0UyZ+L0hQ7PINqcvC60+pB7XTIEab3kv42YI5f2926Cc5oP3yXFQQkBys9nlOtexcC&#10;EkcnX4XzVAV2sojCR4yz6yQBMRRsOMHzsUq0hVK+2UXbzWXfYto0d8JjkofjvMRRkssHOs08wTT/&#10;B/OhJYr5GhmHaYKJLzDvuWDAMg0svdNaBJD0JEaQSMh1S0TDfLjHswJonj5of7bFLQxU4Z1gF6G9&#10;J7ATIE904kNypY29Y7JHblJEHUj25SLHe2MDyouLq56QW9518J3knUBDES3nCfYbjOx45YzOZnSz&#10;X3caHYm7fP431uWFm4tcEtMGP28KuqH7ReVPaRmpNuPcEt6FOSTQCXcQJAg6x1m4dn+WyXKz2Cyy&#10;WZbON7MsKcvZt+06m823+OuX8rpcr0v812nGWd7yqmLCyb48ATh7X1eMj1G4vNMjMPGJX0b3PQli&#10;L/9etK+wK2pozb2szjvtmI+N6mf+/vtt41vlHpjna+/19KKu/gEAAP//AwBQSwMEFAAGAAgAAAAh&#10;AOFy3yjZAAAAAwEAAA8AAABkcnMvZG93bnJldi54bWxMj0FLw0AQhe+C/2EZwZvdRLGUmE0pRT0V&#10;wVYQb9PsNAnNzobsNkn/vVMv9jLM4w1vvpcvJ9eqgfrQeDaQzhJQxKW3DVcGvnZvDwtQISJbbD2T&#10;gTMFWBa3Nzlm1o/8ScM2VkpCOGRooI6xy7QOZU0Ow8x3xOIdfO8wiuwrbXscJdy1+jFJ5tphw/Kh&#10;xo7WNZXH7ckZeB9xXD2lr8PmeFiff3bPH9+blIy5v5tWL6AiTfH/GC74gg6FMO39iW1QrQEpEv/m&#10;xVskIveyzEEXub5mL34BAAD//wMAUEsBAi0AFAAGAAgAAAAhALaDOJL+AAAA4QEAABMAAAAAAAAA&#10;AAAAAAAAAAAAAFtDb250ZW50X1R5cGVzXS54bWxQSwECLQAUAAYACAAAACEAOP0h/9YAAACUAQAA&#10;CwAAAAAAAAAAAAAAAAAvAQAAX3JlbHMvLnJlbHNQSwECLQAUAAYACAAAACEAqtMzmH8CAACZBQAA&#10;DgAAAAAAAAAAAAAAAAAuAgAAZHJzL2Uyb0RvYy54bWxQSwECLQAUAAYACAAAACEA4XLfKNkAAAAD&#10;AQAADwAAAAAAAAAAAAAAAADZBAAAZHJzL2Rvd25yZXYueG1sUEsFBgAAAAAEAAQA8wAAAN8FAAAA&#10;AA==&#10;">
                  <v:line id="Line 222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htFxQAAANwAAAAPAAAAZHJzL2Rvd25yZXYueG1sRI9PawIx&#10;FMTvBb9DeIKXoln3UMpqFBEEESxoPejtuXn7BzcvYRN3t/30TaHQ4zAzv2GW68E0oqPW15YVzGcJ&#10;COLc6ppLBZfP3fQdhA/IGhvLpOCLPKxXo5clZtr2fKLuHEoRIewzVFCF4DIpfV6RQT+zjjh6hW0N&#10;hijbUuoW+wg3jUyT5E0arDkuVOhoW1H+OD+Ngv3VffddcrsffXcqDo4+Cr17VWoyHjYLEIGG8B/+&#10;a++1gjSdw++ZeATk6gcAAP//AwBQSwECLQAUAAYACAAAACEA2+H2y+4AAACFAQAAEwAAAAAAAAAA&#10;AAAAAAAAAAAAW0NvbnRlbnRfVHlwZXNdLnhtbFBLAQItABQABgAIAAAAIQBa9CxbvwAAABUBAAAL&#10;AAAAAAAAAAAAAAAAAB8BAABfcmVscy8ucmVsc1BLAQItABQABgAIAAAAIQCCuhtFxQAAANw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692FC5" w:rsidRPr="003E4BAE" w:rsidRDefault="00692FC5" w:rsidP="007635B6">
            <w:pPr>
              <w:pStyle w:val="TableParagraph"/>
              <w:tabs>
                <w:tab w:val="left" w:pos="3505"/>
                <w:tab w:val="left" w:pos="5420"/>
                <w:tab w:val="left" w:pos="6080"/>
              </w:tabs>
              <w:spacing w:before="195"/>
              <w:ind w:left="302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  <w:lang w:val="uk-UA"/>
              </w:rPr>
              <w:t>022р</w:t>
            </w:r>
          </w:p>
        </w:tc>
      </w:tr>
    </w:tbl>
    <w:p w:rsidR="00692FC5" w:rsidRDefault="00692FC5" w:rsidP="00692FC5">
      <w:pPr>
        <w:pStyle w:val="a3"/>
        <w:rPr>
          <w:sz w:val="20"/>
        </w:rPr>
      </w:pPr>
    </w:p>
    <w:p w:rsidR="00692FC5" w:rsidRDefault="00692FC5" w:rsidP="00692FC5">
      <w:pPr>
        <w:pStyle w:val="a3"/>
        <w:spacing w:before="8"/>
        <w:rPr>
          <w:sz w:val="16"/>
        </w:rPr>
      </w:pPr>
    </w:p>
    <w:p w:rsidR="00692FC5" w:rsidRDefault="00692FC5" w:rsidP="00692FC5">
      <w:pPr>
        <w:pStyle w:val="1"/>
      </w:pPr>
      <w:r>
        <w:t>Технологічна карта</w:t>
      </w:r>
    </w:p>
    <w:p w:rsidR="00692FC5" w:rsidRDefault="00692FC5" w:rsidP="00692FC5">
      <w:pPr>
        <w:spacing w:before="5"/>
        <w:ind w:left="4389" w:right="4380"/>
        <w:jc w:val="center"/>
        <w:rPr>
          <w:b/>
          <w:sz w:val="28"/>
        </w:rPr>
      </w:pPr>
      <w:r>
        <w:rPr>
          <w:b/>
          <w:sz w:val="28"/>
        </w:rPr>
        <w:t>Голубці ліниві з курячим м'ясом</w:t>
      </w:r>
    </w:p>
    <w:p w:rsidR="00692FC5" w:rsidRDefault="00692FC5" w:rsidP="00692FC5">
      <w:pPr>
        <w:pStyle w:val="a3"/>
        <w:spacing w:before="8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8"/>
        <w:gridCol w:w="675"/>
        <w:gridCol w:w="677"/>
        <w:gridCol w:w="795"/>
        <w:gridCol w:w="130"/>
        <w:gridCol w:w="2672"/>
      </w:tblGrid>
      <w:tr w:rsidR="00692FC5" w:rsidTr="007635B6">
        <w:trPr>
          <w:trHeight w:val="506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692FC5" w:rsidRDefault="00692FC5" w:rsidP="007635B6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9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b/>
                <w:sz w:val="24"/>
              </w:rPr>
            </w:pPr>
          </w:p>
          <w:p w:rsidR="00692FC5" w:rsidRDefault="00692FC5" w:rsidP="007635B6">
            <w:pPr>
              <w:pStyle w:val="TableParagraph"/>
              <w:spacing w:before="8"/>
              <w:rPr>
                <w:b/>
                <w:sz w:val="24"/>
              </w:rPr>
            </w:pPr>
          </w:p>
          <w:p w:rsidR="00692FC5" w:rsidRDefault="00692FC5" w:rsidP="007635B6">
            <w:pPr>
              <w:pStyle w:val="TableParagraph"/>
              <w:ind w:left="292" w:right="151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0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 w:line="252" w:lineRule="exact"/>
              <w:ind w:left="988" w:right="63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25"/>
              <w:ind w:left="1174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3"/>
              <w:ind w:left="372" w:right="454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692FC5" w:rsidRDefault="00692FC5" w:rsidP="007635B6">
            <w:pPr>
              <w:pStyle w:val="TableParagraph"/>
              <w:spacing w:line="238" w:lineRule="exact"/>
              <w:ind w:left="372" w:right="450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802" w:type="dxa"/>
            <w:gridSpan w:val="2"/>
            <w:vMerge w:val="restart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b/>
                <w:sz w:val="24"/>
              </w:rPr>
            </w:pPr>
          </w:p>
          <w:p w:rsidR="00692FC5" w:rsidRDefault="00692FC5" w:rsidP="007635B6">
            <w:pPr>
              <w:pStyle w:val="TableParagraph"/>
              <w:spacing w:before="157"/>
              <w:ind w:right="92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692FC5" w:rsidRDefault="00692FC5" w:rsidP="007635B6">
            <w:pPr>
              <w:pStyle w:val="TableParagraph"/>
              <w:ind w:right="85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692FC5" w:rsidTr="007635B6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32" w:lineRule="exact"/>
              <w:ind w:left="227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32" w:lineRule="exact"/>
              <w:ind w:left="287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32" w:lineRule="exact"/>
              <w:ind w:left="55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2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32" w:lineRule="exact"/>
              <w:ind w:left="318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</w:tr>
      <w:tr w:rsidR="00692FC5" w:rsidTr="007635B6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1112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7" w:line="252" w:lineRule="exact"/>
              <w:ind w:left="4513" w:right="4584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</w:tr>
      <w:tr w:rsidR="00692FC5" w:rsidTr="007635B6">
        <w:trPr>
          <w:trHeight w:val="5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19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62" w:right="13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692FC5" w:rsidRDefault="00692FC5" w:rsidP="007635B6">
            <w:pPr>
              <w:pStyle w:val="TableParagraph"/>
              <w:spacing w:before="131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68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92FC5" w:rsidRDefault="00692FC5" w:rsidP="007635B6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9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692FC5" w:rsidRDefault="00692FC5" w:rsidP="007635B6">
            <w:pPr>
              <w:pStyle w:val="TableParagraph"/>
              <w:spacing w:before="131"/>
              <w:ind w:left="9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68" w:lineRule="exact"/>
              <w:ind w:left="9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92FC5" w:rsidRDefault="00692FC5" w:rsidP="007635B6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8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</w:tcPr>
          <w:p w:rsidR="00692FC5" w:rsidRDefault="00692FC5" w:rsidP="007635B6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92FC5" w:rsidRDefault="00692FC5" w:rsidP="007635B6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35" w:right="127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92FC5" w:rsidRDefault="00692FC5" w:rsidP="007635B6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8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8" w:type="dxa"/>
          </w:tcPr>
          <w:p w:rsidR="00692FC5" w:rsidRDefault="00692FC5" w:rsidP="007635B6">
            <w:pPr>
              <w:pStyle w:val="TableParagraph"/>
              <w:spacing w:before="131"/>
              <w:ind w:left="31" w:right="12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68" w:lineRule="exact"/>
              <w:ind w:left="8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92FC5" w:rsidRDefault="00692FC5" w:rsidP="007635B6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122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7" w:type="dxa"/>
          </w:tcPr>
          <w:p w:rsidR="00692FC5" w:rsidRDefault="00692FC5" w:rsidP="007635B6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right="101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2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692FC5" w:rsidRDefault="00692FC5" w:rsidP="007635B6">
            <w:pPr>
              <w:rPr>
                <w:sz w:val="2"/>
                <w:szCs w:val="2"/>
              </w:rPr>
            </w:pPr>
          </w:p>
        </w:tc>
      </w:tr>
      <w:tr w:rsidR="00692FC5" w:rsidTr="007635B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3"/>
              <w:rPr>
                <w:b/>
              </w:rPr>
            </w:pPr>
          </w:p>
          <w:p w:rsidR="00692FC5" w:rsidRDefault="00692FC5" w:rsidP="007635B6">
            <w:pPr>
              <w:pStyle w:val="TableParagraph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Капуста</w:t>
            </w:r>
          </w:p>
          <w:p w:rsidR="00692FC5" w:rsidRDefault="00692FC5" w:rsidP="007635B6">
            <w:pPr>
              <w:pStyle w:val="TableParagraph"/>
              <w:spacing w:before="21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білокачанна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93,5</w:t>
            </w:r>
          </w:p>
        </w:tc>
        <w:tc>
          <w:tcPr>
            <w:tcW w:w="600" w:type="dxa"/>
          </w:tcPr>
          <w:p w:rsidR="00692FC5" w:rsidRPr="0048263C" w:rsidRDefault="0048263C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93,5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131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75</w:t>
            </w:r>
          </w:p>
        </w:tc>
        <w:tc>
          <w:tcPr>
            <w:tcW w:w="601" w:type="dxa"/>
          </w:tcPr>
          <w:p w:rsidR="00692FC5" w:rsidRPr="0048263C" w:rsidRDefault="0048263C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75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105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101"/>
              <w:rPr>
                <w:lang w:val="uk-UA"/>
              </w:rPr>
            </w:pPr>
            <w:r w:rsidRPr="0048263C">
              <w:rPr>
                <w:lang w:val="uk-UA"/>
              </w:rPr>
              <w:t>1,35</w:t>
            </w:r>
          </w:p>
        </w:tc>
        <w:tc>
          <w:tcPr>
            <w:tcW w:w="596" w:type="dxa"/>
          </w:tcPr>
          <w:p w:rsidR="00692FC5" w:rsidRPr="0048263C" w:rsidRDefault="0048263C" w:rsidP="007635B6">
            <w:pPr>
              <w:pStyle w:val="TableParagraph"/>
              <w:ind w:left="101"/>
              <w:rPr>
                <w:lang w:val="uk-UA"/>
              </w:rPr>
            </w:pPr>
            <w:r w:rsidRPr="0048263C">
              <w:rPr>
                <w:lang w:val="uk-UA"/>
              </w:rPr>
              <w:t>1,35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102"/>
              <w:rPr>
                <w:lang w:val="uk-UA"/>
              </w:rPr>
            </w:pPr>
            <w:r w:rsidRPr="0048263C">
              <w:rPr>
                <w:lang w:val="uk-UA"/>
              </w:rPr>
              <w:t>1,89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0,08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48263C" w:rsidRDefault="0048263C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0,08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0,11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100"/>
              <w:rPr>
                <w:lang w:val="uk-UA"/>
              </w:rPr>
            </w:pPr>
            <w:r w:rsidRPr="0048263C">
              <w:rPr>
                <w:lang w:val="uk-UA"/>
              </w:rPr>
              <w:t>4,28</w:t>
            </w:r>
          </w:p>
        </w:tc>
        <w:tc>
          <w:tcPr>
            <w:tcW w:w="598" w:type="dxa"/>
          </w:tcPr>
          <w:p w:rsidR="00692FC5" w:rsidRPr="0048263C" w:rsidRDefault="0048263C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4,28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97"/>
              <w:rPr>
                <w:lang w:val="uk-UA"/>
              </w:rPr>
            </w:pPr>
            <w:r w:rsidRPr="0048263C">
              <w:rPr>
                <w:lang w:val="uk-UA"/>
              </w:rPr>
              <w:t>5,99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77"/>
              <w:rPr>
                <w:lang w:val="uk-UA"/>
              </w:rPr>
            </w:pPr>
            <w:r w:rsidRPr="0048263C">
              <w:rPr>
                <w:lang w:val="uk-UA"/>
              </w:rPr>
              <w:t>21,6</w:t>
            </w:r>
          </w:p>
        </w:tc>
        <w:tc>
          <w:tcPr>
            <w:tcW w:w="677" w:type="dxa"/>
          </w:tcPr>
          <w:p w:rsidR="00692FC5" w:rsidRPr="0048263C" w:rsidRDefault="0048263C" w:rsidP="007635B6">
            <w:pPr>
              <w:pStyle w:val="TableParagraph"/>
              <w:ind w:left="79"/>
              <w:rPr>
                <w:lang w:val="uk-UA"/>
              </w:rPr>
            </w:pPr>
            <w:r w:rsidRPr="0048263C">
              <w:rPr>
                <w:lang w:val="uk-UA"/>
              </w:rPr>
              <w:t>21,6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right="95"/>
              <w:jc w:val="right"/>
              <w:rPr>
                <w:lang w:val="uk-UA"/>
              </w:rPr>
            </w:pPr>
            <w:r w:rsidRPr="0048263C">
              <w:rPr>
                <w:lang w:val="uk-UA"/>
              </w:rPr>
              <w:t>32,4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311" w:right="261" w:hanging="2"/>
              <w:jc w:val="center"/>
              <w:rPr>
                <w:sz w:val="18"/>
              </w:rPr>
            </w:pPr>
            <w:r>
              <w:rPr>
                <w:sz w:val="18"/>
              </w:rPr>
              <w:t>Качани свіжі, цілі, здорові, чисті, цілком сформувалися, непророслі, без пошкоджень сільськогосподарськими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30" w:right="85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692FC5" w:rsidTr="007635B6">
        <w:trPr>
          <w:trHeight w:val="2484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b/>
                <w:sz w:val="26"/>
              </w:rPr>
            </w:pPr>
          </w:p>
          <w:p w:rsidR="00692FC5" w:rsidRDefault="00692FC5" w:rsidP="007635B6">
            <w:pPr>
              <w:pStyle w:val="TableParagraph"/>
              <w:rPr>
                <w:b/>
                <w:sz w:val="26"/>
              </w:rPr>
            </w:pPr>
          </w:p>
          <w:p w:rsidR="00692FC5" w:rsidRDefault="00692FC5" w:rsidP="007635B6">
            <w:pPr>
              <w:pStyle w:val="TableParagraph"/>
              <w:rPr>
                <w:b/>
                <w:sz w:val="26"/>
              </w:rPr>
            </w:pPr>
          </w:p>
          <w:p w:rsidR="00692FC5" w:rsidRDefault="00692FC5" w:rsidP="007635B6">
            <w:pPr>
              <w:pStyle w:val="TableParagraph"/>
              <w:spacing w:before="189"/>
              <w:ind w:right="167"/>
              <w:jc w:val="right"/>
              <w:rPr>
                <w:sz w:val="24"/>
              </w:rPr>
            </w:pPr>
            <w:r>
              <w:rPr>
                <w:sz w:val="24"/>
              </w:rPr>
              <w:t>Курятина (філе)</w:t>
            </w:r>
          </w:p>
          <w:p w:rsidR="00692FC5" w:rsidRPr="00105C88" w:rsidRDefault="00692FC5" w:rsidP="007635B6">
            <w:pPr>
              <w:pStyle w:val="TableParagraph"/>
              <w:spacing w:before="189"/>
              <w:ind w:right="16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Або філе бедра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9"/>
              <w:ind w:left="55"/>
              <w:jc w:val="both"/>
            </w:pPr>
          </w:p>
          <w:p w:rsidR="00692FC5" w:rsidRPr="0048263C" w:rsidRDefault="00692FC5" w:rsidP="007635B6">
            <w:pPr>
              <w:pStyle w:val="TableParagraph"/>
              <w:spacing w:before="189"/>
              <w:ind w:left="55"/>
              <w:jc w:val="both"/>
              <w:rPr>
                <w:lang w:val="uk-UA"/>
              </w:rPr>
            </w:pPr>
            <w:r w:rsidRPr="0048263C">
              <w:rPr>
                <w:lang w:val="uk-UA"/>
              </w:rPr>
              <w:t>45</w:t>
            </w:r>
          </w:p>
        </w:tc>
        <w:tc>
          <w:tcPr>
            <w:tcW w:w="600" w:type="dxa"/>
          </w:tcPr>
          <w:p w:rsidR="00692FC5" w:rsidRPr="0048263C" w:rsidRDefault="00692FC5" w:rsidP="007635B6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</w:p>
          <w:p w:rsidR="00692FC5" w:rsidRPr="0048263C" w:rsidRDefault="00692FC5" w:rsidP="007635B6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  <w:r w:rsidRPr="0048263C">
              <w:rPr>
                <w:lang w:val="uk-UA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9"/>
              <w:ind w:left="51"/>
              <w:jc w:val="both"/>
              <w:rPr>
                <w:lang w:val="uk-UA"/>
              </w:rPr>
            </w:pPr>
          </w:p>
          <w:p w:rsidR="00692FC5" w:rsidRPr="0048263C" w:rsidRDefault="00692FC5" w:rsidP="007635B6">
            <w:pPr>
              <w:pStyle w:val="TableParagraph"/>
              <w:spacing w:before="189"/>
              <w:ind w:left="51"/>
              <w:jc w:val="both"/>
              <w:rPr>
                <w:lang w:val="uk-UA"/>
              </w:rPr>
            </w:pPr>
            <w:r w:rsidRPr="0048263C">
              <w:rPr>
                <w:lang w:val="uk-UA"/>
              </w:rPr>
              <w:t>60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9"/>
              <w:ind w:left="107"/>
              <w:jc w:val="both"/>
              <w:rPr>
                <w:lang w:val="uk-UA"/>
              </w:rPr>
            </w:pPr>
          </w:p>
          <w:p w:rsidR="00692FC5" w:rsidRPr="0048263C" w:rsidRDefault="00692FC5" w:rsidP="007635B6">
            <w:pPr>
              <w:pStyle w:val="TableParagraph"/>
              <w:spacing w:before="189"/>
              <w:ind w:left="107"/>
              <w:jc w:val="both"/>
              <w:rPr>
                <w:lang w:val="uk-UA"/>
              </w:rPr>
            </w:pPr>
            <w:r w:rsidRPr="0048263C">
              <w:rPr>
                <w:lang w:val="uk-UA"/>
              </w:rPr>
              <w:t>45</w:t>
            </w:r>
          </w:p>
        </w:tc>
        <w:tc>
          <w:tcPr>
            <w:tcW w:w="601" w:type="dxa"/>
          </w:tcPr>
          <w:p w:rsidR="00692FC5" w:rsidRPr="0048263C" w:rsidRDefault="00692FC5" w:rsidP="007635B6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</w:p>
          <w:p w:rsidR="00692FC5" w:rsidRPr="0048263C" w:rsidRDefault="00692FC5" w:rsidP="007635B6">
            <w:pPr>
              <w:pStyle w:val="TableParagraph"/>
              <w:spacing w:before="189"/>
              <w:ind w:left="105"/>
              <w:jc w:val="both"/>
              <w:rPr>
                <w:lang w:val="uk-UA"/>
              </w:rPr>
            </w:pPr>
            <w:r w:rsidRPr="0048263C">
              <w:rPr>
                <w:lang w:val="uk-UA"/>
              </w:rPr>
              <w:t>45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9"/>
              <w:ind w:left="47"/>
              <w:jc w:val="both"/>
              <w:rPr>
                <w:lang w:val="uk-UA"/>
              </w:rPr>
            </w:pPr>
          </w:p>
          <w:p w:rsidR="00692FC5" w:rsidRPr="0048263C" w:rsidRDefault="00692FC5" w:rsidP="007635B6">
            <w:pPr>
              <w:pStyle w:val="TableParagraph"/>
              <w:spacing w:before="189"/>
              <w:ind w:left="47"/>
              <w:jc w:val="both"/>
              <w:rPr>
                <w:lang w:val="uk-UA"/>
              </w:rPr>
            </w:pPr>
            <w:r w:rsidRPr="0048263C">
              <w:rPr>
                <w:lang w:val="uk-UA"/>
              </w:rPr>
              <w:t>60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9"/>
              <w:ind w:left="101"/>
              <w:rPr>
                <w:lang w:val="uk-UA"/>
              </w:rPr>
            </w:pPr>
          </w:p>
          <w:p w:rsidR="0048263C" w:rsidRPr="0048263C" w:rsidRDefault="0048263C" w:rsidP="007635B6">
            <w:pPr>
              <w:pStyle w:val="TableParagraph"/>
              <w:spacing w:before="189"/>
              <w:ind w:left="101"/>
              <w:rPr>
                <w:lang w:val="uk-UA"/>
              </w:rPr>
            </w:pPr>
            <w:r w:rsidRPr="0048263C">
              <w:rPr>
                <w:lang w:val="uk-UA"/>
              </w:rPr>
              <w:t>10,4</w:t>
            </w:r>
          </w:p>
        </w:tc>
        <w:tc>
          <w:tcPr>
            <w:tcW w:w="596" w:type="dxa"/>
          </w:tcPr>
          <w:p w:rsidR="00CF78DE" w:rsidRDefault="00CF78DE" w:rsidP="007635B6">
            <w:pPr>
              <w:pStyle w:val="TableParagraph"/>
              <w:spacing w:before="189"/>
              <w:ind w:left="101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101"/>
              <w:rPr>
                <w:lang w:val="uk-UA"/>
              </w:rPr>
            </w:pPr>
            <w:r w:rsidRPr="0048263C">
              <w:rPr>
                <w:lang w:val="uk-UA"/>
              </w:rPr>
              <w:t>10,4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rPr>
                <w:lang w:val="uk-UA"/>
              </w:rPr>
            </w:pPr>
            <w:r w:rsidRPr="0048263C">
              <w:rPr>
                <w:lang w:val="uk-UA"/>
              </w:rPr>
              <w:t>13,86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ind w:left="99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99"/>
              <w:rPr>
                <w:lang w:val="uk-UA"/>
              </w:rPr>
            </w:pPr>
            <w:r w:rsidRPr="0048263C">
              <w:rPr>
                <w:lang w:val="uk-UA"/>
              </w:rPr>
              <w:t>0,68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ind w:left="35"/>
              <w:jc w:val="center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35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0,68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ind w:left="96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96"/>
              <w:rPr>
                <w:lang w:val="uk-UA"/>
              </w:rPr>
            </w:pPr>
            <w:r w:rsidRPr="0048263C">
              <w:rPr>
                <w:lang w:val="uk-UA"/>
              </w:rPr>
              <w:t>0,9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ind w:left="100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100"/>
              <w:rPr>
                <w:lang w:val="uk-UA"/>
              </w:rPr>
            </w:pPr>
            <w:r w:rsidRPr="0048263C">
              <w:rPr>
                <w:lang w:val="uk-UA"/>
              </w:rPr>
              <w:t>0</w:t>
            </w:r>
          </w:p>
        </w:tc>
        <w:tc>
          <w:tcPr>
            <w:tcW w:w="598" w:type="dxa"/>
          </w:tcPr>
          <w:p w:rsidR="00CF78DE" w:rsidRDefault="00CF78DE" w:rsidP="007635B6">
            <w:pPr>
              <w:pStyle w:val="TableParagraph"/>
              <w:tabs>
                <w:tab w:val="center" w:pos="309"/>
              </w:tabs>
              <w:spacing w:before="189"/>
              <w:ind w:left="31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tabs>
                <w:tab w:val="center" w:pos="309"/>
              </w:tabs>
              <w:spacing w:before="189"/>
              <w:ind w:left="31"/>
              <w:rPr>
                <w:lang w:val="uk-UA"/>
              </w:rPr>
            </w:pPr>
            <w:r w:rsidRPr="0048263C">
              <w:rPr>
                <w:lang w:val="uk-UA"/>
              </w:rPr>
              <w:t>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rPr>
                <w:lang w:val="uk-UA"/>
              </w:rPr>
            </w:pPr>
            <w:r w:rsidRPr="0048263C">
              <w:rPr>
                <w:lang w:val="uk-UA"/>
              </w:rPr>
              <w:t>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ind w:left="77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77"/>
              <w:rPr>
                <w:lang w:val="uk-UA"/>
              </w:rPr>
            </w:pPr>
            <w:r w:rsidRPr="0048263C">
              <w:rPr>
                <w:lang w:val="uk-UA"/>
              </w:rPr>
              <w:t>47,7</w:t>
            </w:r>
          </w:p>
        </w:tc>
        <w:tc>
          <w:tcPr>
            <w:tcW w:w="677" w:type="dxa"/>
          </w:tcPr>
          <w:p w:rsidR="00CF78DE" w:rsidRDefault="00CF78DE" w:rsidP="007635B6">
            <w:pPr>
              <w:pStyle w:val="TableParagraph"/>
              <w:spacing w:before="189"/>
              <w:ind w:left="79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left="79"/>
              <w:rPr>
                <w:lang w:val="uk-UA"/>
              </w:rPr>
            </w:pPr>
            <w:r w:rsidRPr="0048263C">
              <w:rPr>
                <w:lang w:val="uk-UA"/>
              </w:rPr>
              <w:t>47,7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CF78DE" w:rsidRDefault="00CF78DE" w:rsidP="007635B6">
            <w:pPr>
              <w:pStyle w:val="TableParagraph"/>
              <w:spacing w:before="189"/>
              <w:ind w:right="95"/>
              <w:jc w:val="right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spacing w:before="189"/>
              <w:ind w:right="95"/>
              <w:jc w:val="right"/>
              <w:rPr>
                <w:lang w:val="uk-UA"/>
              </w:rPr>
            </w:pPr>
            <w:r w:rsidRPr="0048263C">
              <w:rPr>
                <w:lang w:val="uk-UA"/>
              </w:rPr>
              <w:t>63,6</w:t>
            </w:r>
          </w:p>
        </w:tc>
        <w:tc>
          <w:tcPr>
            <w:tcW w:w="130" w:type="dxa"/>
            <w:tcBorders>
              <w:left w:val="single" w:sz="12" w:space="0" w:color="000000"/>
              <w:right w:val="nil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2672" w:type="dxa"/>
            <w:tcBorders>
              <w:left w:val="nil"/>
            </w:tcBorders>
            <w:shd w:val="clear" w:color="auto" w:fill="F8F8F9"/>
          </w:tcPr>
          <w:p w:rsidR="00692FC5" w:rsidRDefault="00692FC5" w:rsidP="00E744F3">
            <w:pPr>
              <w:pStyle w:val="TableParagraph"/>
              <w:spacing w:line="202" w:lineRule="exact"/>
              <w:ind w:left="72" w:right="135"/>
              <w:jc w:val="both"/>
              <w:rPr>
                <w:sz w:val="18"/>
              </w:rPr>
            </w:pPr>
            <w:r>
              <w:rPr>
                <w:sz w:val="18"/>
              </w:rPr>
              <w:t>Вищого</w:t>
            </w:r>
          </w:p>
          <w:p w:rsidR="00692FC5" w:rsidRDefault="00692FC5" w:rsidP="00E744F3">
            <w:pPr>
              <w:pStyle w:val="TableParagraph"/>
              <w:ind w:left="72" w:right="137"/>
              <w:jc w:val="both"/>
              <w:rPr>
                <w:sz w:val="18"/>
              </w:rPr>
            </w:pPr>
            <w:r>
              <w:rPr>
                <w:sz w:val="18"/>
              </w:rPr>
              <w:t>ґатунку, охолоджене. Філе грудинки курячої без шкіри і поверхневої плівки,</w:t>
            </w:r>
          </w:p>
          <w:p w:rsidR="00692FC5" w:rsidRDefault="00692FC5" w:rsidP="00E744F3">
            <w:pPr>
              <w:pStyle w:val="TableParagraph"/>
              <w:ind w:left="72" w:right="139"/>
              <w:jc w:val="both"/>
              <w:rPr>
                <w:sz w:val="18"/>
              </w:rPr>
            </w:pPr>
            <w:r>
              <w:rPr>
                <w:sz w:val="18"/>
              </w:rPr>
              <w:t>неушкоджене, чисте, без будь- яких видимих чужорідних матеріалів, бруду та крові. Форма філе овальна. Колір від блідо-рожевого до рожевого, запах властивий свіжому м'ясу,</w:t>
            </w:r>
          </w:p>
          <w:p w:rsidR="00692FC5" w:rsidRDefault="00692FC5" w:rsidP="00E744F3">
            <w:pPr>
              <w:pStyle w:val="TableParagraph"/>
              <w:spacing w:before="1" w:line="208" w:lineRule="exact"/>
              <w:ind w:left="57" w:right="121"/>
              <w:jc w:val="both"/>
              <w:rPr>
                <w:sz w:val="18"/>
              </w:rPr>
            </w:pPr>
            <w:r>
              <w:rPr>
                <w:sz w:val="18"/>
              </w:rPr>
              <w:t>без стороннього запаху. М'язова тканина щільна, пружна.</w:t>
            </w:r>
          </w:p>
        </w:tc>
        <w:bookmarkStart w:id="0" w:name="_GoBack"/>
        <w:bookmarkEnd w:id="0"/>
      </w:tr>
      <w:tr w:rsidR="00692FC5" w:rsidTr="007635B6">
        <w:trPr>
          <w:trHeight w:val="892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7"/>
              <w:rPr>
                <w:b/>
                <w:sz w:val="26"/>
              </w:rPr>
            </w:pPr>
          </w:p>
          <w:p w:rsidR="00692FC5" w:rsidRDefault="00692FC5" w:rsidP="007635B6">
            <w:pPr>
              <w:pStyle w:val="TableParagraph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ЗП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692FC5" w:rsidRDefault="00692FC5" w:rsidP="007635B6">
            <w:pPr>
              <w:pStyle w:val="TableParagraph"/>
              <w:ind w:left="213"/>
              <w:rPr>
                <w:sz w:val="24"/>
              </w:rPr>
            </w:pPr>
            <w:r>
              <w:rPr>
                <w:sz w:val="24"/>
              </w:rPr>
              <w:t>Крупа рисова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00" w:type="dxa"/>
          </w:tcPr>
          <w:p w:rsidR="00692FC5" w:rsidRPr="0048263C" w:rsidRDefault="0048263C" w:rsidP="007635B6">
            <w:pPr>
              <w:pStyle w:val="TableParagraph"/>
              <w:ind w:left="38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48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01" w:type="dxa"/>
          </w:tcPr>
          <w:p w:rsidR="00692FC5" w:rsidRPr="0048263C" w:rsidRDefault="0048263C" w:rsidP="007635B6">
            <w:pPr>
              <w:pStyle w:val="TableParagraph"/>
              <w:ind w:left="37"/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48263C" w:rsidRDefault="0048263C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ind w:left="101"/>
              <w:rPr>
                <w:lang w:val="uk-UA"/>
              </w:rPr>
            </w:pPr>
            <w:r w:rsidRPr="0048263C">
              <w:rPr>
                <w:lang w:val="uk-UA"/>
              </w:rPr>
              <w:t>0,48</w:t>
            </w:r>
          </w:p>
        </w:tc>
        <w:tc>
          <w:tcPr>
            <w:tcW w:w="596" w:type="dxa"/>
          </w:tcPr>
          <w:p w:rsidR="00692FC5" w:rsidRPr="0048263C" w:rsidRDefault="00692FC5" w:rsidP="007635B6">
            <w:pPr>
              <w:pStyle w:val="TableParagraph"/>
              <w:ind w:left="101"/>
              <w:rPr>
                <w:lang w:val="uk-UA"/>
              </w:rPr>
            </w:pPr>
            <w:r w:rsidRPr="0048263C">
              <w:rPr>
                <w:lang w:val="uk-UA"/>
              </w:rPr>
              <w:t>0,48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ind w:left="102"/>
              <w:rPr>
                <w:lang w:val="uk-UA"/>
              </w:rPr>
            </w:pPr>
            <w:r w:rsidRPr="0048263C">
              <w:rPr>
                <w:lang w:val="uk-UA"/>
              </w:rPr>
              <w:t>0,67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0,069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48263C" w:rsidRDefault="00692FC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0,069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rPr>
                <w:lang w:val="uk-UA"/>
              </w:rPr>
            </w:pPr>
            <w:r w:rsidRPr="0048263C">
              <w:rPr>
                <w:lang w:val="uk-UA"/>
              </w:rPr>
              <w:t>0,096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ind w:left="100"/>
              <w:rPr>
                <w:lang w:val="uk-UA"/>
              </w:rPr>
            </w:pPr>
            <w:r w:rsidRPr="0048263C">
              <w:rPr>
                <w:lang w:val="uk-UA"/>
              </w:rPr>
              <w:t>4,95</w:t>
            </w:r>
          </w:p>
        </w:tc>
        <w:tc>
          <w:tcPr>
            <w:tcW w:w="598" w:type="dxa"/>
          </w:tcPr>
          <w:p w:rsidR="00692FC5" w:rsidRPr="0048263C" w:rsidRDefault="00692FC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4,95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ind w:left="97"/>
              <w:rPr>
                <w:lang w:val="uk-UA"/>
              </w:rPr>
            </w:pPr>
            <w:r w:rsidRPr="0048263C">
              <w:rPr>
                <w:lang w:val="uk-UA"/>
              </w:rPr>
              <w:t>6,91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ind w:left="77"/>
              <w:rPr>
                <w:lang w:val="uk-UA"/>
              </w:rPr>
            </w:pPr>
            <w:r w:rsidRPr="0048263C">
              <w:rPr>
                <w:lang w:val="uk-UA"/>
              </w:rPr>
              <w:t>22,77</w:t>
            </w:r>
          </w:p>
        </w:tc>
        <w:tc>
          <w:tcPr>
            <w:tcW w:w="677" w:type="dxa"/>
          </w:tcPr>
          <w:p w:rsidR="00692FC5" w:rsidRPr="0048263C" w:rsidRDefault="00692FC5" w:rsidP="007635B6">
            <w:pPr>
              <w:pStyle w:val="TableParagraph"/>
              <w:ind w:left="79"/>
              <w:rPr>
                <w:lang w:val="uk-UA"/>
              </w:rPr>
            </w:pPr>
            <w:r w:rsidRPr="0048263C">
              <w:rPr>
                <w:lang w:val="uk-UA"/>
              </w:rPr>
              <w:t>22,77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ind w:right="95"/>
              <w:jc w:val="right"/>
              <w:rPr>
                <w:lang w:val="uk-UA"/>
              </w:rPr>
            </w:pPr>
            <w:r w:rsidRPr="0048263C">
              <w:rPr>
                <w:lang w:val="uk-UA"/>
              </w:rPr>
              <w:t>31,47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79" w:right="130" w:firstLine="3"/>
              <w:rPr>
                <w:sz w:val="18"/>
              </w:rPr>
            </w:pPr>
            <w:r>
              <w:rPr>
                <w:sz w:val="18"/>
              </w:rPr>
              <w:t>Білого кольору, смак і запах властивий нормальній рисовій крупі, без сторонніх присмаків і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30" w:right="83"/>
              <w:jc w:val="center"/>
              <w:rPr>
                <w:sz w:val="18"/>
              </w:rPr>
            </w:pPr>
            <w:r>
              <w:rPr>
                <w:sz w:val="18"/>
              </w:rPr>
              <w:t>запахів.</w:t>
            </w:r>
          </w:p>
        </w:tc>
      </w:tr>
      <w:tr w:rsidR="00692FC5" w:rsidTr="007635B6">
        <w:trPr>
          <w:trHeight w:val="671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81"/>
              <w:ind w:right="233"/>
              <w:jc w:val="right"/>
              <w:rPr>
                <w:sz w:val="24"/>
              </w:rPr>
            </w:pPr>
            <w:r>
              <w:rPr>
                <w:sz w:val="24"/>
              </w:rPr>
              <w:t>Вода для рису: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rPr>
                <w:lang w:val="uk-UA"/>
              </w:rPr>
            </w:pPr>
            <w:r w:rsidRPr="0048263C">
              <w:rPr>
                <w:lang w:val="uk-UA"/>
              </w:rPr>
              <w:t>14,47</w:t>
            </w:r>
          </w:p>
        </w:tc>
        <w:tc>
          <w:tcPr>
            <w:tcW w:w="600" w:type="dxa"/>
          </w:tcPr>
          <w:p w:rsidR="00692FC5" w:rsidRPr="0048263C" w:rsidRDefault="00692FC5" w:rsidP="007635B6">
            <w:pPr>
              <w:pStyle w:val="TableParagraph"/>
              <w:spacing w:before="181"/>
              <w:rPr>
                <w:lang w:val="uk-UA"/>
              </w:rPr>
            </w:pPr>
            <w:r w:rsidRPr="0048263C">
              <w:rPr>
                <w:lang w:val="uk-UA"/>
              </w:rPr>
              <w:t>14,47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rPr>
                <w:lang w:val="uk-UA"/>
              </w:rPr>
            </w:pPr>
            <w:r w:rsidRPr="0048263C">
              <w:rPr>
                <w:lang w:val="uk-UA"/>
              </w:rPr>
              <w:t>20,63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rPr>
                <w:lang w:val="uk-UA"/>
              </w:rPr>
            </w:pPr>
            <w:r w:rsidRPr="0048263C">
              <w:rPr>
                <w:lang w:val="uk-UA"/>
              </w:rPr>
              <w:t>14,47</w:t>
            </w:r>
          </w:p>
        </w:tc>
        <w:tc>
          <w:tcPr>
            <w:tcW w:w="601" w:type="dxa"/>
          </w:tcPr>
          <w:p w:rsidR="00692FC5" w:rsidRPr="0048263C" w:rsidRDefault="00692FC5" w:rsidP="007635B6">
            <w:pPr>
              <w:pStyle w:val="TableParagraph"/>
              <w:spacing w:before="181"/>
              <w:rPr>
                <w:lang w:val="uk-UA"/>
              </w:rPr>
            </w:pPr>
            <w:r w:rsidRPr="0048263C">
              <w:rPr>
                <w:lang w:val="uk-UA"/>
              </w:rPr>
              <w:t>14,47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rPr>
                <w:lang w:val="uk-UA"/>
              </w:rPr>
            </w:pPr>
            <w:r w:rsidRPr="0048263C">
              <w:rPr>
                <w:lang w:val="uk-UA"/>
              </w:rPr>
              <w:t>20,63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214"/>
            </w:pPr>
            <w:r w:rsidRPr="0048263C">
              <w:t>—</w:t>
            </w:r>
          </w:p>
        </w:tc>
        <w:tc>
          <w:tcPr>
            <w:tcW w:w="596" w:type="dxa"/>
          </w:tcPr>
          <w:p w:rsidR="00692FC5" w:rsidRPr="0048263C" w:rsidRDefault="00692FC5" w:rsidP="007635B6">
            <w:pPr>
              <w:pStyle w:val="TableParagraph"/>
              <w:spacing w:before="181"/>
              <w:ind w:left="125"/>
            </w:pPr>
            <w:r w:rsidRPr="0048263C"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126"/>
            </w:pPr>
            <w:r w:rsidRPr="0048263C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123"/>
            </w:pPr>
            <w:r w:rsidRPr="0048263C">
              <w:t>—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right="94"/>
              <w:jc w:val="center"/>
            </w:pPr>
            <w:r w:rsidRPr="0048263C">
              <w:t>—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120"/>
            </w:pPr>
            <w:r w:rsidRPr="0048263C"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124"/>
            </w:pPr>
            <w:r w:rsidRPr="0048263C">
              <w:t>—</w:t>
            </w:r>
          </w:p>
        </w:tc>
        <w:tc>
          <w:tcPr>
            <w:tcW w:w="598" w:type="dxa"/>
          </w:tcPr>
          <w:p w:rsidR="00692FC5" w:rsidRPr="0048263C" w:rsidRDefault="00692FC5" w:rsidP="007635B6">
            <w:pPr>
              <w:pStyle w:val="TableParagraph"/>
              <w:spacing w:before="181"/>
              <w:ind w:right="98"/>
              <w:jc w:val="center"/>
            </w:pPr>
            <w:r w:rsidRPr="0048263C"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123"/>
            </w:pPr>
            <w:r w:rsidRPr="0048263C"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161"/>
            </w:pPr>
            <w:r w:rsidRPr="0048263C">
              <w:t>—</w:t>
            </w:r>
          </w:p>
        </w:tc>
        <w:tc>
          <w:tcPr>
            <w:tcW w:w="677" w:type="dxa"/>
          </w:tcPr>
          <w:p w:rsidR="00692FC5" w:rsidRPr="0048263C" w:rsidRDefault="00692FC5" w:rsidP="007635B6">
            <w:pPr>
              <w:pStyle w:val="TableParagraph"/>
              <w:spacing w:before="181"/>
              <w:ind w:left="163"/>
            </w:pPr>
            <w:r w:rsidRPr="0048263C"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48263C" w:rsidRDefault="00692FC5" w:rsidP="007635B6">
            <w:pPr>
              <w:pStyle w:val="TableParagraph"/>
              <w:spacing w:before="181"/>
              <w:ind w:left="223"/>
            </w:pPr>
            <w:r w:rsidRPr="0048263C">
              <w:t>—</w:t>
            </w:r>
          </w:p>
        </w:tc>
        <w:tc>
          <w:tcPr>
            <w:tcW w:w="2802" w:type="dxa"/>
            <w:gridSpan w:val="2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65" w:right="257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692FC5" w:rsidRDefault="00692FC5" w:rsidP="007635B6">
            <w:pPr>
              <w:pStyle w:val="TableParagraph"/>
              <w:spacing w:line="206" w:lineRule="exact"/>
              <w:ind w:right="89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</w:tbl>
    <w:p w:rsidR="00692FC5" w:rsidRDefault="00692FC5" w:rsidP="00692FC5">
      <w:pPr>
        <w:spacing w:line="206" w:lineRule="exact"/>
        <w:jc w:val="center"/>
        <w:rPr>
          <w:sz w:val="18"/>
        </w:rPr>
        <w:sectPr w:rsidR="00692FC5">
          <w:pgSz w:w="16840" w:h="11910" w:orient="landscape"/>
          <w:pgMar w:top="1080" w:right="0" w:bottom="280" w:left="160" w:header="720" w:footer="720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930"/>
        <w:gridCol w:w="600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8"/>
        <w:gridCol w:w="675"/>
        <w:gridCol w:w="677"/>
        <w:gridCol w:w="795"/>
        <w:gridCol w:w="2801"/>
      </w:tblGrid>
      <w:tr w:rsidR="00692FC5" w:rsidTr="007635B6">
        <w:trPr>
          <w:trHeight w:val="1053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9" w:right="92"/>
              <w:jc w:val="center"/>
              <w:rPr>
                <w:sz w:val="24"/>
              </w:rPr>
            </w:pPr>
            <w:r>
              <w:rPr>
                <w:sz w:val="24"/>
              </w:rPr>
              <w:t>Маса вареного розсипчастого рису: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692FC5" w:rsidRPr="00283FE6" w:rsidRDefault="00692FC5" w:rsidP="007635B6">
            <w:pPr>
              <w:pStyle w:val="TableParagraph"/>
              <w:rPr>
                <w:sz w:val="24"/>
                <w:lang w:val="uk-UA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uk-UA"/>
              </w:rPr>
              <w:t>9,29</w:t>
            </w:r>
          </w:p>
        </w:tc>
        <w:tc>
          <w:tcPr>
            <w:tcW w:w="601" w:type="dxa"/>
          </w:tcPr>
          <w:p w:rsidR="00692FC5" w:rsidRDefault="00692FC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692FC5" w:rsidRPr="00283FE6" w:rsidRDefault="00692FC5" w:rsidP="007635B6">
            <w:pPr>
              <w:pStyle w:val="TableParagraph"/>
              <w:ind w:right="27"/>
              <w:rPr>
                <w:sz w:val="24"/>
                <w:lang w:val="uk-UA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uk-UA"/>
              </w:rPr>
              <w:t>9,29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692FC5" w:rsidRPr="00283FE6" w:rsidRDefault="00692FC5" w:rsidP="007635B6">
            <w:pPr>
              <w:pStyle w:val="TableParagraph"/>
              <w:rPr>
                <w:sz w:val="24"/>
                <w:lang w:val="uk-UA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lang w:val="uk-UA"/>
              </w:rPr>
              <w:t>7,50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77" w:type="dxa"/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</w:tr>
      <w:tr w:rsidR="00692FC5" w:rsidTr="007635B6">
        <w:trPr>
          <w:trHeight w:val="1341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b/>
                <w:sz w:val="26"/>
              </w:rPr>
            </w:pPr>
          </w:p>
          <w:p w:rsidR="00692FC5" w:rsidRDefault="00692FC5" w:rsidP="007635B6">
            <w:pPr>
              <w:pStyle w:val="TableParagraph"/>
              <w:spacing w:before="218"/>
              <w:ind w:left="5" w:right="92"/>
              <w:jc w:val="center"/>
              <w:rPr>
                <w:sz w:val="24"/>
              </w:rPr>
            </w:pPr>
            <w:r>
              <w:rPr>
                <w:sz w:val="24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5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600" w:type="dxa"/>
          </w:tcPr>
          <w:p w:rsidR="00692FC5" w:rsidRPr="00F73062" w:rsidRDefault="0048263C" w:rsidP="007635B6">
            <w:pPr>
              <w:pStyle w:val="TableParagraph"/>
              <w:spacing w:before="218"/>
              <w:ind w:left="64" w:right="2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4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5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601" w:type="dxa"/>
          </w:tcPr>
          <w:p w:rsidR="00692FC5" w:rsidRPr="00F73062" w:rsidRDefault="0048263C" w:rsidP="007635B6">
            <w:pPr>
              <w:pStyle w:val="TableParagraph"/>
              <w:spacing w:before="218"/>
              <w:ind w:left="64" w:right="2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F73062" w:rsidRDefault="00692FC5" w:rsidP="007635B6">
            <w:pPr>
              <w:pStyle w:val="TableParagraph"/>
              <w:spacing w:before="218"/>
              <w:ind w:left="4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0,10</w:t>
            </w:r>
          </w:p>
        </w:tc>
        <w:tc>
          <w:tcPr>
            <w:tcW w:w="596" w:type="dxa"/>
          </w:tcPr>
          <w:p w:rsidR="00692FC5" w:rsidRPr="00F73062" w:rsidRDefault="00692FC5" w:rsidP="007635B6">
            <w:pPr>
              <w:pStyle w:val="TableParagraph"/>
              <w:spacing w:before="218"/>
              <w:ind w:left="10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-7" w:right="54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F73062" w:rsidRDefault="00692FC5" w:rsidP="007635B6">
            <w:pPr>
              <w:pStyle w:val="TableParagraph"/>
              <w:spacing w:before="218"/>
              <w:ind w:left="9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F73062" w:rsidRDefault="00692FC5" w:rsidP="007635B6">
            <w:pPr>
              <w:pStyle w:val="TableParagraph"/>
              <w:spacing w:before="218"/>
              <w:ind w:left="3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F73062" w:rsidRDefault="00692FC5" w:rsidP="007635B6">
            <w:pPr>
              <w:pStyle w:val="TableParagraph"/>
              <w:spacing w:before="218"/>
              <w:ind w:left="9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10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0,38</w:t>
            </w:r>
          </w:p>
        </w:tc>
        <w:tc>
          <w:tcPr>
            <w:tcW w:w="598" w:type="dxa"/>
          </w:tcPr>
          <w:p w:rsidR="00692FC5" w:rsidRPr="00F73062" w:rsidRDefault="0048263C" w:rsidP="007635B6">
            <w:pPr>
              <w:pStyle w:val="TableParagraph"/>
              <w:spacing w:before="218"/>
              <w:ind w:lef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9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0,38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44" w:right="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2,04</w:t>
            </w:r>
          </w:p>
        </w:tc>
        <w:tc>
          <w:tcPr>
            <w:tcW w:w="677" w:type="dxa"/>
          </w:tcPr>
          <w:p w:rsidR="00692FC5" w:rsidRPr="00F73062" w:rsidRDefault="0048263C" w:rsidP="007635B6">
            <w:pPr>
              <w:pStyle w:val="TableParagraph"/>
              <w:spacing w:before="218"/>
              <w:ind w:left="1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spacing w:before="218"/>
              <w:ind w:left="56" w:right="1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2,04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65" w:right="116" w:firstLine="3"/>
              <w:jc w:val="center"/>
              <w:rPr>
                <w:sz w:val="18"/>
              </w:rPr>
            </w:pPr>
            <w:r>
              <w:rPr>
                <w:sz w:val="18"/>
              </w:rPr>
              <w:t>Однорідна тонкоподрібнена маса; смак, властивий увареній томатній масі, без гіркоти; колір</w:t>
            </w:r>
          </w:p>
          <w:p w:rsidR="00692FC5" w:rsidRDefault="00692FC5" w:rsidP="007635B6">
            <w:pPr>
              <w:pStyle w:val="TableParagraph"/>
              <w:spacing w:line="259" w:lineRule="auto"/>
              <w:ind w:left="476" w:right="425" w:firstLine="2"/>
              <w:jc w:val="center"/>
              <w:rPr>
                <w:sz w:val="18"/>
              </w:rPr>
            </w:pPr>
            <w:r>
              <w:rPr>
                <w:sz w:val="18"/>
              </w:rPr>
              <w:t>— червоний, оранжево- червоний або малиново-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44" w:right="93"/>
              <w:jc w:val="center"/>
              <w:rPr>
                <w:sz w:val="18"/>
              </w:rPr>
            </w:pPr>
            <w:r>
              <w:rPr>
                <w:sz w:val="18"/>
              </w:rPr>
              <w:t>червоний.</w:t>
            </w:r>
          </w:p>
        </w:tc>
      </w:tr>
      <w:tr w:rsidR="00692FC5" w:rsidTr="007635B6">
        <w:trPr>
          <w:trHeight w:val="893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692FC5" w:rsidRDefault="00692FC5" w:rsidP="007635B6">
            <w:pPr>
              <w:pStyle w:val="TableParagraph"/>
              <w:ind w:left="5" w:right="92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5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9,5</w:t>
            </w:r>
          </w:p>
        </w:tc>
        <w:tc>
          <w:tcPr>
            <w:tcW w:w="600" w:type="dxa"/>
          </w:tcPr>
          <w:p w:rsidR="00692FC5" w:rsidRPr="00F73062" w:rsidRDefault="0048263C" w:rsidP="007635B6">
            <w:pPr>
              <w:pStyle w:val="TableParagraph"/>
              <w:ind w:left="64" w:right="2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9,5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4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14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5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  <w:tc>
          <w:tcPr>
            <w:tcW w:w="601" w:type="dxa"/>
          </w:tcPr>
          <w:p w:rsidR="00692FC5" w:rsidRPr="00F73062" w:rsidRDefault="0048263C" w:rsidP="007635B6">
            <w:pPr>
              <w:pStyle w:val="TableParagraph"/>
              <w:ind w:left="64" w:right="2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4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0,11</w:t>
            </w:r>
          </w:p>
        </w:tc>
        <w:tc>
          <w:tcPr>
            <w:tcW w:w="596" w:type="dxa"/>
          </w:tcPr>
          <w:p w:rsidR="00692FC5" w:rsidRPr="00F73062" w:rsidRDefault="0048263C" w:rsidP="007635B6">
            <w:pPr>
              <w:pStyle w:val="TableParagraph"/>
              <w:ind w:left="10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-7" w:right="54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0,17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9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F73062" w:rsidRDefault="0048263C" w:rsidP="007635B6">
            <w:pPr>
              <w:pStyle w:val="TableParagraph"/>
              <w:ind w:left="3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9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10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0,78</w:t>
            </w:r>
          </w:p>
        </w:tc>
        <w:tc>
          <w:tcPr>
            <w:tcW w:w="598" w:type="dxa"/>
          </w:tcPr>
          <w:p w:rsidR="00692FC5" w:rsidRPr="00F73062" w:rsidRDefault="0048263C" w:rsidP="007635B6">
            <w:pPr>
              <w:pStyle w:val="TableParagraph"/>
              <w:ind w:lef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0,78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9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1,18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44" w:right="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3,28</w:t>
            </w:r>
          </w:p>
        </w:tc>
        <w:tc>
          <w:tcPr>
            <w:tcW w:w="677" w:type="dxa"/>
          </w:tcPr>
          <w:p w:rsidR="00692FC5" w:rsidRPr="00F73062" w:rsidRDefault="0048263C" w:rsidP="007635B6">
            <w:pPr>
              <w:pStyle w:val="TableParagraph"/>
              <w:ind w:left="1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3,28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F73062" w:rsidRDefault="0048263C" w:rsidP="007635B6">
            <w:pPr>
              <w:pStyle w:val="TableParagraph"/>
              <w:ind w:left="56" w:right="1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4,92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285" w:right="234" w:firstLine="96"/>
              <w:jc w:val="both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 підсушенимиверхніми</w:t>
            </w:r>
          </w:p>
          <w:p w:rsidR="00692FC5" w:rsidRDefault="00692FC5" w:rsidP="007635B6">
            <w:pPr>
              <w:pStyle w:val="TableParagraph"/>
              <w:spacing w:line="207" w:lineRule="exact"/>
              <w:ind w:left="141" w:right="93"/>
              <w:jc w:val="center"/>
              <w:rPr>
                <w:sz w:val="18"/>
              </w:rPr>
            </w:pPr>
            <w:r>
              <w:rPr>
                <w:sz w:val="18"/>
              </w:rPr>
              <w:t>лусками.</w:t>
            </w:r>
          </w:p>
        </w:tc>
      </w:tr>
      <w:tr w:rsidR="00692FC5" w:rsidTr="007635B6">
        <w:trPr>
          <w:trHeight w:val="1117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31"/>
              <w:ind w:left="594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692FC5" w:rsidRDefault="00692FC5" w:rsidP="007635B6">
            <w:pPr>
              <w:pStyle w:val="TableParagraph"/>
              <w:spacing w:before="23" w:line="256" w:lineRule="auto"/>
              <w:ind w:left="52" w:right="-44"/>
              <w:jc w:val="center"/>
            </w:pPr>
            <w:r>
              <w:t>з 01.09 до31.12-01.01до31.08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48263C" w:rsidRDefault="0048263C" w:rsidP="0048263C">
            <w:pPr>
              <w:pStyle w:val="TableParagraph"/>
              <w:spacing w:before="21"/>
              <w:rPr>
                <w:lang w:val="uk-UA"/>
              </w:rPr>
            </w:pPr>
          </w:p>
          <w:p w:rsidR="00EC1B85" w:rsidRDefault="00EC1B85" w:rsidP="0048263C">
            <w:pPr>
              <w:pStyle w:val="TableParagraph"/>
              <w:spacing w:before="21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  <w:p w:rsidR="00EC1B85" w:rsidRPr="0048263C" w:rsidRDefault="00EC1B85" w:rsidP="0048263C">
            <w:pPr>
              <w:pStyle w:val="TableParagraph"/>
              <w:spacing w:before="21"/>
              <w:rPr>
                <w:lang w:val="uk-UA"/>
              </w:rPr>
            </w:pPr>
            <w:r>
              <w:rPr>
                <w:lang w:val="uk-UA"/>
              </w:rPr>
              <w:t>10,64</w:t>
            </w:r>
          </w:p>
        </w:tc>
        <w:tc>
          <w:tcPr>
            <w:tcW w:w="600" w:type="dxa"/>
          </w:tcPr>
          <w:p w:rsidR="00692FC5" w:rsidRDefault="00692FC5" w:rsidP="007635B6">
            <w:pPr>
              <w:pStyle w:val="TableParagraph"/>
              <w:spacing w:before="21"/>
              <w:ind w:left="38"/>
              <w:jc w:val="center"/>
              <w:rPr>
                <w:lang w:val="uk-UA"/>
              </w:rPr>
            </w:pPr>
          </w:p>
          <w:p w:rsidR="00EC1B85" w:rsidRDefault="00EC1B85" w:rsidP="007635B6">
            <w:pPr>
              <w:pStyle w:val="TableParagraph"/>
              <w:spacing w:before="21"/>
              <w:ind w:left="38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  <w:p w:rsidR="00EC1B85" w:rsidRPr="0048263C" w:rsidRDefault="00EC1B85" w:rsidP="007635B6">
            <w:pPr>
              <w:pStyle w:val="TableParagraph"/>
              <w:spacing w:before="21"/>
              <w:ind w:left="38"/>
              <w:jc w:val="center"/>
              <w:rPr>
                <w:lang w:val="uk-UA"/>
              </w:rPr>
            </w:pPr>
            <w:r>
              <w:rPr>
                <w:lang w:val="uk-UA"/>
              </w:rPr>
              <w:t>10,64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1"/>
              <w:ind w:left="51"/>
              <w:jc w:val="center"/>
              <w:rPr>
                <w:lang w:val="uk-UA"/>
              </w:rPr>
            </w:pPr>
          </w:p>
          <w:p w:rsidR="00EC1B85" w:rsidRDefault="00EC1B85" w:rsidP="007635B6">
            <w:pPr>
              <w:pStyle w:val="TableParagraph"/>
              <w:spacing w:before="21"/>
              <w:ind w:left="51"/>
              <w:jc w:val="center"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  <w:p w:rsidR="00EC1B85" w:rsidRPr="0048263C" w:rsidRDefault="00EC1B85" w:rsidP="007635B6">
            <w:pPr>
              <w:pStyle w:val="TableParagraph"/>
              <w:spacing w:before="21"/>
              <w:ind w:left="51"/>
              <w:jc w:val="center"/>
              <w:rPr>
                <w:lang w:val="uk-UA"/>
              </w:rPr>
            </w:pPr>
            <w:r>
              <w:rPr>
                <w:lang w:val="uk-UA"/>
              </w:rPr>
              <w:t>15,96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48263C" w:rsidRDefault="0048263C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48263C" w:rsidRDefault="0048263C" w:rsidP="007635B6">
            <w:pPr>
              <w:pStyle w:val="TableParagraph"/>
              <w:ind w:left="52"/>
              <w:jc w:val="center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8</w:t>
            </w:r>
          </w:p>
        </w:tc>
        <w:tc>
          <w:tcPr>
            <w:tcW w:w="601" w:type="dxa"/>
          </w:tcPr>
          <w:p w:rsidR="0048263C" w:rsidRDefault="0048263C" w:rsidP="007635B6">
            <w:pPr>
              <w:pStyle w:val="TableParagraph"/>
              <w:ind w:left="37"/>
              <w:jc w:val="center"/>
              <w:rPr>
                <w:lang w:val="uk-UA"/>
              </w:rPr>
            </w:pPr>
          </w:p>
          <w:p w:rsidR="0048263C" w:rsidRDefault="0048263C" w:rsidP="007635B6">
            <w:pPr>
              <w:pStyle w:val="TableParagraph"/>
              <w:ind w:left="37"/>
              <w:jc w:val="center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ind w:left="37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8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48263C" w:rsidRDefault="0048263C" w:rsidP="007635B6">
            <w:pPr>
              <w:pStyle w:val="TableParagraph"/>
              <w:ind w:left="49"/>
              <w:jc w:val="center"/>
              <w:rPr>
                <w:lang w:val="uk-UA"/>
              </w:rPr>
            </w:pPr>
          </w:p>
          <w:p w:rsidR="0048263C" w:rsidRDefault="0048263C" w:rsidP="007635B6">
            <w:pPr>
              <w:pStyle w:val="TableParagraph"/>
              <w:ind w:left="49"/>
              <w:jc w:val="center"/>
              <w:rPr>
                <w:lang w:val="uk-UA"/>
              </w:rPr>
            </w:pPr>
          </w:p>
          <w:p w:rsidR="00692FC5" w:rsidRPr="0048263C" w:rsidRDefault="0048263C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 w:rsidRPr="0048263C">
              <w:rPr>
                <w:lang w:val="uk-UA"/>
              </w:rPr>
              <w:t>12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47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6" w:type="dxa"/>
          </w:tcPr>
          <w:p w:rsidR="00692FC5" w:rsidRPr="0048263C" w:rsidRDefault="00EC1B85" w:rsidP="007635B6">
            <w:pPr>
              <w:pStyle w:val="TableParagraph"/>
              <w:ind w:left="101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99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48263C" w:rsidRDefault="00EC1B8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96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100"/>
              <w:rPr>
                <w:lang w:val="uk-UA"/>
              </w:rPr>
            </w:pPr>
            <w:r>
              <w:rPr>
                <w:lang w:val="uk-UA"/>
              </w:rPr>
              <w:t>0,67</w:t>
            </w:r>
          </w:p>
        </w:tc>
        <w:tc>
          <w:tcPr>
            <w:tcW w:w="598" w:type="dxa"/>
          </w:tcPr>
          <w:p w:rsidR="00692FC5" w:rsidRPr="0048263C" w:rsidRDefault="00EC1B8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>
              <w:rPr>
                <w:lang w:val="uk-UA"/>
              </w:rPr>
              <w:t>0,67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48263C" w:rsidRDefault="00EC1B85" w:rsidP="00EC1B85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1,01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  <w:r>
              <w:rPr>
                <w:lang w:val="uk-UA"/>
              </w:rPr>
              <w:t>2,72</w:t>
            </w:r>
          </w:p>
        </w:tc>
        <w:tc>
          <w:tcPr>
            <w:tcW w:w="677" w:type="dxa"/>
          </w:tcPr>
          <w:p w:rsidR="00692FC5" w:rsidRPr="0048263C" w:rsidRDefault="00EC1B85" w:rsidP="007635B6">
            <w:pPr>
              <w:pStyle w:val="TableParagraph"/>
              <w:ind w:left="139"/>
              <w:rPr>
                <w:lang w:val="uk-UA"/>
              </w:rPr>
            </w:pPr>
            <w:r>
              <w:rPr>
                <w:lang w:val="uk-UA"/>
              </w:rPr>
              <w:t>2,72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48263C" w:rsidRDefault="00EC1B85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>
              <w:rPr>
                <w:lang w:val="uk-UA"/>
              </w:rPr>
              <w:t>4,08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42" w:right="93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41" w:right="93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692FC5" w:rsidRDefault="00692FC5" w:rsidP="007635B6">
            <w:pPr>
              <w:pStyle w:val="TableParagraph"/>
              <w:spacing w:before="13"/>
              <w:ind w:left="139" w:right="93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692FC5" w:rsidTr="007635B6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181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55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0" w:type="dxa"/>
          </w:tcPr>
          <w:p w:rsidR="00692FC5" w:rsidRPr="00EC1B85" w:rsidRDefault="00EC1B85" w:rsidP="007635B6">
            <w:pPr>
              <w:pStyle w:val="TableParagraph"/>
              <w:spacing w:before="181"/>
              <w:ind w:left="64" w:right="23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48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3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55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1" w:type="dxa"/>
          </w:tcPr>
          <w:p w:rsidR="00692FC5" w:rsidRPr="00EC1B85" w:rsidRDefault="00EC1B85" w:rsidP="007635B6">
            <w:pPr>
              <w:pStyle w:val="TableParagraph"/>
              <w:spacing w:before="181"/>
              <w:ind w:left="64" w:right="24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49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spacing w:before="181"/>
              <w:ind w:left="47"/>
              <w:jc w:val="center"/>
            </w:pPr>
            <w:r w:rsidRPr="00EC1B85">
              <w:t>0,00</w:t>
            </w:r>
          </w:p>
        </w:tc>
        <w:tc>
          <w:tcPr>
            <w:tcW w:w="596" w:type="dxa"/>
          </w:tcPr>
          <w:p w:rsidR="00692FC5" w:rsidRPr="00EC1B85" w:rsidRDefault="00692FC5" w:rsidP="007635B6">
            <w:pPr>
              <w:pStyle w:val="TableParagraph"/>
              <w:spacing w:before="181"/>
              <w:ind w:left="101"/>
            </w:pPr>
            <w:r w:rsidRPr="00EC1B85">
              <w:t>0,00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spacing w:before="181"/>
              <w:ind w:left="-7" w:right="54"/>
              <w:jc w:val="right"/>
            </w:pPr>
            <w:r w:rsidRPr="00EC1B85">
              <w:t>0,00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99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35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96"/>
              <w:rPr>
                <w:lang w:val="uk-UA"/>
              </w:rPr>
            </w:pPr>
            <w:r w:rsidRPr="00EC1B85">
              <w:rPr>
                <w:lang w:val="uk-UA"/>
              </w:rPr>
              <w:t>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spacing w:before="181"/>
              <w:ind w:left="100"/>
            </w:pPr>
            <w:r w:rsidRPr="00EC1B85">
              <w:t>0,00</w:t>
            </w:r>
          </w:p>
        </w:tc>
        <w:tc>
          <w:tcPr>
            <w:tcW w:w="598" w:type="dxa"/>
          </w:tcPr>
          <w:p w:rsidR="00692FC5" w:rsidRPr="00EC1B85" w:rsidRDefault="00692FC5" w:rsidP="007635B6">
            <w:pPr>
              <w:pStyle w:val="TableParagraph"/>
              <w:spacing w:before="181"/>
              <w:ind w:left="31"/>
              <w:jc w:val="center"/>
            </w:pPr>
            <w:r w:rsidRPr="00EC1B85">
              <w:t>0,00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spacing w:before="181"/>
              <w:ind w:left="97"/>
            </w:pPr>
            <w:r w:rsidRPr="00EC1B85">
              <w:t>0,00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44" w:right="5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17,98</w:t>
            </w:r>
          </w:p>
        </w:tc>
        <w:tc>
          <w:tcPr>
            <w:tcW w:w="677" w:type="dxa"/>
          </w:tcPr>
          <w:p w:rsidR="00692FC5" w:rsidRPr="00EC1B85" w:rsidRDefault="00EC1B85" w:rsidP="007635B6">
            <w:pPr>
              <w:pStyle w:val="TableParagraph"/>
              <w:spacing w:before="181"/>
              <w:ind w:left="139"/>
              <w:rPr>
                <w:lang w:val="uk-UA"/>
              </w:rPr>
            </w:pPr>
            <w:r w:rsidRPr="00EC1B85">
              <w:rPr>
                <w:lang w:val="uk-UA"/>
              </w:rPr>
              <w:t>17,98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spacing w:before="181"/>
              <w:ind w:left="56" w:right="17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26,97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45" w:right="93"/>
              <w:jc w:val="center"/>
              <w:rPr>
                <w:sz w:val="18"/>
              </w:rPr>
            </w:pPr>
            <w:r>
              <w:rPr>
                <w:sz w:val="18"/>
              </w:rPr>
              <w:t>Золотисто-жовтого кольору, без стороннього запаху, присмаку і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46" w:right="93"/>
              <w:jc w:val="center"/>
              <w:rPr>
                <w:sz w:val="18"/>
              </w:rPr>
            </w:pPr>
            <w:r>
              <w:rPr>
                <w:sz w:val="18"/>
              </w:rPr>
              <w:t>гіркоти.</w:t>
            </w:r>
          </w:p>
        </w:tc>
      </w:tr>
      <w:tr w:rsidR="00692FC5" w:rsidTr="007635B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3"/>
              <w:rPr>
                <w:b/>
                <w:sz w:val="24"/>
              </w:rPr>
            </w:pPr>
          </w:p>
          <w:p w:rsidR="00692FC5" w:rsidRDefault="00692FC5" w:rsidP="007635B6">
            <w:pPr>
              <w:pStyle w:val="TableParagraph"/>
              <w:ind w:left="162" w:right="37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</w:rPr>
            </w:pPr>
          </w:p>
          <w:p w:rsidR="00692FC5" w:rsidRDefault="00692FC5" w:rsidP="007635B6">
            <w:pPr>
              <w:pStyle w:val="TableParagraph"/>
              <w:spacing w:line="259" w:lineRule="auto"/>
              <w:ind w:left="688" w:right="118" w:hanging="634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0" w:type="dxa"/>
          </w:tcPr>
          <w:p w:rsidR="00692FC5" w:rsidRPr="00EC1B85" w:rsidRDefault="00EC1B85" w:rsidP="007635B6">
            <w:pPr>
              <w:pStyle w:val="TableParagraph"/>
              <w:ind w:left="38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51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3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52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1" w:type="dxa"/>
          </w:tcPr>
          <w:p w:rsidR="00692FC5" w:rsidRPr="00EC1B85" w:rsidRDefault="00EC1B85" w:rsidP="007635B6">
            <w:pPr>
              <w:pStyle w:val="TableParagraph"/>
              <w:ind w:left="37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47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rPr>
                <w:lang w:val="uk-UA"/>
              </w:rPr>
            </w:pPr>
            <w:r w:rsidRPr="00EC1B85">
              <w:rPr>
                <w:lang w:val="uk-UA"/>
              </w:rPr>
              <w:t>0,028</w:t>
            </w:r>
          </w:p>
        </w:tc>
        <w:tc>
          <w:tcPr>
            <w:tcW w:w="596" w:type="dxa"/>
          </w:tcPr>
          <w:p w:rsidR="00692FC5" w:rsidRPr="00EC1B85" w:rsidRDefault="00692FC5" w:rsidP="007635B6">
            <w:pPr>
              <w:pStyle w:val="TableParagraph"/>
              <w:rPr>
                <w:lang w:val="uk-UA"/>
              </w:rPr>
            </w:pPr>
            <w:r w:rsidRPr="00EC1B85">
              <w:rPr>
                <w:lang w:val="uk-UA"/>
              </w:rPr>
              <w:t>0,028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ind w:right="54"/>
              <w:rPr>
                <w:lang w:val="uk-UA"/>
              </w:rPr>
            </w:pPr>
            <w:r w:rsidRPr="00EC1B85">
              <w:rPr>
                <w:lang w:val="uk-UA"/>
              </w:rPr>
              <w:t>0,035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ind w:left="99"/>
              <w:rPr>
                <w:lang w:val="uk-UA"/>
              </w:rPr>
            </w:pPr>
            <w:r w:rsidRPr="00EC1B85">
              <w:rPr>
                <w:lang w:val="uk-UA"/>
              </w:rPr>
              <w:t>2,0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EC1B85" w:rsidRDefault="00692FC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2,0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ind w:left="96"/>
              <w:rPr>
                <w:lang w:val="uk-UA"/>
              </w:rPr>
            </w:pPr>
            <w:r w:rsidRPr="00EC1B85">
              <w:rPr>
                <w:lang w:val="uk-UA"/>
              </w:rPr>
              <w:t>2,49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rPr>
                <w:lang w:val="uk-UA"/>
              </w:rPr>
            </w:pPr>
            <w:r w:rsidRPr="00EC1B85">
              <w:rPr>
                <w:lang w:val="uk-UA"/>
              </w:rPr>
              <w:t>0,041</w:t>
            </w:r>
          </w:p>
        </w:tc>
        <w:tc>
          <w:tcPr>
            <w:tcW w:w="598" w:type="dxa"/>
          </w:tcPr>
          <w:p w:rsidR="00692FC5" w:rsidRPr="00EC1B85" w:rsidRDefault="00692FC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0,041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rPr>
                <w:lang w:val="uk-UA"/>
              </w:rPr>
            </w:pPr>
            <w:r w:rsidRPr="00EC1B85">
              <w:rPr>
                <w:lang w:val="uk-UA"/>
              </w:rPr>
              <w:t>0,042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18,24</w:t>
            </w:r>
          </w:p>
        </w:tc>
        <w:tc>
          <w:tcPr>
            <w:tcW w:w="677" w:type="dxa"/>
          </w:tcPr>
          <w:p w:rsidR="00692FC5" w:rsidRPr="00EC1B85" w:rsidRDefault="00692FC5" w:rsidP="007635B6">
            <w:pPr>
              <w:pStyle w:val="TableParagraph"/>
              <w:ind w:left="79"/>
              <w:rPr>
                <w:lang w:val="uk-UA"/>
              </w:rPr>
            </w:pPr>
            <w:r w:rsidRPr="00EC1B85">
              <w:rPr>
                <w:lang w:val="uk-UA"/>
              </w:rPr>
              <w:t>18,24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EC1B85" w:rsidRDefault="00692FC5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 w:rsidRPr="00EC1B85">
              <w:rPr>
                <w:lang w:val="uk-UA"/>
              </w:rPr>
              <w:t>22,75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277" w:right="188" w:hanging="41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692FC5" w:rsidRDefault="00692FC5" w:rsidP="007635B6">
            <w:pPr>
              <w:pStyle w:val="TableParagraph"/>
              <w:ind w:left="692"/>
              <w:rPr>
                <w:sz w:val="18"/>
              </w:rPr>
            </w:pPr>
            <w:r>
              <w:rPr>
                <w:sz w:val="18"/>
              </w:rPr>
              <w:t>щільна, однорідна.</w:t>
            </w:r>
          </w:p>
        </w:tc>
      </w:tr>
      <w:tr w:rsidR="00692FC5" w:rsidTr="007635B6">
        <w:trPr>
          <w:trHeight w:val="1115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3"/>
              <w:rPr>
                <w:b/>
                <w:sz w:val="24"/>
              </w:rPr>
            </w:pPr>
          </w:p>
          <w:p w:rsidR="00692FC5" w:rsidRDefault="00692FC5" w:rsidP="007635B6">
            <w:pPr>
              <w:pStyle w:val="TableParagraph"/>
              <w:ind w:left="162" w:right="37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EC1B85" w:rsidP="007635B6">
            <w:pPr>
              <w:pStyle w:val="TableParagraph"/>
              <w:ind w:left="8" w:right="92"/>
              <w:jc w:val="center"/>
              <w:rPr>
                <w:sz w:val="24"/>
              </w:rPr>
            </w:pPr>
            <w:r>
              <w:rPr>
                <w:sz w:val="24"/>
              </w:rPr>
              <w:t>Сметана 20</w:t>
            </w:r>
            <w:r w:rsidR="00692FC5">
              <w:rPr>
                <w:sz w:val="24"/>
              </w:rPr>
              <w:t>%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00" w:type="dxa"/>
          </w:tcPr>
          <w:p w:rsidR="00692FC5" w:rsidRPr="00EC1B85" w:rsidRDefault="00EC1B85" w:rsidP="007635B6">
            <w:pPr>
              <w:pStyle w:val="TableParagraph"/>
              <w:ind w:left="64" w:right="23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48"/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55"/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01" w:type="dxa"/>
          </w:tcPr>
          <w:p w:rsidR="00692FC5" w:rsidRPr="00EC1B85" w:rsidRDefault="00EC1B85" w:rsidP="007635B6">
            <w:pPr>
              <w:pStyle w:val="TableParagraph"/>
              <w:ind w:left="64" w:right="24"/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47"/>
              <w:jc w:val="center"/>
              <w:rPr>
                <w:lang w:val="uk-UA"/>
              </w:rPr>
            </w:pPr>
            <w:r>
              <w:rPr>
                <w:lang w:val="uk-UA"/>
              </w:rPr>
              <w:t>0,08</w:t>
            </w:r>
          </w:p>
        </w:tc>
        <w:tc>
          <w:tcPr>
            <w:tcW w:w="596" w:type="dxa"/>
          </w:tcPr>
          <w:p w:rsidR="00692FC5" w:rsidRPr="00EC1B85" w:rsidRDefault="00EC1B85" w:rsidP="007635B6">
            <w:pPr>
              <w:pStyle w:val="TableParagraph"/>
              <w:ind w:left="101"/>
              <w:rPr>
                <w:lang w:val="uk-UA"/>
              </w:rPr>
            </w:pPr>
            <w:r>
              <w:rPr>
                <w:lang w:val="uk-UA"/>
              </w:rPr>
              <w:t>0,08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-7" w:right="54"/>
              <w:jc w:val="right"/>
              <w:rPr>
                <w:lang w:val="uk-UA"/>
              </w:rPr>
            </w:pPr>
            <w:r>
              <w:rPr>
                <w:lang w:val="uk-UA"/>
              </w:rPr>
              <w:t>0,17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99"/>
              <w:rPr>
                <w:lang w:val="uk-UA"/>
              </w:rPr>
            </w:pPr>
            <w:r>
              <w:rPr>
                <w:lang w:val="uk-UA"/>
              </w:rPr>
              <w:t>0,60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EC1B85" w:rsidRDefault="00EC1B85" w:rsidP="007635B6">
            <w:pPr>
              <w:pStyle w:val="TableParagraph"/>
              <w:ind w:left="35"/>
              <w:jc w:val="center"/>
              <w:rPr>
                <w:lang w:val="uk-UA"/>
              </w:rPr>
            </w:pPr>
            <w:r>
              <w:rPr>
                <w:lang w:val="uk-UA"/>
              </w:rPr>
              <w:t>0,60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96"/>
              <w:rPr>
                <w:lang w:val="uk-UA"/>
              </w:rPr>
            </w:pPr>
            <w:r>
              <w:rPr>
                <w:lang w:val="uk-UA"/>
              </w:rPr>
              <w:t>1,20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EC1B85" w:rsidRDefault="00EC1B85" w:rsidP="00EC1B85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8" w:type="dxa"/>
          </w:tcPr>
          <w:p w:rsidR="00692FC5" w:rsidRPr="00EC1B85" w:rsidRDefault="00EC1B85" w:rsidP="007635B6">
            <w:pPr>
              <w:pStyle w:val="TableParagraph"/>
              <w:ind w:left="31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97"/>
              <w:rPr>
                <w:lang w:val="uk-UA"/>
              </w:rPr>
            </w:pPr>
            <w:r>
              <w:rPr>
                <w:lang w:val="uk-UA"/>
              </w:rPr>
              <w:t>0,19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44" w:right="5"/>
              <w:jc w:val="center"/>
              <w:rPr>
                <w:lang w:val="uk-UA"/>
              </w:rPr>
            </w:pPr>
            <w:r>
              <w:rPr>
                <w:lang w:val="uk-UA"/>
              </w:rPr>
              <w:t>6,18</w:t>
            </w:r>
          </w:p>
        </w:tc>
        <w:tc>
          <w:tcPr>
            <w:tcW w:w="677" w:type="dxa"/>
          </w:tcPr>
          <w:p w:rsidR="00692FC5" w:rsidRPr="00EC1B85" w:rsidRDefault="00EC1B85" w:rsidP="007635B6">
            <w:pPr>
              <w:pStyle w:val="TableParagraph"/>
              <w:ind w:left="139"/>
              <w:rPr>
                <w:lang w:val="uk-UA"/>
              </w:rPr>
            </w:pPr>
            <w:r>
              <w:rPr>
                <w:lang w:val="uk-UA"/>
              </w:rPr>
              <w:t>6,18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EC1B85" w:rsidRDefault="00EC1B85" w:rsidP="007635B6">
            <w:pPr>
              <w:pStyle w:val="TableParagraph"/>
              <w:ind w:left="56" w:right="17"/>
              <w:jc w:val="center"/>
              <w:rPr>
                <w:lang w:val="uk-UA"/>
              </w:rPr>
            </w:pPr>
            <w:r>
              <w:rPr>
                <w:lang w:val="uk-UA"/>
              </w:rPr>
              <w:t>12,36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44" w:right="93"/>
              <w:jc w:val="center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</w:t>
            </w:r>
          </w:p>
          <w:p w:rsidR="00692FC5" w:rsidRDefault="00692FC5" w:rsidP="007635B6">
            <w:pPr>
              <w:pStyle w:val="TableParagraph"/>
              <w:spacing w:line="259" w:lineRule="auto"/>
              <w:ind w:left="239" w:right="188" w:hanging="1"/>
              <w:jc w:val="center"/>
              <w:rPr>
                <w:sz w:val="18"/>
              </w:rPr>
            </w:pPr>
            <w:r>
              <w:rPr>
                <w:sz w:val="18"/>
              </w:rPr>
              <w:t>однорідна, в міру густа; смак кисломолочний; без сторонніх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38" w:right="93"/>
              <w:jc w:val="center"/>
              <w:rPr>
                <w:sz w:val="18"/>
              </w:rPr>
            </w:pPr>
            <w:r>
              <w:rPr>
                <w:sz w:val="18"/>
              </w:rPr>
              <w:t>присмаків і запахів.</w:t>
            </w:r>
          </w:p>
        </w:tc>
      </w:tr>
      <w:tr w:rsidR="00692FC5" w:rsidTr="007635B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" w:right="82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Pr="00283FE6" w:rsidRDefault="00692FC5" w:rsidP="007635B6">
            <w:pPr>
              <w:pStyle w:val="TableParagraph"/>
              <w:ind w:left="55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>
              <w:rPr>
                <w:sz w:val="24"/>
                <w:lang w:val="uk-UA"/>
              </w:rPr>
              <w:t>34</w:t>
            </w:r>
          </w:p>
        </w:tc>
        <w:tc>
          <w:tcPr>
            <w:tcW w:w="600" w:type="dxa"/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Pr="00283FE6" w:rsidRDefault="00692FC5" w:rsidP="007635B6">
            <w:pPr>
              <w:pStyle w:val="TableParagraph"/>
              <w:ind w:left="64" w:right="23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>
              <w:rPr>
                <w:sz w:val="24"/>
                <w:lang w:val="uk-UA"/>
              </w:rPr>
              <w:t>34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Pr="00283FE6" w:rsidRDefault="00692FC5" w:rsidP="007635B6">
            <w:pPr>
              <w:pStyle w:val="TableParagraph"/>
              <w:ind w:left="51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>
              <w:rPr>
                <w:sz w:val="24"/>
                <w:lang w:val="uk-UA"/>
              </w:rPr>
              <w:t>48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Pr="00283FE6" w:rsidRDefault="00692FC5" w:rsidP="007635B6">
            <w:pPr>
              <w:pStyle w:val="TableParagraph"/>
              <w:ind w:left="55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>
              <w:rPr>
                <w:sz w:val="24"/>
                <w:lang w:val="uk-UA"/>
              </w:rPr>
              <w:t>34</w:t>
            </w:r>
          </w:p>
        </w:tc>
        <w:tc>
          <w:tcPr>
            <w:tcW w:w="601" w:type="dxa"/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Pr="00283FE6" w:rsidRDefault="00692FC5" w:rsidP="007635B6">
            <w:pPr>
              <w:pStyle w:val="TableParagraph"/>
              <w:ind w:left="64" w:right="24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>
              <w:rPr>
                <w:sz w:val="24"/>
                <w:lang w:val="uk-UA"/>
              </w:rPr>
              <w:t>34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Pr="00283FE6" w:rsidRDefault="00692FC5" w:rsidP="007635B6">
            <w:pPr>
              <w:pStyle w:val="TableParagraph"/>
              <w:ind w:left="47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0,</w:t>
            </w:r>
            <w:r>
              <w:rPr>
                <w:sz w:val="24"/>
                <w:lang w:val="uk-UA"/>
              </w:rPr>
              <w:t>48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right="9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right="9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7" w:type="dxa"/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692FC5" w:rsidRDefault="00692FC5" w:rsidP="007635B6">
            <w:pPr>
              <w:pStyle w:val="TableParagraph"/>
              <w:ind w:right="8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59" w:lineRule="auto"/>
              <w:ind w:left="148" w:right="96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 йоду; розчинність у рідині</w:t>
            </w:r>
          </w:p>
          <w:p w:rsidR="00692FC5" w:rsidRDefault="00692FC5" w:rsidP="007635B6">
            <w:pPr>
              <w:pStyle w:val="TableParagraph"/>
              <w:spacing w:line="206" w:lineRule="exact"/>
              <w:ind w:left="144" w:right="93"/>
              <w:jc w:val="center"/>
              <w:rPr>
                <w:sz w:val="18"/>
              </w:rPr>
            </w:pPr>
            <w:r>
              <w:rPr>
                <w:sz w:val="18"/>
              </w:rPr>
              <w:t>повна.</w:t>
            </w:r>
          </w:p>
        </w:tc>
      </w:tr>
      <w:tr w:rsidR="00692FC5" w:rsidTr="007635B6">
        <w:trPr>
          <w:trHeight w:val="297"/>
        </w:trPr>
        <w:tc>
          <w:tcPr>
            <w:tcW w:w="535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1930" w:type="dxa"/>
            <w:tcBorders>
              <w:left w:val="single" w:sz="12" w:space="0" w:color="000000"/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spacing w:line="275" w:lineRule="exact"/>
              <w:ind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692FC5" w:rsidRPr="00352AA3" w:rsidRDefault="0048263C" w:rsidP="007635B6">
            <w:pPr>
              <w:pStyle w:val="TableParagraph"/>
              <w:spacing w:line="275" w:lineRule="exact"/>
              <w:ind w:left="5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120</w:t>
            </w:r>
          </w:p>
        </w:tc>
        <w:tc>
          <w:tcPr>
            <w:tcW w:w="601" w:type="dxa"/>
          </w:tcPr>
          <w:p w:rsidR="00692FC5" w:rsidRPr="00352AA3" w:rsidRDefault="0048263C" w:rsidP="007635B6">
            <w:pPr>
              <w:pStyle w:val="TableParagraph"/>
              <w:spacing w:line="275" w:lineRule="exact"/>
              <w:ind w:left="64" w:right="2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120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692FC5" w:rsidRPr="00352AA3" w:rsidRDefault="0048263C" w:rsidP="007635B6">
            <w:pPr>
              <w:pStyle w:val="TableParagraph"/>
              <w:spacing w:line="275" w:lineRule="exact"/>
              <w:ind w:left="4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170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352AA3" w:rsidRDefault="0048263C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12,66</w:t>
            </w:r>
          </w:p>
        </w:tc>
        <w:tc>
          <w:tcPr>
            <w:tcW w:w="596" w:type="dxa"/>
          </w:tcPr>
          <w:p w:rsidR="00692FC5" w:rsidRPr="00352AA3" w:rsidRDefault="0048263C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12,66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352AA3" w:rsidRDefault="0048263C" w:rsidP="007635B6">
            <w:pPr>
              <w:pStyle w:val="TableParagraph"/>
              <w:spacing w:line="275" w:lineRule="exact"/>
              <w:ind w:left="-7" w:right="-15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17,09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352AA3" w:rsidRDefault="0048263C" w:rsidP="007635B6">
            <w:pPr>
              <w:pStyle w:val="TableParagraph"/>
              <w:spacing w:line="275" w:lineRule="exact"/>
              <w:ind w:left="9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4,89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692FC5" w:rsidRPr="00352AA3" w:rsidRDefault="0048263C" w:rsidP="007635B6">
            <w:pPr>
              <w:pStyle w:val="TableParagraph"/>
              <w:spacing w:line="275" w:lineRule="exact"/>
              <w:ind w:left="3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4,89</w:t>
            </w:r>
          </w:p>
        </w:tc>
        <w:tc>
          <w:tcPr>
            <w:tcW w:w="596" w:type="dxa"/>
            <w:tcBorders>
              <w:left w:val="single" w:sz="6" w:space="0" w:color="000000"/>
              <w:right w:val="single" w:sz="12" w:space="0" w:color="000000"/>
            </w:tcBorders>
          </w:tcPr>
          <w:p w:rsidR="00692FC5" w:rsidRPr="00BF65B0" w:rsidRDefault="0048263C" w:rsidP="007635B6">
            <w:pPr>
              <w:pStyle w:val="TableParagraph"/>
              <w:spacing w:line="275" w:lineRule="exact"/>
              <w:ind w:left="96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7,5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692FC5" w:rsidRPr="00BF65B0" w:rsidRDefault="0048263C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11,26</w:t>
            </w:r>
          </w:p>
        </w:tc>
        <w:tc>
          <w:tcPr>
            <w:tcW w:w="598" w:type="dxa"/>
          </w:tcPr>
          <w:p w:rsidR="00692FC5" w:rsidRPr="00BF65B0" w:rsidRDefault="0048263C" w:rsidP="007635B6">
            <w:pPr>
              <w:pStyle w:val="TableParagraph"/>
              <w:spacing w:line="275" w:lineRule="exact"/>
              <w:ind w:left="31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11,26</w:t>
            </w:r>
          </w:p>
        </w:tc>
        <w:tc>
          <w:tcPr>
            <w:tcW w:w="598" w:type="dxa"/>
            <w:tcBorders>
              <w:right w:val="single" w:sz="12" w:space="0" w:color="000000"/>
            </w:tcBorders>
          </w:tcPr>
          <w:p w:rsidR="00692FC5" w:rsidRPr="00BF65B0" w:rsidRDefault="0048263C" w:rsidP="007635B6">
            <w:pPr>
              <w:pStyle w:val="TableParagraph"/>
              <w:spacing w:line="275" w:lineRule="exact"/>
              <w:ind w:left="37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15,96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92FC5" w:rsidRPr="00BF65B0" w:rsidRDefault="0048263C" w:rsidP="007635B6">
            <w:pPr>
              <w:pStyle w:val="TableParagraph"/>
              <w:spacing w:line="275" w:lineRule="exact"/>
              <w:ind w:right="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137,83</w:t>
            </w:r>
          </w:p>
        </w:tc>
        <w:tc>
          <w:tcPr>
            <w:tcW w:w="677" w:type="dxa"/>
          </w:tcPr>
          <w:p w:rsidR="00692FC5" w:rsidRPr="00BF65B0" w:rsidRDefault="0048263C" w:rsidP="007635B6">
            <w:pPr>
              <w:pStyle w:val="TableParagraph"/>
              <w:spacing w:line="275" w:lineRule="exac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137,88</w:t>
            </w:r>
          </w:p>
        </w:tc>
        <w:tc>
          <w:tcPr>
            <w:tcW w:w="795" w:type="dxa"/>
            <w:tcBorders>
              <w:right w:val="single" w:sz="12" w:space="0" w:color="000000"/>
            </w:tcBorders>
          </w:tcPr>
          <w:p w:rsidR="00692FC5" w:rsidRPr="00BF65B0" w:rsidRDefault="0048263C" w:rsidP="007635B6">
            <w:pPr>
              <w:pStyle w:val="TableParagraph"/>
              <w:spacing w:line="275" w:lineRule="exact"/>
              <w:ind w:left="56" w:right="1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199,21</w:t>
            </w:r>
          </w:p>
        </w:tc>
        <w:tc>
          <w:tcPr>
            <w:tcW w:w="2801" w:type="dxa"/>
            <w:tcBorders>
              <w:left w:val="single" w:sz="12" w:space="0" w:color="000000"/>
            </w:tcBorders>
          </w:tcPr>
          <w:p w:rsidR="00692FC5" w:rsidRDefault="00692FC5" w:rsidP="007635B6">
            <w:pPr>
              <w:pStyle w:val="TableParagraph"/>
              <w:rPr>
                <w:sz w:val="20"/>
              </w:rPr>
            </w:pPr>
          </w:p>
        </w:tc>
      </w:tr>
    </w:tbl>
    <w:p w:rsidR="00692FC5" w:rsidRDefault="00692FC5" w:rsidP="00692FC5">
      <w:pPr>
        <w:rPr>
          <w:sz w:val="20"/>
        </w:rPr>
        <w:sectPr w:rsidR="00692FC5">
          <w:pgSz w:w="16840" w:h="11910" w:orient="landscape"/>
          <w:pgMar w:top="560" w:right="0" w:bottom="280" w:left="160" w:header="720" w:footer="720" w:gutter="0"/>
          <w:cols w:space="720"/>
        </w:sectPr>
      </w:pPr>
    </w:p>
    <w:p w:rsidR="00692FC5" w:rsidRDefault="00692FC5" w:rsidP="00692FC5">
      <w:pPr>
        <w:pStyle w:val="2"/>
        <w:spacing w:before="67"/>
      </w:pPr>
      <w:r>
        <w:lastRenderedPageBreak/>
        <w:t>Технологія приготування</w:t>
      </w:r>
    </w:p>
    <w:p w:rsidR="00692FC5" w:rsidRDefault="00692FC5" w:rsidP="00692FC5">
      <w:pPr>
        <w:pStyle w:val="a3"/>
        <w:spacing w:before="2"/>
        <w:rPr>
          <w:b/>
          <w:sz w:val="33"/>
        </w:rPr>
      </w:pPr>
    </w:p>
    <w:p w:rsidR="00692FC5" w:rsidRDefault="00692FC5" w:rsidP="00692FC5">
      <w:pPr>
        <w:pStyle w:val="a3"/>
        <w:ind w:left="425" w:right="412" w:firstLine="547"/>
        <w:jc w:val="both"/>
      </w:pPr>
      <w:r>
        <w:t>Рис перебирають та замочують у воді на 1 год, після чого відварюють до готовності (25-</w:t>
      </w:r>
      <w:r w:rsidR="00EC1B85">
        <w:t xml:space="preserve">30 хв). Підготовлене філе куряче </w:t>
      </w:r>
      <w:r>
        <w:t xml:space="preserve"> пропускають через м'ясорубку. Підготовлену нарізану шматочками цибулю ріпчасту злегка обсмажують на олії, нагрітою до 150-160 °С, протягом 2-3 хв, потім додають підготовлену нарізану шматочками моркву та тушкують з додаванням  масла вершкового і невеликої кількості води у закритій посудині 20 хв за температури 100 °С. М'ясний фарш, відварений рис, тушковані овочі та підготовлену нашатковану капусту бі</w:t>
      </w:r>
      <w:r w:rsidR="00EC1B85">
        <w:t xml:space="preserve">локачанну змішують,  тушкують при температурі 100 </w:t>
      </w:r>
      <w:r>
        <w:t xml:space="preserve"> до готовності (1-1,5 год). За 5-10 хв до </w:t>
      </w:r>
      <w:r w:rsidR="00EC1B85">
        <w:t>готовності додають, сметану.</w:t>
      </w:r>
    </w:p>
    <w:p w:rsidR="00692FC5" w:rsidRDefault="00692FC5" w:rsidP="00EC1B85">
      <w:pPr>
        <w:pStyle w:val="a3"/>
        <w:tabs>
          <w:tab w:val="left" w:pos="13845"/>
        </w:tabs>
        <w:spacing w:before="4"/>
        <w:ind w:left="972"/>
      </w:pPr>
      <w:r>
        <w:t>Подають на мілкій закусочній тарілці при температурі 65</w:t>
      </w:r>
      <w:r>
        <w:rPr>
          <w:rFonts w:ascii="Cambria Math" w:hAnsi="Cambria Math"/>
        </w:rPr>
        <w:t>⁰</w:t>
      </w:r>
      <w:r>
        <w:t>С.</w:t>
      </w:r>
      <w:r w:rsidR="00EC1B85">
        <w:tab/>
      </w:r>
    </w:p>
    <w:p w:rsidR="00692FC5" w:rsidRDefault="00692FC5" w:rsidP="00692FC5">
      <w:pPr>
        <w:spacing w:before="103"/>
        <w:ind w:left="1114" w:right="6307"/>
        <w:rPr>
          <w:sz w:val="24"/>
        </w:rPr>
      </w:pPr>
      <w:r>
        <w:rPr>
          <w:b/>
          <w:sz w:val="24"/>
        </w:rPr>
        <w:t xml:space="preserve">Характеристика готової страви Зовнішній вигляд </w:t>
      </w:r>
      <w:r>
        <w:rPr>
          <w:sz w:val="24"/>
        </w:rPr>
        <w:t>– усі інгредієнти рівномірно перемішані та викладенін</w:t>
      </w:r>
      <w:r>
        <w:rPr>
          <w:sz w:val="24"/>
          <w:lang w:val="uk-UA"/>
        </w:rPr>
        <w:t xml:space="preserve">а </w:t>
      </w:r>
      <w:r>
        <w:rPr>
          <w:sz w:val="24"/>
        </w:rPr>
        <w:t>тарілку.</w:t>
      </w:r>
    </w:p>
    <w:p w:rsidR="00692FC5" w:rsidRPr="00105C88" w:rsidRDefault="00692FC5" w:rsidP="00692FC5">
      <w:pPr>
        <w:pStyle w:val="a3"/>
        <w:spacing w:before="6"/>
        <w:ind w:left="1114"/>
        <w:rPr>
          <w:lang w:val="uk-UA"/>
        </w:rPr>
      </w:pPr>
      <w:r>
        <w:rPr>
          <w:b/>
        </w:rPr>
        <w:t xml:space="preserve">Колір </w:t>
      </w:r>
      <w:r>
        <w:t>– капусти – від кремового до світло-зеленого; рису – білого; м’яса – світло-сірий</w:t>
      </w:r>
    </w:p>
    <w:p w:rsidR="00692FC5" w:rsidRDefault="00692FC5" w:rsidP="00692FC5">
      <w:pPr>
        <w:pStyle w:val="a3"/>
        <w:ind w:left="1114"/>
      </w:pPr>
      <w:r>
        <w:rPr>
          <w:b/>
        </w:rPr>
        <w:t xml:space="preserve">Смак і запах </w:t>
      </w:r>
      <w:r>
        <w:t>–тушкованої капусти, вареного м’яса курки, з присмаком та ароматом томатної пасти, пасерованих овочів та сметани.</w:t>
      </w:r>
    </w:p>
    <w:p w:rsidR="00692FC5" w:rsidRPr="00105C88" w:rsidRDefault="00692FC5" w:rsidP="00692FC5">
      <w:pPr>
        <w:ind w:left="1114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капусти та рису – м’яка; м’яса – соковита</w:t>
      </w:r>
    </w:p>
    <w:p w:rsidR="00692FC5" w:rsidRDefault="00692FC5" w:rsidP="00692FC5">
      <w:pPr>
        <w:pStyle w:val="a3"/>
        <w:spacing w:before="7"/>
        <w:rPr>
          <w:sz w:val="20"/>
        </w:rPr>
      </w:pPr>
    </w:p>
    <w:p w:rsidR="00692FC5" w:rsidRDefault="00692FC5" w:rsidP="00692FC5">
      <w:pPr>
        <w:pStyle w:val="2"/>
        <w:ind w:right="3810"/>
        <w:jc w:val="center"/>
      </w:pPr>
      <w:r>
        <w:t>Основні фізичні показники</w:t>
      </w:r>
    </w:p>
    <w:p w:rsidR="00692FC5" w:rsidRDefault="00692FC5" w:rsidP="00692FC5">
      <w:pPr>
        <w:pStyle w:val="a3"/>
        <w:spacing w:before="178"/>
        <w:ind w:left="1114"/>
      </w:pPr>
      <w:r>
        <w:t>Маса страви:</w:t>
      </w:r>
      <w:r w:rsidR="00EC1B85">
        <w:rPr>
          <w:lang w:val="uk-UA"/>
        </w:rPr>
        <w:t>120</w:t>
      </w:r>
      <w:r>
        <w:t xml:space="preserve"> г ± 3 %</w:t>
      </w:r>
    </w:p>
    <w:p w:rsidR="00692FC5" w:rsidRDefault="00692FC5" w:rsidP="00692FC5">
      <w:pPr>
        <w:pStyle w:val="a3"/>
        <w:ind w:left="2533"/>
      </w:pPr>
      <w:r>
        <w:t>1</w:t>
      </w:r>
      <w:r w:rsidR="00EC1B85">
        <w:rPr>
          <w:lang w:val="uk-UA"/>
        </w:rPr>
        <w:t>70</w:t>
      </w:r>
      <w:r>
        <w:t xml:space="preserve"> г ± 3 %</w:t>
      </w:r>
    </w:p>
    <w:p w:rsidR="00692FC5" w:rsidRDefault="00692FC5" w:rsidP="00692FC5">
      <w:pPr>
        <w:pStyle w:val="a3"/>
        <w:rPr>
          <w:sz w:val="20"/>
        </w:rPr>
      </w:pPr>
    </w:p>
    <w:p w:rsidR="00692FC5" w:rsidRDefault="00692FC5" w:rsidP="00692FC5">
      <w:pPr>
        <w:pStyle w:val="a3"/>
        <w:spacing w:before="2"/>
        <w:rPr>
          <w:sz w:val="20"/>
        </w:rPr>
      </w:pPr>
    </w:p>
    <w:p w:rsidR="00692FC5" w:rsidRDefault="00D12206" w:rsidP="00692FC5">
      <w:pPr>
        <w:pStyle w:val="2"/>
        <w:tabs>
          <w:tab w:val="left" w:pos="6251"/>
          <w:tab w:val="left" w:pos="8346"/>
        </w:tabs>
        <w:ind w:left="1114"/>
        <w:rPr>
          <w:b w:val="0"/>
        </w:rPr>
      </w:pPr>
      <w:r w:rsidRPr="00D12206">
        <w:rPr>
          <w:noProof/>
          <w:lang w:val="uk-UA" w:eastAsia="uk-UA"/>
        </w:rPr>
        <w:pict>
          <v:group id="Group 218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HS4vAIAAF0IAAAOAAAAZHJzL2Uyb0RvYy54bWzsVl1v2yAUfZ+0/4D8ntq4npNYdaopTvrS&#10;bZXa/QCC8YdmAwIaJ5r233cBx226h03d1KflgQD3cjn33AP46vrQd2jPlG4FzwN8EQWIcSrKltd5&#10;8PVhO1sESBvCS9IJzvLgyHRwvXr/7mqQGYtFI7qSKQRBuM4GmQeNMTILQ00b1hN9ISTjYKyE6omB&#10;oarDUpEBovddGEdRGg5ClVIJyrSG2cIbg5WLX1WMmi9VpZlBXR4ANuNa5dqdbcPVFclqRWTT0hEG&#10;eQWKnrQcNp1CFcQQ9KjaX0L1LVVCi8pcUNGHoqpaylwOkA2OXmRzo8SjdLnU2VDLiSag9gVPrw5L&#10;P+/vFGrLPIjxPECc9FAkty+K8cLSM8g6A68bJe/lnfI5QvdW0G8azOFLux3X3hnthk+ihIDk0QhH&#10;z6FSvQ0BiaODq8JxqgI7GERhEqfzNImgWBRsOP2AxyrRBkppV+EoWYAZrJfJZNuMq2NY65fGqYUf&#10;ksxv6oCOwGxWoDf9RKn+O0rvGyKZq5S2ZE2Ugvo9pbctZyiOHVy7NzituaeTHvhIJ+Ji3RBeMxfu&#10;4SiBOuySOFtiBxpq8Vt6nxGVujgkO5H8RJODNLFEMqm0uWGiR7aTBx0Ad6Uj+1ttPKEnF1tJLrZt&#10;18E8yTqOhjxIo2XqFmjRtaU1WptW9W7dKbQn9iC631idMzcbuSC68X7OZN1IBieBl67XMFJuxr4h&#10;bef7kEDHrSMkCDjHnj+C35fRcrPYLJJZEqebWRIVxezjdp3M0i2efygui/W6wD8sZpxkTVuWjFvY&#10;p+sAJ3+mjfFi8gd5uhAmfsLz6E6ZAPb070CDRn1pvUB3ojzeKcu5nQe5vplul+e6xUtbhTMRkuxN&#10;dJu4Q/wWup2ncDqtbs4E+V+3/0a37vaFN8zJfXxv7SP5fOx0/vRVsPoJAAD//wMAUEsDBBQABgAI&#10;AAAAIQD/5KC/3wAAAAsBAAAPAAAAZHJzL2Rvd25yZXYueG1sTE9Na8JAEL0X+h+WEXqrmxgbJGYj&#10;Im1PUqgWSm9jdkyC2d2QXZP47zue2tPMm3m8j3wzmVYM1PvGWQXxPAJBtnS6sZWCr+Pb8wqED2g1&#10;ts6Sght52BSPDzlm2o32k4ZDqASLWJ+hgjqELpPSlzUZ9HPXkeXf2fUGA8O+krrHkcVNKxdRlEqD&#10;jWWHGjva1VReDlej4H3EcZvEr8P+ct7dfo4vH9/7mJR6mk3bNYhAU/gjwz0+R4eCM53c1WovWsbR&#10;csVlgoJkyfPOSOIFbye+pCnIIpf/OxS/AAAA//8DAFBLAQItABQABgAIAAAAIQC2gziS/gAAAOEB&#10;AAATAAAAAAAAAAAAAAAAAAAAAABbQ29udGVudF9UeXBlc10ueG1sUEsBAi0AFAAGAAgAAAAhADj9&#10;If/WAAAAlAEAAAsAAAAAAAAAAAAAAAAALwEAAF9yZWxzLy5yZWxzUEsBAi0AFAAGAAgAAAAhADPs&#10;dLi8AgAAXQgAAA4AAAAAAAAAAAAAAAAALgIAAGRycy9lMm9Eb2MueG1sUEsBAi0AFAAGAAgAAAAh&#10;AP/koL/fAAAACwEAAA8AAAAAAAAAAAAAAAAAFgUAAGRycy9kb3ducmV2LnhtbFBLBQYAAAAABAAE&#10;APMAAAAiBgAAAAA=&#10;">
            <v:line id="Line 220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HGawQAAANwAAAAPAAAAZHJzL2Rvd25yZXYueG1sRE/LisIw&#10;FN0P+A/hCu7GVBfjUI2igg/oapwBXV6Sa1NsbkqTaevfm8XALA/nvdoMrhYdtaHyrGA2zUAQa28q&#10;LhX8fB/eP0GEiGyw9kwKnhRgsx69rTA3vucv6i6xFCmEQ44KbIxNLmXQlhyGqW+IE3f3rcOYYFtK&#10;02Kfwl0t51n2IR1WnBosNrS3pB+XX6egOxW3rlh41KdrsbP6cKwW/VGpyXjYLkFEGuK/+M99Ngrm&#10;s7Q2nUlHQK5fAAAA//8DAFBLAQItABQABgAIAAAAIQDb4fbL7gAAAIUBAAATAAAAAAAAAAAAAAAA&#10;AAAAAABbQ29udGVudF9UeXBlc10ueG1sUEsBAi0AFAAGAAgAAAAhAFr0LFu/AAAAFQEAAAsAAAAA&#10;AAAAAAAAAAAAHwEAAF9yZWxzLy5yZWxzUEsBAi0AFAAGAAgAAAAhAEoYcZrBAAAA3AAAAA8AAAAA&#10;AAAAAAAAAAAABwIAAGRycy9kb3ducmV2LnhtbFBLBQYAAAAAAwADALcAAAD1AgAAAAA=&#10;" strokeweight=".48pt"/>
            <v:line id="Line 219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HmpxgAAANwAAAAPAAAAZHJzL2Rvd25yZXYueG1sRI9bawIx&#10;FITfC/0P4RT6VrMrpditUUQUfLCIN9C3w+bshW5O4ia623/fCEIfh5n5hhlPe9OIG7W+tqwgHSQg&#10;iHOray4VHPbLtxEIH5A1NpZJwS95mE6en8aYadvxlm67UIoIYZ+hgioEl0np84oM+oF1xNErbGsw&#10;RNmWUrfYRbhp5DBJPqTBmuNChY7mFeU/u6tRUHRusT+lmwvr4jhbbd7d9zqclXp96WdfIAL14T/8&#10;aK+0gmH6Cfcz8QjIyR8AAAD//wMAUEsBAi0AFAAGAAgAAAAhANvh9svuAAAAhQEAABMAAAAAAAAA&#10;AAAAAAAAAAAAAFtDb250ZW50X1R5cGVzXS54bWxQSwECLQAUAAYACAAAACEAWvQsW78AAAAVAQAA&#10;CwAAAAAAAAAAAAAAAAAfAQAAX3JlbHMvLnJlbHNQSwECLQAUAAYACAAAACEAPJR5qcYAAADcAAAA&#10;DwAAAAAAAAAAAAAAAAAHAgAAZHJzL2Rvd25yZXYueG1sUEsFBgAAAAADAAMAtwAAAPoCAAAAAA==&#10;" strokeweight=".6pt"/>
            <w10:wrap anchorx="page"/>
          </v:group>
        </w:pict>
      </w:r>
      <w:r w:rsidR="00692FC5">
        <w:t xml:space="preserve">СКЛАВ: </w:t>
      </w:r>
      <w:r w:rsidR="00692FC5">
        <w:rPr>
          <w:lang w:val="uk-UA"/>
        </w:rPr>
        <w:t>технолог</w:t>
      </w:r>
      <w:r w:rsidR="00692FC5">
        <w:tab/>
      </w:r>
      <w:r w:rsidR="00692FC5">
        <w:rPr>
          <w:b w:val="0"/>
          <w:u w:val="single"/>
        </w:rPr>
        <w:tab/>
      </w:r>
    </w:p>
    <w:p w:rsidR="00692FC5" w:rsidRDefault="00692FC5" w:rsidP="00692FC5">
      <w:pPr>
        <w:tabs>
          <w:tab w:val="left" w:pos="11128"/>
        </w:tabs>
        <w:spacing w:before="2"/>
        <w:ind w:left="6959"/>
        <w:rPr>
          <w:sz w:val="20"/>
        </w:rPr>
      </w:pPr>
      <w:r>
        <w:rPr>
          <w:sz w:val="20"/>
        </w:rPr>
        <w:t>(підпис)(ім’я,прізвище)</w:t>
      </w:r>
    </w:p>
    <w:p w:rsidR="000547C6" w:rsidRDefault="000547C6"/>
    <w:sectPr w:rsidR="000547C6" w:rsidSect="00692FC5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B1DA1"/>
    <w:rsid w:val="000547C6"/>
    <w:rsid w:val="0048263C"/>
    <w:rsid w:val="00692FC5"/>
    <w:rsid w:val="007A083A"/>
    <w:rsid w:val="008B1DA1"/>
    <w:rsid w:val="00CF78DE"/>
    <w:rsid w:val="00D12206"/>
    <w:rsid w:val="00E744F3"/>
    <w:rsid w:val="00EC1B85"/>
    <w:rsid w:val="00FD01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2F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692FC5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692FC5"/>
    <w:pPr>
      <w:spacing w:before="90"/>
      <w:ind w:left="438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FC5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692FC5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692FC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92FC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92FC5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692F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2026-07-23T06:48:00Z</dcterms:created>
  <dcterms:modified xsi:type="dcterms:W3CDTF">2026-07-23T06:48:00Z</dcterms:modified>
</cp:coreProperties>
</file>