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D67" w:rsidRDefault="00133BF7" w:rsidP="00C46DC7">
      <w:pPr>
        <w:spacing w:after="0"/>
        <w:jc w:val="center"/>
        <w:rPr>
          <w:rFonts w:ascii="Georgia" w:hAnsi="Georgia"/>
          <w:b/>
          <w:i/>
          <w:sz w:val="24"/>
        </w:rPr>
      </w:pPr>
      <w:r w:rsidRPr="00C46DC7">
        <w:rPr>
          <w:rFonts w:ascii="Georgia" w:hAnsi="Georgia"/>
          <w:b/>
          <w:i/>
          <w:sz w:val="24"/>
        </w:rPr>
        <w:t>Tutorial for Multiple Area Charts with D3.js</w:t>
      </w:r>
      <w:r w:rsidR="00186D58">
        <w:rPr>
          <w:rFonts w:ascii="Georgia" w:hAnsi="Georgia"/>
          <w:b/>
          <w:i/>
          <w:sz w:val="24"/>
        </w:rPr>
        <w:t xml:space="preserve"> using </w:t>
      </w:r>
      <w:r w:rsidR="00186D58" w:rsidRPr="00186D58">
        <w:rPr>
          <w:rFonts w:ascii="Georgia" w:hAnsi="Georgia"/>
          <w:b/>
          <w:i/>
          <w:sz w:val="24"/>
        </w:rPr>
        <w:t>American time usage survey data set</w:t>
      </w:r>
      <w:bookmarkStart w:id="0" w:name="_GoBack"/>
      <w:bookmarkEnd w:id="0"/>
    </w:p>
    <w:p w:rsidR="00C46DC7" w:rsidRPr="00C46DC7" w:rsidRDefault="00C46DC7" w:rsidP="00C46DC7">
      <w:pPr>
        <w:spacing w:after="0"/>
        <w:jc w:val="center"/>
        <w:rPr>
          <w:rFonts w:ascii="Georgia" w:hAnsi="Georgia"/>
          <w:b/>
          <w:i/>
        </w:rPr>
      </w:pPr>
    </w:p>
    <w:p w:rsidR="00133BF7" w:rsidRPr="00BA3B92" w:rsidRDefault="00D100C3" w:rsidP="00133BF7">
      <w:pPr>
        <w:spacing w:after="0"/>
        <w:rPr>
          <w:rFonts w:ascii="Georgia" w:hAnsi="Georgia"/>
        </w:rPr>
      </w:pPr>
      <w:r>
        <w:rPr>
          <w:rFonts w:ascii="Georgia" w:hAnsi="Georgia"/>
        </w:rPr>
        <w:t>Create a</w:t>
      </w:r>
      <w:r w:rsidR="001C66EF" w:rsidRPr="00BA3B92">
        <w:rPr>
          <w:rFonts w:ascii="Georgia" w:hAnsi="Georgia"/>
        </w:rPr>
        <w:t xml:space="preserve"> HTML page and import D3 </w:t>
      </w:r>
      <w:proofErr w:type="spellStart"/>
      <w:r w:rsidR="001C66EF" w:rsidRPr="00BA3B92">
        <w:rPr>
          <w:rFonts w:ascii="Georgia" w:hAnsi="Georgia"/>
        </w:rPr>
        <w:t>js</w:t>
      </w:r>
      <w:proofErr w:type="spellEnd"/>
      <w:r w:rsidR="001C66EF" w:rsidRPr="00BA3B92">
        <w:rPr>
          <w:rFonts w:ascii="Georgia" w:hAnsi="Georgia"/>
        </w:rPr>
        <w:t xml:space="preserve"> library</w:t>
      </w:r>
      <w:r w:rsidR="001F3139" w:rsidRPr="00BA3B92">
        <w:rPr>
          <w:rFonts w:ascii="Georgia" w:hAnsi="Georgia"/>
        </w:rPr>
        <w:t>.</w:t>
      </w:r>
    </w:p>
    <w:p w:rsidR="00822987" w:rsidRPr="00BA3B92" w:rsidRDefault="00822987" w:rsidP="00133BF7">
      <w:pPr>
        <w:spacing w:after="0"/>
        <w:rPr>
          <w:rFonts w:ascii="Georgia" w:hAnsi="Georgia"/>
        </w:rPr>
      </w:pPr>
    </w:p>
    <w:p w:rsidR="00822987" w:rsidRPr="00BA3B92" w:rsidRDefault="00822987" w:rsidP="00B649EC">
      <w:pPr>
        <w:spacing w:after="0"/>
        <w:jc w:val="center"/>
        <w:rPr>
          <w:rFonts w:ascii="Georgia" w:hAnsi="Georgia"/>
        </w:rPr>
      </w:pPr>
      <w:r w:rsidRPr="00BA3B92">
        <w:rPr>
          <w:rFonts w:ascii="Georgia" w:hAnsi="Georgia"/>
          <w:noProof/>
        </w:rPr>
        <w:drawing>
          <wp:inline distT="0" distB="0" distL="0" distR="0" wp14:anchorId="48577A40" wp14:editId="6D86DECF">
            <wp:extent cx="5943600" cy="1644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87" w:rsidRPr="00BA3B92" w:rsidRDefault="00822987" w:rsidP="00133BF7">
      <w:pPr>
        <w:spacing w:after="0"/>
        <w:rPr>
          <w:rFonts w:ascii="Georgia" w:hAnsi="Georgia"/>
        </w:rPr>
      </w:pPr>
    </w:p>
    <w:p w:rsidR="002933A0" w:rsidRDefault="002933A0" w:rsidP="00133BF7">
      <w:pPr>
        <w:spacing w:after="0"/>
        <w:rPr>
          <w:rFonts w:ascii="Georgia" w:hAnsi="Georgia"/>
        </w:rPr>
      </w:pPr>
    </w:p>
    <w:p w:rsidR="00822987" w:rsidRDefault="008230B8" w:rsidP="00133BF7">
      <w:pPr>
        <w:spacing w:after="0"/>
        <w:rPr>
          <w:rFonts w:ascii="Georgia" w:hAnsi="Georgia"/>
        </w:rPr>
      </w:pPr>
      <w:r w:rsidRPr="00BA3B92">
        <w:rPr>
          <w:rFonts w:ascii="Georgia" w:hAnsi="Georgia"/>
        </w:rPr>
        <w:t>Next we will set up some variables to size and position our chart using in line JavaScript.</w:t>
      </w:r>
    </w:p>
    <w:p w:rsidR="00B649EC" w:rsidRPr="00BA3B92" w:rsidRDefault="00B649EC" w:rsidP="00133BF7">
      <w:pPr>
        <w:spacing w:after="0"/>
        <w:rPr>
          <w:rFonts w:ascii="Georgia" w:hAnsi="Georgia"/>
        </w:rPr>
      </w:pPr>
    </w:p>
    <w:p w:rsidR="008230B8" w:rsidRPr="00BA3B92" w:rsidRDefault="0023273D" w:rsidP="002933A0">
      <w:pPr>
        <w:spacing w:after="0"/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 wp14:anchorId="238FB5F6" wp14:editId="71CF98E1">
            <wp:extent cx="5943600" cy="27089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943" cy="271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E2" w:rsidRPr="00BA3B92" w:rsidRDefault="00CD0BE2" w:rsidP="00133BF7">
      <w:pPr>
        <w:spacing w:after="0"/>
        <w:rPr>
          <w:rFonts w:ascii="Georgia" w:hAnsi="Georgia"/>
        </w:rPr>
      </w:pPr>
    </w:p>
    <w:p w:rsidR="00D97D58" w:rsidRPr="00BA3B92" w:rsidRDefault="004F6636" w:rsidP="00133BF7">
      <w:pPr>
        <w:spacing w:after="0"/>
        <w:rPr>
          <w:rFonts w:ascii="Georgia" w:hAnsi="Georgia"/>
        </w:rPr>
      </w:pPr>
      <w:r w:rsidRPr="00BA3B92">
        <w:rPr>
          <w:rFonts w:ascii="Georgia" w:hAnsi="Georgia"/>
        </w:rPr>
        <w:t>Next we will want to add an SVG tag to the page. D3’s select function conveniently uses CSS style string selectors.</w:t>
      </w:r>
    </w:p>
    <w:p w:rsidR="00D97D58" w:rsidRPr="00BA3B92" w:rsidRDefault="00A911B9" w:rsidP="00133BF7">
      <w:pPr>
        <w:spacing w:after="0"/>
        <w:rPr>
          <w:rFonts w:ascii="Georgia" w:hAnsi="Georgia"/>
        </w:rPr>
      </w:pPr>
      <w:r>
        <w:rPr>
          <w:noProof/>
        </w:rPr>
        <w:drawing>
          <wp:inline distT="0" distB="0" distL="0" distR="0" wp14:anchorId="46A19D93" wp14:editId="1A2E0FE2">
            <wp:extent cx="5943600" cy="21382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619" cy="21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36" w:rsidRPr="00BA3B92" w:rsidRDefault="004F6636" w:rsidP="00133BF7">
      <w:pPr>
        <w:spacing w:after="0"/>
        <w:rPr>
          <w:rFonts w:ascii="Georgia" w:hAnsi="Georgia"/>
        </w:rPr>
      </w:pPr>
    </w:p>
    <w:p w:rsidR="00CD0BE2" w:rsidRPr="00BA3B92" w:rsidRDefault="007E0CEB" w:rsidP="00133BF7">
      <w:pPr>
        <w:spacing w:after="0"/>
        <w:rPr>
          <w:rFonts w:ascii="Georgia" w:hAnsi="Georgia"/>
        </w:rPr>
      </w:pPr>
      <w:r w:rsidRPr="00BA3B92">
        <w:rPr>
          <w:rFonts w:ascii="Georgia" w:hAnsi="Georgia"/>
        </w:rPr>
        <w:t>Next step is to load the CSV file using following statement,</w:t>
      </w:r>
    </w:p>
    <w:p w:rsidR="007E0CEB" w:rsidRPr="00B5311C" w:rsidRDefault="007E0CEB" w:rsidP="00133BF7">
      <w:pPr>
        <w:spacing w:after="0"/>
        <w:rPr>
          <w:rFonts w:ascii="Courier New" w:hAnsi="Courier New" w:cs="Courier New"/>
          <w:sz w:val="20"/>
        </w:rPr>
      </w:pPr>
      <w:proofErr w:type="gramStart"/>
      <w:r w:rsidRPr="00B5311C">
        <w:rPr>
          <w:rFonts w:ascii="Courier New" w:hAnsi="Courier New" w:cs="Courier New"/>
          <w:sz w:val="20"/>
        </w:rPr>
        <w:lastRenderedPageBreak/>
        <w:t>d3.csv(</w:t>
      </w:r>
      <w:proofErr w:type="gramEnd"/>
      <w:r w:rsidRPr="00B5311C">
        <w:rPr>
          <w:rFonts w:ascii="Courier New" w:hAnsi="Courier New" w:cs="Courier New"/>
          <w:sz w:val="20"/>
        </w:rPr>
        <w:t xml:space="preserve">'data.csv', </w:t>
      </w:r>
      <w:proofErr w:type="spellStart"/>
      <w:r w:rsidRPr="00B5311C">
        <w:rPr>
          <w:rFonts w:ascii="Courier New" w:hAnsi="Courier New" w:cs="Courier New"/>
          <w:sz w:val="20"/>
        </w:rPr>
        <w:t>createChart</w:t>
      </w:r>
      <w:proofErr w:type="spellEnd"/>
      <w:r w:rsidRPr="00B5311C">
        <w:rPr>
          <w:rFonts w:ascii="Courier New" w:hAnsi="Courier New" w:cs="Courier New"/>
          <w:sz w:val="20"/>
        </w:rPr>
        <w:t>);</w:t>
      </w:r>
    </w:p>
    <w:p w:rsidR="007E0CEB" w:rsidRPr="00BA3B92" w:rsidRDefault="007E0CEB" w:rsidP="00133BF7">
      <w:pPr>
        <w:spacing w:after="0"/>
        <w:rPr>
          <w:rFonts w:ascii="Georgia" w:hAnsi="Georgia"/>
        </w:rPr>
      </w:pPr>
    </w:p>
    <w:p w:rsidR="00CC7672" w:rsidRPr="00BA3B92" w:rsidRDefault="00317A43" w:rsidP="00CC7672">
      <w:pPr>
        <w:spacing w:after="0"/>
        <w:jc w:val="both"/>
        <w:rPr>
          <w:rFonts w:ascii="Georgia" w:hAnsi="Georgia"/>
        </w:rPr>
      </w:pPr>
      <w:r w:rsidRPr="00BA3B92">
        <w:rPr>
          <w:rFonts w:ascii="Georgia" w:hAnsi="Georgia"/>
        </w:rPr>
        <w:t xml:space="preserve">After the CSV file loads, loop through the first row to grab each </w:t>
      </w:r>
      <w:r w:rsidR="000C3199" w:rsidRPr="00BA3B92">
        <w:rPr>
          <w:rFonts w:ascii="Georgia" w:hAnsi="Georgia"/>
        </w:rPr>
        <w:t>occupation</w:t>
      </w:r>
      <w:r w:rsidR="00D10534" w:rsidRPr="00BA3B92">
        <w:rPr>
          <w:rFonts w:ascii="Georgia" w:hAnsi="Georgia"/>
        </w:rPr>
        <w:t xml:space="preserve"> and store it in an array</w:t>
      </w:r>
      <w:r w:rsidRPr="00BA3B92">
        <w:rPr>
          <w:rFonts w:ascii="Georgia" w:hAnsi="Georgia"/>
        </w:rPr>
        <w:t>.</w:t>
      </w:r>
      <w:r w:rsidR="00C156A7" w:rsidRPr="00BA3B92">
        <w:rPr>
          <w:rFonts w:ascii="Georgia" w:hAnsi="Georgia"/>
        </w:rPr>
        <w:t xml:space="preserve"> </w:t>
      </w:r>
    </w:p>
    <w:p w:rsidR="001D2BE1" w:rsidRPr="00BA3B92" w:rsidRDefault="001D2BE1" w:rsidP="00CC7672">
      <w:pPr>
        <w:spacing w:after="0"/>
        <w:jc w:val="both"/>
        <w:rPr>
          <w:rFonts w:ascii="Georgia" w:hAnsi="Georgia"/>
        </w:rPr>
      </w:pPr>
    </w:p>
    <w:p w:rsidR="006E7F76" w:rsidRPr="008E4316" w:rsidRDefault="006E7F76" w:rsidP="006E7F76">
      <w:pPr>
        <w:spacing w:after="0"/>
        <w:jc w:val="both"/>
        <w:rPr>
          <w:rFonts w:ascii="Courier New" w:hAnsi="Courier New" w:cs="Courier New"/>
          <w:sz w:val="20"/>
        </w:rPr>
      </w:pPr>
      <w:proofErr w:type="gramStart"/>
      <w:r w:rsidRPr="008E4316">
        <w:rPr>
          <w:rFonts w:ascii="Courier New" w:hAnsi="Courier New" w:cs="Courier New"/>
          <w:sz w:val="20"/>
        </w:rPr>
        <w:t>for</w:t>
      </w:r>
      <w:proofErr w:type="gramEnd"/>
      <w:r w:rsidRPr="008E4316">
        <w:rPr>
          <w:rFonts w:ascii="Courier New" w:hAnsi="Courier New" w:cs="Courier New"/>
          <w:sz w:val="20"/>
        </w:rPr>
        <w:t xml:space="preserve"> (</w:t>
      </w:r>
      <w:proofErr w:type="spellStart"/>
      <w:r w:rsidRPr="008E4316">
        <w:rPr>
          <w:rFonts w:ascii="Courier New" w:hAnsi="Courier New" w:cs="Courier New"/>
          <w:sz w:val="20"/>
        </w:rPr>
        <w:t>var</w:t>
      </w:r>
      <w:proofErr w:type="spellEnd"/>
      <w:r w:rsidRPr="008E4316">
        <w:rPr>
          <w:rFonts w:ascii="Courier New" w:hAnsi="Courier New" w:cs="Courier New"/>
          <w:sz w:val="20"/>
        </w:rPr>
        <w:t xml:space="preserve"> prop in data[0]) {</w:t>
      </w:r>
    </w:p>
    <w:p w:rsidR="006E7F76" w:rsidRPr="008E4316" w:rsidRDefault="006E7F76" w:rsidP="006E7F76">
      <w:pPr>
        <w:spacing w:after="0"/>
        <w:jc w:val="both"/>
        <w:rPr>
          <w:rFonts w:ascii="Courier New" w:hAnsi="Courier New" w:cs="Courier New"/>
          <w:sz w:val="20"/>
        </w:rPr>
      </w:pPr>
      <w:r w:rsidRPr="008E4316">
        <w:rPr>
          <w:rFonts w:ascii="Courier New" w:hAnsi="Courier New" w:cs="Courier New"/>
          <w:sz w:val="20"/>
        </w:rPr>
        <w:tab/>
      </w:r>
      <w:proofErr w:type="gramStart"/>
      <w:r w:rsidRPr="008E4316">
        <w:rPr>
          <w:rFonts w:ascii="Courier New" w:hAnsi="Courier New" w:cs="Courier New"/>
          <w:sz w:val="20"/>
        </w:rPr>
        <w:t>if</w:t>
      </w:r>
      <w:proofErr w:type="gramEnd"/>
      <w:r w:rsidRPr="008E4316">
        <w:rPr>
          <w:rFonts w:ascii="Courier New" w:hAnsi="Courier New" w:cs="Courier New"/>
          <w:sz w:val="20"/>
        </w:rPr>
        <w:t xml:space="preserve"> (data[0].</w:t>
      </w:r>
      <w:proofErr w:type="spellStart"/>
      <w:r w:rsidRPr="008E4316">
        <w:rPr>
          <w:rFonts w:ascii="Courier New" w:hAnsi="Courier New" w:cs="Courier New"/>
          <w:sz w:val="20"/>
        </w:rPr>
        <w:t>hasOwnProperty</w:t>
      </w:r>
      <w:proofErr w:type="spellEnd"/>
      <w:r w:rsidRPr="008E4316">
        <w:rPr>
          <w:rFonts w:ascii="Courier New" w:hAnsi="Courier New" w:cs="Courier New"/>
          <w:sz w:val="20"/>
        </w:rPr>
        <w:t>(prop)) {</w:t>
      </w:r>
    </w:p>
    <w:p w:rsidR="006E7F76" w:rsidRPr="008E4316" w:rsidRDefault="006E7F76" w:rsidP="006E7F76">
      <w:pPr>
        <w:spacing w:after="0"/>
        <w:jc w:val="both"/>
        <w:rPr>
          <w:rFonts w:ascii="Courier New" w:hAnsi="Courier New" w:cs="Courier New"/>
          <w:sz w:val="20"/>
        </w:rPr>
      </w:pPr>
      <w:r w:rsidRPr="008E4316">
        <w:rPr>
          <w:rFonts w:ascii="Courier New" w:hAnsi="Courier New" w:cs="Courier New"/>
          <w:sz w:val="20"/>
        </w:rPr>
        <w:tab/>
      </w:r>
      <w:r w:rsidRPr="008E4316">
        <w:rPr>
          <w:rFonts w:ascii="Courier New" w:hAnsi="Courier New" w:cs="Courier New"/>
          <w:sz w:val="20"/>
        </w:rPr>
        <w:tab/>
      </w:r>
      <w:proofErr w:type="gramStart"/>
      <w:r w:rsidRPr="008E4316">
        <w:rPr>
          <w:rFonts w:ascii="Courier New" w:hAnsi="Courier New" w:cs="Courier New"/>
          <w:sz w:val="20"/>
        </w:rPr>
        <w:t>if</w:t>
      </w:r>
      <w:proofErr w:type="gramEnd"/>
      <w:r w:rsidRPr="008E4316">
        <w:rPr>
          <w:rFonts w:ascii="Courier New" w:hAnsi="Courier New" w:cs="Courier New"/>
          <w:sz w:val="20"/>
        </w:rPr>
        <w:t xml:space="preserve"> (prop != 'Time') {</w:t>
      </w:r>
    </w:p>
    <w:p w:rsidR="006E7F76" w:rsidRPr="008E4316" w:rsidRDefault="006E7F76" w:rsidP="006E7F76">
      <w:pPr>
        <w:spacing w:after="0"/>
        <w:jc w:val="both"/>
        <w:rPr>
          <w:rFonts w:ascii="Courier New" w:hAnsi="Courier New" w:cs="Courier New"/>
          <w:b/>
          <w:sz w:val="20"/>
        </w:rPr>
      </w:pPr>
      <w:r w:rsidRPr="008E4316">
        <w:rPr>
          <w:rFonts w:ascii="Courier New" w:hAnsi="Courier New" w:cs="Courier New"/>
          <w:sz w:val="20"/>
        </w:rPr>
        <w:tab/>
      </w:r>
      <w:r w:rsidRPr="008E4316">
        <w:rPr>
          <w:rFonts w:ascii="Courier New" w:hAnsi="Courier New" w:cs="Courier New"/>
          <w:sz w:val="20"/>
        </w:rPr>
        <w:tab/>
      </w:r>
      <w:r w:rsidRPr="008E4316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8E4316">
        <w:rPr>
          <w:rFonts w:ascii="Courier New" w:hAnsi="Courier New" w:cs="Courier New"/>
          <w:b/>
          <w:sz w:val="20"/>
        </w:rPr>
        <w:t>occupations.push</w:t>
      </w:r>
      <w:proofErr w:type="spellEnd"/>
      <w:r w:rsidRPr="008E4316">
        <w:rPr>
          <w:rFonts w:ascii="Courier New" w:hAnsi="Courier New" w:cs="Courier New"/>
          <w:b/>
          <w:sz w:val="20"/>
        </w:rPr>
        <w:t>(</w:t>
      </w:r>
      <w:proofErr w:type="gramEnd"/>
      <w:r w:rsidRPr="008E4316">
        <w:rPr>
          <w:rFonts w:ascii="Courier New" w:hAnsi="Courier New" w:cs="Courier New"/>
          <w:b/>
          <w:sz w:val="20"/>
        </w:rPr>
        <w:t>prop);</w:t>
      </w:r>
    </w:p>
    <w:p w:rsidR="006E7F76" w:rsidRPr="008E4316" w:rsidRDefault="006E7F76" w:rsidP="006E7F76">
      <w:pPr>
        <w:spacing w:after="0"/>
        <w:jc w:val="both"/>
        <w:rPr>
          <w:rFonts w:ascii="Courier New" w:hAnsi="Courier New" w:cs="Courier New"/>
          <w:sz w:val="20"/>
        </w:rPr>
      </w:pPr>
      <w:r w:rsidRPr="008E4316">
        <w:rPr>
          <w:rFonts w:ascii="Courier New" w:hAnsi="Courier New" w:cs="Courier New"/>
          <w:sz w:val="20"/>
        </w:rPr>
        <w:tab/>
      </w:r>
      <w:r w:rsidRPr="008E4316">
        <w:rPr>
          <w:rFonts w:ascii="Courier New" w:hAnsi="Courier New" w:cs="Courier New"/>
          <w:sz w:val="20"/>
        </w:rPr>
        <w:tab/>
        <w:t>}</w:t>
      </w:r>
    </w:p>
    <w:p w:rsidR="006E7F76" w:rsidRPr="008E4316" w:rsidRDefault="006E7F76" w:rsidP="006E7F76">
      <w:pPr>
        <w:spacing w:after="0"/>
        <w:jc w:val="both"/>
        <w:rPr>
          <w:rFonts w:ascii="Courier New" w:hAnsi="Courier New" w:cs="Courier New"/>
          <w:sz w:val="20"/>
        </w:rPr>
      </w:pPr>
      <w:r w:rsidRPr="008E4316">
        <w:rPr>
          <w:rFonts w:ascii="Courier New" w:hAnsi="Courier New" w:cs="Courier New"/>
          <w:sz w:val="20"/>
        </w:rPr>
        <w:tab/>
        <w:t>}</w:t>
      </w:r>
    </w:p>
    <w:p w:rsidR="00CC7672" w:rsidRPr="008E4316" w:rsidRDefault="006E7F76" w:rsidP="006E7F76">
      <w:pPr>
        <w:spacing w:after="0"/>
        <w:jc w:val="both"/>
        <w:rPr>
          <w:rFonts w:ascii="Courier New" w:hAnsi="Courier New" w:cs="Courier New"/>
          <w:sz w:val="20"/>
        </w:rPr>
      </w:pPr>
      <w:r w:rsidRPr="008E4316">
        <w:rPr>
          <w:rFonts w:ascii="Courier New" w:hAnsi="Courier New" w:cs="Courier New"/>
          <w:sz w:val="20"/>
        </w:rPr>
        <w:t>};</w:t>
      </w:r>
    </w:p>
    <w:p w:rsidR="006E7F76" w:rsidRPr="00BA3B92" w:rsidRDefault="006E7F76" w:rsidP="006E7F76">
      <w:pPr>
        <w:spacing w:after="0"/>
        <w:jc w:val="both"/>
        <w:rPr>
          <w:rFonts w:ascii="Georgia" w:hAnsi="Georgia"/>
        </w:rPr>
      </w:pPr>
    </w:p>
    <w:p w:rsidR="001D2BE1" w:rsidRPr="00BA3B92" w:rsidRDefault="001D2BE1" w:rsidP="006E7F76">
      <w:pPr>
        <w:spacing w:after="0"/>
        <w:jc w:val="both"/>
        <w:rPr>
          <w:rFonts w:ascii="Georgia" w:hAnsi="Georgia"/>
        </w:rPr>
      </w:pPr>
      <w:r w:rsidRPr="00BA3B92">
        <w:rPr>
          <w:rFonts w:ascii="Georgia" w:hAnsi="Georgia"/>
        </w:rPr>
        <w:t>Also loop through the entire data set to ensure that every value is a number while converting the time value to a JavaScript Date object. Also want to find the maximum data point that can be used to set y-axis scale.</w:t>
      </w:r>
    </w:p>
    <w:p w:rsidR="006E7F76" w:rsidRPr="00BA3B92" w:rsidRDefault="006E7F76" w:rsidP="006E7F76">
      <w:pPr>
        <w:spacing w:after="0"/>
        <w:jc w:val="both"/>
        <w:rPr>
          <w:rFonts w:ascii="Georgia" w:hAnsi="Georgia"/>
        </w:rPr>
      </w:pPr>
    </w:p>
    <w:p w:rsidR="003A50B6" w:rsidRPr="00205627" w:rsidRDefault="003A50B6" w:rsidP="003A50B6">
      <w:pPr>
        <w:spacing w:after="0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205627">
        <w:rPr>
          <w:rFonts w:ascii="Courier New" w:hAnsi="Courier New" w:cs="Courier New"/>
          <w:sz w:val="20"/>
        </w:rPr>
        <w:t>data.forEach</w:t>
      </w:r>
      <w:proofErr w:type="spellEnd"/>
      <w:r w:rsidRPr="00205627">
        <w:rPr>
          <w:rFonts w:ascii="Courier New" w:hAnsi="Courier New" w:cs="Courier New"/>
          <w:sz w:val="20"/>
        </w:rPr>
        <w:t>(</w:t>
      </w:r>
      <w:proofErr w:type="gramEnd"/>
      <w:r w:rsidRPr="00205627">
        <w:rPr>
          <w:rFonts w:ascii="Courier New" w:hAnsi="Courier New" w:cs="Courier New"/>
          <w:sz w:val="20"/>
        </w:rPr>
        <w:t>function(d) {</w:t>
      </w:r>
    </w:p>
    <w:p w:rsidR="003A50B6" w:rsidRPr="00205627" w:rsidRDefault="003A50B6" w:rsidP="003A50B6">
      <w:pPr>
        <w:spacing w:after="0"/>
        <w:jc w:val="both"/>
        <w:rPr>
          <w:rFonts w:ascii="Courier New" w:hAnsi="Courier New" w:cs="Courier New"/>
          <w:sz w:val="20"/>
        </w:rPr>
      </w:pPr>
      <w:r w:rsidRPr="00205627">
        <w:rPr>
          <w:rFonts w:ascii="Courier New" w:hAnsi="Courier New" w:cs="Courier New"/>
          <w:sz w:val="20"/>
        </w:rPr>
        <w:tab/>
      </w:r>
      <w:proofErr w:type="gramStart"/>
      <w:r w:rsidRPr="00205627">
        <w:rPr>
          <w:rFonts w:ascii="Courier New" w:hAnsi="Courier New" w:cs="Courier New"/>
          <w:sz w:val="20"/>
        </w:rPr>
        <w:t>for</w:t>
      </w:r>
      <w:proofErr w:type="gramEnd"/>
      <w:r w:rsidRPr="00205627">
        <w:rPr>
          <w:rFonts w:ascii="Courier New" w:hAnsi="Courier New" w:cs="Courier New"/>
          <w:sz w:val="20"/>
        </w:rPr>
        <w:t xml:space="preserve"> (</w:t>
      </w:r>
      <w:proofErr w:type="spellStart"/>
      <w:r w:rsidRPr="00205627">
        <w:rPr>
          <w:rFonts w:ascii="Courier New" w:hAnsi="Courier New" w:cs="Courier New"/>
          <w:sz w:val="20"/>
        </w:rPr>
        <w:t>var</w:t>
      </w:r>
      <w:proofErr w:type="spellEnd"/>
      <w:r w:rsidRPr="00205627">
        <w:rPr>
          <w:rFonts w:ascii="Courier New" w:hAnsi="Courier New" w:cs="Courier New"/>
          <w:sz w:val="20"/>
        </w:rPr>
        <w:t xml:space="preserve"> prop in d) {</w:t>
      </w:r>
    </w:p>
    <w:p w:rsidR="003A50B6" w:rsidRPr="00205627" w:rsidRDefault="003A50B6" w:rsidP="003A50B6">
      <w:pPr>
        <w:spacing w:after="0"/>
        <w:jc w:val="both"/>
        <w:rPr>
          <w:rFonts w:ascii="Courier New" w:hAnsi="Courier New" w:cs="Courier New"/>
          <w:sz w:val="20"/>
        </w:rPr>
      </w:pPr>
      <w:r w:rsidRPr="00205627">
        <w:rPr>
          <w:rFonts w:ascii="Courier New" w:hAnsi="Courier New" w:cs="Courier New"/>
          <w:sz w:val="20"/>
        </w:rPr>
        <w:tab/>
      </w:r>
      <w:r w:rsidRPr="00205627">
        <w:rPr>
          <w:rFonts w:ascii="Courier New" w:hAnsi="Courier New" w:cs="Courier New"/>
          <w:sz w:val="20"/>
        </w:rPr>
        <w:tab/>
      </w:r>
      <w:proofErr w:type="gramStart"/>
      <w:r w:rsidRPr="00205627">
        <w:rPr>
          <w:rFonts w:ascii="Courier New" w:hAnsi="Courier New" w:cs="Courier New"/>
          <w:sz w:val="20"/>
        </w:rPr>
        <w:t>if</w:t>
      </w:r>
      <w:proofErr w:type="gramEnd"/>
      <w:r w:rsidRPr="00205627">
        <w:rPr>
          <w:rFonts w:ascii="Courier New" w:hAnsi="Courier New" w:cs="Courier New"/>
          <w:sz w:val="20"/>
        </w:rPr>
        <w:t xml:space="preserve"> (</w:t>
      </w:r>
      <w:proofErr w:type="spellStart"/>
      <w:r w:rsidRPr="00205627">
        <w:rPr>
          <w:rFonts w:ascii="Courier New" w:hAnsi="Courier New" w:cs="Courier New"/>
          <w:sz w:val="20"/>
        </w:rPr>
        <w:t>d.hasOwnProperty</w:t>
      </w:r>
      <w:proofErr w:type="spellEnd"/>
      <w:r w:rsidRPr="00205627">
        <w:rPr>
          <w:rFonts w:ascii="Courier New" w:hAnsi="Courier New" w:cs="Courier New"/>
          <w:sz w:val="20"/>
        </w:rPr>
        <w:t>(prop)) {</w:t>
      </w:r>
    </w:p>
    <w:p w:rsidR="003A50B6" w:rsidRPr="00205627" w:rsidRDefault="003A50B6" w:rsidP="003A50B6">
      <w:pPr>
        <w:spacing w:after="0"/>
        <w:jc w:val="both"/>
        <w:rPr>
          <w:rFonts w:ascii="Courier New" w:hAnsi="Courier New" w:cs="Courier New"/>
          <w:sz w:val="20"/>
        </w:rPr>
      </w:pPr>
      <w:r w:rsidRPr="00205627">
        <w:rPr>
          <w:rFonts w:ascii="Courier New" w:hAnsi="Courier New" w:cs="Courier New"/>
          <w:sz w:val="20"/>
        </w:rPr>
        <w:tab/>
      </w:r>
      <w:r w:rsidRPr="00205627">
        <w:rPr>
          <w:rFonts w:ascii="Courier New" w:hAnsi="Courier New" w:cs="Courier New"/>
          <w:sz w:val="20"/>
        </w:rPr>
        <w:tab/>
      </w:r>
      <w:r w:rsidRPr="00205627">
        <w:rPr>
          <w:rFonts w:ascii="Courier New" w:hAnsi="Courier New" w:cs="Courier New"/>
          <w:sz w:val="20"/>
        </w:rPr>
        <w:tab/>
      </w:r>
      <w:proofErr w:type="gramStart"/>
      <w:r w:rsidRPr="00205627">
        <w:rPr>
          <w:rFonts w:ascii="Courier New" w:hAnsi="Courier New" w:cs="Courier New"/>
          <w:sz w:val="20"/>
        </w:rPr>
        <w:t>d[</w:t>
      </w:r>
      <w:proofErr w:type="gramEnd"/>
      <w:r w:rsidRPr="00205627">
        <w:rPr>
          <w:rFonts w:ascii="Courier New" w:hAnsi="Courier New" w:cs="Courier New"/>
          <w:sz w:val="20"/>
        </w:rPr>
        <w:t xml:space="preserve">prop] = </w:t>
      </w:r>
      <w:proofErr w:type="spellStart"/>
      <w:r w:rsidRPr="00205627">
        <w:rPr>
          <w:rFonts w:ascii="Courier New" w:hAnsi="Courier New" w:cs="Courier New"/>
          <w:sz w:val="20"/>
        </w:rPr>
        <w:t>parseFloat</w:t>
      </w:r>
      <w:proofErr w:type="spellEnd"/>
      <w:r w:rsidRPr="00205627">
        <w:rPr>
          <w:rFonts w:ascii="Courier New" w:hAnsi="Courier New" w:cs="Courier New"/>
          <w:sz w:val="20"/>
        </w:rPr>
        <w:t>(d[prop]);</w:t>
      </w:r>
    </w:p>
    <w:p w:rsidR="003A50B6" w:rsidRPr="00205627" w:rsidRDefault="003A50B6" w:rsidP="003A50B6">
      <w:pPr>
        <w:spacing w:after="0"/>
        <w:jc w:val="both"/>
        <w:rPr>
          <w:rFonts w:ascii="Courier New" w:hAnsi="Courier New" w:cs="Courier New"/>
          <w:sz w:val="20"/>
        </w:rPr>
      </w:pPr>
      <w:r w:rsidRPr="00205627">
        <w:rPr>
          <w:rFonts w:ascii="Courier New" w:hAnsi="Courier New" w:cs="Courier New"/>
          <w:sz w:val="20"/>
        </w:rPr>
        <w:tab/>
      </w:r>
      <w:r w:rsidRPr="00205627">
        <w:rPr>
          <w:rFonts w:ascii="Courier New" w:hAnsi="Courier New" w:cs="Courier New"/>
          <w:sz w:val="20"/>
        </w:rPr>
        <w:tab/>
      </w:r>
      <w:r w:rsidRPr="00205627">
        <w:rPr>
          <w:rFonts w:ascii="Courier New" w:hAnsi="Courier New" w:cs="Courier New"/>
          <w:sz w:val="20"/>
        </w:rPr>
        <w:tab/>
      </w:r>
    </w:p>
    <w:p w:rsidR="003A50B6" w:rsidRPr="00205627" w:rsidRDefault="003A50B6" w:rsidP="003A50B6">
      <w:pPr>
        <w:spacing w:after="0"/>
        <w:jc w:val="both"/>
        <w:rPr>
          <w:rFonts w:ascii="Courier New" w:hAnsi="Courier New" w:cs="Courier New"/>
          <w:sz w:val="20"/>
        </w:rPr>
      </w:pPr>
      <w:r w:rsidRPr="00205627">
        <w:rPr>
          <w:rFonts w:ascii="Courier New" w:hAnsi="Courier New" w:cs="Courier New"/>
          <w:sz w:val="20"/>
        </w:rPr>
        <w:tab/>
      </w:r>
      <w:r w:rsidRPr="00205627">
        <w:rPr>
          <w:rFonts w:ascii="Courier New" w:hAnsi="Courier New" w:cs="Courier New"/>
          <w:sz w:val="20"/>
        </w:rPr>
        <w:tab/>
      </w:r>
      <w:r w:rsidRPr="00205627">
        <w:rPr>
          <w:rFonts w:ascii="Courier New" w:hAnsi="Courier New" w:cs="Courier New"/>
          <w:sz w:val="20"/>
        </w:rPr>
        <w:tab/>
      </w:r>
      <w:proofErr w:type="gramStart"/>
      <w:r w:rsidRPr="00205627">
        <w:rPr>
          <w:rFonts w:ascii="Courier New" w:hAnsi="Courier New" w:cs="Courier New"/>
          <w:sz w:val="20"/>
        </w:rPr>
        <w:t>if</w:t>
      </w:r>
      <w:proofErr w:type="gramEnd"/>
      <w:r w:rsidRPr="00205627">
        <w:rPr>
          <w:rFonts w:ascii="Courier New" w:hAnsi="Courier New" w:cs="Courier New"/>
          <w:sz w:val="20"/>
        </w:rPr>
        <w:t xml:space="preserve"> (d[prop] &gt; </w:t>
      </w:r>
      <w:proofErr w:type="spellStart"/>
      <w:r w:rsidRPr="00205627">
        <w:rPr>
          <w:rFonts w:ascii="Courier New" w:hAnsi="Courier New" w:cs="Courier New"/>
          <w:sz w:val="20"/>
        </w:rPr>
        <w:t>maxDataPoint</w:t>
      </w:r>
      <w:proofErr w:type="spellEnd"/>
      <w:r w:rsidRPr="00205627">
        <w:rPr>
          <w:rFonts w:ascii="Courier New" w:hAnsi="Courier New" w:cs="Courier New"/>
          <w:sz w:val="20"/>
        </w:rPr>
        <w:t>) {</w:t>
      </w:r>
    </w:p>
    <w:p w:rsidR="003A50B6" w:rsidRPr="00205627" w:rsidRDefault="003A50B6" w:rsidP="003A50B6">
      <w:pPr>
        <w:spacing w:after="0"/>
        <w:jc w:val="both"/>
        <w:rPr>
          <w:rFonts w:ascii="Courier New" w:hAnsi="Courier New" w:cs="Courier New"/>
          <w:b/>
          <w:sz w:val="20"/>
        </w:rPr>
      </w:pPr>
      <w:r w:rsidRPr="00205627">
        <w:rPr>
          <w:rFonts w:ascii="Courier New" w:hAnsi="Courier New" w:cs="Courier New"/>
          <w:sz w:val="20"/>
        </w:rPr>
        <w:tab/>
      </w:r>
      <w:r w:rsidRPr="00205627">
        <w:rPr>
          <w:rFonts w:ascii="Courier New" w:hAnsi="Courier New" w:cs="Courier New"/>
          <w:sz w:val="20"/>
        </w:rPr>
        <w:tab/>
      </w:r>
      <w:r w:rsidRPr="00205627">
        <w:rPr>
          <w:rFonts w:ascii="Courier New" w:hAnsi="Courier New" w:cs="Courier New"/>
          <w:sz w:val="20"/>
        </w:rPr>
        <w:tab/>
      </w:r>
      <w:r w:rsidRPr="00205627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205627">
        <w:rPr>
          <w:rFonts w:ascii="Courier New" w:hAnsi="Courier New" w:cs="Courier New"/>
          <w:b/>
          <w:sz w:val="20"/>
        </w:rPr>
        <w:t>maxDataPoint</w:t>
      </w:r>
      <w:proofErr w:type="spellEnd"/>
      <w:proofErr w:type="gramEnd"/>
      <w:r w:rsidRPr="00205627">
        <w:rPr>
          <w:rFonts w:ascii="Courier New" w:hAnsi="Courier New" w:cs="Courier New"/>
          <w:b/>
          <w:sz w:val="20"/>
        </w:rPr>
        <w:t xml:space="preserve"> = d[prop];</w:t>
      </w:r>
    </w:p>
    <w:p w:rsidR="003A50B6" w:rsidRPr="00205627" w:rsidRDefault="003A50B6" w:rsidP="003A50B6">
      <w:pPr>
        <w:spacing w:after="0"/>
        <w:jc w:val="both"/>
        <w:rPr>
          <w:rFonts w:ascii="Courier New" w:hAnsi="Courier New" w:cs="Courier New"/>
          <w:sz w:val="20"/>
        </w:rPr>
      </w:pPr>
      <w:r w:rsidRPr="00205627">
        <w:rPr>
          <w:rFonts w:ascii="Courier New" w:hAnsi="Courier New" w:cs="Courier New"/>
          <w:sz w:val="20"/>
        </w:rPr>
        <w:tab/>
      </w:r>
      <w:r w:rsidRPr="00205627">
        <w:rPr>
          <w:rFonts w:ascii="Courier New" w:hAnsi="Courier New" w:cs="Courier New"/>
          <w:sz w:val="20"/>
        </w:rPr>
        <w:tab/>
      </w:r>
      <w:r w:rsidRPr="00205627">
        <w:rPr>
          <w:rFonts w:ascii="Courier New" w:hAnsi="Courier New" w:cs="Courier New"/>
          <w:sz w:val="20"/>
        </w:rPr>
        <w:tab/>
        <w:t>}</w:t>
      </w:r>
    </w:p>
    <w:p w:rsidR="003A50B6" w:rsidRPr="00205627" w:rsidRDefault="003A50B6" w:rsidP="003A50B6">
      <w:pPr>
        <w:spacing w:after="0"/>
        <w:jc w:val="both"/>
        <w:rPr>
          <w:rFonts w:ascii="Courier New" w:hAnsi="Courier New" w:cs="Courier New"/>
          <w:sz w:val="20"/>
        </w:rPr>
      </w:pPr>
      <w:r w:rsidRPr="00205627">
        <w:rPr>
          <w:rFonts w:ascii="Courier New" w:hAnsi="Courier New" w:cs="Courier New"/>
          <w:sz w:val="20"/>
        </w:rPr>
        <w:tab/>
      </w:r>
      <w:r w:rsidRPr="00205627">
        <w:rPr>
          <w:rFonts w:ascii="Courier New" w:hAnsi="Courier New" w:cs="Courier New"/>
          <w:sz w:val="20"/>
        </w:rPr>
        <w:tab/>
        <w:t>}</w:t>
      </w:r>
    </w:p>
    <w:p w:rsidR="003A50B6" w:rsidRPr="00205627" w:rsidRDefault="003A50B6" w:rsidP="003A50B6">
      <w:pPr>
        <w:spacing w:after="0"/>
        <w:jc w:val="both"/>
        <w:rPr>
          <w:rFonts w:ascii="Courier New" w:hAnsi="Courier New" w:cs="Courier New"/>
          <w:sz w:val="20"/>
        </w:rPr>
      </w:pPr>
      <w:r w:rsidRPr="00205627">
        <w:rPr>
          <w:rFonts w:ascii="Courier New" w:hAnsi="Courier New" w:cs="Courier New"/>
          <w:sz w:val="20"/>
        </w:rPr>
        <w:tab/>
        <w:t>}</w:t>
      </w:r>
    </w:p>
    <w:p w:rsidR="003A50B6" w:rsidRPr="00205627" w:rsidRDefault="003A50B6" w:rsidP="003A50B6">
      <w:pPr>
        <w:spacing w:after="0"/>
        <w:jc w:val="both"/>
        <w:rPr>
          <w:rFonts w:ascii="Courier New" w:hAnsi="Courier New" w:cs="Courier New"/>
          <w:sz w:val="20"/>
        </w:rPr>
      </w:pPr>
      <w:r w:rsidRPr="00205627">
        <w:rPr>
          <w:rFonts w:ascii="Courier New" w:hAnsi="Courier New" w:cs="Courier New"/>
          <w:sz w:val="20"/>
        </w:rPr>
        <w:tab/>
      </w:r>
    </w:p>
    <w:p w:rsidR="003A50B6" w:rsidRPr="00205627" w:rsidRDefault="003A50B6" w:rsidP="003A50B6">
      <w:pPr>
        <w:spacing w:after="0"/>
        <w:jc w:val="both"/>
        <w:rPr>
          <w:rFonts w:ascii="Courier New" w:hAnsi="Courier New" w:cs="Courier New"/>
          <w:sz w:val="20"/>
        </w:rPr>
      </w:pPr>
      <w:r w:rsidRPr="00205627">
        <w:rPr>
          <w:rFonts w:ascii="Courier New" w:hAnsi="Courier New" w:cs="Courier New"/>
          <w:sz w:val="20"/>
        </w:rPr>
        <w:tab/>
        <w:t>// D3 needs a date object, let's convert it just one time</w:t>
      </w:r>
    </w:p>
    <w:p w:rsidR="003A50B6" w:rsidRPr="00205627" w:rsidRDefault="003A50B6" w:rsidP="003A50B6">
      <w:pPr>
        <w:spacing w:after="0"/>
        <w:jc w:val="both"/>
        <w:rPr>
          <w:rFonts w:ascii="Courier New" w:hAnsi="Courier New" w:cs="Courier New"/>
          <w:b/>
          <w:sz w:val="20"/>
        </w:rPr>
      </w:pPr>
      <w:r w:rsidRPr="00205627">
        <w:rPr>
          <w:rFonts w:ascii="Courier New" w:hAnsi="Courier New" w:cs="Courier New"/>
          <w:sz w:val="20"/>
        </w:rPr>
        <w:tab/>
      </w:r>
      <w:proofErr w:type="spellStart"/>
      <w:r w:rsidRPr="00205627">
        <w:rPr>
          <w:rFonts w:ascii="Courier New" w:hAnsi="Courier New" w:cs="Courier New"/>
          <w:b/>
          <w:sz w:val="20"/>
        </w:rPr>
        <w:t>d.Time</w:t>
      </w:r>
      <w:proofErr w:type="spellEnd"/>
      <w:r w:rsidRPr="00205627">
        <w:rPr>
          <w:rFonts w:ascii="Courier New" w:hAnsi="Courier New" w:cs="Courier New"/>
          <w:b/>
          <w:sz w:val="20"/>
        </w:rPr>
        <w:t xml:space="preserve"> = new </w:t>
      </w:r>
      <w:proofErr w:type="gramStart"/>
      <w:r w:rsidRPr="00205627">
        <w:rPr>
          <w:rFonts w:ascii="Courier New" w:hAnsi="Courier New" w:cs="Courier New"/>
          <w:b/>
          <w:sz w:val="20"/>
        </w:rPr>
        <w:t>Date(</w:t>
      </w:r>
      <w:proofErr w:type="gramEnd"/>
      <w:r w:rsidRPr="00205627">
        <w:rPr>
          <w:rFonts w:ascii="Courier New" w:hAnsi="Courier New" w:cs="Courier New"/>
          <w:b/>
          <w:sz w:val="20"/>
        </w:rPr>
        <w:t>0,0,1,d.Time);</w:t>
      </w:r>
    </w:p>
    <w:p w:rsidR="003A50B6" w:rsidRPr="00205627" w:rsidRDefault="003A50B6" w:rsidP="003A50B6">
      <w:pPr>
        <w:spacing w:after="0"/>
        <w:jc w:val="both"/>
        <w:rPr>
          <w:rFonts w:ascii="Courier New" w:hAnsi="Courier New" w:cs="Courier New"/>
          <w:sz w:val="20"/>
        </w:rPr>
      </w:pPr>
    </w:p>
    <w:p w:rsidR="003A50B6" w:rsidRPr="00205627" w:rsidRDefault="003A50B6" w:rsidP="003A50B6">
      <w:pPr>
        <w:spacing w:after="0"/>
        <w:jc w:val="both"/>
        <w:rPr>
          <w:rFonts w:ascii="Courier New" w:hAnsi="Courier New" w:cs="Courier New"/>
          <w:sz w:val="20"/>
        </w:rPr>
      </w:pPr>
      <w:r w:rsidRPr="00205627">
        <w:rPr>
          <w:rFonts w:ascii="Courier New" w:hAnsi="Courier New" w:cs="Courier New"/>
          <w:sz w:val="20"/>
        </w:rPr>
        <w:t>});</w:t>
      </w:r>
    </w:p>
    <w:p w:rsidR="00D424B8" w:rsidRPr="00BA3B92" w:rsidRDefault="00D424B8" w:rsidP="003A50B6">
      <w:pPr>
        <w:spacing w:after="0"/>
        <w:jc w:val="both"/>
        <w:rPr>
          <w:rFonts w:ascii="Georgia" w:hAnsi="Georgia"/>
        </w:rPr>
      </w:pPr>
    </w:p>
    <w:p w:rsidR="00D424B8" w:rsidRPr="00BA3B92" w:rsidRDefault="006A42CE" w:rsidP="003A50B6">
      <w:pPr>
        <w:spacing w:after="0"/>
        <w:jc w:val="both"/>
        <w:rPr>
          <w:rFonts w:ascii="Georgia" w:hAnsi="Georgia"/>
        </w:rPr>
      </w:pPr>
      <w:r w:rsidRPr="00BA3B92">
        <w:rPr>
          <w:rFonts w:ascii="Georgia" w:hAnsi="Georgia"/>
        </w:rPr>
        <w:t>Now create the context brush. This is the tool that will allow users to zoom and pan the charts.</w:t>
      </w:r>
    </w:p>
    <w:p w:rsidR="00AC4EA0" w:rsidRPr="00BA3B92" w:rsidRDefault="00AC4EA0" w:rsidP="003A50B6">
      <w:pPr>
        <w:spacing w:after="0"/>
        <w:jc w:val="both"/>
        <w:rPr>
          <w:rFonts w:ascii="Georgia" w:hAnsi="Georgia"/>
        </w:rPr>
      </w:pPr>
    </w:p>
    <w:p w:rsidR="00E131FB" w:rsidRPr="00BA3B92" w:rsidRDefault="0047617A" w:rsidP="003A50B6">
      <w:pPr>
        <w:spacing w:after="0"/>
        <w:jc w:val="both"/>
        <w:rPr>
          <w:rFonts w:ascii="Georgia" w:hAnsi="Georgia"/>
        </w:rPr>
      </w:pPr>
      <w:r w:rsidRPr="00BA3B92">
        <w:rPr>
          <w:rFonts w:ascii="Georgia" w:hAnsi="Georgia"/>
          <w:noProof/>
        </w:rPr>
        <w:lastRenderedPageBreak/>
        <w:drawing>
          <wp:inline distT="0" distB="0" distL="0" distR="0">
            <wp:extent cx="5943600" cy="4756063"/>
            <wp:effectExtent l="0" t="0" r="0" b="6985"/>
            <wp:docPr id="4" name="Picture 4" descr="C:\Users\Krishan\Desktop\Untitle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rishan\Desktop\Untitled-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17A" w:rsidRPr="00BA3B92" w:rsidRDefault="0047617A" w:rsidP="003A50B6">
      <w:pPr>
        <w:spacing w:after="0"/>
        <w:jc w:val="both"/>
        <w:rPr>
          <w:rFonts w:ascii="Georgia" w:hAnsi="Georgia"/>
        </w:rPr>
      </w:pPr>
    </w:p>
    <w:p w:rsidR="0047617A" w:rsidRPr="00BA3B92" w:rsidRDefault="00BA3B92" w:rsidP="003A50B6">
      <w:pPr>
        <w:spacing w:after="0"/>
        <w:jc w:val="both"/>
        <w:rPr>
          <w:rFonts w:ascii="Georgia" w:hAnsi="Georgia"/>
        </w:rPr>
      </w:pPr>
      <w:r w:rsidRPr="00BA3B92">
        <w:rPr>
          <w:rFonts w:ascii="Georgia" w:hAnsi="Georgia"/>
        </w:rPr>
        <w:t>Next we need to create the scales</w:t>
      </w:r>
      <w:r w:rsidR="00630627">
        <w:rPr>
          <w:rFonts w:ascii="Georgia" w:hAnsi="Georgia"/>
        </w:rPr>
        <w:t xml:space="preserve"> for x and y axi</w:t>
      </w:r>
      <w:r w:rsidR="00607739">
        <w:rPr>
          <w:rFonts w:ascii="Georgia" w:hAnsi="Georgia"/>
        </w:rPr>
        <w:t>s</w:t>
      </w:r>
      <w:r w:rsidRPr="00BA3B92">
        <w:rPr>
          <w:rFonts w:ascii="Georgia" w:hAnsi="Georgia"/>
        </w:rPr>
        <w:t xml:space="preserve">. Scales can be time-based or quantitative (linear, logarithmic, or power). Since our x-axis is going to represent the </w:t>
      </w:r>
      <w:r w:rsidR="005354B1">
        <w:rPr>
          <w:rFonts w:ascii="Georgia" w:hAnsi="Georgia"/>
        </w:rPr>
        <w:t>time</w:t>
      </w:r>
      <w:r w:rsidRPr="00BA3B92">
        <w:rPr>
          <w:rFonts w:ascii="Georgia" w:hAnsi="Georgia"/>
        </w:rPr>
        <w:t xml:space="preserve">, we will use a time-based scale. The y-axis represents the </w:t>
      </w:r>
      <w:r w:rsidR="000F0B4F">
        <w:rPr>
          <w:rFonts w:ascii="Georgia" w:hAnsi="Georgia"/>
        </w:rPr>
        <w:t>time usage in percentage</w:t>
      </w:r>
      <w:r w:rsidRPr="00BA3B92">
        <w:rPr>
          <w:rFonts w:ascii="Georgia" w:hAnsi="Georgia"/>
        </w:rPr>
        <w:t>, so we'll use a linear scale.</w:t>
      </w:r>
    </w:p>
    <w:p w:rsidR="00AC4EA0" w:rsidRDefault="00AC4EA0" w:rsidP="003A50B6">
      <w:pPr>
        <w:spacing w:after="0"/>
        <w:jc w:val="both"/>
        <w:rPr>
          <w:rFonts w:ascii="Georgia" w:hAnsi="Georgia"/>
        </w:rPr>
      </w:pPr>
    </w:p>
    <w:p w:rsidR="00BA3B92" w:rsidRDefault="00BA3B92" w:rsidP="003A50B6">
      <w:pPr>
        <w:spacing w:after="0"/>
        <w:jc w:val="both"/>
        <w:rPr>
          <w:rFonts w:ascii="Georgia" w:hAnsi="Georgia"/>
        </w:rPr>
      </w:pPr>
      <w:r>
        <w:rPr>
          <w:noProof/>
        </w:rPr>
        <w:drawing>
          <wp:inline distT="0" distB="0" distL="0" distR="0" wp14:anchorId="48A49CDC" wp14:editId="2B26A7B6">
            <wp:extent cx="5943600" cy="1250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92" w:rsidRDefault="00BA3B92" w:rsidP="003A50B6">
      <w:pPr>
        <w:spacing w:after="0"/>
        <w:jc w:val="both"/>
        <w:rPr>
          <w:rFonts w:ascii="Georgia" w:hAnsi="Georgia"/>
        </w:rPr>
      </w:pPr>
    </w:p>
    <w:p w:rsidR="00BA3B92" w:rsidRDefault="00084F85" w:rsidP="003A50B6">
      <w:pPr>
        <w:spacing w:after="0"/>
        <w:jc w:val="both"/>
        <w:rPr>
          <w:rFonts w:ascii="Georgia" w:hAnsi="Georgia"/>
        </w:rPr>
      </w:pPr>
      <w:r w:rsidRPr="00084F85">
        <w:rPr>
          <w:rFonts w:ascii="Georgia" w:hAnsi="Georgia"/>
        </w:rPr>
        <w:t xml:space="preserve">The </w:t>
      </w:r>
      <w:r w:rsidR="00AB6AE9">
        <w:rPr>
          <w:rFonts w:ascii="Georgia" w:hAnsi="Georgia"/>
        </w:rPr>
        <w:t xml:space="preserve">call to </w:t>
      </w:r>
      <w:r w:rsidRPr="00084F85">
        <w:rPr>
          <w:rFonts w:ascii="Georgia" w:hAnsi="Georgia"/>
        </w:rPr>
        <w:t xml:space="preserve">area </w:t>
      </w:r>
      <w:r w:rsidR="00AB6AE9">
        <w:rPr>
          <w:rFonts w:ascii="Georgia" w:hAnsi="Georgia"/>
        </w:rPr>
        <w:t>method</w:t>
      </w:r>
      <w:r w:rsidRPr="00084F85">
        <w:rPr>
          <w:rFonts w:ascii="Georgia" w:hAnsi="Georgia"/>
        </w:rPr>
        <w:t xml:space="preserve"> creates the chart. There are a number of interpolation options we can use. '</w:t>
      </w:r>
      <w:proofErr w:type="gramStart"/>
      <w:r w:rsidR="006569AD">
        <w:rPr>
          <w:rFonts w:ascii="Georgia" w:hAnsi="Georgia"/>
        </w:rPr>
        <w:t>b</w:t>
      </w:r>
      <w:r w:rsidRPr="00084F85">
        <w:rPr>
          <w:rFonts w:ascii="Georgia" w:hAnsi="Georgia"/>
        </w:rPr>
        <w:t>asis</w:t>
      </w:r>
      <w:proofErr w:type="gramEnd"/>
      <w:r w:rsidRPr="00084F85">
        <w:rPr>
          <w:rFonts w:ascii="Georgia" w:hAnsi="Georgia"/>
        </w:rPr>
        <w:t>' is the smoothest, however, when working with a lot of data it will also be the slowest.</w:t>
      </w:r>
    </w:p>
    <w:p w:rsidR="006569AD" w:rsidRDefault="006569AD" w:rsidP="003A50B6">
      <w:pPr>
        <w:spacing w:after="0"/>
        <w:jc w:val="both"/>
        <w:rPr>
          <w:rFonts w:ascii="Georgia" w:hAnsi="Georgia"/>
        </w:rPr>
      </w:pPr>
    </w:p>
    <w:p w:rsidR="006569AD" w:rsidRDefault="0068634C" w:rsidP="003A50B6">
      <w:pPr>
        <w:spacing w:after="0"/>
        <w:jc w:val="both"/>
        <w:rPr>
          <w:rFonts w:ascii="Georgia" w:hAnsi="Georgia"/>
        </w:rPr>
      </w:pPr>
      <w:r>
        <w:rPr>
          <w:noProof/>
        </w:rPr>
        <w:drawing>
          <wp:inline distT="0" distB="0" distL="0" distR="0" wp14:anchorId="11F3D28F" wp14:editId="6E2B1F9F">
            <wp:extent cx="5943600" cy="1313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34C" w:rsidRDefault="0068634C" w:rsidP="003A50B6">
      <w:pPr>
        <w:spacing w:after="0"/>
        <w:jc w:val="both"/>
        <w:rPr>
          <w:rFonts w:ascii="Georgia" w:hAnsi="Georgia"/>
        </w:rPr>
      </w:pPr>
    </w:p>
    <w:p w:rsidR="00D54E06" w:rsidRDefault="00FC3941" w:rsidP="003A50B6">
      <w:pPr>
        <w:spacing w:after="0"/>
        <w:jc w:val="both"/>
        <w:rPr>
          <w:rFonts w:ascii="Georgia" w:hAnsi="Georgia"/>
        </w:rPr>
      </w:pPr>
      <w:r w:rsidRPr="00FC3941">
        <w:rPr>
          <w:rFonts w:ascii="Georgia" w:hAnsi="Georgia"/>
        </w:rPr>
        <w:t xml:space="preserve">We will create a definition with which to display the chart. In this example, it acts as a container for the chart. Without it, we would see the chart go off the left and under the y-axis when zooming and panning. </w:t>
      </w:r>
    </w:p>
    <w:p w:rsidR="0019603C" w:rsidRDefault="0019603C" w:rsidP="003A50B6">
      <w:pPr>
        <w:spacing w:after="0"/>
        <w:jc w:val="both"/>
        <w:rPr>
          <w:rFonts w:ascii="Georgia" w:hAnsi="Georgia"/>
        </w:rPr>
      </w:pPr>
    </w:p>
    <w:p w:rsidR="00D54E06" w:rsidRDefault="00101EF4" w:rsidP="003A50B6">
      <w:pPr>
        <w:spacing w:after="0"/>
        <w:jc w:val="both"/>
        <w:rPr>
          <w:rFonts w:ascii="Georgia" w:hAnsi="Georgia"/>
        </w:rPr>
      </w:pPr>
      <w:r>
        <w:rPr>
          <w:noProof/>
        </w:rPr>
        <w:drawing>
          <wp:inline distT="0" distB="0" distL="0" distR="0" wp14:anchorId="1678E8FF" wp14:editId="046508D6">
            <wp:extent cx="5943600" cy="1109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F4" w:rsidRDefault="00101EF4" w:rsidP="003A50B6">
      <w:pPr>
        <w:spacing w:after="0"/>
        <w:jc w:val="both"/>
        <w:rPr>
          <w:rFonts w:ascii="Georgia" w:hAnsi="Georgia"/>
        </w:rPr>
      </w:pPr>
    </w:p>
    <w:p w:rsidR="00101EF4" w:rsidRDefault="00E322DF" w:rsidP="003A50B6">
      <w:pPr>
        <w:spacing w:after="0"/>
        <w:jc w:val="both"/>
        <w:rPr>
          <w:rFonts w:ascii="Georgia" w:hAnsi="Georgia"/>
        </w:rPr>
      </w:pPr>
      <w:r w:rsidRPr="00E322DF">
        <w:rPr>
          <w:rFonts w:ascii="Georgia" w:hAnsi="Georgia"/>
        </w:rPr>
        <w:t xml:space="preserve">The function </w:t>
      </w:r>
      <w:proofErr w:type="spellStart"/>
      <w:r w:rsidRPr="00521B31">
        <w:rPr>
          <w:rFonts w:ascii="Georgia" w:hAnsi="Georgia"/>
          <w:b/>
        </w:rPr>
        <w:t>showOnly</w:t>
      </w:r>
      <w:proofErr w:type="spellEnd"/>
      <w:r w:rsidRPr="00E322DF">
        <w:rPr>
          <w:rFonts w:ascii="Georgia" w:hAnsi="Georgia"/>
        </w:rPr>
        <w:t xml:space="preserve"> is called when the chart is panned or zoomed. It's passed a start and end date. The chart will need to be redrawn to match these date limits. Therefore, we'll need to reset the </w:t>
      </w:r>
      <w:proofErr w:type="spellStart"/>
      <w:r w:rsidRPr="00E322DF">
        <w:rPr>
          <w:rFonts w:ascii="Georgia" w:hAnsi="Georgia"/>
        </w:rPr>
        <w:t>xScale</w:t>
      </w:r>
      <w:proofErr w:type="spellEnd"/>
      <w:r w:rsidRPr="00E322DF">
        <w:rPr>
          <w:rFonts w:ascii="Georgia" w:hAnsi="Georgia"/>
        </w:rPr>
        <w:t xml:space="preserve"> domain, reset the area path and update the axis.</w:t>
      </w:r>
    </w:p>
    <w:p w:rsidR="003C09F3" w:rsidRDefault="003C09F3" w:rsidP="003A50B6">
      <w:pPr>
        <w:spacing w:after="0"/>
        <w:jc w:val="both"/>
        <w:rPr>
          <w:rFonts w:ascii="Georgia" w:hAnsi="Georgia"/>
        </w:rPr>
      </w:pPr>
    </w:p>
    <w:p w:rsidR="003C09F3" w:rsidRDefault="006D7BE4" w:rsidP="003A50B6">
      <w:pPr>
        <w:spacing w:after="0"/>
        <w:jc w:val="both"/>
        <w:rPr>
          <w:rFonts w:ascii="Georgia" w:hAnsi="Georgia"/>
        </w:rPr>
      </w:pPr>
      <w:r>
        <w:rPr>
          <w:noProof/>
        </w:rPr>
        <w:drawing>
          <wp:inline distT="0" distB="0" distL="0" distR="0" wp14:anchorId="58F00FA2" wp14:editId="3551CE8E">
            <wp:extent cx="594360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EF" w:rsidRDefault="004A13EF" w:rsidP="003A50B6">
      <w:pPr>
        <w:spacing w:after="0"/>
        <w:jc w:val="both"/>
        <w:rPr>
          <w:rFonts w:ascii="Georgia" w:hAnsi="Georgia"/>
        </w:rPr>
      </w:pPr>
    </w:p>
    <w:p w:rsidR="004A13EF" w:rsidRDefault="00F43639" w:rsidP="003A50B6">
      <w:pPr>
        <w:spacing w:after="0"/>
        <w:jc w:val="both"/>
        <w:rPr>
          <w:rFonts w:ascii="Georgia" w:hAnsi="Georgia"/>
        </w:rPr>
      </w:pPr>
      <w:r>
        <w:rPr>
          <w:rFonts w:ascii="Georgia" w:hAnsi="Georgia"/>
        </w:rPr>
        <w:t>Finally,</w:t>
      </w:r>
      <w:r w:rsidR="00182228" w:rsidRPr="00182228">
        <w:rPr>
          <w:rFonts w:ascii="Georgia" w:hAnsi="Georgia"/>
        </w:rPr>
        <w:t xml:space="preserve"> give a color to each </w:t>
      </w:r>
      <w:r w:rsidR="00FE208D">
        <w:rPr>
          <w:rFonts w:ascii="Georgia" w:hAnsi="Georgia"/>
        </w:rPr>
        <w:t>occupation</w:t>
      </w:r>
      <w:r w:rsidR="00182228" w:rsidRPr="00182228">
        <w:rPr>
          <w:rFonts w:ascii="Georgia" w:hAnsi="Georgia"/>
        </w:rPr>
        <w:t xml:space="preserve"> </w:t>
      </w:r>
      <w:r w:rsidR="004D6991">
        <w:rPr>
          <w:rFonts w:ascii="Georgia" w:hAnsi="Georgia"/>
        </w:rPr>
        <w:t>using style.css file</w:t>
      </w:r>
    </w:p>
    <w:p w:rsidR="00D424B8" w:rsidRPr="00BA3B92" w:rsidRDefault="004D6991" w:rsidP="003A50B6">
      <w:pPr>
        <w:spacing w:after="0"/>
        <w:jc w:val="both"/>
        <w:rPr>
          <w:rFonts w:ascii="Georgia" w:hAnsi="Georgia"/>
        </w:rPr>
      </w:pPr>
      <w:r>
        <w:rPr>
          <w:noProof/>
        </w:rPr>
        <w:drawing>
          <wp:inline distT="0" distB="0" distL="0" distR="0" wp14:anchorId="74C22E00" wp14:editId="426E8BC4">
            <wp:extent cx="5537485" cy="415946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B8" w:rsidRPr="00BA3B92" w:rsidRDefault="00D424B8" w:rsidP="003A50B6">
      <w:pPr>
        <w:spacing w:after="0"/>
        <w:jc w:val="both"/>
        <w:rPr>
          <w:rFonts w:ascii="Georgia" w:hAnsi="Georgia"/>
        </w:rPr>
      </w:pPr>
    </w:p>
    <w:sectPr w:rsidR="00D424B8" w:rsidRPr="00BA3B92" w:rsidSect="00D32CA7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4D5"/>
    <w:rsid w:val="00010C68"/>
    <w:rsid w:val="00084F85"/>
    <w:rsid w:val="00095AC8"/>
    <w:rsid w:val="000C3199"/>
    <w:rsid w:val="000F0B4F"/>
    <w:rsid w:val="00101EF4"/>
    <w:rsid w:val="00112356"/>
    <w:rsid w:val="00133BF7"/>
    <w:rsid w:val="001704D5"/>
    <w:rsid w:val="00182228"/>
    <w:rsid w:val="00186D58"/>
    <w:rsid w:val="0019603C"/>
    <w:rsid w:val="001C66EF"/>
    <w:rsid w:val="001D2BE1"/>
    <w:rsid w:val="001F3139"/>
    <w:rsid w:val="00205627"/>
    <w:rsid w:val="0023273D"/>
    <w:rsid w:val="00286DD7"/>
    <w:rsid w:val="002933A0"/>
    <w:rsid w:val="00317A43"/>
    <w:rsid w:val="0034034E"/>
    <w:rsid w:val="003A50B6"/>
    <w:rsid w:val="003C09F3"/>
    <w:rsid w:val="0047617A"/>
    <w:rsid w:val="004A13EF"/>
    <w:rsid w:val="004D133B"/>
    <w:rsid w:val="004D6991"/>
    <w:rsid w:val="004F6636"/>
    <w:rsid w:val="00521B31"/>
    <w:rsid w:val="005354B1"/>
    <w:rsid w:val="00607739"/>
    <w:rsid w:val="00630627"/>
    <w:rsid w:val="006569AD"/>
    <w:rsid w:val="0068634C"/>
    <w:rsid w:val="006A42CE"/>
    <w:rsid w:val="006B3C74"/>
    <w:rsid w:val="006D7BE4"/>
    <w:rsid w:val="006E7F76"/>
    <w:rsid w:val="0074558A"/>
    <w:rsid w:val="007E0CEB"/>
    <w:rsid w:val="00822987"/>
    <w:rsid w:val="008230B8"/>
    <w:rsid w:val="008E4316"/>
    <w:rsid w:val="00943992"/>
    <w:rsid w:val="009704A5"/>
    <w:rsid w:val="00A60305"/>
    <w:rsid w:val="00A911B9"/>
    <w:rsid w:val="00AB6AE9"/>
    <w:rsid w:val="00AC4EA0"/>
    <w:rsid w:val="00B121DE"/>
    <w:rsid w:val="00B5311C"/>
    <w:rsid w:val="00B649EC"/>
    <w:rsid w:val="00BA3B92"/>
    <w:rsid w:val="00BF762E"/>
    <w:rsid w:val="00C156A7"/>
    <w:rsid w:val="00C46DC7"/>
    <w:rsid w:val="00C93D40"/>
    <w:rsid w:val="00CC7672"/>
    <w:rsid w:val="00CD0BE2"/>
    <w:rsid w:val="00CD4524"/>
    <w:rsid w:val="00D100C3"/>
    <w:rsid w:val="00D10534"/>
    <w:rsid w:val="00D32CA7"/>
    <w:rsid w:val="00D424B8"/>
    <w:rsid w:val="00D54E06"/>
    <w:rsid w:val="00D76825"/>
    <w:rsid w:val="00D97D58"/>
    <w:rsid w:val="00E131FB"/>
    <w:rsid w:val="00E3080E"/>
    <w:rsid w:val="00E322DF"/>
    <w:rsid w:val="00E73F01"/>
    <w:rsid w:val="00F43639"/>
    <w:rsid w:val="00FC3941"/>
    <w:rsid w:val="00FE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385AE-8448-4376-8C60-5245636E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Dadlani</dc:creator>
  <cp:keywords/>
  <dc:description/>
  <cp:lastModifiedBy>Krishan Dadlani</cp:lastModifiedBy>
  <cp:revision>75</cp:revision>
  <dcterms:created xsi:type="dcterms:W3CDTF">2015-10-13T19:12:00Z</dcterms:created>
  <dcterms:modified xsi:type="dcterms:W3CDTF">2015-10-13T20:03:00Z</dcterms:modified>
</cp:coreProperties>
</file>