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37: The Key To Being An Energizer Bunny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Nine, Habits Of Highly Successful Women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If you don’t know me, I’m Mridu Parikh, productivity mentor, author, speaker &amp; happiness junkie. I want to help you be successful at work </w:t>
      </w:r>
      <w:r w:rsidDel="00000000" w:rsidR="00000000" w:rsidRPr="00000000">
        <w:rPr>
          <w:i w:val="1"/>
          <w:iCs w:val="1"/>
          <w:rtl w:val="0"/>
        </w:rPr>
        <w:t xml:space="preserve">and</w:t>
      </w:r>
      <w:r w:rsidDel="00000000" w:rsidR="00000000" w:rsidRPr="00000000">
        <w:rPr>
          <w:rtl w:val="0"/>
        </w:rPr>
        <w:t xml:space="preserve"> at home so you can be successful in life. I first of all want to thank you so much for tuning in. I know you have lots of options and places you could put your attention &amp; I have so much gratitude for ur listening ear.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READ A PODCAST REVIEW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 the title of this is….which was taken from the Energizer bunny of Energizer batteries that keep going and going and going…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might have that friend who is the EB...that never seems to stop, has endless energy and let’s be honest, sometimes you want to just smack her in the face, right? But you’re also thinking, how can I get me some more of that.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tell you what I believe is the key to that energy however before I get to that I do want to cover a few other energy inducing magic. And I don’t want to just brush over these bc they’re super important AND you already know what they are BUT you and I need to hear them over and over and over until the day we die.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focus on two specifically: one is sleep and the other is food.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Caution: I am not a sleep expert nor am I a nutritionist. But I do know that both of these things strongly impact your energy. You know this, I know this...but how often are we taking this into account and taking this really seriously when we’re striving to be our best selves and are dealing with a lot of stress right now.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Studies show that just one night of sleep loss impairs innovative thinking and decision-making. Two days of sleep restriction leads to a 300% reduction in your attentiveness and ability to react. We work slower when we don’t get enough sleep – and it actually makes easy tasks seem much harder. So go to bed on time and get at least 7 hours of sleep. Yes, at least 7!</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 food you put into your body which means the carbs you’re putting in, the sugar you’re putting in, the empty calories, the processed foods -- none of those are feeding your mind and energy.</w:t>
      </w:r>
      <w:r w:rsidDel="00000000" w:rsidR="00000000" w:rsidRPr="00000000">
        <w:rPr>
          <w:rtl w:val="0"/>
        </w:rPr>
        <w:t xml:space="preserve">  Food has a direct impact on our brain performance. Not all foods are processed by our bodies at the same rate. Some foods, like pasta, bread, and soda, lead to a burst of energy followed by a slump. Others, like high-fat meals (think cheeseburgers and pizzas) provide more energy but require our digestive system to work harder and make us groggy. Eating fruits and vegetables and CLEAN foods throughout the day isn’t simply good for the body—it’s also beneficial for the mind.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how do you become more intentional about sleep and food intake as it relates to your energy? You to plan for 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you’re planning your day take into account what time you need to get into bed, to fall asleep to get your 7 hours.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when you’re planning your day or week, meal plan. Grab healthy snacks. Get rid of the chips and cookies. In the morning or preferably the night before -- plan exactly what you’re going to eat.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we’ve gotten sleep and food covered and out of the way because those truly are the foundations of your energy day in and day out.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So this brings me to the key of being an energizer bunny which is to</w:t>
      </w:r>
      <w:r w:rsidDel="00000000" w:rsidR="00000000" w:rsidRPr="00000000">
        <w:rPr>
          <w:b w:val="1"/>
          <w:bCs w:val="1"/>
          <w:rtl w:val="0"/>
        </w:rPr>
        <w:t xml:space="preserve"> identify and use your energy in context to your tasks. Identify and use your energy in context to your tasks.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means even though you have a plan in place, you want to review it, assess it and revise it accordingly to your energy levels. There are three types of energy levels -- at the very basic level they are low, medium, and high. For most women, not all, but for most, you have a somewhat regular pattern of energy that is personal to you. Everyday won’t be the same because maybe you had insomnia or had too many glasses of wine...but most days it might be something like this: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 medium, low, medium, low, high, medium, low</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define what those are: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pStyle w:val="Heading3"/>
        <w:keepNext w:val="0"/>
        <w:keepLines w:val="0"/>
        <w:pageBreakBefore w:val="0"/>
        <w:spacing w:after="460" w:before="0" w:line="288" w:lineRule="auto"/>
        <w:rPr>
          <w:b w:val="1"/>
          <w:bCs w:val="1"/>
          <w:color w:val="222222"/>
          <w:sz w:val="26"/>
          <w:szCs w:val="26"/>
        </w:rPr>
      </w:pPr>
      <w:bookmarkStart w:colFirst="0" w:colLast="0" w:name="_466dkt26y6d1" w:id="0"/>
      <w:bookmarkEnd w:id="0"/>
      <w:r w:rsidDel="00000000" w:rsidR="00000000" w:rsidRPr="00000000">
        <w:rPr>
          <w:b w:val="1"/>
          <w:bCs w:val="1"/>
          <w:color w:val="222222"/>
          <w:sz w:val="26"/>
          <w:szCs w:val="26"/>
          <w:rtl w:val="0"/>
        </w:rPr>
        <w:t xml:space="preserve">Low Energy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Things like doing the dishes, scanning receipts, and reading are generally low energy tasks. Even when I don’t feel like doing the dishes, I’m not going to assign it a higher level of energy than “low” because I know that once I’m doing them the energy I’m expending is fairly low on the scale. Emails can (and do) fall into this context as well — as do phone calls — but not always. Now If I’m having to deal with a fairly involved response of some sort, it might require more energy to deal with. First off, reading email in that sense is more of a project anyway, and not every email I receive contains an action item.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interesting to note that by doing enough of these types of tasks I can often gear up to the next level of energy. It’s almost as if these are “first gear tasks” and that they give my productivity engine the break it needs from time to time.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tasks that often get assigned this context include:</w:t>
      </w:r>
      <w:r w:rsidDel="00000000" w:rsidR="00000000" w:rsidRPr="00000000">
        <w:rPr>
          <w:rtl w:val="0"/>
        </w:rPr>
        <w:t xml:space="preserve"> </w:t>
      </w:r>
      <w:hyperlink r:id="rId6">
        <w:r w:rsidDel="00000000" w:rsidR="00000000" w:rsidRPr="00000000">
          <w:rPr>
            <w:rtl w:val="0"/>
          </w:rPr>
          <w:t xml:space="preserve">Updating beer cellar in Evernote</w:t>
        </w:r>
      </w:hyperlink>
      <w:r w:rsidDel="00000000" w:rsidR="00000000" w:rsidRPr="00000000">
        <w:rPr>
          <w:rtl w:val="0"/>
        </w:rPr>
        <w:t xml:space="preserve">, doing laundry, and catching up on podcasts.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Medium</w:t>
      </w:r>
      <w:r w:rsidDel="00000000" w:rsidR="00000000" w:rsidRPr="00000000">
        <w:rPr>
          <w:b w:val="1"/>
          <w:bCs w:val="1"/>
          <w:color w:val="000000"/>
          <w:sz w:val="22"/>
          <w:szCs w:val="22"/>
          <w:rtl w:val="0"/>
        </w:rPr>
        <w:t xml:space="preserve"> Energy</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Still, a lot of tasks do wind up here — mainly communication-based ones or higher-end household chores (mowing the lawn, weeding, cooking, etc.) because they require that much more energy to do efficiently </w:t>
      </w:r>
      <w:r w:rsidDel="00000000" w:rsidR="00000000" w:rsidRPr="00000000">
        <w:rPr>
          <w:rtl w:val="0"/>
        </w:rPr>
        <w:t xml:space="preserve">and</w:t>
      </w:r>
      <w:r w:rsidDel="00000000" w:rsidR="00000000" w:rsidRPr="00000000">
        <w:rPr>
          <w:rtl w:val="0"/>
        </w:rPr>
        <w:t xml:space="preserve"> effectively.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tasks that often get assigned this context include:</w:t>
      </w:r>
      <w:r w:rsidDel="00000000" w:rsidR="00000000" w:rsidRPr="00000000">
        <w:rPr>
          <w:rtl w:val="0"/>
        </w:rPr>
        <w:t xml:space="preserve"> </w:t>
      </w:r>
      <w:hyperlink r:id="rId7">
        <w:r w:rsidDel="00000000" w:rsidR="00000000" w:rsidRPr="00000000">
          <w:rPr>
            <w:rtl w:val="0"/>
          </w:rPr>
          <w:t xml:space="preserve">Editing my </w:t>
        </w:r>
      </w:hyperlink>
      <w:r w:rsidDel="00000000" w:rsidR="00000000" w:rsidRPr="00000000">
        <w:rPr>
          <w:rtl w:val="0"/>
        </w:rPr>
        <w:t xml:space="preserve">writing</w:t>
      </w:r>
      <w:r w:rsidDel="00000000" w:rsidR="00000000" w:rsidRPr="00000000">
        <w:rPr>
          <w:rtl w:val="0"/>
        </w:rPr>
        <w:t xml:space="preserve">, doing social media posts or writing smaller blog posts, conducting my Weekly Review, and most general house cleaning.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High Energy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expected, this is where the tough stuff lies. The big writing, the big planning, the big tasks that require a ton of focus and, obviously, a lot of energy to complete properly. The trick with this context is being really selective about what goes in here — just as I do with the low energy context — so that I don’t give The Resistance a chance to rear its ugly head more than it already does.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tasks that often get assigned this context include:</w:t>
      </w:r>
      <w:r w:rsidDel="00000000" w:rsidR="00000000" w:rsidRPr="00000000">
        <w:rPr>
          <w:rtl w:val="0"/>
        </w:rPr>
        <w:t xml:space="preserve"> Working on a book/book proposal, writing guest posts/longer blog posts, and major household maintenance.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you will spend your time all starts with the planning.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could plan and ideal day think about in terms of what you’d like to get done in the morning, daytime and evening/night. Think about your habits as well as your energy levels. For example, if you want to make exercising a priority but know you are exhausted by the end of the day, plan for it in the morning (even though you’ll have to wake up earlier). On the flip side, if you need to be at work at 6am, plan your exercise during lunch or in the evening.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ASSESS YOUR ENERGY LEVELS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Think about when you do your best work. Most people have greater energy for creative thinking in the morning because self-control depletes throughout the day. It’s important to schedule your “big thinking”. With that in mind, here are some guidelines: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Reserve the mornings for the tasks that require the most critical thinking and troubleshooting. If you're a writer, make sure you have time to write in the morning.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Midday is a very powerful time of day because your energy has likely dissipated. This means you're primed to do more boring, routine stuff. Use this time for tasks like answering emails, setting appointments, researching necessities like directions to upcoming appointments and recipes, and run some errands if you have time (post office, dry cleaner, bank, etc.)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Late afternoon can be a good time for creativity and brainstorming. Once i start talking about this with clients -- they’re like, actually I do get this second wave of energy at 3:30.</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Evenings are for planning and preparation for the next day: put your "get ready" activities like laying out your clothes, packing lunches, and decluttering in the evening.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very tempting to take care of the low energy tasks first thing in the morning because they make you feel productive. Like spending two hours in your email or now that we’re working from home, making beds and doing dishes and laundry. I totally fall into this too and I literally have to remind myself that I’m wasting my energy -- Mridu, this is not a good use of your energy. Stop doing this thing.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about 99% of the time that I’m not using my energy effectively is because I’m procrastinating my high energy activities. Like recording a class, or writing the difficult email or creating a proposal from scratch or doing the research or planning my day.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that’s going to take a lot of brain power and I’d really rather not do that, so I fall into low energy activities. The problem with that is that if I use up my reservoir of brain power for stupid things and then I’m under the gun to get the important high-level stuff done later, I’m not gonna do it as well, I’ll be scattered, tired, won’t have as much clarity, can’t find the words, and more easily distracted.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have to remind myself that even though it’s hard right now -- it’s going to be a lot harder later. And so I leave taking out the trash or folding the clothes, and realize I will be better served if I don’t that later -- when it makes more sense with my energy levels.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Kapeesh? Do you get what I’m putting down here. I sure hope so because I love sharing this goodness with you. And I want to continue to dive into this and take this to the next level by partnering with you at my upcoming super class called: Create The Perfect To-Do List and Plan Your Week Like A Boss. If you want a hand-holding experience in planning your day and your week so you’re not feeling like you’re running by the seat of your pants everyday or just reacting to everything being thrown at you -- then girl we need to spend some together so you have the simple tools and skills to be in the driver’s seat every day. If you’re catching this real time, we are at the tail end of registration and are kicking off on November 9th, 2020. </w:t>
      </w:r>
      <w:r w:rsidDel="00000000" w:rsidR="00000000" w:rsidRPr="00000000">
        <w:rPr>
          <w:rtl w:val="0"/>
        </w:rPr>
        <w:t xml:space="preserve">My dream for you is to go from feeling like you’re drinking from a firehose, to having clarity and confidence as you glide through your day. So come on over to lifeisorganized.com/masterclass to find out all the details and sign up.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Lastly, you know I can’t sign off without your inspired action for this week</w:t>
      </w:r>
      <w:r w:rsidDel="00000000" w:rsidR="00000000" w:rsidRPr="00000000">
        <w:rPr>
          <w:rtl w:val="0"/>
        </w:rPr>
        <w:t xml:space="preserve">. I want to make your time 100% worth it and in order to do that I will always encourage you to take one small action every week. Today’s action is change at least one task on your to-do list, one project, one things you’re wanting to complete and change the timing based on your energy level. Do this, you guessed it, within the next 24 hours. This could be the difference between you feeling behind, or exhausted or I got nothing done -- to Energizer Bunny Status. And it’s a really good status.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Alright my sweet friend, as always, I thank you for your time and loving vibes and positive energy. Know that I am sending them right back your way! Remember to head on over to lifeisorganized.com/masterclass like right now before this training (Create the perfect to-do list and master your week like a boss) goes away. That’s life is organized.com/masterclass.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ductivityist.com/blog/how-i-use-evernote-for-beer-cellaring" TargetMode="External"/><Relationship Id="rId7" Type="http://schemas.openxmlformats.org/officeDocument/2006/relationships/hyperlink" Target="http://5by5.tv/mikeson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