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2577" w:rsidRPr="00862577" w:rsidRDefault="00862577" w:rsidP="00862577">
      <w:pPr>
        <w:spacing w:before="100" w:beforeAutospacing="1" w:after="100" w:afterAutospacing="1" w:line="240" w:lineRule="auto"/>
        <w:outlineLvl w:val="0"/>
        <w:rPr>
          <w:rFonts w:ascii="Verdana" w:eastAsia="Times New Roman" w:hAnsi="Verdana" w:cs="Times New Roman"/>
          <w:b/>
          <w:bCs/>
          <w:kern w:val="36"/>
          <w:sz w:val="48"/>
          <w:szCs w:val="48"/>
        </w:rPr>
      </w:pPr>
      <w:r w:rsidRPr="00862577">
        <w:rPr>
          <w:rFonts w:ascii="Verdana" w:eastAsia="Times New Roman" w:hAnsi="Verdana" w:cs="Times New Roman"/>
          <w:b/>
          <w:bCs/>
          <w:kern w:val="36"/>
          <w:sz w:val="48"/>
          <w:szCs w:val="48"/>
        </w:rPr>
        <w:t>Chapter 8: XML Firewall</w:t>
      </w:r>
    </w:p>
    <w:p w:rsidR="00862577" w:rsidRPr="00862577" w:rsidRDefault="00862577" w:rsidP="00862577">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 name="Picture 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0" w:name="indexterm.7B6C4709-646A-4D71-B739-3CDD62"/>
      <w:bookmarkStart w:id="1" w:name="1087"/>
      <w:bookmarkStart w:id="2" w:name="indexterm.8F356F86-E8E1-4207-95E3-0619AF"/>
      <w:bookmarkStart w:id="3" w:name="1086"/>
      <w:bookmarkStart w:id="4" w:name="indexterm.385A7371-7BF7-44BE-9530-8666E6"/>
      <w:bookmarkStart w:id="5" w:name="1085"/>
      <w:bookmarkStart w:id="6" w:name="indexterm.A6294A49-FAF8-4E42-8D64-EC7CAF"/>
      <w:bookmarkStart w:id="7" w:name="1084"/>
      <w:bookmarkStart w:id="8" w:name="indexterm.C7DE1B63-F0D6-4447-8461-9108F6"/>
      <w:bookmarkStart w:id="9" w:name="1083"/>
      <w:bookmarkEnd w:id="0"/>
      <w:bookmarkEnd w:id="1"/>
      <w:bookmarkEnd w:id="2"/>
      <w:bookmarkEnd w:id="3"/>
      <w:bookmarkEnd w:id="4"/>
      <w:bookmarkEnd w:id="5"/>
      <w:bookmarkEnd w:id="6"/>
      <w:bookmarkEnd w:id="7"/>
      <w:bookmarkEnd w:id="8"/>
      <w:bookmarkEnd w:id="9"/>
      <w:r w:rsidRPr="00862577">
        <w:rPr>
          <w:rFonts w:ascii="Verdana" w:eastAsia="Times New Roman" w:hAnsi="Verdana" w:cs="Times New Roman"/>
          <w:sz w:val="17"/>
          <w:szCs w:val="17"/>
        </w:rPr>
        <w:t xml:space="preserve">Now that you have a good understanding of what a </w:t>
      </w:r>
      <w:proofErr w:type="spellStart"/>
      <w:r w:rsidRPr="00862577">
        <w:rPr>
          <w:rFonts w:ascii="Verdana" w:eastAsia="Times New Roman" w:hAnsi="Verdana" w:cs="Times New Roman"/>
          <w:sz w:val="17"/>
          <w:szCs w:val="17"/>
        </w:rPr>
        <w:t>DataPower</w:t>
      </w:r>
      <w:proofErr w:type="spellEnd"/>
      <w:r w:rsidRPr="00862577">
        <w:rPr>
          <w:rFonts w:ascii="Verdana" w:eastAsia="Times New Roman" w:hAnsi="Verdana" w:cs="Times New Roman"/>
          <w:sz w:val="17"/>
          <w:szCs w:val="17"/>
        </w:rPr>
        <w:t xml:space="preserve"> service is and the different service types available, it is time to create our first </w:t>
      </w:r>
      <w:proofErr w:type="spellStart"/>
      <w:r w:rsidRPr="00862577">
        <w:rPr>
          <w:rFonts w:ascii="Verdana" w:eastAsia="Times New Roman" w:hAnsi="Verdana" w:cs="Times New Roman"/>
          <w:sz w:val="17"/>
          <w:szCs w:val="17"/>
        </w:rPr>
        <w:t>DataPower</w:t>
      </w:r>
      <w:proofErr w:type="spellEnd"/>
      <w:r w:rsidRPr="00862577">
        <w:rPr>
          <w:rFonts w:ascii="Verdana" w:eastAsia="Times New Roman" w:hAnsi="Verdana" w:cs="Times New Roman"/>
          <w:sz w:val="17"/>
          <w:szCs w:val="17"/>
        </w:rPr>
        <w:t xml:space="preserve"> service. This chapter takes you step by step through the creation of an XML Firewall service and discusses many of the service parameters and options available. Using simple yet common use cases, these examples give you a good understanding of the capabilities of the XML Firewall service as well as basic configuration of the Processing Policy and actions contained within it.</w:t>
      </w:r>
    </w:p>
    <w:p w:rsidR="00862577" w:rsidRPr="00862577" w:rsidRDefault="00862577" w:rsidP="00862577">
      <w:pPr>
        <w:spacing w:before="100" w:beforeAutospacing="1" w:after="100" w:afterAutospacing="1" w:line="240" w:lineRule="auto"/>
        <w:outlineLvl w:val="1"/>
        <w:rPr>
          <w:rFonts w:ascii="Verdana" w:eastAsia="Times New Roman" w:hAnsi="Verdana" w:cs="Times New Roman"/>
          <w:b/>
          <w:bCs/>
          <w:sz w:val="36"/>
          <w:szCs w:val="36"/>
        </w:rPr>
      </w:pPr>
      <w:r>
        <w:rPr>
          <w:rFonts w:ascii="Verdana" w:eastAsia="Times New Roman" w:hAnsi="Verdana" w:cs="Times New Roman"/>
          <w:b/>
          <w:bCs/>
          <w:noProof/>
          <w:sz w:val="36"/>
          <w:szCs w:val="36"/>
        </w:rPr>
        <w:drawing>
          <wp:inline distT="0" distB="0" distL="0" distR="0">
            <wp:extent cx="114300" cy="114300"/>
            <wp:effectExtent l="19050" t="0" r="0" b="0"/>
            <wp:docPr id="2" name="Picture 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 w:name="ch08lev1sec1"/>
      <w:bookmarkStart w:id="11" w:name="1088"/>
      <w:bookmarkEnd w:id="10"/>
      <w:bookmarkEnd w:id="11"/>
      <w:r w:rsidRPr="00862577">
        <w:rPr>
          <w:rFonts w:ascii="Verdana" w:eastAsia="Times New Roman" w:hAnsi="Verdana" w:cs="Times New Roman"/>
          <w:b/>
          <w:bCs/>
          <w:sz w:val="36"/>
          <w:szCs w:val="36"/>
        </w:rPr>
        <w:t>XML Firewall Overview</w:t>
      </w:r>
    </w:p>
    <w:p w:rsidR="00862577" w:rsidRPr="00862577" w:rsidRDefault="00862577" w:rsidP="00862577">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 name="Picture 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2577">
        <w:rPr>
          <w:rFonts w:ascii="Verdana" w:eastAsia="Times New Roman" w:hAnsi="Verdana" w:cs="Times New Roman"/>
          <w:sz w:val="17"/>
          <w:szCs w:val="17"/>
        </w:rPr>
        <w:t xml:space="preserve">An XML Firewall (XMLFW) is a service type that can be used to process XML and non-XML traffic sent over the HTTP(S) protocol. It is considered the simplest of the three main service types to configure because it can have one single </w:t>
      </w:r>
      <w:proofErr w:type="spellStart"/>
      <w:r w:rsidRPr="00862577">
        <w:rPr>
          <w:rFonts w:ascii="Verdana" w:eastAsia="Times New Roman" w:hAnsi="Verdana" w:cs="Times New Roman"/>
          <w:sz w:val="17"/>
          <w:szCs w:val="17"/>
        </w:rPr>
        <w:t>IP:port</w:t>
      </w:r>
      <w:proofErr w:type="spellEnd"/>
      <w:r w:rsidRPr="00862577">
        <w:rPr>
          <w:rFonts w:ascii="Verdana" w:eastAsia="Times New Roman" w:hAnsi="Verdana" w:cs="Times New Roman"/>
          <w:sz w:val="17"/>
          <w:szCs w:val="17"/>
        </w:rPr>
        <w:t xml:space="preserve"> that it can listen on for traffic an</w:t>
      </w:r>
      <w:r w:rsidR="008A7F2D">
        <w:rPr>
          <w:rFonts w:ascii="Verdana" w:eastAsia="Times New Roman" w:hAnsi="Verdana" w:cs="Times New Roman"/>
          <w:sz w:val="17"/>
          <w:szCs w:val="17"/>
        </w:rPr>
        <w:t xml:space="preserve">d </w:t>
      </w:r>
      <w:r w:rsidRPr="00862577">
        <w:rPr>
          <w:rFonts w:ascii="Verdana" w:eastAsia="Times New Roman" w:hAnsi="Verdana" w:cs="Times New Roman"/>
          <w:sz w:val="17"/>
          <w:szCs w:val="17"/>
        </w:rPr>
        <w:t>can only communicate with the client and the backend server over HTTP(S).</w:t>
      </w:r>
      <w:r w:rsidRPr="00862577">
        <w:rPr>
          <w:rFonts w:ascii="Verdana" w:eastAsia="Times New Roman" w:hAnsi="Verdana" w:cs="Times New Roman"/>
          <w:sz w:val="17"/>
          <w:szCs w:val="17"/>
          <w:vertAlign w:val="superscript"/>
        </w:rPr>
        <w:t>[</w:t>
      </w:r>
      <w:bookmarkStart w:id="12" w:name="ch08fn01"/>
      <w:r w:rsidR="00957CAF" w:rsidRPr="00862577">
        <w:rPr>
          <w:rFonts w:ascii="Verdana" w:eastAsia="Times New Roman" w:hAnsi="Verdana" w:cs="Times New Roman"/>
          <w:sz w:val="17"/>
          <w:szCs w:val="17"/>
          <w:vertAlign w:val="superscript"/>
        </w:rPr>
        <w:fldChar w:fldCharType="begin"/>
      </w:r>
      <w:r w:rsidRPr="00862577">
        <w:rPr>
          <w:rFonts w:ascii="Verdana" w:eastAsia="Times New Roman" w:hAnsi="Verdana" w:cs="Times New Roman"/>
          <w:sz w:val="17"/>
          <w:szCs w:val="17"/>
          <w:vertAlign w:val="superscript"/>
        </w:rPr>
        <w:instrText xml:space="preserve"> HYPERLINK "http://www.books24x7.com/assetviewer.aspx?bookid=30903&amp;chunkid=277781658&amp;noteMenuToggle=0&amp;hitSectionMenuToggle=0&amp;leftMenuState=1" \l "ftn.ch08fn01" </w:instrText>
      </w:r>
      <w:r w:rsidR="00957CAF" w:rsidRPr="00862577">
        <w:rPr>
          <w:rFonts w:ascii="Verdana" w:eastAsia="Times New Roman" w:hAnsi="Verdana" w:cs="Times New Roman"/>
          <w:sz w:val="17"/>
          <w:szCs w:val="17"/>
          <w:vertAlign w:val="superscript"/>
        </w:rPr>
        <w:fldChar w:fldCharType="separate"/>
      </w:r>
      <w:r w:rsidRPr="00862577">
        <w:rPr>
          <w:rFonts w:ascii="Verdana" w:eastAsia="Times New Roman" w:hAnsi="Verdana" w:cs="Times New Roman"/>
          <w:color w:val="0000FF"/>
          <w:sz w:val="17"/>
          <w:vertAlign w:val="superscript"/>
        </w:rPr>
        <w:t>1</w:t>
      </w:r>
      <w:r w:rsidR="00957CAF" w:rsidRPr="00862577">
        <w:rPr>
          <w:rFonts w:ascii="Verdana" w:eastAsia="Times New Roman" w:hAnsi="Verdana" w:cs="Times New Roman"/>
          <w:sz w:val="17"/>
          <w:szCs w:val="17"/>
          <w:vertAlign w:val="superscript"/>
        </w:rPr>
        <w:fldChar w:fldCharType="end"/>
      </w:r>
      <w:bookmarkEnd w:id="12"/>
      <w:r w:rsidRPr="00862577">
        <w:rPr>
          <w:rFonts w:ascii="Verdana" w:eastAsia="Times New Roman" w:hAnsi="Verdana" w:cs="Times New Roman"/>
          <w:sz w:val="17"/>
          <w:szCs w:val="17"/>
          <w:vertAlign w:val="superscript"/>
        </w:rPr>
        <w:t>]</w:t>
      </w:r>
      <w:r w:rsidRPr="00862577">
        <w:rPr>
          <w:rFonts w:ascii="Verdana" w:eastAsia="Times New Roman" w:hAnsi="Verdana" w:cs="Times New Roman"/>
          <w:sz w:val="17"/>
          <w:szCs w:val="17"/>
        </w:rPr>
        <w:t xml:space="preserve"> Although it is limited to one listening IP </w:t>
      </w:r>
      <w:proofErr w:type="spellStart"/>
      <w:r w:rsidRPr="00862577">
        <w:rPr>
          <w:rFonts w:ascii="Verdana" w:eastAsia="Times New Roman" w:hAnsi="Verdana" w:cs="Times New Roman"/>
          <w:sz w:val="17"/>
          <w:szCs w:val="17"/>
        </w:rPr>
        <w:t>address:port</w:t>
      </w:r>
      <w:proofErr w:type="spellEnd"/>
      <w:r w:rsidRPr="00862577">
        <w:rPr>
          <w:rFonts w:ascii="Verdana" w:eastAsia="Times New Roman" w:hAnsi="Verdana" w:cs="Times New Roman"/>
          <w:sz w:val="17"/>
          <w:szCs w:val="17"/>
        </w:rPr>
        <w:t xml:space="preserve"> and one protocol, it can provide the same level of threat protection and multistep processing capabilities as the Multi-Protocol Gateway service type. The one additional feature that is offered by the XML Firewall is the ability to easily configure it as a loopback proxy.</w:t>
      </w:r>
      <w:r w:rsidRPr="00862577">
        <w:rPr>
          <w:rFonts w:ascii="Verdana" w:eastAsia="Times New Roman" w:hAnsi="Verdana" w:cs="Times New Roman"/>
          <w:sz w:val="17"/>
          <w:szCs w:val="17"/>
          <w:vertAlign w:val="superscript"/>
        </w:rPr>
        <w:t>[</w:t>
      </w:r>
      <w:bookmarkStart w:id="13" w:name="ch08fn02"/>
      <w:r w:rsidR="00957CAF" w:rsidRPr="00862577">
        <w:rPr>
          <w:rFonts w:ascii="Verdana" w:eastAsia="Times New Roman" w:hAnsi="Verdana" w:cs="Times New Roman"/>
          <w:sz w:val="17"/>
          <w:szCs w:val="17"/>
          <w:vertAlign w:val="superscript"/>
        </w:rPr>
        <w:fldChar w:fldCharType="begin"/>
      </w:r>
      <w:r w:rsidRPr="00862577">
        <w:rPr>
          <w:rFonts w:ascii="Verdana" w:eastAsia="Times New Roman" w:hAnsi="Verdana" w:cs="Times New Roman"/>
          <w:sz w:val="17"/>
          <w:szCs w:val="17"/>
          <w:vertAlign w:val="superscript"/>
        </w:rPr>
        <w:instrText xml:space="preserve"> HYPERLINK "http://www.books24x7.com/assetviewer.aspx?bookid=30903&amp;chunkid=277781658&amp;noteMenuToggle=0&amp;hitSectionMenuToggle=0&amp;leftMenuState=1" \l "ftn.ch08fn02" </w:instrText>
      </w:r>
      <w:r w:rsidR="00957CAF" w:rsidRPr="00862577">
        <w:rPr>
          <w:rFonts w:ascii="Verdana" w:eastAsia="Times New Roman" w:hAnsi="Verdana" w:cs="Times New Roman"/>
          <w:sz w:val="17"/>
          <w:szCs w:val="17"/>
          <w:vertAlign w:val="superscript"/>
        </w:rPr>
        <w:fldChar w:fldCharType="separate"/>
      </w:r>
      <w:r w:rsidRPr="00862577">
        <w:rPr>
          <w:rFonts w:ascii="Verdana" w:eastAsia="Times New Roman" w:hAnsi="Verdana" w:cs="Times New Roman"/>
          <w:color w:val="0000FF"/>
          <w:sz w:val="17"/>
          <w:vertAlign w:val="superscript"/>
        </w:rPr>
        <w:t>2</w:t>
      </w:r>
      <w:r w:rsidR="00957CAF" w:rsidRPr="00862577">
        <w:rPr>
          <w:rFonts w:ascii="Verdana" w:eastAsia="Times New Roman" w:hAnsi="Verdana" w:cs="Times New Roman"/>
          <w:sz w:val="17"/>
          <w:szCs w:val="17"/>
          <w:vertAlign w:val="superscript"/>
        </w:rPr>
        <w:fldChar w:fldCharType="end"/>
      </w:r>
      <w:bookmarkEnd w:id="13"/>
      <w:r w:rsidRPr="00862577">
        <w:rPr>
          <w:rFonts w:ascii="Verdana" w:eastAsia="Times New Roman" w:hAnsi="Verdana" w:cs="Times New Roman"/>
          <w:sz w:val="17"/>
          <w:szCs w:val="17"/>
          <w:vertAlign w:val="superscript"/>
        </w:rPr>
        <w:t>]</w:t>
      </w:r>
      <w:r w:rsidRPr="00862577">
        <w:rPr>
          <w:rFonts w:ascii="Verdana" w:eastAsia="Times New Roman" w:hAnsi="Verdana" w:cs="Times New Roman"/>
          <w:sz w:val="17"/>
          <w:szCs w:val="17"/>
        </w:rPr>
        <w:t xml:space="preserve"> As discussed in </w:t>
      </w:r>
      <w:hyperlink r:id="rId6" w:anchor="755" w:tgtFrame="_parent" w:history="1">
        <w:r w:rsidRPr="00862577">
          <w:rPr>
            <w:rFonts w:ascii="Verdana" w:eastAsia="Times New Roman" w:hAnsi="Verdana" w:cs="Times New Roman"/>
            <w:color w:val="0000FF"/>
            <w:sz w:val="17"/>
          </w:rPr>
          <w:t>Chapter 6</w:t>
        </w:r>
      </w:hyperlink>
      <w:r w:rsidRPr="00862577">
        <w:rPr>
          <w:rFonts w:ascii="Verdana" w:eastAsia="Times New Roman" w:hAnsi="Verdana" w:cs="Times New Roman"/>
          <w:sz w:val="17"/>
          <w:szCs w:val="17"/>
        </w:rPr>
        <w:t xml:space="preserve">, </w:t>
      </w:r>
      <w:hyperlink r:id="rId7" w:anchor="755" w:tgtFrame="_parent" w:history="1">
        <w:r w:rsidRPr="00862577">
          <w:rPr>
            <w:rFonts w:ascii="Verdana" w:eastAsia="Times New Roman" w:hAnsi="Verdana" w:cs="Times New Roman"/>
            <w:color w:val="0000FF"/>
            <w:sz w:val="17"/>
          </w:rPr>
          <w:t xml:space="preserve">“Introduction to </w:t>
        </w:r>
        <w:proofErr w:type="spellStart"/>
        <w:r w:rsidRPr="00862577">
          <w:rPr>
            <w:rFonts w:ascii="Verdana" w:eastAsia="Times New Roman" w:hAnsi="Verdana" w:cs="Times New Roman"/>
            <w:color w:val="0000FF"/>
            <w:sz w:val="17"/>
          </w:rPr>
          <w:t>DataPower</w:t>
        </w:r>
        <w:proofErr w:type="spellEnd"/>
        <w:r w:rsidRPr="00862577">
          <w:rPr>
            <w:rFonts w:ascii="Verdana" w:eastAsia="Times New Roman" w:hAnsi="Verdana" w:cs="Times New Roman"/>
            <w:color w:val="0000FF"/>
            <w:sz w:val="17"/>
          </w:rPr>
          <w:t xml:space="preserve"> Services,”</w:t>
        </w:r>
      </w:hyperlink>
      <w:r w:rsidRPr="00862577">
        <w:rPr>
          <w:rFonts w:ascii="Verdana" w:eastAsia="Times New Roman" w:hAnsi="Verdana" w:cs="Times New Roman"/>
          <w:sz w:val="17"/>
          <w:szCs w:val="17"/>
        </w:rPr>
        <w:t xml:space="preserve"> a loopback proxy does not forward requests to a backend server, but generates and returns the response back to the client itself. As a request enters the XMLFW, it is processed within the service, where a response is also </w:t>
      </w:r>
      <w:bookmarkStart w:id="14" w:name="indexterm.1815A294-BB1A-4663-AC8A-11EA2D"/>
      <w:bookmarkStart w:id="15" w:name="1096"/>
      <w:bookmarkStart w:id="16" w:name="indexterm.3E06F8D6-D5F5-45E5-9C7A-FFC221"/>
      <w:bookmarkStart w:id="17" w:name="1095"/>
      <w:bookmarkStart w:id="18" w:name="indexterm.EC41CFD5-16F0-49E0-A859-3893DB"/>
      <w:bookmarkStart w:id="19" w:name="1094"/>
      <w:bookmarkStart w:id="20" w:name="indexterm.BC442F54-E702-430B-BCB8-9AB4F8"/>
      <w:bookmarkStart w:id="21" w:name="1093"/>
      <w:bookmarkStart w:id="22" w:name="indexterm.903E1992-09BC-4987-B176-453903"/>
      <w:bookmarkStart w:id="23" w:name="1092"/>
      <w:bookmarkStart w:id="24" w:name="indexterm.32551DBC-AB6B-415D-81AB-64EB40"/>
      <w:bookmarkStart w:id="25" w:name="1091"/>
      <w:bookmarkEnd w:id="14"/>
      <w:bookmarkEnd w:id="15"/>
      <w:bookmarkEnd w:id="16"/>
      <w:bookmarkEnd w:id="17"/>
      <w:bookmarkEnd w:id="18"/>
      <w:bookmarkEnd w:id="19"/>
      <w:bookmarkEnd w:id="20"/>
      <w:bookmarkEnd w:id="21"/>
      <w:bookmarkEnd w:id="22"/>
      <w:bookmarkEnd w:id="23"/>
      <w:bookmarkEnd w:id="24"/>
      <w:bookmarkEnd w:id="25"/>
      <w:r w:rsidRPr="00862577">
        <w:rPr>
          <w:rFonts w:ascii="Verdana" w:eastAsia="Times New Roman" w:hAnsi="Verdana" w:cs="Times New Roman"/>
          <w:sz w:val="17"/>
          <w:szCs w:val="17"/>
        </w:rPr>
        <w:t xml:space="preserve">generated and sent back to the client. Because of this capability, the XMLFW is often used as a loopback proxy when testing or debugging other services when the backend server is not available. The XMLFW service type is also capable of </w:t>
      </w:r>
      <w:proofErr w:type="spellStart"/>
      <w:r w:rsidRPr="00862577">
        <w:rPr>
          <w:rFonts w:ascii="Verdana" w:eastAsia="Times New Roman" w:hAnsi="Verdana" w:cs="Times New Roman"/>
          <w:sz w:val="17"/>
          <w:szCs w:val="17"/>
        </w:rPr>
        <w:t>proxying</w:t>
      </w:r>
      <w:proofErr w:type="spellEnd"/>
      <w:r w:rsidRPr="00862577">
        <w:rPr>
          <w:rFonts w:ascii="Verdana" w:eastAsia="Times New Roman" w:hAnsi="Verdana" w:cs="Times New Roman"/>
          <w:sz w:val="17"/>
          <w:szCs w:val="17"/>
        </w:rPr>
        <w:t xml:space="preserve"> backend services as it provides threat protection and multistep processing capabilities. We will demonstrate these capabilities in the examples that follow.</w:t>
      </w:r>
    </w:p>
    <w:p w:rsidR="00862577" w:rsidRPr="00862577" w:rsidRDefault="00862577" w:rsidP="00862577">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 name="Picture 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6" w:name="1089"/>
      <w:bookmarkEnd w:id="26"/>
      <w:r w:rsidRPr="00862577">
        <w:rPr>
          <w:rFonts w:ascii="Verdana" w:eastAsia="Times New Roman" w:hAnsi="Verdana" w:cs="Times New Roman"/>
          <w:sz w:val="17"/>
          <w:szCs w:val="17"/>
          <w:vertAlign w:val="superscript"/>
        </w:rPr>
        <w:t>[</w:t>
      </w:r>
      <w:bookmarkStart w:id="27" w:name="ftn.ch08fn01"/>
      <w:r w:rsidR="00957CAF" w:rsidRPr="00862577">
        <w:rPr>
          <w:rFonts w:ascii="Verdana" w:eastAsia="Times New Roman" w:hAnsi="Verdana" w:cs="Times New Roman"/>
          <w:sz w:val="17"/>
          <w:szCs w:val="17"/>
          <w:vertAlign w:val="superscript"/>
        </w:rPr>
        <w:fldChar w:fldCharType="begin"/>
      </w:r>
      <w:r w:rsidRPr="00862577">
        <w:rPr>
          <w:rFonts w:ascii="Verdana" w:eastAsia="Times New Roman" w:hAnsi="Verdana" w:cs="Times New Roman"/>
          <w:sz w:val="17"/>
          <w:szCs w:val="17"/>
          <w:vertAlign w:val="superscript"/>
        </w:rPr>
        <w:instrText xml:space="preserve"> HYPERLINK "http://www.books24x7.com/assetviewer.aspx?bookid=30903&amp;chunkid=277781658&amp;noteMenuToggle=0&amp;hitSectionMenuToggle=0&amp;leftMenuState=1" \l "ch08fn01" </w:instrText>
      </w:r>
      <w:r w:rsidR="00957CAF" w:rsidRPr="00862577">
        <w:rPr>
          <w:rFonts w:ascii="Verdana" w:eastAsia="Times New Roman" w:hAnsi="Verdana" w:cs="Times New Roman"/>
          <w:sz w:val="17"/>
          <w:szCs w:val="17"/>
          <w:vertAlign w:val="superscript"/>
        </w:rPr>
        <w:fldChar w:fldCharType="separate"/>
      </w:r>
      <w:r w:rsidRPr="00862577">
        <w:rPr>
          <w:rFonts w:ascii="Verdana" w:eastAsia="Times New Roman" w:hAnsi="Verdana" w:cs="Times New Roman"/>
          <w:color w:val="0000FF"/>
          <w:sz w:val="17"/>
          <w:vertAlign w:val="superscript"/>
        </w:rPr>
        <w:t>1</w:t>
      </w:r>
      <w:r w:rsidR="00957CAF" w:rsidRPr="00862577">
        <w:rPr>
          <w:rFonts w:ascii="Verdana" w:eastAsia="Times New Roman" w:hAnsi="Verdana" w:cs="Times New Roman"/>
          <w:sz w:val="17"/>
          <w:szCs w:val="17"/>
          <w:vertAlign w:val="superscript"/>
        </w:rPr>
        <w:fldChar w:fldCharType="end"/>
      </w:r>
      <w:bookmarkEnd w:id="27"/>
      <w:r w:rsidRPr="00862577">
        <w:rPr>
          <w:rFonts w:ascii="Verdana" w:eastAsia="Times New Roman" w:hAnsi="Verdana" w:cs="Times New Roman"/>
          <w:sz w:val="17"/>
          <w:szCs w:val="17"/>
          <w:vertAlign w:val="superscript"/>
        </w:rPr>
        <w:t>]</w:t>
      </w:r>
      <w:r w:rsidRPr="00862577">
        <w:rPr>
          <w:rFonts w:ascii="Verdana" w:eastAsia="Times New Roman" w:hAnsi="Verdana" w:cs="Times New Roman"/>
          <w:sz w:val="17"/>
          <w:szCs w:val="17"/>
        </w:rPr>
        <w:t xml:space="preserve">It is possible to configure the XMLFW to communicate with other protocols by using custom </w:t>
      </w:r>
      <w:proofErr w:type="gramStart"/>
      <w:r w:rsidRPr="00862577">
        <w:rPr>
          <w:rFonts w:ascii="Verdana" w:eastAsia="Times New Roman" w:hAnsi="Verdana" w:cs="Times New Roman"/>
          <w:sz w:val="17"/>
          <w:szCs w:val="17"/>
        </w:rPr>
        <w:t>programming</w:t>
      </w:r>
      <w:proofErr w:type="gramEnd"/>
      <w:r w:rsidRPr="00862577">
        <w:rPr>
          <w:rFonts w:ascii="Verdana" w:eastAsia="Times New Roman" w:hAnsi="Verdana" w:cs="Times New Roman"/>
          <w:sz w:val="17"/>
          <w:szCs w:val="17"/>
        </w:rPr>
        <w:t xml:space="preserve">, which is discussed in </w:t>
      </w:r>
      <w:hyperlink r:id="rId8" w:anchor="4198" w:tgtFrame="_parent" w:history="1">
        <w:r w:rsidRPr="00862577">
          <w:rPr>
            <w:rFonts w:ascii="Verdana" w:eastAsia="Times New Roman" w:hAnsi="Verdana" w:cs="Times New Roman"/>
            <w:color w:val="0000FF"/>
            <w:sz w:val="17"/>
          </w:rPr>
          <w:t>Chapter 23</w:t>
        </w:r>
      </w:hyperlink>
      <w:r w:rsidRPr="00862577">
        <w:rPr>
          <w:rFonts w:ascii="Verdana" w:eastAsia="Times New Roman" w:hAnsi="Verdana" w:cs="Times New Roman"/>
          <w:sz w:val="17"/>
          <w:szCs w:val="17"/>
        </w:rPr>
        <w:t xml:space="preserve">, </w:t>
      </w:r>
      <w:hyperlink r:id="rId9" w:anchor="4198" w:tgtFrame="_parent" w:history="1">
        <w:r w:rsidRPr="00862577">
          <w:rPr>
            <w:rFonts w:ascii="Verdana" w:eastAsia="Times New Roman" w:hAnsi="Verdana" w:cs="Times New Roman"/>
            <w:color w:val="0000FF"/>
            <w:sz w:val="17"/>
          </w:rPr>
          <w:t xml:space="preserve">“Programming within the </w:t>
        </w:r>
        <w:proofErr w:type="spellStart"/>
        <w:r w:rsidRPr="00862577">
          <w:rPr>
            <w:rFonts w:ascii="Verdana" w:eastAsia="Times New Roman" w:hAnsi="Verdana" w:cs="Times New Roman"/>
            <w:color w:val="0000FF"/>
            <w:sz w:val="17"/>
          </w:rPr>
          <w:t>DataPower</w:t>
        </w:r>
        <w:proofErr w:type="spellEnd"/>
        <w:r w:rsidRPr="00862577">
          <w:rPr>
            <w:rFonts w:ascii="Verdana" w:eastAsia="Times New Roman" w:hAnsi="Verdana" w:cs="Times New Roman"/>
            <w:color w:val="0000FF"/>
            <w:sz w:val="17"/>
          </w:rPr>
          <w:t xml:space="preserve"> Environment.”</w:t>
        </w:r>
      </w:hyperlink>
      <w:r w:rsidRPr="00862577">
        <w:rPr>
          <w:rFonts w:ascii="Verdana" w:eastAsia="Times New Roman" w:hAnsi="Verdana" w:cs="Times New Roman"/>
          <w:sz w:val="17"/>
          <w:szCs w:val="17"/>
        </w:rPr>
        <w:t xml:space="preserve"> </w:t>
      </w:r>
    </w:p>
    <w:p w:rsidR="00862577" w:rsidRPr="00862577" w:rsidRDefault="00862577" w:rsidP="00862577">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 name="Picture 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8" w:name="1090"/>
      <w:bookmarkEnd w:id="28"/>
      <w:r w:rsidRPr="00862577">
        <w:rPr>
          <w:rFonts w:ascii="Verdana" w:eastAsia="Times New Roman" w:hAnsi="Verdana" w:cs="Times New Roman"/>
          <w:sz w:val="17"/>
          <w:szCs w:val="17"/>
          <w:vertAlign w:val="superscript"/>
        </w:rPr>
        <w:t>[</w:t>
      </w:r>
      <w:bookmarkStart w:id="29" w:name="ftn.ch08fn02"/>
      <w:r w:rsidR="00957CAF" w:rsidRPr="00862577">
        <w:rPr>
          <w:rFonts w:ascii="Verdana" w:eastAsia="Times New Roman" w:hAnsi="Verdana" w:cs="Times New Roman"/>
          <w:sz w:val="17"/>
          <w:szCs w:val="17"/>
          <w:vertAlign w:val="superscript"/>
        </w:rPr>
        <w:fldChar w:fldCharType="begin"/>
      </w:r>
      <w:r w:rsidRPr="00862577">
        <w:rPr>
          <w:rFonts w:ascii="Verdana" w:eastAsia="Times New Roman" w:hAnsi="Verdana" w:cs="Times New Roman"/>
          <w:sz w:val="17"/>
          <w:szCs w:val="17"/>
          <w:vertAlign w:val="superscript"/>
        </w:rPr>
        <w:instrText xml:space="preserve"> HYPERLINK "http://www.books24x7.com/assetviewer.aspx?bookid=30903&amp;chunkid=277781658&amp;noteMenuToggle=0&amp;hitSectionMenuToggle=0&amp;leftMenuState=1" \l "ch08fn02" </w:instrText>
      </w:r>
      <w:r w:rsidR="00957CAF" w:rsidRPr="00862577">
        <w:rPr>
          <w:rFonts w:ascii="Verdana" w:eastAsia="Times New Roman" w:hAnsi="Verdana" w:cs="Times New Roman"/>
          <w:sz w:val="17"/>
          <w:szCs w:val="17"/>
          <w:vertAlign w:val="superscript"/>
        </w:rPr>
        <w:fldChar w:fldCharType="separate"/>
      </w:r>
      <w:r w:rsidRPr="00862577">
        <w:rPr>
          <w:rFonts w:ascii="Verdana" w:eastAsia="Times New Roman" w:hAnsi="Verdana" w:cs="Times New Roman"/>
          <w:color w:val="0000FF"/>
          <w:sz w:val="17"/>
          <w:vertAlign w:val="superscript"/>
        </w:rPr>
        <w:t>2</w:t>
      </w:r>
      <w:r w:rsidR="00957CAF" w:rsidRPr="00862577">
        <w:rPr>
          <w:rFonts w:ascii="Verdana" w:eastAsia="Times New Roman" w:hAnsi="Verdana" w:cs="Times New Roman"/>
          <w:sz w:val="17"/>
          <w:szCs w:val="17"/>
          <w:vertAlign w:val="superscript"/>
        </w:rPr>
        <w:fldChar w:fldCharType="end"/>
      </w:r>
      <w:bookmarkEnd w:id="29"/>
      <w:r w:rsidRPr="00862577">
        <w:rPr>
          <w:rFonts w:ascii="Verdana" w:eastAsia="Times New Roman" w:hAnsi="Verdana" w:cs="Times New Roman"/>
          <w:sz w:val="17"/>
          <w:szCs w:val="17"/>
          <w:vertAlign w:val="superscript"/>
        </w:rPr>
        <w:t>]</w:t>
      </w:r>
      <w:r w:rsidRPr="00862577">
        <w:rPr>
          <w:rFonts w:ascii="Verdana" w:eastAsia="Times New Roman" w:hAnsi="Verdana" w:cs="Times New Roman"/>
          <w:sz w:val="17"/>
          <w:szCs w:val="17"/>
        </w:rPr>
        <w:t xml:space="preserve">The Multi-Protocol Gateway and Web Service Proxy services can also act as loopback proxies; however, it is not as easily configured as in the XMLFW service. This is discussed in </w:t>
      </w:r>
      <w:hyperlink r:id="rId10" w:anchor="1276" w:tgtFrame="_parent" w:history="1">
        <w:r w:rsidRPr="00862577">
          <w:rPr>
            <w:rFonts w:ascii="Verdana" w:eastAsia="Times New Roman" w:hAnsi="Verdana" w:cs="Times New Roman"/>
            <w:color w:val="0000FF"/>
            <w:sz w:val="17"/>
          </w:rPr>
          <w:t>Chapter 9</w:t>
        </w:r>
      </w:hyperlink>
      <w:r w:rsidRPr="00862577">
        <w:rPr>
          <w:rFonts w:ascii="Verdana" w:eastAsia="Times New Roman" w:hAnsi="Verdana" w:cs="Times New Roman"/>
          <w:sz w:val="17"/>
          <w:szCs w:val="17"/>
        </w:rPr>
        <w:t xml:space="preserve">, </w:t>
      </w:r>
      <w:hyperlink r:id="rId11" w:anchor="1276" w:tgtFrame="_parent" w:history="1">
        <w:r w:rsidRPr="00862577">
          <w:rPr>
            <w:rFonts w:ascii="Verdana" w:eastAsia="Times New Roman" w:hAnsi="Verdana" w:cs="Times New Roman"/>
            <w:color w:val="0000FF"/>
            <w:sz w:val="17"/>
          </w:rPr>
          <w:t>“Multi-Protocol Gateway.”</w:t>
        </w:r>
      </w:hyperlink>
      <w:r w:rsidRPr="00862577">
        <w:rPr>
          <w:rFonts w:ascii="Verdana" w:eastAsia="Times New Roman" w:hAnsi="Verdana" w:cs="Times New Roman"/>
          <w:sz w:val="17"/>
          <w:szCs w:val="17"/>
        </w:rPr>
        <w:t xml:space="preserve"> </w:t>
      </w:r>
    </w:p>
    <w:p w:rsidR="00862577" w:rsidRDefault="00862577" w:rsidP="00862577">
      <w:pPr>
        <w:pStyle w:val="Heading2"/>
        <w:rPr>
          <w:rFonts w:ascii="Verdana" w:hAnsi="Verdana"/>
        </w:rPr>
      </w:pPr>
      <w:r>
        <w:rPr>
          <w:rFonts w:ascii="Verdana" w:hAnsi="Verdana"/>
        </w:rPr>
        <w:t>Creating an XMLFW</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1" name="Picture 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To begin creating the XMLFW service, you must first log in to the </w:t>
      </w:r>
      <w:proofErr w:type="spellStart"/>
      <w:r>
        <w:rPr>
          <w:rFonts w:ascii="Verdana" w:hAnsi="Verdana"/>
          <w:sz w:val="17"/>
          <w:szCs w:val="17"/>
        </w:rPr>
        <w:t>DataPower</w:t>
      </w:r>
      <w:proofErr w:type="spellEnd"/>
      <w:r>
        <w:rPr>
          <w:rFonts w:ascii="Verdana" w:hAnsi="Verdana"/>
          <w:sz w:val="17"/>
          <w:szCs w:val="17"/>
        </w:rPr>
        <w:t xml:space="preserve"> </w:t>
      </w:r>
      <w:proofErr w:type="spellStart"/>
      <w:r>
        <w:rPr>
          <w:rFonts w:ascii="Verdana" w:hAnsi="Verdana"/>
          <w:sz w:val="17"/>
          <w:szCs w:val="17"/>
        </w:rPr>
        <w:t>WebGUI</w:t>
      </w:r>
      <w:proofErr w:type="spellEnd"/>
      <w:r>
        <w:rPr>
          <w:rFonts w:ascii="Verdana" w:hAnsi="Verdana"/>
          <w:sz w:val="17"/>
          <w:szCs w:val="17"/>
        </w:rPr>
        <w:t xml:space="preserve"> as it is the interface used for the creation of the service. Be sure to navigate to the domain in which you want to configure the XMLFW service. Remember, the default domain is only for device and user administration. Never create services within the default domain!</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2" name="Picture 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After logging in, you are presented with the home page (Control Panel) that shows three sections: Services, Monitoring and Troubleshooting, and Files and Administration. We are interested in the top section of the main page, labeled Services. To create or modify an XMLFW service, click the XML Firewall icon as shown in Figure 8-1.</w:t>
      </w:r>
    </w:p>
    <w:p w:rsidR="00862577" w:rsidRDefault="00862577" w:rsidP="00862577">
      <w:pPr>
        <w:spacing w:after="0"/>
        <w:rPr>
          <w:rFonts w:ascii="Verdana" w:hAnsi="Verdana"/>
          <w:sz w:val="17"/>
          <w:szCs w:val="17"/>
        </w:rPr>
      </w:pPr>
      <w:bookmarkStart w:id="30" w:name="ch08fig01"/>
      <w:bookmarkStart w:id="31" w:name="1098"/>
      <w:bookmarkStart w:id="32" w:name="IMG_125"/>
      <w:bookmarkEnd w:id="30"/>
      <w:bookmarkEnd w:id="31"/>
      <w:r>
        <w:rPr>
          <w:rFonts w:ascii="Verdana" w:hAnsi="Verdana"/>
          <w:noProof/>
          <w:color w:val="0000FF"/>
          <w:sz w:val="17"/>
          <w:szCs w:val="17"/>
        </w:rPr>
        <w:lastRenderedPageBreak/>
        <w:drawing>
          <wp:inline distT="0" distB="0" distL="0" distR="0">
            <wp:extent cx="4762500" cy="1724025"/>
            <wp:effectExtent l="19050" t="0" r="0" b="0"/>
            <wp:docPr id="13" name="IMG_125" descr="Image from book">
              <a:hlinkClick xmlns:a="http://schemas.openxmlformats.org/drawingml/2006/main" r:id="rId1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5" descr="Image from book">
                      <a:hlinkClick r:id="rId12" tgtFrame="_self"/>
                    </pic:cNvPr>
                    <pic:cNvPicPr>
                      <a:picLocks noChangeAspect="1" noChangeArrowheads="1"/>
                    </pic:cNvPicPr>
                  </pic:nvPicPr>
                  <pic:blipFill>
                    <a:blip r:embed="rId13"/>
                    <a:srcRect/>
                    <a:stretch>
                      <a:fillRect/>
                    </a:stretch>
                  </pic:blipFill>
                  <pic:spPr bwMode="auto">
                    <a:xfrm>
                      <a:off x="0" y="0"/>
                      <a:ext cx="4762500" cy="1724025"/>
                    </a:xfrm>
                    <a:prstGeom prst="rect">
                      <a:avLst/>
                    </a:prstGeom>
                    <a:noFill/>
                    <a:ln w="9525">
                      <a:noFill/>
                      <a:miter lim="800000"/>
                      <a:headEnd/>
                      <a:tailEnd/>
                    </a:ln>
                  </pic:spPr>
                </pic:pic>
              </a:graphicData>
            </a:graphic>
          </wp:inline>
        </w:drawing>
      </w:r>
      <w:bookmarkEnd w:id="32"/>
      <w:r>
        <w:rPr>
          <w:rFonts w:ascii="Verdana" w:hAnsi="Verdana"/>
          <w:sz w:val="17"/>
          <w:szCs w:val="17"/>
        </w:rPr>
        <w:br/>
      </w:r>
      <w:r>
        <w:rPr>
          <w:rFonts w:ascii="Verdana" w:hAnsi="Verdana"/>
          <w:noProof/>
          <w:sz w:val="17"/>
          <w:szCs w:val="17"/>
        </w:rPr>
        <w:drawing>
          <wp:inline distT="0" distB="0" distL="0" distR="0">
            <wp:extent cx="114300" cy="114300"/>
            <wp:effectExtent l="19050" t="0" r="0" b="0"/>
            <wp:docPr id="14" name="Picture 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 </w:t>
      </w:r>
      <w:r>
        <w:rPr>
          <w:rStyle w:val="figure-title"/>
          <w:rFonts w:ascii="Verdana" w:hAnsi="Verdana"/>
          <w:sz w:val="17"/>
          <w:szCs w:val="17"/>
        </w:rPr>
        <w:t>Selecting the XMLFW service type from the Control Panel.</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5" name="Picture 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When clicking the XML Firewall icon from the Control Panel, a screen is presented showing all XML Firewall services configured within the current domain. Also, notice there is an Add Wizard button on this screen. This option is used to configure a new XMLFW service with the guidance of a wizard. For our first XMLFW service example, we will take advantage of this wizard-driven approach as it guides us through the process of producing a base XMLFW that can be modified after it is created.</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6" name="Picture 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first wizard screen presents a list of options with radio buttons as illustrated in Figure 8-2. This provides a basic starting point for the wizard by indicating the primary function that the service will perform. For example, you can indicate on this screen that the service should only accept XML documents in the request and should schema validate them. Or you can indicate that the request will not be schema validated and might not be XML. This merely gives the wizard some idea of the intent for the service, so it can guide you through its creation. Table 8-1 provides a brief description of each of these options.</w:t>
      </w:r>
    </w:p>
    <w:p w:rsidR="00862577" w:rsidRDefault="00862577" w:rsidP="00862577">
      <w:pPr>
        <w:spacing w:after="0"/>
        <w:rPr>
          <w:rFonts w:ascii="Verdana" w:hAnsi="Verdana"/>
          <w:sz w:val="17"/>
          <w:szCs w:val="17"/>
        </w:rPr>
      </w:pPr>
      <w:bookmarkStart w:id="33" w:name="ch08fig02"/>
      <w:bookmarkStart w:id="34" w:name="1099"/>
      <w:bookmarkStart w:id="35" w:name="IMG_126"/>
      <w:bookmarkEnd w:id="33"/>
      <w:bookmarkEnd w:id="34"/>
      <w:r>
        <w:rPr>
          <w:rFonts w:ascii="Verdana" w:hAnsi="Verdana"/>
          <w:noProof/>
          <w:color w:val="0000FF"/>
          <w:sz w:val="17"/>
          <w:szCs w:val="17"/>
        </w:rPr>
        <w:drawing>
          <wp:inline distT="0" distB="0" distL="0" distR="0">
            <wp:extent cx="4762500" cy="3400425"/>
            <wp:effectExtent l="19050" t="0" r="0" b="0"/>
            <wp:docPr id="17" name="IMG_126" descr="Image from book">
              <a:hlinkClick xmlns:a="http://schemas.openxmlformats.org/drawingml/2006/main" r:id="rId1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6" descr="Image from book">
                      <a:hlinkClick r:id="rId14" tgtFrame="_self"/>
                    </pic:cNvPr>
                    <pic:cNvPicPr>
                      <a:picLocks noChangeAspect="1" noChangeArrowheads="1"/>
                    </pic:cNvPicPr>
                  </pic:nvPicPr>
                  <pic:blipFill>
                    <a:blip r:embed="rId15"/>
                    <a:srcRect/>
                    <a:stretch>
                      <a:fillRect/>
                    </a:stretch>
                  </pic:blipFill>
                  <pic:spPr bwMode="auto">
                    <a:xfrm>
                      <a:off x="0" y="0"/>
                      <a:ext cx="4762500" cy="3400425"/>
                    </a:xfrm>
                    <a:prstGeom prst="rect">
                      <a:avLst/>
                    </a:prstGeom>
                    <a:noFill/>
                    <a:ln w="9525">
                      <a:noFill/>
                      <a:miter lim="800000"/>
                      <a:headEnd/>
                      <a:tailEnd/>
                    </a:ln>
                  </pic:spPr>
                </pic:pic>
              </a:graphicData>
            </a:graphic>
          </wp:inline>
        </w:drawing>
      </w:r>
      <w:bookmarkEnd w:id="35"/>
      <w:r>
        <w:rPr>
          <w:rFonts w:ascii="Verdana" w:hAnsi="Verdana"/>
          <w:sz w:val="17"/>
          <w:szCs w:val="17"/>
        </w:rPr>
        <w:br/>
      </w:r>
      <w:r>
        <w:rPr>
          <w:rFonts w:ascii="Verdana" w:hAnsi="Verdana"/>
          <w:noProof/>
          <w:sz w:val="17"/>
          <w:szCs w:val="17"/>
        </w:rPr>
        <w:drawing>
          <wp:inline distT="0" distB="0" distL="0" distR="0">
            <wp:extent cx="114300" cy="114300"/>
            <wp:effectExtent l="19050" t="0" r="0" b="0"/>
            <wp:docPr id="18" name="Picture 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 </w:t>
      </w:r>
      <w:r>
        <w:rPr>
          <w:rStyle w:val="figure-title"/>
          <w:rFonts w:ascii="Verdana" w:hAnsi="Verdana"/>
          <w:sz w:val="17"/>
          <w:szCs w:val="17"/>
        </w:rPr>
        <w:t>Initial XMLFW Wizard screen.</w:t>
      </w:r>
      <w:r>
        <w:rPr>
          <w:rFonts w:ascii="Verdana" w:hAnsi="Verdana"/>
          <w:sz w:val="17"/>
          <w:szCs w:val="17"/>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59"/>
        <w:gridCol w:w="7691"/>
      </w:tblGrid>
      <w:tr w:rsidR="00862577" w:rsidTr="00862577">
        <w:trPr>
          <w:tblHeader/>
          <w:tblCellSpacing w:w="15" w:type="dxa"/>
        </w:trPr>
        <w:tc>
          <w:tcPr>
            <w:tcW w:w="0" w:type="auto"/>
            <w:gridSpan w:val="2"/>
            <w:tcBorders>
              <w:top w:val="nil"/>
              <w:left w:val="nil"/>
              <w:bottom w:val="nil"/>
              <w:right w:val="nil"/>
            </w:tcBorders>
            <w:vAlign w:val="center"/>
            <w:hideMark/>
          </w:tcPr>
          <w:p w:rsidR="00862577" w:rsidRDefault="00862577">
            <w:pPr>
              <w:spacing w:after="0"/>
              <w:jc w:val="center"/>
              <w:rPr>
                <w:rFonts w:ascii="Verdana" w:hAnsi="Verdana"/>
                <w:sz w:val="17"/>
                <w:szCs w:val="17"/>
              </w:rPr>
            </w:pPr>
            <w:bookmarkStart w:id="36" w:name="ch08table01"/>
            <w:bookmarkStart w:id="37" w:name="1100"/>
            <w:bookmarkEnd w:id="36"/>
            <w:bookmarkEnd w:id="37"/>
            <w:r>
              <w:rPr>
                <w:rFonts w:ascii="Verdana" w:hAnsi="Verdana"/>
                <w:noProof/>
                <w:sz w:val="17"/>
                <w:szCs w:val="17"/>
              </w:rPr>
              <w:drawing>
                <wp:inline distT="0" distB="0" distL="0" distR="0">
                  <wp:extent cx="114300" cy="114300"/>
                  <wp:effectExtent l="19050" t="0" r="0" b="0"/>
                  <wp:docPr id="37" name="Picture 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table-titlelabel"/>
                <w:rFonts w:ascii="Verdana" w:hAnsi="Verdana"/>
                <w:sz w:val="17"/>
                <w:szCs w:val="17"/>
              </w:rPr>
              <w:t xml:space="preserve">Table 8-1: </w:t>
            </w:r>
            <w:r>
              <w:rPr>
                <w:rStyle w:val="table-title"/>
                <w:rFonts w:ascii="Verdana" w:hAnsi="Verdana"/>
                <w:sz w:val="17"/>
                <w:szCs w:val="17"/>
              </w:rPr>
              <w:t>Initial XMLFW Wizard Screen Options</w:t>
            </w:r>
            <w:r>
              <w:rPr>
                <w:rFonts w:ascii="Verdana" w:hAnsi="Verdana"/>
                <w:sz w:val="17"/>
                <w:szCs w:val="17"/>
              </w:rPr>
              <w:t xml:space="preserve"> </w:t>
            </w:r>
            <w:r>
              <w:rPr>
                <w:rFonts w:ascii="Verdana" w:hAnsi="Verdana"/>
                <w:sz w:val="17"/>
                <w:szCs w:val="17"/>
              </w:rPr>
              <w:br/>
            </w:r>
            <w:hyperlink r:id="rId16" w:tgtFrame="_blank" w:history="1">
              <w:r>
                <w:rPr>
                  <w:rFonts w:ascii="Verdana" w:hAnsi="Verdana"/>
                  <w:noProof/>
                  <w:color w:val="0000FF"/>
                  <w:sz w:val="17"/>
                  <w:szCs w:val="17"/>
                </w:rPr>
                <w:drawing>
                  <wp:inline distT="0" distB="0" distL="0" distR="0">
                    <wp:extent cx="123825" cy="104775"/>
                    <wp:effectExtent l="19050" t="0" r="9525" b="0"/>
                    <wp:docPr id="38" name="Picture 38" descr="http://www.books24x7.com/images/b24-bluearrow.gif">
                      <a:hlinkClick xmlns:a="http://schemas.openxmlformats.org/drawingml/2006/main" r:id="rId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ooks24x7.com/images/b24-bluearrow.gif">
                              <a:hlinkClick r:id="rId16" tgtFrame="_blank"/>
                            </pic:cNvPr>
                            <pic:cNvPicPr>
                              <a:picLocks noChangeAspect="1" noChangeArrowheads="1"/>
                            </pic:cNvPicPr>
                          </pic:nvPicPr>
                          <pic:blipFill>
                            <a:blip r:embed="rId17"/>
                            <a:srcRect/>
                            <a:stretch>
                              <a:fillRect/>
                            </a:stretch>
                          </pic:blipFill>
                          <pic:spPr bwMode="auto">
                            <a:xfrm>
                              <a:off x="0" y="0"/>
                              <a:ext cx="123825" cy="104775"/>
                            </a:xfrm>
                            <a:prstGeom prst="rect">
                              <a:avLst/>
                            </a:prstGeom>
                            <a:noFill/>
                            <a:ln w="9525">
                              <a:noFill/>
                              <a:miter lim="800000"/>
                              <a:headEnd/>
                              <a:tailEnd/>
                            </a:ln>
                          </pic:spPr>
                        </pic:pic>
                      </a:graphicData>
                    </a:graphic>
                  </wp:inline>
                </w:drawing>
              </w:r>
              <w:r>
                <w:rPr>
                  <w:rStyle w:val="Hyperlink"/>
                  <w:rFonts w:ascii="Verdana" w:hAnsi="Verdana"/>
                  <w:sz w:val="17"/>
                  <w:szCs w:val="17"/>
                </w:rPr>
                <w:t>Open table as spreadsheet</w:t>
              </w:r>
            </w:hyperlink>
          </w:p>
        </w:tc>
      </w:tr>
      <w:tr w:rsidR="00862577" w:rsidTr="00862577">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19" name="Picture 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Option</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20" name="Picture 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Description</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1" name="Picture 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Pass Thru </w:t>
            </w:r>
            <w:r>
              <w:rPr>
                <w:rFonts w:ascii="Verdana" w:hAnsi="Verdana"/>
                <w:sz w:val="17"/>
                <w:szCs w:val="17"/>
              </w:rPr>
              <w:lastRenderedPageBreak/>
              <w:t>(testing only)</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22" name="Picture 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Creates an XMLFW with a request type of SOAP and a default request (Client to </w:t>
            </w:r>
            <w:r>
              <w:rPr>
                <w:rFonts w:ascii="Verdana" w:hAnsi="Verdana"/>
                <w:sz w:val="17"/>
                <w:szCs w:val="17"/>
              </w:rPr>
              <w:lastRenderedPageBreak/>
              <w:t>Server) rule consisting of a Match and a Result action. This does not create a rule with a request type of Pass Thru as you might expect.</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23" name="Picture 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Schema-Validate/Filter</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4" name="Picture 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Creates an XMLFW that contains a request and response processing rule with processing actions to schema validate the request and response messages using the schema file selected in subsequent steps. Optionally, this choice allows the inclusion of a Filter action within the request/response rules.</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5" name="Picture 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XML / Crypto</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 name="Picture 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Creates an XMLFW that will verify and/or decrypt request and/or response messages using the certificate specified in the creation of the service</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7" name="Picture 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Access Control (AAA)</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8" name="Picture 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Creates an XMLFW with a AAA policy that will be used to authenticate, authorize, and audit all requests based on the information provided during the creation of the service</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 name="Picture 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Import from WSDL</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0" name="Picture 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Creates an XMLFW using the information provided in a WSDL. This is not a recommended practice as a WSP service type should be used instead.</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1" name="Picture 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Import from </w:t>
            </w:r>
            <w:proofErr w:type="spellStart"/>
            <w:r>
              <w:rPr>
                <w:rFonts w:ascii="Verdana" w:hAnsi="Verdana"/>
                <w:sz w:val="17"/>
                <w:szCs w:val="17"/>
              </w:rPr>
              <w:t>WebSphere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2" name="Picture 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Creates an XMLFW for a Web service deployed on a </w:t>
            </w:r>
            <w:proofErr w:type="spellStart"/>
            <w:r>
              <w:rPr>
                <w:rFonts w:ascii="Verdana" w:hAnsi="Verdana"/>
                <w:sz w:val="17"/>
                <w:szCs w:val="17"/>
              </w:rPr>
              <w:t>WebSphere</w:t>
            </w:r>
            <w:proofErr w:type="spellEnd"/>
            <w:r>
              <w:rPr>
                <w:rFonts w:ascii="Verdana" w:hAnsi="Verdana"/>
                <w:sz w:val="17"/>
                <w:szCs w:val="17"/>
              </w:rPr>
              <w:t xml:space="preserve"> Application Server (WAS). Three files from WAS are required to be uploaded to the </w:t>
            </w:r>
            <w:proofErr w:type="spellStart"/>
            <w:r>
              <w:rPr>
                <w:rFonts w:ascii="Verdana" w:hAnsi="Verdana"/>
                <w:sz w:val="17"/>
                <w:szCs w:val="17"/>
              </w:rPr>
              <w:t>DataPower</w:t>
            </w:r>
            <w:proofErr w:type="spellEnd"/>
            <w:r>
              <w:rPr>
                <w:rFonts w:ascii="Verdana" w:hAnsi="Verdana"/>
                <w:sz w:val="17"/>
                <w:szCs w:val="17"/>
              </w:rPr>
              <w:t xml:space="preserve"> device to provide the required information—Binding Information file, Extension Information file, and the WSDL.</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3" name="Picture 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Advanced</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4" name="Picture 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Creates an empty XMLFW, bypassing the wizard. The service created must be configured manually.</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5" name="Picture 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Non-XML (not schema validated)</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6" name="Picture 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Creates an XMLFW where the request document is not required to be XML, therefore is not schema validated.</w:t>
            </w:r>
          </w:p>
        </w:tc>
      </w:tr>
    </w:tbl>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9" name="Picture 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8" w:name="indexterm.9AA811B0-2DF3-46CE-947F-1F5B95"/>
      <w:bookmarkStart w:id="39" w:name="1107"/>
      <w:bookmarkStart w:id="40" w:name="indexterm.19799869-CA49-47BC-8C1E-56E46B"/>
      <w:bookmarkStart w:id="41" w:name="1106"/>
      <w:bookmarkStart w:id="42" w:name="indexterm.699DB09D-FB87-4C9E-8C23-7BACE8"/>
      <w:bookmarkStart w:id="43" w:name="1105"/>
      <w:bookmarkStart w:id="44" w:name="indexterm.3BFE1D53-DBDA-4E2A-8714-66E1F2"/>
      <w:bookmarkStart w:id="45" w:name="1104"/>
      <w:bookmarkStart w:id="46" w:name="indexterm.94653E20-DE72-4A2C-B902-355936"/>
      <w:bookmarkStart w:id="47" w:name="1103"/>
      <w:bookmarkStart w:id="48" w:name="indexterm.7C29466B-1080-4885-BC90-86E56A"/>
      <w:bookmarkStart w:id="49" w:name="1102"/>
      <w:bookmarkStart w:id="50" w:name="indexterm.807E0DA5-F660-4DE5-B8D1-F48BF1"/>
      <w:bookmarkStart w:id="51" w:name="1101"/>
      <w:bookmarkEnd w:id="38"/>
      <w:bookmarkEnd w:id="39"/>
      <w:bookmarkEnd w:id="40"/>
      <w:bookmarkEnd w:id="41"/>
      <w:bookmarkEnd w:id="42"/>
      <w:bookmarkEnd w:id="43"/>
      <w:bookmarkEnd w:id="44"/>
      <w:bookmarkEnd w:id="45"/>
      <w:bookmarkEnd w:id="46"/>
      <w:bookmarkEnd w:id="47"/>
      <w:bookmarkEnd w:id="48"/>
      <w:bookmarkEnd w:id="49"/>
      <w:bookmarkEnd w:id="50"/>
      <w:bookmarkEnd w:id="51"/>
      <w:r>
        <w:rPr>
          <w:rFonts w:ascii="Verdana" w:hAnsi="Verdana"/>
          <w:sz w:val="17"/>
          <w:szCs w:val="17"/>
        </w:rPr>
        <w:t xml:space="preserve">A simple example of an XMLFW service might be used to create a service that echoes the request document back to the client in the response. Consider this the Hello World of </w:t>
      </w:r>
      <w:proofErr w:type="spellStart"/>
      <w:r>
        <w:rPr>
          <w:rFonts w:ascii="Verdana" w:hAnsi="Verdana"/>
          <w:sz w:val="17"/>
          <w:szCs w:val="17"/>
        </w:rPr>
        <w:t>DataPower</w:t>
      </w:r>
      <w:proofErr w:type="spellEnd"/>
      <w:r>
        <w:rPr>
          <w:rFonts w:ascii="Verdana" w:hAnsi="Verdana"/>
          <w:sz w:val="17"/>
          <w:szCs w:val="17"/>
        </w:rPr>
        <w:t xml:space="preserve"> services. In this case, because our service simply echoes the request message back to the client in the response, we select the Pass Thru (testing only) option on this screen as shown in Figure 8-2. The second screen presented by the wizard is an easy one. This screen requires a name for the new service we are creating. This should be a descriptive name that has some relevance to what the service does. Because our example simply echoes the request back to the client, we will name this service Echo as shown in Figure 8-3.</w:t>
      </w:r>
    </w:p>
    <w:p w:rsidR="00862577" w:rsidRDefault="00862577" w:rsidP="00862577">
      <w:pPr>
        <w:spacing w:after="0"/>
        <w:rPr>
          <w:rFonts w:ascii="Verdana" w:hAnsi="Verdana"/>
          <w:sz w:val="17"/>
          <w:szCs w:val="17"/>
        </w:rPr>
      </w:pPr>
      <w:bookmarkStart w:id="52" w:name="ch08fig03"/>
      <w:bookmarkStart w:id="53" w:name="1108"/>
      <w:bookmarkStart w:id="54" w:name="IMG_127"/>
      <w:bookmarkEnd w:id="52"/>
      <w:bookmarkEnd w:id="53"/>
      <w:r>
        <w:rPr>
          <w:rFonts w:ascii="Verdana" w:hAnsi="Verdana"/>
          <w:noProof/>
          <w:color w:val="0000FF"/>
          <w:sz w:val="17"/>
          <w:szCs w:val="17"/>
        </w:rPr>
        <w:drawing>
          <wp:inline distT="0" distB="0" distL="0" distR="0">
            <wp:extent cx="4762500" cy="1638300"/>
            <wp:effectExtent l="19050" t="0" r="0" b="0"/>
            <wp:docPr id="40" name="IMG_127" descr="Image from book">
              <a:hlinkClick xmlns:a="http://schemas.openxmlformats.org/drawingml/2006/main" r:id="rId1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7" descr="Image from book">
                      <a:hlinkClick r:id="rId18" tgtFrame="_self"/>
                    </pic:cNvPr>
                    <pic:cNvPicPr>
                      <a:picLocks noChangeAspect="1" noChangeArrowheads="1"/>
                    </pic:cNvPicPr>
                  </pic:nvPicPr>
                  <pic:blipFill>
                    <a:blip r:embed="rId19"/>
                    <a:srcRect/>
                    <a:stretch>
                      <a:fillRect/>
                    </a:stretch>
                  </pic:blipFill>
                  <pic:spPr bwMode="auto">
                    <a:xfrm>
                      <a:off x="0" y="0"/>
                      <a:ext cx="4762500" cy="1638300"/>
                    </a:xfrm>
                    <a:prstGeom prst="rect">
                      <a:avLst/>
                    </a:prstGeom>
                    <a:noFill/>
                    <a:ln w="9525">
                      <a:noFill/>
                      <a:miter lim="800000"/>
                      <a:headEnd/>
                      <a:tailEnd/>
                    </a:ln>
                  </pic:spPr>
                </pic:pic>
              </a:graphicData>
            </a:graphic>
          </wp:inline>
        </w:drawing>
      </w:r>
      <w:bookmarkEnd w:id="54"/>
      <w:r>
        <w:rPr>
          <w:rFonts w:ascii="Verdana" w:hAnsi="Verdana"/>
          <w:sz w:val="17"/>
          <w:szCs w:val="17"/>
        </w:rPr>
        <w:br/>
      </w:r>
      <w:r>
        <w:rPr>
          <w:rFonts w:ascii="Verdana" w:hAnsi="Verdana"/>
          <w:noProof/>
          <w:sz w:val="17"/>
          <w:szCs w:val="17"/>
        </w:rPr>
        <w:drawing>
          <wp:inline distT="0" distB="0" distL="0" distR="0">
            <wp:extent cx="114300" cy="114300"/>
            <wp:effectExtent l="19050" t="0" r="0" b="0"/>
            <wp:docPr id="41" name="Picture 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8-3: </w:t>
      </w:r>
      <w:r>
        <w:rPr>
          <w:rStyle w:val="figure-title"/>
          <w:rFonts w:ascii="Verdana" w:hAnsi="Verdana"/>
          <w:sz w:val="17"/>
          <w:szCs w:val="17"/>
        </w:rPr>
        <w:t>Provide a name for the new service.</w:t>
      </w:r>
      <w:r>
        <w:rPr>
          <w:rFonts w:ascii="Verdana" w:hAnsi="Verdana"/>
          <w:sz w:val="17"/>
          <w:szCs w:val="17"/>
        </w:rPr>
        <w:t xml:space="preserve"> </w:t>
      </w:r>
    </w:p>
    <w:p w:rsidR="00862577" w:rsidRDefault="00862577" w:rsidP="00862577">
      <w:pPr>
        <w:pStyle w:val="Heading3"/>
        <w:rPr>
          <w:rFonts w:ascii="Verdana" w:hAnsi="Verdana"/>
          <w:sz w:val="27"/>
          <w:szCs w:val="27"/>
        </w:rPr>
      </w:pPr>
      <w:r>
        <w:rPr>
          <w:rFonts w:ascii="Verdana" w:hAnsi="Verdana"/>
        </w:rPr>
        <w:t>Tip: Pass Thru Request Type</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2" name="Picture 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Choosing the Pass Thru (testing only) option when configuring an XMLFW via the wizard does not produce a service with a Request Type of Pass Thru. This must be done in the service configuration screen itself. When the Request Type is set to Pass Thru, a Processing Policy is not invoked for requests and no threat protection is provided. Because of this, careful consideration should be given to using an XMLFW service with a request type of Pass Thru.</w:t>
      </w:r>
    </w:p>
    <w:p w:rsidR="00862577" w:rsidRDefault="00862577" w:rsidP="00862577">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43" name="Picture 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next screen asks for the firewall type. This indicates whether the firewall has a static backend server or will act as a loopback proxy. A static backend requires a backend server address that all requests are forwarded to; a loopback-proxy does not require a backend server, as it generates the response within the service itself. Although the XMLFW can have a dynamic backend, this is not an option on this screen. It can be selected only after the service is created; this will be demonstrated in an example later in this chapter. In our example, we create a loopback proxy, so we select the loopback-proxy option from the drop-down for the firewall type as shown in Figure 8-4.</w:t>
      </w:r>
    </w:p>
    <w:p w:rsidR="00862577" w:rsidRDefault="00862577" w:rsidP="00862577">
      <w:pPr>
        <w:spacing w:after="0"/>
        <w:rPr>
          <w:rFonts w:ascii="Verdana" w:hAnsi="Verdana"/>
          <w:sz w:val="17"/>
          <w:szCs w:val="17"/>
        </w:rPr>
      </w:pPr>
      <w:bookmarkStart w:id="55" w:name="ch08fig04"/>
      <w:bookmarkStart w:id="56" w:name="1109"/>
      <w:bookmarkStart w:id="57" w:name="IMG_128"/>
      <w:bookmarkEnd w:id="55"/>
      <w:bookmarkEnd w:id="56"/>
      <w:r>
        <w:rPr>
          <w:rFonts w:ascii="Verdana" w:hAnsi="Verdana"/>
          <w:noProof/>
          <w:color w:val="0000FF"/>
          <w:sz w:val="17"/>
          <w:szCs w:val="17"/>
        </w:rPr>
        <w:drawing>
          <wp:inline distT="0" distB="0" distL="0" distR="0">
            <wp:extent cx="4762500" cy="2076450"/>
            <wp:effectExtent l="19050" t="0" r="0" b="0"/>
            <wp:docPr id="44" name="IMG_128" descr="Image from book">
              <a:hlinkClick xmlns:a="http://schemas.openxmlformats.org/drawingml/2006/main" r:id="rId2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8" descr="Image from book">
                      <a:hlinkClick r:id="rId20" tgtFrame="_self"/>
                    </pic:cNvPr>
                    <pic:cNvPicPr>
                      <a:picLocks noChangeAspect="1" noChangeArrowheads="1"/>
                    </pic:cNvPicPr>
                  </pic:nvPicPr>
                  <pic:blipFill>
                    <a:blip r:embed="rId21"/>
                    <a:srcRect/>
                    <a:stretch>
                      <a:fillRect/>
                    </a:stretch>
                  </pic:blipFill>
                  <pic:spPr bwMode="auto">
                    <a:xfrm>
                      <a:off x="0" y="0"/>
                      <a:ext cx="4762500" cy="2076450"/>
                    </a:xfrm>
                    <a:prstGeom prst="rect">
                      <a:avLst/>
                    </a:prstGeom>
                    <a:noFill/>
                    <a:ln w="9525">
                      <a:noFill/>
                      <a:miter lim="800000"/>
                      <a:headEnd/>
                      <a:tailEnd/>
                    </a:ln>
                  </pic:spPr>
                </pic:pic>
              </a:graphicData>
            </a:graphic>
          </wp:inline>
        </w:drawing>
      </w:r>
      <w:bookmarkEnd w:id="57"/>
      <w:r>
        <w:rPr>
          <w:rFonts w:ascii="Verdana" w:hAnsi="Verdana"/>
          <w:sz w:val="17"/>
          <w:szCs w:val="17"/>
        </w:rPr>
        <w:br/>
      </w:r>
      <w:r>
        <w:rPr>
          <w:rFonts w:ascii="Verdana" w:hAnsi="Verdana"/>
          <w:noProof/>
          <w:sz w:val="17"/>
          <w:szCs w:val="17"/>
        </w:rPr>
        <w:drawing>
          <wp:inline distT="0" distB="0" distL="0" distR="0">
            <wp:extent cx="114300" cy="114300"/>
            <wp:effectExtent l="19050" t="0" r="0" b="0"/>
            <wp:docPr id="45" name="Picture 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8-4: </w:t>
      </w:r>
      <w:r>
        <w:rPr>
          <w:rStyle w:val="figure-title"/>
          <w:rFonts w:ascii="Verdana" w:hAnsi="Verdana"/>
          <w:sz w:val="17"/>
          <w:szCs w:val="17"/>
        </w:rPr>
        <w:t>Selecting the loopback-proxy option.</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6" name="Picture 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next, and final, step in creating the service is to assign the IP address and the port that the service listens on. This step requires some careful consideration as the </w:t>
      </w:r>
      <w:proofErr w:type="spellStart"/>
      <w:r>
        <w:rPr>
          <w:rFonts w:ascii="Verdana" w:hAnsi="Verdana"/>
          <w:sz w:val="17"/>
          <w:szCs w:val="17"/>
        </w:rPr>
        <w:t>IP</w:t>
      </w:r>
      <w:proofErr w:type="gramStart"/>
      <w:r>
        <w:rPr>
          <w:rFonts w:ascii="Verdana" w:hAnsi="Verdana"/>
          <w:sz w:val="17"/>
          <w:szCs w:val="17"/>
        </w:rPr>
        <w:t>:port</w:t>
      </w:r>
      <w:proofErr w:type="spellEnd"/>
      <w:proofErr w:type="gramEnd"/>
      <w:r>
        <w:rPr>
          <w:rFonts w:ascii="Verdana" w:hAnsi="Verdana"/>
          <w:sz w:val="17"/>
          <w:szCs w:val="17"/>
        </w:rPr>
        <w:t xml:space="preserve"> combination must be unique within the entire device (not just the domain). On this screen, there is a field for the Device Address and a field for the Device Port.</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7" name="Picture 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Device Address represents the IP address of an actual Ethernet interface on the device. This can be represented in one of three ways. The first way is the default value that is populated when this screen is presented. Instead of an IP address, there is a series of four zeros separated by periods (0.0.0.0). This indicates that the service can receive requests on any of the configured Ethernet interfaces on the device. This is a highly discouraged practice as the payload traffic should always be segregated from the device management traffic, which should be dedicated to one of the four interfaces.</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8" name="Picture 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second method of entering the IP address that the service listens on is by simply entering the actual IP address of the Ethernet interface. Although this is more acceptable than listening on all interfaces, it hard codes the IP address in the service configuration itself, which presents migration issues when migrating the service from one environment to another (e.g. development environment to test environment). This topic is addressed in detail in </w:t>
      </w:r>
      <w:hyperlink r:id="rId22" w:anchor="2720" w:tgtFrame="_parent" w:history="1">
        <w:r>
          <w:rPr>
            <w:rStyle w:val="Hyperlink"/>
            <w:rFonts w:ascii="Verdana" w:hAnsi="Verdana"/>
            <w:sz w:val="17"/>
            <w:szCs w:val="17"/>
          </w:rPr>
          <w:t>Chapter 15</w:t>
        </w:r>
      </w:hyperlink>
      <w:r>
        <w:rPr>
          <w:rFonts w:ascii="Verdana" w:hAnsi="Verdana"/>
          <w:sz w:val="17"/>
          <w:szCs w:val="17"/>
        </w:rPr>
        <w:t xml:space="preserve">, </w:t>
      </w:r>
      <w:hyperlink r:id="rId23" w:anchor="2720" w:tgtFrame="_parent" w:history="1">
        <w:r>
          <w:rPr>
            <w:rStyle w:val="Hyperlink"/>
            <w:rFonts w:ascii="Verdana" w:hAnsi="Verdana"/>
            <w:sz w:val="17"/>
            <w:szCs w:val="17"/>
          </w:rPr>
          <w:t>“Build and Deploy Techniques.”</w:t>
        </w:r>
      </w:hyperlink>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9" name="Picture 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last, and recommended, method for providing the IP address is to use a host alias. A host alias is an abstraction of the IP address of an Ethernet interface and is configured within the default domain. This method provides a more seamless migration from environment to environment as the IP address is not embedded in the service configuration; however it will need to be defined on each device within the default domain. The benefits and configuration of a host alias are discussed in detail in </w:t>
      </w:r>
      <w:hyperlink r:id="rId24" w:anchor="145" w:tgtFrame="_parent" w:history="1">
        <w:r>
          <w:rPr>
            <w:rStyle w:val="Hyperlink"/>
            <w:rFonts w:ascii="Verdana" w:hAnsi="Verdana"/>
            <w:sz w:val="17"/>
            <w:szCs w:val="17"/>
          </w:rPr>
          <w:t>Chapter 2</w:t>
        </w:r>
      </w:hyperlink>
      <w:r>
        <w:rPr>
          <w:rFonts w:ascii="Verdana" w:hAnsi="Verdana"/>
          <w:sz w:val="17"/>
          <w:szCs w:val="17"/>
        </w:rPr>
        <w:t xml:space="preserve">, </w:t>
      </w:r>
      <w:hyperlink r:id="rId25" w:anchor="145" w:tgtFrame="_parent" w:history="1">
        <w:r>
          <w:rPr>
            <w:rStyle w:val="Hyperlink"/>
            <w:rFonts w:ascii="Verdana" w:hAnsi="Verdana"/>
            <w:sz w:val="17"/>
            <w:szCs w:val="17"/>
          </w:rPr>
          <w:t>“</w:t>
        </w:r>
        <w:proofErr w:type="spellStart"/>
        <w:r>
          <w:rPr>
            <w:rStyle w:val="Hyperlink"/>
            <w:rFonts w:ascii="Verdana" w:hAnsi="Verdana"/>
            <w:sz w:val="17"/>
            <w:szCs w:val="17"/>
          </w:rPr>
          <w:t>DataPower</w:t>
        </w:r>
        <w:proofErr w:type="spellEnd"/>
        <w:r>
          <w:rPr>
            <w:rStyle w:val="Hyperlink"/>
            <w:rFonts w:ascii="Verdana" w:hAnsi="Verdana"/>
            <w:sz w:val="17"/>
            <w:szCs w:val="17"/>
          </w:rPr>
          <w:t xml:space="preserve"> Quick Tour and Setup,”</w:t>
        </w:r>
      </w:hyperlink>
      <w:r>
        <w:rPr>
          <w:rFonts w:ascii="Verdana" w:hAnsi="Verdana"/>
          <w:sz w:val="17"/>
          <w:szCs w:val="17"/>
        </w:rPr>
        <w:t xml:space="preserve"> and </w:t>
      </w:r>
      <w:hyperlink r:id="rId26" w:anchor="2720" w:tgtFrame="_parent" w:history="1">
        <w:r>
          <w:rPr>
            <w:rStyle w:val="Hyperlink"/>
            <w:rFonts w:ascii="Verdana" w:hAnsi="Verdana"/>
            <w:sz w:val="17"/>
            <w:szCs w:val="17"/>
          </w:rPr>
          <w:t>Chapter 15</w:t>
        </w:r>
      </w:hyperlink>
      <w:r>
        <w:rPr>
          <w:rFonts w:ascii="Verdana" w:hAnsi="Verdana"/>
          <w:sz w:val="17"/>
          <w:szCs w:val="17"/>
        </w:rPr>
        <w:t>.</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50" name="Picture 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For this example we use a host alias that we have configured named </w:t>
      </w:r>
      <w:proofErr w:type="spellStart"/>
      <w:r>
        <w:rPr>
          <w:rFonts w:ascii="Verdana" w:hAnsi="Verdana"/>
          <w:sz w:val="17"/>
          <w:szCs w:val="17"/>
        </w:rPr>
        <w:t>PayloadTraffic</w:t>
      </w:r>
      <w:proofErr w:type="spellEnd"/>
      <w:r>
        <w:rPr>
          <w:rFonts w:ascii="Verdana" w:hAnsi="Verdana"/>
          <w:sz w:val="17"/>
          <w:szCs w:val="17"/>
        </w:rPr>
        <w:t xml:space="preserve"> that resolves to a specific IP address on the device. Clicking the Host Alias button next to the Device Address field presents a list of configured host aliases where we select </w:t>
      </w:r>
      <w:proofErr w:type="spellStart"/>
      <w:r>
        <w:rPr>
          <w:rFonts w:ascii="Verdana" w:hAnsi="Verdana"/>
          <w:sz w:val="17"/>
          <w:szCs w:val="17"/>
        </w:rPr>
        <w:t>PayloadTraffic</w:t>
      </w:r>
      <w:proofErr w:type="spellEnd"/>
      <w:r>
        <w:rPr>
          <w:rFonts w:ascii="Verdana" w:hAnsi="Verdana"/>
          <w:sz w:val="17"/>
          <w:szCs w:val="17"/>
        </w:rPr>
        <w:t xml:space="preserve"> as shown in Figure 8-5.</w:t>
      </w:r>
    </w:p>
    <w:p w:rsidR="00862577" w:rsidRDefault="00862577" w:rsidP="00862577">
      <w:pPr>
        <w:spacing w:after="0"/>
        <w:rPr>
          <w:rFonts w:ascii="Verdana" w:hAnsi="Verdana"/>
          <w:sz w:val="17"/>
          <w:szCs w:val="17"/>
        </w:rPr>
      </w:pPr>
      <w:bookmarkStart w:id="58" w:name="ch08fig05"/>
      <w:bookmarkStart w:id="59" w:name="1110"/>
      <w:bookmarkStart w:id="60" w:name="IMG_129"/>
      <w:bookmarkEnd w:id="58"/>
      <w:bookmarkEnd w:id="59"/>
      <w:r>
        <w:rPr>
          <w:rFonts w:ascii="Verdana" w:hAnsi="Verdana"/>
          <w:noProof/>
          <w:color w:val="0000FF"/>
          <w:sz w:val="17"/>
          <w:szCs w:val="17"/>
        </w:rPr>
        <w:lastRenderedPageBreak/>
        <w:drawing>
          <wp:inline distT="0" distB="0" distL="0" distR="0">
            <wp:extent cx="4762500" cy="1390650"/>
            <wp:effectExtent l="19050" t="0" r="0" b="0"/>
            <wp:docPr id="51" name="IMG_129" descr="Image from book">
              <a:hlinkClick xmlns:a="http://schemas.openxmlformats.org/drawingml/2006/main" r:id="rId2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9" descr="Image from book">
                      <a:hlinkClick r:id="rId27" tgtFrame="_self"/>
                    </pic:cNvPr>
                    <pic:cNvPicPr>
                      <a:picLocks noChangeAspect="1" noChangeArrowheads="1"/>
                    </pic:cNvPicPr>
                  </pic:nvPicPr>
                  <pic:blipFill>
                    <a:blip r:embed="rId28"/>
                    <a:srcRect/>
                    <a:stretch>
                      <a:fillRect/>
                    </a:stretch>
                  </pic:blipFill>
                  <pic:spPr bwMode="auto">
                    <a:xfrm>
                      <a:off x="0" y="0"/>
                      <a:ext cx="4762500" cy="1390650"/>
                    </a:xfrm>
                    <a:prstGeom prst="rect">
                      <a:avLst/>
                    </a:prstGeom>
                    <a:noFill/>
                    <a:ln w="9525">
                      <a:noFill/>
                      <a:miter lim="800000"/>
                      <a:headEnd/>
                      <a:tailEnd/>
                    </a:ln>
                  </pic:spPr>
                </pic:pic>
              </a:graphicData>
            </a:graphic>
          </wp:inline>
        </w:drawing>
      </w:r>
      <w:bookmarkEnd w:id="60"/>
      <w:r>
        <w:rPr>
          <w:rFonts w:ascii="Verdana" w:hAnsi="Verdana"/>
          <w:sz w:val="17"/>
          <w:szCs w:val="17"/>
        </w:rPr>
        <w:br/>
      </w:r>
      <w:r>
        <w:rPr>
          <w:rFonts w:ascii="Verdana" w:hAnsi="Verdana"/>
          <w:noProof/>
          <w:sz w:val="17"/>
          <w:szCs w:val="17"/>
        </w:rPr>
        <w:drawing>
          <wp:inline distT="0" distB="0" distL="0" distR="0">
            <wp:extent cx="114300" cy="114300"/>
            <wp:effectExtent l="19050" t="0" r="0" b="0"/>
            <wp:docPr id="52" name="Picture 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8-5: </w:t>
      </w:r>
      <w:r>
        <w:rPr>
          <w:rStyle w:val="figure-title"/>
          <w:rFonts w:ascii="Verdana" w:hAnsi="Verdana"/>
          <w:sz w:val="17"/>
          <w:szCs w:val="17"/>
        </w:rPr>
        <w:t>Select a host alias.</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53" name="Picture 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1" w:name="indexterm.8D9EFDEE-B944-493C-AAF2-F033BF"/>
      <w:bookmarkStart w:id="62" w:name="1121"/>
      <w:bookmarkStart w:id="63" w:name="indexterm.A65BAFB3-CD65-4597-B9CC-7F856E"/>
      <w:bookmarkStart w:id="64" w:name="1120"/>
      <w:bookmarkStart w:id="65" w:name="indexterm.43D4E77D-39AC-48BA-8D81-65E62E"/>
      <w:bookmarkStart w:id="66" w:name="1119"/>
      <w:bookmarkStart w:id="67" w:name="indexterm.49E0C8DC-4950-47FC-9FCC-AA0ADB"/>
      <w:bookmarkStart w:id="68" w:name="1118"/>
      <w:bookmarkStart w:id="69" w:name="indexterm.7995C435-E42D-45D3-AF66-471528"/>
      <w:bookmarkStart w:id="70" w:name="1117"/>
      <w:bookmarkStart w:id="71" w:name="indexterm.01B07E7A-163D-4476-8DB9-A6EFEA"/>
      <w:bookmarkStart w:id="72" w:name="1116"/>
      <w:bookmarkStart w:id="73" w:name="indexterm.BBFE8CB1-AF23-400C-8FF1-3CBD93"/>
      <w:bookmarkStart w:id="74" w:name="1115"/>
      <w:bookmarkStart w:id="75" w:name="indexterm.E25A7135-A056-43D6-B401-3EAC6D"/>
      <w:bookmarkStart w:id="76" w:name="1114"/>
      <w:bookmarkStart w:id="77" w:name="indexterm.B6CD8AEF-9348-47E0-AC79-40483E"/>
      <w:bookmarkStart w:id="78" w:name="1113"/>
      <w:bookmarkStart w:id="79" w:name="indexterm.163F1652-0AD4-48C5-AFE3-9A9157"/>
      <w:bookmarkStart w:id="80" w:name="1112"/>
      <w:bookmarkStart w:id="81" w:name="indexterm.6A1FC241-F17D-49E4-9D6B-A22D54"/>
      <w:bookmarkStart w:id="82" w:name="111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Pr>
          <w:rFonts w:ascii="Verdana" w:hAnsi="Verdana"/>
          <w:sz w:val="17"/>
          <w:szCs w:val="17"/>
        </w:rPr>
        <w:t>Now that we have configured the IP address that the device accepts traffic on, it is also necessary to enter the port that the service listens on. The default port listed is the next available port on the device starting from 2048 and counting up. You can choose to leave the default port here or enter a new port that is not already in use on your device for the same interface. It is important to assign and keep track of all ports being used on the device to avoid port collisions. For our example, we entered port 6000 in this field. Figure 8-6 shows the final Device Address and Device Port configuration for our Echo service. Notice that you can indicate on this screen whether the request will be sent over SSL.</w:t>
      </w:r>
    </w:p>
    <w:p w:rsidR="00862577" w:rsidRDefault="00862577" w:rsidP="00862577">
      <w:pPr>
        <w:spacing w:after="0"/>
        <w:rPr>
          <w:rFonts w:ascii="Verdana" w:hAnsi="Verdana"/>
          <w:sz w:val="17"/>
          <w:szCs w:val="17"/>
        </w:rPr>
      </w:pPr>
      <w:bookmarkStart w:id="83" w:name="ch08fig06"/>
      <w:bookmarkStart w:id="84" w:name="1122"/>
      <w:bookmarkEnd w:id="83"/>
      <w:bookmarkEnd w:id="84"/>
      <w:r>
        <w:rPr>
          <w:rFonts w:ascii="Verdana" w:hAnsi="Verdana"/>
          <w:noProof/>
          <w:sz w:val="17"/>
          <w:szCs w:val="17"/>
        </w:rPr>
        <w:drawing>
          <wp:inline distT="0" distB="0" distL="0" distR="0">
            <wp:extent cx="3219450" cy="1695450"/>
            <wp:effectExtent l="19050" t="0" r="0" b="0"/>
            <wp:docPr id="54" name="IMG_13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0" descr="Image from book"/>
                    <pic:cNvPicPr>
                      <a:picLocks noChangeAspect="1" noChangeArrowheads="1"/>
                    </pic:cNvPicPr>
                  </pic:nvPicPr>
                  <pic:blipFill>
                    <a:blip r:embed="rId29"/>
                    <a:srcRect/>
                    <a:stretch>
                      <a:fillRect/>
                    </a:stretch>
                  </pic:blipFill>
                  <pic:spPr bwMode="auto">
                    <a:xfrm>
                      <a:off x="0" y="0"/>
                      <a:ext cx="3219450" cy="1695450"/>
                    </a:xfrm>
                    <a:prstGeom prst="rect">
                      <a:avLst/>
                    </a:prstGeom>
                    <a:noFill/>
                    <a:ln w="9525">
                      <a:noFill/>
                      <a:miter lim="800000"/>
                      <a:headEnd/>
                      <a:tailEnd/>
                    </a:ln>
                  </pic:spPr>
                </pic:pic>
              </a:graphicData>
            </a:graphic>
          </wp:inline>
        </w:drawing>
      </w:r>
      <w:r>
        <w:rPr>
          <w:rFonts w:ascii="Verdana" w:hAnsi="Verdana"/>
          <w:sz w:val="17"/>
          <w:szCs w:val="17"/>
        </w:rPr>
        <w:br/>
      </w:r>
      <w:r>
        <w:rPr>
          <w:rFonts w:ascii="Verdana" w:hAnsi="Verdana"/>
          <w:noProof/>
          <w:sz w:val="17"/>
          <w:szCs w:val="17"/>
        </w:rPr>
        <w:drawing>
          <wp:inline distT="0" distB="0" distL="0" distR="0">
            <wp:extent cx="114300" cy="114300"/>
            <wp:effectExtent l="19050" t="0" r="0" b="0"/>
            <wp:docPr id="55" name="Picture 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8-6: </w:t>
      </w:r>
      <w:r>
        <w:rPr>
          <w:rStyle w:val="figure-title"/>
          <w:rFonts w:ascii="Verdana" w:hAnsi="Verdana"/>
          <w:sz w:val="17"/>
          <w:szCs w:val="17"/>
        </w:rPr>
        <w:t>Device Address and Port configuration.</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56" name="Picture 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Now that all the required information has been entered for our new service, the next, and final screen, presents a summary of the service that will be created. Here we can confirm and commit all our configuration choices. Congratulations! We just created our first </w:t>
      </w:r>
      <w:proofErr w:type="spellStart"/>
      <w:r>
        <w:rPr>
          <w:rFonts w:ascii="Verdana" w:hAnsi="Verdana"/>
          <w:sz w:val="17"/>
          <w:szCs w:val="17"/>
        </w:rPr>
        <w:t>DataPower</w:t>
      </w:r>
      <w:proofErr w:type="spellEnd"/>
      <w:r>
        <w:rPr>
          <w:rFonts w:ascii="Verdana" w:hAnsi="Verdana"/>
          <w:sz w:val="17"/>
          <w:szCs w:val="17"/>
        </w:rPr>
        <w:t xml:space="preserve"> service. You can now see the objects created, as well as their current status as shown in Figure 8-7. All these objects should have a status of up, indicating they are active.</w:t>
      </w:r>
    </w:p>
    <w:p w:rsidR="00862577" w:rsidRDefault="00862577" w:rsidP="00862577">
      <w:pPr>
        <w:spacing w:after="0"/>
        <w:rPr>
          <w:rFonts w:ascii="Verdana" w:hAnsi="Verdana"/>
          <w:sz w:val="17"/>
          <w:szCs w:val="17"/>
        </w:rPr>
      </w:pPr>
      <w:bookmarkStart w:id="85" w:name="ch08fig07"/>
      <w:bookmarkStart w:id="86" w:name="1123"/>
      <w:bookmarkStart w:id="87" w:name="IMG_131"/>
      <w:bookmarkEnd w:id="85"/>
      <w:bookmarkEnd w:id="86"/>
      <w:r>
        <w:rPr>
          <w:rFonts w:ascii="Verdana" w:hAnsi="Verdana"/>
          <w:noProof/>
          <w:color w:val="0000FF"/>
          <w:sz w:val="17"/>
          <w:szCs w:val="17"/>
        </w:rPr>
        <w:lastRenderedPageBreak/>
        <w:drawing>
          <wp:inline distT="0" distB="0" distL="0" distR="0">
            <wp:extent cx="3810000" cy="2924175"/>
            <wp:effectExtent l="19050" t="0" r="0" b="0"/>
            <wp:docPr id="57" name="IMG_131" descr="Image from book">
              <a:hlinkClick xmlns:a="http://schemas.openxmlformats.org/drawingml/2006/main" r:id="rId3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1" descr="Image from book">
                      <a:hlinkClick r:id="rId30" tgtFrame="_self"/>
                    </pic:cNvPr>
                    <pic:cNvPicPr>
                      <a:picLocks noChangeAspect="1" noChangeArrowheads="1"/>
                    </pic:cNvPicPr>
                  </pic:nvPicPr>
                  <pic:blipFill>
                    <a:blip r:embed="rId31"/>
                    <a:srcRect/>
                    <a:stretch>
                      <a:fillRect/>
                    </a:stretch>
                  </pic:blipFill>
                  <pic:spPr bwMode="auto">
                    <a:xfrm>
                      <a:off x="0" y="0"/>
                      <a:ext cx="3810000" cy="2924175"/>
                    </a:xfrm>
                    <a:prstGeom prst="rect">
                      <a:avLst/>
                    </a:prstGeom>
                    <a:noFill/>
                    <a:ln w="9525">
                      <a:noFill/>
                      <a:miter lim="800000"/>
                      <a:headEnd/>
                      <a:tailEnd/>
                    </a:ln>
                  </pic:spPr>
                </pic:pic>
              </a:graphicData>
            </a:graphic>
          </wp:inline>
        </w:drawing>
      </w:r>
      <w:bookmarkEnd w:id="87"/>
      <w:r>
        <w:rPr>
          <w:rFonts w:ascii="Verdana" w:hAnsi="Verdana"/>
          <w:sz w:val="17"/>
          <w:szCs w:val="17"/>
        </w:rPr>
        <w:br/>
      </w:r>
      <w:r>
        <w:rPr>
          <w:rFonts w:ascii="Verdana" w:hAnsi="Verdana"/>
          <w:noProof/>
          <w:sz w:val="17"/>
          <w:szCs w:val="17"/>
        </w:rPr>
        <w:drawing>
          <wp:inline distT="0" distB="0" distL="0" distR="0">
            <wp:extent cx="114300" cy="114300"/>
            <wp:effectExtent l="19050" t="0" r="0" b="0"/>
            <wp:docPr id="58" name="Picture 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8-7: </w:t>
      </w:r>
      <w:r>
        <w:rPr>
          <w:rStyle w:val="figure-title"/>
          <w:rFonts w:ascii="Verdana" w:hAnsi="Verdana"/>
          <w:sz w:val="17"/>
          <w:szCs w:val="17"/>
        </w:rPr>
        <w:t>Service objects and status.</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59" name="Picture 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This section described how to create an XMLFW using the built-in wizard. This was demonstrated by providing a simple example of creating a service that echoes the request document back </w:t>
      </w:r>
      <w:bookmarkStart w:id="88" w:name="indexterm.FA46017E-2724-410D-90FA-1A6FCB"/>
      <w:bookmarkStart w:id="89" w:name="1133"/>
      <w:bookmarkStart w:id="90" w:name="indexterm.CF1107D1-6DE9-4707-A60B-D86EA2"/>
      <w:bookmarkStart w:id="91" w:name="1132"/>
      <w:bookmarkStart w:id="92" w:name="indexterm.4AC90B1D-BECD-4F3C-93AD-087983"/>
      <w:bookmarkStart w:id="93" w:name="1131"/>
      <w:bookmarkStart w:id="94" w:name="indexterm.D2108434-42F3-444A-B957-CCA51F"/>
      <w:bookmarkStart w:id="95" w:name="1130"/>
      <w:bookmarkStart w:id="96" w:name="indexterm.D9D99628-3EFA-4CFB-8A1B-1F67DA"/>
      <w:bookmarkStart w:id="97" w:name="1129"/>
      <w:bookmarkStart w:id="98" w:name="indexterm.BF67410A-FA11-46C3-82C0-1F3B56"/>
      <w:bookmarkStart w:id="99" w:name="1128"/>
      <w:bookmarkStart w:id="100" w:name="indexterm.6D63C455-9DD9-41E8-8B72-CF3D8F"/>
      <w:bookmarkStart w:id="101" w:name="1127"/>
      <w:bookmarkStart w:id="102" w:name="indexterm.DBF21095-EB6D-414E-9BA1-A565F0"/>
      <w:bookmarkStart w:id="103" w:name="1126"/>
      <w:bookmarkStart w:id="104" w:name="indexterm.5ABBD127-A711-4690-828F-DA4A96"/>
      <w:bookmarkStart w:id="105" w:name="1125"/>
      <w:bookmarkStart w:id="106" w:name="indexterm.018C442A-7F36-4D8E-AA3B-436BA2"/>
      <w:bookmarkStart w:id="107" w:name="112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Pr>
          <w:rFonts w:ascii="Verdana" w:hAnsi="Verdana"/>
          <w:sz w:val="17"/>
          <w:szCs w:val="17"/>
        </w:rPr>
        <w:t>to the client in the response. Although this simple example was chosen for demonstration purposes, it can be useful when testing and debugging other services by providing this Echo service URL as the backend server where a response is required.</w:t>
      </w:r>
    </w:p>
    <w:p w:rsidR="00862577" w:rsidRDefault="00862577" w:rsidP="00862577">
      <w:pPr>
        <w:pStyle w:val="Heading3"/>
        <w:rPr>
          <w:rFonts w:ascii="Verdana" w:hAnsi="Verdana"/>
          <w:sz w:val="27"/>
          <w:szCs w:val="27"/>
        </w:rPr>
      </w:pPr>
      <w:r>
        <w:rPr>
          <w:rFonts w:ascii="Verdana" w:hAnsi="Verdana"/>
          <w:noProof/>
        </w:rPr>
        <w:drawing>
          <wp:inline distT="0" distB="0" distL="0" distR="0">
            <wp:extent cx="114300" cy="114300"/>
            <wp:effectExtent l="19050" t="0" r="0" b="0"/>
            <wp:docPr id="60" name="Picture 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8" w:name="ch08lev2sec1"/>
      <w:bookmarkStart w:id="109" w:name="1134"/>
      <w:bookmarkEnd w:id="108"/>
      <w:bookmarkEnd w:id="109"/>
      <w:r>
        <w:rPr>
          <w:rFonts w:ascii="Verdana" w:hAnsi="Verdana"/>
        </w:rPr>
        <w:t>Testing the Service</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61" name="Picture 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After creating a </w:t>
      </w:r>
      <w:proofErr w:type="spellStart"/>
      <w:r>
        <w:rPr>
          <w:rFonts w:ascii="Verdana" w:hAnsi="Verdana"/>
          <w:sz w:val="17"/>
          <w:szCs w:val="17"/>
        </w:rPr>
        <w:t>DataPower</w:t>
      </w:r>
      <w:proofErr w:type="spellEnd"/>
      <w:r>
        <w:rPr>
          <w:rFonts w:ascii="Verdana" w:hAnsi="Verdana"/>
          <w:sz w:val="17"/>
          <w:szCs w:val="17"/>
        </w:rPr>
        <w:t xml:space="preserve"> service, it is likely that you will want to test it to be sure that you get the expected results. This test involves sending a request document to the IP </w:t>
      </w:r>
      <w:proofErr w:type="spellStart"/>
      <w:r>
        <w:rPr>
          <w:rFonts w:ascii="Verdana" w:hAnsi="Verdana"/>
          <w:sz w:val="17"/>
          <w:szCs w:val="17"/>
        </w:rPr>
        <w:t>address</w:t>
      </w:r>
      <w:proofErr w:type="gramStart"/>
      <w:r>
        <w:rPr>
          <w:rFonts w:ascii="Verdana" w:hAnsi="Verdana"/>
          <w:sz w:val="17"/>
          <w:szCs w:val="17"/>
        </w:rPr>
        <w:t>:port</w:t>
      </w:r>
      <w:proofErr w:type="spellEnd"/>
      <w:proofErr w:type="gramEnd"/>
      <w:r>
        <w:rPr>
          <w:rFonts w:ascii="Verdana" w:hAnsi="Verdana"/>
          <w:sz w:val="17"/>
          <w:szCs w:val="17"/>
        </w:rPr>
        <w:t xml:space="preserve"> combination on which the service is listening. There are several methods and utilities that can be used to accomplish this, which are discussed in </w:t>
      </w:r>
      <w:hyperlink r:id="rId32" w:anchor="4747" w:tgtFrame="_parent" w:history="1">
        <w:r>
          <w:rPr>
            <w:rStyle w:val="Hyperlink"/>
            <w:rFonts w:ascii="Verdana" w:hAnsi="Verdana"/>
            <w:sz w:val="17"/>
            <w:szCs w:val="17"/>
          </w:rPr>
          <w:t>Chapter 27</w:t>
        </w:r>
      </w:hyperlink>
      <w:r>
        <w:rPr>
          <w:rFonts w:ascii="Verdana" w:hAnsi="Verdana"/>
          <w:sz w:val="17"/>
          <w:szCs w:val="17"/>
        </w:rPr>
        <w:t xml:space="preserve">, </w:t>
      </w:r>
      <w:hyperlink r:id="rId33" w:anchor="4747" w:tgtFrame="_parent" w:history="1">
        <w:r>
          <w:rPr>
            <w:rStyle w:val="Hyperlink"/>
            <w:rFonts w:ascii="Verdana" w:hAnsi="Verdana"/>
            <w:sz w:val="17"/>
            <w:szCs w:val="17"/>
          </w:rPr>
          <w:t>“Problem Determination Using Built-In Tools”</w:t>
        </w:r>
      </w:hyperlink>
      <w:r>
        <w:rPr>
          <w:rFonts w:ascii="Verdana" w:hAnsi="Verdana"/>
          <w:sz w:val="17"/>
          <w:szCs w:val="17"/>
        </w:rPr>
        <w:t xml:space="preserve"> and </w:t>
      </w:r>
      <w:hyperlink r:id="rId34" w:anchor="4971" w:tgtFrame="_parent" w:history="1">
        <w:r>
          <w:rPr>
            <w:rStyle w:val="Hyperlink"/>
            <w:rFonts w:ascii="Verdana" w:hAnsi="Verdana"/>
            <w:sz w:val="17"/>
            <w:szCs w:val="17"/>
          </w:rPr>
          <w:t>Chapter 28</w:t>
        </w:r>
      </w:hyperlink>
      <w:r>
        <w:rPr>
          <w:rFonts w:ascii="Verdana" w:hAnsi="Verdana"/>
          <w:sz w:val="17"/>
          <w:szCs w:val="17"/>
        </w:rPr>
        <w:t xml:space="preserve">, </w:t>
      </w:r>
      <w:hyperlink r:id="rId35" w:anchor="4971" w:tgtFrame="_parent" w:history="1">
        <w:r>
          <w:rPr>
            <w:rStyle w:val="Hyperlink"/>
            <w:rFonts w:ascii="Verdana" w:hAnsi="Verdana"/>
            <w:sz w:val="17"/>
            <w:szCs w:val="17"/>
          </w:rPr>
          <w:t>“Problem Determination Using External Tools.”</w:t>
        </w:r>
      </w:hyperlink>
      <w:r>
        <w:rPr>
          <w:rFonts w:ascii="Verdana" w:hAnsi="Verdana"/>
          <w:sz w:val="17"/>
          <w:szCs w:val="17"/>
        </w:rPr>
        <w:t xml:space="preserve"> One simple way to do this is to use the built-in testing tool that </w:t>
      </w:r>
      <w:proofErr w:type="spellStart"/>
      <w:r>
        <w:rPr>
          <w:rFonts w:ascii="Verdana" w:hAnsi="Verdana"/>
          <w:sz w:val="17"/>
          <w:szCs w:val="17"/>
        </w:rPr>
        <w:t>DataPower</w:t>
      </w:r>
      <w:proofErr w:type="spellEnd"/>
      <w:r>
        <w:rPr>
          <w:rFonts w:ascii="Verdana" w:hAnsi="Verdana"/>
          <w:sz w:val="17"/>
          <w:szCs w:val="17"/>
        </w:rPr>
        <w:t xml:space="preserve"> provides to send a request document to a service and view the results.</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62" name="Picture 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This utility is accessed from the left-side menu of the </w:t>
      </w:r>
      <w:proofErr w:type="spellStart"/>
      <w:r>
        <w:rPr>
          <w:rFonts w:ascii="Verdana" w:hAnsi="Verdana"/>
          <w:sz w:val="17"/>
          <w:szCs w:val="17"/>
        </w:rPr>
        <w:t>WebGUI</w:t>
      </w:r>
      <w:proofErr w:type="spellEnd"/>
      <w:r>
        <w:rPr>
          <w:rFonts w:ascii="Verdana" w:hAnsi="Verdana"/>
          <w:sz w:val="17"/>
          <w:szCs w:val="17"/>
        </w:rPr>
        <w:t xml:space="preserve"> under </w:t>
      </w:r>
      <w:proofErr w:type="spellStart"/>
      <w:r>
        <w:rPr>
          <w:rFonts w:ascii="Verdana" w:hAnsi="Verdana"/>
          <w:sz w:val="17"/>
          <w:szCs w:val="17"/>
        </w:rPr>
        <w:t>Administration</w:t>
      </w:r>
      <w:r>
        <w:rPr>
          <w:rStyle w:val="unicode"/>
          <w:rFonts w:ascii="Arial" w:hAnsi="Arial" w:cs="Arial"/>
          <w:sz w:val="17"/>
          <w:szCs w:val="17"/>
        </w:rPr>
        <w:t>→</w:t>
      </w:r>
      <w:r>
        <w:rPr>
          <w:rFonts w:ascii="Verdana" w:hAnsi="Verdana"/>
          <w:sz w:val="17"/>
          <w:szCs w:val="17"/>
        </w:rPr>
        <w:t>Debug</w:t>
      </w:r>
      <w:r>
        <w:rPr>
          <w:rStyle w:val="unicode"/>
          <w:rFonts w:ascii="Arial" w:hAnsi="Arial" w:cs="Arial"/>
          <w:sz w:val="17"/>
          <w:szCs w:val="17"/>
        </w:rPr>
        <w:t>→</w:t>
      </w:r>
      <w:r>
        <w:rPr>
          <w:rFonts w:ascii="Verdana" w:hAnsi="Verdana"/>
          <w:sz w:val="17"/>
          <w:szCs w:val="17"/>
        </w:rPr>
        <w:t>Send</w:t>
      </w:r>
      <w:proofErr w:type="spellEnd"/>
      <w:r>
        <w:rPr>
          <w:rFonts w:ascii="Verdana" w:hAnsi="Verdana"/>
          <w:sz w:val="17"/>
          <w:szCs w:val="17"/>
        </w:rPr>
        <w:t xml:space="preserve"> a Test Message. Clicking this link brings up a screen that allows you to enter a test message, as well as request headers that you want to send to your service.</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63" name="Picture 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Let’s utilize this feature to test our Echo XMLFW created in the previous example. At the test message screen, enter the URL of the service to which you will be sending a test message. If we are testing the Echo service, we enter </w:t>
      </w:r>
      <w:hyperlink w:tgtFrame="_top" w:history="1">
        <w:r>
          <w:rPr>
            <w:rStyle w:val="Hyperlink"/>
            <w:rFonts w:ascii="Verdana" w:hAnsi="Verdana"/>
            <w:sz w:val="17"/>
            <w:szCs w:val="17"/>
          </w:rPr>
          <w:t>http://&lt;ip</w:t>
        </w:r>
      </w:hyperlink>
      <w:r>
        <w:rPr>
          <w:rFonts w:ascii="Verdana" w:hAnsi="Verdana"/>
          <w:sz w:val="17"/>
          <w:szCs w:val="17"/>
        </w:rPr>
        <w:t xml:space="preserve"> address</w:t>
      </w:r>
      <w:proofErr w:type="gramStart"/>
      <w:r>
        <w:rPr>
          <w:rFonts w:ascii="Verdana" w:hAnsi="Verdana"/>
          <w:sz w:val="17"/>
          <w:szCs w:val="17"/>
        </w:rPr>
        <w:t>&gt;:</w:t>
      </w:r>
      <w:proofErr w:type="gramEnd"/>
      <w:r>
        <w:rPr>
          <w:rFonts w:ascii="Verdana" w:hAnsi="Verdana"/>
          <w:sz w:val="17"/>
          <w:szCs w:val="17"/>
        </w:rPr>
        <w:t>&lt;port&gt;, where the IP address is the address that the service is listening on and the port is the port that the service is listening on. In our example, the IP address would be the address mapped to the host alias specified in the service configuration and port 6000.</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64" name="Picture 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After entering the URL that the request will be sent to, we can enter the actual request document in the Request Body text box. For our example, we will send the SOAP document shown in Listing 8-1. Because the Echo service does not expect any specific request header, we will leave this section blank.</w:t>
      </w:r>
    </w:p>
    <w:p w:rsidR="00862577" w:rsidRDefault="00862577" w:rsidP="00862577">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65" name="Picture 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8-1: </w:t>
      </w:r>
      <w:r>
        <w:rPr>
          <w:rStyle w:val="example-title"/>
          <w:rFonts w:ascii="Verdana" w:hAnsi="Verdana"/>
          <w:sz w:val="17"/>
          <w:szCs w:val="17"/>
        </w:rPr>
        <w:t>Sample XML Request Document</w:t>
      </w:r>
      <w:bookmarkStart w:id="110" w:name="ch08ex01"/>
      <w:bookmarkStart w:id="111" w:name="1135"/>
      <w:bookmarkEnd w:id="110"/>
      <w:bookmarkEnd w:id="111"/>
      <w:r>
        <w:rPr>
          <w:rFonts w:ascii="Verdana" w:hAnsi="Verdana"/>
          <w:sz w:val="17"/>
          <w:szCs w:val="17"/>
        </w:rPr>
        <w:t xml:space="preserve"> </w:t>
      </w:r>
    </w:p>
    <w:p w:rsidR="00862577" w:rsidRDefault="00957CAF" w:rsidP="00862577">
      <w:pPr>
        <w:spacing w:after="0"/>
        <w:rPr>
          <w:rFonts w:ascii="Verdana" w:hAnsi="Verdana"/>
          <w:sz w:val="17"/>
          <w:szCs w:val="17"/>
        </w:rPr>
      </w:pPr>
      <w:r w:rsidRPr="00957CAF">
        <w:rPr>
          <w:rFonts w:ascii="Verdana" w:hAnsi="Verdana"/>
          <w:sz w:val="17"/>
          <w:szCs w:val="17"/>
        </w:rPr>
        <w:pict>
          <v:rect id="_x0000_i1025" style="width:0;height:1.5pt" o:hralign="center" o:hrstd="t" o:hr="t" fillcolor="#aca899" stroked="f"/>
        </w:pict>
      </w:r>
    </w:p>
    <w:p w:rsidR="00862577" w:rsidRDefault="00862577" w:rsidP="00862577">
      <w:pPr>
        <w:pStyle w:val="HTMLPreformatted"/>
      </w:pPr>
      <w:r>
        <w:rPr>
          <w:noProof/>
        </w:rPr>
        <w:drawing>
          <wp:inline distT="0" distB="0" distL="0" distR="0">
            <wp:extent cx="114300" cy="114300"/>
            <wp:effectExtent l="19050" t="0" r="0" b="0"/>
            <wp:docPr id="67" name="Picture 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t>&lt;?xml</w:t>
      </w:r>
      <w:proofErr w:type="gramEnd"/>
      <w:r>
        <w:t xml:space="preserve"> version='1.0' ?&gt;</w:t>
      </w:r>
    </w:p>
    <w:p w:rsidR="00862577" w:rsidRDefault="00862577" w:rsidP="00862577">
      <w:pPr>
        <w:pStyle w:val="HTMLPreformatted"/>
      </w:pPr>
      <w:r>
        <w:t>&lt;SOAP-</w:t>
      </w:r>
      <w:proofErr w:type="spellStart"/>
      <w:r>
        <w:t>ENV</w:t>
      </w:r>
      <w:proofErr w:type="gramStart"/>
      <w:r>
        <w:t>:Envelope</w:t>
      </w:r>
      <w:proofErr w:type="spellEnd"/>
      <w:proofErr w:type="gramEnd"/>
    </w:p>
    <w:p w:rsidR="00862577" w:rsidRDefault="00862577" w:rsidP="00862577">
      <w:pPr>
        <w:pStyle w:val="HTMLPreformatted"/>
      </w:pPr>
      <w:proofErr w:type="spellStart"/>
      <w:r>
        <w:t>xmlns:SOAP</w:t>
      </w:r>
      <w:proofErr w:type="spellEnd"/>
      <w:r>
        <w:t>-ENV="http://schemas.xmlsoap.org/soap/envelope/"&gt;</w:t>
      </w:r>
    </w:p>
    <w:p w:rsidR="00862577" w:rsidRDefault="00862577" w:rsidP="00862577">
      <w:pPr>
        <w:pStyle w:val="HTMLPreformatted"/>
      </w:pPr>
      <w:r>
        <w:lastRenderedPageBreak/>
        <w:t xml:space="preserve">  &lt;SOAP-</w:t>
      </w:r>
      <w:proofErr w:type="spellStart"/>
      <w:r>
        <w:t>ENV</w:t>
      </w:r>
      <w:proofErr w:type="gramStart"/>
      <w:r>
        <w:t>:Body</w:t>
      </w:r>
      <w:proofErr w:type="spellEnd"/>
      <w:proofErr w:type="gramEnd"/>
      <w:r>
        <w:t>&gt;</w:t>
      </w:r>
    </w:p>
    <w:p w:rsidR="00862577" w:rsidRDefault="00862577" w:rsidP="00862577">
      <w:pPr>
        <w:pStyle w:val="HTMLPreformatted"/>
      </w:pPr>
      <w:r>
        <w:t xml:space="preserve">    &lt;</w:t>
      </w:r>
      <w:proofErr w:type="gramStart"/>
      <w:r>
        <w:t>book</w:t>
      </w:r>
      <w:proofErr w:type="gramEnd"/>
      <w:r>
        <w:t>&gt;</w:t>
      </w:r>
    </w:p>
    <w:p w:rsidR="00862577" w:rsidRDefault="00862577" w:rsidP="00862577">
      <w:pPr>
        <w:pStyle w:val="HTMLPreformatted"/>
      </w:pPr>
      <w:r>
        <w:t xml:space="preserve">      &lt;</w:t>
      </w:r>
      <w:proofErr w:type="gramStart"/>
      <w:r>
        <w:t>name&gt;</w:t>
      </w:r>
      <w:proofErr w:type="gramEnd"/>
      <w:r>
        <w:t>Moby Dick&lt;/name&gt;</w:t>
      </w:r>
    </w:p>
    <w:p w:rsidR="00862577" w:rsidRDefault="00862577" w:rsidP="00862577">
      <w:pPr>
        <w:pStyle w:val="HTMLPreformatted"/>
      </w:pPr>
      <w:r>
        <w:t xml:space="preserve">      &lt;</w:t>
      </w:r>
      <w:proofErr w:type="gramStart"/>
      <w:r>
        <w:t>author&gt;</w:t>
      </w:r>
      <w:proofErr w:type="gramEnd"/>
      <w:r>
        <w:t>Herman Melville&lt;/author&gt;</w:t>
      </w:r>
    </w:p>
    <w:p w:rsidR="00862577" w:rsidRDefault="00862577" w:rsidP="00862577">
      <w:pPr>
        <w:pStyle w:val="HTMLPreformatted"/>
      </w:pPr>
      <w:r>
        <w:t xml:space="preserve">    &lt;/book&gt;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t>&lt;/SOAP-</w:t>
      </w:r>
      <w:proofErr w:type="spellStart"/>
      <w:r>
        <w:t>ENV</w:t>
      </w:r>
      <w:proofErr w:type="gramStart"/>
      <w:r>
        <w:t>:Envelope</w:t>
      </w:r>
      <w:proofErr w:type="spellEnd"/>
      <w:proofErr w:type="gramEnd"/>
      <w:r>
        <w:t>&gt;</w:t>
      </w:r>
    </w:p>
    <w:p w:rsidR="00862577" w:rsidRDefault="00957CAF" w:rsidP="00862577">
      <w:pPr>
        <w:spacing w:after="0"/>
        <w:rPr>
          <w:rFonts w:ascii="Verdana" w:hAnsi="Verdana"/>
          <w:sz w:val="17"/>
          <w:szCs w:val="17"/>
        </w:rPr>
      </w:pPr>
      <w:r w:rsidRPr="00957CAF">
        <w:rPr>
          <w:rFonts w:ascii="Verdana" w:hAnsi="Verdana"/>
          <w:sz w:val="17"/>
          <w:szCs w:val="17"/>
        </w:rPr>
        <w:pict>
          <v:rect id="_x0000_i1026" style="width:0;height:1.5pt" o:hralign="center" o:hrstd="t" o:hr="t" fillcolor="#aca899" stroked="f"/>
        </w:pic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69" name="Picture 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After this information is entered as shown in Figure 8-8, clicking the Make Call button sends the request to the Echo service.</w:t>
      </w:r>
    </w:p>
    <w:p w:rsidR="00862577" w:rsidRDefault="00862577" w:rsidP="00862577">
      <w:pPr>
        <w:spacing w:after="0"/>
        <w:rPr>
          <w:rFonts w:ascii="Verdana" w:hAnsi="Verdana"/>
          <w:sz w:val="17"/>
          <w:szCs w:val="17"/>
        </w:rPr>
      </w:pPr>
      <w:bookmarkStart w:id="112" w:name="ch08fig08"/>
      <w:bookmarkStart w:id="113" w:name="1136"/>
      <w:bookmarkStart w:id="114" w:name="IMG_132"/>
      <w:bookmarkEnd w:id="112"/>
      <w:bookmarkEnd w:id="113"/>
      <w:r>
        <w:rPr>
          <w:rFonts w:ascii="Verdana" w:hAnsi="Verdana"/>
          <w:noProof/>
          <w:color w:val="0000FF"/>
          <w:sz w:val="17"/>
          <w:szCs w:val="17"/>
        </w:rPr>
        <w:drawing>
          <wp:inline distT="0" distB="0" distL="0" distR="0">
            <wp:extent cx="3810000" cy="3114675"/>
            <wp:effectExtent l="19050" t="0" r="0" b="0"/>
            <wp:docPr id="70" name="IMG_132" descr="Image from book">
              <a:hlinkClick xmlns:a="http://schemas.openxmlformats.org/drawingml/2006/main" r:id="rId3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2" descr="Image from book">
                      <a:hlinkClick r:id="rId36" tgtFrame="_self"/>
                    </pic:cNvPr>
                    <pic:cNvPicPr>
                      <a:picLocks noChangeAspect="1" noChangeArrowheads="1"/>
                    </pic:cNvPicPr>
                  </pic:nvPicPr>
                  <pic:blipFill>
                    <a:blip r:embed="rId37"/>
                    <a:srcRect/>
                    <a:stretch>
                      <a:fillRect/>
                    </a:stretch>
                  </pic:blipFill>
                  <pic:spPr bwMode="auto">
                    <a:xfrm>
                      <a:off x="0" y="0"/>
                      <a:ext cx="3810000" cy="3114675"/>
                    </a:xfrm>
                    <a:prstGeom prst="rect">
                      <a:avLst/>
                    </a:prstGeom>
                    <a:noFill/>
                    <a:ln w="9525">
                      <a:noFill/>
                      <a:miter lim="800000"/>
                      <a:headEnd/>
                      <a:tailEnd/>
                    </a:ln>
                  </pic:spPr>
                </pic:pic>
              </a:graphicData>
            </a:graphic>
          </wp:inline>
        </w:drawing>
      </w:r>
      <w:bookmarkEnd w:id="114"/>
      <w:r>
        <w:rPr>
          <w:rFonts w:ascii="Verdana" w:hAnsi="Verdana"/>
          <w:sz w:val="17"/>
          <w:szCs w:val="17"/>
        </w:rPr>
        <w:br/>
      </w:r>
      <w:r>
        <w:rPr>
          <w:rFonts w:ascii="Verdana" w:hAnsi="Verdana"/>
          <w:noProof/>
          <w:sz w:val="17"/>
          <w:szCs w:val="17"/>
        </w:rPr>
        <w:drawing>
          <wp:inline distT="0" distB="0" distL="0" distR="0">
            <wp:extent cx="114300" cy="114300"/>
            <wp:effectExtent l="19050" t="0" r="0" b="0"/>
            <wp:docPr id="71" name="Picture 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8-8: </w:t>
      </w:r>
      <w:r>
        <w:rPr>
          <w:rStyle w:val="figure-title"/>
          <w:rFonts w:ascii="Verdana" w:hAnsi="Verdana"/>
          <w:sz w:val="17"/>
          <w:szCs w:val="17"/>
        </w:rPr>
        <w:t>Send the test request.</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72" name="Picture 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15" w:name="indexterm.D837C051-5467-440C-856E-4CDCFB"/>
      <w:bookmarkStart w:id="116" w:name="1140"/>
      <w:bookmarkStart w:id="117" w:name="indexterm.BA671AA8-0400-4506-9FB8-9B4CCE"/>
      <w:bookmarkStart w:id="118" w:name="1139"/>
      <w:bookmarkStart w:id="119" w:name="indexterm.43C6A52D-421A-495A-B9B3-FCFE84"/>
      <w:bookmarkStart w:id="120" w:name="1138"/>
      <w:bookmarkStart w:id="121" w:name="indexterm.2B6F4CC1-4FB6-4660-B046-99B259"/>
      <w:bookmarkStart w:id="122" w:name="1137"/>
      <w:bookmarkEnd w:id="115"/>
      <w:bookmarkEnd w:id="116"/>
      <w:bookmarkEnd w:id="117"/>
      <w:bookmarkEnd w:id="118"/>
      <w:bookmarkEnd w:id="119"/>
      <w:bookmarkEnd w:id="120"/>
      <w:bookmarkEnd w:id="121"/>
      <w:bookmarkEnd w:id="122"/>
      <w:r>
        <w:rPr>
          <w:rFonts w:ascii="Verdana" w:hAnsi="Verdana"/>
          <w:sz w:val="17"/>
          <w:szCs w:val="17"/>
        </w:rPr>
        <w:t>After the request is sent, the response from the Echo service is displayed in the Response section of the screen. Because the Echo service simply echoes the request document back to the client, the request body is identical to the response body as shown in Figure 8-9. In addition to the response body, you will notice that all response headers and the return code are also displayed.</w:t>
      </w:r>
    </w:p>
    <w:p w:rsidR="00862577" w:rsidRDefault="00862577" w:rsidP="00862577">
      <w:pPr>
        <w:spacing w:after="0"/>
        <w:rPr>
          <w:rFonts w:ascii="Verdana" w:hAnsi="Verdana"/>
          <w:sz w:val="17"/>
          <w:szCs w:val="17"/>
        </w:rPr>
      </w:pPr>
      <w:bookmarkStart w:id="123" w:name="ch08fig09"/>
      <w:bookmarkStart w:id="124" w:name="1141"/>
      <w:bookmarkStart w:id="125" w:name="IMG_133"/>
      <w:bookmarkEnd w:id="123"/>
      <w:bookmarkEnd w:id="124"/>
      <w:r>
        <w:rPr>
          <w:rFonts w:ascii="Verdana" w:hAnsi="Verdana"/>
          <w:noProof/>
          <w:color w:val="0000FF"/>
          <w:sz w:val="17"/>
          <w:szCs w:val="17"/>
        </w:rPr>
        <w:lastRenderedPageBreak/>
        <w:drawing>
          <wp:inline distT="0" distB="0" distL="0" distR="0">
            <wp:extent cx="4762500" cy="6867525"/>
            <wp:effectExtent l="19050" t="0" r="0" b="0"/>
            <wp:docPr id="73" name="IMG_133" descr="Image from book">
              <a:hlinkClick xmlns:a="http://schemas.openxmlformats.org/drawingml/2006/main" r:id="rId3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3" descr="Image from book">
                      <a:hlinkClick r:id="rId38" tgtFrame="_self"/>
                    </pic:cNvPr>
                    <pic:cNvPicPr>
                      <a:picLocks noChangeAspect="1" noChangeArrowheads="1"/>
                    </pic:cNvPicPr>
                  </pic:nvPicPr>
                  <pic:blipFill>
                    <a:blip r:embed="rId39"/>
                    <a:srcRect/>
                    <a:stretch>
                      <a:fillRect/>
                    </a:stretch>
                  </pic:blipFill>
                  <pic:spPr bwMode="auto">
                    <a:xfrm>
                      <a:off x="0" y="0"/>
                      <a:ext cx="4762500" cy="6867525"/>
                    </a:xfrm>
                    <a:prstGeom prst="rect">
                      <a:avLst/>
                    </a:prstGeom>
                    <a:noFill/>
                    <a:ln w="9525">
                      <a:noFill/>
                      <a:miter lim="800000"/>
                      <a:headEnd/>
                      <a:tailEnd/>
                    </a:ln>
                  </pic:spPr>
                </pic:pic>
              </a:graphicData>
            </a:graphic>
          </wp:inline>
        </w:drawing>
      </w:r>
      <w:bookmarkEnd w:id="125"/>
      <w:r>
        <w:rPr>
          <w:rFonts w:ascii="Verdana" w:hAnsi="Verdana"/>
          <w:sz w:val="17"/>
          <w:szCs w:val="17"/>
        </w:rPr>
        <w:br/>
      </w:r>
      <w:r>
        <w:rPr>
          <w:rFonts w:ascii="Verdana" w:hAnsi="Verdana"/>
          <w:noProof/>
          <w:sz w:val="17"/>
          <w:szCs w:val="17"/>
        </w:rPr>
        <w:drawing>
          <wp:inline distT="0" distB="0" distL="0" distR="0">
            <wp:extent cx="114300" cy="114300"/>
            <wp:effectExtent l="19050" t="0" r="0" b="0"/>
            <wp:docPr id="74" name="Picture 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8-9: </w:t>
      </w:r>
      <w:r>
        <w:rPr>
          <w:rStyle w:val="figure-title"/>
          <w:rFonts w:ascii="Verdana" w:hAnsi="Verdana"/>
          <w:sz w:val="17"/>
          <w:szCs w:val="17"/>
        </w:rPr>
        <w:t>Response from Echo service.</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75" name="Picture 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To show that the request actually hit the service and the service generated a response, we can take a look at the </w:t>
      </w:r>
      <w:proofErr w:type="spellStart"/>
      <w:r>
        <w:rPr>
          <w:rFonts w:ascii="Verdana" w:hAnsi="Verdana"/>
          <w:sz w:val="17"/>
          <w:szCs w:val="17"/>
        </w:rPr>
        <w:t>DataPower</w:t>
      </w:r>
      <w:proofErr w:type="spellEnd"/>
      <w:r>
        <w:rPr>
          <w:rFonts w:ascii="Verdana" w:hAnsi="Verdana"/>
          <w:sz w:val="17"/>
          <w:szCs w:val="17"/>
        </w:rPr>
        <w:t xml:space="preserve"> logs. If you were to look at the logs after sending the previous test request, you would most likely not see an entry for this request. This is because by default, </w:t>
      </w:r>
      <w:proofErr w:type="spellStart"/>
      <w:r>
        <w:rPr>
          <w:rFonts w:ascii="Verdana" w:hAnsi="Verdana"/>
          <w:sz w:val="17"/>
          <w:szCs w:val="17"/>
        </w:rPr>
        <w:t>DataPower</w:t>
      </w:r>
      <w:proofErr w:type="spellEnd"/>
      <w:r>
        <w:rPr>
          <w:rFonts w:ascii="Verdana" w:hAnsi="Verdana"/>
          <w:sz w:val="17"/>
          <w:szCs w:val="17"/>
        </w:rPr>
        <w:t xml:space="preserve"> is set only to log messages with a priority/severity of “error” or greater. To see our service generate messages that are written to the </w:t>
      </w:r>
      <w:proofErr w:type="spellStart"/>
      <w:r>
        <w:rPr>
          <w:rFonts w:ascii="Verdana" w:hAnsi="Verdana"/>
          <w:sz w:val="17"/>
          <w:szCs w:val="17"/>
        </w:rPr>
        <w:t>DataPower</w:t>
      </w:r>
      <w:proofErr w:type="spellEnd"/>
      <w:r>
        <w:rPr>
          <w:rFonts w:ascii="Verdana" w:hAnsi="Verdana"/>
          <w:sz w:val="17"/>
          <w:szCs w:val="17"/>
        </w:rPr>
        <w:t xml:space="preserve"> log, we can set the log level to debug. This setting is found at Control </w:t>
      </w:r>
      <w:proofErr w:type="spellStart"/>
      <w:r>
        <w:rPr>
          <w:rFonts w:ascii="Verdana" w:hAnsi="Verdana"/>
          <w:sz w:val="17"/>
          <w:szCs w:val="17"/>
        </w:rPr>
        <w:t>Panel</w:t>
      </w:r>
      <w:r>
        <w:rPr>
          <w:rStyle w:val="unicode"/>
          <w:rFonts w:ascii="Arial" w:hAnsi="Arial" w:cs="Arial"/>
          <w:sz w:val="17"/>
          <w:szCs w:val="17"/>
        </w:rPr>
        <w:t>→</w:t>
      </w:r>
      <w:r>
        <w:rPr>
          <w:rFonts w:ascii="Verdana" w:hAnsi="Verdana"/>
          <w:sz w:val="17"/>
          <w:szCs w:val="17"/>
        </w:rPr>
        <w:t>Troubleshooting</w:t>
      </w:r>
      <w:r>
        <w:rPr>
          <w:rStyle w:val="unicode"/>
          <w:rFonts w:ascii="Arial" w:hAnsi="Arial" w:cs="Arial"/>
          <w:sz w:val="17"/>
          <w:szCs w:val="17"/>
        </w:rPr>
        <w:t>→</w:t>
      </w:r>
      <w:r>
        <w:rPr>
          <w:rFonts w:ascii="Verdana" w:hAnsi="Verdana"/>
          <w:sz w:val="17"/>
          <w:szCs w:val="17"/>
        </w:rPr>
        <w:t>Set</w:t>
      </w:r>
      <w:proofErr w:type="spellEnd"/>
      <w:r>
        <w:rPr>
          <w:rFonts w:ascii="Verdana" w:hAnsi="Verdana"/>
          <w:sz w:val="17"/>
          <w:szCs w:val="17"/>
        </w:rPr>
        <w:t xml:space="preserve"> Log Level. Here we can set the log level to log all messages by selecting debug from the drop-down and clicking the Set Log Level button as shown in Figure 8-10. Note that this level of </w:t>
      </w:r>
      <w:r>
        <w:rPr>
          <w:rFonts w:ascii="Verdana" w:hAnsi="Verdana"/>
          <w:sz w:val="17"/>
          <w:szCs w:val="17"/>
        </w:rPr>
        <w:lastRenderedPageBreak/>
        <w:t>logging is recommended only in development environments because it logs a significant amount of data that would not be desirable in a production environment.</w:t>
      </w:r>
    </w:p>
    <w:p w:rsidR="00862577" w:rsidRDefault="00862577" w:rsidP="00862577">
      <w:pPr>
        <w:spacing w:after="0"/>
        <w:rPr>
          <w:rFonts w:ascii="Verdana" w:hAnsi="Verdana"/>
          <w:sz w:val="17"/>
          <w:szCs w:val="17"/>
        </w:rPr>
      </w:pPr>
      <w:bookmarkStart w:id="126" w:name="ch08fig10"/>
      <w:bookmarkStart w:id="127" w:name="1142"/>
      <w:bookmarkStart w:id="128" w:name="IMG_134"/>
      <w:bookmarkEnd w:id="126"/>
      <w:bookmarkEnd w:id="127"/>
      <w:r>
        <w:rPr>
          <w:rFonts w:ascii="Verdana" w:hAnsi="Verdana"/>
          <w:noProof/>
          <w:color w:val="0000FF"/>
          <w:sz w:val="17"/>
          <w:szCs w:val="17"/>
        </w:rPr>
        <w:drawing>
          <wp:inline distT="0" distB="0" distL="0" distR="0">
            <wp:extent cx="4762500" cy="2962275"/>
            <wp:effectExtent l="19050" t="0" r="0" b="0"/>
            <wp:docPr id="76" name="IMG_134" descr="Image from book">
              <a:hlinkClick xmlns:a="http://schemas.openxmlformats.org/drawingml/2006/main" r:id="rId4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 descr="Image from book">
                      <a:hlinkClick r:id="rId40" tgtFrame="_self"/>
                    </pic:cNvPr>
                    <pic:cNvPicPr>
                      <a:picLocks noChangeAspect="1" noChangeArrowheads="1"/>
                    </pic:cNvPicPr>
                  </pic:nvPicPr>
                  <pic:blipFill>
                    <a:blip r:embed="rId41"/>
                    <a:srcRect/>
                    <a:stretch>
                      <a:fillRect/>
                    </a:stretch>
                  </pic:blipFill>
                  <pic:spPr bwMode="auto">
                    <a:xfrm>
                      <a:off x="0" y="0"/>
                      <a:ext cx="4762500" cy="2962275"/>
                    </a:xfrm>
                    <a:prstGeom prst="rect">
                      <a:avLst/>
                    </a:prstGeom>
                    <a:noFill/>
                    <a:ln w="9525">
                      <a:noFill/>
                      <a:miter lim="800000"/>
                      <a:headEnd/>
                      <a:tailEnd/>
                    </a:ln>
                  </pic:spPr>
                </pic:pic>
              </a:graphicData>
            </a:graphic>
          </wp:inline>
        </w:drawing>
      </w:r>
      <w:bookmarkEnd w:id="128"/>
      <w:r>
        <w:rPr>
          <w:rFonts w:ascii="Verdana" w:hAnsi="Verdana"/>
          <w:sz w:val="17"/>
          <w:szCs w:val="17"/>
        </w:rPr>
        <w:br/>
      </w:r>
      <w:r>
        <w:rPr>
          <w:rFonts w:ascii="Verdana" w:hAnsi="Verdana"/>
          <w:noProof/>
          <w:sz w:val="17"/>
          <w:szCs w:val="17"/>
        </w:rPr>
        <w:drawing>
          <wp:inline distT="0" distB="0" distL="0" distR="0">
            <wp:extent cx="114300" cy="114300"/>
            <wp:effectExtent l="19050" t="0" r="0" b="0"/>
            <wp:docPr id="77" name="Picture 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8-10: </w:t>
      </w:r>
      <w:r>
        <w:rPr>
          <w:rStyle w:val="figure-title"/>
          <w:rFonts w:ascii="Verdana" w:hAnsi="Verdana"/>
          <w:sz w:val="17"/>
          <w:szCs w:val="17"/>
        </w:rPr>
        <w:t>Set log level.</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78" name="Picture 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29" w:name="indexterm.174C5281-DF28-4439-B99A-CE700C"/>
      <w:bookmarkStart w:id="130" w:name="1145"/>
      <w:bookmarkStart w:id="131" w:name="indexterm.A4C7227A-2575-4973-B89C-2C4260"/>
      <w:bookmarkStart w:id="132" w:name="1144"/>
      <w:bookmarkStart w:id="133" w:name="indexterm.FAEF28DB-B6F6-48E8-9698-9C8706"/>
      <w:bookmarkStart w:id="134" w:name="1143"/>
      <w:bookmarkEnd w:id="129"/>
      <w:bookmarkEnd w:id="130"/>
      <w:bookmarkEnd w:id="131"/>
      <w:bookmarkEnd w:id="132"/>
      <w:bookmarkEnd w:id="133"/>
      <w:bookmarkEnd w:id="134"/>
      <w:r>
        <w:rPr>
          <w:rFonts w:ascii="Verdana" w:hAnsi="Verdana"/>
          <w:sz w:val="17"/>
          <w:szCs w:val="17"/>
        </w:rPr>
        <w:t xml:space="preserve">After confirming your selection, the log level is now set to log all events within the current domain. We can now submit the test message to our Echo service again and view the logs. The logs can be found at Control </w:t>
      </w:r>
      <w:proofErr w:type="spellStart"/>
      <w:r>
        <w:rPr>
          <w:rFonts w:ascii="Verdana" w:hAnsi="Verdana"/>
          <w:sz w:val="17"/>
          <w:szCs w:val="17"/>
        </w:rPr>
        <w:t>Panel</w:t>
      </w:r>
      <w:r>
        <w:rPr>
          <w:rStyle w:val="unicode"/>
          <w:rFonts w:ascii="Arial" w:hAnsi="Arial" w:cs="Arial"/>
          <w:sz w:val="17"/>
          <w:szCs w:val="17"/>
        </w:rPr>
        <w:t>→</w:t>
      </w:r>
      <w:r>
        <w:rPr>
          <w:rFonts w:ascii="Verdana" w:hAnsi="Verdana"/>
          <w:sz w:val="17"/>
          <w:szCs w:val="17"/>
        </w:rPr>
        <w:t>View</w:t>
      </w:r>
      <w:proofErr w:type="spellEnd"/>
      <w:r>
        <w:rPr>
          <w:rFonts w:ascii="Verdana" w:hAnsi="Verdana"/>
          <w:sz w:val="17"/>
          <w:szCs w:val="17"/>
        </w:rPr>
        <w:t xml:space="preserve"> Logs. You can see in Figure 8-11 that the request did hit our Echo XMLFW.</w:t>
      </w:r>
    </w:p>
    <w:p w:rsidR="00862577" w:rsidRDefault="00862577" w:rsidP="00862577">
      <w:pPr>
        <w:spacing w:after="0"/>
        <w:rPr>
          <w:rFonts w:ascii="Verdana" w:hAnsi="Verdana"/>
          <w:sz w:val="17"/>
          <w:szCs w:val="17"/>
        </w:rPr>
      </w:pPr>
      <w:bookmarkStart w:id="135" w:name="ch08fig11"/>
      <w:bookmarkStart w:id="136" w:name="1146"/>
      <w:bookmarkStart w:id="137" w:name="IMG_135"/>
      <w:bookmarkEnd w:id="135"/>
      <w:bookmarkEnd w:id="136"/>
      <w:r>
        <w:rPr>
          <w:rFonts w:ascii="Verdana" w:hAnsi="Verdana"/>
          <w:noProof/>
          <w:color w:val="0000FF"/>
          <w:sz w:val="17"/>
          <w:szCs w:val="17"/>
        </w:rPr>
        <w:drawing>
          <wp:inline distT="0" distB="0" distL="0" distR="0">
            <wp:extent cx="4762500" cy="3390900"/>
            <wp:effectExtent l="19050" t="0" r="0" b="0"/>
            <wp:docPr id="79" name="IMG_135" descr="Image from book">
              <a:hlinkClick xmlns:a="http://schemas.openxmlformats.org/drawingml/2006/main" r:id="rId4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5" descr="Image from book">
                      <a:hlinkClick r:id="rId42" tgtFrame="_self"/>
                    </pic:cNvPr>
                    <pic:cNvPicPr>
                      <a:picLocks noChangeAspect="1" noChangeArrowheads="1"/>
                    </pic:cNvPicPr>
                  </pic:nvPicPr>
                  <pic:blipFill>
                    <a:blip r:embed="rId43"/>
                    <a:srcRect/>
                    <a:stretch>
                      <a:fillRect/>
                    </a:stretch>
                  </pic:blipFill>
                  <pic:spPr bwMode="auto">
                    <a:xfrm>
                      <a:off x="0" y="0"/>
                      <a:ext cx="4762500" cy="3390900"/>
                    </a:xfrm>
                    <a:prstGeom prst="rect">
                      <a:avLst/>
                    </a:prstGeom>
                    <a:noFill/>
                    <a:ln w="9525">
                      <a:noFill/>
                      <a:miter lim="800000"/>
                      <a:headEnd/>
                      <a:tailEnd/>
                    </a:ln>
                  </pic:spPr>
                </pic:pic>
              </a:graphicData>
            </a:graphic>
          </wp:inline>
        </w:drawing>
      </w:r>
      <w:bookmarkEnd w:id="137"/>
      <w:r>
        <w:rPr>
          <w:rFonts w:ascii="Verdana" w:hAnsi="Verdana"/>
          <w:sz w:val="17"/>
          <w:szCs w:val="17"/>
        </w:rPr>
        <w:br/>
      </w:r>
      <w:r>
        <w:rPr>
          <w:rFonts w:ascii="Verdana" w:hAnsi="Verdana"/>
          <w:noProof/>
          <w:sz w:val="17"/>
          <w:szCs w:val="17"/>
        </w:rPr>
        <w:drawing>
          <wp:inline distT="0" distB="0" distL="0" distR="0">
            <wp:extent cx="114300" cy="114300"/>
            <wp:effectExtent l="19050" t="0" r="0" b="0"/>
            <wp:docPr id="80" name="Picture 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8-11: </w:t>
      </w:r>
      <w:r>
        <w:rPr>
          <w:rStyle w:val="figure-title"/>
          <w:rFonts w:ascii="Verdana" w:hAnsi="Verdana"/>
          <w:sz w:val="17"/>
          <w:szCs w:val="17"/>
        </w:rPr>
        <w:t>Echo service log entries.</w:t>
      </w:r>
      <w:r>
        <w:rPr>
          <w:rFonts w:ascii="Verdana" w:hAnsi="Verdana"/>
          <w:sz w:val="17"/>
          <w:szCs w:val="17"/>
        </w:rPr>
        <w:t xml:space="preserve"> </w:t>
      </w:r>
    </w:p>
    <w:p w:rsidR="00862577" w:rsidRDefault="00862577" w:rsidP="00862577">
      <w:pPr>
        <w:pStyle w:val="Heading3"/>
        <w:rPr>
          <w:rFonts w:ascii="Verdana" w:hAnsi="Verdana"/>
          <w:sz w:val="27"/>
          <w:szCs w:val="27"/>
        </w:rPr>
      </w:pPr>
      <w:r>
        <w:rPr>
          <w:rFonts w:ascii="Verdana" w:hAnsi="Verdana"/>
          <w:noProof/>
        </w:rPr>
        <w:lastRenderedPageBreak/>
        <w:drawing>
          <wp:inline distT="0" distB="0" distL="0" distR="0">
            <wp:extent cx="114300" cy="114300"/>
            <wp:effectExtent l="19050" t="0" r="0" b="0"/>
            <wp:docPr id="81" name="Picture 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38" w:name="ch08lev2sec2"/>
      <w:bookmarkStart w:id="139" w:name="1147"/>
      <w:bookmarkEnd w:id="138"/>
      <w:bookmarkEnd w:id="139"/>
      <w:r>
        <w:rPr>
          <w:rFonts w:ascii="Verdana" w:hAnsi="Verdana"/>
        </w:rPr>
        <w:t>A Quick Tour of an XMLFW</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82" name="Picture 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40" w:name="indexterm.1C45D921-B2B4-4A98-AAFD-E7F73A"/>
      <w:bookmarkStart w:id="141" w:name="1154"/>
      <w:bookmarkStart w:id="142" w:name="indexterm.7B1D7425-AF74-43E8-9960-1FCF66"/>
      <w:bookmarkStart w:id="143" w:name="1153"/>
      <w:bookmarkStart w:id="144" w:name="indexterm.33F0C3FE-B3D3-491A-A0C0-966736"/>
      <w:bookmarkStart w:id="145" w:name="1152"/>
      <w:bookmarkStart w:id="146" w:name="indexterm.740DC94C-8F93-489B-98A6-50A73E"/>
      <w:bookmarkStart w:id="147" w:name="1151"/>
      <w:bookmarkStart w:id="148" w:name="indexterm.332C56B5-4E6F-4E53-8894-026412"/>
      <w:bookmarkStart w:id="149" w:name="1150"/>
      <w:bookmarkStart w:id="150" w:name="indexterm.3750EFAA-C063-4511-8C20-42B0A6"/>
      <w:bookmarkStart w:id="151" w:name="1149"/>
      <w:bookmarkStart w:id="152" w:name="indexterm.861C70DD-3AA0-4F6D-AA92-07DBA3"/>
      <w:bookmarkStart w:id="153" w:name="1148"/>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Pr>
          <w:rFonts w:ascii="Verdana" w:hAnsi="Verdana"/>
          <w:sz w:val="17"/>
          <w:szCs w:val="17"/>
        </w:rPr>
        <w:t xml:space="preserve">In the previous section, we demonstrated how to create an XMLFW service using the built-in wizard as well as how to test it using the built-in test tool. However, what did we actually create here? Because we used the wizard driven approach, we never actually saw what was built and how. We actually created an XMLFW service with many different options and service parameters that can be viewed and edited via the </w:t>
      </w:r>
      <w:proofErr w:type="spellStart"/>
      <w:r>
        <w:rPr>
          <w:rFonts w:ascii="Verdana" w:hAnsi="Verdana"/>
          <w:sz w:val="17"/>
          <w:szCs w:val="17"/>
        </w:rPr>
        <w:t>WebGUI</w:t>
      </w:r>
      <w:proofErr w:type="spellEnd"/>
      <w:r>
        <w:rPr>
          <w:rFonts w:ascii="Verdana" w:hAnsi="Verdana"/>
          <w:sz w:val="17"/>
          <w:szCs w:val="17"/>
        </w:rPr>
        <w:t>. In this section, we will look at the major components and parameters that make up an XMLFW service.</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83" name="Picture 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You can access an XMLFW service by navigating to Control </w:t>
      </w:r>
      <w:proofErr w:type="spellStart"/>
      <w:r>
        <w:rPr>
          <w:rFonts w:ascii="Verdana" w:hAnsi="Verdana"/>
          <w:sz w:val="17"/>
          <w:szCs w:val="17"/>
        </w:rPr>
        <w:t>Panel</w:t>
      </w:r>
      <w:r>
        <w:rPr>
          <w:rStyle w:val="unicode"/>
          <w:rFonts w:ascii="Arial" w:hAnsi="Arial" w:cs="Arial"/>
          <w:sz w:val="17"/>
          <w:szCs w:val="17"/>
        </w:rPr>
        <w:t>→</w:t>
      </w:r>
      <w:r>
        <w:rPr>
          <w:rFonts w:ascii="Verdana" w:hAnsi="Verdana"/>
          <w:sz w:val="17"/>
          <w:szCs w:val="17"/>
        </w:rPr>
        <w:t>XML</w:t>
      </w:r>
      <w:proofErr w:type="spellEnd"/>
      <w:r>
        <w:rPr>
          <w:rFonts w:ascii="Verdana" w:hAnsi="Verdana"/>
          <w:sz w:val="17"/>
          <w:szCs w:val="17"/>
        </w:rPr>
        <w:t xml:space="preserve"> Firewall and clicking on the service name. This will bring up the main configuration page for the service as shown in Figure 8-12. You can see that there are several tabs at the top of the page and you are viewing the General tab. As the name suggests, this tab contains all the general information about the XMLFW. You might recognize the XMLFW shown in Figure 8-12 as it is the Echo service we configured in our previous example. Notice the Firewall Type is Loopback and the Device Address and Device Port are as we specified during the creation of the service. All other configuration parameters are set to the default values.</w:t>
      </w:r>
    </w:p>
    <w:p w:rsidR="00862577" w:rsidRDefault="00862577" w:rsidP="00862577">
      <w:pPr>
        <w:spacing w:after="0"/>
        <w:rPr>
          <w:rFonts w:ascii="Verdana" w:hAnsi="Verdana"/>
          <w:sz w:val="17"/>
          <w:szCs w:val="17"/>
        </w:rPr>
      </w:pPr>
      <w:bookmarkStart w:id="154" w:name="ch08fig12"/>
      <w:bookmarkStart w:id="155" w:name="1155"/>
      <w:bookmarkStart w:id="156" w:name="IMG_136"/>
      <w:bookmarkEnd w:id="154"/>
      <w:bookmarkEnd w:id="155"/>
      <w:r>
        <w:rPr>
          <w:rFonts w:ascii="Verdana" w:hAnsi="Verdana"/>
          <w:noProof/>
          <w:color w:val="0000FF"/>
          <w:sz w:val="17"/>
          <w:szCs w:val="17"/>
        </w:rPr>
        <w:drawing>
          <wp:inline distT="0" distB="0" distL="0" distR="0">
            <wp:extent cx="4762500" cy="4505325"/>
            <wp:effectExtent l="19050" t="0" r="0" b="0"/>
            <wp:docPr id="84" name="IMG_136" descr="Image from book">
              <a:hlinkClick xmlns:a="http://schemas.openxmlformats.org/drawingml/2006/main" r:id="rId4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6" descr="Image from book">
                      <a:hlinkClick r:id="rId44" tgtFrame="_self"/>
                    </pic:cNvPr>
                    <pic:cNvPicPr>
                      <a:picLocks noChangeAspect="1" noChangeArrowheads="1"/>
                    </pic:cNvPicPr>
                  </pic:nvPicPr>
                  <pic:blipFill>
                    <a:blip r:embed="rId45"/>
                    <a:srcRect/>
                    <a:stretch>
                      <a:fillRect/>
                    </a:stretch>
                  </pic:blipFill>
                  <pic:spPr bwMode="auto">
                    <a:xfrm>
                      <a:off x="0" y="0"/>
                      <a:ext cx="4762500" cy="4505325"/>
                    </a:xfrm>
                    <a:prstGeom prst="rect">
                      <a:avLst/>
                    </a:prstGeom>
                    <a:noFill/>
                    <a:ln w="9525">
                      <a:noFill/>
                      <a:miter lim="800000"/>
                      <a:headEnd/>
                      <a:tailEnd/>
                    </a:ln>
                  </pic:spPr>
                </pic:pic>
              </a:graphicData>
            </a:graphic>
          </wp:inline>
        </w:drawing>
      </w:r>
      <w:bookmarkEnd w:id="156"/>
      <w:r>
        <w:rPr>
          <w:rFonts w:ascii="Verdana" w:hAnsi="Verdana"/>
          <w:sz w:val="17"/>
          <w:szCs w:val="17"/>
        </w:rPr>
        <w:br/>
      </w:r>
      <w:r>
        <w:rPr>
          <w:rFonts w:ascii="Verdana" w:hAnsi="Verdana"/>
          <w:noProof/>
          <w:sz w:val="17"/>
          <w:szCs w:val="17"/>
        </w:rPr>
        <w:drawing>
          <wp:inline distT="0" distB="0" distL="0" distR="0">
            <wp:extent cx="114300" cy="114300"/>
            <wp:effectExtent l="19050" t="0" r="0" b="0"/>
            <wp:docPr id="85" name="Picture 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8-12: </w:t>
      </w:r>
      <w:r>
        <w:rPr>
          <w:rStyle w:val="figure-title"/>
          <w:rFonts w:ascii="Verdana" w:hAnsi="Verdana"/>
          <w:sz w:val="17"/>
          <w:szCs w:val="17"/>
        </w:rPr>
        <w:t>Configure XML Firewall—General.</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86" name="Picture 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Notice on the bottom half of the screen in this tab, the Front End (bottom right) and Back End (bottom left) parameters are separate. In Figure 8-12, you do not see any Back End parameters as this is our Echo service, which is a loopback firewall type so it will not have a backend server defined. Let’s now take a look at the major service configuration parameters found within this General tab:</w:t>
      </w:r>
    </w:p>
    <w:p w:rsidR="00862577" w:rsidRDefault="00862577" w:rsidP="00862577">
      <w:pPr>
        <w:pStyle w:val="para"/>
        <w:numPr>
          <w:ilvl w:val="0"/>
          <w:numId w:val="1"/>
        </w:numPr>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87" name="Picture 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Firewall Type—</w:t>
      </w:r>
      <w:r>
        <w:rPr>
          <w:rFonts w:ascii="Verdana" w:hAnsi="Verdana"/>
          <w:sz w:val="17"/>
          <w:szCs w:val="17"/>
        </w:rPr>
        <w:t xml:space="preserve"> Define the type of backend used for this service. Three possible options exist for this parameter:</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88" name="Picture 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Loopback—</w:t>
      </w:r>
      <w:r>
        <w:rPr>
          <w:rFonts w:ascii="Verdana" w:hAnsi="Verdana"/>
          <w:sz w:val="17"/>
          <w:szCs w:val="17"/>
        </w:rPr>
        <w:t xml:space="preserve"> Used when there is no backend for the service. It is the responsibility of the service to produce a response back to the client.</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89" name="Picture 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Static-Backend—</w:t>
      </w:r>
      <w:r>
        <w:rPr>
          <w:rFonts w:ascii="Verdana" w:hAnsi="Verdana"/>
          <w:sz w:val="17"/>
          <w:szCs w:val="17"/>
        </w:rPr>
        <w:t xml:space="preserve"> Used when there is a known backend address that all requests will be forwarded to. When this option is selected, a backend URL and port must be provided.</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90" name="Picture 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Dynamic-Backend—</w:t>
      </w:r>
      <w:r>
        <w:rPr>
          <w:rFonts w:ascii="Verdana" w:hAnsi="Verdana"/>
          <w:sz w:val="17"/>
          <w:szCs w:val="17"/>
        </w:rPr>
        <w:t xml:space="preserve"> Indicates that the backend server address is determined at runtime. When this option is selected, no backend URL is provided in the service configuration. It is then the responsibility of the Processing Policy to assign this at runtime.</w:t>
      </w:r>
    </w:p>
    <w:p w:rsidR="00862577" w:rsidRDefault="00862577" w:rsidP="00862577">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91" name="Picture 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XML Manager—</w:t>
      </w:r>
      <w:r>
        <w:rPr>
          <w:rFonts w:ascii="Verdana" w:hAnsi="Verdana"/>
          <w:sz w:val="17"/>
          <w:szCs w:val="17"/>
        </w:rPr>
        <w:t xml:space="preserve"> The XML manager used for this service. A detailed description of the XML Manager can be found in </w:t>
      </w:r>
      <w:hyperlink r:id="rId46" w:anchor="868" w:tgtFrame="_parent" w:history="1">
        <w:r>
          <w:rPr>
            <w:rStyle w:val="Hyperlink"/>
            <w:rFonts w:ascii="Verdana" w:hAnsi="Verdana"/>
            <w:sz w:val="17"/>
            <w:szCs w:val="17"/>
          </w:rPr>
          <w:t>Chapter 7</w:t>
        </w:r>
      </w:hyperlink>
      <w:r>
        <w:rPr>
          <w:rFonts w:ascii="Verdana" w:hAnsi="Verdana"/>
          <w:sz w:val="17"/>
          <w:szCs w:val="17"/>
        </w:rPr>
        <w:t xml:space="preserve">, </w:t>
      </w:r>
      <w:hyperlink r:id="rId47" w:anchor="868" w:tgtFrame="_parent" w:history="1">
        <w:r>
          <w:rPr>
            <w:rStyle w:val="Hyperlink"/>
            <w:rFonts w:ascii="Verdana" w:hAnsi="Verdana"/>
            <w:sz w:val="17"/>
            <w:szCs w:val="17"/>
          </w:rPr>
          <w:t>“Introduction to Services Configuration.”</w:t>
        </w:r>
      </w:hyperlink>
      <w:r>
        <w:rPr>
          <w:rFonts w:ascii="Verdana" w:hAnsi="Verdana"/>
          <w:sz w:val="17"/>
          <w:szCs w:val="17"/>
        </w:rPr>
        <w:t xml:space="preserve"> </w:t>
      </w:r>
    </w:p>
    <w:p w:rsidR="00862577" w:rsidRDefault="00862577" w:rsidP="00862577">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92" name="Picture 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Firewall Policy—</w:t>
      </w:r>
      <w:r>
        <w:rPr>
          <w:rFonts w:ascii="Verdana" w:hAnsi="Verdana"/>
          <w:sz w:val="17"/>
          <w:szCs w:val="17"/>
        </w:rPr>
        <w:t xml:space="preserve"> The Processing Policy used for this service. This is perhaps the most important part of the XML Firewall configuration and is likely where you’ll spend most of your service development time.</w:t>
      </w:r>
    </w:p>
    <w:p w:rsidR="00862577" w:rsidRDefault="00862577" w:rsidP="00862577">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93" name="Picture 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URL Rewrite Policy—</w:t>
      </w:r>
      <w:r>
        <w:rPr>
          <w:rFonts w:ascii="Verdana" w:hAnsi="Verdana"/>
          <w:sz w:val="17"/>
          <w:szCs w:val="17"/>
        </w:rPr>
        <w:t xml:space="preserve"> The URL Rewrite Policy that is optionally invoked for each request. The URL Rewrite Policy can rewrite all or part of a URL before the Processing Policy processes the incoming request.</w:t>
      </w:r>
    </w:p>
    <w:p w:rsidR="00862577" w:rsidRDefault="00862577" w:rsidP="00862577">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94" name="Picture 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Device Address—</w:t>
      </w:r>
      <w:r>
        <w:rPr>
          <w:rFonts w:ascii="Verdana" w:hAnsi="Verdana"/>
          <w:sz w:val="17"/>
          <w:szCs w:val="17"/>
        </w:rPr>
        <w:t xml:space="preserve"> The IP address on which the service should accept requests. This IP address must be an IP address, or secondary IP address of a physical Ethernet interface on the device. A configured host alias can also be used here to reference a device interface.</w:t>
      </w:r>
    </w:p>
    <w:p w:rsidR="00862577" w:rsidRDefault="00862577" w:rsidP="00862577">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95" name="Picture 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Device Port—</w:t>
      </w:r>
      <w:r>
        <w:rPr>
          <w:rFonts w:ascii="Verdana" w:hAnsi="Verdana"/>
          <w:sz w:val="17"/>
          <w:szCs w:val="17"/>
        </w:rPr>
        <w:t xml:space="preserve"> The port that the service uses to listen for requests. The IP address and port combination must not be used by any other services on the same </w:t>
      </w:r>
      <w:proofErr w:type="spellStart"/>
      <w:r>
        <w:rPr>
          <w:rFonts w:ascii="Verdana" w:hAnsi="Verdana"/>
          <w:sz w:val="17"/>
          <w:szCs w:val="17"/>
        </w:rPr>
        <w:t>DataPower</w:t>
      </w:r>
      <w:proofErr w:type="spellEnd"/>
      <w:r>
        <w:rPr>
          <w:rFonts w:ascii="Verdana" w:hAnsi="Verdana"/>
          <w:sz w:val="17"/>
          <w:szCs w:val="17"/>
        </w:rPr>
        <w:t xml:space="preserve"> device.</w:t>
      </w:r>
    </w:p>
    <w:p w:rsidR="00862577" w:rsidRDefault="00862577" w:rsidP="00862577">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96" name="Picture 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SSL Server Crypto Profile—</w:t>
      </w:r>
      <w:r>
        <w:rPr>
          <w:rFonts w:ascii="Verdana" w:hAnsi="Verdana"/>
          <w:sz w:val="17"/>
          <w:szCs w:val="17"/>
        </w:rPr>
        <w:t xml:space="preserve"> The SSL Crypto Profile used for </w:t>
      </w:r>
      <w:proofErr w:type="spellStart"/>
      <w:r>
        <w:rPr>
          <w:rFonts w:ascii="Verdana" w:hAnsi="Verdana"/>
          <w:sz w:val="17"/>
          <w:szCs w:val="17"/>
        </w:rPr>
        <w:t>frontside</w:t>
      </w:r>
      <w:proofErr w:type="spellEnd"/>
      <w:r>
        <w:rPr>
          <w:rFonts w:ascii="Verdana" w:hAnsi="Verdana"/>
          <w:sz w:val="17"/>
          <w:szCs w:val="17"/>
        </w:rPr>
        <w:t xml:space="preserve"> SSL connections. This object defines all the SSL information required to establish the SSL connection.</w:t>
      </w:r>
    </w:p>
    <w:p w:rsidR="00862577" w:rsidRDefault="00862577" w:rsidP="00862577">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97" name="Picture 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Request Type—</w:t>
      </w:r>
      <w:r>
        <w:rPr>
          <w:rFonts w:ascii="Verdana" w:hAnsi="Verdana"/>
          <w:sz w:val="17"/>
          <w:szCs w:val="17"/>
        </w:rPr>
        <w:t xml:space="preserve"> Defines the type of request documents accepted by this service. The valid values are</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98" name="Picture 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SOAP—</w:t>
      </w:r>
      <w:r>
        <w:rPr>
          <w:rFonts w:ascii="Verdana" w:hAnsi="Verdana"/>
          <w:sz w:val="17"/>
          <w:szCs w:val="17"/>
        </w:rPr>
        <w:t xml:space="preserve"> All request documents sent to this service must be valid SOAP documents that will be validated against a SOAP schema for well-</w:t>
      </w:r>
      <w:proofErr w:type="spellStart"/>
      <w:r>
        <w:rPr>
          <w:rFonts w:ascii="Verdana" w:hAnsi="Verdana"/>
          <w:sz w:val="17"/>
          <w:szCs w:val="17"/>
        </w:rPr>
        <w:t>formedness</w:t>
      </w:r>
      <w:proofErr w:type="spellEnd"/>
      <w:r>
        <w:rPr>
          <w:rFonts w:ascii="Verdana" w:hAnsi="Verdana"/>
          <w:sz w:val="17"/>
          <w:szCs w:val="17"/>
        </w:rPr>
        <w:t>. This is the default value for an XMLFW.</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99" name="Picture 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Non-XML—</w:t>
      </w:r>
      <w:r>
        <w:rPr>
          <w:rFonts w:ascii="Verdana" w:hAnsi="Verdana"/>
          <w:sz w:val="17"/>
          <w:szCs w:val="17"/>
        </w:rPr>
        <w:t xml:space="preserve"> The request might or might not be an XML document and is not schema validated.</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0" name="Picture 1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Pass-Thru—</w:t>
      </w:r>
      <w:r>
        <w:rPr>
          <w:rFonts w:ascii="Verdana" w:hAnsi="Verdana"/>
          <w:sz w:val="17"/>
          <w:szCs w:val="17"/>
        </w:rPr>
        <w:t xml:space="preserve"> The request is not validated and is not processed by the Processing Policy defined within the service. No threat protection is provided by the service when this Request Type is selected.</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1" name="Picture 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XML—</w:t>
      </w:r>
      <w:r>
        <w:rPr>
          <w:rFonts w:ascii="Verdana" w:hAnsi="Verdana"/>
          <w:sz w:val="17"/>
          <w:szCs w:val="17"/>
        </w:rPr>
        <w:t xml:space="preserve"> The request document must be a valid, well formed XML document.</w:t>
      </w:r>
    </w:p>
    <w:p w:rsidR="00862577" w:rsidRDefault="00862577" w:rsidP="00862577">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2" name="Picture 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Request Attachments—</w:t>
      </w:r>
      <w:r>
        <w:rPr>
          <w:rFonts w:ascii="Verdana" w:hAnsi="Verdana"/>
          <w:sz w:val="17"/>
          <w:szCs w:val="17"/>
        </w:rPr>
        <w:t xml:space="preserve"> </w:t>
      </w:r>
      <w:bookmarkStart w:id="157" w:name="indexterm.C77248F0-E25F-4798-B062-DE20BF"/>
      <w:bookmarkStart w:id="158" w:name="1156"/>
      <w:bookmarkEnd w:id="157"/>
      <w:bookmarkEnd w:id="158"/>
      <w:r>
        <w:rPr>
          <w:rFonts w:ascii="Verdana" w:hAnsi="Verdana"/>
          <w:sz w:val="17"/>
          <w:szCs w:val="17"/>
        </w:rPr>
        <w:t>When the request type is SOAP or XML, this setting determines what action to take if the request contains attachments. The valid values for this parameter are</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3" name="Picture 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Strip—</w:t>
      </w:r>
      <w:r>
        <w:rPr>
          <w:rFonts w:ascii="Verdana" w:hAnsi="Verdana"/>
          <w:sz w:val="17"/>
          <w:szCs w:val="17"/>
        </w:rPr>
        <w:t xml:space="preserve"> The attachment(s) is stripped from the request and then the request continues to be processed by the service. This is the default setting.</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4" name="Picture 1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Allow—</w:t>
      </w:r>
      <w:r>
        <w:rPr>
          <w:rFonts w:ascii="Verdana" w:hAnsi="Verdana"/>
          <w:sz w:val="17"/>
          <w:szCs w:val="17"/>
        </w:rPr>
        <w:t xml:space="preserve"> The request (and attachment) is accepted and processed by the service. The attachment is also available for processing by the service.</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5" name="Picture 1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Reject—</w:t>
      </w:r>
      <w:r>
        <w:rPr>
          <w:rFonts w:ascii="Verdana" w:hAnsi="Verdana"/>
          <w:sz w:val="17"/>
          <w:szCs w:val="17"/>
        </w:rPr>
        <w:t xml:space="preserve"> The entire request is rejected by the service if an attachment is sent.</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6" name="Picture 1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Streaming—</w:t>
      </w:r>
      <w:r>
        <w:rPr>
          <w:rFonts w:ascii="Verdana" w:hAnsi="Verdana"/>
          <w:sz w:val="17"/>
          <w:szCs w:val="17"/>
        </w:rPr>
        <w:t xml:space="preserve"> Allows the message to be processed in streaming mode where the attachments are available to the service for processing.</w:t>
      </w:r>
    </w:p>
    <w:p w:rsidR="00862577" w:rsidRDefault="00862577" w:rsidP="00862577">
      <w:pPr>
        <w:pStyle w:val="para"/>
        <w:numPr>
          <w:ilvl w:val="1"/>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7" name="Picture 1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Unprocessed—</w:t>
      </w:r>
      <w:r>
        <w:rPr>
          <w:rFonts w:ascii="Verdana" w:hAnsi="Verdana"/>
          <w:sz w:val="17"/>
          <w:szCs w:val="17"/>
        </w:rPr>
        <w:t xml:space="preserve"> The request is allowed with the </w:t>
      </w:r>
      <w:proofErr w:type="gramStart"/>
      <w:r>
        <w:rPr>
          <w:rFonts w:ascii="Verdana" w:hAnsi="Verdana"/>
          <w:sz w:val="17"/>
          <w:szCs w:val="17"/>
        </w:rPr>
        <w:t>attachments,</w:t>
      </w:r>
      <w:proofErr w:type="gramEnd"/>
      <w:r>
        <w:rPr>
          <w:rFonts w:ascii="Verdana" w:hAnsi="Verdana"/>
          <w:sz w:val="17"/>
          <w:szCs w:val="17"/>
        </w:rPr>
        <w:t xml:space="preserve"> however the attachments are not available to the service for processing.</w:t>
      </w:r>
    </w:p>
    <w:p w:rsidR="00862577" w:rsidRDefault="00862577" w:rsidP="00862577">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8" name="Picture 1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59" w:name="formalpara.CBC63335-82C8-4CC5-B178-25ED9"/>
      <w:bookmarkStart w:id="160" w:name="1157"/>
      <w:bookmarkEnd w:id="159"/>
      <w:bookmarkEnd w:id="160"/>
      <w:r>
        <w:rPr>
          <w:rFonts w:ascii="Verdana" w:hAnsi="Verdana"/>
          <w:b/>
          <w:bCs/>
          <w:sz w:val="17"/>
          <w:szCs w:val="17"/>
        </w:rPr>
        <w:t>Backend—</w:t>
      </w:r>
      <w:r>
        <w:rPr>
          <w:rFonts w:ascii="Verdana" w:hAnsi="Verdana"/>
          <w:sz w:val="17"/>
          <w:szCs w:val="17"/>
        </w:rPr>
        <w:t xml:space="preserve"> When the Firewall Type is set to Static, parameters for the backend server become visible in this space. These parameters are identical to the Front End parameters; however they are applied to the back end connection. This is discussed and demonstrated later in this chapter.</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09" name="Picture 1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addition to the basic configuration parameters found in the General tab, the </w:t>
      </w:r>
      <w:proofErr w:type="gramStart"/>
      <w:r>
        <w:rPr>
          <w:rFonts w:ascii="Verdana" w:hAnsi="Verdana"/>
          <w:sz w:val="17"/>
          <w:szCs w:val="17"/>
        </w:rPr>
        <w:t>Advanced</w:t>
      </w:r>
      <w:proofErr w:type="gramEnd"/>
      <w:r>
        <w:rPr>
          <w:rFonts w:ascii="Verdana" w:hAnsi="Verdana"/>
          <w:sz w:val="17"/>
          <w:szCs w:val="17"/>
        </w:rPr>
        <w:t xml:space="preserve"> tab contains many advanced options and parameters that can be set as shown in Figure 8-13.</w:t>
      </w:r>
    </w:p>
    <w:p w:rsidR="00862577" w:rsidRDefault="00862577" w:rsidP="00862577">
      <w:pPr>
        <w:spacing w:after="0"/>
        <w:rPr>
          <w:rFonts w:ascii="Verdana" w:hAnsi="Verdana"/>
          <w:sz w:val="17"/>
          <w:szCs w:val="17"/>
        </w:rPr>
      </w:pPr>
      <w:bookmarkStart w:id="161" w:name="ch08fig13"/>
      <w:bookmarkStart w:id="162" w:name="1158"/>
      <w:bookmarkStart w:id="163" w:name="IMG_137"/>
      <w:bookmarkEnd w:id="161"/>
      <w:bookmarkEnd w:id="162"/>
      <w:r>
        <w:rPr>
          <w:rFonts w:ascii="Verdana" w:hAnsi="Verdana"/>
          <w:noProof/>
          <w:color w:val="0000FF"/>
          <w:sz w:val="17"/>
          <w:szCs w:val="17"/>
        </w:rPr>
        <w:lastRenderedPageBreak/>
        <w:drawing>
          <wp:inline distT="0" distB="0" distL="0" distR="0">
            <wp:extent cx="4762500" cy="3562350"/>
            <wp:effectExtent l="19050" t="0" r="0" b="0"/>
            <wp:docPr id="110" name="IMG_137" descr="Image from book">
              <a:hlinkClick xmlns:a="http://schemas.openxmlformats.org/drawingml/2006/main" r:id="rId4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7" descr="Image from book">
                      <a:hlinkClick r:id="rId48" tgtFrame="_self"/>
                    </pic:cNvPr>
                    <pic:cNvPicPr>
                      <a:picLocks noChangeAspect="1" noChangeArrowheads="1"/>
                    </pic:cNvPicPr>
                  </pic:nvPicPr>
                  <pic:blipFill>
                    <a:blip r:embed="rId49"/>
                    <a:srcRect/>
                    <a:stretch>
                      <a:fillRect/>
                    </a:stretch>
                  </pic:blipFill>
                  <pic:spPr bwMode="auto">
                    <a:xfrm>
                      <a:off x="0" y="0"/>
                      <a:ext cx="4762500" cy="3562350"/>
                    </a:xfrm>
                    <a:prstGeom prst="rect">
                      <a:avLst/>
                    </a:prstGeom>
                    <a:noFill/>
                    <a:ln w="9525">
                      <a:noFill/>
                      <a:miter lim="800000"/>
                      <a:headEnd/>
                      <a:tailEnd/>
                    </a:ln>
                  </pic:spPr>
                </pic:pic>
              </a:graphicData>
            </a:graphic>
          </wp:inline>
        </w:drawing>
      </w:r>
      <w:bookmarkEnd w:id="163"/>
      <w:r>
        <w:rPr>
          <w:rFonts w:ascii="Verdana" w:hAnsi="Verdana"/>
          <w:sz w:val="17"/>
          <w:szCs w:val="17"/>
        </w:rPr>
        <w:br/>
      </w:r>
      <w:r>
        <w:rPr>
          <w:rFonts w:ascii="Verdana" w:hAnsi="Verdana"/>
          <w:noProof/>
          <w:sz w:val="17"/>
          <w:szCs w:val="17"/>
        </w:rPr>
        <w:drawing>
          <wp:inline distT="0" distB="0" distL="0" distR="0">
            <wp:extent cx="114300" cy="114300"/>
            <wp:effectExtent l="19050" t="0" r="0" b="0"/>
            <wp:docPr id="111" name="Picture 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8-13: </w:t>
      </w:r>
      <w:r>
        <w:rPr>
          <w:rStyle w:val="figure-title"/>
          <w:rFonts w:ascii="Verdana" w:hAnsi="Verdana"/>
          <w:sz w:val="17"/>
          <w:szCs w:val="17"/>
        </w:rPr>
        <w:t>Configure XML Firewall—Advanced.</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12" name="Picture 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Many of the settings within the </w:t>
      </w:r>
      <w:proofErr w:type="gramStart"/>
      <w:r>
        <w:rPr>
          <w:rFonts w:ascii="Verdana" w:hAnsi="Verdana"/>
          <w:sz w:val="17"/>
          <w:szCs w:val="17"/>
        </w:rPr>
        <w:t>Advanced</w:t>
      </w:r>
      <w:proofErr w:type="gramEnd"/>
      <w:r>
        <w:rPr>
          <w:rFonts w:ascii="Verdana" w:hAnsi="Verdana"/>
          <w:sz w:val="17"/>
          <w:szCs w:val="17"/>
        </w:rPr>
        <w:t xml:space="preserve"> tab will be left at the default values; however it is important to understand what each setting represents and how it can affect the processing within your service in the event that you might need to change the default behavior. Table 8-2 provides a brief description of each of the service configuration parameters found in this tab.</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23"/>
        <w:gridCol w:w="7427"/>
      </w:tblGrid>
      <w:tr w:rsidR="00862577" w:rsidTr="00862577">
        <w:trPr>
          <w:tblHeader/>
          <w:tblCellSpacing w:w="15" w:type="dxa"/>
        </w:trPr>
        <w:tc>
          <w:tcPr>
            <w:tcW w:w="0" w:type="auto"/>
            <w:gridSpan w:val="2"/>
            <w:tcBorders>
              <w:top w:val="nil"/>
              <w:left w:val="nil"/>
              <w:bottom w:val="nil"/>
              <w:right w:val="nil"/>
            </w:tcBorders>
            <w:vAlign w:val="center"/>
            <w:hideMark/>
          </w:tcPr>
          <w:p w:rsidR="00862577" w:rsidRDefault="00862577">
            <w:pPr>
              <w:spacing w:after="0"/>
              <w:jc w:val="center"/>
              <w:rPr>
                <w:rFonts w:ascii="Verdana" w:hAnsi="Verdana"/>
                <w:sz w:val="17"/>
                <w:szCs w:val="17"/>
              </w:rPr>
            </w:pPr>
            <w:bookmarkStart w:id="164" w:name="ch08table02"/>
            <w:bookmarkStart w:id="165" w:name="1159"/>
            <w:bookmarkEnd w:id="164"/>
            <w:bookmarkEnd w:id="165"/>
            <w:r>
              <w:rPr>
                <w:rFonts w:ascii="Verdana" w:hAnsi="Verdana"/>
                <w:noProof/>
                <w:sz w:val="17"/>
                <w:szCs w:val="17"/>
              </w:rPr>
              <w:drawing>
                <wp:inline distT="0" distB="0" distL="0" distR="0">
                  <wp:extent cx="114300" cy="114300"/>
                  <wp:effectExtent l="19050" t="0" r="0" b="0"/>
                  <wp:docPr id="143" name="Picture 1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table-titlelabel"/>
                <w:rFonts w:ascii="Verdana" w:hAnsi="Verdana"/>
                <w:sz w:val="17"/>
                <w:szCs w:val="17"/>
              </w:rPr>
              <w:t xml:space="preserve">Table 8-2: </w:t>
            </w:r>
            <w:r>
              <w:rPr>
                <w:rStyle w:val="table-title"/>
                <w:rFonts w:ascii="Verdana" w:hAnsi="Verdana"/>
                <w:sz w:val="17"/>
                <w:szCs w:val="17"/>
              </w:rPr>
              <w:t>Advanced XMLFW Configuration Parameters</w:t>
            </w:r>
            <w:r>
              <w:rPr>
                <w:rFonts w:ascii="Verdana" w:hAnsi="Verdana"/>
                <w:sz w:val="17"/>
                <w:szCs w:val="17"/>
              </w:rPr>
              <w:t xml:space="preserve"> </w:t>
            </w:r>
            <w:r>
              <w:rPr>
                <w:rFonts w:ascii="Verdana" w:hAnsi="Verdana"/>
                <w:sz w:val="17"/>
                <w:szCs w:val="17"/>
              </w:rPr>
              <w:br/>
            </w:r>
            <w:hyperlink r:id="rId50" w:tgtFrame="_blank" w:history="1">
              <w:r>
                <w:rPr>
                  <w:rFonts w:ascii="Verdana" w:hAnsi="Verdana"/>
                  <w:noProof/>
                  <w:color w:val="0000FF"/>
                  <w:sz w:val="17"/>
                  <w:szCs w:val="17"/>
                </w:rPr>
                <w:drawing>
                  <wp:inline distT="0" distB="0" distL="0" distR="0">
                    <wp:extent cx="123825" cy="104775"/>
                    <wp:effectExtent l="19050" t="0" r="9525" b="0"/>
                    <wp:docPr id="144" name="Picture 144" descr="http://www.books24x7.com/images/b24-bluearrow.gif">
                      <a:hlinkClick xmlns:a="http://schemas.openxmlformats.org/drawingml/2006/main" r:id="rId5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books24x7.com/images/b24-bluearrow.gif">
                              <a:hlinkClick r:id="rId50" tgtFrame="_blank"/>
                            </pic:cNvPr>
                            <pic:cNvPicPr>
                              <a:picLocks noChangeAspect="1" noChangeArrowheads="1"/>
                            </pic:cNvPicPr>
                          </pic:nvPicPr>
                          <pic:blipFill>
                            <a:blip r:embed="rId17"/>
                            <a:srcRect/>
                            <a:stretch>
                              <a:fillRect/>
                            </a:stretch>
                          </pic:blipFill>
                          <pic:spPr bwMode="auto">
                            <a:xfrm>
                              <a:off x="0" y="0"/>
                              <a:ext cx="123825" cy="104775"/>
                            </a:xfrm>
                            <a:prstGeom prst="rect">
                              <a:avLst/>
                            </a:prstGeom>
                            <a:noFill/>
                            <a:ln w="9525">
                              <a:noFill/>
                              <a:miter lim="800000"/>
                              <a:headEnd/>
                              <a:tailEnd/>
                            </a:ln>
                          </pic:spPr>
                        </pic:pic>
                      </a:graphicData>
                    </a:graphic>
                  </wp:inline>
                </w:drawing>
              </w:r>
              <w:r>
                <w:rPr>
                  <w:rStyle w:val="Hyperlink"/>
                  <w:rFonts w:ascii="Verdana" w:hAnsi="Verdana"/>
                  <w:sz w:val="17"/>
                  <w:szCs w:val="17"/>
                </w:rPr>
                <w:t>Open table as spreadsheet</w:t>
              </w:r>
            </w:hyperlink>
          </w:p>
        </w:tc>
      </w:tr>
      <w:tr w:rsidR="00862577" w:rsidTr="00862577">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113" name="Picture 1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Parameter Name</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114" name="Picture 1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Description</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15" name="Picture 1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HTTP Timeout</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16" name="Picture 1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Specifies the duration in seconds that the service maintains an idle HTTP connection with a client or server. The number of seconds entered must be between 3 and 7200. The default is 120 seconds.</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17" name="Picture 1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TCP Timeout for Persistent HTTP</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18" name="Picture 1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Specifies the duration in seconds that the service maintains an idle TCP connection with a client or server. The number of seconds entered must be between 0 and 7200. The default is 180 seconds.</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19" name="Picture 1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Enable Persistent Connections</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20" name="Picture 1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Enables persistent connections to clients and servers that this service communicates with. When this setting is On, the service keeps a single HTTP connection open to a client or server for multiple URL requests. The connection is left open for the duration specified in the TCP Timeout for Persistent HTTP setting. The default for this parameter is On.</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21" name="Picture 1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Enable Compression</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22" name="Picture 1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Enables GZIP compression negotiation with an HTTP peer.</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23" name="Picture 1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Suppress “Transformation Applied” Warnings</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24" name="Picture 1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As per RFC2616, if the service changes the content coding or media type, a warning header should be sent in the response. If this setting is Off, this warning is sent. If it is On, this warning is suppressed. The default for this setting is Off.</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25" name="Picture 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Rewrite “Host” Header</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26" name="Picture 1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As a request comes into this service, a Host header is sent along with it. This header is set by the client and contains the address and method that the client used to access the service. When this parameter is set to On, the service rewrites this header to reflect the backend address and method that the request is forwarded to </w:t>
            </w:r>
            <w:r>
              <w:rPr>
                <w:rFonts w:ascii="Verdana" w:hAnsi="Verdana"/>
                <w:sz w:val="17"/>
                <w:szCs w:val="17"/>
              </w:rPr>
              <w:lastRenderedPageBreak/>
              <w:t xml:space="preserve">by the XMLFW. When set to Off, this header is not rewritten. The default for this parameter is On, indicating the header is rewritten by the service. This might not be desirable when the backend server is responding to the client with a redirect location as the redirect location could be derived using the Host header. This causes the redirect to bypass the </w:t>
            </w:r>
            <w:proofErr w:type="spellStart"/>
            <w:r>
              <w:rPr>
                <w:rFonts w:ascii="Verdana" w:hAnsi="Verdana"/>
                <w:sz w:val="17"/>
                <w:szCs w:val="17"/>
              </w:rPr>
              <w:t>DataPower</w:t>
            </w:r>
            <w:proofErr w:type="spellEnd"/>
            <w:r>
              <w:rPr>
                <w:rFonts w:ascii="Verdana" w:hAnsi="Verdana"/>
                <w:sz w:val="17"/>
                <w:szCs w:val="17"/>
              </w:rPr>
              <w:t xml:space="preserve"> service and go directly to the backend server.</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127" name="Picture 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Disallow GET (and HEAD)</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28" name="Picture 1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When set to On, the service does not allow HTTP GET or HTTP HEAD requests. When set to Off, these requests are allowed. The default for this parameter is On.</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29" name="Picture 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Header for Client Address</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30" name="Picture 1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r>
              <w:rPr>
                <w:rFonts w:ascii="Verdana" w:hAnsi="Verdana"/>
                <w:sz w:val="17"/>
                <w:szCs w:val="17"/>
              </w:rPr>
              <w:t>DataPower</w:t>
            </w:r>
            <w:proofErr w:type="spellEnd"/>
            <w:r>
              <w:rPr>
                <w:rFonts w:ascii="Verdana" w:hAnsi="Verdana"/>
                <w:sz w:val="17"/>
                <w:szCs w:val="17"/>
              </w:rPr>
              <w:t xml:space="preserve"> inserts an HTTP header in the request containing the client IP Address. This parameter specifies the name of the header.</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31" name="Picture 1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Default </w:t>
            </w:r>
            <w:proofErr w:type="spellStart"/>
            <w:r>
              <w:rPr>
                <w:rFonts w:ascii="Verdana" w:hAnsi="Verdana"/>
                <w:sz w:val="17"/>
                <w:szCs w:val="17"/>
              </w:rPr>
              <w:t>Param</w:t>
            </w:r>
            <w:proofErr w:type="spellEnd"/>
            <w:r>
              <w:rPr>
                <w:rFonts w:ascii="Verdana" w:hAnsi="Verdana"/>
                <w:sz w:val="17"/>
                <w:szCs w:val="17"/>
              </w:rPr>
              <w:t xml:space="preserve"> Namespace</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32" name="Picture 1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default namespace used when passing parameters to a </w:t>
            </w:r>
            <w:proofErr w:type="spellStart"/>
            <w:r>
              <w:rPr>
                <w:rFonts w:ascii="Verdana" w:hAnsi="Verdana"/>
                <w:sz w:val="17"/>
                <w:szCs w:val="17"/>
              </w:rPr>
              <w:t>stylesheet</w:t>
            </w:r>
            <w:proofErr w:type="spellEnd"/>
            <w:r>
              <w:rPr>
                <w:rFonts w:ascii="Verdana" w:hAnsi="Verdana"/>
                <w:sz w:val="17"/>
                <w:szCs w:val="17"/>
              </w:rPr>
              <w:t xml:space="preserve"> via the </w:t>
            </w:r>
            <w:proofErr w:type="spellStart"/>
            <w:r>
              <w:rPr>
                <w:rFonts w:ascii="Verdana" w:hAnsi="Verdana"/>
                <w:sz w:val="17"/>
                <w:szCs w:val="17"/>
              </w:rPr>
              <w:t>WebGUI</w:t>
            </w:r>
            <w:proofErr w:type="spellEnd"/>
            <w:r>
              <w:rPr>
                <w:rFonts w:ascii="Verdana" w:hAnsi="Verdana"/>
                <w:sz w:val="17"/>
                <w:szCs w:val="17"/>
              </w:rPr>
              <w:t xml:space="preserve"> if the parameter is defined without a namespace or without explicitly specifying a null namespace.</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33" name="Picture 1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Query </w:t>
            </w:r>
            <w:proofErr w:type="spellStart"/>
            <w:r>
              <w:rPr>
                <w:rFonts w:ascii="Verdana" w:hAnsi="Verdana"/>
                <w:sz w:val="17"/>
                <w:szCs w:val="17"/>
              </w:rPr>
              <w:t>Param</w:t>
            </w:r>
            <w:proofErr w:type="spellEnd"/>
            <w:r>
              <w:rPr>
                <w:rFonts w:ascii="Verdana" w:hAnsi="Verdana"/>
                <w:sz w:val="17"/>
                <w:szCs w:val="17"/>
              </w:rPr>
              <w:t xml:space="preserve"> Namespace</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34" name="Picture 1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default namespace used when passing parameters to the service via a URL query string.</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35" name="Picture 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SOAP Schema URL</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36" name="Picture 1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URL for the schema the service uses to validate SOAP documents.</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37" name="Picture 1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Access Control List</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38" name="Picture 1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An access control list that can be created to restrict access to the service by IP address or range.</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39" name="Picture 1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Service Priority</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40" name="Picture 1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Assigns a priority to the service of High, Medium, or Low. This priority is used to allocate resources across multiple services.</w:t>
            </w:r>
          </w:p>
        </w:tc>
      </w:tr>
      <w:tr w:rsidR="00862577" w:rsidTr="008625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41" name="Picture 1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Firewall Credentials</w:t>
            </w:r>
          </w:p>
        </w:tc>
        <w:tc>
          <w:tcPr>
            <w:tcW w:w="0" w:type="auto"/>
            <w:tcBorders>
              <w:top w:val="outset" w:sz="6" w:space="0" w:color="auto"/>
              <w:left w:val="outset" w:sz="6" w:space="0" w:color="auto"/>
              <w:bottom w:val="outset" w:sz="6" w:space="0" w:color="auto"/>
              <w:right w:val="outset" w:sz="6" w:space="0" w:color="auto"/>
            </w:tcBorders>
            <w:hideMark/>
          </w:tcPr>
          <w:p w:rsidR="00862577" w:rsidRDefault="00862577">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42" name="Picture 1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 list of keys and certificates made available to the service. If none are specified, the service has access to all keys and certificates that are defined within the domain.</w:t>
            </w:r>
          </w:p>
        </w:tc>
      </w:tr>
    </w:tbl>
    <w:p w:rsidR="00862577" w:rsidRDefault="00862577" w:rsidP="00862577">
      <w:pPr>
        <w:pStyle w:val="Heading3"/>
        <w:rPr>
          <w:rFonts w:ascii="Verdana" w:hAnsi="Verdana"/>
          <w:sz w:val="27"/>
          <w:szCs w:val="27"/>
        </w:rPr>
      </w:pPr>
      <w:r>
        <w:rPr>
          <w:rFonts w:ascii="Verdana" w:hAnsi="Verdana"/>
        </w:rPr>
        <w:t>Tip: Setting the Rewrite “Host” Header</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45" name="Picture 1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66" w:name="indexterm.5D8432A1-E5E7-464D-8A91-D29892"/>
      <w:bookmarkStart w:id="167" w:name="1178"/>
      <w:bookmarkStart w:id="168" w:name="indexterm.D5958631-B4D5-40B0-8FC8-92F7AC"/>
      <w:bookmarkStart w:id="169" w:name="1177"/>
      <w:bookmarkStart w:id="170" w:name="indexterm.5AE72F30-3E98-45BB-ACEF-D68296"/>
      <w:bookmarkStart w:id="171" w:name="1176"/>
      <w:bookmarkStart w:id="172" w:name="indexterm.A22EB72F-7CC1-4FB6-810F-9EF546"/>
      <w:bookmarkStart w:id="173" w:name="1175"/>
      <w:bookmarkStart w:id="174" w:name="indexterm.79A627BE-7199-4B2D-B88E-1A3904"/>
      <w:bookmarkStart w:id="175" w:name="1174"/>
      <w:bookmarkStart w:id="176" w:name="indexterm.5B81E832-05A0-4F14-B003-C94377"/>
      <w:bookmarkStart w:id="177" w:name="1173"/>
      <w:bookmarkStart w:id="178" w:name="indexterm.58B19423-D0A3-4924-A091-B34DEC"/>
      <w:bookmarkStart w:id="179" w:name="1172"/>
      <w:bookmarkStart w:id="180" w:name="indexterm.CC4DC221-18B2-4E99-A3FB-73AC19"/>
      <w:bookmarkStart w:id="181" w:name="1171"/>
      <w:bookmarkStart w:id="182" w:name="indexterm.7B24BCB3-C0B0-49CC-8E40-884DFB"/>
      <w:bookmarkStart w:id="183" w:name="1170"/>
      <w:bookmarkStart w:id="184" w:name="indexterm.307979D9-EE8B-456D-9ED5-81EEA4"/>
      <w:bookmarkStart w:id="185" w:name="1169"/>
      <w:bookmarkStart w:id="186" w:name="indexterm.D57C1641-77C5-4A78-8643-A84F92"/>
      <w:bookmarkStart w:id="187" w:name="1168"/>
      <w:bookmarkStart w:id="188" w:name="indexterm.929AA2AF-8AA3-4C2C-9FFC-53EEE6"/>
      <w:bookmarkStart w:id="189" w:name="1167"/>
      <w:bookmarkStart w:id="190" w:name="indexterm.527FEF77-BFE4-4562-9230-44EB32"/>
      <w:bookmarkStart w:id="191" w:name="1166"/>
      <w:bookmarkStart w:id="192" w:name="indexterm.361BE038-B164-4515-BA36-C0ECB6"/>
      <w:bookmarkStart w:id="193" w:name="1165"/>
      <w:bookmarkStart w:id="194" w:name="indexterm.1E158ADC-6F9A-4AD8-9B7B-A504D9"/>
      <w:bookmarkStart w:id="195" w:name="1164"/>
      <w:bookmarkStart w:id="196" w:name="indexterm.4A4C4BCD-1FAC-499C-BFE4-3EB18D"/>
      <w:bookmarkStart w:id="197" w:name="1163"/>
      <w:bookmarkStart w:id="198" w:name="indexterm.FE76424B-8813-4C12-9E73-77CFDD"/>
      <w:bookmarkStart w:id="199" w:name="1162"/>
      <w:bookmarkStart w:id="200" w:name="indexterm.5EAA83FB-9C21-4401-AB2B-71A76D"/>
      <w:bookmarkStart w:id="201" w:name="1161"/>
      <w:bookmarkStart w:id="202" w:name="indexterm.3D74D1D2-01CC-469E-9BE2-9587DA"/>
      <w:bookmarkStart w:id="203" w:name="1160"/>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r>
        <w:rPr>
          <w:rFonts w:ascii="Verdana" w:hAnsi="Verdana"/>
          <w:sz w:val="17"/>
          <w:szCs w:val="17"/>
        </w:rPr>
        <w:t xml:space="preserve">When the service is </w:t>
      </w:r>
      <w:proofErr w:type="spellStart"/>
      <w:r>
        <w:rPr>
          <w:rFonts w:ascii="Verdana" w:hAnsi="Verdana"/>
          <w:sz w:val="17"/>
          <w:szCs w:val="17"/>
        </w:rPr>
        <w:t>proxying</w:t>
      </w:r>
      <w:proofErr w:type="spellEnd"/>
      <w:r>
        <w:rPr>
          <w:rFonts w:ascii="Verdana" w:hAnsi="Verdana"/>
          <w:sz w:val="17"/>
          <w:szCs w:val="17"/>
        </w:rPr>
        <w:t xml:space="preserve"> a backend server that will respond with redirects and locations to the client, this setting should be set to </w:t>
      </w:r>
      <w:proofErr w:type="gramStart"/>
      <w:r>
        <w:rPr>
          <w:rFonts w:ascii="Verdana" w:hAnsi="Verdana"/>
          <w:sz w:val="17"/>
          <w:szCs w:val="17"/>
        </w:rPr>
        <w:t>Off</w:t>
      </w:r>
      <w:proofErr w:type="gramEnd"/>
      <w:r>
        <w:rPr>
          <w:rFonts w:ascii="Verdana" w:hAnsi="Verdana"/>
          <w:sz w:val="17"/>
          <w:szCs w:val="17"/>
        </w:rPr>
        <w:t>. Because the server may use this header to specify the redirect location, you would not want this header changed to the actual backend address.</w:t>
      </w:r>
    </w:p>
    <w:p w:rsidR="00862577" w:rsidRDefault="00862577" w:rsidP="00862577">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146" name="Picture 1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All other tabs within the service configuration screen are not specific to the XMLFW service type; therefore they are covered in separate chapters throughout this book.</w:t>
      </w:r>
    </w:p>
    <w:p w:rsidR="00862577" w:rsidRDefault="00862577" w:rsidP="00862577">
      <w:pPr>
        <w:pStyle w:val="Heading3"/>
        <w:rPr>
          <w:rFonts w:ascii="Verdana" w:hAnsi="Verdana"/>
          <w:sz w:val="27"/>
          <w:szCs w:val="27"/>
        </w:rPr>
      </w:pPr>
      <w:r>
        <w:rPr>
          <w:rFonts w:ascii="Verdana" w:hAnsi="Verdana"/>
          <w:noProof/>
        </w:rPr>
        <w:drawing>
          <wp:inline distT="0" distB="0" distL="0" distR="0">
            <wp:extent cx="114300" cy="114300"/>
            <wp:effectExtent l="19050" t="0" r="0" b="0"/>
            <wp:docPr id="147" name="Picture 1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04" w:name="ch08lev2sec3"/>
      <w:bookmarkStart w:id="205" w:name="1179"/>
      <w:bookmarkEnd w:id="204"/>
      <w:bookmarkEnd w:id="205"/>
      <w:r>
        <w:rPr>
          <w:rFonts w:ascii="Verdana" w:hAnsi="Verdana"/>
        </w:rPr>
        <w:t>Processing Policy, Rules, and Actions</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48" name="Picture 1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Now that we have created our first </w:t>
      </w:r>
      <w:proofErr w:type="spellStart"/>
      <w:r>
        <w:rPr>
          <w:rFonts w:ascii="Verdana" w:hAnsi="Verdana"/>
          <w:sz w:val="17"/>
          <w:szCs w:val="17"/>
        </w:rPr>
        <w:t>DataPower</w:t>
      </w:r>
      <w:proofErr w:type="spellEnd"/>
      <w:r>
        <w:rPr>
          <w:rFonts w:ascii="Verdana" w:hAnsi="Verdana"/>
          <w:sz w:val="17"/>
          <w:szCs w:val="17"/>
        </w:rPr>
        <w:t xml:space="preserve"> service, you might think that it wasn’t exciting. That’s because we created the simplest type of service that really doesn’t do much at all but echo back the request document to the client. You see, the real power in a </w:t>
      </w:r>
      <w:proofErr w:type="spellStart"/>
      <w:r>
        <w:rPr>
          <w:rFonts w:ascii="Verdana" w:hAnsi="Verdana"/>
          <w:sz w:val="17"/>
          <w:szCs w:val="17"/>
        </w:rPr>
        <w:t>DataPower</w:t>
      </w:r>
      <w:proofErr w:type="spellEnd"/>
      <w:r>
        <w:rPr>
          <w:rFonts w:ascii="Verdana" w:hAnsi="Verdana"/>
          <w:sz w:val="17"/>
          <w:szCs w:val="17"/>
        </w:rPr>
        <w:t xml:space="preserve"> service lies in the ability to apply many different types of processing to the request and response messages. This is configured via the Processing Policy within the service. This section discusses and demonstrates the creation of a Processing Policy, processing rules, and actions within an XMLFW service.</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49" name="Picture 1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As shown in the previous section, the Firewall Policy within an XMLFW can be created or accessed via the General tab on the Configure XML Firewall screen. When an XMLFW is created using the wizard, as in the previous example, a Firewall Policy object is automatically created for you. If you used the Add Advanced option to create your service, you will have to create one yourself. To demonstrate this, let’s create another example XMLFW service.</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50" name="Picture 1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this example, we will build another XMLFW that acts as a loopback proxy as in the first example; however, this example actually provides a valid response to the request. This service accepts a SOAP request document that provides a book name and book author in the SOAP body and returns information about the book requested.</w:t>
      </w:r>
    </w:p>
    <w:p w:rsidR="00862577" w:rsidRDefault="00862577" w:rsidP="00862577">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151" name="Picture 1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06" w:name="indexterm.1A69FC99-3792-4A6F-B2DE-B0707F"/>
      <w:bookmarkStart w:id="207" w:name="1182"/>
      <w:bookmarkStart w:id="208" w:name="indexterm.CE2FC605-3373-42DD-A0A7-FB41F6"/>
      <w:bookmarkStart w:id="209" w:name="1181"/>
      <w:bookmarkStart w:id="210" w:name="indexterm.997A154E-37E1-41EA-A4A4-5955C8"/>
      <w:bookmarkStart w:id="211" w:name="1180"/>
      <w:bookmarkEnd w:id="206"/>
      <w:bookmarkEnd w:id="207"/>
      <w:bookmarkEnd w:id="208"/>
      <w:bookmarkEnd w:id="209"/>
      <w:bookmarkEnd w:id="210"/>
      <w:bookmarkEnd w:id="211"/>
      <w:r>
        <w:rPr>
          <w:rFonts w:ascii="Verdana" w:hAnsi="Verdana"/>
          <w:sz w:val="17"/>
          <w:szCs w:val="17"/>
        </w:rPr>
        <w:t xml:space="preserve">Because we already know how to use the wizard for creating an XMLFW, let’s try to create one using the Add Advanced option. This can be found next to the Add Wizard button after navigating to the Control </w:t>
      </w:r>
      <w:proofErr w:type="spellStart"/>
      <w:r>
        <w:rPr>
          <w:rFonts w:ascii="Verdana" w:hAnsi="Verdana"/>
          <w:sz w:val="17"/>
          <w:szCs w:val="17"/>
        </w:rPr>
        <w:t>Panel</w:t>
      </w:r>
      <w:r>
        <w:rPr>
          <w:rStyle w:val="unicode"/>
          <w:rFonts w:ascii="Arial" w:hAnsi="Arial" w:cs="Arial"/>
          <w:sz w:val="17"/>
          <w:szCs w:val="17"/>
        </w:rPr>
        <w:t>→</w:t>
      </w:r>
      <w:r>
        <w:rPr>
          <w:rFonts w:ascii="Verdana" w:hAnsi="Verdana"/>
          <w:sz w:val="17"/>
          <w:szCs w:val="17"/>
        </w:rPr>
        <w:t>XML</w:t>
      </w:r>
      <w:proofErr w:type="spellEnd"/>
      <w:r>
        <w:rPr>
          <w:rFonts w:ascii="Verdana" w:hAnsi="Verdana"/>
          <w:sz w:val="17"/>
          <w:szCs w:val="17"/>
        </w:rPr>
        <w:t xml:space="preserve"> Firewall screen. After clicking this button, you are taken directly to the XMLFW Configuration screen within the General tab where all the required information must be entered.</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52" name="Picture 1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You enter the same kind of information here as you did when creating the XMLFW via the wizard; however, you are not prompted with these questions. On the General tab, you enter the Firewall name and summary (optional), the Firewall Type (with backend information if applicable), and all the frontend information.</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53" name="Picture 1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this example, let’s assume that the real backend service is not yet available, which is why we will create an XMLFW that will generate the response to the client. We named this service </w:t>
      </w:r>
      <w:proofErr w:type="spellStart"/>
      <w:r>
        <w:rPr>
          <w:rFonts w:ascii="Verdana" w:hAnsi="Verdana"/>
          <w:sz w:val="17"/>
          <w:szCs w:val="17"/>
        </w:rPr>
        <w:t>BookQueryService</w:t>
      </w:r>
      <w:proofErr w:type="spellEnd"/>
      <w:r>
        <w:rPr>
          <w:rFonts w:ascii="Verdana" w:hAnsi="Verdana"/>
          <w:sz w:val="17"/>
          <w:szCs w:val="17"/>
        </w:rPr>
        <w:t xml:space="preserve">. As seen in Figure 8-14, we are creating a service that is a loopback firewall as the service itself provides a response and listens on port 4000 on the </w:t>
      </w:r>
      <w:proofErr w:type="spellStart"/>
      <w:r>
        <w:rPr>
          <w:rFonts w:ascii="Verdana" w:hAnsi="Verdana"/>
          <w:sz w:val="17"/>
          <w:szCs w:val="17"/>
        </w:rPr>
        <w:t>PayloadTraffic</w:t>
      </w:r>
      <w:proofErr w:type="spellEnd"/>
      <w:r>
        <w:rPr>
          <w:rFonts w:ascii="Verdana" w:hAnsi="Verdana"/>
          <w:sz w:val="17"/>
          <w:szCs w:val="17"/>
        </w:rPr>
        <w:t xml:space="preserve"> host alias.</w:t>
      </w:r>
    </w:p>
    <w:p w:rsidR="00862577" w:rsidRDefault="00862577" w:rsidP="00862577">
      <w:pPr>
        <w:spacing w:after="0"/>
        <w:rPr>
          <w:rFonts w:ascii="Verdana" w:hAnsi="Verdana"/>
          <w:sz w:val="17"/>
          <w:szCs w:val="17"/>
        </w:rPr>
      </w:pPr>
      <w:bookmarkStart w:id="212" w:name="ch08fig14"/>
      <w:bookmarkStart w:id="213" w:name="1183"/>
      <w:bookmarkStart w:id="214" w:name="IMG_138"/>
      <w:bookmarkEnd w:id="212"/>
      <w:bookmarkEnd w:id="213"/>
      <w:r>
        <w:rPr>
          <w:rFonts w:ascii="Verdana" w:hAnsi="Verdana"/>
          <w:noProof/>
          <w:color w:val="0000FF"/>
          <w:sz w:val="17"/>
          <w:szCs w:val="17"/>
        </w:rPr>
        <w:drawing>
          <wp:inline distT="0" distB="0" distL="0" distR="0">
            <wp:extent cx="4762500" cy="4953000"/>
            <wp:effectExtent l="19050" t="0" r="0" b="0"/>
            <wp:docPr id="154" name="IMG_138" descr="Image from book">
              <a:hlinkClick xmlns:a="http://schemas.openxmlformats.org/drawingml/2006/main" r:id="rId5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8" descr="Image from book">
                      <a:hlinkClick r:id="rId51" tgtFrame="_self"/>
                    </pic:cNvPr>
                    <pic:cNvPicPr>
                      <a:picLocks noChangeAspect="1" noChangeArrowheads="1"/>
                    </pic:cNvPicPr>
                  </pic:nvPicPr>
                  <pic:blipFill>
                    <a:blip r:embed="rId52"/>
                    <a:srcRect/>
                    <a:stretch>
                      <a:fillRect/>
                    </a:stretch>
                  </pic:blipFill>
                  <pic:spPr bwMode="auto">
                    <a:xfrm>
                      <a:off x="0" y="0"/>
                      <a:ext cx="4762500" cy="4953000"/>
                    </a:xfrm>
                    <a:prstGeom prst="rect">
                      <a:avLst/>
                    </a:prstGeom>
                    <a:noFill/>
                    <a:ln w="9525">
                      <a:noFill/>
                      <a:miter lim="800000"/>
                      <a:headEnd/>
                      <a:tailEnd/>
                    </a:ln>
                  </pic:spPr>
                </pic:pic>
              </a:graphicData>
            </a:graphic>
          </wp:inline>
        </w:drawing>
      </w:r>
      <w:bookmarkEnd w:id="214"/>
      <w:r>
        <w:rPr>
          <w:rFonts w:ascii="Verdana" w:hAnsi="Verdana"/>
          <w:sz w:val="17"/>
          <w:szCs w:val="17"/>
        </w:rPr>
        <w:br/>
      </w:r>
      <w:r>
        <w:rPr>
          <w:rFonts w:ascii="Verdana" w:hAnsi="Verdana"/>
          <w:noProof/>
          <w:sz w:val="17"/>
          <w:szCs w:val="17"/>
        </w:rPr>
        <w:drawing>
          <wp:inline distT="0" distB="0" distL="0" distR="0">
            <wp:extent cx="114300" cy="114300"/>
            <wp:effectExtent l="19050" t="0" r="0" b="0"/>
            <wp:docPr id="155" name="Picture 1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8-14: </w:t>
      </w:r>
      <w:proofErr w:type="spellStart"/>
      <w:r>
        <w:rPr>
          <w:rStyle w:val="figure-title"/>
          <w:rFonts w:ascii="Verdana" w:hAnsi="Verdana"/>
          <w:sz w:val="17"/>
          <w:szCs w:val="17"/>
        </w:rPr>
        <w:t>BookQueryService</w:t>
      </w:r>
      <w:proofErr w:type="spellEnd"/>
      <w:r>
        <w:rPr>
          <w:rStyle w:val="figure-title"/>
          <w:rFonts w:ascii="Verdana" w:hAnsi="Verdana"/>
          <w:sz w:val="17"/>
          <w:szCs w:val="17"/>
        </w:rPr>
        <w:t xml:space="preserve"> configuration.</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56" name="Picture 1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15" w:name="indexterm.703CDE9C-EF0D-421C-8AA9-D4324A"/>
      <w:bookmarkStart w:id="216" w:name="1185"/>
      <w:bookmarkStart w:id="217" w:name="indexterm.8FE2B50D-7989-47FA-979C-DFBF59"/>
      <w:bookmarkStart w:id="218" w:name="1184"/>
      <w:bookmarkEnd w:id="215"/>
      <w:bookmarkEnd w:id="216"/>
      <w:bookmarkEnd w:id="217"/>
      <w:bookmarkEnd w:id="218"/>
      <w:r>
        <w:rPr>
          <w:rFonts w:ascii="Verdana" w:hAnsi="Verdana"/>
          <w:sz w:val="17"/>
          <w:szCs w:val="17"/>
        </w:rPr>
        <w:t xml:space="preserve">Now that we have all the information required on the General tab, we can create a Firewall Policy. As with all objects, to edit an existing object you click the ... button next to the Firewall Policy name and to create a new object, you click the + button. Because we do not have a Firewall Policy object already created, we need to click the + to create a new one. This brings us to the policy editor screen. To start, the new policy requires a name. As a general practice, we name our policy with the same name as our service. In this case </w:t>
      </w:r>
      <w:r>
        <w:rPr>
          <w:rFonts w:ascii="Verdana" w:hAnsi="Verdana"/>
          <w:sz w:val="17"/>
          <w:szCs w:val="17"/>
        </w:rPr>
        <w:lastRenderedPageBreak/>
        <w:t xml:space="preserve">we name it </w:t>
      </w:r>
      <w:proofErr w:type="spellStart"/>
      <w:r>
        <w:rPr>
          <w:rFonts w:ascii="Verdana" w:hAnsi="Verdana"/>
          <w:sz w:val="17"/>
          <w:szCs w:val="17"/>
        </w:rPr>
        <w:t>BookQueryService</w:t>
      </w:r>
      <w:proofErr w:type="spellEnd"/>
      <w:r>
        <w:rPr>
          <w:rFonts w:ascii="Verdana" w:hAnsi="Verdana"/>
          <w:sz w:val="17"/>
          <w:szCs w:val="17"/>
        </w:rPr>
        <w:t>. We now have a Processing Policy; however it is quite useless unless we add some rules and actions to it.</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57" name="Picture 1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For our example, let’s create a new request (client to server) rule to our new policy. When a new rule is created, a match rule is automatically added to it that needs to be configured. Because this is the only request rule in our policy and it should act on all requests to the service, we create a match rule that matches on all URLs as shown in Figure 8-15.</w:t>
      </w:r>
    </w:p>
    <w:p w:rsidR="00862577" w:rsidRDefault="00862577" w:rsidP="00862577">
      <w:pPr>
        <w:spacing w:after="0"/>
        <w:rPr>
          <w:rFonts w:ascii="Verdana" w:hAnsi="Verdana"/>
          <w:sz w:val="17"/>
          <w:szCs w:val="17"/>
        </w:rPr>
      </w:pPr>
      <w:bookmarkStart w:id="219" w:name="ch08fig15"/>
      <w:bookmarkStart w:id="220" w:name="1186"/>
      <w:bookmarkStart w:id="221" w:name="IMG_139"/>
      <w:bookmarkEnd w:id="219"/>
      <w:bookmarkEnd w:id="220"/>
      <w:r>
        <w:rPr>
          <w:rFonts w:ascii="Verdana" w:hAnsi="Verdana"/>
          <w:noProof/>
          <w:color w:val="0000FF"/>
          <w:sz w:val="17"/>
          <w:szCs w:val="17"/>
        </w:rPr>
        <w:drawing>
          <wp:inline distT="0" distB="0" distL="0" distR="0">
            <wp:extent cx="4762500" cy="1981200"/>
            <wp:effectExtent l="19050" t="0" r="0" b="0"/>
            <wp:docPr id="158" name="IMG_139" descr="Image from book">
              <a:hlinkClick xmlns:a="http://schemas.openxmlformats.org/drawingml/2006/main" r:id="rId5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9" descr="Image from book">
                      <a:hlinkClick r:id="rId53" tgtFrame="_self"/>
                    </pic:cNvPr>
                    <pic:cNvPicPr>
                      <a:picLocks noChangeAspect="1" noChangeArrowheads="1"/>
                    </pic:cNvPicPr>
                  </pic:nvPicPr>
                  <pic:blipFill>
                    <a:blip r:embed="rId54"/>
                    <a:srcRect/>
                    <a:stretch>
                      <a:fillRect/>
                    </a:stretch>
                  </pic:blipFill>
                  <pic:spPr bwMode="auto">
                    <a:xfrm>
                      <a:off x="0" y="0"/>
                      <a:ext cx="4762500" cy="1981200"/>
                    </a:xfrm>
                    <a:prstGeom prst="rect">
                      <a:avLst/>
                    </a:prstGeom>
                    <a:noFill/>
                    <a:ln w="9525">
                      <a:noFill/>
                      <a:miter lim="800000"/>
                      <a:headEnd/>
                      <a:tailEnd/>
                    </a:ln>
                  </pic:spPr>
                </pic:pic>
              </a:graphicData>
            </a:graphic>
          </wp:inline>
        </w:drawing>
      </w:r>
      <w:bookmarkEnd w:id="221"/>
      <w:r>
        <w:rPr>
          <w:rFonts w:ascii="Verdana" w:hAnsi="Verdana"/>
          <w:sz w:val="17"/>
          <w:szCs w:val="17"/>
        </w:rPr>
        <w:br/>
      </w:r>
      <w:r>
        <w:rPr>
          <w:rFonts w:ascii="Verdana" w:hAnsi="Verdana"/>
          <w:noProof/>
          <w:sz w:val="17"/>
          <w:szCs w:val="17"/>
        </w:rPr>
        <w:drawing>
          <wp:inline distT="0" distB="0" distL="0" distR="0">
            <wp:extent cx="114300" cy="114300"/>
            <wp:effectExtent l="19050" t="0" r="0" b="0"/>
            <wp:docPr id="159" name="Picture 1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8-15: </w:t>
      </w:r>
      <w:r>
        <w:rPr>
          <w:rStyle w:val="figure-title"/>
          <w:rFonts w:ascii="Verdana" w:hAnsi="Verdana"/>
          <w:sz w:val="17"/>
          <w:szCs w:val="17"/>
        </w:rPr>
        <w:t>Match rule for all URLs.</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60" name="Picture 1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Because we already know how to work with the Policy editor, let’s now take the time to explore two specific actions that can be added to a processing rule.</w:t>
      </w:r>
    </w:p>
    <w:p w:rsidR="00862577" w:rsidRDefault="00862577" w:rsidP="00862577">
      <w:pPr>
        <w:pStyle w:val="Heading4"/>
        <w:rPr>
          <w:rFonts w:ascii="Verdana" w:hAnsi="Verdana"/>
        </w:rPr>
      </w:pPr>
      <w:bookmarkStart w:id="222" w:name="ch08lev3sec1"/>
      <w:bookmarkStart w:id="223" w:name="1187"/>
      <w:bookmarkEnd w:id="222"/>
      <w:bookmarkEnd w:id="223"/>
      <w:r>
        <w:rPr>
          <w:rFonts w:ascii="Verdana" w:hAnsi="Verdana"/>
        </w:rPr>
        <w:t>Fetch Action</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61" name="Picture 1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Fetch action can be a useful action because it can fetch a document from a specified location using a URL provided. The URL can reference a remote location or it can reference the </w:t>
      </w:r>
      <w:proofErr w:type="spellStart"/>
      <w:r>
        <w:rPr>
          <w:rFonts w:ascii="Verdana" w:hAnsi="Verdana"/>
          <w:sz w:val="17"/>
          <w:szCs w:val="17"/>
        </w:rPr>
        <w:t>DataPower</w:t>
      </w:r>
      <w:proofErr w:type="spellEnd"/>
      <w:r>
        <w:rPr>
          <w:rFonts w:ascii="Verdana" w:hAnsi="Verdana"/>
          <w:sz w:val="17"/>
          <w:szCs w:val="17"/>
        </w:rPr>
        <w:t xml:space="preserve"> file system itself. This action retrieves the document from the URL specified and outputs this document to the output context specified in its configuration. For example, if the output context is OUTPUT, the document retrieved will be sent to the output of the rule. The output context of the Fetch action can also be the same as the input context of the next action. If this is the case, the document fetched will be passed directly to the next action for processing.</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62" name="Picture 1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our example we said that we will return a valid response back to the client. To do this we use the Fetch action to retrieve the response document from the </w:t>
      </w:r>
      <w:proofErr w:type="spellStart"/>
      <w:r>
        <w:rPr>
          <w:rFonts w:ascii="Verdana" w:hAnsi="Verdana"/>
          <w:sz w:val="17"/>
          <w:szCs w:val="17"/>
        </w:rPr>
        <w:t>DataPower</w:t>
      </w:r>
      <w:proofErr w:type="spellEnd"/>
      <w:r>
        <w:rPr>
          <w:rFonts w:ascii="Verdana" w:hAnsi="Verdana"/>
          <w:sz w:val="17"/>
          <w:szCs w:val="17"/>
        </w:rPr>
        <w:t xml:space="preserve"> file system, passing it back to the client in the response.</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63" name="Picture 1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You might notice when configuring your processing rules that there is no action named Fetch in the array of actions listed above the policy line. As discussed in </w:t>
      </w:r>
      <w:hyperlink r:id="rId55" w:anchor="868" w:tgtFrame="_parent" w:history="1">
        <w:r>
          <w:rPr>
            <w:rStyle w:val="Hyperlink"/>
            <w:rFonts w:ascii="Verdana" w:hAnsi="Verdana"/>
            <w:sz w:val="17"/>
            <w:szCs w:val="17"/>
          </w:rPr>
          <w:t>Chapter 7</w:t>
        </w:r>
      </w:hyperlink>
      <w:r>
        <w:rPr>
          <w:rFonts w:ascii="Verdana" w:hAnsi="Verdana"/>
          <w:sz w:val="17"/>
          <w:szCs w:val="17"/>
        </w:rPr>
        <w:t xml:space="preserve">, “Introduction to </w:t>
      </w:r>
      <w:bookmarkStart w:id="224" w:name="indexterm.AEC58152-5518-4049-8846-481261"/>
      <w:bookmarkStart w:id="225" w:name="1188"/>
      <w:bookmarkEnd w:id="224"/>
      <w:bookmarkEnd w:id="225"/>
      <w:r>
        <w:rPr>
          <w:rFonts w:ascii="Verdana" w:hAnsi="Verdana"/>
          <w:sz w:val="17"/>
          <w:szCs w:val="17"/>
        </w:rPr>
        <w:t>Services Configuration,” this, and many other actions, are grouped into a single icon called Advanced in the Policy editor and can be identified by the diamond-shaped icon labeled Advanced. When this action is added to the policy line, it will be outlined in yellow, which means that you are required to configure it. The first step in configuring it is to select the actual action that you want to use or the action type. This is where we select the Fetch action as shown in Figure 8-16.</w:t>
      </w:r>
    </w:p>
    <w:p w:rsidR="00862577" w:rsidRDefault="00862577" w:rsidP="00862577">
      <w:pPr>
        <w:spacing w:after="0"/>
        <w:rPr>
          <w:rFonts w:ascii="Verdana" w:hAnsi="Verdana"/>
          <w:sz w:val="17"/>
          <w:szCs w:val="17"/>
        </w:rPr>
      </w:pPr>
      <w:bookmarkStart w:id="226" w:name="ch08fig16"/>
      <w:bookmarkStart w:id="227" w:name="1189"/>
      <w:bookmarkStart w:id="228" w:name="IMG_140"/>
      <w:bookmarkEnd w:id="226"/>
      <w:bookmarkEnd w:id="227"/>
      <w:r>
        <w:rPr>
          <w:rFonts w:ascii="Verdana" w:hAnsi="Verdana"/>
          <w:noProof/>
          <w:color w:val="0000FF"/>
          <w:sz w:val="17"/>
          <w:szCs w:val="17"/>
        </w:rPr>
        <w:lastRenderedPageBreak/>
        <w:drawing>
          <wp:inline distT="0" distB="0" distL="0" distR="0">
            <wp:extent cx="4762500" cy="4438650"/>
            <wp:effectExtent l="19050" t="0" r="0" b="0"/>
            <wp:docPr id="164" name="IMG_140" descr="Image from book">
              <a:hlinkClick xmlns:a="http://schemas.openxmlformats.org/drawingml/2006/main" r:id="rId5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0" descr="Image from book">
                      <a:hlinkClick r:id="rId56" tgtFrame="_self"/>
                    </pic:cNvPr>
                    <pic:cNvPicPr>
                      <a:picLocks noChangeAspect="1" noChangeArrowheads="1"/>
                    </pic:cNvPicPr>
                  </pic:nvPicPr>
                  <pic:blipFill>
                    <a:blip r:embed="rId57"/>
                    <a:srcRect/>
                    <a:stretch>
                      <a:fillRect/>
                    </a:stretch>
                  </pic:blipFill>
                  <pic:spPr bwMode="auto">
                    <a:xfrm>
                      <a:off x="0" y="0"/>
                      <a:ext cx="4762500" cy="4438650"/>
                    </a:xfrm>
                    <a:prstGeom prst="rect">
                      <a:avLst/>
                    </a:prstGeom>
                    <a:noFill/>
                    <a:ln w="9525">
                      <a:noFill/>
                      <a:miter lim="800000"/>
                      <a:headEnd/>
                      <a:tailEnd/>
                    </a:ln>
                  </pic:spPr>
                </pic:pic>
              </a:graphicData>
            </a:graphic>
          </wp:inline>
        </w:drawing>
      </w:r>
      <w:bookmarkEnd w:id="228"/>
      <w:r>
        <w:rPr>
          <w:rFonts w:ascii="Verdana" w:hAnsi="Verdana"/>
          <w:sz w:val="17"/>
          <w:szCs w:val="17"/>
        </w:rPr>
        <w:br/>
      </w:r>
      <w:r>
        <w:rPr>
          <w:rFonts w:ascii="Verdana" w:hAnsi="Verdana"/>
          <w:noProof/>
          <w:sz w:val="17"/>
          <w:szCs w:val="17"/>
        </w:rPr>
        <w:drawing>
          <wp:inline distT="0" distB="0" distL="0" distR="0">
            <wp:extent cx="114300" cy="114300"/>
            <wp:effectExtent l="19050" t="0" r="0" b="0"/>
            <wp:docPr id="165" name="Picture 1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8-16: </w:t>
      </w:r>
      <w:r>
        <w:rPr>
          <w:rStyle w:val="figure-title"/>
          <w:rFonts w:ascii="Verdana" w:hAnsi="Verdana"/>
          <w:sz w:val="17"/>
          <w:szCs w:val="17"/>
        </w:rPr>
        <w:t>Choosing the Fetch action.</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66" name="Picture 1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After the Fetch action is selected, we are required to enter a URL in the Source field for the location of the document to be fetched. This URL can be constructed to reference any of the supported protocols on the </w:t>
      </w:r>
      <w:proofErr w:type="spellStart"/>
      <w:r>
        <w:rPr>
          <w:rFonts w:ascii="Verdana" w:hAnsi="Verdana"/>
          <w:sz w:val="17"/>
          <w:szCs w:val="17"/>
        </w:rPr>
        <w:t>DataPower</w:t>
      </w:r>
      <w:proofErr w:type="spellEnd"/>
      <w:r>
        <w:rPr>
          <w:rFonts w:ascii="Verdana" w:hAnsi="Verdana"/>
          <w:sz w:val="17"/>
          <w:szCs w:val="17"/>
        </w:rPr>
        <w:t xml:space="preserve"> device by using the applicable URL scheme.</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67" name="Picture 1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our example, we reference a document named bookQueryResponse.xml in the local folder on the </w:t>
      </w:r>
      <w:proofErr w:type="spellStart"/>
      <w:r>
        <w:rPr>
          <w:rFonts w:ascii="Verdana" w:hAnsi="Verdana"/>
          <w:sz w:val="17"/>
          <w:szCs w:val="17"/>
        </w:rPr>
        <w:t>DataPower</w:t>
      </w:r>
      <w:proofErr w:type="spellEnd"/>
      <w:r>
        <w:rPr>
          <w:rFonts w:ascii="Verdana" w:hAnsi="Verdana"/>
          <w:sz w:val="17"/>
          <w:szCs w:val="17"/>
        </w:rPr>
        <w:t xml:space="preserve"> file system that was previously uploaded to the local directory on the device file system. Figure 8-17 shows this configured in the Fetch action configuration screen.</w:t>
      </w:r>
    </w:p>
    <w:p w:rsidR="00862577" w:rsidRDefault="00862577" w:rsidP="00862577">
      <w:pPr>
        <w:spacing w:after="0"/>
        <w:rPr>
          <w:rFonts w:ascii="Verdana" w:hAnsi="Verdana"/>
          <w:sz w:val="17"/>
          <w:szCs w:val="17"/>
        </w:rPr>
      </w:pPr>
      <w:bookmarkStart w:id="229" w:name="ch08fig17"/>
      <w:bookmarkStart w:id="230" w:name="1190"/>
      <w:bookmarkStart w:id="231" w:name="IMG_141"/>
      <w:bookmarkEnd w:id="229"/>
      <w:bookmarkEnd w:id="230"/>
      <w:r>
        <w:rPr>
          <w:rFonts w:ascii="Verdana" w:hAnsi="Verdana"/>
          <w:noProof/>
          <w:color w:val="0000FF"/>
          <w:sz w:val="17"/>
          <w:szCs w:val="17"/>
        </w:rPr>
        <w:lastRenderedPageBreak/>
        <w:drawing>
          <wp:inline distT="0" distB="0" distL="0" distR="0">
            <wp:extent cx="4762500" cy="2305050"/>
            <wp:effectExtent l="19050" t="0" r="0" b="0"/>
            <wp:docPr id="168" name="IMG_141" descr="Image from book">
              <a:hlinkClick xmlns:a="http://schemas.openxmlformats.org/drawingml/2006/main" r:id="rId5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1" descr="Image from book">
                      <a:hlinkClick r:id="rId58" tgtFrame="_self"/>
                    </pic:cNvPr>
                    <pic:cNvPicPr>
                      <a:picLocks noChangeAspect="1" noChangeArrowheads="1"/>
                    </pic:cNvPicPr>
                  </pic:nvPicPr>
                  <pic:blipFill>
                    <a:blip r:embed="rId59"/>
                    <a:srcRect/>
                    <a:stretch>
                      <a:fillRect/>
                    </a:stretch>
                  </pic:blipFill>
                  <pic:spPr bwMode="auto">
                    <a:xfrm>
                      <a:off x="0" y="0"/>
                      <a:ext cx="4762500" cy="2305050"/>
                    </a:xfrm>
                    <a:prstGeom prst="rect">
                      <a:avLst/>
                    </a:prstGeom>
                    <a:noFill/>
                    <a:ln w="9525">
                      <a:noFill/>
                      <a:miter lim="800000"/>
                      <a:headEnd/>
                      <a:tailEnd/>
                    </a:ln>
                  </pic:spPr>
                </pic:pic>
              </a:graphicData>
            </a:graphic>
          </wp:inline>
        </w:drawing>
      </w:r>
      <w:bookmarkEnd w:id="231"/>
      <w:r>
        <w:rPr>
          <w:rFonts w:ascii="Verdana" w:hAnsi="Verdana"/>
          <w:sz w:val="17"/>
          <w:szCs w:val="17"/>
        </w:rPr>
        <w:br/>
      </w:r>
      <w:r>
        <w:rPr>
          <w:rFonts w:ascii="Verdana" w:hAnsi="Verdana"/>
          <w:noProof/>
          <w:sz w:val="17"/>
          <w:szCs w:val="17"/>
        </w:rPr>
        <w:drawing>
          <wp:inline distT="0" distB="0" distL="0" distR="0">
            <wp:extent cx="114300" cy="114300"/>
            <wp:effectExtent l="19050" t="0" r="0" b="0"/>
            <wp:docPr id="169" name="Picture 1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8-17: </w:t>
      </w:r>
      <w:r>
        <w:rPr>
          <w:rStyle w:val="figure-title"/>
          <w:rFonts w:ascii="Verdana" w:hAnsi="Verdana"/>
          <w:sz w:val="17"/>
          <w:szCs w:val="17"/>
        </w:rPr>
        <w:t>Enter URL to fetch.</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70" name="Picture 1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output of this action is the actual document that was fetched from the URL provided. You will notice after configuring this action that the </w:t>
      </w:r>
      <w:proofErr w:type="gramStart"/>
      <w:r>
        <w:rPr>
          <w:rFonts w:ascii="Verdana" w:hAnsi="Verdana"/>
          <w:sz w:val="17"/>
          <w:szCs w:val="17"/>
        </w:rPr>
        <w:t>Advanced</w:t>
      </w:r>
      <w:proofErr w:type="gramEnd"/>
      <w:r>
        <w:rPr>
          <w:rFonts w:ascii="Verdana" w:hAnsi="Verdana"/>
          <w:sz w:val="17"/>
          <w:szCs w:val="17"/>
        </w:rPr>
        <w:t xml:space="preserve"> action icon has been replaced by the Fetch icon on the policy line as shown in Figure 8-18.</w:t>
      </w:r>
    </w:p>
    <w:p w:rsidR="00862577" w:rsidRDefault="00862577" w:rsidP="00862577">
      <w:pPr>
        <w:spacing w:after="0"/>
        <w:rPr>
          <w:rFonts w:ascii="Verdana" w:hAnsi="Verdana"/>
          <w:sz w:val="17"/>
          <w:szCs w:val="17"/>
        </w:rPr>
      </w:pPr>
      <w:bookmarkStart w:id="232" w:name="ch08fig18"/>
      <w:bookmarkStart w:id="233" w:name="1191"/>
      <w:bookmarkStart w:id="234" w:name="IMG_142"/>
      <w:bookmarkEnd w:id="232"/>
      <w:bookmarkEnd w:id="233"/>
      <w:r>
        <w:rPr>
          <w:rFonts w:ascii="Verdana" w:hAnsi="Verdana"/>
          <w:noProof/>
          <w:color w:val="0000FF"/>
          <w:sz w:val="17"/>
          <w:szCs w:val="17"/>
        </w:rPr>
        <w:drawing>
          <wp:inline distT="0" distB="0" distL="0" distR="0">
            <wp:extent cx="4762500" cy="1019175"/>
            <wp:effectExtent l="19050" t="0" r="0" b="0"/>
            <wp:docPr id="171" name="IMG_142" descr="Image from book">
              <a:hlinkClick xmlns:a="http://schemas.openxmlformats.org/drawingml/2006/main" r:id="rId6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2" descr="Image from book">
                      <a:hlinkClick r:id="rId60" tgtFrame="_self"/>
                    </pic:cNvPr>
                    <pic:cNvPicPr>
                      <a:picLocks noChangeAspect="1" noChangeArrowheads="1"/>
                    </pic:cNvPicPr>
                  </pic:nvPicPr>
                  <pic:blipFill>
                    <a:blip r:embed="rId61"/>
                    <a:srcRect/>
                    <a:stretch>
                      <a:fillRect/>
                    </a:stretch>
                  </pic:blipFill>
                  <pic:spPr bwMode="auto">
                    <a:xfrm>
                      <a:off x="0" y="0"/>
                      <a:ext cx="4762500" cy="1019175"/>
                    </a:xfrm>
                    <a:prstGeom prst="rect">
                      <a:avLst/>
                    </a:prstGeom>
                    <a:noFill/>
                    <a:ln w="9525">
                      <a:noFill/>
                      <a:miter lim="800000"/>
                      <a:headEnd/>
                      <a:tailEnd/>
                    </a:ln>
                  </pic:spPr>
                </pic:pic>
              </a:graphicData>
            </a:graphic>
          </wp:inline>
        </w:drawing>
      </w:r>
      <w:bookmarkEnd w:id="234"/>
      <w:r>
        <w:rPr>
          <w:rFonts w:ascii="Verdana" w:hAnsi="Verdana"/>
          <w:sz w:val="17"/>
          <w:szCs w:val="17"/>
        </w:rPr>
        <w:br/>
      </w:r>
      <w:r>
        <w:rPr>
          <w:rFonts w:ascii="Verdana" w:hAnsi="Verdana"/>
          <w:noProof/>
          <w:sz w:val="17"/>
          <w:szCs w:val="17"/>
        </w:rPr>
        <w:drawing>
          <wp:inline distT="0" distB="0" distL="0" distR="0">
            <wp:extent cx="114300" cy="114300"/>
            <wp:effectExtent l="19050" t="0" r="0" b="0"/>
            <wp:docPr id="172" name="Picture 1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8-18: </w:t>
      </w:r>
      <w:r>
        <w:rPr>
          <w:rStyle w:val="figure-title"/>
          <w:rFonts w:ascii="Verdana" w:hAnsi="Verdana"/>
          <w:sz w:val="17"/>
          <w:szCs w:val="17"/>
        </w:rPr>
        <w:t>The Fetch icon.</w:t>
      </w:r>
      <w:r>
        <w:rPr>
          <w:rFonts w:ascii="Verdana" w:hAnsi="Verdana"/>
          <w:sz w:val="17"/>
          <w:szCs w:val="17"/>
        </w:rPr>
        <w:t xml:space="preserve"> </w:t>
      </w:r>
    </w:p>
    <w:p w:rsidR="00862577" w:rsidRDefault="00862577" w:rsidP="00862577">
      <w:pPr>
        <w:pStyle w:val="Heading4"/>
        <w:rPr>
          <w:rFonts w:ascii="Verdana" w:hAnsi="Verdana"/>
        </w:rPr>
      </w:pPr>
      <w:bookmarkStart w:id="235" w:name="ch08lev3sec2"/>
      <w:bookmarkStart w:id="236" w:name="1192"/>
      <w:bookmarkEnd w:id="235"/>
      <w:bookmarkEnd w:id="236"/>
      <w:r>
        <w:rPr>
          <w:rFonts w:ascii="Verdana" w:hAnsi="Verdana"/>
        </w:rPr>
        <w:t>Validate Action</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73" name="Picture 1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37" w:name="indexterm.4EC979DB-8408-487A-8F9B-03379A"/>
      <w:bookmarkStart w:id="238" w:name="1197"/>
      <w:bookmarkStart w:id="239" w:name="indexterm.584C211F-5C87-4A86-AD46-C5F56F"/>
      <w:bookmarkStart w:id="240" w:name="1196"/>
      <w:bookmarkStart w:id="241" w:name="indexterm.972C028D-7C88-4AC5-A23B-882011"/>
      <w:bookmarkStart w:id="242" w:name="1195"/>
      <w:bookmarkStart w:id="243" w:name="indexterm.46EFFA5D-711D-42D0-AED3-1F570A"/>
      <w:bookmarkStart w:id="244" w:name="1194"/>
      <w:bookmarkStart w:id="245" w:name="indexterm.969EAE41-2B98-48EA-85FA-04AFD1"/>
      <w:bookmarkStart w:id="246" w:name="1193"/>
      <w:bookmarkEnd w:id="237"/>
      <w:bookmarkEnd w:id="238"/>
      <w:bookmarkEnd w:id="239"/>
      <w:bookmarkEnd w:id="240"/>
      <w:bookmarkEnd w:id="241"/>
      <w:bookmarkEnd w:id="242"/>
      <w:bookmarkEnd w:id="243"/>
      <w:bookmarkEnd w:id="244"/>
      <w:bookmarkEnd w:id="245"/>
      <w:bookmarkEnd w:id="246"/>
      <w:r>
        <w:rPr>
          <w:rFonts w:ascii="Verdana" w:hAnsi="Verdana"/>
          <w:sz w:val="17"/>
          <w:szCs w:val="17"/>
        </w:rPr>
        <w:t xml:space="preserve">In most cases, you will be configuring an XML Firewall to process XML requests and responses. One common and useful function that a </w:t>
      </w:r>
      <w:proofErr w:type="spellStart"/>
      <w:r>
        <w:rPr>
          <w:rFonts w:ascii="Verdana" w:hAnsi="Verdana"/>
          <w:sz w:val="17"/>
          <w:szCs w:val="17"/>
        </w:rPr>
        <w:t>DataPower</w:t>
      </w:r>
      <w:proofErr w:type="spellEnd"/>
      <w:r>
        <w:rPr>
          <w:rFonts w:ascii="Verdana" w:hAnsi="Verdana"/>
          <w:sz w:val="17"/>
          <w:szCs w:val="17"/>
        </w:rPr>
        <w:t xml:space="preserve"> service can perform is not only to ensure that the XML is well formed, but also to validate the request and the response document to ensure that it is compliant with a specific schema. This then ensures that the backend service is receiving only valid, schema-compliant documents, freeing it up from the resource intensive process of validating the document itself.</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74" name="Picture 1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To accomplish this task, there is a specific action called Validate that validates the input document against a schema that can be specified at configuration time or dynamically determined at runtime by the input document itself.</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75" name="Picture 1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action is shown in the actions displayed above the Policy editor and can be identified by the triangle-shaped icon with a check mark labeled Validate.</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76" name="Picture 1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So, let’s say that in </w:t>
      </w:r>
      <w:proofErr w:type="spellStart"/>
      <w:r>
        <w:rPr>
          <w:rFonts w:ascii="Verdana" w:hAnsi="Verdana"/>
          <w:sz w:val="17"/>
          <w:szCs w:val="17"/>
        </w:rPr>
        <w:t>BookQueryService</w:t>
      </w:r>
      <w:proofErr w:type="spellEnd"/>
      <w:r>
        <w:rPr>
          <w:rFonts w:ascii="Verdana" w:hAnsi="Verdana"/>
          <w:sz w:val="17"/>
          <w:szCs w:val="17"/>
        </w:rPr>
        <w:t xml:space="preserve"> we wanted to validate the request against a schema that has been uploaded to the </w:t>
      </w:r>
      <w:proofErr w:type="spellStart"/>
      <w:r>
        <w:rPr>
          <w:rFonts w:ascii="Verdana" w:hAnsi="Verdana"/>
          <w:sz w:val="17"/>
          <w:szCs w:val="17"/>
        </w:rPr>
        <w:t>DataPower</w:t>
      </w:r>
      <w:proofErr w:type="spellEnd"/>
      <w:r>
        <w:rPr>
          <w:rFonts w:ascii="Verdana" w:hAnsi="Verdana"/>
          <w:sz w:val="17"/>
          <w:szCs w:val="17"/>
        </w:rPr>
        <w:t xml:space="preserve"> file system. To do this, you simply add a Validate action to the Request rule created after the Match rule and before the Fetch action, as shown in Figure 8-19.</w:t>
      </w:r>
    </w:p>
    <w:p w:rsidR="00862577" w:rsidRDefault="00862577" w:rsidP="00862577">
      <w:pPr>
        <w:spacing w:after="0"/>
        <w:rPr>
          <w:rFonts w:ascii="Verdana" w:hAnsi="Verdana"/>
          <w:sz w:val="17"/>
          <w:szCs w:val="17"/>
        </w:rPr>
      </w:pPr>
      <w:bookmarkStart w:id="247" w:name="ch08fig19"/>
      <w:bookmarkStart w:id="248" w:name="1198"/>
      <w:bookmarkStart w:id="249" w:name="IMG_143"/>
      <w:bookmarkEnd w:id="247"/>
      <w:bookmarkEnd w:id="248"/>
      <w:r>
        <w:rPr>
          <w:rFonts w:ascii="Verdana" w:hAnsi="Verdana"/>
          <w:noProof/>
          <w:color w:val="0000FF"/>
          <w:sz w:val="17"/>
          <w:szCs w:val="17"/>
        </w:rPr>
        <w:drawing>
          <wp:inline distT="0" distB="0" distL="0" distR="0">
            <wp:extent cx="3095625" cy="609600"/>
            <wp:effectExtent l="19050" t="0" r="9525" b="0"/>
            <wp:docPr id="177" name="IMG_143" descr="Image from book">
              <a:hlinkClick xmlns:a="http://schemas.openxmlformats.org/drawingml/2006/main" r:id="rId6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3" descr="Image from book">
                      <a:hlinkClick r:id="rId62" tgtFrame="_self"/>
                    </pic:cNvPr>
                    <pic:cNvPicPr>
                      <a:picLocks noChangeAspect="1" noChangeArrowheads="1"/>
                    </pic:cNvPicPr>
                  </pic:nvPicPr>
                  <pic:blipFill>
                    <a:blip r:embed="rId63"/>
                    <a:srcRect/>
                    <a:stretch>
                      <a:fillRect/>
                    </a:stretch>
                  </pic:blipFill>
                  <pic:spPr bwMode="auto">
                    <a:xfrm>
                      <a:off x="0" y="0"/>
                      <a:ext cx="3095625" cy="609600"/>
                    </a:xfrm>
                    <a:prstGeom prst="rect">
                      <a:avLst/>
                    </a:prstGeom>
                    <a:noFill/>
                    <a:ln w="9525">
                      <a:noFill/>
                      <a:miter lim="800000"/>
                      <a:headEnd/>
                      <a:tailEnd/>
                    </a:ln>
                  </pic:spPr>
                </pic:pic>
              </a:graphicData>
            </a:graphic>
          </wp:inline>
        </w:drawing>
      </w:r>
      <w:bookmarkEnd w:id="249"/>
      <w:r>
        <w:rPr>
          <w:rFonts w:ascii="Verdana" w:hAnsi="Verdana"/>
          <w:sz w:val="17"/>
          <w:szCs w:val="17"/>
        </w:rPr>
        <w:br/>
      </w:r>
      <w:r>
        <w:rPr>
          <w:rFonts w:ascii="Verdana" w:hAnsi="Verdana"/>
          <w:noProof/>
          <w:sz w:val="17"/>
          <w:szCs w:val="17"/>
        </w:rPr>
        <w:drawing>
          <wp:inline distT="0" distB="0" distL="0" distR="0">
            <wp:extent cx="114300" cy="114300"/>
            <wp:effectExtent l="19050" t="0" r="0" b="0"/>
            <wp:docPr id="178" name="Picture 1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8-19: </w:t>
      </w:r>
      <w:proofErr w:type="spellStart"/>
      <w:r>
        <w:rPr>
          <w:rStyle w:val="figure-title"/>
          <w:rFonts w:ascii="Verdana" w:hAnsi="Verdana"/>
          <w:sz w:val="17"/>
          <w:szCs w:val="17"/>
        </w:rPr>
        <w:t>BookQueryRequest</w:t>
      </w:r>
      <w:proofErr w:type="spellEnd"/>
      <w:r>
        <w:rPr>
          <w:rStyle w:val="figure-title"/>
          <w:rFonts w:ascii="Verdana" w:hAnsi="Verdana"/>
          <w:sz w:val="17"/>
          <w:szCs w:val="17"/>
        </w:rPr>
        <w:t xml:space="preserve"> rule.</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179" name="Picture 1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After it is added to the policy line, this action must be configured by double-clicking the icon. When configuring this action, you must indicate how the input document will be validated, otherwise known as its schema validation method. The choices are</w:t>
      </w:r>
    </w:p>
    <w:p w:rsidR="00862577" w:rsidRDefault="00862577" w:rsidP="00862577">
      <w:pPr>
        <w:pStyle w:val="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80" name="Picture 1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Validate Document via Schema URL—</w:t>
      </w:r>
      <w:r>
        <w:rPr>
          <w:rFonts w:ascii="Verdana" w:hAnsi="Verdana"/>
          <w:sz w:val="17"/>
          <w:szCs w:val="17"/>
        </w:rPr>
        <w:t xml:space="preserve"> Uses the URL provided to access the schema that will be used to validate the input document</w:t>
      </w:r>
    </w:p>
    <w:p w:rsidR="00862577" w:rsidRDefault="00862577" w:rsidP="00862577">
      <w:pPr>
        <w:pStyle w:val="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81" name="Picture 1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Validate Document via Schema Attribute—</w:t>
      </w:r>
      <w:r>
        <w:rPr>
          <w:rFonts w:ascii="Verdana" w:hAnsi="Verdana"/>
          <w:sz w:val="17"/>
          <w:szCs w:val="17"/>
        </w:rPr>
        <w:t xml:space="preserve"> Uses the values of the </w:t>
      </w:r>
      <w:proofErr w:type="spellStart"/>
      <w:r>
        <w:rPr>
          <w:rFonts w:ascii="Verdana" w:hAnsi="Verdana"/>
          <w:sz w:val="17"/>
          <w:szCs w:val="17"/>
        </w:rPr>
        <w:t>xsi:schemaLocation</w:t>
      </w:r>
      <w:proofErr w:type="spellEnd"/>
      <w:r>
        <w:rPr>
          <w:rFonts w:ascii="Verdana" w:hAnsi="Verdana"/>
          <w:sz w:val="17"/>
          <w:szCs w:val="17"/>
        </w:rPr>
        <w:t xml:space="preserve"> and the </w:t>
      </w:r>
      <w:proofErr w:type="spellStart"/>
      <w:r>
        <w:rPr>
          <w:rFonts w:ascii="Verdana" w:hAnsi="Verdana"/>
          <w:sz w:val="17"/>
          <w:szCs w:val="17"/>
        </w:rPr>
        <w:t>xsi:noNamespaceSchemaLocation</w:t>
      </w:r>
      <w:proofErr w:type="spellEnd"/>
      <w:r>
        <w:rPr>
          <w:rFonts w:ascii="Verdana" w:hAnsi="Verdana"/>
          <w:sz w:val="17"/>
          <w:szCs w:val="17"/>
        </w:rPr>
        <w:t xml:space="preserve"> attributes within the input document to determine the location of the schema to be used to validate the input document</w:t>
      </w:r>
    </w:p>
    <w:p w:rsidR="00862577" w:rsidRDefault="00862577" w:rsidP="00862577">
      <w:pPr>
        <w:pStyle w:val="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82" name="Picture 1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Validate Document via the Attribute Rewrite Rule—</w:t>
      </w:r>
      <w:r>
        <w:rPr>
          <w:rFonts w:ascii="Verdana" w:hAnsi="Verdana"/>
          <w:sz w:val="17"/>
          <w:szCs w:val="17"/>
        </w:rPr>
        <w:t xml:space="preserve"> Uses the </w:t>
      </w:r>
      <w:proofErr w:type="spellStart"/>
      <w:r>
        <w:rPr>
          <w:rFonts w:ascii="Verdana" w:hAnsi="Verdana"/>
          <w:sz w:val="17"/>
          <w:szCs w:val="17"/>
        </w:rPr>
        <w:t>xsi:schemaLocation</w:t>
      </w:r>
      <w:proofErr w:type="spellEnd"/>
      <w:r>
        <w:rPr>
          <w:rFonts w:ascii="Verdana" w:hAnsi="Verdana"/>
          <w:sz w:val="17"/>
          <w:szCs w:val="17"/>
        </w:rPr>
        <w:t xml:space="preserve"> and the </w:t>
      </w:r>
      <w:proofErr w:type="spellStart"/>
      <w:r>
        <w:rPr>
          <w:rFonts w:ascii="Verdana" w:hAnsi="Verdana"/>
          <w:sz w:val="17"/>
          <w:szCs w:val="17"/>
        </w:rPr>
        <w:t>xsi:noNamespaceSchemaLocation</w:t>
      </w:r>
      <w:proofErr w:type="spellEnd"/>
      <w:r>
        <w:rPr>
          <w:rFonts w:ascii="Verdana" w:hAnsi="Verdana"/>
          <w:sz w:val="17"/>
          <w:szCs w:val="17"/>
        </w:rPr>
        <w:t xml:space="preserve"> attributes within the input document after a URL rewrite policy has been applied to the values to determine the location of the schema to be used to validate the input document</w:t>
      </w:r>
    </w:p>
    <w:p w:rsidR="00862577" w:rsidRDefault="00862577" w:rsidP="00862577">
      <w:pPr>
        <w:pStyle w:val="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83" name="Picture 1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Validate Document with Encrypted Sections—</w:t>
      </w:r>
      <w:r>
        <w:rPr>
          <w:rFonts w:ascii="Verdana" w:hAnsi="Verdana"/>
          <w:sz w:val="17"/>
          <w:szCs w:val="17"/>
        </w:rPr>
        <w:t xml:space="preserve"> Validates the document using a Schema Exception map, where some parts of the document may be encrypted</w:t>
      </w:r>
    </w:p>
    <w:p w:rsidR="00862577" w:rsidRDefault="00862577" w:rsidP="00862577">
      <w:pPr>
        <w:pStyle w:val="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84" name="Picture 1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Validate Document via WSDL URL—</w:t>
      </w:r>
      <w:r>
        <w:rPr>
          <w:rFonts w:ascii="Verdana" w:hAnsi="Verdana"/>
          <w:sz w:val="17"/>
          <w:szCs w:val="17"/>
        </w:rPr>
        <w:t xml:space="preserve"> Uses the schema within a WSDL specified to validate the input document</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85" name="Picture 1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Depending on the schema validation method, other fields might be required in the configuration, such as the URL to access the schema or a WSDL file. After the Validate action is configured, it validates the request or response document based on the direction of the rule that it was added to.</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86" name="Picture 1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For our </w:t>
      </w:r>
      <w:proofErr w:type="spellStart"/>
      <w:r>
        <w:rPr>
          <w:rFonts w:ascii="Verdana" w:hAnsi="Verdana"/>
          <w:sz w:val="17"/>
          <w:szCs w:val="17"/>
        </w:rPr>
        <w:t>BookQueryService</w:t>
      </w:r>
      <w:proofErr w:type="spellEnd"/>
      <w:r>
        <w:rPr>
          <w:rFonts w:ascii="Verdana" w:hAnsi="Verdana"/>
          <w:sz w:val="17"/>
          <w:szCs w:val="17"/>
        </w:rPr>
        <w:t xml:space="preserve"> we know that we have a schema that we want to validate our request document against. In this case we would select the Validate Schema via Schema URL option and provide the URL to the .</w:t>
      </w:r>
      <w:proofErr w:type="spellStart"/>
      <w:r>
        <w:rPr>
          <w:rFonts w:ascii="Verdana" w:hAnsi="Verdana"/>
          <w:sz w:val="17"/>
          <w:szCs w:val="17"/>
        </w:rPr>
        <w:t>xsd</w:t>
      </w:r>
      <w:proofErr w:type="spellEnd"/>
      <w:r>
        <w:rPr>
          <w:rFonts w:ascii="Verdana" w:hAnsi="Verdana"/>
          <w:sz w:val="17"/>
          <w:szCs w:val="17"/>
        </w:rPr>
        <w:t xml:space="preserve"> file in the local file system. It is assumed that the schema file that we will reference for this example has already been uploaded to the device and is called bookQueryRequest.xsd. Figure 8-20 shows this configuration screen with a reference to this schema file.</w:t>
      </w:r>
    </w:p>
    <w:p w:rsidR="00862577" w:rsidRDefault="00862577" w:rsidP="00862577">
      <w:pPr>
        <w:spacing w:after="0"/>
        <w:rPr>
          <w:rFonts w:ascii="Verdana" w:hAnsi="Verdana"/>
          <w:sz w:val="17"/>
          <w:szCs w:val="17"/>
        </w:rPr>
      </w:pPr>
      <w:bookmarkStart w:id="250" w:name="ch08fig20"/>
      <w:bookmarkStart w:id="251" w:name="1199"/>
      <w:bookmarkStart w:id="252" w:name="IMG_144"/>
      <w:bookmarkEnd w:id="250"/>
      <w:bookmarkEnd w:id="251"/>
      <w:r>
        <w:rPr>
          <w:rFonts w:ascii="Verdana" w:hAnsi="Verdana"/>
          <w:noProof/>
          <w:color w:val="0000FF"/>
          <w:sz w:val="17"/>
          <w:szCs w:val="17"/>
        </w:rPr>
        <w:drawing>
          <wp:inline distT="0" distB="0" distL="0" distR="0">
            <wp:extent cx="4762500" cy="2209800"/>
            <wp:effectExtent l="19050" t="0" r="0" b="0"/>
            <wp:docPr id="187" name="IMG_144" descr="Image from book">
              <a:hlinkClick xmlns:a="http://schemas.openxmlformats.org/drawingml/2006/main" r:id="rId6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4" descr="Image from book">
                      <a:hlinkClick r:id="rId64" tgtFrame="_self"/>
                    </pic:cNvPr>
                    <pic:cNvPicPr>
                      <a:picLocks noChangeAspect="1" noChangeArrowheads="1"/>
                    </pic:cNvPicPr>
                  </pic:nvPicPr>
                  <pic:blipFill>
                    <a:blip r:embed="rId65"/>
                    <a:srcRect/>
                    <a:stretch>
                      <a:fillRect/>
                    </a:stretch>
                  </pic:blipFill>
                  <pic:spPr bwMode="auto">
                    <a:xfrm>
                      <a:off x="0" y="0"/>
                      <a:ext cx="4762500" cy="2209800"/>
                    </a:xfrm>
                    <a:prstGeom prst="rect">
                      <a:avLst/>
                    </a:prstGeom>
                    <a:noFill/>
                    <a:ln w="9525">
                      <a:noFill/>
                      <a:miter lim="800000"/>
                      <a:headEnd/>
                      <a:tailEnd/>
                    </a:ln>
                  </pic:spPr>
                </pic:pic>
              </a:graphicData>
            </a:graphic>
          </wp:inline>
        </w:drawing>
      </w:r>
      <w:bookmarkEnd w:id="252"/>
      <w:r>
        <w:rPr>
          <w:rFonts w:ascii="Verdana" w:hAnsi="Verdana"/>
          <w:sz w:val="17"/>
          <w:szCs w:val="17"/>
        </w:rPr>
        <w:br/>
      </w:r>
      <w:r>
        <w:rPr>
          <w:rFonts w:ascii="Verdana" w:hAnsi="Verdana"/>
          <w:noProof/>
          <w:sz w:val="17"/>
          <w:szCs w:val="17"/>
        </w:rPr>
        <w:drawing>
          <wp:inline distT="0" distB="0" distL="0" distR="0">
            <wp:extent cx="114300" cy="114300"/>
            <wp:effectExtent l="19050" t="0" r="0" b="0"/>
            <wp:docPr id="188" name="Picture 1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8-20: </w:t>
      </w:r>
      <w:r>
        <w:rPr>
          <w:rStyle w:val="figure-title"/>
          <w:rFonts w:ascii="Verdana" w:hAnsi="Verdana"/>
          <w:sz w:val="17"/>
          <w:szCs w:val="17"/>
        </w:rPr>
        <w:t>Request Validate action configuration.</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89" name="Picture 1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addition to specifying the method to use to validate the input document, the Validate action also lets you specify what portion of the document will be validated in the event that the input document is a SOAP document. For example, you can choose only to validate the SOAP Body of the input document, or you can validate the entire SOAP Envelope. This is determined by the SOAP Validation field in the Validate action configuration screen shown in Figure 8-20. The options that can be selected for this field are as follows:</w:t>
      </w:r>
    </w:p>
    <w:p w:rsidR="00862577" w:rsidRDefault="00862577" w:rsidP="00862577">
      <w:pPr>
        <w:pStyle w:val="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90" name="Picture 1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Envelope—</w:t>
      </w:r>
      <w:r>
        <w:rPr>
          <w:rFonts w:ascii="Verdana" w:hAnsi="Verdana"/>
          <w:sz w:val="17"/>
          <w:szCs w:val="17"/>
        </w:rPr>
        <w:t xml:space="preserve"> Validate the entire input SOAP message, including the SOAP Envelope against the schema specified.</w:t>
      </w:r>
    </w:p>
    <w:p w:rsidR="00862577" w:rsidRDefault="00862577" w:rsidP="00862577">
      <w:pPr>
        <w:pStyle w:val="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91" name="Picture 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Body—</w:t>
      </w:r>
      <w:r>
        <w:rPr>
          <w:rFonts w:ascii="Verdana" w:hAnsi="Verdana"/>
          <w:sz w:val="17"/>
          <w:szCs w:val="17"/>
        </w:rPr>
        <w:t xml:space="preserve"> Validate only the Body of the SOAP message against the schema specified. This is the default.</w:t>
      </w:r>
    </w:p>
    <w:p w:rsidR="00862577" w:rsidRDefault="00862577" w:rsidP="00862577">
      <w:pPr>
        <w:pStyle w:val="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92" name="Picture 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Body or Detail—</w:t>
      </w:r>
      <w:r>
        <w:rPr>
          <w:rFonts w:ascii="Verdana" w:hAnsi="Verdana"/>
          <w:sz w:val="17"/>
          <w:szCs w:val="17"/>
        </w:rPr>
        <w:t xml:space="preserve"> Validate the Body of the SOAP message against the schema specified or validate the detail element if the document contains a SOAP Fault.</w:t>
      </w:r>
    </w:p>
    <w:p w:rsidR="00862577" w:rsidRDefault="00862577" w:rsidP="00862577">
      <w:pPr>
        <w:pStyle w:val="para"/>
        <w:numPr>
          <w:ilvl w:val="0"/>
          <w:numId w:val="3"/>
        </w:numPr>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193" name="Picture 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Ignore Faults—</w:t>
      </w:r>
      <w:r>
        <w:rPr>
          <w:rFonts w:ascii="Verdana" w:hAnsi="Verdana"/>
          <w:sz w:val="17"/>
          <w:szCs w:val="17"/>
        </w:rPr>
        <w:t xml:space="preserve"> If the document contains a SOAP Fault, no validation is performed. If the SOAP document does not contain a SOAP Fault, the SOAP Body is validated.</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94" name="Picture 1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our </w:t>
      </w:r>
      <w:proofErr w:type="spellStart"/>
      <w:r>
        <w:rPr>
          <w:rFonts w:ascii="Verdana" w:hAnsi="Verdana"/>
          <w:sz w:val="17"/>
          <w:szCs w:val="17"/>
        </w:rPr>
        <w:t>BookQueryService</w:t>
      </w:r>
      <w:proofErr w:type="spellEnd"/>
      <w:r>
        <w:rPr>
          <w:rFonts w:ascii="Verdana" w:hAnsi="Verdana"/>
          <w:sz w:val="17"/>
          <w:szCs w:val="17"/>
        </w:rPr>
        <w:t xml:space="preserve">, the schema used to validate the request document does not include the SOAP Envelope so we leave the default as Body for the SOAP Validation parameter and click </w:t>
      </w:r>
      <w:proofErr w:type="gramStart"/>
      <w:r>
        <w:rPr>
          <w:rFonts w:ascii="Verdana" w:hAnsi="Verdana"/>
          <w:sz w:val="17"/>
          <w:szCs w:val="17"/>
        </w:rPr>
        <w:t>Done</w:t>
      </w:r>
      <w:proofErr w:type="gramEnd"/>
      <w:r>
        <w:rPr>
          <w:rFonts w:ascii="Verdana" w:hAnsi="Verdana"/>
          <w:sz w:val="17"/>
          <w:szCs w:val="17"/>
        </w:rPr>
        <w:t xml:space="preserve"> to finish the Validate action configuration. Clicking the Done button on this screen completes the action configuration and returns you to the Policy configuration screen. Clicking the Apply Policy button commits the changes made to the policy.</w:t>
      </w:r>
    </w:p>
    <w:p w:rsidR="00862577" w:rsidRDefault="00862577" w:rsidP="00862577">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195" name="Picture 1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There you have it! We now have a working service that accepts and schema validates a SOAP request document, fetches a response document, and returns it back to the client in the response. Although this is just an example service to demonstrate the configuration of the Processing Policy and the two actions discussed, this type of service can actually provide a tremendous amount of value in a real-world scenario. As we mentioned earlier, suppose there was actually going to be a service on the backend that would generate the response to the client. Many times the actual service is not available or ready when you are prepared to create your </w:t>
      </w:r>
      <w:proofErr w:type="spellStart"/>
      <w:r>
        <w:rPr>
          <w:rFonts w:ascii="Verdana" w:hAnsi="Verdana"/>
          <w:sz w:val="17"/>
          <w:szCs w:val="17"/>
        </w:rPr>
        <w:t>DataPower</w:t>
      </w:r>
      <w:proofErr w:type="spellEnd"/>
      <w:r>
        <w:rPr>
          <w:rFonts w:ascii="Verdana" w:hAnsi="Verdana"/>
          <w:sz w:val="17"/>
          <w:szCs w:val="17"/>
        </w:rPr>
        <w:t xml:space="preserve"> service. If the schema for the request message is defined, you can create a similar service to perform the validation of the request document and actually generate the response as shown in this example. This can then be used by the actual clients as they test their client code until the real backend service is ready and available.</w:t>
      </w:r>
    </w:p>
    <w:p w:rsidR="00862577" w:rsidRDefault="00862577" w:rsidP="00862577">
      <w:pPr>
        <w:pStyle w:val="Heading4"/>
        <w:rPr>
          <w:rFonts w:ascii="Verdana" w:hAnsi="Verdana"/>
        </w:rPr>
      </w:pPr>
      <w:bookmarkStart w:id="253" w:name="ch08lev3sec3"/>
      <w:bookmarkStart w:id="254" w:name="1200"/>
      <w:bookmarkEnd w:id="253"/>
      <w:bookmarkEnd w:id="254"/>
      <w:r>
        <w:rPr>
          <w:rFonts w:ascii="Verdana" w:hAnsi="Verdana"/>
        </w:rPr>
        <w:t xml:space="preserve">Testing the </w:t>
      </w:r>
      <w:proofErr w:type="spellStart"/>
      <w:r>
        <w:rPr>
          <w:rFonts w:ascii="Verdana" w:hAnsi="Verdana"/>
        </w:rPr>
        <w:t>BookQueryService</w:t>
      </w:r>
      <w:proofErr w:type="spellEnd"/>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96" name="Picture 1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55" w:name="indexterm.5788ADB6-F0CE-45B1-8281-ED821D"/>
      <w:bookmarkStart w:id="256" w:name="1203"/>
      <w:bookmarkStart w:id="257" w:name="indexterm.6E3F5ADF-0E2E-43CD-BA03-BFF271"/>
      <w:bookmarkStart w:id="258" w:name="1202"/>
      <w:bookmarkStart w:id="259" w:name="indexterm.B13FA342-2A88-4668-B482-7294B8"/>
      <w:bookmarkStart w:id="260" w:name="1201"/>
      <w:bookmarkEnd w:id="255"/>
      <w:bookmarkEnd w:id="256"/>
      <w:bookmarkEnd w:id="257"/>
      <w:bookmarkEnd w:id="258"/>
      <w:bookmarkEnd w:id="259"/>
      <w:bookmarkEnd w:id="260"/>
      <w:r>
        <w:rPr>
          <w:rFonts w:ascii="Verdana" w:hAnsi="Verdana"/>
          <w:sz w:val="17"/>
          <w:szCs w:val="17"/>
        </w:rPr>
        <w:t xml:space="preserve">To prove that our service is actually validating the request and response document, we can send a test message to the service using the built-in tool as in the previous example. Listing 8-2 shows a schema-compliant sample request document that we might send to our </w:t>
      </w:r>
      <w:proofErr w:type="spellStart"/>
      <w:r>
        <w:rPr>
          <w:rFonts w:ascii="Verdana" w:hAnsi="Verdana"/>
          <w:sz w:val="17"/>
          <w:szCs w:val="17"/>
        </w:rPr>
        <w:t>BookQueryService</w:t>
      </w:r>
      <w:proofErr w:type="spellEnd"/>
      <w:r>
        <w:rPr>
          <w:rFonts w:ascii="Verdana" w:hAnsi="Verdana"/>
          <w:sz w:val="17"/>
          <w:szCs w:val="17"/>
        </w:rPr>
        <w:t>.</w:t>
      </w:r>
    </w:p>
    <w:p w:rsidR="00862577" w:rsidRDefault="00862577" w:rsidP="00862577">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197" name="Picture 1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8-2: </w:t>
      </w:r>
      <w:r>
        <w:rPr>
          <w:rStyle w:val="example-title"/>
          <w:rFonts w:ascii="Verdana" w:hAnsi="Verdana"/>
          <w:sz w:val="17"/>
          <w:szCs w:val="17"/>
        </w:rPr>
        <w:t xml:space="preserve">Sample </w:t>
      </w:r>
      <w:proofErr w:type="spellStart"/>
      <w:r>
        <w:rPr>
          <w:rStyle w:val="example-title"/>
          <w:rFonts w:ascii="Verdana" w:hAnsi="Verdana"/>
          <w:sz w:val="17"/>
          <w:szCs w:val="17"/>
        </w:rPr>
        <w:t>BookQueryService</w:t>
      </w:r>
      <w:proofErr w:type="spellEnd"/>
      <w:r>
        <w:rPr>
          <w:rStyle w:val="example-title"/>
          <w:rFonts w:ascii="Verdana" w:hAnsi="Verdana"/>
          <w:sz w:val="17"/>
          <w:szCs w:val="17"/>
        </w:rPr>
        <w:t xml:space="preserve"> Request Document</w:t>
      </w:r>
      <w:bookmarkStart w:id="261" w:name="ch08ex02"/>
      <w:bookmarkStart w:id="262" w:name="1204"/>
      <w:bookmarkEnd w:id="261"/>
      <w:bookmarkEnd w:id="262"/>
      <w:r>
        <w:rPr>
          <w:rFonts w:ascii="Verdana" w:hAnsi="Verdana"/>
          <w:sz w:val="17"/>
          <w:szCs w:val="17"/>
        </w:rPr>
        <w:t xml:space="preserve"> </w:t>
      </w:r>
    </w:p>
    <w:p w:rsidR="00862577" w:rsidRDefault="00957CAF" w:rsidP="00862577">
      <w:pPr>
        <w:spacing w:after="0"/>
        <w:rPr>
          <w:rFonts w:ascii="Verdana" w:hAnsi="Verdana"/>
          <w:sz w:val="17"/>
          <w:szCs w:val="17"/>
        </w:rPr>
      </w:pPr>
      <w:r w:rsidRPr="00957CAF">
        <w:rPr>
          <w:rFonts w:ascii="Verdana" w:hAnsi="Verdana"/>
          <w:sz w:val="17"/>
          <w:szCs w:val="17"/>
        </w:rPr>
        <w:pict>
          <v:rect id="_x0000_i1027" style="width:0;height:1.5pt" o:hralign="center" o:hrstd="t" o:hr="t" fillcolor="#aca899" stroked="f"/>
        </w:pict>
      </w:r>
    </w:p>
    <w:p w:rsidR="00862577" w:rsidRDefault="00862577" w:rsidP="00862577">
      <w:pPr>
        <w:pStyle w:val="HTMLPreformatted"/>
      </w:pPr>
      <w:r>
        <w:rPr>
          <w:noProof/>
        </w:rPr>
        <w:drawing>
          <wp:inline distT="0" distB="0" distL="0" distR="0">
            <wp:extent cx="114300" cy="114300"/>
            <wp:effectExtent l="19050" t="0" r="0" b="0"/>
            <wp:docPr id="199" name="Picture 1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t>&lt;?xml</w:t>
      </w:r>
      <w:proofErr w:type="gramEnd"/>
      <w:r>
        <w:t xml:space="preserve"> version='1.0' ?&gt;</w:t>
      </w:r>
    </w:p>
    <w:p w:rsidR="00862577" w:rsidRDefault="00862577" w:rsidP="00862577">
      <w:pPr>
        <w:pStyle w:val="HTMLPreformatted"/>
      </w:pPr>
      <w:r>
        <w:t>&lt;SOAP-</w:t>
      </w:r>
      <w:proofErr w:type="spellStart"/>
      <w:r>
        <w:t>ENV</w:t>
      </w:r>
      <w:proofErr w:type="gramStart"/>
      <w:r>
        <w:t>:Envelope</w:t>
      </w:r>
      <w:proofErr w:type="spellEnd"/>
      <w:proofErr w:type="gramEnd"/>
    </w:p>
    <w:p w:rsidR="00862577" w:rsidRDefault="00862577" w:rsidP="00862577">
      <w:pPr>
        <w:pStyle w:val="HTMLPreformatted"/>
      </w:pPr>
      <w:proofErr w:type="spellStart"/>
      <w:r>
        <w:t>xmlns:SOAP</w:t>
      </w:r>
      <w:proofErr w:type="spellEnd"/>
      <w:r>
        <w:t>-ENV="http://schemas.xmlsoap.org/soap/envelope/"&gt;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t xml:space="preserve">    &lt;</w:t>
      </w:r>
      <w:proofErr w:type="gramStart"/>
      <w:r>
        <w:t>book</w:t>
      </w:r>
      <w:proofErr w:type="gramEnd"/>
      <w:r>
        <w:t>&gt;</w:t>
      </w:r>
    </w:p>
    <w:p w:rsidR="00862577" w:rsidRDefault="00862577" w:rsidP="00862577">
      <w:pPr>
        <w:pStyle w:val="HTMLPreformatted"/>
      </w:pPr>
      <w:r>
        <w:t xml:space="preserve">       &lt;</w:t>
      </w:r>
      <w:proofErr w:type="gramStart"/>
      <w:r>
        <w:t>name&gt;</w:t>
      </w:r>
      <w:proofErr w:type="gramEnd"/>
      <w:r>
        <w:t>Moby Dick&lt;/name&gt;</w:t>
      </w:r>
    </w:p>
    <w:p w:rsidR="00862577" w:rsidRDefault="00862577" w:rsidP="00862577">
      <w:pPr>
        <w:pStyle w:val="HTMLPreformatted"/>
      </w:pPr>
      <w:r>
        <w:t xml:space="preserve">       &lt;</w:t>
      </w:r>
      <w:proofErr w:type="gramStart"/>
      <w:r>
        <w:t>author&gt;</w:t>
      </w:r>
      <w:proofErr w:type="gramEnd"/>
      <w:r>
        <w:t>Herman Melville&lt;/author&gt;</w:t>
      </w:r>
    </w:p>
    <w:p w:rsidR="00862577" w:rsidRDefault="00862577" w:rsidP="00862577">
      <w:pPr>
        <w:pStyle w:val="HTMLPreformatted"/>
      </w:pPr>
      <w:r>
        <w:t xml:space="preserve">    &lt;/book&gt;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t>&lt;/SOAP-</w:t>
      </w:r>
      <w:proofErr w:type="spellStart"/>
      <w:r>
        <w:t>ENV</w:t>
      </w:r>
      <w:proofErr w:type="gramStart"/>
      <w:r>
        <w:t>:Envelope</w:t>
      </w:r>
      <w:proofErr w:type="spellEnd"/>
      <w:proofErr w:type="gramEnd"/>
      <w:r>
        <w:t>&gt;</w:t>
      </w:r>
    </w:p>
    <w:p w:rsidR="00862577" w:rsidRDefault="00957CAF" w:rsidP="00862577">
      <w:pPr>
        <w:spacing w:after="0"/>
        <w:rPr>
          <w:rFonts w:ascii="Verdana" w:hAnsi="Verdana"/>
          <w:sz w:val="17"/>
          <w:szCs w:val="17"/>
        </w:rPr>
      </w:pPr>
      <w:r w:rsidRPr="00957CAF">
        <w:rPr>
          <w:rFonts w:ascii="Verdana" w:hAnsi="Verdana"/>
          <w:sz w:val="17"/>
          <w:szCs w:val="17"/>
        </w:rPr>
        <w:pict>
          <v:rect id="_x0000_i1028" style="width:0;height:1.5pt" o:hralign="center" o:hrstd="t" o:hr="t" fillcolor="#aca899" stroked="f"/>
        </w:pic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01" name="Picture 2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Upon sending the document shown in Listing 8-2, we would expect a valid response from the service as it should have passed the Validate action in the request and generated a response. Figure 8-21 shows the response received after submitting the request document shown in Listing 8-2. Notice that a response code of 200 was returned with the response document that was fetched from the request rule within the service. This would indicate that the request and response were both successful.</w:t>
      </w:r>
    </w:p>
    <w:p w:rsidR="00862577" w:rsidRDefault="00862577" w:rsidP="00862577">
      <w:pPr>
        <w:spacing w:after="0"/>
        <w:rPr>
          <w:rFonts w:ascii="Verdana" w:hAnsi="Verdana"/>
          <w:sz w:val="17"/>
          <w:szCs w:val="17"/>
        </w:rPr>
      </w:pPr>
      <w:bookmarkStart w:id="263" w:name="ch08fig21"/>
      <w:bookmarkStart w:id="264" w:name="1205"/>
      <w:bookmarkStart w:id="265" w:name="IMG_145"/>
      <w:bookmarkEnd w:id="263"/>
      <w:bookmarkEnd w:id="264"/>
      <w:r>
        <w:rPr>
          <w:rFonts w:ascii="Verdana" w:hAnsi="Verdana"/>
          <w:noProof/>
          <w:color w:val="0000FF"/>
          <w:sz w:val="17"/>
          <w:szCs w:val="17"/>
        </w:rPr>
        <w:lastRenderedPageBreak/>
        <w:drawing>
          <wp:inline distT="0" distB="0" distL="0" distR="0">
            <wp:extent cx="4762500" cy="3209925"/>
            <wp:effectExtent l="19050" t="0" r="0" b="0"/>
            <wp:docPr id="202" name="IMG_145" descr="Image from book">
              <a:hlinkClick xmlns:a="http://schemas.openxmlformats.org/drawingml/2006/main" r:id="rId6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5" descr="Image from book">
                      <a:hlinkClick r:id="rId66" tgtFrame="_self"/>
                    </pic:cNvPr>
                    <pic:cNvPicPr>
                      <a:picLocks noChangeAspect="1" noChangeArrowheads="1"/>
                    </pic:cNvPicPr>
                  </pic:nvPicPr>
                  <pic:blipFill>
                    <a:blip r:embed="rId67"/>
                    <a:srcRect/>
                    <a:stretch>
                      <a:fillRect/>
                    </a:stretch>
                  </pic:blipFill>
                  <pic:spPr bwMode="auto">
                    <a:xfrm>
                      <a:off x="0" y="0"/>
                      <a:ext cx="4762500" cy="3209925"/>
                    </a:xfrm>
                    <a:prstGeom prst="rect">
                      <a:avLst/>
                    </a:prstGeom>
                    <a:noFill/>
                    <a:ln w="9525">
                      <a:noFill/>
                      <a:miter lim="800000"/>
                      <a:headEnd/>
                      <a:tailEnd/>
                    </a:ln>
                  </pic:spPr>
                </pic:pic>
              </a:graphicData>
            </a:graphic>
          </wp:inline>
        </w:drawing>
      </w:r>
      <w:bookmarkEnd w:id="265"/>
      <w:r>
        <w:rPr>
          <w:rFonts w:ascii="Verdana" w:hAnsi="Verdana"/>
          <w:sz w:val="17"/>
          <w:szCs w:val="17"/>
        </w:rPr>
        <w:br/>
      </w:r>
      <w:r>
        <w:rPr>
          <w:rFonts w:ascii="Verdana" w:hAnsi="Verdana"/>
          <w:noProof/>
          <w:sz w:val="17"/>
          <w:szCs w:val="17"/>
        </w:rPr>
        <w:drawing>
          <wp:inline distT="0" distB="0" distL="0" distR="0">
            <wp:extent cx="114300" cy="114300"/>
            <wp:effectExtent l="19050" t="0" r="0" b="0"/>
            <wp:docPr id="203" name="Picture 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8-21: </w:t>
      </w:r>
      <w:proofErr w:type="spellStart"/>
      <w:r>
        <w:rPr>
          <w:rStyle w:val="figure-title"/>
          <w:rFonts w:ascii="Verdana" w:hAnsi="Verdana"/>
          <w:sz w:val="17"/>
          <w:szCs w:val="17"/>
        </w:rPr>
        <w:t>BookQueryService</w:t>
      </w:r>
      <w:proofErr w:type="spellEnd"/>
      <w:r>
        <w:rPr>
          <w:rStyle w:val="figure-title"/>
          <w:rFonts w:ascii="Verdana" w:hAnsi="Verdana"/>
          <w:sz w:val="17"/>
          <w:szCs w:val="17"/>
        </w:rPr>
        <w:t xml:space="preserve"> response.</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04" name="Picture 2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66" w:name="indexterm.67402C52-6322-4709-BC7F-A81D5B"/>
      <w:bookmarkStart w:id="267" w:name="1218"/>
      <w:bookmarkStart w:id="268" w:name="indexterm.607C203B-DEE0-4050-B455-82645F"/>
      <w:bookmarkStart w:id="269" w:name="1217"/>
      <w:bookmarkStart w:id="270" w:name="indexterm.0431B3A9-8EE1-4649-9221-6179E2"/>
      <w:bookmarkStart w:id="271" w:name="1216"/>
      <w:bookmarkStart w:id="272" w:name="indexterm.CAE303E9-0C21-4091-9759-39377B"/>
      <w:bookmarkStart w:id="273" w:name="1215"/>
      <w:bookmarkStart w:id="274" w:name="indexterm.CD753701-7CBE-432A-9967-7E322E"/>
      <w:bookmarkStart w:id="275" w:name="1214"/>
      <w:bookmarkStart w:id="276" w:name="indexterm.E5973C43-729A-4A01-819F-5636E9"/>
      <w:bookmarkStart w:id="277" w:name="1213"/>
      <w:bookmarkStart w:id="278" w:name="indexterm.5CD02E8F-D8AE-4005-86CC-9F8241"/>
      <w:bookmarkStart w:id="279" w:name="1212"/>
      <w:bookmarkStart w:id="280" w:name="indexterm.46366A6B-F307-4FA2-8F23-FBCE85"/>
      <w:bookmarkStart w:id="281" w:name="1211"/>
      <w:bookmarkStart w:id="282" w:name="indexterm.91142876-2AD3-490D-AACB-89C6B6"/>
      <w:bookmarkStart w:id="283" w:name="1210"/>
      <w:bookmarkStart w:id="284" w:name="indexterm.6214D95B-395C-486A-8C4A-C7EC48"/>
      <w:bookmarkStart w:id="285" w:name="1209"/>
      <w:bookmarkStart w:id="286" w:name="indexterm.60400FF8-0CE5-4BBA-A6A2-E9437C"/>
      <w:bookmarkStart w:id="287" w:name="1208"/>
      <w:bookmarkStart w:id="288" w:name="indexterm.669A9FBD-1130-45C4-8931-A33E03"/>
      <w:bookmarkStart w:id="289" w:name="1207"/>
      <w:bookmarkStart w:id="290" w:name="indexterm.4AFCBD65-CE17-43AC-B8E6-C87E4C"/>
      <w:bookmarkStart w:id="291" w:name="1206"/>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rPr>
          <w:rFonts w:ascii="Verdana" w:hAnsi="Verdana"/>
          <w:sz w:val="17"/>
          <w:szCs w:val="17"/>
        </w:rPr>
        <w:t xml:space="preserve">We received a valid response from the service as expected but how can we be sure that the request document was validated against the schema specified in the configuration? We can take a look at the </w:t>
      </w:r>
      <w:proofErr w:type="spellStart"/>
      <w:r>
        <w:rPr>
          <w:rFonts w:ascii="Verdana" w:hAnsi="Verdana"/>
          <w:sz w:val="17"/>
          <w:szCs w:val="17"/>
        </w:rPr>
        <w:t>DataPower</w:t>
      </w:r>
      <w:proofErr w:type="spellEnd"/>
      <w:r>
        <w:rPr>
          <w:rFonts w:ascii="Verdana" w:hAnsi="Verdana"/>
          <w:sz w:val="17"/>
          <w:szCs w:val="17"/>
        </w:rPr>
        <w:t xml:space="preserve"> logs to see that this was accomplished. Figure 8-22 shows a portion of the log from this request. Notice that the input was parsed as SOAP and was validated against the bookQueryRequest.xsd schema.</w:t>
      </w:r>
    </w:p>
    <w:p w:rsidR="00862577" w:rsidRDefault="00862577" w:rsidP="00862577">
      <w:pPr>
        <w:spacing w:after="0"/>
        <w:rPr>
          <w:rFonts w:ascii="Verdana" w:hAnsi="Verdana"/>
          <w:sz w:val="17"/>
          <w:szCs w:val="17"/>
        </w:rPr>
      </w:pPr>
      <w:bookmarkStart w:id="292" w:name="ch08fig22"/>
      <w:bookmarkStart w:id="293" w:name="1219"/>
      <w:bookmarkStart w:id="294" w:name="IMG_146"/>
      <w:bookmarkEnd w:id="292"/>
      <w:bookmarkEnd w:id="293"/>
      <w:r>
        <w:rPr>
          <w:rFonts w:ascii="Verdana" w:hAnsi="Verdana"/>
          <w:noProof/>
          <w:color w:val="0000FF"/>
          <w:sz w:val="17"/>
          <w:szCs w:val="17"/>
        </w:rPr>
        <w:drawing>
          <wp:inline distT="0" distB="0" distL="0" distR="0">
            <wp:extent cx="4762500" cy="1247775"/>
            <wp:effectExtent l="19050" t="0" r="0" b="0"/>
            <wp:docPr id="205" name="IMG_146" descr="Image from book">
              <a:hlinkClick xmlns:a="http://schemas.openxmlformats.org/drawingml/2006/main" r:id="rId6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6" descr="Image from book">
                      <a:hlinkClick r:id="rId68" tgtFrame="_self"/>
                    </pic:cNvPr>
                    <pic:cNvPicPr>
                      <a:picLocks noChangeAspect="1" noChangeArrowheads="1"/>
                    </pic:cNvPicPr>
                  </pic:nvPicPr>
                  <pic:blipFill>
                    <a:blip r:embed="rId69"/>
                    <a:srcRect/>
                    <a:stretch>
                      <a:fillRect/>
                    </a:stretch>
                  </pic:blipFill>
                  <pic:spPr bwMode="auto">
                    <a:xfrm>
                      <a:off x="0" y="0"/>
                      <a:ext cx="4762500" cy="1247775"/>
                    </a:xfrm>
                    <a:prstGeom prst="rect">
                      <a:avLst/>
                    </a:prstGeom>
                    <a:noFill/>
                    <a:ln w="9525">
                      <a:noFill/>
                      <a:miter lim="800000"/>
                      <a:headEnd/>
                      <a:tailEnd/>
                    </a:ln>
                  </pic:spPr>
                </pic:pic>
              </a:graphicData>
            </a:graphic>
          </wp:inline>
        </w:drawing>
      </w:r>
      <w:bookmarkEnd w:id="294"/>
      <w:r>
        <w:rPr>
          <w:rFonts w:ascii="Verdana" w:hAnsi="Verdana"/>
          <w:sz w:val="17"/>
          <w:szCs w:val="17"/>
        </w:rPr>
        <w:br/>
      </w:r>
      <w:r>
        <w:rPr>
          <w:rFonts w:ascii="Verdana" w:hAnsi="Verdana"/>
          <w:noProof/>
          <w:sz w:val="17"/>
          <w:szCs w:val="17"/>
        </w:rPr>
        <w:drawing>
          <wp:inline distT="0" distB="0" distL="0" distR="0">
            <wp:extent cx="114300" cy="114300"/>
            <wp:effectExtent l="19050" t="0" r="0" b="0"/>
            <wp:docPr id="206" name="Picture 2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8-22: </w:t>
      </w:r>
      <w:proofErr w:type="spellStart"/>
      <w:r>
        <w:rPr>
          <w:rStyle w:val="figure-title"/>
          <w:rFonts w:ascii="Verdana" w:hAnsi="Verdana"/>
          <w:sz w:val="17"/>
          <w:szCs w:val="17"/>
        </w:rPr>
        <w:t>BookQueryService</w:t>
      </w:r>
      <w:proofErr w:type="spellEnd"/>
      <w:r>
        <w:rPr>
          <w:rStyle w:val="figure-title"/>
          <w:rFonts w:ascii="Verdana" w:hAnsi="Verdana"/>
          <w:sz w:val="17"/>
          <w:szCs w:val="17"/>
        </w:rPr>
        <w:t xml:space="preserve"> request log.</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07" name="Picture 2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Now we have proven that a valid, schema-compliant SOAP request document will be processed by the XMLFW and return a response SOAP document. Let’s see what happens if the request document does not comply with the schema used in the validation step within the service. To do this, we can change our request document so that it no longer conforms to the schema being used to validate it within the service. To accomplish this we add an additional node to the document called &lt;publisher&gt; as shown in Listing 8-3.</w:t>
      </w:r>
    </w:p>
    <w:p w:rsidR="00862577" w:rsidRDefault="00862577" w:rsidP="00862577">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208" name="Picture 2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8-3: </w:t>
      </w:r>
      <w:r>
        <w:rPr>
          <w:rStyle w:val="example-title"/>
          <w:rFonts w:ascii="Verdana" w:hAnsi="Verdana"/>
          <w:sz w:val="17"/>
          <w:szCs w:val="17"/>
        </w:rPr>
        <w:t xml:space="preserve">Invalid </w:t>
      </w:r>
      <w:proofErr w:type="spellStart"/>
      <w:r>
        <w:rPr>
          <w:rStyle w:val="example-title"/>
          <w:rFonts w:ascii="Verdana" w:hAnsi="Verdana"/>
          <w:sz w:val="17"/>
          <w:szCs w:val="17"/>
        </w:rPr>
        <w:t>BookQueryService</w:t>
      </w:r>
      <w:proofErr w:type="spellEnd"/>
      <w:r>
        <w:rPr>
          <w:rStyle w:val="example-title"/>
          <w:rFonts w:ascii="Verdana" w:hAnsi="Verdana"/>
          <w:sz w:val="17"/>
          <w:szCs w:val="17"/>
        </w:rPr>
        <w:t xml:space="preserve"> Request Document</w:t>
      </w:r>
      <w:bookmarkStart w:id="295" w:name="ch08ex03"/>
      <w:bookmarkStart w:id="296" w:name="1220"/>
      <w:bookmarkEnd w:id="295"/>
      <w:bookmarkEnd w:id="296"/>
      <w:r>
        <w:rPr>
          <w:rFonts w:ascii="Verdana" w:hAnsi="Verdana"/>
          <w:sz w:val="17"/>
          <w:szCs w:val="17"/>
        </w:rPr>
        <w:t xml:space="preserve"> </w:t>
      </w:r>
    </w:p>
    <w:p w:rsidR="00862577" w:rsidRDefault="00957CAF" w:rsidP="00862577">
      <w:pPr>
        <w:spacing w:after="0"/>
        <w:rPr>
          <w:rFonts w:ascii="Verdana" w:hAnsi="Verdana"/>
          <w:sz w:val="17"/>
          <w:szCs w:val="17"/>
        </w:rPr>
      </w:pPr>
      <w:r w:rsidRPr="00957CAF">
        <w:rPr>
          <w:rFonts w:ascii="Verdana" w:hAnsi="Verdana"/>
          <w:sz w:val="17"/>
          <w:szCs w:val="17"/>
        </w:rPr>
        <w:pict>
          <v:rect id="_x0000_i1029" style="width:0;height:1.5pt" o:hralign="center" o:hrstd="t" o:hr="t" fillcolor="#aca899" stroked="f"/>
        </w:pict>
      </w:r>
    </w:p>
    <w:p w:rsidR="00862577" w:rsidRDefault="00862577" w:rsidP="00862577">
      <w:pPr>
        <w:pStyle w:val="HTMLPreformatted"/>
      </w:pPr>
      <w:r>
        <w:rPr>
          <w:noProof/>
        </w:rPr>
        <w:drawing>
          <wp:inline distT="0" distB="0" distL="0" distR="0">
            <wp:extent cx="114300" cy="114300"/>
            <wp:effectExtent l="19050" t="0" r="0" b="0"/>
            <wp:docPr id="210" name="Picture 2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t>&lt;?xml</w:t>
      </w:r>
      <w:proofErr w:type="gramEnd"/>
      <w:r>
        <w:t xml:space="preserve"> version='1.0' ?&gt;</w:t>
      </w:r>
    </w:p>
    <w:p w:rsidR="00862577" w:rsidRDefault="00862577" w:rsidP="00862577">
      <w:pPr>
        <w:pStyle w:val="HTMLPreformatted"/>
      </w:pPr>
      <w:r>
        <w:t>&lt;SOAP-</w:t>
      </w:r>
      <w:proofErr w:type="spellStart"/>
      <w:r>
        <w:t>ENV</w:t>
      </w:r>
      <w:proofErr w:type="gramStart"/>
      <w:r>
        <w:t>:Envelope</w:t>
      </w:r>
      <w:proofErr w:type="spellEnd"/>
      <w:proofErr w:type="gramEnd"/>
    </w:p>
    <w:p w:rsidR="00862577" w:rsidRDefault="00862577" w:rsidP="00862577">
      <w:pPr>
        <w:pStyle w:val="HTMLPreformatted"/>
      </w:pPr>
      <w:proofErr w:type="spellStart"/>
      <w:r>
        <w:t>xmlns:SOAP</w:t>
      </w:r>
      <w:proofErr w:type="spellEnd"/>
      <w:r>
        <w:t>-ENV="http://schemas.xmlsoap.org/soap/envelope/"&gt;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t xml:space="preserve">    &lt;</w:t>
      </w:r>
      <w:proofErr w:type="gramStart"/>
      <w:r>
        <w:t>book</w:t>
      </w:r>
      <w:proofErr w:type="gramEnd"/>
      <w:r>
        <w:t>&gt;</w:t>
      </w:r>
    </w:p>
    <w:p w:rsidR="00862577" w:rsidRDefault="00862577" w:rsidP="00862577">
      <w:pPr>
        <w:pStyle w:val="HTMLPreformatted"/>
      </w:pPr>
      <w:r>
        <w:t xml:space="preserve">       &lt;</w:t>
      </w:r>
      <w:proofErr w:type="gramStart"/>
      <w:r>
        <w:t>name&gt;</w:t>
      </w:r>
      <w:proofErr w:type="gramEnd"/>
      <w:r>
        <w:t>Moby Dick&lt;/name&gt;</w:t>
      </w:r>
    </w:p>
    <w:p w:rsidR="00862577" w:rsidRDefault="00862577" w:rsidP="00862577">
      <w:pPr>
        <w:pStyle w:val="HTMLPreformatted"/>
      </w:pPr>
      <w:r>
        <w:t xml:space="preserve">       &lt;</w:t>
      </w:r>
      <w:proofErr w:type="gramStart"/>
      <w:r>
        <w:t>author&gt;</w:t>
      </w:r>
      <w:proofErr w:type="gramEnd"/>
      <w:r>
        <w:t>Herman Melville&lt;/author&gt;</w:t>
      </w:r>
    </w:p>
    <w:p w:rsidR="00862577" w:rsidRDefault="00862577" w:rsidP="00862577">
      <w:pPr>
        <w:pStyle w:val="HTMLPreformatted"/>
      </w:pPr>
      <w:r>
        <w:t xml:space="preserve">       &lt;</w:t>
      </w:r>
      <w:proofErr w:type="gramStart"/>
      <w:r>
        <w:t>publisher&gt;</w:t>
      </w:r>
      <w:proofErr w:type="gramEnd"/>
      <w:r>
        <w:t>xyz Publishing&lt;/publisher&gt;</w:t>
      </w:r>
    </w:p>
    <w:p w:rsidR="00862577" w:rsidRDefault="00862577" w:rsidP="00862577">
      <w:pPr>
        <w:pStyle w:val="HTMLPreformatted"/>
      </w:pPr>
      <w:r>
        <w:lastRenderedPageBreak/>
        <w:t xml:space="preserve">    &lt;/book&gt;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t>&lt;/SOAP-</w:t>
      </w:r>
      <w:proofErr w:type="spellStart"/>
      <w:r>
        <w:t>ENV</w:t>
      </w:r>
      <w:proofErr w:type="gramStart"/>
      <w:r>
        <w:t>:Envelope</w:t>
      </w:r>
      <w:proofErr w:type="spellEnd"/>
      <w:proofErr w:type="gramEnd"/>
      <w:r>
        <w:t>&gt;</w:t>
      </w:r>
    </w:p>
    <w:p w:rsidR="00862577" w:rsidRDefault="00957CAF" w:rsidP="00862577">
      <w:pPr>
        <w:spacing w:after="0"/>
        <w:rPr>
          <w:rFonts w:ascii="Verdana" w:hAnsi="Verdana"/>
          <w:sz w:val="17"/>
          <w:szCs w:val="17"/>
        </w:rPr>
      </w:pPr>
      <w:r w:rsidRPr="00957CAF">
        <w:rPr>
          <w:rFonts w:ascii="Verdana" w:hAnsi="Verdana"/>
          <w:sz w:val="17"/>
          <w:szCs w:val="17"/>
        </w:rPr>
        <w:pict>
          <v:rect id="_x0000_i1030" style="width:0;height:1.5pt" o:hralign="center" o:hrstd="t" o:hr="t" fillcolor="#aca899" stroked="f"/>
        </w:pic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12" name="Picture 2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After submitting this invalid request, you can see in Figure 8-23 that we get a return code of 500 with a SOAP fault returned in the response body.</w:t>
      </w:r>
    </w:p>
    <w:p w:rsidR="00862577" w:rsidRDefault="00862577" w:rsidP="00862577">
      <w:pPr>
        <w:spacing w:after="0"/>
        <w:rPr>
          <w:rFonts w:ascii="Verdana" w:hAnsi="Verdana"/>
          <w:sz w:val="17"/>
          <w:szCs w:val="17"/>
        </w:rPr>
      </w:pPr>
      <w:bookmarkStart w:id="297" w:name="ch08fig23"/>
      <w:bookmarkStart w:id="298" w:name="1221"/>
      <w:bookmarkStart w:id="299" w:name="IMG_147"/>
      <w:bookmarkEnd w:id="297"/>
      <w:bookmarkEnd w:id="298"/>
      <w:r>
        <w:rPr>
          <w:rFonts w:ascii="Verdana" w:hAnsi="Verdana"/>
          <w:noProof/>
          <w:color w:val="0000FF"/>
          <w:sz w:val="17"/>
          <w:szCs w:val="17"/>
        </w:rPr>
        <w:drawing>
          <wp:inline distT="0" distB="0" distL="0" distR="0">
            <wp:extent cx="4762500" cy="2943225"/>
            <wp:effectExtent l="19050" t="0" r="0" b="0"/>
            <wp:docPr id="213" name="IMG_147" descr="Image from book">
              <a:hlinkClick xmlns:a="http://schemas.openxmlformats.org/drawingml/2006/main" r:id="rId7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7" descr="Image from book">
                      <a:hlinkClick r:id="rId70" tgtFrame="_self"/>
                    </pic:cNvPr>
                    <pic:cNvPicPr>
                      <a:picLocks noChangeAspect="1" noChangeArrowheads="1"/>
                    </pic:cNvPicPr>
                  </pic:nvPicPr>
                  <pic:blipFill>
                    <a:blip r:embed="rId71"/>
                    <a:srcRect/>
                    <a:stretch>
                      <a:fillRect/>
                    </a:stretch>
                  </pic:blipFill>
                  <pic:spPr bwMode="auto">
                    <a:xfrm>
                      <a:off x="0" y="0"/>
                      <a:ext cx="4762500" cy="2943225"/>
                    </a:xfrm>
                    <a:prstGeom prst="rect">
                      <a:avLst/>
                    </a:prstGeom>
                    <a:noFill/>
                    <a:ln w="9525">
                      <a:noFill/>
                      <a:miter lim="800000"/>
                      <a:headEnd/>
                      <a:tailEnd/>
                    </a:ln>
                  </pic:spPr>
                </pic:pic>
              </a:graphicData>
            </a:graphic>
          </wp:inline>
        </w:drawing>
      </w:r>
      <w:bookmarkEnd w:id="299"/>
      <w:r>
        <w:rPr>
          <w:rFonts w:ascii="Verdana" w:hAnsi="Verdana"/>
          <w:sz w:val="17"/>
          <w:szCs w:val="17"/>
        </w:rPr>
        <w:br/>
      </w:r>
      <w:r>
        <w:rPr>
          <w:rFonts w:ascii="Verdana" w:hAnsi="Verdana"/>
          <w:noProof/>
          <w:sz w:val="17"/>
          <w:szCs w:val="17"/>
        </w:rPr>
        <w:drawing>
          <wp:inline distT="0" distB="0" distL="0" distR="0">
            <wp:extent cx="114300" cy="114300"/>
            <wp:effectExtent l="19050" t="0" r="0" b="0"/>
            <wp:docPr id="214" name="Picture 2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8-23: </w:t>
      </w:r>
      <w:r>
        <w:rPr>
          <w:rStyle w:val="figure-title"/>
          <w:rFonts w:ascii="Verdana" w:hAnsi="Verdana"/>
          <w:sz w:val="17"/>
          <w:szCs w:val="17"/>
        </w:rPr>
        <w:t xml:space="preserve">Response from Invalid </w:t>
      </w:r>
      <w:proofErr w:type="spellStart"/>
      <w:r>
        <w:rPr>
          <w:rStyle w:val="figure-title"/>
          <w:rFonts w:ascii="Verdana" w:hAnsi="Verdana"/>
          <w:sz w:val="17"/>
          <w:szCs w:val="17"/>
        </w:rPr>
        <w:t>BookQueryService</w:t>
      </w:r>
      <w:proofErr w:type="spellEnd"/>
      <w:r>
        <w:rPr>
          <w:rStyle w:val="figure-title"/>
          <w:rFonts w:ascii="Verdana" w:hAnsi="Verdana"/>
          <w:sz w:val="17"/>
          <w:szCs w:val="17"/>
        </w:rPr>
        <w:t xml:space="preserve"> request.</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15" name="Picture 2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If we take a look at the log from the request, shown in Figure 8-24, you can see that the request was rejected due to a validation error. It indicates that the service found a node called &lt;publisher&gt; when it expected to find an end element. This can be handy when determining the cause of the validation error.</w:t>
      </w:r>
    </w:p>
    <w:p w:rsidR="00862577" w:rsidRDefault="00862577" w:rsidP="00862577">
      <w:pPr>
        <w:spacing w:after="0"/>
        <w:rPr>
          <w:rFonts w:ascii="Verdana" w:hAnsi="Verdana"/>
          <w:sz w:val="17"/>
          <w:szCs w:val="17"/>
        </w:rPr>
      </w:pPr>
      <w:bookmarkStart w:id="300" w:name="ch08fig24"/>
      <w:bookmarkStart w:id="301" w:name="1222"/>
      <w:bookmarkStart w:id="302" w:name="IMG_148"/>
      <w:bookmarkEnd w:id="300"/>
      <w:bookmarkEnd w:id="301"/>
      <w:r>
        <w:rPr>
          <w:rFonts w:ascii="Verdana" w:hAnsi="Verdana"/>
          <w:noProof/>
          <w:color w:val="0000FF"/>
          <w:sz w:val="17"/>
          <w:szCs w:val="17"/>
        </w:rPr>
        <w:drawing>
          <wp:inline distT="0" distB="0" distL="0" distR="0">
            <wp:extent cx="4762500" cy="695325"/>
            <wp:effectExtent l="19050" t="0" r="0" b="0"/>
            <wp:docPr id="216" name="IMG_148" descr="Image from book">
              <a:hlinkClick xmlns:a="http://schemas.openxmlformats.org/drawingml/2006/main" r:id="rId7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8" descr="Image from book">
                      <a:hlinkClick r:id="rId72" tgtFrame="_self"/>
                    </pic:cNvPr>
                    <pic:cNvPicPr>
                      <a:picLocks noChangeAspect="1" noChangeArrowheads="1"/>
                    </pic:cNvPicPr>
                  </pic:nvPicPr>
                  <pic:blipFill>
                    <a:blip r:embed="rId73"/>
                    <a:srcRect/>
                    <a:stretch>
                      <a:fillRect/>
                    </a:stretch>
                  </pic:blipFill>
                  <pic:spPr bwMode="auto">
                    <a:xfrm>
                      <a:off x="0" y="0"/>
                      <a:ext cx="4762500" cy="695325"/>
                    </a:xfrm>
                    <a:prstGeom prst="rect">
                      <a:avLst/>
                    </a:prstGeom>
                    <a:noFill/>
                    <a:ln w="9525">
                      <a:noFill/>
                      <a:miter lim="800000"/>
                      <a:headEnd/>
                      <a:tailEnd/>
                    </a:ln>
                  </pic:spPr>
                </pic:pic>
              </a:graphicData>
            </a:graphic>
          </wp:inline>
        </w:drawing>
      </w:r>
      <w:bookmarkEnd w:id="302"/>
      <w:r>
        <w:rPr>
          <w:rFonts w:ascii="Verdana" w:hAnsi="Verdana"/>
          <w:sz w:val="17"/>
          <w:szCs w:val="17"/>
        </w:rPr>
        <w:br/>
      </w:r>
      <w:r>
        <w:rPr>
          <w:rFonts w:ascii="Verdana" w:hAnsi="Verdana"/>
          <w:noProof/>
          <w:sz w:val="17"/>
          <w:szCs w:val="17"/>
        </w:rPr>
        <w:drawing>
          <wp:inline distT="0" distB="0" distL="0" distR="0">
            <wp:extent cx="114300" cy="114300"/>
            <wp:effectExtent l="19050" t="0" r="0" b="0"/>
            <wp:docPr id="217" name="Picture 2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8-24: </w:t>
      </w:r>
      <w:r>
        <w:rPr>
          <w:rStyle w:val="figure-title"/>
          <w:rFonts w:ascii="Verdana" w:hAnsi="Verdana"/>
          <w:sz w:val="17"/>
          <w:szCs w:val="17"/>
        </w:rPr>
        <w:t xml:space="preserve">Invalid </w:t>
      </w:r>
      <w:proofErr w:type="spellStart"/>
      <w:r>
        <w:rPr>
          <w:rStyle w:val="figure-title"/>
          <w:rFonts w:ascii="Verdana" w:hAnsi="Verdana"/>
          <w:sz w:val="17"/>
          <w:szCs w:val="17"/>
        </w:rPr>
        <w:t>BookQueryService</w:t>
      </w:r>
      <w:proofErr w:type="spellEnd"/>
      <w:r>
        <w:rPr>
          <w:rStyle w:val="figure-title"/>
          <w:rFonts w:ascii="Verdana" w:hAnsi="Verdana"/>
          <w:sz w:val="17"/>
          <w:szCs w:val="17"/>
        </w:rPr>
        <w:t xml:space="preserve"> Request log.</w:t>
      </w:r>
      <w:r>
        <w:rPr>
          <w:rFonts w:ascii="Verdana" w:hAnsi="Verdana"/>
          <w:sz w:val="17"/>
          <w:szCs w:val="17"/>
        </w:rPr>
        <w:t xml:space="preserve"> </w:t>
      </w:r>
    </w:p>
    <w:p w:rsidR="00862577" w:rsidRDefault="00862577" w:rsidP="00862577">
      <w:pPr>
        <w:pStyle w:val="Heading3"/>
        <w:rPr>
          <w:rFonts w:ascii="Verdana" w:hAnsi="Verdana"/>
          <w:sz w:val="27"/>
          <w:szCs w:val="27"/>
        </w:rPr>
      </w:pPr>
      <w:r>
        <w:rPr>
          <w:rFonts w:ascii="Verdana" w:hAnsi="Verdana"/>
          <w:noProof/>
        </w:rPr>
        <w:drawing>
          <wp:inline distT="0" distB="0" distL="0" distR="0">
            <wp:extent cx="114300" cy="114300"/>
            <wp:effectExtent l="19050" t="0" r="0" b="0"/>
            <wp:docPr id="218" name="Picture 2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3" w:name="ch08lev2sec4"/>
      <w:bookmarkStart w:id="304" w:name="1223"/>
      <w:bookmarkEnd w:id="303"/>
      <w:bookmarkEnd w:id="304"/>
      <w:r>
        <w:rPr>
          <w:rFonts w:ascii="Verdana" w:hAnsi="Verdana"/>
        </w:rPr>
        <w:t>Configuring the Backend</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219" name="Picture 2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5" w:name="indexterm.AC679D7A-32CC-49D4-B4F6-EDBF8B"/>
      <w:bookmarkStart w:id="306" w:name="1229"/>
      <w:bookmarkStart w:id="307" w:name="indexterm.BBB02786-D4BD-45D1-B512-C212F8"/>
      <w:bookmarkStart w:id="308" w:name="1228"/>
      <w:bookmarkStart w:id="309" w:name="indexterm.97C365D9-EFF3-484B-A1EF-21EE27"/>
      <w:bookmarkStart w:id="310" w:name="1227"/>
      <w:bookmarkStart w:id="311" w:name="indexterm.52A1C642-AA1B-4AEE-AC25-A94761"/>
      <w:bookmarkStart w:id="312" w:name="1226"/>
      <w:bookmarkStart w:id="313" w:name="indexterm.E0B593DF-9500-4453-9A62-69E723"/>
      <w:bookmarkStart w:id="314" w:name="1225"/>
      <w:bookmarkStart w:id="315" w:name="indexterm.FE85CB3C-D339-42EB-ADE8-3D7EF4"/>
      <w:bookmarkStart w:id="316" w:name="1224"/>
      <w:bookmarkEnd w:id="305"/>
      <w:bookmarkEnd w:id="306"/>
      <w:bookmarkEnd w:id="307"/>
      <w:bookmarkEnd w:id="308"/>
      <w:bookmarkEnd w:id="309"/>
      <w:bookmarkEnd w:id="310"/>
      <w:bookmarkEnd w:id="311"/>
      <w:bookmarkEnd w:id="312"/>
      <w:bookmarkEnd w:id="313"/>
      <w:bookmarkEnd w:id="314"/>
      <w:bookmarkEnd w:id="315"/>
      <w:bookmarkEnd w:id="316"/>
      <w:r>
        <w:rPr>
          <w:rFonts w:ascii="Verdana" w:hAnsi="Verdana"/>
          <w:sz w:val="17"/>
          <w:szCs w:val="17"/>
        </w:rPr>
        <w:t>Up to this point, we have been focusing on the XML Firewall’s ability to be configured in loopback mode. It is entirely possible for the XMLFW service to proxy an actual backend application or service providing all the threat protection, schema validation, and multistep processing capabilities that the XMLFW has to offer.</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20" name="Picture 2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When creating an XMLFW service to proxy an application or a service running on a server, the URL of the server that the service forwards requests to must be defined. In many cases, this server is the same for all requests and can be specified in the XMLFW configuration itself. This is known as a static backend. There might, however, be times where this will be different based on information that can be obtained from the request such as data found in the payload or request headers. This is defined as a dynamic backend within the service configuration.</w:t>
      </w:r>
    </w:p>
    <w:p w:rsidR="00862577" w:rsidRDefault="00862577" w:rsidP="00862577">
      <w:pPr>
        <w:pStyle w:val="Heading4"/>
        <w:rPr>
          <w:rFonts w:ascii="Verdana" w:hAnsi="Verdana"/>
        </w:rPr>
      </w:pPr>
      <w:bookmarkStart w:id="317" w:name="ch08lev3sec4"/>
      <w:bookmarkStart w:id="318" w:name="1230"/>
      <w:bookmarkEnd w:id="317"/>
      <w:bookmarkEnd w:id="318"/>
      <w:r>
        <w:rPr>
          <w:rFonts w:ascii="Verdana" w:hAnsi="Verdana"/>
        </w:rPr>
        <w:t>Defining a Static Backend</w:t>
      </w:r>
    </w:p>
    <w:p w:rsidR="00862577" w:rsidRDefault="00862577" w:rsidP="00862577">
      <w:pPr>
        <w:pStyle w:val="first-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221" name="Picture 2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19" w:name="indexterm.D822EF6B-8B5A-4DFA-B2B1-253765"/>
      <w:bookmarkStart w:id="320" w:name="1232"/>
      <w:bookmarkStart w:id="321" w:name="indexterm.62FB6714-39CF-4F19-98B4-C58C86"/>
      <w:bookmarkStart w:id="322" w:name="1231"/>
      <w:bookmarkEnd w:id="319"/>
      <w:bookmarkEnd w:id="320"/>
      <w:bookmarkEnd w:id="321"/>
      <w:bookmarkEnd w:id="322"/>
      <w:r>
        <w:rPr>
          <w:rFonts w:ascii="Verdana" w:hAnsi="Verdana"/>
          <w:sz w:val="17"/>
          <w:szCs w:val="17"/>
        </w:rPr>
        <w:t xml:space="preserve">When the XMLFW service forwards all requests to one backend </w:t>
      </w:r>
      <w:proofErr w:type="gramStart"/>
      <w:r>
        <w:rPr>
          <w:rFonts w:ascii="Verdana" w:hAnsi="Verdana"/>
          <w:sz w:val="17"/>
          <w:szCs w:val="17"/>
        </w:rPr>
        <w:t>server</w:t>
      </w:r>
      <w:r>
        <w:rPr>
          <w:rFonts w:ascii="Verdana" w:hAnsi="Verdana"/>
          <w:sz w:val="17"/>
          <w:szCs w:val="17"/>
          <w:vertAlign w:val="superscript"/>
        </w:rPr>
        <w:t>[</w:t>
      </w:r>
      <w:bookmarkStart w:id="323" w:name="ch08fn03"/>
      <w:proofErr w:type="gramEnd"/>
      <w:r w:rsidR="00957CAF">
        <w:rPr>
          <w:rFonts w:ascii="Verdana" w:hAnsi="Verdana"/>
          <w:sz w:val="17"/>
          <w:szCs w:val="17"/>
          <w:vertAlign w:val="superscript"/>
        </w:rPr>
        <w:fldChar w:fldCharType="begin"/>
      </w:r>
      <w:r>
        <w:rPr>
          <w:rFonts w:ascii="Verdana" w:hAnsi="Verdana"/>
          <w:sz w:val="17"/>
          <w:szCs w:val="17"/>
          <w:vertAlign w:val="superscript"/>
        </w:rPr>
        <w:instrText xml:space="preserve"> HYPERLINK "http://www.books24x7.com/assetviewer.aspx?bookid=30903&amp;chunkid=863242058&amp;noteMenuToggle=0&amp;hitSectionMenuToggle=0&amp;leftMenuState=1" \l "ftn.ch08fn03" </w:instrText>
      </w:r>
      <w:r w:rsidR="00957CAF">
        <w:rPr>
          <w:rFonts w:ascii="Verdana" w:hAnsi="Verdana"/>
          <w:sz w:val="17"/>
          <w:szCs w:val="17"/>
          <w:vertAlign w:val="superscript"/>
        </w:rPr>
        <w:fldChar w:fldCharType="separate"/>
      </w:r>
      <w:r>
        <w:rPr>
          <w:rStyle w:val="Hyperlink"/>
          <w:rFonts w:ascii="Verdana" w:hAnsi="Verdana"/>
          <w:sz w:val="17"/>
          <w:szCs w:val="17"/>
          <w:vertAlign w:val="superscript"/>
        </w:rPr>
        <w:t>3</w:t>
      </w:r>
      <w:r w:rsidR="00957CAF">
        <w:rPr>
          <w:rFonts w:ascii="Verdana" w:hAnsi="Verdana"/>
          <w:sz w:val="17"/>
          <w:szCs w:val="17"/>
          <w:vertAlign w:val="superscript"/>
        </w:rPr>
        <w:fldChar w:fldCharType="end"/>
      </w:r>
      <w:bookmarkEnd w:id="323"/>
      <w:r>
        <w:rPr>
          <w:rFonts w:ascii="Verdana" w:hAnsi="Verdana"/>
          <w:sz w:val="17"/>
          <w:szCs w:val="17"/>
          <w:vertAlign w:val="superscript"/>
        </w:rPr>
        <w:t>]</w:t>
      </w:r>
      <w:r>
        <w:rPr>
          <w:rFonts w:ascii="Verdana" w:hAnsi="Verdana"/>
          <w:sz w:val="17"/>
          <w:szCs w:val="17"/>
        </w:rPr>
        <w:t>, the URL for the backend server can be defined in the service configuration within the General tab of the XML Firewall Configuration screen. Before specifying the actual URL, you must first specify that the service contains a static backend server. This can also be set within the General tab in the XML Firewall Configuration screen by setting the Firewall Type to Static Backend. After this option is selected, the screen redraws, presenting additional fields for defining the backend server address, port, response type, and the SSL Client Crypto Profile to use if the backend connection is using SSL. Figure 8-25 shows the General tab of an XMLFW, where the Firewall Type has been set to Static Backend. Because of this, the configuration parameters used to specify the backend connection information are displayed. Notice that these parameters are similar to those used on the front end connection but are used to establish the connection to the backend server.</w:t>
      </w:r>
    </w:p>
    <w:p w:rsidR="00862577" w:rsidRDefault="00862577" w:rsidP="00862577">
      <w:pPr>
        <w:spacing w:after="0"/>
        <w:rPr>
          <w:rFonts w:ascii="Verdana" w:hAnsi="Verdana"/>
          <w:sz w:val="17"/>
          <w:szCs w:val="17"/>
        </w:rPr>
      </w:pPr>
      <w:bookmarkStart w:id="324" w:name="ch08fig25"/>
      <w:bookmarkStart w:id="325" w:name="1234"/>
      <w:bookmarkStart w:id="326" w:name="IMG_149"/>
      <w:bookmarkEnd w:id="324"/>
      <w:bookmarkEnd w:id="325"/>
      <w:r>
        <w:rPr>
          <w:rFonts w:ascii="Verdana" w:hAnsi="Verdana"/>
          <w:noProof/>
          <w:color w:val="0000FF"/>
          <w:sz w:val="17"/>
          <w:szCs w:val="17"/>
        </w:rPr>
        <w:drawing>
          <wp:inline distT="0" distB="0" distL="0" distR="0">
            <wp:extent cx="4762500" cy="3390900"/>
            <wp:effectExtent l="19050" t="0" r="0" b="0"/>
            <wp:docPr id="222" name="IMG_149" descr="Image from book">
              <a:hlinkClick xmlns:a="http://schemas.openxmlformats.org/drawingml/2006/main" r:id="rId7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9" descr="Image from book">
                      <a:hlinkClick r:id="rId74" tgtFrame="_self"/>
                    </pic:cNvPr>
                    <pic:cNvPicPr>
                      <a:picLocks noChangeAspect="1" noChangeArrowheads="1"/>
                    </pic:cNvPicPr>
                  </pic:nvPicPr>
                  <pic:blipFill>
                    <a:blip r:embed="rId75"/>
                    <a:srcRect/>
                    <a:stretch>
                      <a:fillRect/>
                    </a:stretch>
                  </pic:blipFill>
                  <pic:spPr bwMode="auto">
                    <a:xfrm>
                      <a:off x="0" y="0"/>
                      <a:ext cx="4762500" cy="3390900"/>
                    </a:xfrm>
                    <a:prstGeom prst="rect">
                      <a:avLst/>
                    </a:prstGeom>
                    <a:noFill/>
                    <a:ln w="9525">
                      <a:noFill/>
                      <a:miter lim="800000"/>
                      <a:headEnd/>
                      <a:tailEnd/>
                    </a:ln>
                  </pic:spPr>
                </pic:pic>
              </a:graphicData>
            </a:graphic>
          </wp:inline>
        </w:drawing>
      </w:r>
      <w:bookmarkEnd w:id="326"/>
      <w:r>
        <w:rPr>
          <w:rFonts w:ascii="Verdana" w:hAnsi="Verdana"/>
          <w:sz w:val="17"/>
          <w:szCs w:val="17"/>
        </w:rPr>
        <w:br/>
      </w:r>
      <w:r>
        <w:rPr>
          <w:rFonts w:ascii="Verdana" w:hAnsi="Verdana"/>
          <w:noProof/>
          <w:sz w:val="17"/>
          <w:szCs w:val="17"/>
        </w:rPr>
        <w:drawing>
          <wp:inline distT="0" distB="0" distL="0" distR="0">
            <wp:extent cx="114300" cy="114300"/>
            <wp:effectExtent l="19050" t="0" r="0" b="0"/>
            <wp:docPr id="223" name="Picture 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8-25: </w:t>
      </w:r>
      <w:r>
        <w:rPr>
          <w:rStyle w:val="figure-title"/>
          <w:rFonts w:ascii="Verdana" w:hAnsi="Verdana"/>
          <w:sz w:val="17"/>
          <w:szCs w:val="17"/>
        </w:rPr>
        <w:t>Configuring a static backend.</w:t>
      </w:r>
      <w:r>
        <w:rPr>
          <w:rFonts w:ascii="Verdana" w:hAnsi="Verdana"/>
          <w:sz w:val="17"/>
          <w:szCs w:val="17"/>
        </w:rPr>
        <w:t xml:space="preserve"> </w:t>
      </w:r>
    </w:p>
    <w:p w:rsidR="00862577" w:rsidRDefault="00862577" w:rsidP="00862577">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224" name="Picture 2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27" w:name="indexterm.DAAD8889-5DF5-4BEF-B624-152AC3"/>
      <w:bookmarkStart w:id="328" w:name="1236"/>
      <w:bookmarkStart w:id="329" w:name="indexterm.3748D538-0BB3-4ED2-B37C-8EFCF6"/>
      <w:bookmarkStart w:id="330" w:name="1235"/>
      <w:bookmarkEnd w:id="327"/>
      <w:bookmarkEnd w:id="328"/>
      <w:bookmarkEnd w:id="329"/>
      <w:bookmarkEnd w:id="330"/>
      <w:r>
        <w:rPr>
          <w:rFonts w:ascii="Verdana" w:hAnsi="Verdana"/>
          <w:sz w:val="17"/>
          <w:szCs w:val="17"/>
        </w:rPr>
        <w:t>Notice that there is a separate parameter to specify the port that is used as part of the Server Address; therefore, the port is not specified in the URL itself</w:t>
      </w:r>
      <w:proofErr w:type="gramStart"/>
      <w:r>
        <w:rPr>
          <w:rFonts w:ascii="Verdana" w:hAnsi="Verdana"/>
          <w:sz w:val="17"/>
          <w:szCs w:val="17"/>
        </w:rPr>
        <w:t>.</w:t>
      </w:r>
      <w:r>
        <w:rPr>
          <w:rFonts w:ascii="Verdana" w:hAnsi="Verdana"/>
          <w:sz w:val="17"/>
          <w:szCs w:val="17"/>
          <w:vertAlign w:val="superscript"/>
        </w:rPr>
        <w:t>[</w:t>
      </w:r>
      <w:bookmarkStart w:id="331" w:name="ch08fn04"/>
      <w:proofErr w:type="gramEnd"/>
      <w:r w:rsidR="00957CAF">
        <w:rPr>
          <w:rFonts w:ascii="Verdana" w:hAnsi="Verdana"/>
          <w:sz w:val="17"/>
          <w:szCs w:val="17"/>
          <w:vertAlign w:val="superscript"/>
        </w:rPr>
        <w:fldChar w:fldCharType="begin"/>
      </w:r>
      <w:r>
        <w:rPr>
          <w:rFonts w:ascii="Verdana" w:hAnsi="Verdana"/>
          <w:sz w:val="17"/>
          <w:szCs w:val="17"/>
          <w:vertAlign w:val="superscript"/>
        </w:rPr>
        <w:instrText xml:space="preserve"> HYPERLINK "http://www.books24x7.com/assetviewer.aspx?bookid=30903&amp;chunkid=863242058&amp;noteMenuToggle=0&amp;hitSectionMenuToggle=0&amp;leftMenuState=1" \l "ftn.ch08fn04" </w:instrText>
      </w:r>
      <w:r w:rsidR="00957CAF">
        <w:rPr>
          <w:rFonts w:ascii="Verdana" w:hAnsi="Verdana"/>
          <w:sz w:val="17"/>
          <w:szCs w:val="17"/>
          <w:vertAlign w:val="superscript"/>
        </w:rPr>
        <w:fldChar w:fldCharType="separate"/>
      </w:r>
      <w:r>
        <w:rPr>
          <w:rStyle w:val="Hyperlink"/>
          <w:rFonts w:ascii="Verdana" w:hAnsi="Verdana"/>
          <w:sz w:val="17"/>
          <w:szCs w:val="17"/>
          <w:vertAlign w:val="superscript"/>
        </w:rPr>
        <w:t>4</w:t>
      </w:r>
      <w:r w:rsidR="00957CAF">
        <w:rPr>
          <w:rFonts w:ascii="Verdana" w:hAnsi="Verdana"/>
          <w:sz w:val="17"/>
          <w:szCs w:val="17"/>
          <w:vertAlign w:val="superscript"/>
        </w:rPr>
        <w:fldChar w:fldCharType="end"/>
      </w:r>
      <w:bookmarkEnd w:id="331"/>
      <w:r>
        <w:rPr>
          <w:rFonts w:ascii="Verdana" w:hAnsi="Verdana"/>
          <w:sz w:val="17"/>
          <w:szCs w:val="17"/>
          <w:vertAlign w:val="superscript"/>
        </w:rPr>
        <w:t>]</w:t>
      </w:r>
      <w:r>
        <w:rPr>
          <w:rFonts w:ascii="Verdana" w:hAnsi="Verdana"/>
          <w:sz w:val="17"/>
          <w:szCs w:val="17"/>
        </w:rPr>
        <w:t xml:space="preserve"> The Server Address parameter also dictates whether the backend connection uses SSL. If the protocol specified is HTTPS, the backend communication will be over SSL. The service then uses the SSL Client Crypto Profile specified for all the SSL information. Configuring a service to use SSL is covered in detail in </w:t>
      </w:r>
      <w:hyperlink r:id="rId76" w:anchor="3288" w:tgtFrame="_parent" w:history="1">
        <w:r>
          <w:rPr>
            <w:rStyle w:val="Hyperlink"/>
            <w:rFonts w:ascii="Verdana" w:hAnsi="Verdana"/>
            <w:sz w:val="17"/>
            <w:szCs w:val="17"/>
          </w:rPr>
          <w:t>Chapter 18</w:t>
        </w:r>
      </w:hyperlink>
      <w:r>
        <w:rPr>
          <w:rFonts w:ascii="Verdana" w:hAnsi="Verdana"/>
          <w:sz w:val="17"/>
          <w:szCs w:val="17"/>
        </w:rPr>
        <w:t xml:space="preserve">, </w:t>
      </w:r>
      <w:hyperlink r:id="rId77" w:anchor="3288" w:tgtFrame="_parent" w:history="1">
        <w:r>
          <w:rPr>
            <w:rStyle w:val="Hyperlink"/>
            <w:rFonts w:ascii="Verdana" w:hAnsi="Verdana"/>
            <w:sz w:val="17"/>
            <w:szCs w:val="17"/>
          </w:rPr>
          <w:t>“</w:t>
        </w:r>
        <w:proofErr w:type="spellStart"/>
        <w:r>
          <w:rPr>
            <w:rStyle w:val="Hyperlink"/>
            <w:rFonts w:ascii="Verdana" w:hAnsi="Verdana"/>
            <w:sz w:val="17"/>
            <w:szCs w:val="17"/>
          </w:rPr>
          <w:t>DataPower</w:t>
        </w:r>
        <w:proofErr w:type="spellEnd"/>
        <w:r>
          <w:rPr>
            <w:rStyle w:val="Hyperlink"/>
            <w:rFonts w:ascii="Verdana" w:hAnsi="Verdana"/>
            <w:sz w:val="17"/>
            <w:szCs w:val="17"/>
          </w:rPr>
          <w:t xml:space="preserve"> and SSL.”</w:t>
        </w:r>
      </w:hyperlink>
      <w:r>
        <w:rPr>
          <w:rFonts w:ascii="Verdana" w:hAnsi="Verdana"/>
          <w:sz w:val="17"/>
          <w:szCs w:val="17"/>
        </w:rPr>
        <w:t xml:space="preserve"> </w:t>
      </w:r>
    </w:p>
    <w:p w:rsidR="00862577" w:rsidRDefault="00862577" w:rsidP="00862577">
      <w:pPr>
        <w:pStyle w:val="Heading4"/>
        <w:rPr>
          <w:rFonts w:ascii="Verdana" w:hAnsi="Verdana"/>
        </w:rPr>
      </w:pPr>
      <w:bookmarkStart w:id="332" w:name="ch08lev3sec5"/>
      <w:bookmarkStart w:id="333" w:name="1238"/>
      <w:bookmarkEnd w:id="332"/>
      <w:bookmarkEnd w:id="333"/>
      <w:r>
        <w:rPr>
          <w:rFonts w:ascii="Verdana" w:hAnsi="Verdana"/>
        </w:rPr>
        <w:t>Dynamic Backend</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225" name="Picture 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You might want to forward requests to differing backend servers based on some information contained in the request. For example, suppose a hotel reservation system was being </w:t>
      </w:r>
      <w:proofErr w:type="spellStart"/>
      <w:r>
        <w:rPr>
          <w:rFonts w:ascii="Verdana" w:hAnsi="Verdana"/>
          <w:sz w:val="17"/>
          <w:szCs w:val="17"/>
        </w:rPr>
        <w:t>proxied</w:t>
      </w:r>
      <w:proofErr w:type="spellEnd"/>
      <w:r>
        <w:rPr>
          <w:rFonts w:ascii="Verdana" w:hAnsi="Verdana"/>
          <w:sz w:val="17"/>
          <w:szCs w:val="17"/>
        </w:rPr>
        <w:t xml:space="preserve"> by an XMLFW service. It might be desirable to send reservation requests to a different server on a different network based on the hotel preferred status of the customer making the reservation. So a customer with platinum preferred status might be sent to a faster network used only to process requests for platinum customers where all other customer requests would go to an entirely different server and network. In this case, the service can make the decision for the backend server at runtime based on the field in the message content that specifies the status of the customer.</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26" name="Picture 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To accomplish this dynamic routing scenario, you first need to set the Firewall Type to Dynamic-Backend in the service configuration. Note that if you are creating the XMLFW via the wizard; this option will not be presented. You must first create the service with a different Firewall Type and change it in the service </w:t>
      </w:r>
      <w:r>
        <w:rPr>
          <w:rFonts w:ascii="Verdana" w:hAnsi="Verdana"/>
          <w:sz w:val="17"/>
          <w:szCs w:val="17"/>
        </w:rPr>
        <w:lastRenderedPageBreak/>
        <w:t>configuration screen. It is most convenient to initially select loopback-proxy in this case because you are not required to enter a backend URL.</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27" name="Picture 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After the Firewall Type is set to Dynamic-Backend, it is then the responsibly of the Processing Policy configured to determine the URL for the server that the request will be forwarded to at runtime. This is typically configured by adding a Route action to the request rule(s) of the Processing Policy as shown in Figure 8-26. Note that this must be done for all request rules within the Processing Policy that are expected to forward traffic to a backend location.</w:t>
      </w:r>
    </w:p>
    <w:p w:rsidR="00862577" w:rsidRDefault="00862577" w:rsidP="00862577">
      <w:pPr>
        <w:spacing w:after="0"/>
        <w:rPr>
          <w:rFonts w:ascii="Verdana" w:hAnsi="Verdana"/>
          <w:sz w:val="17"/>
          <w:szCs w:val="17"/>
        </w:rPr>
      </w:pPr>
      <w:bookmarkStart w:id="334" w:name="ch08fig26"/>
      <w:bookmarkStart w:id="335" w:name="1239"/>
      <w:bookmarkStart w:id="336" w:name="IMG_150"/>
      <w:bookmarkEnd w:id="334"/>
      <w:bookmarkEnd w:id="335"/>
      <w:r>
        <w:rPr>
          <w:rFonts w:ascii="Verdana" w:hAnsi="Verdana"/>
          <w:noProof/>
          <w:color w:val="0000FF"/>
          <w:sz w:val="17"/>
          <w:szCs w:val="17"/>
        </w:rPr>
        <w:drawing>
          <wp:inline distT="0" distB="0" distL="0" distR="0">
            <wp:extent cx="4762500" cy="1390650"/>
            <wp:effectExtent l="19050" t="0" r="0" b="0"/>
            <wp:docPr id="228" name="IMG_150" descr="Image from book">
              <a:hlinkClick xmlns:a="http://schemas.openxmlformats.org/drawingml/2006/main" r:id="rId7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0" descr="Image from book">
                      <a:hlinkClick r:id="rId78" tgtFrame="_self"/>
                    </pic:cNvPr>
                    <pic:cNvPicPr>
                      <a:picLocks noChangeAspect="1" noChangeArrowheads="1"/>
                    </pic:cNvPicPr>
                  </pic:nvPicPr>
                  <pic:blipFill>
                    <a:blip r:embed="rId79"/>
                    <a:srcRect/>
                    <a:stretch>
                      <a:fillRect/>
                    </a:stretch>
                  </pic:blipFill>
                  <pic:spPr bwMode="auto">
                    <a:xfrm>
                      <a:off x="0" y="0"/>
                      <a:ext cx="4762500" cy="1390650"/>
                    </a:xfrm>
                    <a:prstGeom prst="rect">
                      <a:avLst/>
                    </a:prstGeom>
                    <a:noFill/>
                    <a:ln w="9525">
                      <a:noFill/>
                      <a:miter lim="800000"/>
                      <a:headEnd/>
                      <a:tailEnd/>
                    </a:ln>
                  </pic:spPr>
                </pic:pic>
              </a:graphicData>
            </a:graphic>
          </wp:inline>
        </w:drawing>
      </w:r>
      <w:bookmarkEnd w:id="336"/>
      <w:r>
        <w:rPr>
          <w:rFonts w:ascii="Verdana" w:hAnsi="Verdana"/>
          <w:sz w:val="17"/>
          <w:szCs w:val="17"/>
        </w:rPr>
        <w:br/>
      </w:r>
      <w:r>
        <w:rPr>
          <w:rFonts w:ascii="Verdana" w:hAnsi="Verdana"/>
          <w:noProof/>
          <w:sz w:val="17"/>
          <w:szCs w:val="17"/>
        </w:rPr>
        <w:drawing>
          <wp:inline distT="0" distB="0" distL="0" distR="0">
            <wp:extent cx="114300" cy="114300"/>
            <wp:effectExtent l="19050" t="0" r="0" b="0"/>
            <wp:docPr id="229" name="Picture 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8-26: </w:t>
      </w:r>
      <w:r>
        <w:rPr>
          <w:rStyle w:val="figure-title"/>
          <w:rFonts w:ascii="Verdana" w:hAnsi="Verdana"/>
          <w:sz w:val="17"/>
          <w:szCs w:val="17"/>
        </w:rPr>
        <w:t>Drag the Route action onto the policy line.</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30" name="Picture 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37" w:name="indexterm.0C5100FF-69CB-4C5A-AD9C-5EDD3C"/>
      <w:bookmarkStart w:id="338" w:name="1242"/>
      <w:bookmarkStart w:id="339" w:name="indexterm.D76BB9D5-CB38-43F2-B94B-92BFD0"/>
      <w:bookmarkStart w:id="340" w:name="1241"/>
      <w:bookmarkStart w:id="341" w:name="indexterm.200E9389-84F1-4089-AF71-56F5EE"/>
      <w:bookmarkStart w:id="342" w:name="1240"/>
      <w:bookmarkEnd w:id="337"/>
      <w:bookmarkEnd w:id="338"/>
      <w:bookmarkEnd w:id="339"/>
      <w:bookmarkEnd w:id="340"/>
      <w:bookmarkEnd w:id="341"/>
      <w:bookmarkEnd w:id="342"/>
      <w:r>
        <w:rPr>
          <w:rFonts w:ascii="Verdana" w:hAnsi="Verdana"/>
          <w:sz w:val="17"/>
          <w:szCs w:val="17"/>
        </w:rPr>
        <w:t>After the Route action is added to the request rule, you must configure it to specify how to determine the backend location. The Route action configuration screen provides three methods for setting the backend server as shown in Figure 8-27. These three methods are</w:t>
      </w:r>
    </w:p>
    <w:p w:rsidR="00862577" w:rsidRDefault="00862577" w:rsidP="00862577">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231" name="Picture 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 xml:space="preserve">Use </w:t>
      </w:r>
      <w:proofErr w:type="spellStart"/>
      <w:r>
        <w:rPr>
          <w:rFonts w:ascii="Verdana" w:hAnsi="Verdana"/>
          <w:b/>
          <w:bCs/>
          <w:sz w:val="17"/>
          <w:szCs w:val="17"/>
        </w:rPr>
        <w:t>Stylesheet</w:t>
      </w:r>
      <w:proofErr w:type="spellEnd"/>
      <w:r>
        <w:rPr>
          <w:rFonts w:ascii="Verdana" w:hAnsi="Verdana"/>
          <w:b/>
          <w:bCs/>
          <w:sz w:val="17"/>
          <w:szCs w:val="17"/>
        </w:rPr>
        <w:t xml:space="preserve"> to Select Destination—</w:t>
      </w:r>
      <w:r>
        <w:rPr>
          <w:rFonts w:ascii="Verdana" w:hAnsi="Verdana"/>
          <w:sz w:val="17"/>
          <w:szCs w:val="17"/>
        </w:rPr>
        <w:t xml:space="preserve"> Allows you to reference an XSLT </w:t>
      </w:r>
      <w:proofErr w:type="spellStart"/>
      <w:r>
        <w:rPr>
          <w:rFonts w:ascii="Verdana" w:hAnsi="Verdana"/>
          <w:sz w:val="17"/>
          <w:szCs w:val="17"/>
        </w:rPr>
        <w:t>stylesheet</w:t>
      </w:r>
      <w:proofErr w:type="spellEnd"/>
      <w:r>
        <w:rPr>
          <w:rFonts w:ascii="Verdana" w:hAnsi="Verdana"/>
          <w:sz w:val="17"/>
          <w:szCs w:val="17"/>
        </w:rPr>
        <w:t xml:space="preserve"> that determines the backend server.</w:t>
      </w:r>
    </w:p>
    <w:p w:rsidR="00862577" w:rsidRDefault="00862577" w:rsidP="00862577">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232" name="Picture 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 xml:space="preserve">Use </w:t>
      </w:r>
      <w:proofErr w:type="spellStart"/>
      <w:r>
        <w:rPr>
          <w:rFonts w:ascii="Verdana" w:hAnsi="Verdana"/>
          <w:b/>
          <w:bCs/>
          <w:sz w:val="17"/>
          <w:szCs w:val="17"/>
        </w:rPr>
        <w:t>XPath</w:t>
      </w:r>
      <w:proofErr w:type="spellEnd"/>
      <w:r>
        <w:rPr>
          <w:rFonts w:ascii="Verdana" w:hAnsi="Verdana"/>
          <w:b/>
          <w:bCs/>
          <w:sz w:val="17"/>
          <w:szCs w:val="17"/>
        </w:rPr>
        <w:t xml:space="preserve"> to Select Destination—</w:t>
      </w:r>
      <w:r>
        <w:rPr>
          <w:rFonts w:ascii="Verdana" w:hAnsi="Verdana"/>
          <w:sz w:val="17"/>
          <w:szCs w:val="17"/>
        </w:rPr>
        <w:t xml:space="preserve"> Executes an </w:t>
      </w:r>
      <w:proofErr w:type="spellStart"/>
      <w:r>
        <w:rPr>
          <w:rFonts w:ascii="Verdana" w:hAnsi="Verdana"/>
          <w:sz w:val="17"/>
          <w:szCs w:val="17"/>
        </w:rPr>
        <w:t>XPath</w:t>
      </w:r>
      <w:proofErr w:type="spellEnd"/>
      <w:r>
        <w:rPr>
          <w:rFonts w:ascii="Verdana" w:hAnsi="Verdana"/>
          <w:sz w:val="17"/>
          <w:szCs w:val="17"/>
        </w:rPr>
        <w:t xml:space="preserve"> expression against the input message to the Route action. If a match is found, the backend is set to the URL specified in the </w:t>
      </w:r>
      <w:proofErr w:type="spellStart"/>
      <w:r>
        <w:rPr>
          <w:rFonts w:ascii="Verdana" w:hAnsi="Verdana"/>
          <w:sz w:val="17"/>
          <w:szCs w:val="17"/>
        </w:rPr>
        <w:t>XPath</w:t>
      </w:r>
      <w:proofErr w:type="spellEnd"/>
      <w:r>
        <w:rPr>
          <w:rFonts w:ascii="Verdana" w:hAnsi="Verdana"/>
          <w:sz w:val="17"/>
          <w:szCs w:val="17"/>
        </w:rPr>
        <w:t xml:space="preserve"> routing map that will need to be configured.</w:t>
      </w:r>
    </w:p>
    <w:p w:rsidR="00862577" w:rsidRDefault="00862577" w:rsidP="00862577">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233" name="Picture 2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Use Variable to Select Destination—</w:t>
      </w:r>
      <w:r>
        <w:rPr>
          <w:rFonts w:ascii="Verdana" w:hAnsi="Verdana"/>
          <w:sz w:val="17"/>
          <w:szCs w:val="17"/>
        </w:rPr>
        <w:t xml:space="preserve"> Uses the value of a previously set </w:t>
      </w:r>
      <w:proofErr w:type="spellStart"/>
      <w:r>
        <w:rPr>
          <w:rFonts w:ascii="Verdana" w:hAnsi="Verdana"/>
          <w:sz w:val="17"/>
          <w:szCs w:val="17"/>
        </w:rPr>
        <w:t>DataPower</w:t>
      </w:r>
      <w:proofErr w:type="spellEnd"/>
      <w:r>
        <w:rPr>
          <w:rFonts w:ascii="Verdana" w:hAnsi="Verdana"/>
          <w:sz w:val="17"/>
          <w:szCs w:val="17"/>
        </w:rPr>
        <w:t xml:space="preserve"> variable. It is also possible to hard code the destination URL here.</w:t>
      </w:r>
    </w:p>
    <w:p w:rsidR="00862577" w:rsidRDefault="00862577" w:rsidP="00862577">
      <w:pPr>
        <w:spacing w:after="0"/>
        <w:rPr>
          <w:rFonts w:ascii="Verdana" w:hAnsi="Verdana"/>
          <w:sz w:val="17"/>
          <w:szCs w:val="17"/>
        </w:rPr>
      </w:pPr>
      <w:bookmarkStart w:id="343" w:name="ch08fig27"/>
      <w:bookmarkStart w:id="344" w:name="1243"/>
      <w:bookmarkStart w:id="345" w:name="IMG_151"/>
      <w:bookmarkEnd w:id="343"/>
      <w:bookmarkEnd w:id="344"/>
      <w:r>
        <w:rPr>
          <w:rFonts w:ascii="Verdana" w:hAnsi="Verdana"/>
          <w:noProof/>
          <w:color w:val="0000FF"/>
          <w:sz w:val="17"/>
          <w:szCs w:val="17"/>
        </w:rPr>
        <w:lastRenderedPageBreak/>
        <w:drawing>
          <wp:inline distT="0" distB="0" distL="0" distR="0">
            <wp:extent cx="4762500" cy="3343275"/>
            <wp:effectExtent l="19050" t="0" r="0" b="0"/>
            <wp:docPr id="234" name="IMG_151" descr="Image from book">
              <a:hlinkClick xmlns:a="http://schemas.openxmlformats.org/drawingml/2006/main" r:id="rId8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1" descr="Image from book">
                      <a:hlinkClick r:id="rId80" tgtFrame="_self"/>
                    </pic:cNvPr>
                    <pic:cNvPicPr>
                      <a:picLocks noChangeAspect="1" noChangeArrowheads="1"/>
                    </pic:cNvPicPr>
                  </pic:nvPicPr>
                  <pic:blipFill>
                    <a:blip r:embed="rId81"/>
                    <a:srcRect/>
                    <a:stretch>
                      <a:fillRect/>
                    </a:stretch>
                  </pic:blipFill>
                  <pic:spPr bwMode="auto">
                    <a:xfrm>
                      <a:off x="0" y="0"/>
                      <a:ext cx="4762500" cy="3343275"/>
                    </a:xfrm>
                    <a:prstGeom prst="rect">
                      <a:avLst/>
                    </a:prstGeom>
                    <a:noFill/>
                    <a:ln w="9525">
                      <a:noFill/>
                      <a:miter lim="800000"/>
                      <a:headEnd/>
                      <a:tailEnd/>
                    </a:ln>
                  </pic:spPr>
                </pic:pic>
              </a:graphicData>
            </a:graphic>
          </wp:inline>
        </w:drawing>
      </w:r>
      <w:bookmarkEnd w:id="345"/>
      <w:r>
        <w:rPr>
          <w:rFonts w:ascii="Verdana" w:hAnsi="Verdana"/>
          <w:sz w:val="17"/>
          <w:szCs w:val="17"/>
        </w:rPr>
        <w:br/>
      </w:r>
      <w:r>
        <w:rPr>
          <w:rFonts w:ascii="Verdana" w:hAnsi="Verdana"/>
          <w:noProof/>
          <w:sz w:val="17"/>
          <w:szCs w:val="17"/>
        </w:rPr>
        <w:drawing>
          <wp:inline distT="0" distB="0" distL="0" distR="0">
            <wp:extent cx="114300" cy="114300"/>
            <wp:effectExtent l="19050" t="0" r="0" b="0"/>
            <wp:docPr id="235" name="Picture 2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8-27: </w:t>
      </w:r>
      <w:r>
        <w:rPr>
          <w:rStyle w:val="figure-title"/>
          <w:rFonts w:ascii="Verdana" w:hAnsi="Verdana"/>
          <w:sz w:val="17"/>
          <w:szCs w:val="17"/>
        </w:rPr>
        <w:t>Route action configuration screen.</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36" name="Picture 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our hotel reservation example, we will set the backend destination based on the status of the customer making the request. Because this information is contained within the request document, we can use the Use </w:t>
      </w:r>
      <w:proofErr w:type="spellStart"/>
      <w:r>
        <w:rPr>
          <w:rFonts w:ascii="Verdana" w:hAnsi="Verdana"/>
          <w:sz w:val="17"/>
          <w:szCs w:val="17"/>
        </w:rPr>
        <w:t>XPath</w:t>
      </w:r>
      <w:proofErr w:type="spellEnd"/>
      <w:r>
        <w:rPr>
          <w:rFonts w:ascii="Verdana" w:hAnsi="Verdana"/>
          <w:sz w:val="17"/>
          <w:szCs w:val="17"/>
        </w:rPr>
        <w:t xml:space="preserve"> to Select Destination option to make this decision. This allows us to create an </w:t>
      </w:r>
      <w:proofErr w:type="spellStart"/>
      <w:r>
        <w:rPr>
          <w:rFonts w:ascii="Verdana" w:hAnsi="Verdana"/>
          <w:sz w:val="17"/>
          <w:szCs w:val="17"/>
        </w:rPr>
        <w:t>XPath</w:t>
      </w:r>
      <w:proofErr w:type="spellEnd"/>
      <w:r>
        <w:rPr>
          <w:rFonts w:ascii="Verdana" w:hAnsi="Verdana"/>
          <w:sz w:val="17"/>
          <w:szCs w:val="17"/>
        </w:rPr>
        <w:t xml:space="preserve"> routing map that contains </w:t>
      </w:r>
      <w:proofErr w:type="spellStart"/>
      <w:r>
        <w:rPr>
          <w:rFonts w:ascii="Verdana" w:hAnsi="Verdana"/>
          <w:sz w:val="17"/>
          <w:szCs w:val="17"/>
        </w:rPr>
        <w:t>XPath</w:t>
      </w:r>
      <w:proofErr w:type="spellEnd"/>
      <w:r>
        <w:rPr>
          <w:rFonts w:ascii="Verdana" w:hAnsi="Verdana"/>
          <w:sz w:val="17"/>
          <w:szCs w:val="17"/>
        </w:rPr>
        <w:t xml:space="preserve"> expressions and corresponding backend addresses to set the backend destination.</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37" name="Picture 2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After the Use </w:t>
      </w:r>
      <w:proofErr w:type="spellStart"/>
      <w:r>
        <w:rPr>
          <w:rFonts w:ascii="Verdana" w:hAnsi="Verdana"/>
          <w:sz w:val="17"/>
          <w:szCs w:val="17"/>
        </w:rPr>
        <w:t>XPath</w:t>
      </w:r>
      <w:proofErr w:type="spellEnd"/>
      <w:r>
        <w:rPr>
          <w:rFonts w:ascii="Verdana" w:hAnsi="Verdana"/>
          <w:sz w:val="17"/>
          <w:szCs w:val="17"/>
        </w:rPr>
        <w:t xml:space="preserve"> to Select Destination is selected, you see a field labeled </w:t>
      </w:r>
      <w:proofErr w:type="spellStart"/>
      <w:r>
        <w:rPr>
          <w:rFonts w:ascii="Verdana" w:hAnsi="Verdana"/>
          <w:sz w:val="17"/>
          <w:szCs w:val="17"/>
        </w:rPr>
        <w:t>XPath</w:t>
      </w:r>
      <w:proofErr w:type="spellEnd"/>
      <w:r>
        <w:rPr>
          <w:rFonts w:ascii="Verdana" w:hAnsi="Verdana"/>
          <w:sz w:val="17"/>
          <w:szCs w:val="17"/>
        </w:rPr>
        <w:t xml:space="preserve"> Routing Map </w:t>
      </w:r>
      <w:proofErr w:type="gramStart"/>
      <w:r>
        <w:rPr>
          <w:rFonts w:ascii="Verdana" w:hAnsi="Verdana"/>
          <w:sz w:val="17"/>
          <w:szCs w:val="17"/>
        </w:rPr>
        <w:t>appear</w:t>
      </w:r>
      <w:proofErr w:type="gramEnd"/>
      <w:r>
        <w:rPr>
          <w:rFonts w:ascii="Verdana" w:hAnsi="Verdana"/>
          <w:sz w:val="17"/>
          <w:szCs w:val="17"/>
        </w:rPr>
        <w:t xml:space="preserve"> on the configuration screen. This references an object that contains the </w:t>
      </w:r>
      <w:proofErr w:type="spellStart"/>
      <w:r>
        <w:rPr>
          <w:rFonts w:ascii="Verdana" w:hAnsi="Verdana"/>
          <w:sz w:val="17"/>
          <w:szCs w:val="17"/>
        </w:rPr>
        <w:t>XPath</w:t>
      </w:r>
      <w:proofErr w:type="spellEnd"/>
      <w:r>
        <w:rPr>
          <w:rFonts w:ascii="Verdana" w:hAnsi="Verdana"/>
          <w:sz w:val="17"/>
          <w:szCs w:val="17"/>
        </w:rPr>
        <w:t xml:space="preserve"> expressions and backend addresses. We create a new </w:t>
      </w:r>
      <w:proofErr w:type="spellStart"/>
      <w:r>
        <w:rPr>
          <w:rFonts w:ascii="Verdana" w:hAnsi="Verdana"/>
          <w:sz w:val="17"/>
          <w:szCs w:val="17"/>
        </w:rPr>
        <w:t>XPath</w:t>
      </w:r>
      <w:proofErr w:type="spellEnd"/>
      <w:r>
        <w:rPr>
          <w:rFonts w:ascii="Verdana" w:hAnsi="Verdana"/>
          <w:sz w:val="17"/>
          <w:szCs w:val="17"/>
        </w:rPr>
        <w:t xml:space="preserve"> Routing Map for our example.</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38" name="Picture 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main configuration page of the </w:t>
      </w:r>
      <w:proofErr w:type="spellStart"/>
      <w:r>
        <w:rPr>
          <w:rFonts w:ascii="Verdana" w:hAnsi="Verdana"/>
          <w:sz w:val="17"/>
          <w:szCs w:val="17"/>
        </w:rPr>
        <w:t>XPath</w:t>
      </w:r>
      <w:proofErr w:type="spellEnd"/>
      <w:r>
        <w:rPr>
          <w:rFonts w:ascii="Verdana" w:hAnsi="Verdana"/>
          <w:sz w:val="17"/>
          <w:szCs w:val="17"/>
        </w:rPr>
        <w:t xml:space="preserve"> Routing Map object requires a name for this new object. This name should be reflective of the function that this object performs. We call our </w:t>
      </w:r>
      <w:proofErr w:type="spellStart"/>
      <w:r>
        <w:rPr>
          <w:rFonts w:ascii="Verdana" w:hAnsi="Verdana"/>
          <w:sz w:val="17"/>
          <w:szCs w:val="17"/>
        </w:rPr>
        <w:t>XPath</w:t>
      </w:r>
      <w:proofErr w:type="spellEnd"/>
      <w:r>
        <w:rPr>
          <w:rFonts w:ascii="Verdana" w:hAnsi="Verdana"/>
          <w:sz w:val="17"/>
          <w:szCs w:val="17"/>
        </w:rPr>
        <w:t xml:space="preserve"> Routing Map </w:t>
      </w:r>
      <w:proofErr w:type="spellStart"/>
      <w:r>
        <w:rPr>
          <w:rFonts w:ascii="Verdana" w:hAnsi="Verdana"/>
          <w:sz w:val="17"/>
          <w:szCs w:val="17"/>
        </w:rPr>
        <w:t>HotelStatusRouting</w:t>
      </w:r>
      <w:proofErr w:type="spellEnd"/>
      <w:r>
        <w:rPr>
          <w:rFonts w:ascii="Verdana" w:hAnsi="Verdana"/>
          <w:sz w:val="17"/>
          <w:szCs w:val="17"/>
        </w:rPr>
        <w:t xml:space="preserve"> for the hotel reservations example. The configuration of the </w:t>
      </w:r>
      <w:proofErr w:type="spellStart"/>
      <w:r>
        <w:rPr>
          <w:rFonts w:ascii="Verdana" w:hAnsi="Verdana"/>
          <w:sz w:val="17"/>
          <w:szCs w:val="17"/>
        </w:rPr>
        <w:t>XPath</w:t>
      </w:r>
      <w:proofErr w:type="spellEnd"/>
      <w:r>
        <w:rPr>
          <w:rFonts w:ascii="Verdana" w:hAnsi="Verdana"/>
          <w:sz w:val="17"/>
          <w:szCs w:val="17"/>
        </w:rPr>
        <w:t xml:space="preserve"> expressions and mappings is done on the Rules tab of the configuration page as shown in Figure 8-28. As you can see by the column headings, this is where each </w:t>
      </w:r>
      <w:proofErr w:type="spellStart"/>
      <w:r>
        <w:rPr>
          <w:rFonts w:ascii="Verdana" w:hAnsi="Verdana"/>
          <w:sz w:val="17"/>
          <w:szCs w:val="17"/>
        </w:rPr>
        <w:t>XPath</w:t>
      </w:r>
      <w:proofErr w:type="spellEnd"/>
      <w:r>
        <w:rPr>
          <w:rFonts w:ascii="Verdana" w:hAnsi="Verdana"/>
          <w:sz w:val="17"/>
          <w:szCs w:val="17"/>
        </w:rPr>
        <w:t xml:space="preserve"> expression maps to a remote host and port.</w:t>
      </w:r>
    </w:p>
    <w:p w:rsidR="00862577" w:rsidRDefault="00862577" w:rsidP="00862577">
      <w:pPr>
        <w:spacing w:after="0"/>
        <w:rPr>
          <w:rFonts w:ascii="Verdana" w:hAnsi="Verdana"/>
          <w:sz w:val="17"/>
          <w:szCs w:val="17"/>
        </w:rPr>
      </w:pPr>
      <w:bookmarkStart w:id="346" w:name="ch08fig28"/>
      <w:bookmarkStart w:id="347" w:name="1244"/>
      <w:bookmarkStart w:id="348" w:name="IMG_152"/>
      <w:bookmarkEnd w:id="346"/>
      <w:bookmarkEnd w:id="347"/>
      <w:r>
        <w:rPr>
          <w:rFonts w:ascii="Verdana" w:hAnsi="Verdana"/>
          <w:noProof/>
          <w:color w:val="0000FF"/>
          <w:sz w:val="17"/>
          <w:szCs w:val="17"/>
        </w:rPr>
        <w:lastRenderedPageBreak/>
        <w:drawing>
          <wp:inline distT="0" distB="0" distL="0" distR="0">
            <wp:extent cx="3810000" cy="2428875"/>
            <wp:effectExtent l="19050" t="0" r="0" b="0"/>
            <wp:docPr id="239" name="IMG_152" descr="Image from book">
              <a:hlinkClick xmlns:a="http://schemas.openxmlformats.org/drawingml/2006/main" r:id="rId8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2" descr="Image from book">
                      <a:hlinkClick r:id="rId82" tgtFrame="_self"/>
                    </pic:cNvPr>
                    <pic:cNvPicPr>
                      <a:picLocks noChangeAspect="1" noChangeArrowheads="1"/>
                    </pic:cNvPicPr>
                  </pic:nvPicPr>
                  <pic:blipFill>
                    <a:blip r:embed="rId83"/>
                    <a:srcRect/>
                    <a:stretch>
                      <a:fillRect/>
                    </a:stretch>
                  </pic:blipFill>
                  <pic:spPr bwMode="auto">
                    <a:xfrm>
                      <a:off x="0" y="0"/>
                      <a:ext cx="3810000" cy="2428875"/>
                    </a:xfrm>
                    <a:prstGeom prst="rect">
                      <a:avLst/>
                    </a:prstGeom>
                    <a:noFill/>
                    <a:ln w="9525">
                      <a:noFill/>
                      <a:miter lim="800000"/>
                      <a:headEnd/>
                      <a:tailEnd/>
                    </a:ln>
                  </pic:spPr>
                </pic:pic>
              </a:graphicData>
            </a:graphic>
          </wp:inline>
        </w:drawing>
      </w:r>
      <w:bookmarkEnd w:id="348"/>
      <w:r>
        <w:rPr>
          <w:rFonts w:ascii="Verdana" w:hAnsi="Verdana"/>
          <w:sz w:val="17"/>
          <w:szCs w:val="17"/>
        </w:rPr>
        <w:br/>
      </w:r>
      <w:r>
        <w:rPr>
          <w:rFonts w:ascii="Verdana" w:hAnsi="Verdana"/>
          <w:noProof/>
          <w:sz w:val="17"/>
          <w:szCs w:val="17"/>
        </w:rPr>
        <w:drawing>
          <wp:inline distT="0" distB="0" distL="0" distR="0">
            <wp:extent cx="114300" cy="114300"/>
            <wp:effectExtent l="19050" t="0" r="0" b="0"/>
            <wp:docPr id="240" name="Picture 2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8-28: </w:t>
      </w:r>
      <w:proofErr w:type="spellStart"/>
      <w:r>
        <w:rPr>
          <w:rStyle w:val="figure-title"/>
          <w:rFonts w:ascii="Verdana" w:hAnsi="Verdana"/>
          <w:sz w:val="17"/>
          <w:szCs w:val="17"/>
        </w:rPr>
        <w:t>XPath</w:t>
      </w:r>
      <w:proofErr w:type="spellEnd"/>
      <w:r>
        <w:rPr>
          <w:rStyle w:val="figure-title"/>
          <w:rFonts w:ascii="Verdana" w:hAnsi="Verdana"/>
          <w:sz w:val="17"/>
          <w:szCs w:val="17"/>
        </w:rPr>
        <w:t xml:space="preserve"> routing map rules.</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41" name="Picture 2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Let’s suppose that we wanted to create a routing map rule for setting the remote host and port for our hotel reservation requests that contain a &lt;status&gt; element value of Platinum in the request document. A sample request document that would match this requirement is shown in Listing 8-4. We can click the Add button on the Rules tab to create a new rule for this. We then see the four fields that need to be entered that correspond to the column headings in Figure 8-28. Here is where you would provide the </w:t>
      </w:r>
      <w:proofErr w:type="spellStart"/>
      <w:r>
        <w:rPr>
          <w:rFonts w:ascii="Verdana" w:hAnsi="Verdana"/>
          <w:sz w:val="17"/>
          <w:szCs w:val="17"/>
        </w:rPr>
        <w:t>XPath</w:t>
      </w:r>
      <w:proofErr w:type="spellEnd"/>
      <w:r>
        <w:rPr>
          <w:rFonts w:ascii="Verdana" w:hAnsi="Verdana"/>
          <w:sz w:val="17"/>
          <w:szCs w:val="17"/>
        </w:rPr>
        <w:t xml:space="preserve"> expression that matches the element of interest. In our case, this is an element named &lt;status&gt; with a value of Platinum. You then enter the remote host and port that the request should be routed to if the </w:t>
      </w:r>
      <w:proofErr w:type="spellStart"/>
      <w:r>
        <w:rPr>
          <w:rFonts w:ascii="Verdana" w:hAnsi="Verdana"/>
          <w:sz w:val="17"/>
          <w:szCs w:val="17"/>
        </w:rPr>
        <w:t>XPath</w:t>
      </w:r>
      <w:proofErr w:type="spellEnd"/>
      <w:r>
        <w:rPr>
          <w:rFonts w:ascii="Verdana" w:hAnsi="Verdana"/>
          <w:sz w:val="17"/>
          <w:szCs w:val="17"/>
        </w:rPr>
        <w:t xml:space="preserve"> expression evaluates to true. The last field is a radio button to indicate whether the connection should be over SSL.</w:t>
      </w:r>
    </w:p>
    <w:p w:rsidR="00862577" w:rsidRDefault="00862577" w:rsidP="00862577">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242" name="Picture 2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8-4: </w:t>
      </w:r>
      <w:r>
        <w:rPr>
          <w:rStyle w:val="example-title"/>
          <w:rFonts w:ascii="Verdana" w:hAnsi="Verdana"/>
          <w:sz w:val="17"/>
          <w:szCs w:val="17"/>
        </w:rPr>
        <w:t>Hotel Reservation Request Document</w:t>
      </w:r>
      <w:bookmarkStart w:id="349" w:name="ch08ex04"/>
      <w:bookmarkStart w:id="350" w:name="1245"/>
      <w:bookmarkEnd w:id="349"/>
      <w:bookmarkEnd w:id="350"/>
      <w:r>
        <w:rPr>
          <w:rFonts w:ascii="Verdana" w:hAnsi="Verdana"/>
          <w:sz w:val="17"/>
          <w:szCs w:val="17"/>
        </w:rPr>
        <w:t xml:space="preserve"> </w:t>
      </w:r>
    </w:p>
    <w:p w:rsidR="00862577" w:rsidRDefault="00957CAF" w:rsidP="00862577">
      <w:pPr>
        <w:spacing w:after="0"/>
        <w:rPr>
          <w:rFonts w:ascii="Verdana" w:hAnsi="Verdana"/>
          <w:sz w:val="17"/>
          <w:szCs w:val="17"/>
        </w:rPr>
      </w:pPr>
      <w:r w:rsidRPr="00957CAF">
        <w:rPr>
          <w:rFonts w:ascii="Verdana" w:hAnsi="Verdana"/>
          <w:sz w:val="17"/>
          <w:szCs w:val="17"/>
        </w:rPr>
        <w:pict>
          <v:rect id="_x0000_i1031" style="width:0;height:1.5pt" o:hralign="center" o:hrstd="t" o:hr="t" fillcolor="#aca899" stroked="f"/>
        </w:pict>
      </w:r>
    </w:p>
    <w:p w:rsidR="00862577" w:rsidRDefault="00862577" w:rsidP="00862577">
      <w:pPr>
        <w:pStyle w:val="HTMLPreformatted"/>
      </w:pPr>
      <w:r>
        <w:rPr>
          <w:noProof/>
        </w:rPr>
        <w:drawing>
          <wp:inline distT="0" distB="0" distL="0" distR="0">
            <wp:extent cx="114300" cy="114300"/>
            <wp:effectExtent l="19050" t="0" r="0" b="0"/>
            <wp:docPr id="244" name="Picture 2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t>&lt;?xml</w:t>
      </w:r>
      <w:proofErr w:type="gramEnd"/>
      <w:r>
        <w:t xml:space="preserve"> version='1.0' ?&gt;</w:t>
      </w:r>
    </w:p>
    <w:p w:rsidR="00862577" w:rsidRDefault="00862577" w:rsidP="00862577">
      <w:pPr>
        <w:pStyle w:val="HTMLPreformatted"/>
      </w:pPr>
      <w:r>
        <w:t>&lt;SOAP-</w:t>
      </w:r>
      <w:proofErr w:type="spellStart"/>
      <w:r>
        <w:t>ENV</w:t>
      </w:r>
      <w:proofErr w:type="gramStart"/>
      <w:r>
        <w:t>:Envelope</w:t>
      </w:r>
      <w:proofErr w:type="spellEnd"/>
      <w:proofErr w:type="gramEnd"/>
    </w:p>
    <w:p w:rsidR="00862577" w:rsidRDefault="00862577" w:rsidP="00862577">
      <w:pPr>
        <w:pStyle w:val="HTMLPreformatted"/>
      </w:pPr>
      <w:proofErr w:type="spellStart"/>
      <w:r>
        <w:t>xmlns:SOAP</w:t>
      </w:r>
      <w:proofErr w:type="spellEnd"/>
      <w:r>
        <w:t>-ENV="http://schemas.xmlsoap.org/soap/envelope/"&gt;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t xml:space="preserve">    &lt;</w:t>
      </w:r>
      <w:proofErr w:type="gramStart"/>
      <w:r>
        <w:t>reservation</w:t>
      </w:r>
      <w:proofErr w:type="gramEnd"/>
      <w:r>
        <w:t>&gt;</w:t>
      </w:r>
    </w:p>
    <w:p w:rsidR="00862577" w:rsidRDefault="00862577" w:rsidP="00862577">
      <w:pPr>
        <w:pStyle w:val="HTMLPreformatted"/>
      </w:pPr>
      <w:r>
        <w:t xml:space="preserve">        &lt;</w:t>
      </w:r>
      <w:proofErr w:type="gramStart"/>
      <w:r>
        <w:t>name&gt;</w:t>
      </w:r>
      <w:proofErr w:type="gramEnd"/>
      <w:r>
        <w:t>Joe Traveler&lt;/name&gt;</w:t>
      </w:r>
    </w:p>
    <w:p w:rsidR="00862577" w:rsidRDefault="00862577" w:rsidP="00862577">
      <w:pPr>
        <w:pStyle w:val="HTMLPreformatted"/>
      </w:pPr>
      <w:r>
        <w:t xml:space="preserve">        &lt;</w:t>
      </w:r>
      <w:proofErr w:type="spellStart"/>
      <w:r>
        <w:t>checkin</w:t>
      </w:r>
      <w:proofErr w:type="spellEnd"/>
      <w:r>
        <w:t>-Date&gt;2008-05-12&lt;/</w:t>
      </w:r>
      <w:proofErr w:type="spellStart"/>
      <w:r>
        <w:t>checkin</w:t>
      </w:r>
      <w:proofErr w:type="spellEnd"/>
      <w:r>
        <w:t>-Date&gt;</w:t>
      </w:r>
    </w:p>
    <w:p w:rsidR="00862577" w:rsidRDefault="00862577" w:rsidP="00862577">
      <w:pPr>
        <w:pStyle w:val="HTMLPreformatted"/>
      </w:pPr>
      <w:r>
        <w:t xml:space="preserve">        &lt;checkout-Date&gt;2008-05-16&lt;/checkout-Date&gt;</w:t>
      </w:r>
    </w:p>
    <w:p w:rsidR="00862577" w:rsidRDefault="00862577" w:rsidP="00862577">
      <w:pPr>
        <w:pStyle w:val="HTMLPreformatted"/>
      </w:pPr>
      <w:r>
        <w:t xml:space="preserve">        </w:t>
      </w:r>
      <w:r>
        <w:rPr>
          <w:b/>
          <w:bCs/>
        </w:rPr>
        <w:t>&lt;</w:t>
      </w:r>
      <w:proofErr w:type="gramStart"/>
      <w:r>
        <w:rPr>
          <w:b/>
          <w:bCs/>
        </w:rPr>
        <w:t>status&gt;</w:t>
      </w:r>
      <w:proofErr w:type="gramEnd"/>
      <w:r>
        <w:rPr>
          <w:b/>
          <w:bCs/>
        </w:rPr>
        <w:t>Platinum&lt;/status&gt;</w:t>
      </w:r>
    </w:p>
    <w:p w:rsidR="00862577" w:rsidRDefault="00862577" w:rsidP="00862577">
      <w:pPr>
        <w:pStyle w:val="HTMLPreformatted"/>
      </w:pPr>
      <w:r>
        <w:t xml:space="preserve">    &lt;/reservation&gt;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t>&lt;/SOAP-</w:t>
      </w:r>
      <w:proofErr w:type="spellStart"/>
      <w:r>
        <w:t>ENV</w:t>
      </w:r>
      <w:proofErr w:type="gramStart"/>
      <w:r>
        <w:t>:Envelope</w:t>
      </w:r>
      <w:proofErr w:type="spellEnd"/>
      <w:proofErr w:type="gramEnd"/>
      <w:r>
        <w:t>&gt;</w:t>
      </w:r>
    </w:p>
    <w:p w:rsidR="00862577" w:rsidRDefault="00957CAF" w:rsidP="00862577">
      <w:pPr>
        <w:spacing w:after="0"/>
        <w:rPr>
          <w:rFonts w:ascii="Verdana" w:hAnsi="Verdana"/>
          <w:sz w:val="17"/>
          <w:szCs w:val="17"/>
        </w:rPr>
      </w:pPr>
      <w:r w:rsidRPr="00957CAF">
        <w:rPr>
          <w:rFonts w:ascii="Verdana" w:hAnsi="Verdana"/>
          <w:sz w:val="17"/>
          <w:szCs w:val="17"/>
        </w:rPr>
        <w:pict>
          <v:rect id="_x0000_i1032" style="width:0;height:1.5pt" o:hralign="center" o:hrstd="t" o:hr="t" fillcolor="#aca899" stroked="f"/>
        </w:pic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46" name="Picture 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51" w:name="iddle4582"/>
      <w:bookmarkStart w:id="352" w:name="1248"/>
      <w:bookmarkStart w:id="353" w:name="indexterm.DABD35F7-C8F5-4F19-BCF9-A3714A"/>
      <w:bookmarkStart w:id="354" w:name="1247"/>
      <w:bookmarkStart w:id="355" w:name="indexterm.BCF8D36B-411D-4432-8077-86E2AE"/>
      <w:bookmarkStart w:id="356" w:name="1246"/>
      <w:bookmarkEnd w:id="351"/>
      <w:bookmarkEnd w:id="352"/>
      <w:bookmarkEnd w:id="353"/>
      <w:bookmarkEnd w:id="354"/>
      <w:bookmarkEnd w:id="355"/>
      <w:bookmarkEnd w:id="356"/>
      <w:r>
        <w:rPr>
          <w:rFonts w:ascii="Verdana" w:hAnsi="Verdana"/>
          <w:sz w:val="17"/>
          <w:szCs w:val="17"/>
        </w:rPr>
        <w:t xml:space="preserve">Of these four fields, three of them should be straightforward and simple to configure. The one that might not be so simple is the actual </w:t>
      </w:r>
      <w:proofErr w:type="spellStart"/>
      <w:r>
        <w:rPr>
          <w:rFonts w:ascii="Verdana" w:hAnsi="Verdana"/>
          <w:sz w:val="17"/>
          <w:szCs w:val="17"/>
        </w:rPr>
        <w:t>XPath</w:t>
      </w:r>
      <w:proofErr w:type="spellEnd"/>
      <w:r>
        <w:rPr>
          <w:rFonts w:ascii="Verdana" w:hAnsi="Verdana"/>
          <w:sz w:val="17"/>
          <w:szCs w:val="17"/>
        </w:rPr>
        <w:t xml:space="preserve"> expression that will be applied to the request document. Luckily, you don’t have to be an </w:t>
      </w:r>
      <w:proofErr w:type="spellStart"/>
      <w:r>
        <w:rPr>
          <w:rFonts w:ascii="Verdana" w:hAnsi="Verdana"/>
          <w:sz w:val="17"/>
          <w:szCs w:val="17"/>
        </w:rPr>
        <w:t>XPath</w:t>
      </w:r>
      <w:proofErr w:type="spellEnd"/>
      <w:r>
        <w:rPr>
          <w:rFonts w:ascii="Verdana" w:hAnsi="Verdana"/>
          <w:sz w:val="17"/>
          <w:szCs w:val="17"/>
        </w:rPr>
        <w:t xml:space="preserve"> expert to determine the correct </w:t>
      </w:r>
      <w:proofErr w:type="spellStart"/>
      <w:r>
        <w:rPr>
          <w:rFonts w:ascii="Verdana" w:hAnsi="Verdana"/>
          <w:sz w:val="17"/>
          <w:szCs w:val="17"/>
        </w:rPr>
        <w:t>XPath</w:t>
      </w:r>
      <w:proofErr w:type="spellEnd"/>
      <w:r>
        <w:rPr>
          <w:rFonts w:ascii="Verdana" w:hAnsi="Verdana"/>
          <w:sz w:val="17"/>
          <w:szCs w:val="17"/>
        </w:rPr>
        <w:t xml:space="preserve"> expression to perform the appropriate match. There is a built-in </w:t>
      </w:r>
      <w:proofErr w:type="spellStart"/>
      <w:r>
        <w:rPr>
          <w:rFonts w:ascii="Verdana" w:hAnsi="Verdana"/>
          <w:sz w:val="17"/>
          <w:szCs w:val="17"/>
        </w:rPr>
        <w:t>XPath</w:t>
      </w:r>
      <w:proofErr w:type="spellEnd"/>
      <w:r>
        <w:rPr>
          <w:rFonts w:ascii="Verdana" w:hAnsi="Verdana"/>
          <w:sz w:val="17"/>
          <w:szCs w:val="17"/>
        </w:rPr>
        <w:t xml:space="preserve"> tool that creates the </w:t>
      </w:r>
      <w:proofErr w:type="spellStart"/>
      <w:r>
        <w:rPr>
          <w:rFonts w:ascii="Verdana" w:hAnsi="Verdana"/>
          <w:sz w:val="17"/>
          <w:szCs w:val="17"/>
        </w:rPr>
        <w:t>XPath</w:t>
      </w:r>
      <w:proofErr w:type="spellEnd"/>
      <w:r>
        <w:rPr>
          <w:rFonts w:ascii="Verdana" w:hAnsi="Verdana"/>
          <w:sz w:val="17"/>
          <w:szCs w:val="17"/>
        </w:rPr>
        <w:t xml:space="preserve"> expression for you by simply referencing a sample request XML document in a point-and-click fashion.</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47" name="Picture 2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Notice next to the </w:t>
      </w:r>
      <w:proofErr w:type="spellStart"/>
      <w:r>
        <w:rPr>
          <w:rFonts w:ascii="Verdana" w:hAnsi="Verdana"/>
          <w:sz w:val="17"/>
          <w:szCs w:val="17"/>
        </w:rPr>
        <w:t>XPath</w:t>
      </w:r>
      <w:proofErr w:type="spellEnd"/>
      <w:r>
        <w:rPr>
          <w:rFonts w:ascii="Verdana" w:hAnsi="Verdana"/>
          <w:sz w:val="17"/>
          <w:szCs w:val="17"/>
        </w:rPr>
        <w:t xml:space="preserve"> Expression field there is a button labeled </w:t>
      </w:r>
      <w:proofErr w:type="spellStart"/>
      <w:r>
        <w:rPr>
          <w:rFonts w:ascii="Verdana" w:hAnsi="Verdana"/>
          <w:sz w:val="17"/>
          <w:szCs w:val="17"/>
        </w:rPr>
        <w:t>XPath</w:t>
      </w:r>
      <w:proofErr w:type="spellEnd"/>
      <w:r>
        <w:rPr>
          <w:rFonts w:ascii="Verdana" w:hAnsi="Verdana"/>
          <w:sz w:val="17"/>
          <w:szCs w:val="17"/>
        </w:rPr>
        <w:t xml:space="preserve"> Tool. Clicking this button brings up this tool. Here is where you reference a sample XML document used for building the </w:t>
      </w:r>
      <w:proofErr w:type="spellStart"/>
      <w:r>
        <w:rPr>
          <w:rFonts w:ascii="Verdana" w:hAnsi="Verdana"/>
          <w:sz w:val="17"/>
          <w:szCs w:val="17"/>
        </w:rPr>
        <w:t>XPath</w:t>
      </w:r>
      <w:proofErr w:type="spellEnd"/>
      <w:r>
        <w:rPr>
          <w:rFonts w:ascii="Verdana" w:hAnsi="Verdana"/>
          <w:sz w:val="17"/>
          <w:szCs w:val="17"/>
        </w:rPr>
        <w:t xml:space="preserve"> expression. Note that this file can be fetched from a remote location or referenced on the </w:t>
      </w:r>
      <w:proofErr w:type="spellStart"/>
      <w:r>
        <w:rPr>
          <w:rFonts w:ascii="Verdana" w:hAnsi="Verdana"/>
          <w:sz w:val="17"/>
          <w:szCs w:val="17"/>
        </w:rPr>
        <w:t>DataPower</w:t>
      </w:r>
      <w:proofErr w:type="spellEnd"/>
      <w:r>
        <w:rPr>
          <w:rFonts w:ascii="Verdana" w:hAnsi="Verdana"/>
          <w:sz w:val="17"/>
          <w:szCs w:val="17"/>
        </w:rPr>
        <w:t xml:space="preserve"> file system. There is a mechanism here to upload the file to the local file system if required. After the file is referenced, the contents of the XML document shows in the bottom of the screen labeled Content of Sample XML Document as shown in Figure 8-29.</w:t>
      </w:r>
    </w:p>
    <w:p w:rsidR="00862577" w:rsidRDefault="00862577" w:rsidP="00862577">
      <w:pPr>
        <w:spacing w:after="0"/>
        <w:rPr>
          <w:rFonts w:ascii="Verdana" w:hAnsi="Verdana"/>
          <w:sz w:val="17"/>
          <w:szCs w:val="17"/>
        </w:rPr>
      </w:pPr>
      <w:bookmarkStart w:id="357" w:name="ch08fig29"/>
      <w:bookmarkStart w:id="358" w:name="1249"/>
      <w:bookmarkStart w:id="359" w:name="IMG_153"/>
      <w:bookmarkEnd w:id="357"/>
      <w:bookmarkEnd w:id="358"/>
      <w:r>
        <w:rPr>
          <w:rFonts w:ascii="Verdana" w:hAnsi="Verdana"/>
          <w:noProof/>
          <w:color w:val="0000FF"/>
          <w:sz w:val="17"/>
          <w:szCs w:val="17"/>
        </w:rPr>
        <w:lastRenderedPageBreak/>
        <w:drawing>
          <wp:inline distT="0" distB="0" distL="0" distR="0">
            <wp:extent cx="4762500" cy="3457575"/>
            <wp:effectExtent l="19050" t="0" r="0" b="0"/>
            <wp:docPr id="248" name="IMG_153" descr="Image from book">
              <a:hlinkClick xmlns:a="http://schemas.openxmlformats.org/drawingml/2006/main" r:id="rId8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3" descr="Image from book">
                      <a:hlinkClick r:id="rId84" tgtFrame="_self"/>
                    </pic:cNvPr>
                    <pic:cNvPicPr>
                      <a:picLocks noChangeAspect="1" noChangeArrowheads="1"/>
                    </pic:cNvPicPr>
                  </pic:nvPicPr>
                  <pic:blipFill>
                    <a:blip r:embed="rId85"/>
                    <a:srcRect/>
                    <a:stretch>
                      <a:fillRect/>
                    </a:stretch>
                  </pic:blipFill>
                  <pic:spPr bwMode="auto">
                    <a:xfrm>
                      <a:off x="0" y="0"/>
                      <a:ext cx="4762500" cy="3457575"/>
                    </a:xfrm>
                    <a:prstGeom prst="rect">
                      <a:avLst/>
                    </a:prstGeom>
                    <a:noFill/>
                    <a:ln w="9525">
                      <a:noFill/>
                      <a:miter lim="800000"/>
                      <a:headEnd/>
                      <a:tailEnd/>
                    </a:ln>
                  </pic:spPr>
                </pic:pic>
              </a:graphicData>
            </a:graphic>
          </wp:inline>
        </w:drawing>
      </w:r>
      <w:bookmarkEnd w:id="359"/>
      <w:r>
        <w:rPr>
          <w:rFonts w:ascii="Verdana" w:hAnsi="Verdana"/>
          <w:sz w:val="17"/>
          <w:szCs w:val="17"/>
        </w:rPr>
        <w:br/>
      </w:r>
      <w:r>
        <w:rPr>
          <w:rFonts w:ascii="Verdana" w:hAnsi="Verdana"/>
          <w:noProof/>
          <w:sz w:val="17"/>
          <w:szCs w:val="17"/>
        </w:rPr>
        <w:drawing>
          <wp:inline distT="0" distB="0" distL="0" distR="0">
            <wp:extent cx="114300" cy="114300"/>
            <wp:effectExtent l="19050" t="0" r="0" b="0"/>
            <wp:docPr id="249" name="Picture 2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8-29: </w:t>
      </w:r>
      <w:proofErr w:type="spellStart"/>
      <w:r>
        <w:rPr>
          <w:rStyle w:val="figure-title"/>
          <w:rFonts w:ascii="Verdana" w:hAnsi="Verdana"/>
          <w:sz w:val="17"/>
          <w:szCs w:val="17"/>
        </w:rPr>
        <w:t>XPath</w:t>
      </w:r>
      <w:proofErr w:type="spellEnd"/>
      <w:r>
        <w:rPr>
          <w:rStyle w:val="figure-title"/>
          <w:rFonts w:ascii="Verdana" w:hAnsi="Verdana"/>
          <w:sz w:val="17"/>
          <w:szCs w:val="17"/>
        </w:rPr>
        <w:t xml:space="preserve"> tool.</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50" name="Picture 2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After this file is referenced in the URL of Sample XML Document field, you can then specify how to handle the namespaces contained within the document. For example, selecting Local creates an </w:t>
      </w:r>
      <w:proofErr w:type="spellStart"/>
      <w:r>
        <w:rPr>
          <w:rFonts w:ascii="Verdana" w:hAnsi="Verdana"/>
          <w:sz w:val="17"/>
          <w:szCs w:val="17"/>
        </w:rPr>
        <w:t>XPath</w:t>
      </w:r>
      <w:proofErr w:type="spellEnd"/>
      <w:r>
        <w:rPr>
          <w:rFonts w:ascii="Verdana" w:hAnsi="Verdana"/>
          <w:sz w:val="17"/>
          <w:szCs w:val="17"/>
        </w:rPr>
        <w:t xml:space="preserve"> expression that ignores the namespaces within the document when applying the expression. This option should be used if you are sure that there will not be duplicate element names that will need to be namespace qualified. In our hotel reservation example, there is no concern of duplicate names, so there is no need to build an </w:t>
      </w:r>
      <w:proofErr w:type="spellStart"/>
      <w:r>
        <w:rPr>
          <w:rFonts w:ascii="Verdana" w:hAnsi="Verdana"/>
          <w:sz w:val="17"/>
          <w:szCs w:val="17"/>
        </w:rPr>
        <w:t>XPath</w:t>
      </w:r>
      <w:proofErr w:type="spellEnd"/>
      <w:r>
        <w:rPr>
          <w:rFonts w:ascii="Verdana" w:hAnsi="Verdana"/>
          <w:sz w:val="17"/>
          <w:szCs w:val="17"/>
        </w:rPr>
        <w:t xml:space="preserve"> expression that requires the namespace qualified element names; so we will select this option. Doing this also helps to avoid exceeding the </w:t>
      </w:r>
      <w:proofErr w:type="spellStart"/>
      <w:r>
        <w:rPr>
          <w:rFonts w:ascii="Verdana" w:hAnsi="Verdana"/>
          <w:sz w:val="17"/>
          <w:szCs w:val="17"/>
        </w:rPr>
        <w:t>XPath</w:t>
      </w:r>
      <w:proofErr w:type="spellEnd"/>
      <w:r>
        <w:rPr>
          <w:rFonts w:ascii="Verdana" w:hAnsi="Verdana"/>
          <w:sz w:val="17"/>
          <w:szCs w:val="17"/>
        </w:rPr>
        <w:t xml:space="preserve"> string length limit when there are many complex namespaces.</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51" name="Picture 2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60" w:name="indexterm.A6EB8D15-3D2B-44F4-8B52-255382"/>
      <w:bookmarkStart w:id="361" w:name="1251"/>
      <w:bookmarkStart w:id="362" w:name="indexterm.065DF901-33A9-403D-8B64-8A7154"/>
      <w:bookmarkStart w:id="363" w:name="1250"/>
      <w:bookmarkEnd w:id="360"/>
      <w:bookmarkEnd w:id="361"/>
      <w:bookmarkEnd w:id="362"/>
      <w:bookmarkEnd w:id="363"/>
      <w:r>
        <w:rPr>
          <w:rFonts w:ascii="Verdana" w:hAnsi="Verdana"/>
          <w:sz w:val="17"/>
          <w:szCs w:val="17"/>
        </w:rPr>
        <w:t xml:space="preserve">Now that we have specified the sample file and how to handle namespaces, we can build the </w:t>
      </w:r>
      <w:proofErr w:type="spellStart"/>
      <w:r>
        <w:rPr>
          <w:rFonts w:ascii="Verdana" w:hAnsi="Verdana"/>
          <w:sz w:val="17"/>
          <w:szCs w:val="17"/>
        </w:rPr>
        <w:t>XPath</w:t>
      </w:r>
      <w:proofErr w:type="spellEnd"/>
      <w:r>
        <w:rPr>
          <w:rFonts w:ascii="Verdana" w:hAnsi="Verdana"/>
          <w:sz w:val="17"/>
          <w:szCs w:val="17"/>
        </w:rPr>
        <w:t xml:space="preserve"> expression. This can be done by simply clicking the value in the element of interest within the sample XML document at the bottom of the screen. In our example, because we are interested in the value Platinum in the &lt;status&gt; element, we will click the word Platinum in our sample document. The tool will then generate the corresponding </w:t>
      </w:r>
      <w:proofErr w:type="spellStart"/>
      <w:r>
        <w:rPr>
          <w:rFonts w:ascii="Verdana" w:hAnsi="Verdana"/>
          <w:sz w:val="17"/>
          <w:szCs w:val="17"/>
        </w:rPr>
        <w:t>XPath</w:t>
      </w:r>
      <w:proofErr w:type="spellEnd"/>
      <w:r>
        <w:rPr>
          <w:rFonts w:ascii="Verdana" w:hAnsi="Verdana"/>
          <w:sz w:val="17"/>
          <w:szCs w:val="17"/>
        </w:rPr>
        <w:t xml:space="preserve"> expression in the </w:t>
      </w:r>
      <w:proofErr w:type="spellStart"/>
      <w:r>
        <w:rPr>
          <w:rFonts w:ascii="Verdana" w:hAnsi="Verdana"/>
          <w:sz w:val="17"/>
          <w:szCs w:val="17"/>
        </w:rPr>
        <w:t>XPath</w:t>
      </w:r>
      <w:proofErr w:type="spellEnd"/>
      <w:r>
        <w:rPr>
          <w:rFonts w:ascii="Verdana" w:hAnsi="Verdana"/>
          <w:sz w:val="17"/>
          <w:szCs w:val="17"/>
        </w:rPr>
        <w:t xml:space="preserve"> field in the middle of the screen as shown in Figure 8-30. This </w:t>
      </w:r>
      <w:proofErr w:type="spellStart"/>
      <w:r>
        <w:rPr>
          <w:rFonts w:ascii="Verdana" w:hAnsi="Verdana"/>
          <w:sz w:val="17"/>
          <w:szCs w:val="17"/>
        </w:rPr>
        <w:t>XPath</w:t>
      </w:r>
      <w:proofErr w:type="spellEnd"/>
      <w:r>
        <w:rPr>
          <w:rFonts w:ascii="Verdana" w:hAnsi="Verdana"/>
          <w:sz w:val="17"/>
          <w:szCs w:val="17"/>
        </w:rPr>
        <w:t xml:space="preserve"> expression evaluates to true when the &lt;status&gt; element contains a value of Platinum in a similarly formed XML document.</w:t>
      </w:r>
    </w:p>
    <w:p w:rsidR="00862577" w:rsidRDefault="00862577" w:rsidP="00862577">
      <w:pPr>
        <w:spacing w:after="0"/>
        <w:rPr>
          <w:rFonts w:ascii="Verdana" w:hAnsi="Verdana"/>
          <w:sz w:val="17"/>
          <w:szCs w:val="17"/>
        </w:rPr>
      </w:pPr>
      <w:bookmarkStart w:id="364" w:name="ch08fig30"/>
      <w:bookmarkStart w:id="365" w:name="1252"/>
      <w:bookmarkStart w:id="366" w:name="IMG_154"/>
      <w:bookmarkEnd w:id="364"/>
      <w:bookmarkEnd w:id="365"/>
      <w:r>
        <w:rPr>
          <w:rFonts w:ascii="Verdana" w:hAnsi="Verdana"/>
          <w:noProof/>
          <w:color w:val="0000FF"/>
          <w:sz w:val="17"/>
          <w:szCs w:val="17"/>
        </w:rPr>
        <w:lastRenderedPageBreak/>
        <w:drawing>
          <wp:inline distT="0" distB="0" distL="0" distR="0">
            <wp:extent cx="4762500" cy="2771775"/>
            <wp:effectExtent l="19050" t="0" r="0" b="0"/>
            <wp:docPr id="252" name="IMG_154" descr="Image from book">
              <a:hlinkClick xmlns:a="http://schemas.openxmlformats.org/drawingml/2006/main" r:id="rId8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4" descr="Image from book">
                      <a:hlinkClick r:id="rId86" tgtFrame="_self"/>
                    </pic:cNvPr>
                    <pic:cNvPicPr>
                      <a:picLocks noChangeAspect="1" noChangeArrowheads="1"/>
                    </pic:cNvPicPr>
                  </pic:nvPicPr>
                  <pic:blipFill>
                    <a:blip r:embed="rId87"/>
                    <a:srcRect/>
                    <a:stretch>
                      <a:fillRect/>
                    </a:stretch>
                  </pic:blipFill>
                  <pic:spPr bwMode="auto">
                    <a:xfrm>
                      <a:off x="0" y="0"/>
                      <a:ext cx="4762500" cy="2771775"/>
                    </a:xfrm>
                    <a:prstGeom prst="rect">
                      <a:avLst/>
                    </a:prstGeom>
                    <a:noFill/>
                    <a:ln w="9525">
                      <a:noFill/>
                      <a:miter lim="800000"/>
                      <a:headEnd/>
                      <a:tailEnd/>
                    </a:ln>
                  </pic:spPr>
                </pic:pic>
              </a:graphicData>
            </a:graphic>
          </wp:inline>
        </w:drawing>
      </w:r>
      <w:bookmarkEnd w:id="366"/>
      <w:r>
        <w:rPr>
          <w:rFonts w:ascii="Verdana" w:hAnsi="Verdana"/>
          <w:sz w:val="17"/>
          <w:szCs w:val="17"/>
        </w:rPr>
        <w:br/>
      </w:r>
      <w:r>
        <w:rPr>
          <w:rFonts w:ascii="Verdana" w:hAnsi="Verdana"/>
          <w:noProof/>
          <w:sz w:val="17"/>
          <w:szCs w:val="17"/>
        </w:rPr>
        <w:drawing>
          <wp:inline distT="0" distB="0" distL="0" distR="0">
            <wp:extent cx="114300" cy="114300"/>
            <wp:effectExtent l="19050" t="0" r="0" b="0"/>
            <wp:docPr id="253" name="Picture 2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8-30: </w:t>
      </w:r>
      <w:proofErr w:type="spellStart"/>
      <w:r>
        <w:rPr>
          <w:rStyle w:val="figure-title"/>
          <w:rFonts w:ascii="Verdana" w:hAnsi="Verdana"/>
          <w:sz w:val="17"/>
          <w:szCs w:val="17"/>
        </w:rPr>
        <w:t>XPath</w:t>
      </w:r>
      <w:proofErr w:type="spellEnd"/>
      <w:r>
        <w:rPr>
          <w:rStyle w:val="figure-title"/>
          <w:rFonts w:ascii="Verdana" w:hAnsi="Verdana"/>
          <w:sz w:val="17"/>
          <w:szCs w:val="17"/>
        </w:rPr>
        <w:t xml:space="preserve"> expression created.</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54" name="Picture 2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Clicking the Done button adds this </w:t>
      </w:r>
      <w:proofErr w:type="spellStart"/>
      <w:r>
        <w:rPr>
          <w:rFonts w:ascii="Verdana" w:hAnsi="Verdana"/>
          <w:sz w:val="17"/>
          <w:szCs w:val="17"/>
        </w:rPr>
        <w:t>XPath</w:t>
      </w:r>
      <w:proofErr w:type="spellEnd"/>
      <w:r>
        <w:rPr>
          <w:rFonts w:ascii="Verdana" w:hAnsi="Verdana"/>
          <w:sz w:val="17"/>
          <w:szCs w:val="17"/>
        </w:rPr>
        <w:t xml:space="preserve"> expression to the Rule configuration screen. Here you can specify the remote host and the port that the request should be forwarded to when this </w:t>
      </w:r>
      <w:proofErr w:type="spellStart"/>
      <w:r>
        <w:rPr>
          <w:rFonts w:ascii="Verdana" w:hAnsi="Verdana"/>
          <w:sz w:val="17"/>
          <w:szCs w:val="17"/>
        </w:rPr>
        <w:t>XPath</w:t>
      </w:r>
      <w:proofErr w:type="spellEnd"/>
      <w:r>
        <w:rPr>
          <w:rFonts w:ascii="Verdana" w:hAnsi="Verdana"/>
          <w:sz w:val="17"/>
          <w:szCs w:val="17"/>
        </w:rPr>
        <w:t xml:space="preserve"> expression evaluates to true. In our hotel reservation service, we are sending all requests with a customer status of Platinum to a remote host address platinum.reservations.com on port 9080 as shown in Figure 8-31. Notice that the Remote Host is an actual server address and not a URL. This can be an IP address, a DNS-resolved hostname, or a Load Balancer Group name.</w:t>
      </w:r>
    </w:p>
    <w:p w:rsidR="00862577" w:rsidRDefault="00862577" w:rsidP="00862577">
      <w:pPr>
        <w:spacing w:after="0"/>
        <w:rPr>
          <w:rFonts w:ascii="Verdana" w:hAnsi="Verdana"/>
          <w:sz w:val="17"/>
          <w:szCs w:val="17"/>
        </w:rPr>
      </w:pPr>
      <w:bookmarkStart w:id="367" w:name="ch08fig31"/>
      <w:bookmarkStart w:id="368" w:name="1253"/>
      <w:bookmarkStart w:id="369" w:name="IMG_155"/>
      <w:bookmarkEnd w:id="367"/>
      <w:bookmarkEnd w:id="368"/>
      <w:r>
        <w:rPr>
          <w:rFonts w:ascii="Verdana" w:hAnsi="Verdana"/>
          <w:noProof/>
          <w:color w:val="0000FF"/>
          <w:sz w:val="17"/>
          <w:szCs w:val="17"/>
        </w:rPr>
        <w:drawing>
          <wp:inline distT="0" distB="0" distL="0" distR="0">
            <wp:extent cx="3810000" cy="2190750"/>
            <wp:effectExtent l="19050" t="0" r="0" b="0"/>
            <wp:docPr id="255" name="IMG_155" descr="Image from book">
              <a:hlinkClick xmlns:a="http://schemas.openxmlformats.org/drawingml/2006/main" r:id="rId8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5" descr="Image from book">
                      <a:hlinkClick r:id="rId88" tgtFrame="_self"/>
                    </pic:cNvPr>
                    <pic:cNvPicPr>
                      <a:picLocks noChangeAspect="1" noChangeArrowheads="1"/>
                    </pic:cNvPicPr>
                  </pic:nvPicPr>
                  <pic:blipFill>
                    <a:blip r:embed="rId89"/>
                    <a:srcRect/>
                    <a:stretch>
                      <a:fillRect/>
                    </a:stretch>
                  </pic:blipFill>
                  <pic:spPr bwMode="auto">
                    <a:xfrm>
                      <a:off x="0" y="0"/>
                      <a:ext cx="3810000" cy="2190750"/>
                    </a:xfrm>
                    <a:prstGeom prst="rect">
                      <a:avLst/>
                    </a:prstGeom>
                    <a:noFill/>
                    <a:ln w="9525">
                      <a:noFill/>
                      <a:miter lim="800000"/>
                      <a:headEnd/>
                      <a:tailEnd/>
                    </a:ln>
                  </pic:spPr>
                </pic:pic>
              </a:graphicData>
            </a:graphic>
          </wp:inline>
        </w:drawing>
      </w:r>
      <w:bookmarkEnd w:id="369"/>
      <w:r>
        <w:rPr>
          <w:rFonts w:ascii="Verdana" w:hAnsi="Verdana"/>
          <w:sz w:val="17"/>
          <w:szCs w:val="17"/>
        </w:rPr>
        <w:br/>
      </w:r>
      <w:r>
        <w:rPr>
          <w:rFonts w:ascii="Verdana" w:hAnsi="Verdana"/>
          <w:noProof/>
          <w:sz w:val="17"/>
          <w:szCs w:val="17"/>
        </w:rPr>
        <w:drawing>
          <wp:inline distT="0" distB="0" distL="0" distR="0">
            <wp:extent cx="114300" cy="114300"/>
            <wp:effectExtent l="19050" t="0" r="0" b="0"/>
            <wp:docPr id="256" name="Picture 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8-31: </w:t>
      </w:r>
      <w:r>
        <w:rPr>
          <w:rStyle w:val="figure-title"/>
          <w:rFonts w:ascii="Verdana" w:hAnsi="Verdana"/>
          <w:sz w:val="17"/>
          <w:szCs w:val="17"/>
        </w:rPr>
        <w:t>Platinum route rule.</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57" name="Picture 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70" w:name="indexterm.B86FF36D-7B97-4328-A291-019922"/>
      <w:bookmarkStart w:id="371" w:name="1257"/>
      <w:bookmarkStart w:id="372" w:name="indexterm.83DA5BDB-41EB-42E5-B696-A80312"/>
      <w:bookmarkStart w:id="373" w:name="1256"/>
      <w:bookmarkStart w:id="374" w:name="indexterm.6B6C0137-CBBC-4573-9110-2A466F"/>
      <w:bookmarkStart w:id="375" w:name="1255"/>
      <w:bookmarkStart w:id="376" w:name="indexterm.4B8606A7-C80F-41E9-B0C0-924916"/>
      <w:bookmarkStart w:id="377" w:name="1254"/>
      <w:bookmarkEnd w:id="370"/>
      <w:bookmarkEnd w:id="371"/>
      <w:bookmarkEnd w:id="372"/>
      <w:bookmarkEnd w:id="373"/>
      <w:bookmarkEnd w:id="374"/>
      <w:bookmarkEnd w:id="375"/>
      <w:bookmarkEnd w:id="376"/>
      <w:bookmarkEnd w:id="377"/>
      <w:r>
        <w:rPr>
          <w:rFonts w:ascii="Verdana" w:hAnsi="Verdana"/>
          <w:sz w:val="17"/>
          <w:szCs w:val="17"/>
        </w:rPr>
        <w:t xml:space="preserve">Now that we have configured a routing rule for our platinum members, we need to configure a route rule for requests from members that do not have status with the hotel and the &lt;status&gt; element contains a value of </w:t>
      </w:r>
      <w:proofErr w:type="gramStart"/>
      <w:r>
        <w:rPr>
          <w:rFonts w:ascii="Verdana" w:hAnsi="Verdana"/>
          <w:sz w:val="17"/>
          <w:szCs w:val="17"/>
        </w:rPr>
        <w:t>None</w:t>
      </w:r>
      <w:proofErr w:type="gramEnd"/>
      <w:r>
        <w:rPr>
          <w:rFonts w:ascii="Verdana" w:hAnsi="Verdana"/>
          <w:sz w:val="17"/>
          <w:szCs w:val="17"/>
        </w:rPr>
        <w:t xml:space="preserve">. This is configured the same way we configured the routing rule for platinum status; however, the </w:t>
      </w:r>
      <w:proofErr w:type="spellStart"/>
      <w:r>
        <w:rPr>
          <w:rFonts w:ascii="Verdana" w:hAnsi="Verdana"/>
          <w:sz w:val="17"/>
          <w:szCs w:val="17"/>
        </w:rPr>
        <w:t>XPath</w:t>
      </w:r>
      <w:proofErr w:type="spellEnd"/>
      <w:r>
        <w:rPr>
          <w:rFonts w:ascii="Verdana" w:hAnsi="Verdana"/>
          <w:sz w:val="17"/>
          <w:szCs w:val="17"/>
        </w:rPr>
        <w:t xml:space="preserve"> expression matches on the &lt;status&gt; element that contains </w:t>
      </w:r>
      <w:proofErr w:type="gramStart"/>
      <w:r>
        <w:rPr>
          <w:rFonts w:ascii="Verdana" w:hAnsi="Verdana"/>
          <w:sz w:val="17"/>
          <w:szCs w:val="17"/>
        </w:rPr>
        <w:t>None</w:t>
      </w:r>
      <w:proofErr w:type="gramEnd"/>
      <w:r>
        <w:rPr>
          <w:rFonts w:ascii="Verdana" w:hAnsi="Verdana"/>
          <w:sz w:val="17"/>
          <w:szCs w:val="17"/>
        </w:rPr>
        <w:t xml:space="preserve"> instead of Platinum. This route rule points to the remote host and port for the server that handles these types of requests. Figure 8-32 shows our route rule configuration where this </w:t>
      </w:r>
      <w:proofErr w:type="spellStart"/>
      <w:r>
        <w:rPr>
          <w:rFonts w:ascii="Verdana" w:hAnsi="Verdana"/>
          <w:sz w:val="17"/>
          <w:szCs w:val="17"/>
        </w:rPr>
        <w:t>XPath</w:t>
      </w:r>
      <w:proofErr w:type="spellEnd"/>
      <w:r>
        <w:rPr>
          <w:rFonts w:ascii="Verdana" w:hAnsi="Verdana"/>
          <w:sz w:val="17"/>
          <w:szCs w:val="17"/>
        </w:rPr>
        <w:t xml:space="preserve"> match routes to a remote host with an address of reservations.com on port 9080.</w:t>
      </w:r>
    </w:p>
    <w:p w:rsidR="00862577" w:rsidRDefault="00862577" w:rsidP="00862577">
      <w:pPr>
        <w:spacing w:after="0"/>
        <w:rPr>
          <w:rFonts w:ascii="Verdana" w:hAnsi="Verdana"/>
          <w:sz w:val="17"/>
          <w:szCs w:val="17"/>
        </w:rPr>
      </w:pPr>
      <w:bookmarkStart w:id="378" w:name="ch08fig32"/>
      <w:bookmarkStart w:id="379" w:name="1258"/>
      <w:bookmarkStart w:id="380" w:name="IMG_156"/>
      <w:bookmarkEnd w:id="378"/>
      <w:bookmarkEnd w:id="379"/>
      <w:r>
        <w:rPr>
          <w:rFonts w:ascii="Verdana" w:hAnsi="Verdana"/>
          <w:noProof/>
          <w:color w:val="0000FF"/>
          <w:sz w:val="17"/>
          <w:szCs w:val="17"/>
        </w:rPr>
        <w:lastRenderedPageBreak/>
        <w:drawing>
          <wp:inline distT="0" distB="0" distL="0" distR="0">
            <wp:extent cx="3810000" cy="2162175"/>
            <wp:effectExtent l="19050" t="0" r="0" b="0"/>
            <wp:docPr id="258" name="IMG_156" descr="Image from book">
              <a:hlinkClick xmlns:a="http://schemas.openxmlformats.org/drawingml/2006/main" r:id="rId9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6" descr="Image from book">
                      <a:hlinkClick r:id="rId90" tgtFrame="_self"/>
                    </pic:cNvPr>
                    <pic:cNvPicPr>
                      <a:picLocks noChangeAspect="1" noChangeArrowheads="1"/>
                    </pic:cNvPicPr>
                  </pic:nvPicPr>
                  <pic:blipFill>
                    <a:blip r:embed="rId91"/>
                    <a:srcRect/>
                    <a:stretch>
                      <a:fillRect/>
                    </a:stretch>
                  </pic:blipFill>
                  <pic:spPr bwMode="auto">
                    <a:xfrm>
                      <a:off x="0" y="0"/>
                      <a:ext cx="3810000" cy="2162175"/>
                    </a:xfrm>
                    <a:prstGeom prst="rect">
                      <a:avLst/>
                    </a:prstGeom>
                    <a:noFill/>
                    <a:ln w="9525">
                      <a:noFill/>
                      <a:miter lim="800000"/>
                      <a:headEnd/>
                      <a:tailEnd/>
                    </a:ln>
                  </pic:spPr>
                </pic:pic>
              </a:graphicData>
            </a:graphic>
          </wp:inline>
        </w:drawing>
      </w:r>
      <w:bookmarkEnd w:id="380"/>
      <w:r>
        <w:rPr>
          <w:rFonts w:ascii="Verdana" w:hAnsi="Verdana"/>
          <w:sz w:val="17"/>
          <w:szCs w:val="17"/>
        </w:rPr>
        <w:br/>
      </w:r>
      <w:r>
        <w:rPr>
          <w:rFonts w:ascii="Verdana" w:hAnsi="Verdana"/>
          <w:noProof/>
          <w:sz w:val="17"/>
          <w:szCs w:val="17"/>
        </w:rPr>
        <w:drawing>
          <wp:inline distT="0" distB="0" distL="0" distR="0">
            <wp:extent cx="114300" cy="114300"/>
            <wp:effectExtent l="19050" t="0" r="0" b="0"/>
            <wp:docPr id="259" name="Picture 2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8-32: </w:t>
      </w:r>
      <w:r>
        <w:rPr>
          <w:rStyle w:val="figure-title"/>
          <w:rFonts w:ascii="Verdana" w:hAnsi="Verdana"/>
          <w:sz w:val="17"/>
          <w:szCs w:val="17"/>
        </w:rPr>
        <w:t>No Status route rule.</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60" name="Picture 2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We have now seen how we can configure route rules within a route map. In our hotel reservations service example, we used two separate </w:t>
      </w:r>
      <w:proofErr w:type="spellStart"/>
      <w:r>
        <w:rPr>
          <w:rFonts w:ascii="Verdana" w:hAnsi="Verdana"/>
          <w:sz w:val="17"/>
          <w:szCs w:val="17"/>
        </w:rPr>
        <w:t>XPath</w:t>
      </w:r>
      <w:proofErr w:type="spellEnd"/>
      <w:r>
        <w:rPr>
          <w:rFonts w:ascii="Verdana" w:hAnsi="Verdana"/>
          <w:sz w:val="17"/>
          <w:szCs w:val="17"/>
        </w:rPr>
        <w:t xml:space="preserve"> expressions to match on the same field but with different values to determine the backend server for the service. Figure 8-33 shows the final </w:t>
      </w:r>
      <w:proofErr w:type="spellStart"/>
      <w:r>
        <w:rPr>
          <w:rFonts w:ascii="Verdana" w:hAnsi="Verdana"/>
          <w:sz w:val="17"/>
          <w:szCs w:val="17"/>
        </w:rPr>
        <w:t>hotelRoutingMap</w:t>
      </w:r>
      <w:proofErr w:type="spellEnd"/>
      <w:r>
        <w:rPr>
          <w:rFonts w:ascii="Verdana" w:hAnsi="Verdana"/>
          <w:sz w:val="17"/>
          <w:szCs w:val="17"/>
        </w:rPr>
        <w:t xml:space="preserve"> configured for this example service. Notice that the </w:t>
      </w:r>
      <w:proofErr w:type="spellStart"/>
      <w:r>
        <w:rPr>
          <w:rFonts w:ascii="Verdana" w:hAnsi="Verdana"/>
          <w:sz w:val="17"/>
          <w:szCs w:val="17"/>
        </w:rPr>
        <w:t>XPath</w:t>
      </w:r>
      <w:proofErr w:type="spellEnd"/>
      <w:r>
        <w:rPr>
          <w:rFonts w:ascii="Verdana" w:hAnsi="Verdana"/>
          <w:sz w:val="17"/>
          <w:szCs w:val="17"/>
        </w:rPr>
        <w:t xml:space="preserve"> expressions are almost identical for each rule with the only difference being the last string in the expression where one is Platinum and the other is </w:t>
      </w:r>
      <w:proofErr w:type="gramStart"/>
      <w:r>
        <w:rPr>
          <w:rFonts w:ascii="Verdana" w:hAnsi="Verdana"/>
          <w:sz w:val="17"/>
          <w:szCs w:val="17"/>
        </w:rPr>
        <w:t>None</w:t>
      </w:r>
      <w:proofErr w:type="gramEnd"/>
      <w:r>
        <w:rPr>
          <w:rFonts w:ascii="Verdana" w:hAnsi="Verdana"/>
          <w:sz w:val="17"/>
          <w:szCs w:val="17"/>
        </w:rPr>
        <w:t>. The corresponding remote host and ports are then listed for each.</w:t>
      </w:r>
    </w:p>
    <w:p w:rsidR="00862577" w:rsidRDefault="00862577" w:rsidP="00862577">
      <w:pPr>
        <w:spacing w:after="0"/>
        <w:rPr>
          <w:rFonts w:ascii="Verdana" w:hAnsi="Verdana"/>
          <w:sz w:val="17"/>
          <w:szCs w:val="17"/>
        </w:rPr>
      </w:pPr>
      <w:bookmarkStart w:id="381" w:name="ch08fig33"/>
      <w:bookmarkStart w:id="382" w:name="1259"/>
      <w:bookmarkStart w:id="383" w:name="IMG_157"/>
      <w:bookmarkEnd w:id="381"/>
      <w:bookmarkEnd w:id="382"/>
      <w:r>
        <w:rPr>
          <w:rFonts w:ascii="Verdana" w:hAnsi="Verdana"/>
          <w:noProof/>
          <w:color w:val="0000FF"/>
          <w:sz w:val="17"/>
          <w:szCs w:val="17"/>
        </w:rPr>
        <w:drawing>
          <wp:inline distT="0" distB="0" distL="0" distR="0">
            <wp:extent cx="4762500" cy="1304925"/>
            <wp:effectExtent l="19050" t="0" r="0" b="0"/>
            <wp:docPr id="261" name="IMG_157" descr="Image from book">
              <a:hlinkClick xmlns:a="http://schemas.openxmlformats.org/drawingml/2006/main" r:id="rId9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7" descr="Image from book">
                      <a:hlinkClick r:id="rId92" tgtFrame="_self"/>
                    </pic:cNvPr>
                    <pic:cNvPicPr>
                      <a:picLocks noChangeAspect="1" noChangeArrowheads="1"/>
                    </pic:cNvPicPr>
                  </pic:nvPicPr>
                  <pic:blipFill>
                    <a:blip r:embed="rId93"/>
                    <a:srcRect/>
                    <a:stretch>
                      <a:fillRect/>
                    </a:stretch>
                  </pic:blipFill>
                  <pic:spPr bwMode="auto">
                    <a:xfrm>
                      <a:off x="0" y="0"/>
                      <a:ext cx="4762500" cy="1304925"/>
                    </a:xfrm>
                    <a:prstGeom prst="rect">
                      <a:avLst/>
                    </a:prstGeom>
                    <a:noFill/>
                    <a:ln w="9525">
                      <a:noFill/>
                      <a:miter lim="800000"/>
                      <a:headEnd/>
                      <a:tailEnd/>
                    </a:ln>
                  </pic:spPr>
                </pic:pic>
              </a:graphicData>
            </a:graphic>
          </wp:inline>
        </w:drawing>
      </w:r>
      <w:bookmarkEnd w:id="383"/>
      <w:r>
        <w:rPr>
          <w:rFonts w:ascii="Verdana" w:hAnsi="Verdana"/>
          <w:sz w:val="17"/>
          <w:szCs w:val="17"/>
        </w:rPr>
        <w:br/>
      </w:r>
      <w:r>
        <w:rPr>
          <w:rFonts w:ascii="Verdana" w:hAnsi="Verdana"/>
          <w:noProof/>
          <w:sz w:val="17"/>
          <w:szCs w:val="17"/>
        </w:rPr>
        <w:drawing>
          <wp:inline distT="0" distB="0" distL="0" distR="0">
            <wp:extent cx="114300" cy="114300"/>
            <wp:effectExtent l="19050" t="0" r="0" b="0"/>
            <wp:docPr id="262" name="Picture 2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8-33: </w:t>
      </w:r>
      <w:proofErr w:type="spellStart"/>
      <w:r>
        <w:rPr>
          <w:rStyle w:val="figure-title"/>
          <w:rFonts w:ascii="Verdana" w:hAnsi="Verdana"/>
          <w:sz w:val="17"/>
          <w:szCs w:val="17"/>
        </w:rPr>
        <w:t>HotelRoutingMap</w:t>
      </w:r>
      <w:proofErr w:type="spellEnd"/>
      <w:r>
        <w:rPr>
          <w:rStyle w:val="figure-title"/>
          <w:rFonts w:ascii="Verdana" w:hAnsi="Verdana"/>
          <w:sz w:val="17"/>
          <w:szCs w:val="17"/>
        </w:rPr>
        <w:t>.</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63" name="Picture 2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84" w:name="indexterm.B1DBEC94-D577-4E14-9071-8D95DD"/>
      <w:bookmarkStart w:id="385" w:name="1263"/>
      <w:bookmarkStart w:id="386" w:name="indexterm.E2BD1723-2867-498F-8AC8-AA317D"/>
      <w:bookmarkStart w:id="387" w:name="1262"/>
      <w:bookmarkStart w:id="388" w:name="indexterm.8420A9E5-8BDD-43FA-A772-7F2ECB"/>
      <w:bookmarkStart w:id="389" w:name="1261"/>
      <w:bookmarkStart w:id="390" w:name="indexterm.CCE9424D-36E9-4A19-B229-55FB3D"/>
      <w:bookmarkStart w:id="391" w:name="1260"/>
      <w:bookmarkEnd w:id="384"/>
      <w:bookmarkEnd w:id="385"/>
      <w:bookmarkEnd w:id="386"/>
      <w:bookmarkEnd w:id="387"/>
      <w:bookmarkEnd w:id="388"/>
      <w:bookmarkEnd w:id="389"/>
      <w:bookmarkEnd w:id="390"/>
      <w:bookmarkEnd w:id="391"/>
      <w:r>
        <w:rPr>
          <w:rFonts w:ascii="Verdana" w:hAnsi="Verdana"/>
          <w:sz w:val="17"/>
          <w:szCs w:val="17"/>
        </w:rPr>
        <w:t>After you configure your Route action, you can then add additional actions and rules to the policy as required. To demonstrate the Route action, we will not add any additional actions in our example. This service simply routes requests to the appropriate backend server.</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64" name="Picture 2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To demonstrate this dynamic routing capability in action, we send a request to the hotel reservation service that was configured in the previous example. First, we send a request to the service that has a member status of Platinum as shown in Listing 8-5.</w:t>
      </w:r>
    </w:p>
    <w:p w:rsidR="00862577" w:rsidRDefault="00862577" w:rsidP="00862577">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265" name="Picture 2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8-5: </w:t>
      </w:r>
      <w:r>
        <w:rPr>
          <w:rStyle w:val="example-title"/>
          <w:rFonts w:ascii="Verdana" w:hAnsi="Verdana"/>
          <w:sz w:val="17"/>
          <w:szCs w:val="17"/>
        </w:rPr>
        <w:t>Platinum Request</w:t>
      </w:r>
      <w:bookmarkStart w:id="392" w:name="ch08ex05"/>
      <w:bookmarkStart w:id="393" w:name="1264"/>
      <w:bookmarkEnd w:id="392"/>
      <w:bookmarkEnd w:id="393"/>
      <w:r>
        <w:rPr>
          <w:rFonts w:ascii="Verdana" w:hAnsi="Verdana"/>
          <w:sz w:val="17"/>
          <w:szCs w:val="17"/>
        </w:rPr>
        <w:t xml:space="preserve"> </w:t>
      </w:r>
    </w:p>
    <w:p w:rsidR="00862577" w:rsidRDefault="00957CAF" w:rsidP="00862577">
      <w:pPr>
        <w:spacing w:after="0"/>
        <w:rPr>
          <w:rFonts w:ascii="Verdana" w:hAnsi="Verdana"/>
          <w:sz w:val="17"/>
          <w:szCs w:val="17"/>
        </w:rPr>
      </w:pPr>
      <w:r w:rsidRPr="00957CAF">
        <w:rPr>
          <w:rFonts w:ascii="Verdana" w:hAnsi="Verdana"/>
          <w:sz w:val="17"/>
          <w:szCs w:val="17"/>
        </w:rPr>
        <w:pict>
          <v:rect id="_x0000_i1033" style="width:0;height:1.5pt" o:hralign="center" o:hrstd="t" o:hr="t" fillcolor="#aca899" stroked="f"/>
        </w:pict>
      </w:r>
    </w:p>
    <w:p w:rsidR="00862577" w:rsidRDefault="00862577" w:rsidP="00862577">
      <w:pPr>
        <w:pStyle w:val="HTMLPreformatted"/>
      </w:pPr>
      <w:r>
        <w:rPr>
          <w:noProof/>
        </w:rPr>
        <w:drawing>
          <wp:inline distT="0" distB="0" distL="0" distR="0">
            <wp:extent cx="114300" cy="114300"/>
            <wp:effectExtent l="19050" t="0" r="0" b="0"/>
            <wp:docPr id="267" name="Picture 2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t>&lt;?xml</w:t>
      </w:r>
      <w:proofErr w:type="gramEnd"/>
      <w:r>
        <w:t xml:space="preserve"> version='1.0' ?&gt;</w:t>
      </w:r>
    </w:p>
    <w:p w:rsidR="00862577" w:rsidRDefault="00862577" w:rsidP="00862577">
      <w:pPr>
        <w:pStyle w:val="HTMLPreformatted"/>
      </w:pPr>
      <w:r>
        <w:t>&lt;SOAP-</w:t>
      </w:r>
      <w:proofErr w:type="spellStart"/>
      <w:r>
        <w:t>ENV</w:t>
      </w:r>
      <w:proofErr w:type="gramStart"/>
      <w:r>
        <w:t>:Envelope</w:t>
      </w:r>
      <w:proofErr w:type="spellEnd"/>
      <w:proofErr w:type="gramEnd"/>
    </w:p>
    <w:p w:rsidR="00862577" w:rsidRDefault="00862577" w:rsidP="00862577">
      <w:pPr>
        <w:pStyle w:val="HTMLPreformatted"/>
      </w:pPr>
      <w:proofErr w:type="spellStart"/>
      <w:r>
        <w:t>xmlns:SOAP</w:t>
      </w:r>
      <w:proofErr w:type="spellEnd"/>
      <w:r>
        <w:t>-ENV="http://schemas.xmlsoap.org/soap/envelope/"&gt;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t xml:space="preserve">    &lt;</w:t>
      </w:r>
      <w:proofErr w:type="gramStart"/>
      <w:r>
        <w:t>reservation</w:t>
      </w:r>
      <w:proofErr w:type="gramEnd"/>
      <w:r>
        <w:t>&gt;</w:t>
      </w:r>
    </w:p>
    <w:p w:rsidR="00862577" w:rsidRDefault="00862577" w:rsidP="00862577">
      <w:pPr>
        <w:pStyle w:val="HTMLPreformatted"/>
      </w:pPr>
      <w:r>
        <w:t xml:space="preserve">        &lt;</w:t>
      </w:r>
      <w:proofErr w:type="gramStart"/>
      <w:r>
        <w:t>name&gt;</w:t>
      </w:r>
      <w:proofErr w:type="gramEnd"/>
      <w:r>
        <w:t>Joe Traveler&lt;/name&gt;</w:t>
      </w:r>
    </w:p>
    <w:p w:rsidR="00862577" w:rsidRDefault="00862577" w:rsidP="00862577">
      <w:pPr>
        <w:pStyle w:val="HTMLPreformatted"/>
      </w:pPr>
      <w:r>
        <w:t xml:space="preserve">        &lt;</w:t>
      </w:r>
      <w:proofErr w:type="spellStart"/>
      <w:r>
        <w:t>checkin</w:t>
      </w:r>
      <w:proofErr w:type="spellEnd"/>
      <w:r>
        <w:t>-Date&gt;2008-05-12&lt;/</w:t>
      </w:r>
      <w:proofErr w:type="spellStart"/>
      <w:r>
        <w:t>checkin</w:t>
      </w:r>
      <w:proofErr w:type="spellEnd"/>
      <w:r>
        <w:t>-Date&gt;</w:t>
      </w:r>
    </w:p>
    <w:p w:rsidR="00862577" w:rsidRDefault="00862577" w:rsidP="00862577">
      <w:pPr>
        <w:pStyle w:val="HTMLPreformatted"/>
      </w:pPr>
      <w:r>
        <w:t xml:space="preserve">        &lt;checkout-Date&gt;2008-05-16&lt;/checkout-Date&gt;</w:t>
      </w:r>
    </w:p>
    <w:p w:rsidR="00862577" w:rsidRDefault="00862577" w:rsidP="00862577">
      <w:pPr>
        <w:pStyle w:val="HTMLPreformatted"/>
      </w:pPr>
      <w:r>
        <w:t xml:space="preserve">        </w:t>
      </w:r>
      <w:r>
        <w:rPr>
          <w:b/>
          <w:bCs/>
        </w:rPr>
        <w:t>&lt;</w:t>
      </w:r>
      <w:proofErr w:type="gramStart"/>
      <w:r>
        <w:rPr>
          <w:b/>
          <w:bCs/>
        </w:rPr>
        <w:t>status&gt;</w:t>
      </w:r>
      <w:proofErr w:type="gramEnd"/>
      <w:r>
        <w:rPr>
          <w:b/>
          <w:bCs/>
        </w:rPr>
        <w:t>Platinum&lt;/status&gt;</w:t>
      </w:r>
    </w:p>
    <w:p w:rsidR="00862577" w:rsidRDefault="00862577" w:rsidP="00862577">
      <w:pPr>
        <w:pStyle w:val="HTMLPreformatted"/>
      </w:pPr>
      <w:r>
        <w:t xml:space="preserve">    &lt;/reservation&gt;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lastRenderedPageBreak/>
        <w:t>&lt;/SOAP-</w:t>
      </w:r>
      <w:proofErr w:type="spellStart"/>
      <w:r>
        <w:t>ENV</w:t>
      </w:r>
      <w:proofErr w:type="gramStart"/>
      <w:r>
        <w:t>:Envelope</w:t>
      </w:r>
      <w:proofErr w:type="spellEnd"/>
      <w:proofErr w:type="gramEnd"/>
      <w:r>
        <w:t>&gt;</w:t>
      </w:r>
    </w:p>
    <w:p w:rsidR="00862577" w:rsidRDefault="00957CAF" w:rsidP="00862577">
      <w:pPr>
        <w:spacing w:after="0"/>
        <w:rPr>
          <w:rFonts w:ascii="Verdana" w:hAnsi="Verdana"/>
          <w:sz w:val="17"/>
          <w:szCs w:val="17"/>
        </w:rPr>
      </w:pPr>
      <w:r w:rsidRPr="00957CAF">
        <w:rPr>
          <w:rFonts w:ascii="Verdana" w:hAnsi="Verdana"/>
          <w:sz w:val="17"/>
          <w:szCs w:val="17"/>
        </w:rPr>
        <w:pict>
          <v:rect id="_x0000_i1034" style="width:0;height:1.5pt" o:hralign="center" o:hrstd="t" o:hr="t" fillcolor="#aca899" stroked="f"/>
        </w:pic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69" name="Picture 2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After submitting this request, we can look at the log shown in Figure 8-34 to see where the request was forwarded to. Notice that the </w:t>
      </w:r>
      <w:proofErr w:type="spellStart"/>
      <w:r>
        <w:rPr>
          <w:rFonts w:ascii="Verdana" w:hAnsi="Verdana"/>
          <w:sz w:val="17"/>
          <w:szCs w:val="17"/>
        </w:rPr>
        <w:t>hotelRoutingMap</w:t>
      </w:r>
      <w:proofErr w:type="spellEnd"/>
      <w:r>
        <w:rPr>
          <w:rFonts w:ascii="Verdana" w:hAnsi="Verdana"/>
          <w:sz w:val="17"/>
          <w:szCs w:val="17"/>
        </w:rPr>
        <w:t xml:space="preserve"> was used to evaluate the request and set the remote host and remote port. In this case the request was sent with the &lt;status&gt; element containing a value of Platinum, so we see that the server side connection was made to the remote host that was configured to receive requests from platinum hotel members.</w:t>
      </w:r>
    </w:p>
    <w:p w:rsidR="00862577" w:rsidRDefault="00862577" w:rsidP="00862577">
      <w:pPr>
        <w:spacing w:after="0"/>
        <w:rPr>
          <w:rFonts w:ascii="Verdana" w:hAnsi="Verdana"/>
          <w:sz w:val="17"/>
          <w:szCs w:val="17"/>
        </w:rPr>
      </w:pPr>
      <w:bookmarkStart w:id="394" w:name="ch08fig34"/>
      <w:bookmarkStart w:id="395" w:name="1265"/>
      <w:bookmarkStart w:id="396" w:name="IMG_158"/>
      <w:bookmarkEnd w:id="394"/>
      <w:bookmarkEnd w:id="395"/>
      <w:r>
        <w:rPr>
          <w:rFonts w:ascii="Verdana" w:hAnsi="Verdana"/>
          <w:noProof/>
          <w:color w:val="0000FF"/>
          <w:sz w:val="17"/>
          <w:szCs w:val="17"/>
        </w:rPr>
        <w:drawing>
          <wp:inline distT="0" distB="0" distL="0" distR="0">
            <wp:extent cx="4762500" cy="695325"/>
            <wp:effectExtent l="19050" t="0" r="0" b="0"/>
            <wp:docPr id="270" name="IMG_158" descr="Image from book">
              <a:hlinkClick xmlns:a="http://schemas.openxmlformats.org/drawingml/2006/main" r:id="rId9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8" descr="Image from book">
                      <a:hlinkClick r:id="rId94" tgtFrame="_self"/>
                    </pic:cNvPr>
                    <pic:cNvPicPr>
                      <a:picLocks noChangeAspect="1" noChangeArrowheads="1"/>
                    </pic:cNvPicPr>
                  </pic:nvPicPr>
                  <pic:blipFill>
                    <a:blip r:embed="rId95"/>
                    <a:srcRect/>
                    <a:stretch>
                      <a:fillRect/>
                    </a:stretch>
                  </pic:blipFill>
                  <pic:spPr bwMode="auto">
                    <a:xfrm>
                      <a:off x="0" y="0"/>
                      <a:ext cx="4762500" cy="695325"/>
                    </a:xfrm>
                    <a:prstGeom prst="rect">
                      <a:avLst/>
                    </a:prstGeom>
                    <a:noFill/>
                    <a:ln w="9525">
                      <a:noFill/>
                      <a:miter lim="800000"/>
                      <a:headEnd/>
                      <a:tailEnd/>
                    </a:ln>
                  </pic:spPr>
                </pic:pic>
              </a:graphicData>
            </a:graphic>
          </wp:inline>
        </w:drawing>
      </w:r>
      <w:bookmarkEnd w:id="396"/>
      <w:r>
        <w:rPr>
          <w:rFonts w:ascii="Verdana" w:hAnsi="Verdana"/>
          <w:sz w:val="17"/>
          <w:szCs w:val="17"/>
        </w:rPr>
        <w:br/>
      </w:r>
      <w:r>
        <w:rPr>
          <w:rFonts w:ascii="Verdana" w:hAnsi="Verdana"/>
          <w:noProof/>
          <w:sz w:val="17"/>
          <w:szCs w:val="17"/>
        </w:rPr>
        <w:drawing>
          <wp:inline distT="0" distB="0" distL="0" distR="0">
            <wp:extent cx="114300" cy="114300"/>
            <wp:effectExtent l="19050" t="0" r="0" b="0"/>
            <wp:docPr id="271" name="Picture 2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8-34: </w:t>
      </w:r>
      <w:r>
        <w:rPr>
          <w:rStyle w:val="figure-title"/>
          <w:rFonts w:ascii="Verdana" w:hAnsi="Verdana"/>
          <w:sz w:val="17"/>
          <w:szCs w:val="17"/>
        </w:rPr>
        <w:t>Platinum request log.</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72" name="Picture 2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97" w:name="indexterm.F9AEA3A8-CEDA-4C22-8C27-369608"/>
      <w:bookmarkStart w:id="398" w:name="1268"/>
      <w:bookmarkStart w:id="399" w:name="indexterm.8E6265AA-8258-478D-8426-4EB2E5"/>
      <w:bookmarkStart w:id="400" w:name="1267"/>
      <w:bookmarkStart w:id="401" w:name="indexterm.9B9E4F06-AB15-44ED-BDDB-1DDE2D"/>
      <w:bookmarkStart w:id="402" w:name="1266"/>
      <w:bookmarkEnd w:id="397"/>
      <w:bookmarkEnd w:id="398"/>
      <w:bookmarkEnd w:id="399"/>
      <w:bookmarkEnd w:id="400"/>
      <w:bookmarkEnd w:id="401"/>
      <w:bookmarkEnd w:id="402"/>
      <w:r>
        <w:rPr>
          <w:rFonts w:ascii="Verdana" w:hAnsi="Verdana"/>
          <w:sz w:val="17"/>
          <w:szCs w:val="17"/>
        </w:rPr>
        <w:t xml:space="preserve">To demonstrate the routing for requests from customers with a status of </w:t>
      </w:r>
      <w:proofErr w:type="gramStart"/>
      <w:r>
        <w:rPr>
          <w:rFonts w:ascii="Verdana" w:hAnsi="Verdana"/>
          <w:sz w:val="17"/>
          <w:szCs w:val="17"/>
        </w:rPr>
        <w:t>None</w:t>
      </w:r>
      <w:proofErr w:type="gramEnd"/>
      <w:r>
        <w:rPr>
          <w:rFonts w:ascii="Verdana" w:hAnsi="Verdana"/>
          <w:sz w:val="17"/>
          <w:szCs w:val="17"/>
        </w:rPr>
        <w:t>, we send the request document shown in Listing 8-6.</w:t>
      </w:r>
    </w:p>
    <w:p w:rsidR="00862577" w:rsidRDefault="00862577" w:rsidP="00862577">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273" name="Picture 2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8-6: </w:t>
      </w:r>
      <w:r>
        <w:rPr>
          <w:rStyle w:val="example-title"/>
          <w:rFonts w:ascii="Verdana" w:hAnsi="Verdana"/>
          <w:sz w:val="17"/>
          <w:szCs w:val="17"/>
        </w:rPr>
        <w:t>No Status (None) Request</w:t>
      </w:r>
      <w:bookmarkStart w:id="403" w:name="ch08ex06"/>
      <w:bookmarkStart w:id="404" w:name="1269"/>
      <w:bookmarkEnd w:id="403"/>
      <w:bookmarkEnd w:id="404"/>
      <w:r>
        <w:rPr>
          <w:rFonts w:ascii="Verdana" w:hAnsi="Verdana"/>
          <w:sz w:val="17"/>
          <w:szCs w:val="17"/>
        </w:rPr>
        <w:t xml:space="preserve"> </w:t>
      </w:r>
    </w:p>
    <w:p w:rsidR="00862577" w:rsidRDefault="00957CAF" w:rsidP="00862577">
      <w:pPr>
        <w:spacing w:after="0"/>
        <w:rPr>
          <w:rFonts w:ascii="Verdana" w:hAnsi="Verdana"/>
          <w:sz w:val="17"/>
          <w:szCs w:val="17"/>
        </w:rPr>
      </w:pPr>
      <w:r w:rsidRPr="00957CAF">
        <w:rPr>
          <w:rFonts w:ascii="Verdana" w:hAnsi="Verdana"/>
          <w:sz w:val="17"/>
          <w:szCs w:val="17"/>
        </w:rPr>
        <w:pict>
          <v:rect id="_x0000_i1035" style="width:0;height:1.5pt" o:hralign="center" o:hrstd="t" o:hr="t" fillcolor="#aca899" stroked="f"/>
        </w:pict>
      </w:r>
    </w:p>
    <w:p w:rsidR="00862577" w:rsidRDefault="00862577" w:rsidP="00862577">
      <w:pPr>
        <w:pStyle w:val="HTMLPreformatted"/>
      </w:pPr>
      <w:r>
        <w:rPr>
          <w:noProof/>
        </w:rPr>
        <w:drawing>
          <wp:inline distT="0" distB="0" distL="0" distR="0">
            <wp:extent cx="114300" cy="114300"/>
            <wp:effectExtent l="19050" t="0" r="0" b="0"/>
            <wp:docPr id="275" name="Picture 2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t>&lt;?xml</w:t>
      </w:r>
      <w:proofErr w:type="gramEnd"/>
      <w:r>
        <w:t xml:space="preserve"> version='1.0' ?&gt;</w:t>
      </w:r>
    </w:p>
    <w:p w:rsidR="00862577" w:rsidRDefault="00862577" w:rsidP="00862577">
      <w:pPr>
        <w:pStyle w:val="HTMLPreformatted"/>
      </w:pPr>
      <w:r>
        <w:t>&lt;SOAP-</w:t>
      </w:r>
      <w:proofErr w:type="spellStart"/>
      <w:r>
        <w:t>ENV</w:t>
      </w:r>
      <w:proofErr w:type="gramStart"/>
      <w:r>
        <w:t>:Envelope</w:t>
      </w:r>
      <w:proofErr w:type="spellEnd"/>
      <w:proofErr w:type="gramEnd"/>
    </w:p>
    <w:p w:rsidR="00862577" w:rsidRDefault="00862577" w:rsidP="00862577">
      <w:pPr>
        <w:pStyle w:val="HTMLPreformatted"/>
      </w:pPr>
      <w:proofErr w:type="spellStart"/>
      <w:r>
        <w:t>xmlns:SOAP</w:t>
      </w:r>
      <w:proofErr w:type="spellEnd"/>
      <w:r>
        <w:t>-ENV="http://schemas.xmlsoap.org/soap/envelope/"&gt;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t xml:space="preserve">    &lt;</w:t>
      </w:r>
      <w:proofErr w:type="gramStart"/>
      <w:r>
        <w:t>reservation</w:t>
      </w:r>
      <w:proofErr w:type="gramEnd"/>
      <w:r>
        <w:t>&gt;</w:t>
      </w:r>
    </w:p>
    <w:p w:rsidR="00862577" w:rsidRDefault="00862577" w:rsidP="00862577">
      <w:pPr>
        <w:pStyle w:val="HTMLPreformatted"/>
      </w:pPr>
      <w:r>
        <w:t xml:space="preserve">        &lt;</w:t>
      </w:r>
      <w:proofErr w:type="gramStart"/>
      <w:r>
        <w:t>name</w:t>
      </w:r>
      <w:proofErr w:type="gramEnd"/>
      <w:r>
        <w:t>&gt; Joe Traveler&lt;/name&gt;</w:t>
      </w:r>
    </w:p>
    <w:p w:rsidR="00862577" w:rsidRDefault="00862577" w:rsidP="00862577">
      <w:pPr>
        <w:pStyle w:val="HTMLPreformatted"/>
      </w:pPr>
      <w:r>
        <w:t xml:space="preserve">        &lt;</w:t>
      </w:r>
      <w:proofErr w:type="spellStart"/>
      <w:r>
        <w:t>checkin</w:t>
      </w:r>
      <w:proofErr w:type="spellEnd"/>
      <w:r>
        <w:t>-Date&gt;2008-05-12&lt;/</w:t>
      </w:r>
      <w:proofErr w:type="spellStart"/>
      <w:r>
        <w:t>checkin</w:t>
      </w:r>
      <w:proofErr w:type="spellEnd"/>
      <w:r>
        <w:t>-Date&gt;</w:t>
      </w:r>
    </w:p>
    <w:p w:rsidR="00862577" w:rsidRDefault="00862577" w:rsidP="00862577">
      <w:pPr>
        <w:pStyle w:val="HTMLPreformatted"/>
      </w:pPr>
      <w:r>
        <w:t xml:space="preserve">        &lt;checkout-Date&gt;2008-05-16&lt;/checkout-Date&gt;</w:t>
      </w:r>
    </w:p>
    <w:p w:rsidR="00862577" w:rsidRDefault="00862577" w:rsidP="00862577">
      <w:pPr>
        <w:pStyle w:val="HTMLPreformatted"/>
      </w:pPr>
      <w:r>
        <w:t xml:space="preserve">        </w:t>
      </w:r>
      <w:r>
        <w:rPr>
          <w:b/>
          <w:bCs/>
        </w:rPr>
        <w:t>&lt;</w:t>
      </w:r>
      <w:proofErr w:type="gramStart"/>
      <w:r>
        <w:rPr>
          <w:b/>
          <w:bCs/>
        </w:rPr>
        <w:t>status&gt;</w:t>
      </w:r>
      <w:proofErr w:type="gramEnd"/>
      <w:r>
        <w:rPr>
          <w:b/>
          <w:bCs/>
        </w:rPr>
        <w:t>None&lt;/status&gt;</w:t>
      </w:r>
    </w:p>
    <w:p w:rsidR="00862577" w:rsidRDefault="00862577" w:rsidP="00862577">
      <w:pPr>
        <w:pStyle w:val="HTMLPreformatted"/>
      </w:pPr>
      <w:r>
        <w:t xml:space="preserve">    &lt;/reservation&gt;</w:t>
      </w:r>
    </w:p>
    <w:p w:rsidR="00862577" w:rsidRDefault="00862577" w:rsidP="00862577">
      <w:pPr>
        <w:pStyle w:val="HTMLPreformatted"/>
      </w:pPr>
      <w:r>
        <w:t xml:space="preserve">  &lt;/SOAP-</w:t>
      </w:r>
      <w:proofErr w:type="spellStart"/>
      <w:r>
        <w:t>ENV</w:t>
      </w:r>
      <w:proofErr w:type="gramStart"/>
      <w:r>
        <w:t>:Body</w:t>
      </w:r>
      <w:proofErr w:type="spellEnd"/>
      <w:proofErr w:type="gramEnd"/>
      <w:r>
        <w:t>&gt;</w:t>
      </w:r>
    </w:p>
    <w:p w:rsidR="00862577" w:rsidRDefault="00862577" w:rsidP="00862577">
      <w:pPr>
        <w:pStyle w:val="HTMLPreformatted"/>
      </w:pPr>
      <w:r>
        <w:t>&lt;/SOAP-</w:t>
      </w:r>
      <w:proofErr w:type="spellStart"/>
      <w:r>
        <w:t>ENV</w:t>
      </w:r>
      <w:proofErr w:type="gramStart"/>
      <w:r>
        <w:t>:Envelope</w:t>
      </w:r>
      <w:proofErr w:type="spellEnd"/>
      <w:proofErr w:type="gramEnd"/>
      <w:r>
        <w:t>&gt;</w:t>
      </w:r>
    </w:p>
    <w:p w:rsidR="00862577" w:rsidRDefault="00957CAF" w:rsidP="00862577">
      <w:pPr>
        <w:spacing w:after="0"/>
        <w:rPr>
          <w:rFonts w:ascii="Verdana" w:hAnsi="Verdana"/>
          <w:sz w:val="17"/>
          <w:szCs w:val="17"/>
        </w:rPr>
      </w:pPr>
      <w:r w:rsidRPr="00957CAF">
        <w:rPr>
          <w:rFonts w:ascii="Verdana" w:hAnsi="Verdana"/>
          <w:sz w:val="17"/>
          <w:szCs w:val="17"/>
        </w:rPr>
        <w:pict>
          <v:rect id="_x0000_i1036" style="width:0;height:1.5pt" o:hralign="center" o:hrstd="t" o:hr="t" fillcolor="#aca899" stroked="f"/>
        </w:pic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77" name="Picture 2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Notice the logs from this request in Figure 8-35. You see that the same routing map was used; however, the remote server and port were set to the appropriate values that were configured for customers with no status.</w:t>
      </w:r>
    </w:p>
    <w:p w:rsidR="00862577" w:rsidRDefault="00862577" w:rsidP="00862577">
      <w:pPr>
        <w:spacing w:after="0"/>
        <w:rPr>
          <w:rFonts w:ascii="Verdana" w:hAnsi="Verdana"/>
          <w:sz w:val="17"/>
          <w:szCs w:val="17"/>
        </w:rPr>
      </w:pPr>
      <w:bookmarkStart w:id="405" w:name="ch08fig35"/>
      <w:bookmarkStart w:id="406" w:name="1270"/>
      <w:bookmarkStart w:id="407" w:name="IMG_159"/>
      <w:bookmarkEnd w:id="405"/>
      <w:bookmarkEnd w:id="406"/>
      <w:r>
        <w:rPr>
          <w:rFonts w:ascii="Verdana" w:hAnsi="Verdana"/>
          <w:noProof/>
          <w:color w:val="0000FF"/>
          <w:sz w:val="17"/>
          <w:szCs w:val="17"/>
        </w:rPr>
        <w:drawing>
          <wp:inline distT="0" distB="0" distL="0" distR="0">
            <wp:extent cx="4762500" cy="676275"/>
            <wp:effectExtent l="19050" t="0" r="0" b="0"/>
            <wp:docPr id="278" name="IMG_159" descr="Image from book">
              <a:hlinkClick xmlns:a="http://schemas.openxmlformats.org/drawingml/2006/main" r:id="rId9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9" descr="Image from book">
                      <a:hlinkClick r:id="rId96" tgtFrame="_self"/>
                    </pic:cNvPr>
                    <pic:cNvPicPr>
                      <a:picLocks noChangeAspect="1" noChangeArrowheads="1"/>
                    </pic:cNvPicPr>
                  </pic:nvPicPr>
                  <pic:blipFill>
                    <a:blip r:embed="rId97"/>
                    <a:srcRect/>
                    <a:stretch>
                      <a:fillRect/>
                    </a:stretch>
                  </pic:blipFill>
                  <pic:spPr bwMode="auto">
                    <a:xfrm>
                      <a:off x="0" y="0"/>
                      <a:ext cx="4762500" cy="676275"/>
                    </a:xfrm>
                    <a:prstGeom prst="rect">
                      <a:avLst/>
                    </a:prstGeom>
                    <a:noFill/>
                    <a:ln w="9525">
                      <a:noFill/>
                      <a:miter lim="800000"/>
                      <a:headEnd/>
                      <a:tailEnd/>
                    </a:ln>
                  </pic:spPr>
                </pic:pic>
              </a:graphicData>
            </a:graphic>
          </wp:inline>
        </w:drawing>
      </w:r>
      <w:bookmarkEnd w:id="407"/>
      <w:r>
        <w:rPr>
          <w:rFonts w:ascii="Verdana" w:hAnsi="Verdana"/>
          <w:sz w:val="17"/>
          <w:szCs w:val="17"/>
        </w:rPr>
        <w:br/>
      </w:r>
      <w:r>
        <w:rPr>
          <w:rFonts w:ascii="Verdana" w:hAnsi="Verdana"/>
          <w:noProof/>
          <w:sz w:val="17"/>
          <w:szCs w:val="17"/>
        </w:rPr>
        <w:drawing>
          <wp:inline distT="0" distB="0" distL="0" distR="0">
            <wp:extent cx="114300" cy="114300"/>
            <wp:effectExtent l="19050" t="0" r="0" b="0"/>
            <wp:docPr id="279" name="Picture 2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8-35: </w:t>
      </w:r>
      <w:r>
        <w:rPr>
          <w:rStyle w:val="figure-title"/>
          <w:rFonts w:ascii="Verdana" w:hAnsi="Verdana"/>
          <w:sz w:val="17"/>
          <w:szCs w:val="17"/>
        </w:rPr>
        <w:t>No Status Request Log.</w:t>
      </w:r>
      <w:r>
        <w:rPr>
          <w:rFonts w:ascii="Verdana" w:hAnsi="Verdana"/>
          <w:sz w:val="17"/>
          <w:szCs w:val="17"/>
        </w:rPr>
        <w:t xml:space="preserve"> </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80" name="Picture 2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This section demonstrated the power and flexibility of dynamic routing. Although our example showed this routing based on the value of an element in the request document, it is entirely possible to perform this routing based on any information that can be obtained from the request itself, such as request header values. This information used to determine the backend server does not need to be in the request at all but can be any information the service has access to. For example, you can perform dynamic routing based on the time of day or day in the month. This is all possible due to the fact that the route determination can be easily configured within the Route action, or it can be customized within an XSLT </w:t>
      </w:r>
      <w:proofErr w:type="spellStart"/>
      <w:r>
        <w:rPr>
          <w:rFonts w:ascii="Verdana" w:hAnsi="Verdana"/>
          <w:sz w:val="17"/>
          <w:szCs w:val="17"/>
        </w:rPr>
        <w:t>stylesheet</w:t>
      </w:r>
      <w:proofErr w:type="spellEnd"/>
      <w:r>
        <w:rPr>
          <w:rFonts w:ascii="Verdana" w:hAnsi="Verdana"/>
          <w:sz w:val="17"/>
          <w:szCs w:val="17"/>
        </w:rPr>
        <w:t>.</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81" name="Picture 2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We have mentioned several times that a loopback proxy can be handy as a replacement for the actual backend server when the real server is not available. To show how this can be done elegantly without </w:t>
      </w:r>
      <w:r>
        <w:rPr>
          <w:rFonts w:ascii="Verdana" w:hAnsi="Verdana"/>
          <w:sz w:val="17"/>
          <w:szCs w:val="17"/>
        </w:rPr>
        <w:lastRenderedPageBreak/>
        <w:t>disrupting the service configuration when the server becomes available, let’s take a closer look at this hotel reservation example.</w:t>
      </w:r>
    </w:p>
    <w:p w:rsidR="00862577" w:rsidRDefault="00862577" w:rsidP="00862577">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82" name="Picture 2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our routing map, we hard-coded two separate backend servers that will be used based on some information in the request document. Suppose these servers were not available and we wanted to use a loopback proxy to emulate these servers until they became available. It would not </w:t>
      </w:r>
      <w:bookmarkStart w:id="408" w:name="indexterm.9E32A815-9248-4CE1-8B1A-44DE0D"/>
      <w:bookmarkStart w:id="409" w:name="1273"/>
      <w:bookmarkStart w:id="410" w:name="indexterm.DDE53000-E0BD-4AE8-9ED8-4BF35A"/>
      <w:bookmarkStart w:id="411" w:name="1272"/>
      <w:bookmarkStart w:id="412" w:name="indexterm.54CC1864-8061-4AE3-B008-169BB6"/>
      <w:bookmarkStart w:id="413" w:name="1271"/>
      <w:bookmarkEnd w:id="408"/>
      <w:bookmarkEnd w:id="409"/>
      <w:bookmarkEnd w:id="410"/>
      <w:bookmarkEnd w:id="411"/>
      <w:bookmarkEnd w:id="412"/>
      <w:bookmarkEnd w:id="413"/>
      <w:r>
        <w:rPr>
          <w:rFonts w:ascii="Verdana" w:hAnsi="Verdana"/>
          <w:sz w:val="17"/>
          <w:szCs w:val="17"/>
        </w:rPr>
        <w:t xml:space="preserve">be very convenient to have to go back to the routing map when we wanted to add our real backend servers as the destination servers. Fortunately, there is a solution. Much like the host alias is used to provide an abstraction for IP address of the </w:t>
      </w:r>
      <w:proofErr w:type="spellStart"/>
      <w:r>
        <w:rPr>
          <w:rFonts w:ascii="Verdana" w:hAnsi="Verdana"/>
          <w:sz w:val="17"/>
          <w:szCs w:val="17"/>
        </w:rPr>
        <w:t>DataPower</w:t>
      </w:r>
      <w:proofErr w:type="spellEnd"/>
      <w:r>
        <w:rPr>
          <w:rFonts w:ascii="Verdana" w:hAnsi="Verdana"/>
          <w:sz w:val="17"/>
          <w:szCs w:val="17"/>
        </w:rPr>
        <w:t xml:space="preserve"> interface that the service will listen on, we can use a static host to define the backend servers that the service will forward requests to. In our hotel reservation example, we forwarded platinum requests to a server address platinum.reservations.com and </w:t>
      </w:r>
      <w:proofErr w:type="spellStart"/>
      <w:r>
        <w:rPr>
          <w:rFonts w:ascii="Verdana" w:hAnsi="Verdana"/>
          <w:sz w:val="17"/>
          <w:szCs w:val="17"/>
        </w:rPr>
        <w:t>nonstatus</w:t>
      </w:r>
      <w:proofErr w:type="spellEnd"/>
      <w:r>
        <w:rPr>
          <w:rFonts w:ascii="Verdana" w:hAnsi="Verdana"/>
          <w:sz w:val="17"/>
          <w:szCs w:val="17"/>
        </w:rPr>
        <w:t xml:space="preserve"> customers to reservations.com. By configuring a static host for these backend servers, as shown in Figure 8-36, we can change the static host entries to the actual backend server addresses when they are available, and the routing map never has to be touched. A static host must be defined in the default domain and can be navigated to from the left navigation menu under </w:t>
      </w:r>
      <w:proofErr w:type="spellStart"/>
      <w:r>
        <w:rPr>
          <w:rFonts w:ascii="Verdana" w:hAnsi="Verdana"/>
          <w:sz w:val="17"/>
          <w:szCs w:val="17"/>
        </w:rPr>
        <w:t>Network</w:t>
      </w:r>
      <w:r>
        <w:rPr>
          <w:rStyle w:val="unicode"/>
          <w:rFonts w:ascii="Arial" w:hAnsi="Arial" w:cs="Arial"/>
          <w:sz w:val="17"/>
          <w:szCs w:val="17"/>
        </w:rPr>
        <w:t>→</w:t>
      </w:r>
      <w:r>
        <w:rPr>
          <w:rFonts w:ascii="Verdana" w:hAnsi="Verdana"/>
          <w:sz w:val="17"/>
          <w:szCs w:val="17"/>
        </w:rPr>
        <w:t>DNS</w:t>
      </w:r>
      <w:proofErr w:type="spellEnd"/>
      <w:r>
        <w:rPr>
          <w:rFonts w:ascii="Verdana" w:hAnsi="Verdana"/>
          <w:sz w:val="17"/>
          <w:szCs w:val="17"/>
        </w:rPr>
        <w:t xml:space="preserve"> </w:t>
      </w:r>
      <w:proofErr w:type="spellStart"/>
      <w:r>
        <w:rPr>
          <w:rFonts w:ascii="Verdana" w:hAnsi="Verdana"/>
          <w:sz w:val="17"/>
          <w:szCs w:val="17"/>
        </w:rPr>
        <w:t>Settings</w:t>
      </w:r>
      <w:r>
        <w:rPr>
          <w:rStyle w:val="unicode"/>
          <w:rFonts w:ascii="Arial" w:hAnsi="Arial" w:cs="Arial"/>
          <w:sz w:val="17"/>
          <w:szCs w:val="17"/>
        </w:rPr>
        <w:t>→</w:t>
      </w:r>
      <w:r>
        <w:rPr>
          <w:rFonts w:ascii="Verdana" w:hAnsi="Verdana"/>
          <w:sz w:val="17"/>
          <w:szCs w:val="17"/>
        </w:rPr>
        <w:t>Static</w:t>
      </w:r>
      <w:proofErr w:type="spellEnd"/>
      <w:r>
        <w:rPr>
          <w:rFonts w:ascii="Verdana" w:hAnsi="Verdana"/>
          <w:sz w:val="17"/>
          <w:szCs w:val="17"/>
        </w:rPr>
        <w:t xml:space="preserve"> Hosts. This topic is discussed in detail in </w:t>
      </w:r>
      <w:hyperlink r:id="rId98" w:anchor="2720" w:tgtFrame="_parent" w:history="1">
        <w:r>
          <w:rPr>
            <w:rStyle w:val="Hyperlink"/>
            <w:rFonts w:ascii="Verdana" w:hAnsi="Verdana"/>
            <w:sz w:val="17"/>
            <w:szCs w:val="17"/>
          </w:rPr>
          <w:t>Chapter 15</w:t>
        </w:r>
      </w:hyperlink>
      <w:r>
        <w:rPr>
          <w:rFonts w:ascii="Verdana" w:hAnsi="Verdana"/>
          <w:sz w:val="17"/>
          <w:szCs w:val="17"/>
        </w:rPr>
        <w:t xml:space="preserve">, </w:t>
      </w:r>
      <w:hyperlink r:id="rId99" w:anchor="2720" w:tgtFrame="_parent" w:history="1">
        <w:r>
          <w:rPr>
            <w:rStyle w:val="Hyperlink"/>
            <w:rFonts w:ascii="Verdana" w:hAnsi="Verdana"/>
            <w:sz w:val="17"/>
            <w:szCs w:val="17"/>
          </w:rPr>
          <w:t>“Build and Deploy Techniques.”</w:t>
        </w:r>
      </w:hyperlink>
      <w:r>
        <w:rPr>
          <w:rFonts w:ascii="Verdana" w:hAnsi="Verdana"/>
          <w:sz w:val="17"/>
          <w:szCs w:val="17"/>
        </w:rPr>
        <w:t xml:space="preserve"> </w:t>
      </w:r>
    </w:p>
    <w:p w:rsidR="00862577" w:rsidRDefault="00862577" w:rsidP="00862577">
      <w:pPr>
        <w:spacing w:after="0"/>
        <w:rPr>
          <w:rFonts w:ascii="Verdana" w:hAnsi="Verdana"/>
          <w:sz w:val="17"/>
          <w:szCs w:val="17"/>
        </w:rPr>
      </w:pPr>
      <w:bookmarkStart w:id="414" w:name="ch08fig36"/>
      <w:bookmarkStart w:id="415" w:name="1274"/>
      <w:bookmarkStart w:id="416" w:name="IMG_160"/>
      <w:bookmarkEnd w:id="414"/>
      <w:bookmarkEnd w:id="415"/>
      <w:r>
        <w:rPr>
          <w:rFonts w:ascii="Verdana" w:hAnsi="Verdana"/>
          <w:noProof/>
          <w:color w:val="0000FF"/>
          <w:sz w:val="17"/>
          <w:szCs w:val="17"/>
        </w:rPr>
        <w:drawing>
          <wp:inline distT="0" distB="0" distL="0" distR="0">
            <wp:extent cx="3810000" cy="2428875"/>
            <wp:effectExtent l="19050" t="0" r="0" b="0"/>
            <wp:docPr id="283" name="IMG_160" descr="Image from book">
              <a:hlinkClick xmlns:a="http://schemas.openxmlformats.org/drawingml/2006/main" r:id="rId10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0" descr="Image from book">
                      <a:hlinkClick r:id="rId100" tgtFrame="_self"/>
                    </pic:cNvPr>
                    <pic:cNvPicPr>
                      <a:picLocks noChangeAspect="1" noChangeArrowheads="1"/>
                    </pic:cNvPicPr>
                  </pic:nvPicPr>
                  <pic:blipFill>
                    <a:blip r:embed="rId101"/>
                    <a:srcRect/>
                    <a:stretch>
                      <a:fillRect/>
                    </a:stretch>
                  </pic:blipFill>
                  <pic:spPr bwMode="auto">
                    <a:xfrm>
                      <a:off x="0" y="0"/>
                      <a:ext cx="3810000" cy="2428875"/>
                    </a:xfrm>
                    <a:prstGeom prst="rect">
                      <a:avLst/>
                    </a:prstGeom>
                    <a:noFill/>
                    <a:ln w="9525">
                      <a:noFill/>
                      <a:miter lim="800000"/>
                      <a:headEnd/>
                      <a:tailEnd/>
                    </a:ln>
                  </pic:spPr>
                </pic:pic>
              </a:graphicData>
            </a:graphic>
          </wp:inline>
        </w:drawing>
      </w:r>
      <w:bookmarkEnd w:id="416"/>
      <w:r>
        <w:rPr>
          <w:rFonts w:ascii="Verdana" w:hAnsi="Verdana"/>
          <w:sz w:val="17"/>
          <w:szCs w:val="17"/>
        </w:rPr>
        <w:br/>
      </w:r>
      <w:r>
        <w:rPr>
          <w:rFonts w:ascii="Verdana" w:hAnsi="Verdana"/>
          <w:noProof/>
          <w:sz w:val="17"/>
          <w:szCs w:val="17"/>
        </w:rPr>
        <w:drawing>
          <wp:inline distT="0" distB="0" distL="0" distR="0">
            <wp:extent cx="114300" cy="114300"/>
            <wp:effectExtent l="19050" t="0" r="0" b="0"/>
            <wp:docPr id="284" name="Picture 2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8-36: </w:t>
      </w:r>
      <w:r>
        <w:rPr>
          <w:rStyle w:val="figure-title"/>
          <w:rFonts w:ascii="Verdana" w:hAnsi="Verdana"/>
          <w:sz w:val="17"/>
          <w:szCs w:val="17"/>
        </w:rPr>
        <w:t>Static Host definition.</w:t>
      </w:r>
      <w:r>
        <w:rPr>
          <w:rFonts w:ascii="Verdana" w:hAnsi="Verdana"/>
          <w:sz w:val="17"/>
          <w:szCs w:val="17"/>
        </w:rPr>
        <w:t xml:space="preserve"> </w:t>
      </w:r>
    </w:p>
    <w:p w:rsidR="00862577" w:rsidRDefault="00862577" w:rsidP="00862577">
      <w:pPr>
        <w:pStyle w:val="NormalWeb"/>
        <w:rPr>
          <w:rFonts w:ascii="Verdana" w:hAnsi="Verdana"/>
          <w:sz w:val="17"/>
          <w:szCs w:val="17"/>
        </w:rPr>
      </w:pPr>
      <w:r>
        <w:rPr>
          <w:rFonts w:ascii="Verdana" w:hAnsi="Verdana"/>
          <w:noProof/>
          <w:sz w:val="17"/>
          <w:szCs w:val="17"/>
        </w:rPr>
        <w:drawing>
          <wp:inline distT="0" distB="0" distL="0" distR="0">
            <wp:extent cx="114300" cy="114300"/>
            <wp:effectExtent l="19050" t="0" r="0" b="0"/>
            <wp:docPr id="285" name="Picture 2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17" w:name="1233"/>
      <w:bookmarkEnd w:id="417"/>
      <w:r>
        <w:rPr>
          <w:rFonts w:ascii="Verdana" w:hAnsi="Verdana"/>
          <w:sz w:val="17"/>
          <w:szCs w:val="17"/>
          <w:vertAlign w:val="superscript"/>
        </w:rPr>
        <w:t>[</w:t>
      </w:r>
      <w:bookmarkStart w:id="418" w:name="ftn.ch08fn03"/>
      <w:r w:rsidR="00957CAF">
        <w:rPr>
          <w:rFonts w:ascii="Verdana" w:hAnsi="Verdana"/>
          <w:sz w:val="17"/>
          <w:szCs w:val="17"/>
          <w:vertAlign w:val="superscript"/>
        </w:rPr>
        <w:fldChar w:fldCharType="begin"/>
      </w:r>
      <w:r>
        <w:rPr>
          <w:rFonts w:ascii="Verdana" w:hAnsi="Verdana"/>
          <w:sz w:val="17"/>
          <w:szCs w:val="17"/>
          <w:vertAlign w:val="superscript"/>
        </w:rPr>
        <w:instrText xml:space="preserve"> HYPERLINK "http://www.books24x7.com/assetviewer.aspx?bookid=30903&amp;chunkid=863242058&amp;noteMenuToggle=0&amp;hitSectionMenuToggle=0&amp;leftMenuState=1" \l "ch08fn03" </w:instrText>
      </w:r>
      <w:r w:rsidR="00957CAF">
        <w:rPr>
          <w:rFonts w:ascii="Verdana" w:hAnsi="Verdana"/>
          <w:sz w:val="17"/>
          <w:szCs w:val="17"/>
          <w:vertAlign w:val="superscript"/>
        </w:rPr>
        <w:fldChar w:fldCharType="separate"/>
      </w:r>
      <w:r>
        <w:rPr>
          <w:rStyle w:val="Hyperlink"/>
          <w:rFonts w:ascii="Verdana" w:hAnsi="Verdana"/>
          <w:sz w:val="17"/>
          <w:szCs w:val="17"/>
          <w:vertAlign w:val="superscript"/>
        </w:rPr>
        <w:t>3</w:t>
      </w:r>
      <w:r w:rsidR="00957CAF">
        <w:rPr>
          <w:rFonts w:ascii="Verdana" w:hAnsi="Verdana"/>
          <w:sz w:val="17"/>
          <w:szCs w:val="17"/>
          <w:vertAlign w:val="superscript"/>
        </w:rPr>
        <w:fldChar w:fldCharType="end"/>
      </w:r>
      <w:bookmarkEnd w:id="418"/>
      <w:r>
        <w:rPr>
          <w:rFonts w:ascii="Verdana" w:hAnsi="Verdana"/>
          <w:sz w:val="17"/>
          <w:szCs w:val="17"/>
          <w:vertAlign w:val="superscript"/>
        </w:rPr>
        <w:t>]</w:t>
      </w:r>
      <w:r>
        <w:rPr>
          <w:rFonts w:ascii="Verdana" w:hAnsi="Verdana"/>
          <w:sz w:val="17"/>
          <w:szCs w:val="17"/>
        </w:rPr>
        <w:t>The URL for the backend server can be a URL to one server location or it can reference a Load Balancer Group defined on the device that balances the traffic across multiple servers.</w:t>
      </w:r>
    </w:p>
    <w:p w:rsidR="00862577" w:rsidRDefault="00862577" w:rsidP="00862577">
      <w:pPr>
        <w:pStyle w:val="NormalWeb"/>
        <w:rPr>
          <w:rFonts w:ascii="Verdana" w:hAnsi="Verdana"/>
          <w:sz w:val="17"/>
          <w:szCs w:val="17"/>
        </w:rPr>
      </w:pPr>
      <w:r>
        <w:rPr>
          <w:rFonts w:ascii="Verdana" w:hAnsi="Verdana"/>
          <w:noProof/>
          <w:sz w:val="17"/>
          <w:szCs w:val="17"/>
        </w:rPr>
        <w:drawing>
          <wp:inline distT="0" distB="0" distL="0" distR="0">
            <wp:extent cx="114300" cy="114300"/>
            <wp:effectExtent l="19050" t="0" r="0" b="0"/>
            <wp:docPr id="286" name="Picture 2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19" w:name="1237"/>
      <w:bookmarkEnd w:id="419"/>
      <w:r>
        <w:rPr>
          <w:rFonts w:ascii="Verdana" w:hAnsi="Verdana"/>
          <w:sz w:val="17"/>
          <w:szCs w:val="17"/>
          <w:vertAlign w:val="superscript"/>
        </w:rPr>
        <w:t>[</w:t>
      </w:r>
      <w:bookmarkStart w:id="420" w:name="ftn.ch08fn04"/>
      <w:r w:rsidR="00957CAF">
        <w:rPr>
          <w:rFonts w:ascii="Verdana" w:hAnsi="Verdana"/>
          <w:sz w:val="17"/>
          <w:szCs w:val="17"/>
          <w:vertAlign w:val="superscript"/>
        </w:rPr>
        <w:fldChar w:fldCharType="begin"/>
      </w:r>
      <w:r>
        <w:rPr>
          <w:rFonts w:ascii="Verdana" w:hAnsi="Verdana"/>
          <w:sz w:val="17"/>
          <w:szCs w:val="17"/>
          <w:vertAlign w:val="superscript"/>
        </w:rPr>
        <w:instrText xml:space="preserve"> HYPERLINK "http://www.books24x7.com/assetviewer.aspx?bookid=30903&amp;chunkid=863242058&amp;noteMenuToggle=0&amp;hitSectionMenuToggle=0&amp;leftMenuState=1" \l "ch08fn04" </w:instrText>
      </w:r>
      <w:r w:rsidR="00957CAF">
        <w:rPr>
          <w:rFonts w:ascii="Verdana" w:hAnsi="Verdana"/>
          <w:sz w:val="17"/>
          <w:szCs w:val="17"/>
          <w:vertAlign w:val="superscript"/>
        </w:rPr>
        <w:fldChar w:fldCharType="separate"/>
      </w:r>
      <w:r>
        <w:rPr>
          <w:rStyle w:val="Hyperlink"/>
          <w:rFonts w:ascii="Verdana" w:hAnsi="Verdana"/>
          <w:sz w:val="17"/>
          <w:szCs w:val="17"/>
          <w:vertAlign w:val="superscript"/>
        </w:rPr>
        <w:t>4</w:t>
      </w:r>
      <w:r w:rsidR="00957CAF">
        <w:rPr>
          <w:rFonts w:ascii="Verdana" w:hAnsi="Verdana"/>
          <w:sz w:val="17"/>
          <w:szCs w:val="17"/>
          <w:vertAlign w:val="superscript"/>
        </w:rPr>
        <w:fldChar w:fldCharType="end"/>
      </w:r>
      <w:bookmarkEnd w:id="420"/>
      <w:r>
        <w:rPr>
          <w:rFonts w:ascii="Verdana" w:hAnsi="Verdana"/>
          <w:sz w:val="17"/>
          <w:szCs w:val="17"/>
          <w:vertAlign w:val="superscript"/>
        </w:rPr>
        <w:t>]</w:t>
      </w:r>
      <w:r>
        <w:rPr>
          <w:rFonts w:ascii="Verdana" w:hAnsi="Verdana"/>
          <w:sz w:val="17"/>
          <w:szCs w:val="17"/>
        </w:rPr>
        <w:t>If a Load Balancer Group object is specified for the Server Address, the ports specified in the members of the group take precedence over the port specified in the service configuration</w:t>
      </w:r>
    </w:p>
    <w:p w:rsidR="00862577" w:rsidRDefault="00862577" w:rsidP="00862577">
      <w:pPr>
        <w:pStyle w:val="Heading2"/>
        <w:rPr>
          <w:rFonts w:ascii="Verdana" w:hAnsi="Verdana"/>
        </w:rPr>
      </w:pPr>
      <w:r>
        <w:rPr>
          <w:rFonts w:ascii="Verdana" w:hAnsi="Verdana"/>
        </w:rPr>
        <w:t>Summary</w:t>
      </w:r>
    </w:p>
    <w:p w:rsidR="00862577" w:rsidRDefault="00862577" w:rsidP="00862577">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563" name="Picture 5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chapter explained, and demonstrated through examples, some common use cases for an XMLFW as well as some basic fundamentals of service configuration. You saw how to create a simple loopback firewall, implement a Fetch action, schema validate a request document, and perform dynamic routing. Many of the lessons learned in this chapter are not only applicable to the XMLFW service type but can also be applied to many of the other service types. This knowledge will prove to be extremely valuable as you build upon it throughout the rest of the chapters in this book.</w:t>
      </w:r>
    </w:p>
    <w:p w:rsidR="001866B4" w:rsidRDefault="001866B4"/>
    <w:sectPr w:rsidR="001866B4" w:rsidSect="001866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italic">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20000287" w:usb1="00000000"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0166A9"/>
    <w:multiLevelType w:val="multilevel"/>
    <w:tmpl w:val="6174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A010097"/>
    <w:multiLevelType w:val="multilevel"/>
    <w:tmpl w:val="B6A6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CDD7784"/>
    <w:multiLevelType w:val="multilevel"/>
    <w:tmpl w:val="9E104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09B3FB7"/>
    <w:multiLevelType w:val="multilevel"/>
    <w:tmpl w:val="FF1E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62577"/>
    <w:rsid w:val="001866B4"/>
    <w:rsid w:val="00862577"/>
    <w:rsid w:val="008A7F2D"/>
    <w:rsid w:val="00957C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6B4"/>
  </w:style>
  <w:style w:type="paragraph" w:styleId="Heading1">
    <w:name w:val="heading 1"/>
    <w:basedOn w:val="Normal"/>
    <w:link w:val="Heading1Char"/>
    <w:uiPriority w:val="9"/>
    <w:qFormat/>
    <w:rsid w:val="00862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625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6257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625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57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62577"/>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62577"/>
    <w:rPr>
      <w:strike w:val="0"/>
      <w:dstrike w:val="0"/>
      <w:color w:val="0000FF"/>
      <w:u w:val="none"/>
      <w:effect w:val="none"/>
    </w:rPr>
  </w:style>
  <w:style w:type="paragraph" w:styleId="NormalWeb">
    <w:name w:val="Normal (Web)"/>
    <w:basedOn w:val="Normal"/>
    <w:uiPriority w:val="99"/>
    <w:semiHidden/>
    <w:unhideWhenUsed/>
    <w:rsid w:val="00862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titlelabel">
    <w:name w:val="chapter-titlelabel"/>
    <w:basedOn w:val="DefaultParagraphFont"/>
    <w:rsid w:val="00862577"/>
  </w:style>
  <w:style w:type="paragraph" w:customStyle="1" w:styleId="first-para">
    <w:name w:val="first-para"/>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62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577"/>
    <w:rPr>
      <w:rFonts w:ascii="Tahoma" w:hAnsi="Tahoma" w:cs="Tahoma"/>
      <w:sz w:val="16"/>
      <w:szCs w:val="16"/>
    </w:rPr>
  </w:style>
  <w:style w:type="character" w:customStyle="1" w:styleId="Heading3Char">
    <w:name w:val="Heading 3 Char"/>
    <w:basedOn w:val="DefaultParagraphFont"/>
    <w:link w:val="Heading3"/>
    <w:uiPriority w:val="9"/>
    <w:rsid w:val="008625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62577"/>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862577"/>
    <w:rPr>
      <w:strike w:val="0"/>
      <w:dstrike w:val="0"/>
      <w:color w:val="800080"/>
      <w:u w:val="none"/>
      <w:effect w:val="none"/>
    </w:rPr>
  </w:style>
  <w:style w:type="paragraph" w:customStyle="1" w:styleId="collapsepanelheader">
    <w:name w:val="collapsepanelheader"/>
    <w:basedOn w:val="Normal"/>
    <w:rsid w:val="00862577"/>
    <w:pPr>
      <w:shd w:val="clear" w:color="auto" w:fill="BFBDBE"/>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collapsepanel">
    <w:name w:val="collapsepanel"/>
    <w:basedOn w:val="Normal"/>
    <w:rsid w:val="00862577"/>
    <w:pPr>
      <w:pBdr>
        <w:bottom w:val="single" w:sz="6" w:space="0" w:color="FFFFFF"/>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aincontainer">
    <w:name w:val="maincontainer"/>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incontent">
    <w:name w:val="mainconten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owsemenupnl">
    <w:name w:val="browsemenupnl"/>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pnl">
    <w:name w:val="footerpnl"/>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0">
    <w:name w:val="b24-title0"/>
    <w:basedOn w:val="Normal"/>
    <w:rsid w:val="00862577"/>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itle1">
    <w:name w:val="b24-title1"/>
    <w:basedOn w:val="Normal"/>
    <w:rsid w:val="00862577"/>
    <w:pPr>
      <w:spacing w:before="100" w:beforeAutospacing="1" w:after="100" w:afterAutospacing="1" w:line="240" w:lineRule="auto"/>
    </w:pPr>
    <w:rPr>
      <w:rFonts w:ascii="Times New Roman" w:eastAsia="Times New Roman" w:hAnsi="Times New Roman" w:cs="Times New Roman"/>
      <w:b/>
      <w:bCs/>
      <w:color w:val="800000"/>
      <w:sz w:val="21"/>
      <w:szCs w:val="21"/>
    </w:rPr>
  </w:style>
  <w:style w:type="paragraph" w:customStyle="1" w:styleId="b24-title2">
    <w:name w:val="b24-title2"/>
    <w:basedOn w:val="Normal"/>
    <w:rsid w:val="00862577"/>
    <w:pPr>
      <w:shd w:val="clear" w:color="auto" w:fill="DFDFDF"/>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3">
    <w:name w:val="b24-title3"/>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4">
    <w:name w:val="b24-title4"/>
    <w:basedOn w:val="Normal"/>
    <w:rsid w:val="00862577"/>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title5">
    <w:name w:val="b24-title5"/>
    <w:basedOn w:val="Normal"/>
    <w:rsid w:val="00862577"/>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6">
    <w:name w:val="b24-title6"/>
    <w:basedOn w:val="Normal"/>
    <w:rsid w:val="00862577"/>
    <w:pPr>
      <w:shd w:val="clear" w:color="auto" w:fill="EFEFEF"/>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7">
    <w:name w:val="b24-title7"/>
    <w:basedOn w:val="Normal"/>
    <w:rsid w:val="00862577"/>
    <w:pPr>
      <w:spacing w:before="100" w:beforeAutospacing="1" w:after="100" w:afterAutospacing="1" w:line="240" w:lineRule="auto"/>
      <w:textAlignment w:val="center"/>
    </w:pPr>
    <w:rPr>
      <w:rFonts w:ascii="Times New Roman" w:eastAsia="Times New Roman" w:hAnsi="Times New Roman" w:cs="Times New Roman"/>
      <w:color w:val="000000"/>
      <w:sz w:val="15"/>
      <w:szCs w:val="15"/>
    </w:rPr>
  </w:style>
  <w:style w:type="paragraph" w:customStyle="1" w:styleId="b24-aside">
    <w:name w:val="b24-aside"/>
    <w:basedOn w:val="Normal"/>
    <w:rsid w:val="00862577"/>
    <w:pPr>
      <w:spacing w:before="100" w:beforeAutospacing="1" w:after="100" w:afterAutospacing="1" w:line="240" w:lineRule="auto"/>
    </w:pPr>
    <w:rPr>
      <w:rFonts w:ascii="Times New Roman" w:eastAsia="Times New Roman" w:hAnsi="Times New Roman" w:cs="Times New Roman"/>
      <w:i/>
      <w:iCs/>
      <w:color w:val="999999"/>
      <w:sz w:val="24"/>
      <w:szCs w:val="24"/>
    </w:rPr>
  </w:style>
  <w:style w:type="paragraph" w:customStyle="1" w:styleId="bigbanner">
    <w:name w:val="bigbanner"/>
    <w:basedOn w:val="Normal"/>
    <w:rsid w:val="00862577"/>
    <w:pPr>
      <w:spacing w:before="100" w:beforeAutospacing="1" w:after="100" w:afterAutospacing="1" w:line="240" w:lineRule="auto"/>
    </w:pPr>
    <w:rPr>
      <w:rFonts w:ascii="Times New Roman" w:eastAsia="Times New Roman" w:hAnsi="Times New Roman" w:cs="Times New Roman"/>
      <w:b/>
      <w:bCs/>
      <w:sz w:val="27"/>
      <w:szCs w:val="27"/>
    </w:rPr>
  </w:style>
  <w:style w:type="paragraph" w:customStyle="1" w:styleId="b24-title8">
    <w:name w:val="b24-title8"/>
    <w:basedOn w:val="Normal"/>
    <w:rsid w:val="00862577"/>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9">
    <w:name w:val="b24-title9"/>
    <w:basedOn w:val="Normal"/>
    <w:rsid w:val="00862577"/>
    <w:pPr>
      <w:shd w:val="clear" w:color="auto" w:fill="DFE6FF"/>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10">
    <w:name w:val="b24-title10"/>
    <w:basedOn w:val="Normal"/>
    <w:rsid w:val="00862577"/>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1">
    <w:name w:val="b24-title11"/>
    <w:basedOn w:val="Normal"/>
    <w:rsid w:val="00862577"/>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2">
    <w:name w:val="b24-title12"/>
    <w:basedOn w:val="Normal"/>
    <w:rsid w:val="00862577"/>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3">
    <w:name w:val="b24-title13"/>
    <w:basedOn w:val="Normal"/>
    <w:rsid w:val="00862577"/>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bar">
    <w:name w:val="b24-searchbar"/>
    <w:basedOn w:val="Normal"/>
    <w:rsid w:val="00862577"/>
    <w:pPr>
      <w:shd w:val="clear" w:color="auto" w:fill="EEEEEE"/>
      <w:spacing w:before="100" w:beforeAutospacing="1" w:after="100" w:afterAutospacing="1" w:line="240" w:lineRule="auto"/>
    </w:pPr>
    <w:rPr>
      <w:rFonts w:ascii="Arial" w:eastAsia="Times New Roman" w:hAnsi="Arial" w:cs="Arial"/>
      <w:color w:val="000000"/>
      <w:sz w:val="17"/>
      <w:szCs w:val="17"/>
    </w:rPr>
  </w:style>
  <w:style w:type="paragraph" w:customStyle="1" w:styleId="b24-searchbar-link">
    <w:name w:val="b24-searchbar-link"/>
    <w:basedOn w:val="Normal"/>
    <w:rsid w:val="00862577"/>
    <w:pPr>
      <w:spacing w:before="100" w:beforeAutospacing="1" w:after="100" w:afterAutospacing="1" w:line="240" w:lineRule="auto"/>
    </w:pPr>
    <w:rPr>
      <w:rFonts w:ascii="Times New Roman" w:eastAsia="Times New Roman" w:hAnsi="Times New Roman" w:cs="Times New Roman"/>
      <w:b/>
      <w:bCs/>
      <w:color w:val="FFFFFF"/>
      <w:sz w:val="14"/>
      <w:szCs w:val="14"/>
    </w:rPr>
  </w:style>
  <w:style w:type="paragraph" w:customStyle="1" w:styleId="b24-searchbox">
    <w:name w:val="b24-searchbox"/>
    <w:basedOn w:val="Normal"/>
    <w:rsid w:val="00862577"/>
    <w:pPr>
      <w:shd w:val="clear" w:color="auto" w:fill="5E7ABB"/>
      <w:spacing w:before="100" w:beforeAutospacing="1" w:after="100" w:afterAutospacing="1" w:line="240" w:lineRule="auto"/>
    </w:pPr>
    <w:rPr>
      <w:rFonts w:ascii="Arial" w:eastAsia="Times New Roman" w:hAnsi="Arial" w:cs="Arial"/>
      <w:color w:val="FFFFFF"/>
      <w:sz w:val="17"/>
      <w:szCs w:val="17"/>
    </w:rPr>
  </w:style>
  <w:style w:type="paragraph" w:customStyle="1" w:styleId="b24-searchbox2">
    <w:name w:val="b24-searchbox2"/>
    <w:basedOn w:val="Normal"/>
    <w:rsid w:val="00862577"/>
    <w:pPr>
      <w:spacing w:before="100" w:beforeAutospacing="1" w:after="100" w:afterAutospacing="1" w:line="240" w:lineRule="auto"/>
    </w:pPr>
    <w:rPr>
      <w:rFonts w:ascii="Arial" w:eastAsia="Times New Roman" w:hAnsi="Arial" w:cs="Arial"/>
      <w:b/>
      <w:bCs/>
      <w:color w:val="5E7ABB"/>
      <w:sz w:val="17"/>
      <w:szCs w:val="17"/>
    </w:rPr>
  </w:style>
  <w:style w:type="paragraph" w:customStyle="1" w:styleId="b24-searchbarelement">
    <w:name w:val="b24-searchbarelement"/>
    <w:basedOn w:val="Normal"/>
    <w:rsid w:val="00862577"/>
    <w:pPr>
      <w:pBdr>
        <w:top w:val="single" w:sz="6" w:space="0" w:color="BDBCBD"/>
        <w:left w:val="single" w:sz="6" w:space="0" w:color="BDBCBD"/>
        <w:bottom w:val="single" w:sz="6" w:space="0" w:color="BDBCBD"/>
        <w:right w:val="single" w:sz="6" w:space="0" w:color="BDBCBD"/>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searchresults-title">
    <w:name w:val="b24-searchresults-title"/>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results-item">
    <w:name w:val="b24-searchresults-item"/>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advschtitle">
    <w:name w:val="b24-advschtitle"/>
    <w:basedOn w:val="Normal"/>
    <w:rsid w:val="00862577"/>
    <w:pPr>
      <w:spacing w:before="100" w:beforeAutospacing="1" w:after="100" w:afterAutospacing="1" w:line="240" w:lineRule="auto"/>
    </w:pPr>
    <w:rPr>
      <w:rFonts w:ascii="Arial" w:eastAsia="Times New Roman" w:hAnsi="Arial" w:cs="Arial"/>
      <w:b/>
      <w:bCs/>
      <w:color w:val="000000"/>
      <w:spacing w:val="24"/>
      <w:sz w:val="18"/>
      <w:szCs w:val="18"/>
    </w:rPr>
  </w:style>
  <w:style w:type="paragraph" w:customStyle="1" w:styleId="b24-advsearchresult-link">
    <w:name w:val="b24-advsearchresult-link"/>
    <w:basedOn w:val="Normal"/>
    <w:rsid w:val="00862577"/>
    <w:pPr>
      <w:spacing w:before="100" w:beforeAutospacing="1" w:after="100" w:afterAutospacing="1" w:line="240" w:lineRule="auto"/>
    </w:pPr>
    <w:rPr>
      <w:rFonts w:ascii="italic" w:eastAsia="Times New Roman" w:hAnsi="italic" w:cs="Times New Roman"/>
      <w:color w:val="000000"/>
      <w:sz w:val="17"/>
      <w:szCs w:val="17"/>
      <w:u w:val="single"/>
    </w:rPr>
  </w:style>
  <w:style w:type="paragraph" w:customStyle="1" w:styleId="b24-advsearchbookbin">
    <w:name w:val="b24-advsearchbookbin"/>
    <w:basedOn w:val="Normal"/>
    <w:rsid w:val="00862577"/>
    <w:pPr>
      <w:shd w:val="clear" w:color="auto" w:fill="BACFB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earchbookbin-item">
    <w:name w:val="b24-advsearchbookbin-item"/>
    <w:basedOn w:val="Normal"/>
    <w:rsid w:val="00862577"/>
    <w:pPr>
      <w:shd w:val="clear" w:color="auto" w:fill="BACFBD"/>
      <w:spacing w:before="100" w:beforeAutospacing="1" w:after="100" w:afterAutospacing="1" w:line="240" w:lineRule="auto"/>
    </w:pPr>
    <w:rPr>
      <w:rFonts w:ascii="Arial" w:eastAsia="Times New Roman" w:hAnsi="Arial" w:cs="Arial"/>
      <w:b/>
      <w:bCs/>
      <w:sz w:val="18"/>
      <w:szCs w:val="18"/>
    </w:rPr>
  </w:style>
  <w:style w:type="paragraph" w:customStyle="1" w:styleId="b24-didyoumean">
    <w:name w:val="b24-didyoumean"/>
    <w:basedOn w:val="Normal"/>
    <w:rsid w:val="00862577"/>
    <w:pPr>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userbar">
    <w:name w:val="b24-userbar"/>
    <w:basedOn w:val="Normal"/>
    <w:rsid w:val="00862577"/>
    <w:pPr>
      <w:pBdr>
        <w:top w:val="single" w:sz="6" w:space="0" w:color="BDBCBD"/>
        <w:bottom w:val="single" w:sz="6" w:space="0" w:color="BDBCBD"/>
        <w:right w:val="single" w:sz="6" w:space="0" w:color="BDBCBD"/>
      </w:pBdr>
      <w:shd w:val="clear" w:color="auto" w:fill="FFFFFF"/>
      <w:spacing w:before="100" w:beforeAutospacing="1" w:after="100" w:afterAutospacing="1" w:line="240" w:lineRule="auto"/>
    </w:pPr>
    <w:rPr>
      <w:rFonts w:ascii="Arial" w:eastAsia="Times New Roman" w:hAnsi="Arial" w:cs="Arial"/>
      <w:sz w:val="18"/>
      <w:szCs w:val="18"/>
    </w:rPr>
  </w:style>
  <w:style w:type="paragraph" w:customStyle="1" w:styleId="b24-userbar-name">
    <w:name w:val="b24-userbar-name"/>
    <w:basedOn w:val="Normal"/>
    <w:rsid w:val="00862577"/>
    <w:pPr>
      <w:pBdr>
        <w:left w:val="single" w:sz="6" w:space="0" w:color="BDBCBD"/>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userbar-text">
    <w:name w:val="b24-userbar-text"/>
    <w:basedOn w:val="Normal"/>
    <w:rsid w:val="00862577"/>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label">
    <w:name w:val="b24-userbar-label"/>
    <w:basedOn w:val="Normal"/>
    <w:rsid w:val="00862577"/>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input">
    <w:name w:val="b24-userbar-input"/>
    <w:basedOn w:val="Normal"/>
    <w:rsid w:val="00862577"/>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rowsetools">
    <w:name w:val="b24-browsetools"/>
    <w:basedOn w:val="Normal"/>
    <w:rsid w:val="00862577"/>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userbrand">
    <w:name w:val="b24-userbrand"/>
    <w:basedOn w:val="Normal"/>
    <w:rsid w:val="00862577"/>
    <w:pPr>
      <w:spacing w:before="100" w:beforeAutospacing="1" w:after="100" w:afterAutospacing="1" w:line="240" w:lineRule="auto"/>
    </w:pPr>
    <w:rPr>
      <w:rFonts w:ascii="Arial" w:eastAsia="Times New Roman" w:hAnsi="Arial" w:cs="Arial"/>
      <w:color w:val="0E25AB"/>
      <w:sz w:val="17"/>
      <w:szCs w:val="17"/>
    </w:rPr>
  </w:style>
  <w:style w:type="paragraph" w:customStyle="1" w:styleId="b24-sortbar">
    <w:name w:val="b24-sortbar"/>
    <w:basedOn w:val="Normal"/>
    <w:rsid w:val="00862577"/>
    <w:pPr>
      <w:spacing w:before="100" w:beforeAutospacing="1" w:after="100" w:afterAutospacing="1" w:line="240" w:lineRule="auto"/>
    </w:pPr>
    <w:rPr>
      <w:rFonts w:ascii="Arial" w:eastAsia="Times New Roman" w:hAnsi="Arial" w:cs="Arial"/>
      <w:sz w:val="18"/>
      <w:szCs w:val="18"/>
    </w:rPr>
  </w:style>
  <w:style w:type="paragraph" w:customStyle="1" w:styleId="b24-sortbar-input">
    <w:name w:val="b24-sortbar-input"/>
    <w:basedOn w:val="Normal"/>
    <w:rsid w:val="00862577"/>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bar">
    <w:name w:val="b24-folderbar"/>
    <w:basedOn w:val="Normal"/>
    <w:rsid w:val="00862577"/>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folderbar-text">
    <w:name w:val="b24-folderbar-text"/>
    <w:basedOn w:val="Normal"/>
    <w:rsid w:val="00862577"/>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folderbar-label0">
    <w:name w:val="b24-folderbar-label0"/>
    <w:basedOn w:val="Normal"/>
    <w:rsid w:val="00862577"/>
    <w:pPr>
      <w:shd w:val="clear" w:color="auto" w:fill="5E7ABB"/>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folderbar-label1">
    <w:name w:val="b24-folderbar-label1"/>
    <w:basedOn w:val="Normal"/>
    <w:rsid w:val="00862577"/>
    <w:pPr>
      <w:shd w:val="clear" w:color="auto" w:fill="BEBDBE"/>
      <w:spacing w:before="100" w:beforeAutospacing="1" w:after="100" w:afterAutospacing="1" w:line="240" w:lineRule="auto"/>
    </w:pPr>
    <w:rPr>
      <w:rFonts w:ascii="Times New Roman" w:eastAsia="Times New Roman" w:hAnsi="Times New Roman" w:cs="Times New Roman"/>
      <w:b/>
      <w:bCs/>
      <w:color w:val="363636"/>
      <w:sz w:val="24"/>
      <w:szCs w:val="24"/>
    </w:rPr>
  </w:style>
  <w:style w:type="paragraph" w:customStyle="1" w:styleId="b24-folderbar-label2">
    <w:name w:val="b24-folderbar-label2"/>
    <w:basedOn w:val="Normal"/>
    <w:rsid w:val="00862577"/>
    <w:pPr>
      <w:shd w:val="clear" w:color="auto" w:fill="E4F1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bar-selected">
    <w:name w:val="b24-folderbar-selected"/>
    <w:basedOn w:val="Normal"/>
    <w:rsid w:val="00862577"/>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2">
    <w:name w:val="b24-folderbar-selected2"/>
    <w:basedOn w:val="Normal"/>
    <w:rsid w:val="00862577"/>
    <w:pPr>
      <w:pBdr>
        <w:top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not">
    <w:name w:val="b24-folderbar-selectednot"/>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
    <w:name w:val="b24-folderbar-system"/>
    <w:basedOn w:val="Normal"/>
    <w:rsid w:val="00862577"/>
    <w:pPr>
      <w:shd w:val="clear" w:color="auto" w:fill="E8E8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userfolder">
    <w:name w:val="b24-folderbar-userfolder"/>
    <w:basedOn w:val="Normal"/>
    <w:rsid w:val="00862577"/>
    <w:pPr>
      <w:shd w:val="clear" w:color="auto" w:fill="E8E8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flag">
    <w:name w:val="b24-folderbar-systemflag"/>
    <w:basedOn w:val="Normal"/>
    <w:rsid w:val="00862577"/>
    <w:pPr>
      <w:spacing w:before="100" w:beforeAutospacing="1" w:after="100" w:afterAutospacing="1" w:line="240" w:lineRule="auto"/>
    </w:pPr>
    <w:rPr>
      <w:rFonts w:ascii="Times New Roman" w:eastAsia="Times New Roman" w:hAnsi="Times New Roman" w:cs="Times New Roman"/>
      <w:b/>
      <w:bCs/>
      <w:color w:val="FF0000"/>
      <w:sz w:val="24"/>
      <w:szCs w:val="24"/>
    </w:rPr>
  </w:style>
  <w:style w:type="paragraph" w:customStyle="1" w:styleId="b24-folderbar-edit">
    <w:name w:val="b24-folderbar-edit"/>
    <w:basedOn w:val="Normal"/>
    <w:rsid w:val="00862577"/>
    <w:pPr>
      <w:shd w:val="clear" w:color="auto" w:fill="BEBDBE"/>
      <w:spacing w:before="100" w:beforeAutospacing="1" w:after="100" w:afterAutospacing="1" w:line="240" w:lineRule="auto"/>
    </w:pPr>
    <w:rPr>
      <w:rFonts w:ascii="Times New Roman" w:eastAsia="Times New Roman" w:hAnsi="Times New Roman" w:cs="Times New Roman"/>
      <w:b/>
      <w:bCs/>
      <w:color w:val="363636"/>
      <w:sz w:val="24"/>
      <w:szCs w:val="24"/>
    </w:rPr>
  </w:style>
  <w:style w:type="paragraph" w:customStyle="1" w:styleId="b24-folderbar-hasbook">
    <w:name w:val="b24-folderbar-hasbook"/>
    <w:basedOn w:val="Normal"/>
    <w:rsid w:val="00862577"/>
    <w:pPr>
      <w:shd w:val="clear" w:color="auto" w:fill="FFEB8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item">
    <w:name w:val="b24-folderitem"/>
    <w:basedOn w:val="Normal"/>
    <w:rsid w:val="00862577"/>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folderitem-subtitle">
    <w:name w:val="b24-folderitem-subtitle"/>
    <w:basedOn w:val="Normal"/>
    <w:rsid w:val="00862577"/>
    <w:pPr>
      <w:spacing w:before="100" w:beforeAutospacing="1" w:after="100" w:afterAutospacing="1" w:line="240" w:lineRule="auto"/>
    </w:pPr>
    <w:rPr>
      <w:rFonts w:ascii="Verdana" w:eastAsia="Times New Roman" w:hAnsi="Verdana" w:cs="Times New Roman"/>
      <w:color w:val="404040"/>
      <w:sz w:val="15"/>
      <w:szCs w:val="15"/>
    </w:rPr>
  </w:style>
  <w:style w:type="paragraph" w:customStyle="1" w:styleId="b24-folderitem-title">
    <w:name w:val="b24-folderitem-title"/>
    <w:basedOn w:val="Normal"/>
    <w:rsid w:val="00862577"/>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folderitem-title2">
    <w:name w:val="b24-folderitem-title2"/>
    <w:basedOn w:val="Normal"/>
    <w:rsid w:val="00862577"/>
    <w:pPr>
      <w:spacing w:before="100" w:beforeAutospacing="1" w:after="100" w:afterAutospacing="1" w:line="240" w:lineRule="auto"/>
    </w:pPr>
    <w:rPr>
      <w:rFonts w:ascii="Times New Roman" w:eastAsia="Times New Roman" w:hAnsi="Times New Roman" w:cs="Times New Roman"/>
      <w:color w:val="000000"/>
      <w:sz w:val="20"/>
      <w:szCs w:val="20"/>
    </w:rPr>
  </w:style>
  <w:style w:type="paragraph" w:customStyle="1" w:styleId="b24-relatedinfo">
    <w:name w:val="b24-relatedinfo"/>
    <w:basedOn w:val="Normal"/>
    <w:rsid w:val="00862577"/>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relatedinfo-title">
    <w:name w:val="b24-relatedinfo-title"/>
    <w:basedOn w:val="Normal"/>
    <w:rsid w:val="00862577"/>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relatedinfo-link">
    <w:name w:val="b24-relatedinfo-link"/>
    <w:basedOn w:val="Normal"/>
    <w:rsid w:val="00862577"/>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latedinfo-item">
    <w:name w:val="b24-relatedinfo-item"/>
    <w:basedOn w:val="Normal"/>
    <w:rsid w:val="00862577"/>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topic-current">
    <w:name w:val="b24-topic-current"/>
    <w:basedOn w:val="Normal"/>
    <w:rsid w:val="00862577"/>
    <w:pPr>
      <w:shd w:val="clear" w:color="auto" w:fill="99CCFF"/>
      <w:spacing w:before="100" w:beforeAutospacing="1" w:after="100" w:afterAutospacing="1" w:line="240" w:lineRule="auto"/>
    </w:pPr>
    <w:rPr>
      <w:rFonts w:ascii="Times New Roman" w:eastAsia="Times New Roman" w:hAnsi="Times New Roman" w:cs="Times New Roman"/>
      <w:b/>
      <w:bCs/>
      <w:color w:val="800000"/>
      <w:sz w:val="15"/>
      <w:szCs w:val="15"/>
    </w:rPr>
  </w:style>
  <w:style w:type="paragraph" w:customStyle="1" w:styleId="b24-topic1">
    <w:name w:val="b24-topic1"/>
    <w:basedOn w:val="Normal"/>
    <w:rsid w:val="00862577"/>
    <w:pPr>
      <w:spacing w:before="100" w:beforeAutospacing="1" w:after="100" w:afterAutospacing="1" w:line="240" w:lineRule="auto"/>
      <w:ind w:hanging="225"/>
    </w:pPr>
    <w:rPr>
      <w:rFonts w:ascii="Times New Roman" w:eastAsia="Times New Roman" w:hAnsi="Times New Roman" w:cs="Times New Roman"/>
      <w:sz w:val="18"/>
      <w:szCs w:val="18"/>
    </w:rPr>
  </w:style>
  <w:style w:type="paragraph" w:customStyle="1" w:styleId="b24-topic2">
    <w:name w:val="b24-topic2"/>
    <w:basedOn w:val="Normal"/>
    <w:rsid w:val="00862577"/>
    <w:pPr>
      <w:spacing w:before="100" w:beforeAutospacing="1" w:after="100" w:afterAutospacing="1" w:line="240" w:lineRule="auto"/>
      <w:ind w:hanging="225"/>
    </w:pPr>
    <w:rPr>
      <w:rFonts w:ascii="Times New Roman" w:eastAsia="Times New Roman" w:hAnsi="Times New Roman" w:cs="Times New Roman"/>
      <w:sz w:val="15"/>
      <w:szCs w:val="15"/>
    </w:rPr>
  </w:style>
  <w:style w:type="paragraph" w:customStyle="1" w:styleId="b24-topiclist">
    <w:name w:val="b24-topiclis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reelist">
    <w:name w:val="b24-topictreelis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itle">
    <w:name w:val="b24-topictitle"/>
    <w:basedOn w:val="Normal"/>
    <w:rsid w:val="00862577"/>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48"/>
      <w:sz w:val="18"/>
      <w:szCs w:val="18"/>
    </w:rPr>
  </w:style>
  <w:style w:type="paragraph" w:customStyle="1" w:styleId="b24-topictitle2">
    <w:name w:val="b24-topictitle2"/>
    <w:basedOn w:val="Normal"/>
    <w:rsid w:val="00862577"/>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topicdescription">
    <w:name w:val="b24-topicdescription"/>
    <w:basedOn w:val="Normal"/>
    <w:rsid w:val="00862577"/>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topicitemlink">
    <w:name w:val="b24-topicitemlink"/>
    <w:basedOn w:val="Normal"/>
    <w:rsid w:val="00862577"/>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item">
    <w:name w:val="b24-topicitem"/>
    <w:basedOn w:val="Normal"/>
    <w:rsid w:val="00862577"/>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selected">
    <w:name w:val="b24-topicselected"/>
    <w:basedOn w:val="Normal"/>
    <w:rsid w:val="00862577"/>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piccount">
    <w:name w:val="b24-topiccount"/>
    <w:basedOn w:val="Normal"/>
    <w:rsid w:val="00862577"/>
    <w:pPr>
      <w:spacing w:before="100" w:beforeAutospacing="1" w:after="100" w:afterAutospacing="1" w:line="240" w:lineRule="auto"/>
    </w:pPr>
    <w:rPr>
      <w:rFonts w:ascii="Arial" w:eastAsia="Times New Roman" w:hAnsi="Arial" w:cs="Arial"/>
      <w:color w:val="666666"/>
      <w:sz w:val="15"/>
      <w:szCs w:val="15"/>
    </w:rPr>
  </w:style>
  <w:style w:type="paragraph" w:customStyle="1" w:styleId="b24-topicsbookcount">
    <w:name w:val="b24-topicsbookcount"/>
    <w:basedOn w:val="Normal"/>
    <w:rsid w:val="00862577"/>
    <w:pPr>
      <w:spacing w:before="100" w:beforeAutospacing="1" w:after="100" w:afterAutospacing="1" w:line="240" w:lineRule="auto"/>
    </w:pPr>
    <w:rPr>
      <w:rFonts w:ascii="Arial" w:eastAsia="Times New Roman" w:hAnsi="Arial" w:cs="Arial"/>
      <w:color w:val="666666"/>
      <w:sz w:val="15"/>
      <w:szCs w:val="15"/>
    </w:rPr>
  </w:style>
  <w:style w:type="paragraph" w:customStyle="1" w:styleId="b24-searchquery">
    <w:name w:val="b24-searchquery"/>
    <w:basedOn w:val="Normal"/>
    <w:rsid w:val="00862577"/>
    <w:pPr>
      <w:spacing w:before="100" w:beforeAutospacing="1" w:after="100" w:afterAutospacing="1" w:line="240" w:lineRule="auto"/>
    </w:pPr>
    <w:rPr>
      <w:rFonts w:ascii="Times New Roman" w:eastAsia="Times New Roman" w:hAnsi="Times New Roman" w:cs="Times New Roman"/>
      <w:b/>
      <w:bCs/>
      <w:color w:val="336699"/>
      <w:sz w:val="18"/>
      <w:szCs w:val="18"/>
    </w:rPr>
  </w:style>
  <w:style w:type="paragraph" w:customStyle="1" w:styleId="b24-topictrail">
    <w:name w:val="b24-topictrail"/>
    <w:basedOn w:val="Normal"/>
    <w:rsid w:val="00862577"/>
    <w:pPr>
      <w:spacing w:before="100" w:beforeAutospacing="1" w:after="100" w:afterAutospacing="1" w:line="240" w:lineRule="auto"/>
    </w:pPr>
    <w:rPr>
      <w:rFonts w:ascii="Verdana" w:eastAsia="Times New Roman" w:hAnsi="Verdana" w:cs="Times New Roman"/>
      <w:color w:val="000000"/>
      <w:sz w:val="21"/>
      <w:szCs w:val="21"/>
    </w:rPr>
  </w:style>
  <w:style w:type="paragraph" w:customStyle="1" w:styleId="b24-topictrail-title">
    <w:name w:val="b24-topictrail-title"/>
    <w:basedOn w:val="Normal"/>
    <w:rsid w:val="00862577"/>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opictrail-title2">
    <w:name w:val="b24-topictrail-title2"/>
    <w:basedOn w:val="Normal"/>
    <w:rsid w:val="00862577"/>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link">
    <w:name w:val="b24-topictrail-link"/>
    <w:basedOn w:val="Normal"/>
    <w:rsid w:val="00862577"/>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link2">
    <w:name w:val="b24-topictrail-link2"/>
    <w:basedOn w:val="Normal"/>
    <w:rsid w:val="00862577"/>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item">
    <w:name w:val="b24-topictrail-item"/>
    <w:basedOn w:val="Normal"/>
    <w:rsid w:val="00862577"/>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item2">
    <w:name w:val="b24-topictrail-item2"/>
    <w:basedOn w:val="Normal"/>
    <w:rsid w:val="00862577"/>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description">
    <w:name w:val="b24-topictrail-description"/>
    <w:basedOn w:val="Normal"/>
    <w:rsid w:val="00862577"/>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subitem">
    <w:name w:val="b24-topictrail-subitem"/>
    <w:basedOn w:val="Normal"/>
    <w:rsid w:val="00862577"/>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lessonlist">
    <w:name w:val="b24-lessonlist"/>
    <w:basedOn w:val="Normal"/>
    <w:rsid w:val="00862577"/>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lessontitle">
    <w:name w:val="b24-lessontitle"/>
    <w:basedOn w:val="Normal"/>
    <w:rsid w:val="00862577"/>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lessonitem">
    <w:name w:val="b24-lessonitem"/>
    <w:basedOn w:val="Normal"/>
    <w:rsid w:val="00862577"/>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ookbin">
    <w:name w:val="b24-bookbin"/>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bin-item">
    <w:name w:val="b24-bookbin-item"/>
    <w:basedOn w:val="Normal"/>
    <w:rsid w:val="00862577"/>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otbooktitle">
    <w:name w:val="b24-hotbooktitle"/>
    <w:basedOn w:val="Normal"/>
    <w:rsid w:val="00862577"/>
    <w:pPr>
      <w:spacing w:before="100" w:beforeAutospacing="1" w:after="100" w:afterAutospacing="1" w:line="240" w:lineRule="auto"/>
      <w:jc w:val="center"/>
    </w:pPr>
    <w:rPr>
      <w:rFonts w:ascii="Times New Roman" w:eastAsia="Times New Roman" w:hAnsi="Times New Roman" w:cs="Times New Roman"/>
      <w:b/>
      <w:bCs/>
      <w:sz w:val="14"/>
      <w:szCs w:val="14"/>
    </w:rPr>
  </w:style>
  <w:style w:type="paragraph" w:customStyle="1" w:styleId="b24-booksmore">
    <w:name w:val="b24-booksmore"/>
    <w:basedOn w:val="Normal"/>
    <w:rsid w:val="00862577"/>
    <w:pPr>
      <w:spacing w:before="45" w:after="45" w:line="240" w:lineRule="auto"/>
      <w:ind w:left="750"/>
    </w:pPr>
    <w:rPr>
      <w:rFonts w:ascii="Times New Roman" w:eastAsia="Times New Roman" w:hAnsi="Times New Roman" w:cs="Times New Roman"/>
      <w:sz w:val="24"/>
      <w:szCs w:val="24"/>
    </w:rPr>
  </w:style>
  <w:style w:type="paragraph" w:customStyle="1" w:styleId="b24-bookmeta">
    <w:name w:val="b24-bookmeta"/>
    <w:basedOn w:val="Normal"/>
    <w:rsid w:val="00862577"/>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ookmetacompact">
    <w:name w:val="b24-bookmetacompact"/>
    <w:basedOn w:val="Normal"/>
    <w:rsid w:val="00862577"/>
    <w:pPr>
      <w:spacing w:before="100" w:beforeAutospacing="1" w:after="100" w:afterAutospacing="1" w:line="240" w:lineRule="auto"/>
    </w:pPr>
    <w:rPr>
      <w:rFonts w:ascii="Arial" w:eastAsia="Times New Roman" w:hAnsi="Arial" w:cs="Arial"/>
      <w:sz w:val="14"/>
      <w:szCs w:val="14"/>
    </w:rPr>
  </w:style>
  <w:style w:type="paragraph" w:customStyle="1" w:styleId="b24-bookchaptertitle">
    <w:name w:val="b24-bookchaptertitle"/>
    <w:basedOn w:val="Normal"/>
    <w:rsid w:val="00862577"/>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booktitle">
    <w:name w:val="b24-booktitle"/>
    <w:basedOn w:val="Normal"/>
    <w:rsid w:val="00862577"/>
    <w:pPr>
      <w:spacing w:before="100" w:beforeAutospacing="1" w:after="100" w:afterAutospacing="1" w:line="240" w:lineRule="auto"/>
    </w:pPr>
    <w:rPr>
      <w:rFonts w:ascii="Times New Roman" w:eastAsia="Times New Roman" w:hAnsi="Times New Roman" w:cs="Times New Roman"/>
      <w:b/>
      <w:bCs/>
      <w:color w:val="122EB2"/>
      <w:sz w:val="24"/>
      <w:szCs w:val="24"/>
    </w:rPr>
  </w:style>
  <w:style w:type="paragraph" w:customStyle="1" w:styleId="b24-booktitle2">
    <w:name w:val="b24-booktitle2"/>
    <w:basedOn w:val="Normal"/>
    <w:rsid w:val="00862577"/>
    <w:pPr>
      <w:spacing w:before="100" w:beforeAutospacing="1" w:after="100" w:afterAutospacing="1" w:line="240" w:lineRule="auto"/>
    </w:pPr>
    <w:rPr>
      <w:rFonts w:ascii="Times New Roman" w:eastAsia="Times New Roman" w:hAnsi="Times New Roman" w:cs="Times New Roman"/>
      <w:color w:val="122EB2"/>
      <w:sz w:val="24"/>
      <w:szCs w:val="24"/>
    </w:rPr>
  </w:style>
  <w:style w:type="paragraph" w:customStyle="1" w:styleId="b24-booktitle-summary">
    <w:name w:val="b24-booktitle-summary"/>
    <w:basedOn w:val="Normal"/>
    <w:rsid w:val="00862577"/>
    <w:pPr>
      <w:spacing w:before="100" w:beforeAutospacing="1" w:after="100" w:afterAutospacing="1" w:line="240" w:lineRule="auto"/>
    </w:pPr>
    <w:rPr>
      <w:rFonts w:ascii="Times New Roman" w:eastAsia="Times New Roman" w:hAnsi="Times New Roman" w:cs="Times New Roman"/>
      <w:i/>
      <w:iCs/>
      <w:color w:val="122EB2"/>
      <w:sz w:val="24"/>
      <w:szCs w:val="24"/>
    </w:rPr>
  </w:style>
  <w:style w:type="paragraph" w:customStyle="1" w:styleId="b24-booktitle-no">
    <w:name w:val="b24-booktitle-no"/>
    <w:basedOn w:val="Normal"/>
    <w:rsid w:val="00862577"/>
    <w:pPr>
      <w:spacing w:before="100" w:beforeAutospacing="1" w:after="100" w:afterAutospacing="1" w:line="240" w:lineRule="auto"/>
    </w:pPr>
    <w:rPr>
      <w:rFonts w:ascii="Times New Roman" w:eastAsia="Times New Roman" w:hAnsi="Times New Roman" w:cs="Times New Roman"/>
      <w:b/>
      <w:bCs/>
      <w:color w:val="B22E12"/>
      <w:sz w:val="24"/>
      <w:szCs w:val="24"/>
    </w:rPr>
  </w:style>
  <w:style w:type="paragraph" w:customStyle="1" w:styleId="b24-bookauthor">
    <w:name w:val="b24-bookauthor"/>
    <w:basedOn w:val="Normal"/>
    <w:rsid w:val="00862577"/>
    <w:pPr>
      <w:spacing w:before="100" w:beforeAutospacing="1" w:after="100" w:afterAutospacing="1" w:line="240" w:lineRule="auto"/>
    </w:pPr>
    <w:rPr>
      <w:rFonts w:ascii="Times New Roman" w:eastAsia="Times New Roman" w:hAnsi="Times New Roman" w:cs="Times New Roman"/>
      <w:color w:val="666666"/>
      <w:sz w:val="17"/>
      <w:szCs w:val="17"/>
    </w:rPr>
  </w:style>
  <w:style w:type="paragraph" w:customStyle="1" w:styleId="b24-bookauthor-nolink">
    <w:name w:val="b24-bookauthor-nolink"/>
    <w:basedOn w:val="Normal"/>
    <w:rsid w:val="00862577"/>
    <w:pPr>
      <w:spacing w:before="100" w:beforeAutospacing="1" w:after="100" w:afterAutospacing="1" w:line="240" w:lineRule="auto"/>
    </w:pPr>
    <w:rPr>
      <w:rFonts w:ascii="Times New Roman" w:eastAsia="Times New Roman" w:hAnsi="Times New Roman" w:cs="Times New Roman"/>
      <w:color w:val="666666"/>
      <w:sz w:val="17"/>
      <w:szCs w:val="17"/>
    </w:rPr>
  </w:style>
  <w:style w:type="paragraph" w:customStyle="1" w:styleId="b24-bookisbn">
    <w:name w:val="b24-bookisbn"/>
    <w:basedOn w:val="Normal"/>
    <w:rsid w:val="00862577"/>
    <w:pPr>
      <w:spacing w:before="100" w:beforeAutospacing="1" w:after="100" w:afterAutospacing="1" w:line="240" w:lineRule="auto"/>
    </w:pPr>
    <w:rPr>
      <w:rFonts w:ascii="Arial" w:eastAsia="Times New Roman" w:hAnsi="Arial" w:cs="Arial"/>
      <w:color w:val="666666"/>
      <w:sz w:val="14"/>
      <w:szCs w:val="14"/>
    </w:rPr>
  </w:style>
  <w:style w:type="paragraph" w:customStyle="1" w:styleId="b24-bookcwdate">
    <w:name w:val="b24-bookcwdate"/>
    <w:basedOn w:val="Normal"/>
    <w:rsid w:val="00862577"/>
    <w:pPr>
      <w:spacing w:before="100" w:beforeAutospacing="1" w:after="100" w:afterAutospacing="1" w:line="240" w:lineRule="auto"/>
    </w:pPr>
    <w:rPr>
      <w:rFonts w:ascii="Arial" w:eastAsia="Times New Roman" w:hAnsi="Arial" w:cs="Arial"/>
      <w:color w:val="666666"/>
      <w:sz w:val="14"/>
      <w:szCs w:val="14"/>
    </w:rPr>
  </w:style>
  <w:style w:type="paragraph" w:customStyle="1" w:styleId="b24-bookpages">
    <w:name w:val="b24-bookpages"/>
    <w:basedOn w:val="Normal"/>
    <w:rsid w:val="00862577"/>
    <w:pPr>
      <w:spacing w:before="100" w:beforeAutospacing="1" w:after="100" w:afterAutospacing="1" w:line="240" w:lineRule="auto"/>
    </w:pPr>
    <w:rPr>
      <w:rFonts w:ascii="Arial" w:eastAsia="Times New Roman" w:hAnsi="Arial" w:cs="Arial"/>
      <w:color w:val="666666"/>
      <w:sz w:val="14"/>
      <w:szCs w:val="14"/>
    </w:rPr>
  </w:style>
  <w:style w:type="paragraph" w:customStyle="1" w:styleId="b24-bookimprint">
    <w:name w:val="b24-bookimprint"/>
    <w:basedOn w:val="Normal"/>
    <w:rsid w:val="00862577"/>
    <w:pPr>
      <w:spacing w:before="100" w:beforeAutospacing="1" w:after="100" w:afterAutospacing="1" w:line="240" w:lineRule="auto"/>
    </w:pPr>
    <w:rPr>
      <w:rFonts w:ascii="Times New Roman" w:eastAsia="Times New Roman" w:hAnsi="Times New Roman" w:cs="Times New Roman"/>
      <w:color w:val="333333"/>
      <w:sz w:val="14"/>
      <w:szCs w:val="14"/>
    </w:rPr>
  </w:style>
  <w:style w:type="paragraph" w:customStyle="1" w:styleId="b24-bookpublisher">
    <w:name w:val="b24-bookpublisher"/>
    <w:basedOn w:val="Normal"/>
    <w:rsid w:val="00862577"/>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rights">
    <w:name w:val="b24-bookrights"/>
    <w:basedOn w:val="Normal"/>
    <w:rsid w:val="00862577"/>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editorial">
    <w:name w:val="b24-bookeditorial"/>
    <w:basedOn w:val="Normal"/>
    <w:rsid w:val="00862577"/>
    <w:pPr>
      <w:spacing w:before="100" w:beforeAutospacing="1" w:after="100" w:afterAutospacing="1" w:line="240" w:lineRule="auto"/>
    </w:pPr>
    <w:rPr>
      <w:rFonts w:ascii="Times New Roman" w:eastAsia="Times New Roman" w:hAnsi="Times New Roman" w:cs="Times New Roman"/>
      <w:color w:val="666666"/>
      <w:sz w:val="15"/>
      <w:szCs w:val="15"/>
    </w:rPr>
  </w:style>
  <w:style w:type="paragraph" w:customStyle="1" w:styleId="b24-bookeditorial-byline">
    <w:name w:val="b24-bookeditorial-byline"/>
    <w:basedOn w:val="Normal"/>
    <w:rsid w:val="00862577"/>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backcover">
    <w:name w:val="b24-bookbackcover"/>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backcover-title">
    <w:name w:val="b24-bookbackcover-title"/>
    <w:basedOn w:val="Normal"/>
    <w:rsid w:val="00862577"/>
    <w:pPr>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booksynopsis">
    <w:name w:val="b24-booksynopsis"/>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synopsis-title">
    <w:name w:val="b24-booksynopsis-title"/>
    <w:basedOn w:val="Normal"/>
    <w:rsid w:val="00862577"/>
    <w:pPr>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bookshelfdate">
    <w:name w:val="b24-bookshelfdate"/>
    <w:basedOn w:val="Normal"/>
    <w:rsid w:val="00862577"/>
    <w:pPr>
      <w:spacing w:before="100" w:beforeAutospacing="1" w:after="100" w:afterAutospacing="1" w:line="240" w:lineRule="auto"/>
    </w:pPr>
    <w:rPr>
      <w:rFonts w:ascii="Arial" w:eastAsia="Times New Roman" w:hAnsi="Arial" w:cs="Arial"/>
      <w:sz w:val="24"/>
      <w:szCs w:val="24"/>
    </w:rPr>
  </w:style>
  <w:style w:type="paragraph" w:customStyle="1" w:styleId="b24-bookarchived">
    <w:name w:val="b24-bookarchived"/>
    <w:basedOn w:val="Normal"/>
    <w:rsid w:val="00862577"/>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b24-searchhit">
    <w:name w:val="b24-searchhit"/>
    <w:basedOn w:val="Normal"/>
    <w:rsid w:val="00862577"/>
    <w:pPr>
      <w:spacing w:before="100" w:beforeAutospacing="1" w:after="100" w:afterAutospacing="1" w:line="240" w:lineRule="auto"/>
    </w:pPr>
    <w:rPr>
      <w:rFonts w:ascii="Arial" w:eastAsia="Times New Roman" w:hAnsi="Arial" w:cs="Arial"/>
      <w:color w:val="000000"/>
      <w:sz w:val="17"/>
      <w:szCs w:val="17"/>
    </w:rPr>
  </w:style>
  <w:style w:type="paragraph" w:customStyle="1" w:styleId="b24-searchhit-title">
    <w:name w:val="b24-searchhit-title"/>
    <w:basedOn w:val="Normal"/>
    <w:rsid w:val="00862577"/>
    <w:pPr>
      <w:spacing w:before="100" w:beforeAutospacing="1" w:after="100" w:afterAutospacing="1" w:line="240" w:lineRule="auto"/>
    </w:pPr>
    <w:rPr>
      <w:rFonts w:ascii="Verdana" w:eastAsia="Times New Roman" w:hAnsi="Verdana" w:cs="Times New Roman"/>
      <w:b/>
      <w:bCs/>
      <w:color w:val="000000"/>
      <w:sz w:val="17"/>
      <w:szCs w:val="17"/>
    </w:rPr>
  </w:style>
  <w:style w:type="paragraph" w:customStyle="1" w:styleId="b24-searchhit-details">
    <w:name w:val="b24-searchhit-details"/>
    <w:basedOn w:val="Normal"/>
    <w:rsid w:val="00862577"/>
    <w:pPr>
      <w:spacing w:before="100" w:beforeAutospacing="1" w:after="100" w:afterAutospacing="1" w:line="240" w:lineRule="auto"/>
    </w:pPr>
    <w:rPr>
      <w:rFonts w:ascii="Arial" w:eastAsia="Times New Roman" w:hAnsi="Arial" w:cs="Arial"/>
      <w:color w:val="9D9D9D"/>
      <w:sz w:val="12"/>
      <w:szCs w:val="12"/>
    </w:rPr>
  </w:style>
  <w:style w:type="paragraph" w:customStyle="1" w:styleId="b24-soundview">
    <w:name w:val="b24-soundview"/>
    <w:basedOn w:val="Normal"/>
    <w:rsid w:val="00862577"/>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folderbook">
    <w:name w:val="b24-folderbook"/>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book1">
    <w:name w:val="b24-folderbook1"/>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ook-edit">
    <w:name w:val="b24-folderbook-edit"/>
    <w:basedOn w:val="Normal"/>
    <w:rsid w:val="00862577"/>
    <w:pPr>
      <w:pBdr>
        <w:top w:val="single" w:sz="6" w:space="4" w:color="FBFBDA"/>
        <w:left w:val="single" w:sz="6" w:space="4" w:color="FBFBDA"/>
        <w:bottom w:val="single" w:sz="6" w:space="4" w:color="FBFBDA"/>
        <w:right w:val="single" w:sz="6" w:space="4" w:color="FBFBDA"/>
      </w:pBdr>
      <w:shd w:val="clear" w:color="auto" w:fill="FBFBD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form">
    <w:name w:val="b24-foldereditform"/>
    <w:basedOn w:val="Normal"/>
    <w:rsid w:val="00862577"/>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editcontrol">
    <w:name w:val="b24-foldereditcontrol"/>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submit">
    <w:name w:val="b24-foldereditsubmit"/>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edit">
    <w:name w:val="b24-folderedit"/>
    <w:basedOn w:val="Normal"/>
    <w:rsid w:val="00862577"/>
    <w:pPr>
      <w:spacing w:before="100" w:beforeAutospacing="1" w:after="100" w:afterAutospacing="1" w:line="240" w:lineRule="auto"/>
    </w:pPr>
    <w:rPr>
      <w:rFonts w:ascii="Times New Roman" w:eastAsia="Times New Roman" w:hAnsi="Times New Roman" w:cs="Times New Roman"/>
      <w:b/>
      <w:bCs/>
      <w:color w:val="000080"/>
      <w:sz w:val="18"/>
      <w:szCs w:val="18"/>
    </w:rPr>
  </w:style>
  <w:style w:type="paragraph" w:customStyle="1" w:styleId="b24-folderedit-current">
    <w:name w:val="b24-folderedit-current"/>
    <w:basedOn w:val="Normal"/>
    <w:rsid w:val="00862577"/>
    <w:pPr>
      <w:shd w:val="clear" w:color="auto"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link">
    <w:name w:val="b24-folderedit-link"/>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b/>
      <w:bCs/>
      <w:color w:val="122EB2"/>
      <w:sz w:val="24"/>
      <w:szCs w:val="24"/>
    </w:rPr>
  </w:style>
  <w:style w:type="paragraph" w:customStyle="1" w:styleId="b24-foldereditmenu">
    <w:name w:val="b24-foldereditmenu"/>
    <w:basedOn w:val="Normal"/>
    <w:rsid w:val="00862577"/>
    <w:pPr>
      <w:spacing w:before="100" w:beforeAutospacing="1" w:after="100" w:afterAutospacing="1" w:line="240" w:lineRule="auto"/>
    </w:pPr>
    <w:rPr>
      <w:rFonts w:ascii="Arial" w:eastAsia="Times New Roman" w:hAnsi="Arial" w:cs="Arial"/>
      <w:color w:val="FFFFFF"/>
      <w:sz w:val="15"/>
      <w:szCs w:val="15"/>
    </w:rPr>
  </w:style>
  <w:style w:type="paragraph" w:customStyle="1" w:styleId="b24-foldereditmenu2">
    <w:name w:val="b24-foldereditmenu2"/>
    <w:basedOn w:val="Normal"/>
    <w:rsid w:val="00862577"/>
    <w:pPr>
      <w:shd w:val="clear" w:color="auto" w:fill="FFFFFF"/>
      <w:spacing w:before="100" w:beforeAutospacing="1" w:after="100" w:afterAutospacing="1" w:line="240" w:lineRule="auto"/>
    </w:pPr>
    <w:rPr>
      <w:rFonts w:ascii="Arial" w:eastAsia="Times New Roman" w:hAnsi="Arial" w:cs="Arial"/>
      <w:color w:val="000000"/>
      <w:sz w:val="15"/>
      <w:szCs w:val="15"/>
    </w:rPr>
  </w:style>
  <w:style w:type="paragraph" w:customStyle="1" w:styleId="b24-foldereditmenu-title1">
    <w:name w:val="b24-foldereditmenu-title1"/>
    <w:basedOn w:val="Normal"/>
    <w:rsid w:val="00862577"/>
    <w:pPr>
      <w:shd w:val="clear" w:color="auto" w:fill="5E7ABB"/>
      <w:spacing w:before="100" w:beforeAutospacing="1" w:after="100" w:afterAutospacing="1" w:line="240" w:lineRule="auto"/>
    </w:pPr>
    <w:rPr>
      <w:rFonts w:ascii="Times New Roman" w:eastAsia="Times New Roman" w:hAnsi="Times New Roman" w:cs="Times New Roman"/>
      <w:color w:val="FFFFFF"/>
      <w:sz w:val="18"/>
      <w:szCs w:val="18"/>
    </w:rPr>
  </w:style>
  <w:style w:type="paragraph" w:customStyle="1" w:styleId="b24-foldereditmenu-title2">
    <w:name w:val="b24-foldereditmenu-title2"/>
    <w:basedOn w:val="Normal"/>
    <w:rsid w:val="00862577"/>
    <w:pPr>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editmenu-exit">
    <w:name w:val="b24-foldereditmenu-exit"/>
    <w:basedOn w:val="Normal"/>
    <w:rsid w:val="00862577"/>
    <w:pPr>
      <w:spacing w:before="100" w:beforeAutospacing="1" w:after="100" w:afterAutospacing="1" w:line="240" w:lineRule="auto"/>
    </w:pPr>
    <w:rPr>
      <w:rFonts w:ascii="Times New Roman" w:eastAsia="Times New Roman" w:hAnsi="Times New Roman" w:cs="Times New Roman"/>
      <w:color w:val="FF0000"/>
      <w:sz w:val="18"/>
      <w:szCs w:val="18"/>
    </w:rPr>
  </w:style>
  <w:style w:type="paragraph" w:customStyle="1" w:styleId="b24-bookmanage-title">
    <w:name w:val="b24-bookmanage-title"/>
    <w:basedOn w:val="Normal"/>
    <w:rsid w:val="00862577"/>
    <w:pPr>
      <w:spacing w:before="100" w:beforeAutospacing="1" w:after="100" w:afterAutospacing="1" w:line="240" w:lineRule="auto"/>
      <w:textAlignment w:val="top"/>
    </w:pPr>
    <w:rPr>
      <w:rFonts w:ascii="Times New Roman" w:eastAsia="Times New Roman" w:hAnsi="Times New Roman" w:cs="Times New Roman"/>
      <w:b/>
      <w:bCs/>
      <w:sz w:val="17"/>
      <w:szCs w:val="17"/>
    </w:rPr>
  </w:style>
  <w:style w:type="paragraph" w:customStyle="1" w:styleId="b24-annotations-booktitle">
    <w:name w:val="b24-annotations-booktitle"/>
    <w:basedOn w:val="Normal"/>
    <w:rsid w:val="00862577"/>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annotationsubtitle">
    <w:name w:val="b24-annotation_subtitle"/>
    <w:basedOn w:val="Normal"/>
    <w:rsid w:val="00862577"/>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bookmanage-formlabel">
    <w:name w:val="b24-bookmanage-formlabel"/>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eta">
    <w:name w:val="b24-bookmanage-bookmeta"/>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menu">
    <w:name w:val="b24-bookmanage-bookmarkmenu"/>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form">
    <w:name w:val="b24-bookmanage-bookmarkform"/>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form-annotatetable">
    <w:name w:val="b24-bookmarkform-annotatetable"/>
    <w:basedOn w:val="Normal"/>
    <w:rsid w:val="00862577"/>
    <w:pPr>
      <w:spacing w:before="30" w:after="30" w:line="240" w:lineRule="auto"/>
      <w:ind w:left="15" w:right="75"/>
    </w:pPr>
    <w:rPr>
      <w:rFonts w:ascii="Times New Roman" w:eastAsia="Times New Roman" w:hAnsi="Times New Roman" w:cs="Times New Roman"/>
      <w:sz w:val="24"/>
      <w:szCs w:val="24"/>
    </w:rPr>
  </w:style>
  <w:style w:type="paragraph" w:customStyle="1" w:styleId="b24-bookmanage-forminput">
    <w:name w:val="b24-bookmanage-forminput"/>
    <w:basedOn w:val="Normal"/>
    <w:rsid w:val="00862577"/>
    <w:pPr>
      <w:spacing w:before="100" w:beforeAutospacing="1" w:after="100" w:afterAutospacing="1" w:line="240" w:lineRule="auto"/>
    </w:pPr>
    <w:rPr>
      <w:rFonts w:ascii="Verdana" w:eastAsia="Times New Roman" w:hAnsi="Verdana" w:cs="Times New Roman"/>
      <w:sz w:val="24"/>
      <w:szCs w:val="24"/>
    </w:rPr>
  </w:style>
  <w:style w:type="paragraph" w:customStyle="1" w:styleId="b24-bookmanage-bookmarktitle">
    <w:name w:val="b24-bookmanage-bookmarktitle"/>
    <w:basedOn w:val="Normal"/>
    <w:rsid w:val="00862577"/>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b24-bookmanage-bookmarkselected">
    <w:name w:val="b24-bookmanage-bookmarkselected"/>
    <w:basedOn w:val="Normal"/>
    <w:rsid w:val="00862577"/>
    <w:pPr>
      <w:shd w:val="clear" w:color="auto" w:fill="FFFFB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link">
    <w:name w:val="b24-bookmanage-bookmarklink"/>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systemfolder">
    <w:name w:val="b24-bookmanage-systemfolder"/>
    <w:basedOn w:val="Normal"/>
    <w:rsid w:val="00862577"/>
    <w:pPr>
      <w:pBdr>
        <w:top w:val="single" w:sz="6" w:space="1" w:color="000000"/>
        <w:left w:val="single" w:sz="6" w:space="0" w:color="000000"/>
        <w:bottom w:val="single" w:sz="6" w:space="1"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
    <w:name w:val="b24-bookmark"/>
    <w:basedOn w:val="Normal"/>
    <w:rsid w:val="00862577"/>
    <w:pPr>
      <w:spacing w:before="100" w:beforeAutospacing="1" w:after="100" w:afterAutospacing="1" w:line="240" w:lineRule="auto"/>
    </w:pPr>
    <w:rPr>
      <w:rFonts w:ascii="Arial" w:eastAsia="Times New Roman" w:hAnsi="Arial" w:cs="Arial"/>
      <w:color w:val="000000"/>
      <w:sz w:val="15"/>
      <w:szCs w:val="15"/>
    </w:rPr>
  </w:style>
  <w:style w:type="paragraph" w:customStyle="1" w:styleId="b24-bookmark-title">
    <w:name w:val="b24-bookmark-title"/>
    <w:basedOn w:val="Normal"/>
    <w:rsid w:val="00862577"/>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ctitle">
    <w:name w:val="b24-toctitle"/>
    <w:basedOn w:val="Normal"/>
    <w:rsid w:val="00862577"/>
    <w:pPr>
      <w:spacing w:before="100" w:beforeAutospacing="1" w:after="100" w:afterAutospacing="1" w:line="240" w:lineRule="auto"/>
      <w:textAlignment w:val="center"/>
    </w:pPr>
    <w:rPr>
      <w:rFonts w:ascii="Times New Roman" w:eastAsia="Times New Roman" w:hAnsi="Times New Roman" w:cs="Times New Roman"/>
      <w:b/>
      <w:bCs/>
      <w:color w:val="000000"/>
      <w:sz w:val="18"/>
      <w:szCs w:val="18"/>
    </w:rPr>
  </w:style>
  <w:style w:type="paragraph" w:customStyle="1" w:styleId="b24-tocmenu">
    <w:name w:val="b24-tocmenu"/>
    <w:basedOn w:val="Normal"/>
    <w:rsid w:val="00862577"/>
    <w:pPr>
      <w:pBdr>
        <w:top w:val="single" w:sz="6" w:space="3" w:color="000000"/>
        <w:bottom w:val="single" w:sz="6" w:space="3" w:color="000000"/>
      </w:pBdr>
      <w:shd w:val="clear" w:color="auto" w:fill="FFFFFF"/>
      <w:spacing w:before="100" w:beforeAutospacing="1" w:after="100" w:afterAutospacing="1" w:line="240" w:lineRule="auto"/>
    </w:pPr>
    <w:rPr>
      <w:rFonts w:ascii="Times New Roman" w:eastAsia="Times New Roman" w:hAnsi="Times New Roman" w:cs="Times New Roman"/>
      <w:color w:val="122EB2"/>
      <w:sz w:val="17"/>
      <w:szCs w:val="17"/>
    </w:rPr>
  </w:style>
  <w:style w:type="paragraph" w:customStyle="1" w:styleId="b24-toc">
    <w:name w:val="b24-toc"/>
    <w:basedOn w:val="Normal"/>
    <w:rsid w:val="00862577"/>
    <w:pPr>
      <w:spacing w:before="100" w:beforeAutospacing="1" w:after="100" w:afterAutospacing="1" w:line="240" w:lineRule="auto"/>
    </w:pPr>
    <w:rPr>
      <w:rFonts w:ascii="Arial" w:eastAsia="Times New Roman" w:hAnsi="Arial" w:cs="Arial"/>
      <w:color w:val="000000"/>
      <w:sz w:val="18"/>
      <w:szCs w:val="18"/>
    </w:rPr>
  </w:style>
  <w:style w:type="paragraph" w:customStyle="1" w:styleId="b24-toc0">
    <w:name w:val="b24-toc0"/>
    <w:basedOn w:val="Normal"/>
    <w:rsid w:val="00862577"/>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toc1">
    <w:name w:val="b24-toc1"/>
    <w:basedOn w:val="Normal"/>
    <w:rsid w:val="00862577"/>
    <w:pPr>
      <w:spacing w:before="100" w:beforeAutospacing="1" w:after="100" w:afterAutospacing="1" w:line="240" w:lineRule="auto"/>
    </w:pPr>
    <w:rPr>
      <w:rFonts w:ascii="Times New Roman" w:eastAsia="Times New Roman" w:hAnsi="Times New Roman" w:cs="Times New Roman"/>
      <w:color w:val="122EB2"/>
      <w:sz w:val="24"/>
      <w:szCs w:val="24"/>
    </w:rPr>
  </w:style>
  <w:style w:type="paragraph" w:customStyle="1" w:styleId="b24-toc2">
    <w:name w:val="b24-toc2"/>
    <w:basedOn w:val="Normal"/>
    <w:rsid w:val="00862577"/>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haptertoc0">
    <w:name w:val="b24-chaptertoc0"/>
    <w:basedOn w:val="Normal"/>
    <w:rsid w:val="0086257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haptertoc1">
    <w:name w:val="b24-chaptertoc1"/>
    <w:basedOn w:val="Normal"/>
    <w:rsid w:val="00862577"/>
    <w:pPr>
      <w:pBdr>
        <w:top w:val="single" w:sz="6" w:space="0" w:color="000000"/>
        <w:bottom w:val="single" w:sz="6" w:space="0" w:color="000000"/>
      </w:pBdr>
      <w:spacing w:before="100" w:beforeAutospacing="1" w:after="100" w:afterAutospacing="1" w:line="240" w:lineRule="auto"/>
      <w:jc w:val="center"/>
    </w:pPr>
    <w:rPr>
      <w:rFonts w:ascii="Arial" w:eastAsia="Times New Roman" w:hAnsi="Arial" w:cs="Arial"/>
      <w:b/>
      <w:bCs/>
      <w:color w:val="800000"/>
      <w:sz w:val="14"/>
      <w:szCs w:val="14"/>
    </w:rPr>
  </w:style>
  <w:style w:type="paragraph" w:customStyle="1" w:styleId="b24-chaptertoc2">
    <w:name w:val="b24-chaptertoc2"/>
    <w:basedOn w:val="Normal"/>
    <w:rsid w:val="00862577"/>
    <w:pPr>
      <w:spacing w:before="100" w:beforeAutospacing="1" w:after="100" w:afterAutospacing="1" w:line="240" w:lineRule="auto"/>
    </w:pPr>
    <w:rPr>
      <w:rFonts w:ascii="Arial" w:eastAsia="Times New Roman" w:hAnsi="Arial" w:cs="Arial"/>
      <w:color w:val="122E76"/>
      <w:sz w:val="15"/>
      <w:szCs w:val="15"/>
    </w:rPr>
  </w:style>
  <w:style w:type="paragraph" w:customStyle="1" w:styleId="b24-chaptertoc2-selected">
    <w:name w:val="b24-chaptertoc2-selected"/>
    <w:basedOn w:val="Normal"/>
    <w:rsid w:val="00862577"/>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chaptertoc3">
    <w:name w:val="b24-chaptertoc3"/>
    <w:basedOn w:val="Normal"/>
    <w:rsid w:val="00862577"/>
    <w:pPr>
      <w:spacing w:before="100" w:beforeAutospacing="1" w:after="100" w:afterAutospacing="1" w:line="240" w:lineRule="auto"/>
    </w:pPr>
    <w:rPr>
      <w:rFonts w:ascii="Arial" w:eastAsia="Times New Roman" w:hAnsi="Arial" w:cs="Arial"/>
      <w:color w:val="333333"/>
      <w:sz w:val="15"/>
      <w:szCs w:val="15"/>
    </w:rPr>
  </w:style>
  <w:style w:type="paragraph" w:customStyle="1" w:styleId="b24-chaptertoctitle">
    <w:name w:val="b24-chaptertoctitle"/>
    <w:basedOn w:val="Normal"/>
    <w:rsid w:val="00862577"/>
    <w:pPr>
      <w:shd w:val="clear" w:color="auto" w:fill="5E7BBA"/>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chaptertocsub">
    <w:name w:val="b24-chaptertocsub"/>
    <w:basedOn w:val="Normal"/>
    <w:rsid w:val="00862577"/>
    <w:pPr>
      <w:spacing w:before="100" w:beforeAutospacing="1" w:after="100" w:afterAutospacing="1" w:line="240" w:lineRule="auto"/>
      <w:jc w:val="center"/>
    </w:pPr>
    <w:rPr>
      <w:rFonts w:ascii="Verdana" w:eastAsia="Times New Roman" w:hAnsi="Verdana" w:cs="Times New Roman"/>
      <w:b/>
      <w:bCs/>
      <w:color w:val="000000"/>
      <w:sz w:val="15"/>
      <w:szCs w:val="15"/>
    </w:rPr>
  </w:style>
  <w:style w:type="paragraph" w:customStyle="1" w:styleId="b24-collectionlist">
    <w:name w:val="b24-collectionlist"/>
    <w:basedOn w:val="Normal"/>
    <w:rsid w:val="00862577"/>
    <w:pPr>
      <w:spacing w:before="100" w:beforeAutospacing="1" w:after="100" w:afterAutospacing="1" w:line="240" w:lineRule="auto"/>
    </w:pPr>
    <w:rPr>
      <w:rFonts w:ascii="Verdana" w:eastAsia="Times New Roman" w:hAnsi="Verdana" w:cs="Times New Roman"/>
      <w:sz w:val="24"/>
      <w:szCs w:val="24"/>
    </w:rPr>
  </w:style>
  <w:style w:type="paragraph" w:customStyle="1" w:styleId="b24-collectionlist-left">
    <w:name w:val="b24-collectionlist-left"/>
    <w:basedOn w:val="Normal"/>
    <w:rsid w:val="00862577"/>
    <w:pPr>
      <w:spacing w:before="100" w:beforeAutospacing="1" w:after="100" w:afterAutospacing="1" w:line="240" w:lineRule="auto"/>
    </w:pPr>
    <w:rPr>
      <w:rFonts w:ascii="Verdana" w:eastAsia="Times New Roman" w:hAnsi="Verdana" w:cs="Times New Roman"/>
      <w:color w:val="000000"/>
      <w:sz w:val="24"/>
      <w:szCs w:val="24"/>
    </w:rPr>
  </w:style>
  <w:style w:type="paragraph" w:customStyle="1" w:styleId="b24-collectiontitle">
    <w:name w:val="b24-collectiontitle"/>
    <w:basedOn w:val="Normal"/>
    <w:rsid w:val="00862577"/>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llectiontitle2">
    <w:name w:val="b24-collectiontitle2"/>
    <w:basedOn w:val="Normal"/>
    <w:rsid w:val="00862577"/>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
    <w:name w:val="b24-collectiondescription"/>
    <w:basedOn w:val="Normal"/>
    <w:rsid w:val="00862577"/>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1">
    <w:name w:val="b24-collectiondescription1"/>
    <w:basedOn w:val="Normal"/>
    <w:rsid w:val="00862577"/>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footer">
    <w:name w:val="b24-mfooter"/>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mfootercolumn">
    <w:name w:val="b24-mfootercolumn"/>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oter">
    <w:name w:val="b24-footer"/>
    <w:basedOn w:val="Normal"/>
    <w:rsid w:val="00862577"/>
    <w:pPr>
      <w:spacing w:before="15" w:after="100" w:afterAutospacing="1" w:line="240" w:lineRule="auto"/>
      <w:ind w:left="75"/>
    </w:pPr>
    <w:rPr>
      <w:rFonts w:ascii="Arial" w:eastAsia="Times New Roman" w:hAnsi="Arial" w:cs="Arial"/>
      <w:color w:val="000000"/>
      <w:sz w:val="15"/>
      <w:szCs w:val="15"/>
    </w:rPr>
  </w:style>
  <w:style w:type="paragraph" w:customStyle="1" w:styleId="b24-footlink">
    <w:name w:val="b24-footlink"/>
    <w:basedOn w:val="Normal"/>
    <w:rsid w:val="00862577"/>
    <w:pPr>
      <w:spacing w:before="100" w:beforeAutospacing="1" w:after="100" w:afterAutospacing="1" w:line="240" w:lineRule="auto"/>
    </w:pPr>
    <w:rPr>
      <w:rFonts w:ascii="Arial" w:eastAsia="Times New Roman" w:hAnsi="Arial" w:cs="Arial"/>
      <w:color w:val="122EB2"/>
      <w:sz w:val="15"/>
      <w:szCs w:val="15"/>
    </w:rPr>
  </w:style>
  <w:style w:type="paragraph" w:customStyle="1" w:styleId="b24-footerline">
    <w:name w:val="b24-footerline"/>
    <w:basedOn w:val="Normal"/>
    <w:rsid w:val="00862577"/>
    <w:pPr>
      <w:shd w:val="clear" w:color="auto" w:fill="BDBEBD"/>
      <w:spacing w:before="100" w:beforeAutospacing="1" w:after="100" w:afterAutospacing="1" w:line="240" w:lineRule="auto"/>
    </w:pPr>
    <w:rPr>
      <w:rFonts w:ascii="Times New Roman" w:eastAsia="Times New Roman" w:hAnsi="Times New Roman" w:cs="Times New Roman"/>
      <w:color w:val="BDBEBD"/>
      <w:sz w:val="24"/>
      <w:szCs w:val="24"/>
    </w:rPr>
  </w:style>
  <w:style w:type="paragraph" w:customStyle="1" w:styleId="b24-mktfooter">
    <w:name w:val="b24-mktfooter"/>
    <w:basedOn w:val="Normal"/>
    <w:rsid w:val="00862577"/>
    <w:pPr>
      <w:spacing w:before="100" w:beforeAutospacing="1" w:after="100" w:afterAutospacing="1" w:line="240" w:lineRule="auto"/>
    </w:pPr>
    <w:rPr>
      <w:rFonts w:ascii="Verdana" w:eastAsia="Times New Roman" w:hAnsi="Verdana" w:cs="Times New Roman"/>
      <w:color w:val="000000"/>
      <w:sz w:val="14"/>
      <w:szCs w:val="14"/>
    </w:rPr>
  </w:style>
  <w:style w:type="paragraph" w:customStyle="1" w:styleId="b24-mktboxheader">
    <w:name w:val="b24-mktbox_header"/>
    <w:basedOn w:val="Normal"/>
    <w:rsid w:val="00862577"/>
    <w:pPr>
      <w:spacing w:before="100" w:beforeAutospacing="1" w:after="100" w:afterAutospacing="1" w:line="240" w:lineRule="auto"/>
    </w:pPr>
    <w:rPr>
      <w:rFonts w:ascii="Times New Roman" w:eastAsia="Times New Roman" w:hAnsi="Times New Roman" w:cs="Times New Roman"/>
      <w:b/>
      <w:bCs/>
      <w:color w:val="000000"/>
      <w:spacing w:val="30"/>
      <w:sz w:val="15"/>
      <w:szCs w:val="15"/>
    </w:rPr>
  </w:style>
  <w:style w:type="paragraph" w:customStyle="1" w:styleId="b24-mktfootertitle">
    <w:name w:val="b24-mktfooter_title"/>
    <w:basedOn w:val="Normal"/>
    <w:rsid w:val="00862577"/>
    <w:pPr>
      <w:spacing w:before="100" w:beforeAutospacing="1" w:after="100" w:afterAutospacing="1" w:line="240" w:lineRule="auto"/>
    </w:pPr>
    <w:rPr>
      <w:rFonts w:ascii="Times New Roman" w:eastAsia="Times New Roman" w:hAnsi="Times New Roman" w:cs="Times New Roman"/>
      <w:b/>
      <w:bCs/>
      <w:color w:val="333333"/>
      <w:spacing w:val="24"/>
      <w:sz w:val="15"/>
      <w:szCs w:val="15"/>
    </w:rPr>
  </w:style>
  <w:style w:type="paragraph" w:customStyle="1" w:styleId="b24-mktfooterlink">
    <w:name w:val="b24-mktfooterlink"/>
    <w:basedOn w:val="Normal"/>
    <w:rsid w:val="00862577"/>
    <w:pPr>
      <w:spacing w:before="100" w:beforeAutospacing="1" w:after="100" w:afterAutospacing="1" w:line="240" w:lineRule="auto"/>
    </w:pPr>
    <w:rPr>
      <w:rFonts w:ascii="Times New Roman" w:eastAsia="Times New Roman" w:hAnsi="Times New Roman" w:cs="Times New Roman"/>
      <w:color w:val="0000FF"/>
      <w:sz w:val="15"/>
      <w:szCs w:val="15"/>
    </w:rPr>
  </w:style>
  <w:style w:type="paragraph" w:customStyle="1" w:styleId="b24-doc-title">
    <w:name w:val="b24-doc-title"/>
    <w:basedOn w:val="Normal"/>
    <w:rsid w:val="00862577"/>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doc-dt">
    <w:name w:val="b24-doc-dt"/>
    <w:basedOn w:val="Normal"/>
    <w:rsid w:val="00862577"/>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form">
    <w:name w:val="b24-form"/>
    <w:basedOn w:val="Normal"/>
    <w:rsid w:val="00862577"/>
    <w:pPr>
      <w:spacing w:after="0" w:line="240" w:lineRule="auto"/>
    </w:pPr>
    <w:rPr>
      <w:rFonts w:ascii="Times New Roman" w:eastAsia="Times New Roman" w:hAnsi="Times New Roman" w:cs="Times New Roman"/>
      <w:color w:val="000000"/>
      <w:sz w:val="24"/>
      <w:szCs w:val="24"/>
    </w:rPr>
  </w:style>
  <w:style w:type="paragraph" w:customStyle="1" w:styleId="b24-formtitle">
    <w:name w:val="b24-formtitle"/>
    <w:basedOn w:val="Normal"/>
    <w:rsid w:val="00862577"/>
    <w:pPr>
      <w:shd w:val="clear" w:color="auto" w:fill="5E7ABB"/>
      <w:spacing w:before="100" w:beforeAutospacing="1" w:after="100" w:afterAutospacing="1" w:line="240" w:lineRule="auto"/>
    </w:pPr>
    <w:rPr>
      <w:rFonts w:ascii="Arial" w:eastAsia="Times New Roman" w:hAnsi="Arial" w:cs="Arial"/>
      <w:b/>
      <w:bCs/>
      <w:color w:val="FFFFFF"/>
      <w:sz w:val="15"/>
      <w:szCs w:val="15"/>
    </w:rPr>
  </w:style>
  <w:style w:type="paragraph" w:customStyle="1" w:styleId="b24-formtitle2">
    <w:name w:val="b24-formtitle2"/>
    <w:basedOn w:val="Normal"/>
    <w:rsid w:val="00862577"/>
    <w:pPr>
      <w:spacing w:before="100" w:beforeAutospacing="1" w:after="100" w:afterAutospacing="1" w:line="240" w:lineRule="auto"/>
    </w:pPr>
    <w:rPr>
      <w:rFonts w:ascii="Verdana" w:eastAsia="Times New Roman" w:hAnsi="Verdana" w:cs="Times New Roman"/>
      <w:b/>
      <w:bCs/>
      <w:sz w:val="15"/>
      <w:szCs w:val="15"/>
    </w:rPr>
  </w:style>
  <w:style w:type="paragraph" w:customStyle="1" w:styleId="b24-formtitle3">
    <w:name w:val="b24-formtitle3"/>
    <w:basedOn w:val="Normal"/>
    <w:rsid w:val="00862577"/>
    <w:pPr>
      <w:spacing w:before="100" w:beforeAutospacing="1" w:after="100" w:afterAutospacing="1" w:line="240" w:lineRule="auto"/>
    </w:pPr>
    <w:rPr>
      <w:rFonts w:ascii="Verdana" w:eastAsia="Times New Roman" w:hAnsi="Verdana" w:cs="Times New Roman"/>
      <w:b/>
      <w:bCs/>
      <w:sz w:val="18"/>
      <w:szCs w:val="18"/>
    </w:rPr>
  </w:style>
  <w:style w:type="paragraph" w:customStyle="1" w:styleId="b24-formdescription">
    <w:name w:val="b24-formdescription"/>
    <w:basedOn w:val="Normal"/>
    <w:rsid w:val="00862577"/>
    <w:pPr>
      <w:spacing w:before="100" w:beforeAutospacing="1" w:after="100" w:afterAutospacing="1" w:line="240" w:lineRule="auto"/>
    </w:pPr>
    <w:rPr>
      <w:rFonts w:ascii="Arial" w:eastAsia="Times New Roman" w:hAnsi="Arial" w:cs="Arial"/>
      <w:color w:val="333333"/>
      <w:sz w:val="24"/>
      <w:szCs w:val="24"/>
    </w:rPr>
  </w:style>
  <w:style w:type="paragraph" w:customStyle="1" w:styleId="b24-formelement">
    <w:name w:val="b24-formelement"/>
    <w:basedOn w:val="Normal"/>
    <w:rsid w:val="00862577"/>
    <w:pPr>
      <w:spacing w:before="100" w:beforeAutospacing="1" w:after="100" w:afterAutospacing="1" w:line="240" w:lineRule="auto"/>
      <w:ind w:left="150" w:right="300"/>
    </w:pPr>
    <w:rPr>
      <w:rFonts w:ascii="Arial" w:eastAsia="Times New Roman" w:hAnsi="Arial" w:cs="Arial"/>
      <w:sz w:val="15"/>
      <w:szCs w:val="15"/>
    </w:rPr>
  </w:style>
  <w:style w:type="paragraph" w:customStyle="1" w:styleId="b24-formseparator">
    <w:name w:val="b24-formseparator"/>
    <w:basedOn w:val="Normal"/>
    <w:rsid w:val="00862577"/>
    <w:pPr>
      <w:shd w:val="clear" w:color="auto" w:fill="CCCCCC"/>
      <w:spacing w:before="100" w:beforeAutospacing="1" w:after="100" w:afterAutospacing="1" w:line="240" w:lineRule="auto"/>
    </w:pPr>
    <w:rPr>
      <w:rFonts w:ascii="Times New Roman" w:eastAsia="Times New Roman" w:hAnsi="Times New Roman" w:cs="Times New Roman"/>
      <w:color w:val="666666"/>
      <w:sz w:val="2"/>
      <w:szCs w:val="2"/>
    </w:rPr>
  </w:style>
  <w:style w:type="paragraph" w:customStyle="1" w:styleId="b24-forminput">
    <w:name w:val="b24-forminput"/>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reg">
    <w:name w:val="b24-forminputreg"/>
    <w:basedOn w:val="Normal"/>
    <w:rsid w:val="00862577"/>
    <w:pPr>
      <w:shd w:val="clear" w:color="auto" w:fill="FFFFCC"/>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forminputlabel">
    <w:name w:val="b24-forminputlabel"/>
    <w:basedOn w:val="Normal"/>
    <w:rsid w:val="00862577"/>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forminputhelp">
    <w:name w:val="b24-forminputhelp"/>
    <w:basedOn w:val="Normal"/>
    <w:rsid w:val="00862577"/>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b24-formfineprint">
    <w:name w:val="b24-formfineprint"/>
    <w:basedOn w:val="Normal"/>
    <w:rsid w:val="00862577"/>
    <w:pPr>
      <w:spacing w:before="100" w:beforeAutospacing="1" w:after="100" w:afterAutospacing="1" w:line="240" w:lineRule="auto"/>
      <w:jc w:val="center"/>
    </w:pPr>
    <w:rPr>
      <w:rFonts w:ascii="Times New Roman" w:eastAsia="Times New Roman" w:hAnsi="Times New Roman" w:cs="Times New Roman"/>
      <w:i/>
      <w:iCs/>
      <w:color w:val="404040"/>
      <w:sz w:val="18"/>
      <w:szCs w:val="18"/>
    </w:rPr>
  </w:style>
  <w:style w:type="paragraph" w:customStyle="1" w:styleId="b24-formrequired">
    <w:name w:val="b24-formrequired"/>
    <w:basedOn w:val="Normal"/>
    <w:rsid w:val="00862577"/>
    <w:pPr>
      <w:spacing w:before="100" w:beforeAutospacing="1" w:after="100" w:afterAutospacing="1" w:line="240" w:lineRule="auto"/>
    </w:pPr>
    <w:rPr>
      <w:rFonts w:ascii="Times New Roman" w:eastAsia="Times New Roman" w:hAnsi="Times New Roman" w:cs="Times New Roman"/>
      <w:i/>
      <w:iCs/>
      <w:color w:val="FF0000"/>
      <w:sz w:val="24"/>
      <w:szCs w:val="24"/>
    </w:rPr>
  </w:style>
  <w:style w:type="paragraph" w:customStyle="1" w:styleId="b24-tipslink">
    <w:name w:val="b24-tipslink"/>
    <w:basedOn w:val="Normal"/>
    <w:rsid w:val="00862577"/>
    <w:pPr>
      <w:spacing w:before="100" w:beforeAutospacing="1" w:after="100" w:afterAutospacing="1" w:line="240" w:lineRule="auto"/>
      <w:jc w:val="right"/>
    </w:pPr>
    <w:rPr>
      <w:rFonts w:ascii="Arial" w:eastAsia="Times New Roman" w:hAnsi="Arial" w:cs="Arial"/>
      <w:sz w:val="15"/>
      <w:szCs w:val="15"/>
    </w:rPr>
  </w:style>
  <w:style w:type="paragraph" w:customStyle="1" w:styleId="b24-forminputfineprint">
    <w:name w:val="b24-forminputfineprint"/>
    <w:basedOn w:val="Normal"/>
    <w:rsid w:val="00862577"/>
    <w:pPr>
      <w:spacing w:before="100" w:beforeAutospacing="1" w:after="100" w:afterAutospacing="1" w:line="240" w:lineRule="auto"/>
    </w:pPr>
    <w:rPr>
      <w:rFonts w:ascii="Times New Roman" w:eastAsia="Times New Roman" w:hAnsi="Times New Roman" w:cs="Times New Roman"/>
      <w:color w:val="808080"/>
      <w:sz w:val="14"/>
      <w:szCs w:val="14"/>
    </w:rPr>
  </w:style>
  <w:style w:type="paragraph" w:customStyle="1" w:styleId="b24-chunknavigate">
    <w:name w:val="b24-chunknavigate"/>
    <w:basedOn w:val="Normal"/>
    <w:rsid w:val="00862577"/>
    <w:pPr>
      <w:spacing w:after="0" w:line="240" w:lineRule="auto"/>
    </w:pPr>
    <w:rPr>
      <w:rFonts w:ascii="Times New Roman" w:eastAsia="Times New Roman" w:hAnsi="Times New Roman" w:cs="Times New Roman"/>
      <w:sz w:val="24"/>
      <w:szCs w:val="24"/>
    </w:rPr>
  </w:style>
  <w:style w:type="paragraph" w:customStyle="1" w:styleId="b24-currenthit">
    <w:name w:val="b24-currenthit"/>
    <w:basedOn w:val="Normal"/>
    <w:rsid w:val="00862577"/>
    <w:pPr>
      <w:shd w:val="clear" w:color="auto" w:fill="FF33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lasthit">
    <w:name w:val="b24-lasthit"/>
    <w:basedOn w:val="Normal"/>
    <w:rsid w:val="00862577"/>
    <w:pPr>
      <w:shd w:val="clear" w:color="auto" w:fill="FF33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report">
    <w:name w:val="b24-report"/>
    <w:basedOn w:val="Normal"/>
    <w:rsid w:val="00862577"/>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reportitemlabel">
    <w:name w:val="b24-reportitemlabel"/>
    <w:basedOn w:val="Normal"/>
    <w:rsid w:val="00862577"/>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reportitemdata">
    <w:name w:val="b24-reportitemdata"/>
    <w:basedOn w:val="Normal"/>
    <w:rsid w:val="00862577"/>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elpmenu">
    <w:name w:val="b24-helpmenu"/>
    <w:basedOn w:val="Normal"/>
    <w:rsid w:val="00862577"/>
    <w:pPr>
      <w:spacing w:before="100" w:beforeAutospacing="1" w:after="100" w:afterAutospacing="1" w:line="240" w:lineRule="auto"/>
    </w:pPr>
    <w:rPr>
      <w:rFonts w:ascii="Verdana" w:eastAsia="Times New Roman" w:hAnsi="Verdana" w:cs="Times New Roman"/>
      <w:sz w:val="24"/>
      <w:szCs w:val="24"/>
    </w:rPr>
  </w:style>
  <w:style w:type="paragraph" w:customStyle="1" w:styleId="b24-helpmenu-title">
    <w:name w:val="b24-helpmenu-title"/>
    <w:basedOn w:val="Normal"/>
    <w:rsid w:val="00862577"/>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boxheading">
    <w:name w:val="b24-boxheading"/>
    <w:basedOn w:val="Normal"/>
    <w:rsid w:val="00862577"/>
    <w:pPr>
      <w:shd w:val="clear" w:color="auto" w:fill="FFFFFF"/>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helpmenu-item">
    <w:name w:val="b24-helpmenu-item"/>
    <w:basedOn w:val="Normal"/>
    <w:rsid w:val="00862577"/>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x7pdf1">
    <w:name w:val="b24x7_pdf1"/>
    <w:basedOn w:val="Normal"/>
    <w:rsid w:val="00862577"/>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x7pdfred">
    <w:name w:val="b24x7_pdfred"/>
    <w:basedOn w:val="Normal"/>
    <w:rsid w:val="00862577"/>
    <w:pPr>
      <w:spacing w:before="100" w:beforeAutospacing="1" w:after="100" w:afterAutospacing="1" w:line="240" w:lineRule="auto"/>
    </w:pPr>
    <w:rPr>
      <w:rFonts w:ascii="Times New Roman" w:eastAsia="Times New Roman" w:hAnsi="Times New Roman" w:cs="Times New Roman"/>
      <w:b/>
      <w:bCs/>
      <w:color w:val="CC0000"/>
      <w:sz w:val="15"/>
      <w:szCs w:val="15"/>
    </w:rPr>
  </w:style>
  <w:style w:type="paragraph" w:customStyle="1" w:styleId="b24x7pdf2">
    <w:name w:val="b24x7_pdf2"/>
    <w:basedOn w:val="Normal"/>
    <w:rsid w:val="00862577"/>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x7pdf3">
    <w:name w:val="b24x7_pdf3"/>
    <w:basedOn w:val="Normal"/>
    <w:rsid w:val="00862577"/>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itle1">
    <w:name w:val="b24-statstitle1"/>
    <w:basedOn w:val="Normal"/>
    <w:rsid w:val="00862577"/>
    <w:pPr>
      <w:shd w:val="clear" w:color="auto" w:fill="E8E8E8"/>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tatstitle2">
    <w:name w:val="b24-statstitle2"/>
    <w:basedOn w:val="Normal"/>
    <w:rsid w:val="00862577"/>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otal">
    <w:name w:val="b24-statstotal"/>
    <w:basedOn w:val="Normal"/>
    <w:rsid w:val="00862577"/>
    <w:pPr>
      <w:spacing w:before="100" w:beforeAutospacing="1" w:after="100" w:afterAutospacing="1" w:line="240" w:lineRule="auto"/>
      <w:jc w:val="right"/>
    </w:pPr>
    <w:rPr>
      <w:rFonts w:ascii="Times New Roman" w:eastAsia="Times New Roman" w:hAnsi="Times New Roman" w:cs="Times New Roman"/>
      <w:b/>
      <w:bCs/>
      <w:sz w:val="17"/>
      <w:szCs w:val="17"/>
    </w:rPr>
  </w:style>
  <w:style w:type="paragraph" w:customStyle="1" w:styleId="b24-sharelink">
    <w:name w:val="b24-sharelink"/>
    <w:basedOn w:val="Normal"/>
    <w:rsid w:val="00862577"/>
    <w:pPr>
      <w:pBdr>
        <w:top w:val="single" w:sz="6" w:space="8" w:color="000000"/>
        <w:left w:val="single" w:sz="6" w:space="8" w:color="000000"/>
        <w:bottom w:val="single" w:sz="6" w:space="8" w:color="000000"/>
        <w:right w:val="single" w:sz="6" w:space="8"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rrorcollection">
    <w:name w:val="b24errorcollection"/>
    <w:basedOn w:val="Normal"/>
    <w:rsid w:val="00862577"/>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b24-error">
    <w:name w:val="b24-error"/>
    <w:basedOn w:val="Normal"/>
    <w:rsid w:val="00862577"/>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errortext">
    <w:name w:val="b24-errortext"/>
    <w:basedOn w:val="Normal"/>
    <w:rsid w:val="00862577"/>
    <w:pPr>
      <w:spacing w:before="100" w:beforeAutospacing="1" w:after="100" w:afterAutospacing="1" w:line="240" w:lineRule="auto"/>
    </w:pPr>
    <w:rPr>
      <w:rFonts w:ascii="Times New Roman" w:eastAsia="Times New Roman" w:hAnsi="Times New Roman" w:cs="Times New Roman"/>
      <w:b/>
      <w:bCs/>
      <w:color w:val="FF0000"/>
      <w:sz w:val="18"/>
      <w:szCs w:val="18"/>
    </w:rPr>
  </w:style>
  <w:style w:type="paragraph" w:customStyle="1" w:styleId="b24-alerttext">
    <w:name w:val="b24-alerttext"/>
    <w:basedOn w:val="Normal"/>
    <w:rsid w:val="00862577"/>
    <w:pPr>
      <w:spacing w:before="100" w:beforeAutospacing="1" w:after="100" w:afterAutospacing="1" w:line="240" w:lineRule="auto"/>
    </w:pPr>
    <w:rPr>
      <w:rFonts w:ascii="Times New Roman" w:eastAsia="Times New Roman" w:hAnsi="Times New Roman" w:cs="Times New Roman"/>
      <w:color w:val="FF0000"/>
      <w:sz w:val="17"/>
      <w:szCs w:val="17"/>
    </w:rPr>
  </w:style>
  <w:style w:type="paragraph" w:customStyle="1" w:styleId="b24-errorcode">
    <w:name w:val="b24-errorcode"/>
    <w:basedOn w:val="Normal"/>
    <w:rsid w:val="00862577"/>
    <w:pPr>
      <w:spacing w:before="100" w:beforeAutospacing="1" w:after="100" w:afterAutospacing="1" w:line="240" w:lineRule="auto"/>
    </w:pPr>
    <w:rPr>
      <w:rFonts w:ascii="Times New Roman" w:eastAsia="Times New Roman" w:hAnsi="Times New Roman" w:cs="Times New Roman"/>
      <w:color w:val="FF8080"/>
      <w:sz w:val="24"/>
      <w:szCs w:val="24"/>
    </w:rPr>
  </w:style>
  <w:style w:type="paragraph" w:customStyle="1" w:styleId="b24-bookrecommendationwindow">
    <w:name w:val="b24-bookrecommendationwindow"/>
    <w:basedOn w:val="Normal"/>
    <w:rsid w:val="00862577"/>
    <w:pPr>
      <w:pBdr>
        <w:top w:val="single" w:sz="6" w:space="2" w:color="5E7ABB"/>
        <w:left w:val="single" w:sz="6" w:space="2" w:color="5E7ABB"/>
        <w:bottom w:val="single" w:sz="6" w:space="2" w:color="5E7ABB"/>
        <w:right w:val="single" w:sz="6" w:space="2" w:color="5E7ABB"/>
      </w:pBdr>
      <w:shd w:val="clear" w:color="auto"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bookrecommendationchoicehr">
    <w:name w:val="b24-bookrecommendationchoicehr"/>
    <w:basedOn w:val="Normal"/>
    <w:rsid w:val="00862577"/>
    <w:pPr>
      <w:shd w:val="clear" w:color="auto" w:fill="5E7ABB"/>
      <w:spacing w:before="100" w:beforeAutospacing="1" w:after="100" w:afterAutospacing="1" w:line="240" w:lineRule="auto"/>
    </w:pPr>
    <w:rPr>
      <w:rFonts w:ascii="Times New Roman" w:eastAsia="Times New Roman" w:hAnsi="Times New Roman" w:cs="Times New Roman"/>
      <w:color w:val="5E7ABB"/>
      <w:sz w:val="24"/>
      <w:szCs w:val="24"/>
    </w:rPr>
  </w:style>
  <w:style w:type="paragraph" w:customStyle="1" w:styleId="b24-bookrecommendationchoicediv">
    <w:name w:val="b24-bookrecommendationchoicediv"/>
    <w:basedOn w:val="Normal"/>
    <w:rsid w:val="00862577"/>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bookrecommendationchoice">
    <w:name w:val="b24-bookrecommendationchoice"/>
    <w:basedOn w:val="Normal"/>
    <w:rsid w:val="00862577"/>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b24-bookrecommendationsombrero">
    <w:name w:val="b24-bookrecommendationsombrero"/>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sombrero">
    <w:name w:val="b24-bookrecommendationdoublesombrero"/>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beanie">
    <w:name w:val="b24-bookrecommendationdoublebeani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beanie">
    <w:name w:val="b24-bookrecommendationbeani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recommendationchoice">
    <w:name w:val="b24-noterecommendationchoice"/>
    <w:basedOn w:val="Normal"/>
    <w:rsid w:val="00862577"/>
    <w:pPr>
      <w:spacing w:before="100" w:beforeAutospacing="1" w:after="100" w:afterAutospacing="1" w:line="240" w:lineRule="auto"/>
      <w:textAlignment w:val="bottom"/>
    </w:pPr>
    <w:rPr>
      <w:rFonts w:ascii="Times New Roman" w:eastAsia="Times New Roman" w:hAnsi="Times New Roman" w:cs="Times New Roman"/>
      <w:color w:val="000000"/>
      <w:sz w:val="15"/>
      <w:szCs w:val="15"/>
    </w:rPr>
  </w:style>
  <w:style w:type="paragraph" w:customStyle="1" w:styleId="b24-login-title">
    <w:name w:val="b24-login-title"/>
    <w:basedOn w:val="Normal"/>
    <w:rsid w:val="00862577"/>
    <w:pPr>
      <w:spacing w:before="100" w:beforeAutospacing="1" w:after="100" w:afterAutospacing="1" w:line="240" w:lineRule="auto"/>
    </w:pPr>
    <w:rPr>
      <w:rFonts w:ascii="Verdana" w:eastAsia="Times New Roman" w:hAnsi="Verdana" w:cs="Times New Roman"/>
      <w:b/>
      <w:bCs/>
      <w:color w:val="FFFFFF"/>
      <w:sz w:val="20"/>
      <w:szCs w:val="20"/>
    </w:rPr>
  </w:style>
  <w:style w:type="paragraph" w:customStyle="1" w:styleId="b24-login">
    <w:name w:val="b24-login"/>
    <w:basedOn w:val="Normal"/>
    <w:rsid w:val="00862577"/>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2">
    <w:name w:val="b24-login2"/>
    <w:basedOn w:val="Normal"/>
    <w:rsid w:val="00862577"/>
    <w:pPr>
      <w:spacing w:before="100" w:beforeAutospacing="1" w:after="100" w:afterAutospacing="1" w:line="240" w:lineRule="auto"/>
    </w:pPr>
    <w:rPr>
      <w:rFonts w:ascii="Verdana" w:eastAsia="Times New Roman" w:hAnsi="Verdana" w:cs="Times New Roman"/>
      <w:sz w:val="18"/>
      <w:szCs w:val="18"/>
    </w:rPr>
  </w:style>
  <w:style w:type="paragraph" w:customStyle="1" w:styleId="b24-cobrand">
    <w:name w:val="b24-cobrand"/>
    <w:basedOn w:val="Normal"/>
    <w:rsid w:val="00862577"/>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cobrand-title">
    <w:name w:val="b24-cobrand-title"/>
    <w:basedOn w:val="Normal"/>
    <w:rsid w:val="00862577"/>
    <w:pPr>
      <w:pBdr>
        <w:top w:val="single" w:sz="12" w:space="2" w:color="FFFFFF"/>
        <w:left w:val="single" w:sz="12" w:space="2" w:color="FFFFFF"/>
        <w:bottom w:val="single" w:sz="12" w:space="2" w:color="FFFFFF"/>
        <w:right w:val="single" w:sz="12" w:space="2" w:color="FFFFFF"/>
      </w:pBdr>
      <w:spacing w:before="100" w:beforeAutospacing="1" w:after="100" w:afterAutospacing="1" w:line="240" w:lineRule="auto"/>
      <w:jc w:val="center"/>
    </w:pPr>
    <w:rPr>
      <w:rFonts w:ascii="Times New Roman" w:eastAsia="Times New Roman" w:hAnsi="Times New Roman" w:cs="Times New Roman"/>
      <w:b/>
      <w:bCs/>
      <w:color w:val="FFFFFF"/>
      <w:sz w:val="18"/>
      <w:szCs w:val="18"/>
    </w:rPr>
  </w:style>
  <w:style w:type="paragraph" w:customStyle="1" w:styleId="b24-cobrand-bold">
    <w:name w:val="b24-cobrand-bold"/>
    <w:basedOn w:val="Normal"/>
    <w:rsid w:val="00862577"/>
    <w:pPr>
      <w:spacing w:before="100" w:beforeAutospacing="1" w:after="100" w:afterAutospacing="1" w:line="240" w:lineRule="auto"/>
    </w:pPr>
    <w:rPr>
      <w:rFonts w:ascii="Times New Roman" w:eastAsia="Times New Roman" w:hAnsi="Times New Roman" w:cs="Times New Roman"/>
      <w:b/>
      <w:bCs/>
      <w:color w:val="FFFFFF"/>
      <w:sz w:val="18"/>
      <w:szCs w:val="18"/>
    </w:rPr>
  </w:style>
  <w:style w:type="paragraph" w:customStyle="1" w:styleId="highlight">
    <w:name w:val="highlight"/>
    <w:basedOn w:val="Normal"/>
    <w:rsid w:val="00862577"/>
    <w:pPr>
      <w:shd w:val="clear" w:color="auto" w:fill="FFFFC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bug">
    <w:name w:val="debug"/>
    <w:basedOn w:val="Normal"/>
    <w:rsid w:val="00862577"/>
    <w:pPr>
      <w:shd w:val="clear" w:color="auto" w:fill="FFFFFF"/>
      <w:spacing w:before="100" w:beforeAutospacing="1" w:after="100" w:afterAutospacing="1" w:line="240" w:lineRule="auto"/>
    </w:pPr>
    <w:rPr>
      <w:rFonts w:ascii="Comic Sans MS" w:eastAsia="Times New Roman" w:hAnsi="Comic Sans MS" w:cs="Times New Roman"/>
      <w:color w:val="000000"/>
      <w:sz w:val="14"/>
      <w:szCs w:val="14"/>
    </w:rPr>
  </w:style>
  <w:style w:type="paragraph" w:customStyle="1" w:styleId="debugwriteold">
    <w:name w:val="debugwrite_old"/>
    <w:basedOn w:val="Normal"/>
    <w:rsid w:val="00862577"/>
    <w:pPr>
      <w:shd w:val="clear" w:color="auto" w:fill="FFFFFF"/>
      <w:spacing w:before="100" w:beforeAutospacing="1" w:after="100" w:afterAutospacing="1" w:line="240" w:lineRule="auto"/>
    </w:pPr>
    <w:rPr>
      <w:rFonts w:ascii="Comic Sans MS" w:eastAsia="Times New Roman" w:hAnsi="Comic Sans MS" w:cs="Times New Roman"/>
      <w:color w:val="5E7ABB"/>
      <w:sz w:val="14"/>
      <w:szCs w:val="14"/>
    </w:rPr>
  </w:style>
  <w:style w:type="paragraph" w:customStyle="1" w:styleId="debugwriteformold">
    <w:name w:val="debugwriteform_old"/>
    <w:basedOn w:val="Normal"/>
    <w:rsid w:val="00862577"/>
    <w:pPr>
      <w:shd w:val="clear" w:color="auto" w:fill="5E7ABB"/>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old">
    <w:name w:val="debugwritecookie_old"/>
    <w:basedOn w:val="Normal"/>
    <w:rsid w:val="00862577"/>
    <w:pPr>
      <w:shd w:val="clear" w:color="auto" w:fill="BB7A5E"/>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old">
    <w:name w:val="alwayswrite_old"/>
    <w:basedOn w:val="Normal"/>
    <w:rsid w:val="00862577"/>
    <w:pPr>
      <w:shd w:val="clear" w:color="auto" w:fill="FFFFFF"/>
      <w:spacing w:before="100" w:beforeAutospacing="1" w:after="100" w:afterAutospacing="1" w:line="240" w:lineRule="auto"/>
    </w:pPr>
    <w:rPr>
      <w:rFonts w:ascii="Comic Sans MS" w:eastAsia="Times New Roman" w:hAnsi="Comic Sans MS" w:cs="Times New Roman"/>
      <w:color w:val="BB7A5E"/>
      <w:sz w:val="14"/>
      <w:szCs w:val="14"/>
    </w:rPr>
  </w:style>
  <w:style w:type="paragraph" w:customStyle="1" w:styleId="debugwrite">
    <w:name w:val="debugwrite"/>
    <w:basedOn w:val="Normal"/>
    <w:rsid w:val="00862577"/>
    <w:pPr>
      <w:shd w:val="clear" w:color="auto" w:fill="FFFFFF"/>
      <w:spacing w:before="100" w:beforeAutospacing="1" w:after="100" w:afterAutospacing="1" w:line="240" w:lineRule="auto"/>
    </w:pPr>
    <w:rPr>
      <w:rFonts w:ascii="Comic Sans MS" w:eastAsia="Times New Roman" w:hAnsi="Comic Sans MS" w:cs="Times New Roman"/>
      <w:color w:val="336699"/>
      <w:sz w:val="14"/>
      <w:szCs w:val="14"/>
    </w:rPr>
  </w:style>
  <w:style w:type="paragraph" w:customStyle="1" w:styleId="xmldebugwrite">
    <w:name w:val="xmldebugwrite"/>
    <w:basedOn w:val="Normal"/>
    <w:rsid w:val="00862577"/>
    <w:pPr>
      <w:shd w:val="clear" w:color="auto" w:fill="FFFFFF"/>
      <w:spacing w:before="100" w:beforeAutospacing="1" w:after="100" w:afterAutospacing="1" w:line="240" w:lineRule="auto"/>
    </w:pPr>
    <w:rPr>
      <w:rFonts w:ascii="Comic Sans MS" w:eastAsia="Times New Roman" w:hAnsi="Comic Sans MS" w:cs="Times New Roman"/>
      <w:color w:val="339966"/>
      <w:sz w:val="14"/>
      <w:szCs w:val="14"/>
    </w:rPr>
  </w:style>
  <w:style w:type="paragraph" w:customStyle="1" w:styleId="debugwriteform">
    <w:name w:val="debugwriteform"/>
    <w:basedOn w:val="Normal"/>
    <w:rsid w:val="00862577"/>
    <w:pPr>
      <w:shd w:val="clear" w:color="auto" w:fill="FFFFFF"/>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
    <w:name w:val="debugwritecookie"/>
    <w:basedOn w:val="Normal"/>
    <w:rsid w:val="00862577"/>
    <w:pPr>
      <w:shd w:val="clear" w:color="auto" w:fill="996633"/>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
    <w:name w:val="alwayswrite"/>
    <w:basedOn w:val="Normal"/>
    <w:rsid w:val="00862577"/>
    <w:pPr>
      <w:shd w:val="clear" w:color="auto" w:fill="FFFFFF"/>
      <w:spacing w:before="100" w:beforeAutospacing="1" w:after="100" w:afterAutospacing="1" w:line="240" w:lineRule="auto"/>
    </w:pPr>
    <w:rPr>
      <w:rFonts w:ascii="Comic Sans MS" w:eastAsia="Times New Roman" w:hAnsi="Comic Sans MS" w:cs="Times New Roman"/>
      <w:color w:val="993366"/>
      <w:sz w:val="14"/>
      <w:szCs w:val="14"/>
    </w:rPr>
  </w:style>
  <w:style w:type="paragraph" w:customStyle="1" w:styleId="xmlalwayswrite">
    <w:name w:val="xmlalwayswrite"/>
    <w:basedOn w:val="Normal"/>
    <w:rsid w:val="00862577"/>
    <w:pPr>
      <w:shd w:val="clear" w:color="auto" w:fill="FFFFFF"/>
      <w:spacing w:before="100" w:beforeAutospacing="1" w:after="100" w:afterAutospacing="1" w:line="240" w:lineRule="auto"/>
    </w:pPr>
    <w:rPr>
      <w:rFonts w:ascii="Comic Sans MS" w:eastAsia="Times New Roman" w:hAnsi="Comic Sans MS" w:cs="Times New Roman"/>
      <w:color w:val="666633"/>
      <w:sz w:val="14"/>
      <w:szCs w:val="14"/>
    </w:rPr>
  </w:style>
  <w:style w:type="paragraph" w:customStyle="1" w:styleId="mmlbanner">
    <w:name w:val="mml_banner"/>
    <w:basedOn w:val="Normal"/>
    <w:rsid w:val="00862577"/>
    <w:pPr>
      <w:pBdr>
        <w:top w:val="single" w:sz="6" w:space="2" w:color="CC0000"/>
        <w:left w:val="single" w:sz="6" w:space="2" w:color="CC0000"/>
        <w:bottom w:val="single" w:sz="6" w:space="2" w:color="CC0000"/>
        <w:right w:val="single" w:sz="6" w:space="2"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mlgreen">
    <w:name w:val="mml_green"/>
    <w:basedOn w:val="Normal"/>
    <w:rsid w:val="00862577"/>
    <w:pPr>
      <w:shd w:val="clear" w:color="auto" w:fill="E3EDE5"/>
      <w:spacing w:before="100" w:beforeAutospacing="1" w:after="100" w:afterAutospacing="1" w:line="240" w:lineRule="auto"/>
    </w:pPr>
    <w:rPr>
      <w:rFonts w:ascii="Verdana" w:eastAsia="Times New Roman" w:hAnsi="Verdana" w:cs="Times New Roman"/>
      <w:sz w:val="17"/>
      <w:szCs w:val="17"/>
    </w:rPr>
  </w:style>
  <w:style w:type="paragraph" w:customStyle="1" w:styleId="mmlform">
    <w:name w:val="mml_form"/>
    <w:basedOn w:val="Normal"/>
    <w:rsid w:val="00862577"/>
    <w:pPr>
      <w:spacing w:before="100" w:beforeAutospacing="1" w:after="100" w:afterAutospacing="1" w:line="240" w:lineRule="auto"/>
    </w:pPr>
    <w:rPr>
      <w:rFonts w:ascii="Verdana" w:eastAsia="Times New Roman" w:hAnsi="Verdana" w:cs="Times New Roman"/>
      <w:sz w:val="17"/>
      <w:szCs w:val="17"/>
    </w:rPr>
  </w:style>
  <w:style w:type="paragraph" w:customStyle="1" w:styleId="b24-mmlchaptertoctitle">
    <w:name w:val="b24-mmlchaptertoctitle"/>
    <w:basedOn w:val="Normal"/>
    <w:rsid w:val="00862577"/>
    <w:pPr>
      <w:shd w:val="clear" w:color="auto" w:fill="FFFFFF"/>
      <w:spacing w:before="100" w:beforeAutospacing="1" w:after="100" w:afterAutospacing="1" w:line="240" w:lineRule="auto"/>
      <w:jc w:val="center"/>
    </w:pPr>
    <w:rPr>
      <w:rFonts w:ascii="Arial" w:eastAsia="Times New Roman" w:hAnsi="Arial" w:cs="Arial"/>
      <w:b/>
      <w:bCs/>
      <w:color w:val="000000"/>
      <w:sz w:val="15"/>
      <w:szCs w:val="15"/>
    </w:rPr>
  </w:style>
  <w:style w:type="paragraph" w:customStyle="1" w:styleId="b24-mmlchaptertoc">
    <w:name w:val="b24-mmlchaptertoc"/>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mlformsubmit">
    <w:name w:val="b24-mmlformsubmit"/>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helpmenu">
    <w:name w:val="b24-mmlhelpmenu"/>
    <w:basedOn w:val="Normal"/>
    <w:rsid w:val="00862577"/>
    <w:pPr>
      <w:spacing w:before="100" w:beforeAutospacing="1" w:after="100" w:afterAutospacing="1" w:line="240" w:lineRule="auto"/>
    </w:pPr>
    <w:rPr>
      <w:rFonts w:ascii="Verdana" w:eastAsia="Times New Roman" w:hAnsi="Verdana" w:cs="Times New Roman"/>
      <w:sz w:val="24"/>
      <w:szCs w:val="24"/>
    </w:rPr>
  </w:style>
  <w:style w:type="paragraph" w:customStyle="1" w:styleId="b24-mmlhelpmenu-title">
    <w:name w:val="b24-mmlhelpmenu-title"/>
    <w:basedOn w:val="Normal"/>
    <w:rsid w:val="00862577"/>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mmlhelpmenu-item">
    <w:name w:val="b24-mmlhelpmenu-item"/>
    <w:basedOn w:val="Normal"/>
    <w:rsid w:val="00862577"/>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mmlheaders">
    <w:name w:val="b24-mml_headers"/>
    <w:basedOn w:val="Normal"/>
    <w:rsid w:val="00862577"/>
    <w:pPr>
      <w:spacing w:before="100" w:beforeAutospacing="1" w:after="100" w:afterAutospacing="1" w:line="240" w:lineRule="auto"/>
    </w:pPr>
    <w:rPr>
      <w:rFonts w:ascii="Helvetica" w:eastAsia="Times New Roman" w:hAnsi="Helvetica" w:cs="Helvetica"/>
      <w:b/>
      <w:bCs/>
      <w:color w:val="000000"/>
      <w:spacing w:val="75"/>
      <w:sz w:val="24"/>
      <w:szCs w:val="24"/>
    </w:rPr>
  </w:style>
  <w:style w:type="paragraph" w:customStyle="1" w:styleId="b24-mmlhr">
    <w:name w:val="b24-mml_hr"/>
    <w:basedOn w:val="Normal"/>
    <w:rsid w:val="00862577"/>
    <w:pPr>
      <w:spacing w:before="100" w:beforeAutospacing="1" w:after="100" w:afterAutospacing="1" w:line="240" w:lineRule="auto"/>
    </w:pPr>
    <w:rPr>
      <w:rFonts w:ascii="Times New Roman" w:eastAsia="Times New Roman" w:hAnsi="Times New Roman" w:cs="Times New Roman"/>
      <w:color w:val="809BB2"/>
      <w:sz w:val="24"/>
      <w:szCs w:val="24"/>
    </w:rPr>
  </w:style>
  <w:style w:type="paragraph" w:customStyle="1" w:styleId="b24-mmlsearchbar">
    <w:name w:val="b24-mml_searchbar"/>
    <w:basedOn w:val="Normal"/>
    <w:rsid w:val="00862577"/>
    <w:pPr>
      <w:spacing w:before="100" w:beforeAutospacing="1" w:after="100" w:afterAutospacing="1" w:line="240" w:lineRule="auto"/>
    </w:pPr>
    <w:rPr>
      <w:rFonts w:ascii="Arial" w:eastAsia="Times New Roman" w:hAnsi="Arial" w:cs="Arial"/>
      <w:color w:val="000000"/>
      <w:sz w:val="17"/>
      <w:szCs w:val="17"/>
    </w:rPr>
  </w:style>
  <w:style w:type="paragraph" w:customStyle="1" w:styleId="b24-mmlbookmanage-bookmeta">
    <w:name w:val="b24-mml_bookmanage-bookmeta"/>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bookmanage-bookmarkform">
    <w:name w:val="b24-mml_bookmanage-bookmarkform"/>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artnerheader">
    <w:name w:val="b24-partner_header"/>
    <w:basedOn w:val="Normal"/>
    <w:rsid w:val="00862577"/>
    <w:pPr>
      <w:spacing w:after="100" w:afterAutospacing="1" w:line="240" w:lineRule="auto"/>
      <w:jc w:val="center"/>
    </w:pPr>
    <w:rPr>
      <w:rFonts w:ascii="Helvetica" w:eastAsia="Times New Roman" w:hAnsi="Helvetica" w:cs="Helvetica"/>
      <w:b/>
      <w:bCs/>
      <w:color w:val="000000"/>
      <w:spacing w:val="38"/>
      <w:sz w:val="26"/>
      <w:szCs w:val="26"/>
    </w:rPr>
  </w:style>
  <w:style w:type="paragraph" w:customStyle="1" w:styleId="b24-partnerbox">
    <w:name w:val="b24-partner_box"/>
    <w:basedOn w:val="Normal"/>
    <w:rsid w:val="00862577"/>
    <w:pPr>
      <w:spacing w:after="105" w:line="240" w:lineRule="auto"/>
    </w:pPr>
    <w:rPr>
      <w:rFonts w:ascii="Verdana" w:eastAsia="Times New Roman" w:hAnsi="Verdana" w:cs="Times New Roman"/>
      <w:color w:val="000000"/>
      <w:sz w:val="18"/>
      <w:szCs w:val="18"/>
    </w:rPr>
  </w:style>
  <w:style w:type="paragraph" w:customStyle="1" w:styleId="b24-partnerpara">
    <w:name w:val="b24-partner_para"/>
    <w:basedOn w:val="Normal"/>
    <w:rsid w:val="00862577"/>
    <w:pPr>
      <w:spacing w:before="100" w:beforeAutospacing="1" w:after="100" w:afterAutospacing="1" w:line="240" w:lineRule="auto"/>
    </w:pPr>
    <w:rPr>
      <w:rFonts w:ascii="Helvetica" w:eastAsia="Times New Roman" w:hAnsi="Helvetica" w:cs="Helvetica"/>
      <w:b/>
      <w:bCs/>
      <w:color w:val="5E7ABB"/>
      <w:spacing w:val="38"/>
      <w:sz w:val="18"/>
      <w:szCs w:val="18"/>
    </w:rPr>
  </w:style>
  <w:style w:type="paragraph" w:customStyle="1" w:styleId="b24-partnerboxlower">
    <w:name w:val="b24-partner_boxlower"/>
    <w:basedOn w:val="Normal"/>
    <w:rsid w:val="00862577"/>
    <w:pPr>
      <w:spacing w:after="105" w:line="240" w:lineRule="auto"/>
    </w:pPr>
    <w:rPr>
      <w:rFonts w:ascii="Verdana" w:eastAsia="Times New Roman" w:hAnsi="Verdana" w:cs="Times New Roman"/>
      <w:color w:val="2F3D97"/>
      <w:sz w:val="15"/>
      <w:szCs w:val="15"/>
    </w:rPr>
  </w:style>
  <w:style w:type="paragraph" w:customStyle="1" w:styleId="b24-partnerlist">
    <w:name w:val="b24-partner_list"/>
    <w:basedOn w:val="Normal"/>
    <w:rsid w:val="00862577"/>
    <w:pPr>
      <w:spacing w:before="30" w:after="30" w:line="240" w:lineRule="auto"/>
    </w:pPr>
    <w:rPr>
      <w:rFonts w:ascii="Verdana" w:eastAsia="Times New Roman" w:hAnsi="Verdana" w:cs="Times New Roman"/>
      <w:color w:val="000000"/>
      <w:spacing w:val="15"/>
      <w:sz w:val="18"/>
      <w:szCs w:val="18"/>
    </w:rPr>
  </w:style>
  <w:style w:type="paragraph" w:customStyle="1" w:styleId="b24-startertitle">
    <w:name w:val="b24-starter_title"/>
    <w:basedOn w:val="Normal"/>
    <w:rsid w:val="00862577"/>
    <w:pPr>
      <w:spacing w:before="100" w:beforeAutospacing="1" w:after="100" w:afterAutospacing="1" w:line="240" w:lineRule="auto"/>
    </w:pPr>
    <w:rPr>
      <w:rFonts w:ascii="Arial" w:eastAsia="Times New Roman" w:hAnsi="Arial" w:cs="Arial"/>
      <w:b/>
      <w:bCs/>
      <w:color w:val="2F3D97"/>
      <w:sz w:val="18"/>
      <w:szCs w:val="18"/>
    </w:rPr>
  </w:style>
  <w:style w:type="paragraph" w:customStyle="1" w:styleId="b24-startersearch">
    <w:name w:val="b24-starter_search"/>
    <w:basedOn w:val="Normal"/>
    <w:rsid w:val="00862577"/>
    <w:pPr>
      <w:shd w:val="clear" w:color="auto" w:fill="FFFFFF"/>
      <w:spacing w:before="100" w:beforeAutospacing="1" w:after="100" w:afterAutospacing="1" w:line="240" w:lineRule="auto"/>
    </w:pPr>
    <w:rPr>
      <w:rFonts w:ascii="Arial" w:eastAsia="Times New Roman" w:hAnsi="Arial" w:cs="Arial"/>
      <w:color w:val="000000"/>
      <w:sz w:val="17"/>
      <w:szCs w:val="17"/>
    </w:rPr>
  </w:style>
  <w:style w:type="paragraph" w:customStyle="1" w:styleId="b24-bookbrowsetree">
    <w:name w:val="b24-bookbrowsetree"/>
    <w:basedOn w:val="Normal"/>
    <w:rsid w:val="00862577"/>
    <w:pPr>
      <w:shd w:val="clear" w:color="auto" w:fill="EEEEEE"/>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browsetree">
    <w:name w:val="b24-browsetree"/>
    <w:basedOn w:val="Normal"/>
    <w:rsid w:val="00862577"/>
    <w:pPr>
      <w:spacing w:before="100" w:beforeAutospacing="1" w:after="100" w:afterAutospacing="1" w:line="240" w:lineRule="auto"/>
      <w:textAlignment w:val="center"/>
    </w:pPr>
    <w:rPr>
      <w:rFonts w:ascii="Verdana" w:eastAsia="Times New Roman" w:hAnsi="Verdana" w:cs="Times New Roman"/>
      <w:sz w:val="17"/>
      <w:szCs w:val="17"/>
    </w:rPr>
  </w:style>
  <w:style w:type="paragraph" w:customStyle="1" w:styleId="b24-browsetreemenu">
    <w:name w:val="b24-browsetreemenu"/>
    <w:basedOn w:val="Normal"/>
    <w:rsid w:val="00862577"/>
    <w:pPr>
      <w:spacing w:before="100" w:beforeAutospacing="1" w:after="100" w:afterAutospacing="1" w:line="240" w:lineRule="auto"/>
    </w:pPr>
    <w:rPr>
      <w:rFonts w:ascii="Times New Roman" w:eastAsia="Times New Roman" w:hAnsi="Times New Roman" w:cs="Times New Roman"/>
      <w:color w:val="000066"/>
      <w:sz w:val="24"/>
      <w:szCs w:val="24"/>
    </w:rPr>
  </w:style>
  <w:style w:type="paragraph" w:customStyle="1" w:styleId="b24-videoplayer">
    <w:name w:val="b24-videoplayer"/>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streamlist">
    <w:name w:val="b24-videostreamlist"/>
    <w:basedOn w:val="Normal"/>
    <w:rsid w:val="00862577"/>
    <w:pPr>
      <w:pBdr>
        <w:left w:val="single" w:sz="6" w:space="6" w:color="BDBCBD"/>
        <w:bottom w:val="single" w:sz="6" w:space="2" w:color="BDBCBD"/>
      </w:pBdr>
      <w:spacing w:before="100" w:beforeAutospacing="1" w:after="100" w:afterAutospacing="1" w:line="270" w:lineRule="atLeast"/>
      <w:ind w:left="135"/>
    </w:pPr>
    <w:rPr>
      <w:rFonts w:ascii="Times New Roman" w:eastAsia="Times New Roman" w:hAnsi="Times New Roman" w:cs="Times New Roman"/>
      <w:sz w:val="14"/>
      <w:szCs w:val="14"/>
    </w:rPr>
  </w:style>
  <w:style w:type="paragraph" w:customStyle="1" w:styleId="b24-videostreamlistentry">
    <w:name w:val="b24-videostreamlistentry"/>
    <w:basedOn w:val="Normal"/>
    <w:rsid w:val="00862577"/>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videotitle">
    <w:name w:val="b24-videotitle"/>
    <w:basedOn w:val="Normal"/>
    <w:rsid w:val="00862577"/>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title2">
    <w:name w:val="b24-videotitle2"/>
    <w:basedOn w:val="Normal"/>
    <w:rsid w:val="00862577"/>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videodescription">
    <w:name w:val="b24-videodescription"/>
    <w:basedOn w:val="Normal"/>
    <w:rsid w:val="00862577"/>
    <w:pPr>
      <w:pBdr>
        <w:left w:val="single" w:sz="6" w:space="7" w:color="99CCFF"/>
        <w:bottom w:val="single" w:sz="6" w:space="7" w:color="99CCFF"/>
      </w:pBd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videocompaniontitle">
    <w:name w:val="b24-videocompaniontitle"/>
    <w:basedOn w:val="Normal"/>
    <w:rsid w:val="00862577"/>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companionfiles">
    <w:name w:val="b24-videocompanionfiles"/>
    <w:basedOn w:val="Normal"/>
    <w:rsid w:val="00862577"/>
    <w:pPr>
      <w:pBdr>
        <w:left w:val="single" w:sz="6" w:space="9" w:color="BDBCBD"/>
        <w:bottom w:val="single" w:sz="6" w:space="2" w:color="BDBCBD"/>
      </w:pBdr>
      <w:spacing w:before="100" w:beforeAutospacing="1" w:after="100" w:afterAutospacing="1" w:line="150" w:lineRule="atLeast"/>
      <w:ind w:left="150"/>
    </w:pPr>
    <w:rPr>
      <w:rFonts w:ascii="Times New Roman" w:eastAsia="Times New Roman" w:hAnsi="Times New Roman" w:cs="Times New Roman"/>
      <w:sz w:val="14"/>
      <w:szCs w:val="14"/>
    </w:rPr>
  </w:style>
  <w:style w:type="paragraph" w:customStyle="1" w:styleId="b24-videocompanionitem">
    <w:name w:val="b24-videocompanionitem"/>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leftmenu">
    <w:name w:val="b24-videoleftmenu"/>
    <w:basedOn w:val="Normal"/>
    <w:rsid w:val="00862577"/>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videoexpiredate">
    <w:name w:val="b24-videoexpiredate"/>
    <w:basedOn w:val="Normal"/>
    <w:rsid w:val="00862577"/>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videoviewprogram">
    <w:name w:val="b24-videoviewprogram"/>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udioviewprogram">
    <w:name w:val="b24-audioviewprogram"/>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deadlink">
    <w:name w:val="b24-videodeadlink"/>
    <w:basedOn w:val="Normal"/>
    <w:rsid w:val="00862577"/>
    <w:pPr>
      <w:spacing w:before="100" w:beforeAutospacing="1" w:after="100" w:afterAutospacing="1" w:line="240" w:lineRule="auto"/>
    </w:pPr>
    <w:rPr>
      <w:rFonts w:ascii="Verdana" w:eastAsia="Times New Roman" w:hAnsi="Verdana" w:cs="Times New Roman"/>
      <w:color w:val="666666"/>
      <w:sz w:val="15"/>
      <w:szCs w:val="15"/>
    </w:rPr>
  </w:style>
  <w:style w:type="paragraph" w:customStyle="1" w:styleId="b24-videomessage">
    <w:name w:val="b24-videomessage"/>
    <w:basedOn w:val="Normal"/>
    <w:rsid w:val="00862577"/>
    <w:pPr>
      <w:spacing w:before="100" w:beforeAutospacing="1" w:after="100" w:afterAutospacing="1" w:line="150" w:lineRule="atLeast"/>
    </w:pPr>
    <w:rPr>
      <w:rFonts w:ascii="Verdana" w:eastAsia="Times New Roman" w:hAnsi="Verdana" w:cs="Times New Roman"/>
      <w:color w:val="CC0000"/>
      <w:sz w:val="14"/>
      <w:szCs w:val="14"/>
    </w:rPr>
  </w:style>
  <w:style w:type="paragraph" w:customStyle="1" w:styleId="b24-recommendedbook">
    <w:name w:val="b24-recommendedbook"/>
    <w:basedOn w:val="Normal"/>
    <w:rsid w:val="00862577"/>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item">
    <w:name w:val="b24-recommendedbooklistitem"/>
    <w:basedOn w:val="Normal"/>
    <w:rsid w:val="00862577"/>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b24-recommendedbooklisttightitem">
    <w:name w:val="b24-recommendedbooklisttightitem"/>
    <w:basedOn w:val="Normal"/>
    <w:rsid w:val="00862577"/>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arrow">
    <w:name w:val="b24-recommendedbooklistarrow"/>
    <w:basedOn w:val="Normal"/>
    <w:rsid w:val="00862577"/>
    <w:pPr>
      <w:spacing w:before="225" w:after="100" w:afterAutospacing="1" w:line="240" w:lineRule="auto"/>
      <w:ind w:right="60"/>
      <w:textAlignment w:val="center"/>
    </w:pPr>
    <w:rPr>
      <w:rFonts w:ascii="Times New Roman" w:eastAsia="Times New Roman" w:hAnsi="Times New Roman" w:cs="Times New Roman"/>
      <w:sz w:val="24"/>
      <w:szCs w:val="24"/>
    </w:rPr>
  </w:style>
  <w:style w:type="paragraph" w:customStyle="1" w:styleId="b24-booklink">
    <w:name w:val="b24-booklink"/>
    <w:basedOn w:val="Normal"/>
    <w:rsid w:val="00862577"/>
    <w:pPr>
      <w:spacing w:before="45" w:after="45" w:line="240" w:lineRule="auto"/>
    </w:pPr>
    <w:rPr>
      <w:rFonts w:ascii="Times New Roman" w:eastAsia="Times New Roman" w:hAnsi="Times New Roman" w:cs="Times New Roman"/>
      <w:color w:val="000000"/>
      <w:sz w:val="15"/>
      <w:szCs w:val="15"/>
    </w:rPr>
  </w:style>
  <w:style w:type="paragraph" w:customStyle="1" w:styleId="b24-event-title">
    <w:name w:val="b24-event-title"/>
    <w:basedOn w:val="Normal"/>
    <w:rsid w:val="00862577"/>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event-text">
    <w:name w:val="b24-event-text"/>
    <w:basedOn w:val="Normal"/>
    <w:rsid w:val="00862577"/>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event-highlight">
    <w:name w:val="b24-event-highlight"/>
    <w:basedOn w:val="Normal"/>
    <w:rsid w:val="00862577"/>
    <w:pPr>
      <w:spacing w:before="100" w:beforeAutospacing="1" w:after="100" w:afterAutospacing="1" w:line="240" w:lineRule="auto"/>
    </w:pPr>
    <w:rPr>
      <w:rFonts w:ascii="Times New Roman" w:eastAsia="Times New Roman" w:hAnsi="Times New Roman" w:cs="Times New Roman"/>
      <w:b/>
      <w:bCs/>
      <w:color w:val="CC0000"/>
      <w:sz w:val="17"/>
      <w:szCs w:val="17"/>
    </w:rPr>
  </w:style>
  <w:style w:type="paragraph" w:customStyle="1" w:styleId="b24-aboutauthor">
    <w:name w:val="b24-aboutauthor"/>
    <w:basedOn w:val="Normal"/>
    <w:rsid w:val="00862577"/>
    <w:pPr>
      <w:spacing w:before="100" w:beforeAutospacing="1" w:after="100" w:afterAutospacing="1" w:line="240" w:lineRule="auto"/>
    </w:pPr>
    <w:rPr>
      <w:rFonts w:ascii="Arial" w:eastAsia="Times New Roman" w:hAnsi="Arial" w:cs="Arial"/>
      <w:sz w:val="18"/>
      <w:szCs w:val="18"/>
    </w:rPr>
  </w:style>
  <w:style w:type="paragraph" w:customStyle="1" w:styleId="b24-tabheader">
    <w:name w:val="b24-tabheader"/>
    <w:basedOn w:val="Normal"/>
    <w:rsid w:val="00862577"/>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ingeniustabtitle">
    <w:name w:val="b24-ingeniustabtitle"/>
    <w:basedOn w:val="Normal"/>
    <w:rsid w:val="00862577"/>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whatsnewtitle">
    <w:name w:val="b24-whatsnewtitle"/>
    <w:basedOn w:val="Normal"/>
    <w:rsid w:val="00862577"/>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whatsnew2">
    <w:name w:val="b24-whatsnew2"/>
    <w:basedOn w:val="Normal"/>
    <w:rsid w:val="00862577"/>
    <w:pPr>
      <w:spacing w:before="45" w:after="100" w:afterAutospacing="1" w:line="240" w:lineRule="auto"/>
    </w:pPr>
    <w:rPr>
      <w:rFonts w:ascii="Times New Roman" w:eastAsia="Times New Roman" w:hAnsi="Times New Roman" w:cs="Times New Roman"/>
      <w:sz w:val="15"/>
      <w:szCs w:val="15"/>
    </w:rPr>
  </w:style>
  <w:style w:type="paragraph" w:customStyle="1" w:styleId="b24-whatsnew3">
    <w:name w:val="b24-whatsnew3"/>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whatsnewboxlong">
    <w:name w:val="b24-whatsnewboxlong"/>
    <w:basedOn w:val="Normal"/>
    <w:rsid w:val="00862577"/>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whatsnewboxshort">
    <w:name w:val="b24-whatsnewboxshort"/>
    <w:basedOn w:val="Normal"/>
    <w:rsid w:val="00862577"/>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helptitle">
    <w:name w:val="b24_helptitle"/>
    <w:basedOn w:val="Normal"/>
    <w:rsid w:val="00862577"/>
    <w:pPr>
      <w:spacing w:before="100" w:beforeAutospacing="1" w:after="100" w:afterAutospacing="1" w:line="240" w:lineRule="auto"/>
    </w:pPr>
    <w:rPr>
      <w:rFonts w:ascii="Verdana" w:eastAsia="Times New Roman" w:hAnsi="Verdana" w:cs="Times New Roman"/>
      <w:color w:val="CC0000"/>
      <w:sz w:val="27"/>
      <w:szCs w:val="27"/>
    </w:rPr>
  </w:style>
  <w:style w:type="paragraph" w:customStyle="1" w:styleId="b24-helplist">
    <w:name w:val="b24-helplist"/>
    <w:basedOn w:val="Normal"/>
    <w:rsid w:val="00862577"/>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helplist2">
    <w:name w:val="b24-helplist2"/>
    <w:basedOn w:val="Normal"/>
    <w:rsid w:val="00862577"/>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helplist3">
    <w:name w:val="b24-helplist3"/>
    <w:basedOn w:val="Normal"/>
    <w:rsid w:val="00862577"/>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bubbleoutside">
    <w:name w:val="b24-bubbleoutsid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ubblelegendheader">
    <w:name w:val="b24-bubblelegendheader"/>
    <w:basedOn w:val="Normal"/>
    <w:rsid w:val="00862577"/>
    <w:pPr>
      <w:spacing w:before="100" w:beforeAutospacing="1" w:after="100" w:afterAutospacing="1" w:line="240" w:lineRule="auto"/>
    </w:pPr>
    <w:rPr>
      <w:rFonts w:ascii="Verdana" w:eastAsia="Times New Roman" w:hAnsi="Verdana" w:cs="Times New Roman"/>
      <w:b/>
      <w:bCs/>
      <w:sz w:val="15"/>
      <w:szCs w:val="15"/>
    </w:rPr>
  </w:style>
  <w:style w:type="paragraph" w:customStyle="1" w:styleId="b24-bubblelegendtext">
    <w:name w:val="b24-bubblelegendtext"/>
    <w:basedOn w:val="Normal"/>
    <w:rsid w:val="00862577"/>
    <w:pPr>
      <w:spacing w:before="100" w:beforeAutospacing="1" w:after="100" w:afterAutospacing="1" w:line="240" w:lineRule="auto"/>
      <w:textAlignment w:val="top"/>
    </w:pPr>
    <w:rPr>
      <w:rFonts w:ascii="Verdana" w:eastAsia="Times New Roman" w:hAnsi="Verdana" w:cs="Times New Roman"/>
      <w:color w:val="333333"/>
      <w:sz w:val="15"/>
      <w:szCs w:val="15"/>
    </w:rPr>
  </w:style>
  <w:style w:type="paragraph" w:customStyle="1" w:styleId="b24-downloadoverlay">
    <w:name w:val="b24-download_overlay"/>
    <w:basedOn w:val="Normal"/>
    <w:rsid w:val="00862577"/>
    <w:pPr>
      <w:shd w:val="clear" w:color="auto" w:fill="333333"/>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downloadbubble">
    <w:name w:val="b24-download_bubble"/>
    <w:basedOn w:val="Normal"/>
    <w:rsid w:val="0086257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itationbubble">
    <w:name w:val="b24-citation_bubble"/>
    <w:basedOn w:val="Normal"/>
    <w:rsid w:val="0086257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annotationdialog">
    <w:name w:val="b24-annotation_dialog"/>
    <w:basedOn w:val="Normal"/>
    <w:rsid w:val="0086257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bubblecontents">
    <w:name w:val="b24-bubble_contents"/>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downloadclose">
    <w:name w:val="b24-download_close"/>
    <w:basedOn w:val="Normal"/>
    <w:rsid w:val="00862577"/>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utosuggesttitle">
    <w:name w:val="b24-autosuggesttitle"/>
    <w:basedOn w:val="Normal"/>
    <w:rsid w:val="00862577"/>
    <w:pPr>
      <w:shd w:val="clear" w:color="auto" w:fill="FFFFFF"/>
      <w:spacing w:before="75" w:after="75" w:line="240" w:lineRule="auto"/>
      <w:ind w:left="75"/>
    </w:pPr>
    <w:rPr>
      <w:rFonts w:ascii="Times New Roman" w:eastAsia="Times New Roman" w:hAnsi="Times New Roman" w:cs="Times New Roman"/>
      <w:b/>
      <w:bCs/>
      <w:color w:val="5E7ABB"/>
      <w:sz w:val="24"/>
      <w:szCs w:val="24"/>
    </w:rPr>
  </w:style>
  <w:style w:type="paragraph" w:customStyle="1" w:styleId="b24-autosuggest-title">
    <w:name w:val="b24-autosuggest-title"/>
    <w:basedOn w:val="Normal"/>
    <w:rsid w:val="00862577"/>
    <w:pPr>
      <w:spacing w:after="0" w:line="240" w:lineRule="auto"/>
    </w:pPr>
    <w:rPr>
      <w:rFonts w:ascii="Times New Roman" w:eastAsia="Times New Roman" w:hAnsi="Times New Roman" w:cs="Times New Roman"/>
      <w:color w:val="CC0000"/>
      <w:sz w:val="24"/>
      <w:szCs w:val="24"/>
    </w:rPr>
  </w:style>
  <w:style w:type="paragraph" w:customStyle="1" w:styleId="b24-mobile-title">
    <w:name w:val="b24-mobile-title"/>
    <w:basedOn w:val="Normal"/>
    <w:rsid w:val="00862577"/>
    <w:pPr>
      <w:spacing w:before="100" w:beforeAutospacing="1" w:after="100" w:afterAutospacing="1" w:line="240" w:lineRule="auto"/>
      <w:jc w:val="center"/>
    </w:pPr>
    <w:rPr>
      <w:rFonts w:ascii="Verdana" w:eastAsia="Times New Roman" w:hAnsi="Verdana" w:cs="Times New Roman"/>
      <w:b/>
      <w:bCs/>
      <w:color w:val="CC0000"/>
      <w:sz w:val="17"/>
      <w:szCs w:val="17"/>
    </w:rPr>
  </w:style>
  <w:style w:type="paragraph" w:customStyle="1" w:styleId="b24-mobile-bold">
    <w:name w:val="b24-mobile-bold"/>
    <w:basedOn w:val="Normal"/>
    <w:rsid w:val="00862577"/>
    <w:pPr>
      <w:spacing w:before="100" w:beforeAutospacing="1" w:after="100" w:afterAutospacing="1" w:line="240" w:lineRule="auto"/>
    </w:pPr>
    <w:rPr>
      <w:rFonts w:ascii="Verdana" w:eastAsia="Times New Roman" w:hAnsi="Verdana" w:cs="Times New Roman"/>
      <w:b/>
      <w:bCs/>
      <w:sz w:val="17"/>
      <w:szCs w:val="17"/>
    </w:rPr>
  </w:style>
  <w:style w:type="paragraph" w:customStyle="1" w:styleId="b24-annotation-select">
    <w:name w:val="b24-annotation-select"/>
    <w:basedOn w:val="Normal"/>
    <w:rsid w:val="00862577"/>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annotationbubble">
    <w:name w:val="b24-annotation_bubbl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bubble">
    <w:name w:val="b24-annotation_f_bubbl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itletitle">
    <w:name w:val="b24-annotation_title_title"/>
    <w:basedOn w:val="Normal"/>
    <w:rsid w:val="00862577"/>
    <w:pPr>
      <w:spacing w:before="100" w:beforeAutospacing="1" w:after="100" w:afterAutospacing="1" w:line="240" w:lineRule="auto"/>
    </w:pPr>
    <w:rPr>
      <w:rFonts w:ascii="Times New Roman" w:eastAsia="Times New Roman" w:hAnsi="Times New Roman" w:cs="Times New Roman"/>
      <w:color w:val="1B36B5"/>
      <w:sz w:val="24"/>
      <w:szCs w:val="24"/>
    </w:rPr>
  </w:style>
  <w:style w:type="paragraph" w:customStyle="1" w:styleId="b24-annotationdarkbg">
    <w:name w:val="b24-annotation_dark_bg"/>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orm">
    <w:name w:val="b24-annotation_form"/>
    <w:basedOn w:val="Normal"/>
    <w:rsid w:val="00862577"/>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input">
    <w:name w:val="b24-annotation_input"/>
    <w:basedOn w:val="Normal"/>
    <w:rsid w:val="00862577"/>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delete">
    <w:name w:val="b24-annotation_delete"/>
    <w:basedOn w:val="Normal"/>
    <w:rsid w:val="00862577"/>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citationscontent">
    <w:name w:val="b24-citations_content"/>
    <w:basedOn w:val="Normal"/>
    <w:rsid w:val="00862577"/>
    <w:pPr>
      <w:spacing w:before="100" w:beforeAutospacing="1" w:after="100" w:afterAutospacing="1" w:line="240" w:lineRule="auto"/>
    </w:pPr>
    <w:rPr>
      <w:rFonts w:ascii="Arial" w:eastAsia="Times New Roman" w:hAnsi="Arial" w:cs="Arial"/>
      <w:color w:val="000000"/>
      <w:sz w:val="15"/>
      <w:szCs w:val="15"/>
    </w:rPr>
  </w:style>
  <w:style w:type="paragraph" w:customStyle="1" w:styleId="b24-citationstitle">
    <w:name w:val="b24-citations_title"/>
    <w:basedOn w:val="Normal"/>
    <w:rsid w:val="00862577"/>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24-citationslink">
    <w:name w:val="b24-citations_link"/>
    <w:basedOn w:val="Normal"/>
    <w:rsid w:val="00862577"/>
    <w:pPr>
      <w:spacing w:before="100" w:beforeAutospacing="1" w:after="100" w:afterAutospacing="1" w:line="240" w:lineRule="auto"/>
    </w:pPr>
    <w:rPr>
      <w:rFonts w:ascii="Times New Roman" w:eastAsia="Times New Roman" w:hAnsi="Times New Roman" w:cs="Times New Roman"/>
      <w:i/>
      <w:iCs/>
      <w:color w:val="666666"/>
      <w:sz w:val="20"/>
      <w:szCs w:val="20"/>
    </w:rPr>
  </w:style>
  <w:style w:type="paragraph" w:customStyle="1" w:styleId="b24-loginskill">
    <w:name w:val="b24-login_skill"/>
    <w:basedOn w:val="Normal"/>
    <w:rsid w:val="00862577"/>
    <w:pPr>
      <w:shd w:val="clear" w:color="auto" w:fill="8C8C8C"/>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skillsm">
    <w:name w:val="b24-login_skill_sm"/>
    <w:basedOn w:val="Normal"/>
    <w:rsid w:val="00862577"/>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formbgskill">
    <w:name w:val="b24-formbg_skill"/>
    <w:basedOn w:val="Normal"/>
    <w:rsid w:val="00862577"/>
    <w:pPr>
      <w:shd w:val="clear" w:color="auto" w:fill="8C8C8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skill">
    <w:name w:val="b24-forminput_skill"/>
    <w:basedOn w:val="Normal"/>
    <w:rsid w:val="00862577"/>
    <w:pPr>
      <w:shd w:val="clear" w:color="auto" w:fill="8C8C8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titleskill">
    <w:name w:val="b24-formtitle_skill"/>
    <w:basedOn w:val="Normal"/>
    <w:rsid w:val="00862577"/>
    <w:pPr>
      <w:spacing w:before="100" w:beforeAutospacing="1" w:after="100" w:afterAutospacing="1" w:line="240" w:lineRule="auto"/>
      <w:jc w:val="center"/>
    </w:pPr>
    <w:rPr>
      <w:rFonts w:ascii="Verdana" w:eastAsia="Times New Roman" w:hAnsi="Verdana" w:cs="Times New Roman"/>
      <w:b/>
      <w:bCs/>
      <w:color w:val="FFFFFF"/>
      <w:sz w:val="15"/>
      <w:szCs w:val="15"/>
    </w:rPr>
  </w:style>
  <w:style w:type="paragraph" w:customStyle="1" w:styleId="b24-loginskill-loggedin">
    <w:name w:val="b24-login_skill-loggedin"/>
    <w:basedOn w:val="Normal"/>
    <w:rsid w:val="00862577"/>
    <w:pPr>
      <w:shd w:val="clear" w:color="auto" w:fill="8C8C8C"/>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dialog">
    <w:name w:val="dialog"/>
    <w:basedOn w:val="Normal"/>
    <w:rsid w:val="00862577"/>
    <w:pPr>
      <w:spacing w:after="120" w:line="240" w:lineRule="auto"/>
      <w:ind w:left="180"/>
    </w:pPr>
    <w:rPr>
      <w:rFonts w:ascii="Times New Roman" w:eastAsia="Times New Roman" w:hAnsi="Times New Roman" w:cs="Times New Roman"/>
      <w:color w:val="FFFFFF"/>
      <w:sz w:val="24"/>
      <w:szCs w:val="24"/>
    </w:rPr>
  </w:style>
  <w:style w:type="paragraph" w:customStyle="1" w:styleId="join-infolink">
    <w:name w:val="join-infolink"/>
    <w:basedOn w:val="Normal"/>
    <w:rsid w:val="00862577"/>
    <w:pPr>
      <w:spacing w:before="100" w:beforeAutospacing="1" w:after="150" w:line="240" w:lineRule="auto"/>
    </w:pPr>
    <w:rPr>
      <w:rFonts w:ascii="Times New Roman" w:eastAsia="Times New Roman" w:hAnsi="Times New Roman" w:cs="Times New Roman"/>
      <w:sz w:val="24"/>
      <w:szCs w:val="24"/>
    </w:rPr>
  </w:style>
  <w:style w:type="paragraph" w:customStyle="1" w:styleId="join-close">
    <w:name w:val="join-close"/>
    <w:basedOn w:val="Normal"/>
    <w:rsid w:val="00862577"/>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ingeniusbubble">
    <w:name w:val="b24-ingenius_bubble"/>
    <w:basedOn w:val="Normal"/>
    <w:rsid w:val="0086257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join-button">
    <w:name w:val="join-button"/>
    <w:basedOn w:val="Normal"/>
    <w:rsid w:val="00862577"/>
    <w:pPr>
      <w:pBdr>
        <w:top w:val="outset" w:sz="6" w:space="0" w:color="CCCCCC"/>
        <w:left w:val="outset" w:sz="6" w:space="0" w:color="CCCCCC"/>
        <w:bottom w:val="outset" w:sz="6" w:space="0" w:color="CCCCCC"/>
        <w:right w:val="outset" w:sz="6" w:space="0" w:color="CCCCCC"/>
      </w:pBd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annotation-listentry">
    <w:name w:val="b24-annotation-listentry"/>
    <w:basedOn w:val="Normal"/>
    <w:rsid w:val="00862577"/>
    <w:pPr>
      <w:spacing w:after="100" w:afterAutospacing="1" w:line="240" w:lineRule="auto"/>
    </w:pPr>
    <w:rPr>
      <w:rFonts w:ascii="Times New Roman" w:eastAsia="Times New Roman" w:hAnsi="Times New Roman" w:cs="Times New Roman"/>
      <w:sz w:val="24"/>
      <w:szCs w:val="24"/>
    </w:rPr>
  </w:style>
  <w:style w:type="paragraph" w:customStyle="1" w:styleId="b24-annotationwrapper">
    <w:name w:val="b24-annotation_wrapper"/>
    <w:basedOn w:val="Normal"/>
    <w:rsid w:val="00862577"/>
    <w:pPr>
      <w:pBdr>
        <w:left w:val="single" w:sz="12" w:space="8" w:color="5E7A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annotation">
    <w:name w:val="b24-annotation_annotation"/>
    <w:basedOn w:val="Normal"/>
    <w:rsid w:val="00862577"/>
    <w:pPr>
      <w:spacing w:before="100" w:beforeAutospacing="1" w:after="100" w:afterAutospacing="1" w:line="240" w:lineRule="auto"/>
      <w:ind w:left="75"/>
    </w:pPr>
    <w:rPr>
      <w:rFonts w:ascii="Times New Roman" w:eastAsia="Times New Roman" w:hAnsi="Times New Roman" w:cs="Times New Roman"/>
      <w:b/>
      <w:bCs/>
      <w:color w:val="000000"/>
      <w:sz w:val="17"/>
      <w:szCs w:val="17"/>
    </w:rPr>
  </w:style>
  <w:style w:type="paragraph" w:customStyle="1" w:styleId="b24annotation-tocentries">
    <w:name w:val="b24_annotation-tocentries"/>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heading">
    <w:name w:val="b24-annotationtocheading"/>
    <w:basedOn w:val="Normal"/>
    <w:rsid w:val="00862577"/>
    <w:pPr>
      <w:shd w:val="clear" w:color="auto" w:fill="FFFFFF"/>
      <w:spacing w:before="100" w:beforeAutospacing="1" w:after="30" w:line="240" w:lineRule="auto"/>
    </w:pPr>
    <w:rPr>
      <w:rFonts w:ascii="Times New Roman" w:eastAsia="Times New Roman" w:hAnsi="Times New Roman" w:cs="Times New Roman"/>
      <w:b/>
      <w:bCs/>
      <w:sz w:val="15"/>
      <w:szCs w:val="15"/>
    </w:rPr>
  </w:style>
  <w:style w:type="paragraph" w:customStyle="1" w:styleId="b24-annotationtocentry">
    <w:name w:val="b24-annotationtocentry"/>
    <w:basedOn w:val="Normal"/>
    <w:rsid w:val="00862577"/>
    <w:pPr>
      <w:shd w:val="clear" w:color="auto" w:fill="FFFFFF"/>
      <w:spacing w:before="100" w:beforeAutospacing="1" w:after="480" w:line="240" w:lineRule="auto"/>
    </w:pPr>
    <w:rPr>
      <w:rFonts w:ascii="Times New Roman" w:eastAsia="Times New Roman" w:hAnsi="Times New Roman" w:cs="Times New Roman"/>
      <w:sz w:val="24"/>
      <w:szCs w:val="24"/>
    </w:rPr>
  </w:style>
  <w:style w:type="paragraph" w:customStyle="1" w:styleId="b24-annotationbookmarkentry">
    <w:name w:val="b24-annotationbookmarkentry"/>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title">
    <w:name w:val="b24-annotationtoctitle"/>
    <w:basedOn w:val="Normal"/>
    <w:rsid w:val="00862577"/>
    <w:pPr>
      <w:spacing w:before="100" w:beforeAutospacing="1" w:after="30" w:line="240" w:lineRule="auto"/>
    </w:pPr>
    <w:rPr>
      <w:rFonts w:ascii="Times New Roman" w:eastAsia="Times New Roman" w:hAnsi="Times New Roman" w:cs="Times New Roman"/>
      <w:b/>
      <w:bCs/>
      <w:sz w:val="17"/>
      <w:szCs w:val="17"/>
    </w:rPr>
  </w:style>
  <w:style w:type="paragraph" w:customStyle="1" w:styleId="b24-annotationtoctext">
    <w:name w:val="b24-annotationtoctext"/>
    <w:basedOn w:val="Normal"/>
    <w:rsid w:val="00862577"/>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footer">
    <w:name w:val="b24-annotationtocfooter"/>
    <w:basedOn w:val="Normal"/>
    <w:rsid w:val="00862577"/>
    <w:pPr>
      <w:shd w:val="clear" w:color="auto" w:fill="FFFFFF"/>
      <w:spacing w:before="100" w:beforeAutospacing="1" w:after="60" w:line="240" w:lineRule="auto"/>
    </w:pPr>
    <w:rPr>
      <w:rFonts w:ascii="Times New Roman" w:eastAsia="Times New Roman" w:hAnsi="Times New Roman" w:cs="Times New Roman"/>
      <w:color w:val="A4A5A4"/>
      <w:sz w:val="14"/>
      <w:szCs w:val="14"/>
    </w:rPr>
  </w:style>
  <w:style w:type="paragraph" w:customStyle="1" w:styleId="b24-annotationtocfootertext">
    <w:name w:val="b24-annotationtocfootertext"/>
    <w:basedOn w:val="Normal"/>
    <w:rsid w:val="00862577"/>
    <w:pPr>
      <w:spacing w:before="100" w:beforeAutospacing="1" w:after="100" w:afterAutospacing="1" w:line="240" w:lineRule="auto"/>
      <w:ind w:right="375"/>
    </w:pPr>
    <w:rPr>
      <w:rFonts w:ascii="Times New Roman" w:eastAsia="Times New Roman" w:hAnsi="Times New Roman" w:cs="Times New Roman"/>
      <w:sz w:val="24"/>
      <w:szCs w:val="24"/>
    </w:rPr>
  </w:style>
  <w:style w:type="paragraph" w:customStyle="1" w:styleId="b24-annotationtoclink">
    <w:name w:val="b24-annotationtoclink"/>
    <w:basedOn w:val="Normal"/>
    <w:rsid w:val="00862577"/>
    <w:pPr>
      <w:spacing w:before="100" w:beforeAutospacing="1" w:after="100" w:afterAutospacing="1" w:line="240" w:lineRule="auto"/>
      <w:ind w:left="240" w:right="240"/>
    </w:pPr>
    <w:rPr>
      <w:rFonts w:ascii="Times New Roman" w:eastAsia="Times New Roman" w:hAnsi="Times New Roman" w:cs="Times New Roman"/>
      <w:color w:val="0000FF"/>
      <w:sz w:val="15"/>
      <w:szCs w:val="15"/>
    </w:rPr>
  </w:style>
  <w:style w:type="paragraph" w:customStyle="1" w:styleId="b24-annotationslefthand">
    <w:name w:val="b24-annotationslefthand"/>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slefthandentry">
    <w:name w:val="b24-annotationslefthandentry"/>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ewer-annotation">
    <w:name w:val="b24-viewer-annotation"/>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
    <w:name w:val="b24-annotation"/>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ssection-scroll">
    <w:name w:val="b24-notessection-scroll"/>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show">
    <w:name w:val="b24-annotation-show"/>
    <w:basedOn w:val="Normal"/>
    <w:rsid w:val="00862577"/>
    <w:pPr>
      <w:spacing w:before="100" w:beforeAutospacing="1" w:after="100" w:afterAutospacing="1" w:line="240" w:lineRule="auto"/>
      <w:ind w:left="240"/>
    </w:pPr>
    <w:rPr>
      <w:rFonts w:ascii="Times New Roman" w:eastAsia="Times New Roman" w:hAnsi="Times New Roman" w:cs="Times New Roman"/>
      <w:sz w:val="24"/>
      <w:szCs w:val="24"/>
    </w:rPr>
  </w:style>
  <w:style w:type="paragraph" w:customStyle="1" w:styleId="b24-annotation-target">
    <w:name w:val="b24-annotation-target"/>
    <w:basedOn w:val="Normal"/>
    <w:rsid w:val="00862577"/>
    <w:pPr>
      <w:spacing w:before="100" w:beforeAutospacing="1" w:after="100" w:afterAutospacing="1" w:line="240" w:lineRule="auto"/>
      <w:ind w:right="120"/>
    </w:pPr>
    <w:rPr>
      <w:rFonts w:ascii="Times New Roman" w:eastAsia="Times New Roman" w:hAnsi="Times New Roman" w:cs="Times New Roman"/>
      <w:sz w:val="24"/>
      <w:szCs w:val="24"/>
    </w:rPr>
  </w:style>
  <w:style w:type="paragraph" w:customStyle="1" w:styleId="ie6bleedthrough">
    <w:name w:val="ie6bleedthrough"/>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
    <w:name w:val="b24-note"/>
    <w:basedOn w:val="Normal"/>
    <w:rsid w:val="00862577"/>
    <w:pPr>
      <w:spacing w:before="100" w:beforeAutospacing="1" w:after="120" w:line="240" w:lineRule="auto"/>
    </w:pPr>
    <w:rPr>
      <w:rFonts w:ascii="Times New Roman" w:eastAsia="Times New Roman" w:hAnsi="Times New Roman" w:cs="Times New Roman"/>
      <w:sz w:val="24"/>
      <w:szCs w:val="24"/>
    </w:rPr>
  </w:style>
  <w:style w:type="paragraph" w:customStyle="1" w:styleId="b24-activity-item">
    <w:name w:val="b24-activity-item"/>
    <w:basedOn w:val="Normal"/>
    <w:rsid w:val="00862577"/>
    <w:pPr>
      <w:spacing w:before="100" w:beforeAutospacing="1" w:after="120" w:line="240" w:lineRule="auto"/>
    </w:pPr>
    <w:rPr>
      <w:rFonts w:ascii="Times New Roman" w:eastAsia="Times New Roman" w:hAnsi="Times New Roman" w:cs="Times New Roman"/>
      <w:sz w:val="24"/>
      <w:szCs w:val="24"/>
    </w:rPr>
  </w:style>
  <w:style w:type="paragraph" w:customStyle="1" w:styleId="b24-notification-bubble-list">
    <w:name w:val="b24-notification-bubble-lis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ewnotificationitem">
    <w:name w:val="b24-newnotificationitem"/>
    <w:basedOn w:val="Normal"/>
    <w:rsid w:val="00862577"/>
    <w:pPr>
      <w:pBdr>
        <w:bottom w:val="single" w:sz="12" w:space="0" w:color="FFFFFF"/>
      </w:pBdr>
      <w:shd w:val="clear" w:color="auto" w:fill="FFFFE3"/>
      <w:spacing w:before="30" w:after="30" w:line="240" w:lineRule="auto"/>
    </w:pPr>
    <w:rPr>
      <w:rFonts w:ascii="Times New Roman" w:eastAsia="Times New Roman" w:hAnsi="Times New Roman" w:cs="Times New Roman"/>
      <w:sz w:val="24"/>
      <w:szCs w:val="24"/>
    </w:rPr>
  </w:style>
  <w:style w:type="paragraph" w:customStyle="1" w:styleId="b24-notificationitem">
    <w:name w:val="b24-notificationitem"/>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search">
    <w:name w:val="b24-activity-search"/>
    <w:basedOn w:val="Normal"/>
    <w:rsid w:val="00862577"/>
    <w:pPr>
      <w:spacing w:before="100" w:beforeAutospacing="1" w:after="100" w:afterAutospacing="1" w:line="240" w:lineRule="auto"/>
      <w:ind w:left="2520"/>
      <w:textAlignment w:val="top"/>
    </w:pPr>
    <w:rPr>
      <w:rFonts w:ascii="Times New Roman" w:eastAsia="Times New Roman" w:hAnsi="Times New Roman" w:cs="Times New Roman"/>
      <w:sz w:val="24"/>
      <w:szCs w:val="24"/>
    </w:rPr>
  </w:style>
  <w:style w:type="paragraph" w:customStyle="1" w:styleId="b24-activity-profile">
    <w:name w:val="b24-activity-profile"/>
    <w:basedOn w:val="Normal"/>
    <w:rsid w:val="00862577"/>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activity-show">
    <w:name w:val="b24-activity-show"/>
    <w:basedOn w:val="Normal"/>
    <w:rsid w:val="00862577"/>
    <w:pPr>
      <w:spacing w:before="100" w:beforeAutospacing="1" w:after="100" w:afterAutospacing="1" w:line="240" w:lineRule="auto"/>
      <w:textAlignment w:val="center"/>
    </w:pPr>
    <w:rPr>
      <w:rFonts w:ascii="Times New Roman" w:eastAsia="Times New Roman" w:hAnsi="Times New Roman" w:cs="Times New Roman"/>
      <w:sz w:val="15"/>
      <w:szCs w:val="15"/>
    </w:rPr>
  </w:style>
  <w:style w:type="paragraph" w:customStyle="1" w:styleId="b24-activity-show-title">
    <w:name w:val="b24-activity-show-title"/>
    <w:basedOn w:val="Normal"/>
    <w:rsid w:val="00862577"/>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b24-activity-show-control">
    <w:name w:val="b24-activity-show-control"/>
    <w:basedOn w:val="Normal"/>
    <w:rsid w:val="00862577"/>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n-comment-control">
    <w:name w:val="n-comment-control"/>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
    <w:name w:val="n-leftsid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middle">
    <w:name w:val="n-middl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heading">
    <w:name w:val="n-heading"/>
    <w:basedOn w:val="Normal"/>
    <w:rsid w:val="00862577"/>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type">
    <w:name w:val="n-typ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oc-link">
    <w:name w:val="n-toc-link"/>
    <w:basedOn w:val="Normal"/>
    <w:rsid w:val="00862577"/>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24-comment">
    <w:name w:val="b24-comment"/>
    <w:basedOn w:val="Normal"/>
    <w:rsid w:val="00862577"/>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b24-comment-textinput">
    <w:name w:val="b24-comment-textinput"/>
    <w:basedOn w:val="Normal"/>
    <w:rsid w:val="00862577"/>
    <w:pPr>
      <w:pBdr>
        <w:top w:val="single" w:sz="6" w:space="2" w:color="CCCCCC"/>
        <w:left w:val="single" w:sz="6" w:space="2" w:color="CCCCCC"/>
        <w:bottom w:val="single" w:sz="6" w:space="2" w:color="CCCCCC"/>
        <w:right w:val="single" w:sz="6" w:space="2" w:color="CCCCCC"/>
      </w:pBdr>
      <w:spacing w:before="100" w:beforeAutospacing="1" w:after="100" w:afterAutospacing="1" w:line="240" w:lineRule="auto"/>
    </w:pPr>
    <w:rPr>
      <w:rFonts w:ascii="Verdana" w:eastAsia="Times New Roman" w:hAnsi="Verdana" w:cs="Times New Roman"/>
      <w:color w:val="A4A4A4"/>
      <w:sz w:val="15"/>
      <w:szCs w:val="15"/>
    </w:rPr>
  </w:style>
  <w:style w:type="paragraph" w:customStyle="1" w:styleId="b24-comment-textinput-active">
    <w:name w:val="b24-comment-textinput-active"/>
    <w:basedOn w:val="Normal"/>
    <w:rsid w:val="00862577"/>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Verdana" w:eastAsia="Times New Roman" w:hAnsi="Verdana" w:cs="Times New Roman"/>
      <w:sz w:val="15"/>
      <w:szCs w:val="15"/>
    </w:rPr>
  </w:style>
  <w:style w:type="paragraph" w:customStyle="1" w:styleId="n-bottom">
    <w:name w:val="n-bottom"/>
    <w:basedOn w:val="Normal"/>
    <w:rsid w:val="00862577"/>
    <w:pPr>
      <w:spacing w:before="100" w:beforeAutospacing="1" w:after="60" w:line="240" w:lineRule="auto"/>
    </w:pPr>
    <w:rPr>
      <w:rFonts w:ascii="Times New Roman" w:eastAsia="Times New Roman" w:hAnsi="Times New Roman" w:cs="Times New Roman"/>
      <w:sz w:val="24"/>
      <w:szCs w:val="24"/>
    </w:rPr>
  </w:style>
  <w:style w:type="paragraph" w:customStyle="1" w:styleId="n-private">
    <w:name w:val="n-private"/>
    <w:basedOn w:val="Normal"/>
    <w:rsid w:val="00862577"/>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reator">
    <w:name w:val="n-creator"/>
    <w:basedOn w:val="Normal"/>
    <w:rsid w:val="00862577"/>
    <w:pPr>
      <w:spacing w:before="100" w:beforeAutospacing="1" w:after="100" w:afterAutospacing="1" w:line="240" w:lineRule="auto"/>
    </w:pPr>
    <w:rPr>
      <w:rFonts w:ascii="Times New Roman" w:eastAsia="Times New Roman" w:hAnsi="Times New Roman" w:cs="Times New Roman"/>
      <w:color w:val="A4A4A4"/>
      <w:sz w:val="15"/>
      <w:szCs w:val="15"/>
    </w:rPr>
  </w:style>
  <w:style w:type="paragraph" w:customStyle="1" w:styleId="n-controls">
    <w:name w:val="n-controls"/>
    <w:basedOn w:val="Normal"/>
    <w:rsid w:val="00862577"/>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n-control-link">
    <w:name w:val="n-control-link"/>
    <w:basedOn w:val="Normal"/>
    <w:rsid w:val="00862577"/>
    <w:pPr>
      <w:spacing w:before="100" w:beforeAutospacing="1" w:after="100" w:afterAutospacing="1" w:line="240" w:lineRule="auto"/>
      <w:textAlignment w:val="bottom"/>
    </w:pPr>
    <w:rPr>
      <w:rFonts w:ascii="Times New Roman" w:eastAsia="Times New Roman" w:hAnsi="Times New Roman" w:cs="Times New Roman"/>
      <w:color w:val="0000FF"/>
      <w:sz w:val="15"/>
      <w:szCs w:val="15"/>
    </w:rPr>
  </w:style>
  <w:style w:type="paragraph" w:customStyle="1" w:styleId="n-refresh-link">
    <w:name w:val="n-refresh-link"/>
    <w:basedOn w:val="Normal"/>
    <w:rsid w:val="00862577"/>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n-count">
    <w:name w:val="n-count"/>
    <w:basedOn w:val="Normal"/>
    <w:rsid w:val="00862577"/>
    <w:pPr>
      <w:spacing w:before="100" w:beforeAutospacing="1" w:after="100" w:afterAutospacing="1" w:line="240" w:lineRule="auto"/>
      <w:jc w:val="right"/>
    </w:pPr>
    <w:rPr>
      <w:rFonts w:ascii="Times New Roman" w:eastAsia="Times New Roman" w:hAnsi="Times New Roman" w:cs="Times New Roman"/>
      <w:sz w:val="15"/>
      <w:szCs w:val="15"/>
    </w:rPr>
  </w:style>
  <w:style w:type="paragraph" w:customStyle="1" w:styleId="n-control-link-off">
    <w:name w:val="n-control-link-off"/>
    <w:basedOn w:val="Normal"/>
    <w:rsid w:val="00862577"/>
    <w:pPr>
      <w:spacing w:before="100" w:beforeAutospacing="1" w:after="100" w:afterAutospacing="1" w:line="240" w:lineRule="auto"/>
      <w:textAlignment w:val="top"/>
    </w:pPr>
    <w:rPr>
      <w:rFonts w:ascii="Times New Roman" w:eastAsia="Times New Roman" w:hAnsi="Times New Roman" w:cs="Times New Roman"/>
      <w:color w:val="000000"/>
      <w:sz w:val="15"/>
      <w:szCs w:val="15"/>
    </w:rPr>
  </w:style>
  <w:style w:type="paragraph" w:customStyle="1" w:styleId="n-control-link-working">
    <w:name w:val="n-control-link-working"/>
    <w:basedOn w:val="Normal"/>
    <w:rsid w:val="00862577"/>
    <w:pPr>
      <w:spacing w:before="100" w:beforeAutospacing="1" w:after="100" w:afterAutospacing="1" w:line="240" w:lineRule="auto"/>
      <w:textAlignment w:val="top"/>
    </w:pPr>
    <w:rPr>
      <w:rFonts w:ascii="Times New Roman" w:eastAsia="Times New Roman" w:hAnsi="Times New Roman" w:cs="Times New Roman"/>
      <w:color w:val="0000FF"/>
      <w:sz w:val="15"/>
      <w:szCs w:val="15"/>
    </w:rPr>
  </w:style>
  <w:style w:type="paragraph" w:customStyle="1" w:styleId="n-text">
    <w:name w:val="n-text"/>
    <w:basedOn w:val="Normal"/>
    <w:rsid w:val="00862577"/>
    <w:pPr>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date">
    <w:name w:val="n-date"/>
    <w:basedOn w:val="Normal"/>
    <w:rsid w:val="00862577"/>
    <w:pPr>
      <w:spacing w:before="100" w:beforeAutospacing="1" w:after="100" w:afterAutospacing="1" w:line="240" w:lineRule="auto"/>
    </w:pPr>
    <w:rPr>
      <w:rFonts w:ascii="Times New Roman" w:eastAsia="Times New Roman" w:hAnsi="Times New Roman" w:cs="Times New Roman"/>
      <w:color w:val="999999"/>
      <w:sz w:val="20"/>
      <w:szCs w:val="20"/>
    </w:rPr>
  </w:style>
  <w:style w:type="paragraph" w:customStyle="1" w:styleId="b24-userartifactlistheading">
    <w:name w:val="b24-userartifactlistheading"/>
    <w:basedOn w:val="Normal"/>
    <w:rsid w:val="00862577"/>
    <w:pPr>
      <w:spacing w:before="100" w:beforeAutospacing="1" w:after="100" w:afterAutospacing="1" w:line="240" w:lineRule="auto"/>
      <w:textAlignment w:val="center"/>
    </w:pPr>
    <w:rPr>
      <w:rFonts w:ascii="Times New Roman" w:eastAsia="Times New Roman" w:hAnsi="Times New Roman" w:cs="Times New Roman"/>
      <w:color w:val="333333"/>
      <w:sz w:val="17"/>
      <w:szCs w:val="17"/>
    </w:rPr>
  </w:style>
  <w:style w:type="paragraph" w:customStyle="1" w:styleId="b24-userartifactlistcontrol">
    <w:name w:val="b24-userartifactlistcontrol"/>
    <w:basedOn w:val="Normal"/>
    <w:rsid w:val="00862577"/>
    <w:pPr>
      <w:spacing w:before="100" w:beforeAutospacing="1" w:after="100" w:afterAutospacing="1" w:line="240" w:lineRule="auto"/>
      <w:textAlignment w:val="center"/>
    </w:pPr>
    <w:rPr>
      <w:rFonts w:ascii="Times New Roman" w:eastAsia="Times New Roman" w:hAnsi="Times New Roman" w:cs="Times New Roman"/>
      <w:color w:val="333333"/>
      <w:sz w:val="15"/>
      <w:szCs w:val="15"/>
    </w:rPr>
  </w:style>
  <w:style w:type="paragraph" w:customStyle="1" w:styleId="b24-userartifactlistcontrollink">
    <w:name w:val="b24-userartifactlistcontrollink"/>
    <w:basedOn w:val="Normal"/>
    <w:rsid w:val="00862577"/>
    <w:pPr>
      <w:spacing w:before="100" w:beforeAutospacing="1" w:after="100" w:afterAutospacing="1" w:line="240" w:lineRule="auto"/>
      <w:textAlignment w:val="center"/>
    </w:pPr>
    <w:rPr>
      <w:rFonts w:ascii="Times New Roman" w:eastAsia="Times New Roman" w:hAnsi="Times New Roman" w:cs="Times New Roman"/>
      <w:color w:val="0000FF"/>
      <w:sz w:val="15"/>
      <w:szCs w:val="15"/>
    </w:rPr>
  </w:style>
  <w:style w:type="paragraph" w:customStyle="1" w:styleId="b24-activity-page">
    <w:name w:val="b24-activity-page"/>
    <w:basedOn w:val="Normal"/>
    <w:rsid w:val="00862577"/>
    <w:pPr>
      <w:spacing w:before="100" w:beforeAutospacing="1" w:after="100" w:afterAutospacing="1" w:line="240" w:lineRule="auto"/>
    </w:pPr>
    <w:rPr>
      <w:rFonts w:ascii="Times New Roman" w:eastAsia="Times New Roman" w:hAnsi="Times New Roman" w:cs="Times New Roman"/>
    </w:rPr>
  </w:style>
  <w:style w:type="paragraph" w:customStyle="1" w:styleId="n-seperator">
    <w:name w:val="n-seperator"/>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dropdown">
    <w:name w:val="b24-activitydropdown"/>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wistie">
    <w:name w:val="b24-twistie"/>
    <w:basedOn w:val="Normal"/>
    <w:rsid w:val="00862577"/>
    <w:pPr>
      <w:spacing w:before="75" w:after="75" w:line="240" w:lineRule="auto"/>
      <w:textAlignment w:val="bottom"/>
    </w:pPr>
    <w:rPr>
      <w:rFonts w:ascii="Times New Roman" w:eastAsia="Times New Roman" w:hAnsi="Times New Roman" w:cs="Times New Roman"/>
      <w:sz w:val="24"/>
      <w:szCs w:val="24"/>
    </w:rPr>
  </w:style>
  <w:style w:type="paragraph" w:customStyle="1" w:styleId="n-note-selected">
    <w:name w:val="n-note-selected"/>
    <w:basedOn w:val="Normal"/>
    <w:rsid w:val="00862577"/>
    <w:pPr>
      <w:pBdr>
        <w:left w:val="single" w:sz="6" w:space="0"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
    <w:name w:val="twistie-label"/>
    <w:basedOn w:val="Normal"/>
    <w:rsid w:val="00862577"/>
    <w:pPr>
      <w:spacing w:before="100" w:beforeAutospacing="1" w:after="100" w:afterAutospacing="1" w:line="240" w:lineRule="auto"/>
      <w:textAlignment w:val="bottom"/>
    </w:pPr>
    <w:rPr>
      <w:rFonts w:ascii="Times New Roman" w:eastAsia="Times New Roman" w:hAnsi="Times New Roman" w:cs="Times New Roman"/>
      <w:color w:val="122EB2"/>
      <w:sz w:val="24"/>
      <w:szCs w:val="24"/>
    </w:rPr>
  </w:style>
  <w:style w:type="paragraph" w:customStyle="1" w:styleId="n-profile-link">
    <w:name w:val="n-profile-link"/>
    <w:basedOn w:val="Normal"/>
    <w:rsid w:val="00862577"/>
    <w:pPr>
      <w:spacing w:before="100" w:beforeAutospacing="1" w:after="100" w:afterAutospacing="1" w:line="240" w:lineRule="auto"/>
    </w:pPr>
    <w:rPr>
      <w:rFonts w:ascii="Times New Roman" w:eastAsia="Times New Roman" w:hAnsi="Times New Roman" w:cs="Times New Roman"/>
      <w:color w:val="0000FF"/>
      <w:sz w:val="15"/>
      <w:szCs w:val="15"/>
    </w:rPr>
  </w:style>
  <w:style w:type="paragraph" w:customStyle="1" w:styleId="b24-commentsection">
    <w:name w:val="b24-commentsection"/>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
    <w:name w:val="b24-comment-form"/>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menu">
    <w:name w:val="b24-topmenu"/>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footerbar">
    <w:name w:val="b24-browsefooterbar"/>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curepanel">
    <w:name w:val="b24-securepanel"/>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profile">
    <w:name w:val="b24_tableprofile"/>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topline">
    <w:name w:val="b24_tablecellwithtopline"/>
    <w:basedOn w:val="Normal"/>
    <w:rsid w:val="00862577"/>
    <w:pPr>
      <w:pBdr>
        <w:top w:val="single" w:sz="6" w:space="0" w:color="808080"/>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outtop">
    <w:name w:val="b24_tablecellwithouttop"/>
    <w:basedOn w:val="Normal"/>
    <w:rsid w:val="00862577"/>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redbg">
    <w:name w:val="b24_tablecellwithredbg"/>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writebg">
    <w:name w:val="b24_tablecellwithwritebg"/>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literal">
    <w:name w:val="b24-profileliteral"/>
    <w:basedOn w:val="Normal"/>
    <w:rsid w:val="00862577"/>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profiletext">
    <w:name w:val="b24-profiletext"/>
    <w:basedOn w:val="Normal"/>
    <w:rsid w:val="00862577"/>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profilename">
    <w:name w:val="b24-profilename"/>
    <w:basedOn w:val="Normal"/>
    <w:rsid w:val="00862577"/>
    <w:pPr>
      <w:spacing w:before="100" w:beforeAutospacing="1" w:after="100" w:afterAutospacing="1" w:line="240" w:lineRule="auto"/>
    </w:pPr>
    <w:rPr>
      <w:rFonts w:ascii="Verdana" w:eastAsia="Times New Roman" w:hAnsi="Verdana" w:cs="Times New Roman"/>
      <w:b/>
      <w:bCs/>
      <w:color w:val="122EB2"/>
      <w:sz w:val="18"/>
      <w:szCs w:val="18"/>
    </w:rPr>
  </w:style>
  <w:style w:type="paragraph" w:customStyle="1" w:styleId="b24-profilegraytext">
    <w:name w:val="b24-profilegraytext"/>
    <w:basedOn w:val="Normal"/>
    <w:rsid w:val="00862577"/>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profileredtext">
    <w:name w:val="b24-profileredtext"/>
    <w:basedOn w:val="Normal"/>
    <w:rsid w:val="00862577"/>
    <w:pPr>
      <w:spacing w:before="100" w:beforeAutospacing="1" w:after="100" w:afterAutospacing="1" w:line="240" w:lineRule="auto"/>
    </w:pPr>
    <w:rPr>
      <w:rFonts w:ascii="Verdana" w:eastAsia="Times New Roman" w:hAnsi="Verdana" w:cs="Times New Roman"/>
      <w:color w:val="CC0000"/>
      <w:sz w:val="15"/>
      <w:szCs w:val="15"/>
    </w:rPr>
  </w:style>
  <w:style w:type="paragraph" w:customStyle="1" w:styleId="b24-myprofilewidth">
    <w:name w:val="b24-myprofilewidth"/>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yprofilewidthinner">
    <w:name w:val="b24-myprofilewidthinner"/>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edit">
    <w:name w:val="b24-shrunkenprofileedit"/>
    <w:basedOn w:val="Normal"/>
    <w:rsid w:val="00862577"/>
    <w:pP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shrunkenprofiletext">
    <w:name w:val="b24-shrunkenprofiletex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width">
    <w:name w:val="b24-shrunkenprofilewidth"/>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w">
    <w:name w:val="b24_tablecellnw"/>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e">
    <w:name w:val="b24_tablecellne"/>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
    <w:name w:val="b24_tablecelln"/>
    <w:basedOn w:val="Normal"/>
    <w:rsid w:val="00862577"/>
    <w:pPr>
      <w:shd w:val="clear" w:color="auto" w:fill="CC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
    <w:name w:val="b24_tablecellw"/>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e">
    <w:name w:val="b24_tablecelle"/>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w">
    <w:name w:val="b24_tablecellsw"/>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e">
    <w:name w:val="b24_tablecellse"/>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
    <w:name w:val="b24_tablecells"/>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withgradbg">
    <w:name w:val="b24_tablewithgradbg"/>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gradienttabon">
    <w:name w:val="b24-gradienttabon"/>
    <w:basedOn w:val="Normal"/>
    <w:rsid w:val="00862577"/>
    <w:pPr>
      <w:pBdr>
        <w:top w:val="single" w:sz="6" w:space="0" w:color="CC0000"/>
        <w:left w:val="single" w:sz="6" w:space="4" w:color="CC0000"/>
        <w:right w:val="single" w:sz="6" w:space="0" w:color="CC0000"/>
      </w:pBdr>
      <w:spacing w:before="100" w:beforeAutospacing="1" w:after="100" w:afterAutospacing="1" w:line="240" w:lineRule="auto"/>
      <w:jc w:val="center"/>
    </w:pPr>
    <w:rPr>
      <w:rFonts w:ascii="Times New Roman" w:eastAsia="Times New Roman" w:hAnsi="Times New Roman" w:cs="Times New Roman"/>
      <w:color w:val="000000"/>
      <w:sz w:val="17"/>
      <w:szCs w:val="17"/>
    </w:rPr>
  </w:style>
  <w:style w:type="paragraph" w:customStyle="1" w:styleId="b24-gradienttaboff">
    <w:name w:val="b24-gradienttaboff"/>
    <w:basedOn w:val="Normal"/>
    <w:rsid w:val="00862577"/>
    <w:pPr>
      <w:pBdr>
        <w:bottom w:val="single" w:sz="6" w:space="0" w:color="CC0000"/>
      </w:pBdr>
      <w:spacing w:before="100" w:beforeAutospacing="1" w:after="100" w:afterAutospacing="1" w:line="240" w:lineRule="auto"/>
      <w:jc w:val="center"/>
    </w:pPr>
    <w:rPr>
      <w:rFonts w:ascii="Times New Roman" w:eastAsia="Times New Roman" w:hAnsi="Times New Roman" w:cs="Times New Roman"/>
      <w:color w:val="0000FF"/>
      <w:sz w:val="17"/>
      <w:szCs w:val="17"/>
    </w:rPr>
  </w:style>
  <w:style w:type="paragraph" w:customStyle="1" w:styleId="b24-loginform">
    <w:name w:val="b24-loginform"/>
    <w:basedOn w:val="Normal"/>
    <w:rsid w:val="00862577"/>
    <w:pPr>
      <w:spacing w:after="0" w:line="240" w:lineRule="auto"/>
      <w:ind w:left="15"/>
    </w:pPr>
    <w:rPr>
      <w:rFonts w:ascii="Verdana" w:eastAsia="Times New Roman" w:hAnsi="Verdana" w:cs="Times New Roman"/>
      <w:color w:val="FFFFFF"/>
      <w:sz w:val="17"/>
      <w:szCs w:val="17"/>
    </w:rPr>
  </w:style>
  <w:style w:type="paragraph" w:customStyle="1" w:styleId="b24-loginlabel">
    <w:name w:val="b24-loginlabel"/>
    <w:basedOn w:val="Normal"/>
    <w:rsid w:val="00862577"/>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input">
    <w:name w:val="b24-logininput"/>
    <w:basedOn w:val="Normal"/>
    <w:rsid w:val="00862577"/>
    <w:pPr>
      <w:shd w:val="clear" w:color="auto" w:fill="FFFFFF"/>
      <w:spacing w:before="45" w:after="45" w:line="240" w:lineRule="auto"/>
      <w:ind w:left="150"/>
    </w:pPr>
    <w:rPr>
      <w:rFonts w:ascii="Times New Roman" w:eastAsia="Times New Roman" w:hAnsi="Times New Roman" w:cs="Times New Roman"/>
      <w:sz w:val="24"/>
      <w:szCs w:val="24"/>
    </w:rPr>
  </w:style>
  <w:style w:type="paragraph" w:customStyle="1" w:styleId="b24-loginemailinput">
    <w:name w:val="b24-loginemailinput"/>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button">
    <w:name w:val="b24-loginbutton"/>
    <w:basedOn w:val="Normal"/>
    <w:rsid w:val="00862577"/>
    <w:pPr>
      <w:spacing w:before="45" w:after="100" w:afterAutospacing="1" w:line="240" w:lineRule="auto"/>
    </w:pPr>
    <w:rPr>
      <w:rFonts w:ascii="Times New Roman" w:eastAsia="Times New Roman" w:hAnsi="Times New Roman" w:cs="Times New Roman"/>
      <w:sz w:val="24"/>
      <w:szCs w:val="24"/>
    </w:rPr>
  </w:style>
  <w:style w:type="paragraph" w:customStyle="1" w:styleId="b24-logintext">
    <w:name w:val="b24-logintext"/>
    <w:basedOn w:val="Normal"/>
    <w:rsid w:val="00862577"/>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text2">
    <w:name w:val="b24-logintext2"/>
    <w:basedOn w:val="Normal"/>
    <w:rsid w:val="00862577"/>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loginbody">
    <w:name w:val="b24-loginbody"/>
    <w:basedOn w:val="Normal"/>
    <w:rsid w:val="00862577"/>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b24-loginforminput">
    <w:name w:val="b24-loginforminpu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checkbox">
    <w:name w:val="b24-loginformcheckbox"/>
    <w:basedOn w:val="Normal"/>
    <w:rsid w:val="00862577"/>
    <w:pPr>
      <w:spacing w:after="0" w:line="240" w:lineRule="auto"/>
    </w:pPr>
    <w:rPr>
      <w:rFonts w:ascii="Times New Roman" w:eastAsia="Times New Roman" w:hAnsi="Times New Roman" w:cs="Times New Roman"/>
      <w:sz w:val="24"/>
      <w:szCs w:val="24"/>
    </w:rPr>
  </w:style>
  <w:style w:type="paragraph" w:customStyle="1" w:styleId="b24-preferenceform">
    <w:name w:val="b24-preferenceform"/>
    <w:basedOn w:val="Normal"/>
    <w:rsid w:val="00862577"/>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formdsb">
    <w:name w:val="b24-preferenceformdsb"/>
    <w:basedOn w:val="Normal"/>
    <w:rsid w:val="00862577"/>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error">
    <w:name w:val="b24-preferenceerror"/>
    <w:basedOn w:val="Normal"/>
    <w:rsid w:val="00862577"/>
    <w:pPr>
      <w:spacing w:before="100" w:beforeAutospacing="1" w:after="100" w:afterAutospacing="1" w:line="240" w:lineRule="auto"/>
    </w:pPr>
    <w:rPr>
      <w:rFonts w:ascii="Verdana" w:eastAsia="Times New Roman" w:hAnsi="Verdana" w:cs="Times New Roman"/>
      <w:color w:val="FF0000"/>
      <w:sz w:val="17"/>
      <w:szCs w:val="17"/>
    </w:rPr>
  </w:style>
  <w:style w:type="paragraph" w:customStyle="1" w:styleId="b24-preferencelabel">
    <w:name w:val="b24-preferencelabel"/>
    <w:basedOn w:val="Normal"/>
    <w:rsid w:val="00862577"/>
    <w:pPr>
      <w:shd w:val="clear" w:color="auto" w:fill="FFFFFF"/>
      <w:spacing w:before="100" w:beforeAutospacing="1" w:after="100" w:afterAutospacing="1" w:line="240" w:lineRule="auto"/>
      <w:jc w:val="right"/>
    </w:pPr>
    <w:rPr>
      <w:rFonts w:ascii="Verdana" w:eastAsia="Times New Roman" w:hAnsi="Verdana" w:cs="Times New Roman"/>
      <w:i/>
      <w:iCs/>
      <w:sz w:val="17"/>
      <w:szCs w:val="17"/>
    </w:rPr>
  </w:style>
  <w:style w:type="paragraph" w:customStyle="1" w:styleId="b24-preferencelabeldsb">
    <w:name w:val="b24-preferencelabeldsb"/>
    <w:basedOn w:val="Normal"/>
    <w:rsid w:val="00862577"/>
    <w:pPr>
      <w:shd w:val="clear" w:color="auto" w:fill="FFFFFF"/>
      <w:spacing w:before="100" w:beforeAutospacing="1" w:after="100" w:afterAutospacing="1" w:line="240" w:lineRule="auto"/>
      <w:jc w:val="right"/>
    </w:pPr>
    <w:rPr>
      <w:rFonts w:ascii="Verdana" w:eastAsia="Times New Roman" w:hAnsi="Verdana" w:cs="Times New Roman"/>
      <w:i/>
      <w:iCs/>
      <w:color w:val="A4A4A4"/>
      <w:sz w:val="17"/>
      <w:szCs w:val="17"/>
    </w:rPr>
  </w:style>
  <w:style w:type="paragraph" w:customStyle="1" w:styleId="b24-preferenceselect">
    <w:name w:val="b24-preferenceselect"/>
    <w:basedOn w:val="Normal"/>
    <w:rsid w:val="00862577"/>
    <w:pPr>
      <w:spacing w:before="100" w:beforeAutospacing="1" w:after="100" w:afterAutospacing="1" w:line="240" w:lineRule="auto"/>
    </w:pPr>
    <w:rPr>
      <w:rFonts w:ascii="Verdana" w:eastAsia="Times New Roman" w:hAnsi="Verdana" w:cs="Times New Roman"/>
      <w:sz w:val="17"/>
      <w:szCs w:val="17"/>
    </w:rPr>
  </w:style>
  <w:style w:type="paragraph" w:customStyle="1" w:styleId="b24-preferenceselectdsb">
    <w:name w:val="b24-preferenceselectdsb"/>
    <w:basedOn w:val="Normal"/>
    <w:rsid w:val="00862577"/>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text">
    <w:name w:val="b24-preferencetext"/>
    <w:basedOn w:val="Normal"/>
    <w:rsid w:val="00862577"/>
    <w:pPr>
      <w:shd w:val="clear" w:color="auto" w:fill="FFFFFF"/>
      <w:spacing w:before="100" w:beforeAutospacing="1" w:after="100" w:afterAutospacing="1" w:line="240" w:lineRule="auto"/>
      <w:ind w:left="15"/>
    </w:pPr>
    <w:rPr>
      <w:rFonts w:ascii="Verdana" w:eastAsia="Times New Roman" w:hAnsi="Verdana" w:cs="Times New Roman"/>
      <w:color w:val="000000"/>
      <w:sz w:val="17"/>
      <w:szCs w:val="17"/>
    </w:rPr>
  </w:style>
  <w:style w:type="paragraph" w:customStyle="1" w:styleId="b24-preferencetextdsb">
    <w:name w:val="b24-preferencetextdsb"/>
    <w:basedOn w:val="Normal"/>
    <w:rsid w:val="00862577"/>
    <w:pPr>
      <w:shd w:val="clear" w:color="auto" w:fill="FFFFFF"/>
      <w:spacing w:before="100" w:beforeAutospacing="1" w:after="100" w:afterAutospacing="1" w:line="240" w:lineRule="auto"/>
      <w:ind w:left="15"/>
    </w:pPr>
    <w:rPr>
      <w:rFonts w:ascii="Verdana" w:eastAsia="Times New Roman" w:hAnsi="Verdana" w:cs="Times New Roman"/>
      <w:color w:val="A4A4A4"/>
      <w:sz w:val="17"/>
      <w:szCs w:val="17"/>
    </w:rPr>
  </w:style>
  <w:style w:type="paragraph" w:customStyle="1" w:styleId="b24-preferencelist">
    <w:name w:val="b24-preferencelist"/>
    <w:basedOn w:val="Normal"/>
    <w:rsid w:val="00862577"/>
    <w:pPr>
      <w:shd w:val="clear" w:color="auto" w:fill="FFFFFF"/>
      <w:spacing w:before="100" w:beforeAutospacing="1" w:after="100" w:afterAutospacing="1" w:line="240" w:lineRule="auto"/>
      <w:ind w:left="15"/>
    </w:pPr>
    <w:rPr>
      <w:rFonts w:ascii="Verdana" w:eastAsia="Times New Roman" w:hAnsi="Verdana" w:cs="Times New Roman"/>
      <w:sz w:val="15"/>
      <w:szCs w:val="15"/>
    </w:rPr>
  </w:style>
  <w:style w:type="paragraph" w:customStyle="1" w:styleId="b24-preferencehead">
    <w:name w:val="b24-preferencehead"/>
    <w:basedOn w:val="Normal"/>
    <w:rsid w:val="00862577"/>
    <w:pPr>
      <w:shd w:val="clear" w:color="auto" w:fill="FFFFFF"/>
      <w:spacing w:before="100" w:beforeAutospacing="1" w:after="100" w:afterAutospacing="1" w:line="240" w:lineRule="auto"/>
    </w:pPr>
    <w:rPr>
      <w:rFonts w:ascii="Verdana" w:eastAsia="Times New Roman" w:hAnsi="Verdana" w:cs="Times New Roman"/>
      <w:b/>
      <w:bCs/>
      <w:sz w:val="17"/>
      <w:szCs w:val="17"/>
    </w:rPr>
  </w:style>
  <w:style w:type="paragraph" w:customStyle="1" w:styleId="b24-preference-title">
    <w:name w:val="b24-preference-title"/>
    <w:basedOn w:val="Normal"/>
    <w:rsid w:val="00862577"/>
    <w:pPr>
      <w:shd w:val="clear" w:color="auto" w:fill="DFDFDF"/>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preference-plain-title">
    <w:name w:val="b24-preference-plain-title"/>
    <w:basedOn w:val="Normal"/>
    <w:rsid w:val="00862577"/>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hlight">
    <w:name w:val="b24-preference-hlight"/>
    <w:basedOn w:val="Normal"/>
    <w:rsid w:val="00862577"/>
    <w:pPr>
      <w:shd w:val="clear" w:color="auto" w:fill="FFFFFF"/>
      <w:spacing w:before="100" w:beforeAutospacing="1" w:after="100" w:afterAutospacing="1" w:line="240" w:lineRule="auto"/>
    </w:pPr>
    <w:rPr>
      <w:rFonts w:ascii="Verdana" w:eastAsia="Times New Roman" w:hAnsi="Verdana" w:cs="Times New Roman"/>
      <w:b/>
      <w:bCs/>
      <w:color w:val="FF0000"/>
      <w:sz w:val="17"/>
      <w:szCs w:val="17"/>
    </w:rPr>
  </w:style>
  <w:style w:type="paragraph" w:customStyle="1" w:styleId="b24-preferencecheckbox">
    <w:name w:val="b24-preferencecheckbox"/>
    <w:basedOn w:val="Normal"/>
    <w:rsid w:val="00862577"/>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checkboxdsb">
    <w:name w:val="b24-preferencecheckboxdsb"/>
    <w:basedOn w:val="Normal"/>
    <w:rsid w:val="00862577"/>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generaltext">
    <w:name w:val="b24-preferencegeneraltext"/>
    <w:basedOn w:val="Normal"/>
    <w:rsid w:val="00862577"/>
    <w:pPr>
      <w:shd w:val="clear" w:color="auto" w:fill="FFFFFF"/>
      <w:spacing w:before="100" w:beforeAutospacing="1" w:after="100" w:afterAutospacing="1" w:line="240" w:lineRule="auto"/>
    </w:pPr>
    <w:rPr>
      <w:rFonts w:ascii="Verdana" w:eastAsia="Times New Roman" w:hAnsi="Verdana" w:cs="Times New Roman"/>
      <w:sz w:val="18"/>
      <w:szCs w:val="18"/>
    </w:rPr>
  </w:style>
  <w:style w:type="paragraph" w:customStyle="1" w:styleId="b24-preferencegeneralhead">
    <w:name w:val="b24-preferencegeneralhead"/>
    <w:basedOn w:val="Normal"/>
    <w:rsid w:val="00862577"/>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tickbox">
    <w:name w:val="b24-preferencetickbox"/>
    <w:basedOn w:val="Normal"/>
    <w:rsid w:val="00862577"/>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tickboxdsb">
    <w:name w:val="b24-preferencetickboxdsb"/>
    <w:basedOn w:val="Normal"/>
    <w:rsid w:val="00862577"/>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loginformskill">
    <w:name w:val="b24-loginform_skill"/>
    <w:basedOn w:val="Normal"/>
    <w:rsid w:val="00862577"/>
    <w:pPr>
      <w:spacing w:after="0" w:line="240" w:lineRule="auto"/>
      <w:ind w:left="15"/>
    </w:pPr>
    <w:rPr>
      <w:rFonts w:ascii="Arial" w:eastAsia="Times New Roman" w:hAnsi="Arial" w:cs="Arial"/>
      <w:color w:val="FFFFFF"/>
      <w:sz w:val="15"/>
      <w:szCs w:val="15"/>
    </w:rPr>
  </w:style>
  <w:style w:type="paragraph" w:customStyle="1" w:styleId="b24-logininputskill">
    <w:name w:val="b24-logininput_skill"/>
    <w:basedOn w:val="Normal"/>
    <w:rsid w:val="00862577"/>
    <w:pPr>
      <w:shd w:val="clear" w:color="auto" w:fill="FFFFFF"/>
      <w:spacing w:before="100" w:beforeAutospacing="1" w:after="100" w:afterAutospacing="1" w:line="240" w:lineRule="auto"/>
      <w:ind w:left="75"/>
    </w:pPr>
    <w:rPr>
      <w:rFonts w:ascii="Arial" w:eastAsia="Times New Roman" w:hAnsi="Arial" w:cs="Arial"/>
      <w:sz w:val="24"/>
      <w:szCs w:val="24"/>
    </w:rPr>
  </w:style>
  <w:style w:type="paragraph" w:customStyle="1" w:styleId="b24-loginlabelskill">
    <w:name w:val="b24-loginlabel_skill"/>
    <w:basedOn w:val="Normal"/>
    <w:rsid w:val="00862577"/>
    <w:pPr>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checkskill">
    <w:name w:val="b24-logincheck_skill"/>
    <w:basedOn w:val="Normal"/>
    <w:rsid w:val="00862577"/>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textskill">
    <w:name w:val="b24-logintext_skill"/>
    <w:basedOn w:val="Normal"/>
    <w:rsid w:val="00862577"/>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buttonskill">
    <w:name w:val="b24-loginbutton_skill"/>
    <w:basedOn w:val="Normal"/>
    <w:rsid w:val="00862577"/>
    <w:pPr>
      <w:spacing w:before="75" w:after="75" w:line="240" w:lineRule="auto"/>
      <w:ind w:right="975"/>
    </w:pPr>
    <w:rPr>
      <w:rFonts w:ascii="Times New Roman" w:eastAsia="Times New Roman" w:hAnsi="Times New Roman" w:cs="Times New Roman"/>
      <w:sz w:val="24"/>
      <w:szCs w:val="24"/>
    </w:rPr>
  </w:style>
  <w:style w:type="paragraph" w:customStyle="1" w:styleId="b24-loggedtextskill">
    <w:name w:val="b24-loggedtext_skill"/>
    <w:basedOn w:val="Normal"/>
    <w:rsid w:val="00862577"/>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privacygrouptext">
    <w:name w:val="b24-privacygrouptext"/>
    <w:basedOn w:val="Normal"/>
    <w:rsid w:val="00862577"/>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communitybox">
    <w:name w:val="b24-communitybox"/>
    <w:basedOn w:val="Normal"/>
    <w:rsid w:val="00862577"/>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starfilledreadonly">
    <w:name w:val="b24-star_filled_readonly"/>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filled">
    <w:name w:val="b24-star_filled"/>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empty">
    <w:name w:val="b24-star_empty"/>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readonly">
    <w:name w:val="b24-star_none_readonly"/>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
    <w:name w:val="b24-star_non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interestslegendimage">
    <w:name w:val="b24-interests_legend_image"/>
    <w:basedOn w:val="Normal"/>
    <w:rsid w:val="00862577"/>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interestslegendtext">
    <w:name w:val="b24-interests_legend_text"/>
    <w:basedOn w:val="Normal"/>
    <w:rsid w:val="00862577"/>
    <w:pPr>
      <w:spacing w:before="100" w:beforeAutospacing="1" w:after="100" w:afterAutospacing="1" w:line="240" w:lineRule="auto"/>
      <w:ind w:right="75"/>
      <w:textAlignment w:val="center"/>
    </w:pPr>
    <w:rPr>
      <w:rFonts w:ascii="Times New Roman" w:eastAsia="Times New Roman" w:hAnsi="Times New Roman" w:cs="Times New Roman"/>
      <w:color w:val="666666"/>
      <w:sz w:val="14"/>
      <w:szCs w:val="14"/>
    </w:rPr>
  </w:style>
  <w:style w:type="paragraph" w:customStyle="1" w:styleId="b24-intereststext">
    <w:name w:val="b24-interests_text"/>
    <w:basedOn w:val="Normal"/>
    <w:rsid w:val="00862577"/>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textnormal">
    <w:name w:val="b24-interests_text_normal"/>
    <w:basedOn w:val="Normal"/>
    <w:rsid w:val="00862577"/>
    <w:pPr>
      <w:spacing w:before="100" w:beforeAutospacing="1" w:after="100" w:afterAutospacing="1" w:line="240" w:lineRule="auto"/>
      <w:ind w:left="75"/>
    </w:pPr>
    <w:rPr>
      <w:rFonts w:ascii="Times New Roman" w:eastAsia="Times New Roman" w:hAnsi="Times New Roman" w:cs="Times New Roman"/>
      <w:sz w:val="15"/>
      <w:szCs w:val="15"/>
    </w:rPr>
  </w:style>
  <w:style w:type="paragraph" w:customStyle="1" w:styleId="b24-interestssystemtext">
    <w:name w:val="b24-interests_system_text"/>
    <w:basedOn w:val="Normal"/>
    <w:rsid w:val="00862577"/>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item">
    <w:name w:val="b24-interests_item"/>
    <w:basedOn w:val="Normal"/>
    <w:rsid w:val="00862577"/>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b24-interestsmenu">
    <w:name w:val="b24-interests_menu"/>
    <w:basedOn w:val="Normal"/>
    <w:rsid w:val="00862577"/>
    <w:pPr>
      <w:spacing w:before="100" w:beforeAutospacing="1" w:after="100" w:afterAutospacing="1" w:line="240" w:lineRule="auto"/>
      <w:ind w:left="30"/>
    </w:pPr>
    <w:rPr>
      <w:rFonts w:ascii="Times New Roman" w:eastAsia="Times New Roman" w:hAnsi="Times New Roman" w:cs="Times New Roman"/>
      <w:sz w:val="14"/>
      <w:szCs w:val="14"/>
    </w:rPr>
  </w:style>
  <w:style w:type="paragraph" w:customStyle="1" w:styleId="b24-interestssystemeditbg">
    <w:name w:val="b24-interests_system_editbg"/>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recommendtext">
    <w:name w:val="b24-recommendtext"/>
    <w:basedOn w:val="Normal"/>
    <w:rsid w:val="00862577"/>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recommendbutton">
    <w:name w:val="b24-recommendbutton"/>
    <w:basedOn w:val="Normal"/>
    <w:rsid w:val="00862577"/>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b24-searchbarimagebg">
    <w:name w:val="b24-searchbarimagebg"/>
    <w:basedOn w:val="Normal"/>
    <w:rsid w:val="00862577"/>
    <w:pPr>
      <w:pBdr>
        <w:top w:val="single" w:sz="6" w:space="0" w:color="BDBCBD"/>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n">
    <w:name w:val="b24-toolsplustextbg_on"/>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ff">
    <w:name w:val="b24-toolsplustextbg_off"/>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summary">
    <w:name w:val="b24-searchsummary"/>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
    <w:name w:val="b24-profileeditbg"/>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width">
    <w:name w:val="b24-profileeditbgwidth"/>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
    <w:name w:val="b24-profile_edit"/>
    <w:basedOn w:val="Normal"/>
    <w:rsid w:val="00862577"/>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dvschtop">
    <w:name w:val="b24-advschtop"/>
    <w:basedOn w:val="Normal"/>
    <w:rsid w:val="00862577"/>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chsub">
    <w:name w:val="b24-advschsub"/>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
    <w:name w:val="b24-editfolder"/>
    <w:basedOn w:val="Normal"/>
    <w:rsid w:val="00862577"/>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b">
    <w:name w:val="b24-editfolder_b"/>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forminput">
    <w:name w:val="b24-editfolder-forminput"/>
    <w:basedOn w:val="Normal"/>
    <w:rsid w:val="00862577"/>
    <w:pPr>
      <w:shd w:val="clear" w:color="auto" w:fill="FFFFFF"/>
      <w:spacing w:before="100" w:beforeAutospacing="1" w:after="100" w:afterAutospacing="1" w:line="240" w:lineRule="auto"/>
    </w:pPr>
    <w:rPr>
      <w:rFonts w:ascii="Verdana" w:eastAsia="Times New Roman" w:hAnsi="Verdana" w:cs="Times New Roman"/>
      <w:sz w:val="24"/>
      <w:szCs w:val="24"/>
    </w:rPr>
  </w:style>
  <w:style w:type="paragraph" w:customStyle="1" w:styleId="b24-editfolder-title">
    <w:name w:val="b24-editfolder-title"/>
    <w:basedOn w:val="Normal"/>
    <w:rsid w:val="00862577"/>
    <w:pPr>
      <w:shd w:val="clear" w:color="auto" w:fill="BEBDBE"/>
      <w:spacing w:before="100" w:beforeAutospacing="1" w:after="100" w:afterAutospacing="1" w:line="240" w:lineRule="auto"/>
      <w:textAlignment w:val="top"/>
    </w:pPr>
    <w:rPr>
      <w:rFonts w:ascii="Times New Roman" w:eastAsia="Times New Roman" w:hAnsi="Times New Roman" w:cs="Times New Roman"/>
      <w:b/>
      <w:bCs/>
      <w:sz w:val="17"/>
      <w:szCs w:val="17"/>
    </w:rPr>
  </w:style>
  <w:style w:type="paragraph" w:customStyle="1" w:styleId="b24-editfolderbody">
    <w:name w:val="b24-editfolderbody"/>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input">
    <w:name w:val="b24-editfolderinput"/>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
    <w:name w:val="b24-lefthandcol"/>
    <w:basedOn w:val="Normal"/>
    <w:rsid w:val="00862577"/>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viewer">
    <w:name w:val="b24-lefthandcol_viewer"/>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ilter-on">
    <w:name w:val="b24-filter-on"/>
    <w:basedOn w:val="Normal"/>
    <w:rsid w:val="00862577"/>
    <w:pPr>
      <w:pBdr>
        <w:top w:val="single" w:sz="6" w:space="2" w:color="CC0000"/>
        <w:left w:val="single" w:sz="6" w:space="2" w:color="CC0000"/>
        <w:bottom w:val="single" w:sz="6" w:space="2" w:color="CC0000"/>
        <w:right w:val="single" w:sz="6" w:space="2" w:color="CC0000"/>
      </w:pBdr>
      <w:shd w:val="clear" w:color="auto" w:fill="EEEEEE"/>
      <w:spacing w:before="100" w:beforeAutospacing="1" w:after="100" w:afterAutospacing="1" w:line="240" w:lineRule="auto"/>
      <w:textAlignment w:val="baseline"/>
    </w:pPr>
    <w:rPr>
      <w:rFonts w:ascii="Times New Roman" w:eastAsia="Times New Roman" w:hAnsi="Times New Roman" w:cs="Times New Roman"/>
      <w:sz w:val="24"/>
      <w:szCs w:val="24"/>
    </w:rPr>
  </w:style>
  <w:style w:type="paragraph" w:customStyle="1" w:styleId="b24-notes-selectedpara">
    <w:name w:val="b24-notes-selectedpara"/>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toc">
    <w:name w:val="b24-lefttoc"/>
    <w:basedOn w:val="Normal"/>
    <w:rsid w:val="00862577"/>
    <w:pPr>
      <w:shd w:val="clear" w:color="auto" w:fill="BEBDBE"/>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leftchapter">
    <w:name w:val="b24-leftchapter"/>
    <w:basedOn w:val="Normal"/>
    <w:rsid w:val="00862577"/>
    <w:pPr>
      <w:shd w:val="clear" w:color="auto" w:fill="BEBDBE"/>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toolsdotnet">
    <w:name w:val="b24-toolsdotnet"/>
    <w:basedOn w:val="Normal"/>
    <w:rsid w:val="00862577"/>
    <w:pPr>
      <w:pBdr>
        <w:top w:val="single" w:sz="6" w:space="0" w:color="2F3D97"/>
        <w:left w:val="single" w:sz="6" w:space="0" w:color="2F3D97"/>
        <w:bottom w:val="single" w:sz="6" w:space="0" w:color="2F3D97"/>
        <w:right w:val="single" w:sz="6" w:space="0" w:color="2F3D97"/>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textdotnet">
    <w:name w:val="b24-toolstextdotnet"/>
    <w:basedOn w:val="Normal"/>
    <w:rsid w:val="00862577"/>
    <w:pPr>
      <w:shd w:val="clear" w:color="auto" w:fill="CDE0E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outline">
    <w:name w:val="b24-tooloutline"/>
    <w:basedOn w:val="Normal"/>
    <w:rsid w:val="00862577"/>
    <w:pPr>
      <w:shd w:val="clear" w:color="auto" w:fill="394AB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bg">
    <w:name w:val="b24-loginformbg"/>
    <w:basedOn w:val="Normal"/>
    <w:rsid w:val="00862577"/>
    <w:pPr>
      <w:shd w:val="clear" w:color="auto" w:fill="8C8C8C"/>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dhr">
    <w:name w:val="b24-redhr"/>
    <w:basedOn w:val="Normal"/>
    <w:rsid w:val="00862577"/>
    <w:pPr>
      <w:shd w:val="clear" w:color="auto" w:fill="CC0000"/>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grayhr">
    <w:name w:val="b24-grayhr"/>
    <w:basedOn w:val="Normal"/>
    <w:rsid w:val="00862577"/>
    <w:pPr>
      <w:shd w:val="clear" w:color="auto" w:fill="BEBDBE"/>
      <w:spacing w:before="100" w:beforeAutospacing="1" w:after="100" w:afterAutospacing="1" w:line="240" w:lineRule="auto"/>
    </w:pPr>
    <w:rPr>
      <w:rFonts w:ascii="Times New Roman" w:eastAsia="Times New Roman" w:hAnsi="Times New Roman" w:cs="Times New Roman"/>
      <w:color w:val="BEBDBE"/>
      <w:sz w:val="24"/>
      <w:szCs w:val="24"/>
    </w:rPr>
  </w:style>
  <w:style w:type="paragraph" w:customStyle="1" w:styleId="b24-browsetreecontrol-topicitem">
    <w:name w:val="b24-browsetreecontrol-topicitem"/>
    <w:basedOn w:val="Normal"/>
    <w:rsid w:val="00862577"/>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browsetreecontrol-imprinttopicitem">
    <w:name w:val="b24-browsetreecontrol-imprinttopicitem"/>
    <w:basedOn w:val="Normal"/>
    <w:rsid w:val="00862577"/>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browsetreecontrol-boxheading">
    <w:name w:val="b24-browsetreecontrol-boxheading"/>
    <w:basedOn w:val="Normal"/>
    <w:rsid w:val="00862577"/>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listfiltercontrol-inputbutton">
    <w:name w:val="b24-listfiltercontrol-inputbutton"/>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big">
    <w:name w:val="b24-communitybig"/>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middle">
    <w:name w:val="b24-communitymiddl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small">
    <w:name w:val="b24-communitysmall"/>
    <w:basedOn w:val="Normal"/>
    <w:rsid w:val="00862577"/>
    <w:pPr>
      <w:spacing w:before="100" w:beforeAutospacing="1" w:after="100" w:afterAutospacing="1" w:line="240" w:lineRule="auto"/>
      <w:ind w:right="15"/>
    </w:pPr>
    <w:rPr>
      <w:rFonts w:ascii="Verdana" w:eastAsia="Times New Roman" w:hAnsi="Verdana" w:cs="Times New Roman"/>
      <w:color w:val="122EB2"/>
      <w:spacing w:val="-5"/>
      <w:sz w:val="15"/>
      <w:szCs w:val="15"/>
    </w:rPr>
  </w:style>
  <w:style w:type="paragraph" w:customStyle="1" w:styleId="b24-smfollow">
    <w:name w:val="b24-smfollow"/>
    <w:basedOn w:val="Normal"/>
    <w:rsid w:val="00862577"/>
    <w:pPr>
      <w:spacing w:before="45" w:after="100" w:afterAutospacing="1" w:line="240" w:lineRule="auto"/>
    </w:pPr>
    <w:rPr>
      <w:rFonts w:ascii="Times New Roman" w:eastAsia="Times New Roman" w:hAnsi="Times New Roman" w:cs="Times New Roman"/>
      <w:sz w:val="24"/>
      <w:szCs w:val="24"/>
    </w:rPr>
  </w:style>
  <w:style w:type="paragraph" w:customStyle="1" w:styleId="b24-browselink">
    <w:name w:val="b24-browselink"/>
    <w:basedOn w:val="Normal"/>
    <w:rsid w:val="00862577"/>
    <w:pP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b24-browselinkspan">
    <w:name w:val="b24-browselinkspan"/>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linkspanvisited">
    <w:name w:val="b24-browselinkspan_visited"/>
    <w:basedOn w:val="Normal"/>
    <w:rsid w:val="00862577"/>
    <w:pPr>
      <w:shd w:val="clear" w:color="auto" w:fill="0000FF"/>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notificationalert">
    <w:name w:val="b24-notificationalert"/>
    <w:basedOn w:val="Normal"/>
    <w:rsid w:val="00862577"/>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alertcontent">
    <w:name w:val="b24-notificationalertcontent"/>
    <w:basedOn w:val="Normal"/>
    <w:rsid w:val="00862577"/>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s">
    <w:name w:val="b24-notifications"/>
    <w:basedOn w:val="Normal"/>
    <w:rsid w:val="00862577"/>
    <w:pPr>
      <w:spacing w:before="100" w:beforeAutospacing="1" w:after="100" w:afterAutospacing="1" w:line="240" w:lineRule="auto"/>
      <w:ind w:left="75" w:right="75"/>
      <w:textAlignment w:val="bottom"/>
    </w:pPr>
    <w:rPr>
      <w:rFonts w:ascii="Times New Roman" w:eastAsia="Times New Roman" w:hAnsi="Times New Roman" w:cs="Times New Roman"/>
      <w:sz w:val="24"/>
      <w:szCs w:val="24"/>
    </w:rPr>
  </w:style>
  <w:style w:type="paragraph" w:customStyle="1" w:styleId="b24-notificationspreftitle">
    <w:name w:val="b24-notifications_preftitle"/>
    <w:basedOn w:val="Normal"/>
    <w:rsid w:val="00862577"/>
    <w:pPr>
      <w:spacing w:before="300" w:after="100" w:afterAutospacing="1" w:line="240" w:lineRule="auto"/>
    </w:pPr>
    <w:rPr>
      <w:rFonts w:ascii="Times New Roman" w:eastAsia="Times New Roman" w:hAnsi="Times New Roman" w:cs="Times New Roman"/>
      <w:b/>
      <w:bCs/>
      <w:sz w:val="24"/>
      <w:szCs w:val="24"/>
    </w:rPr>
  </w:style>
  <w:style w:type="paragraph" w:customStyle="1" w:styleId="b24-notificationlabel">
    <w:name w:val="b24-notificationlabel"/>
    <w:basedOn w:val="Normal"/>
    <w:rsid w:val="00862577"/>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notificationlabeldsb">
    <w:name w:val="b24-notificationlabeldsb"/>
    <w:basedOn w:val="Normal"/>
    <w:rsid w:val="00862577"/>
    <w:pPr>
      <w:spacing w:before="100" w:beforeAutospacing="1" w:after="100" w:afterAutospacing="1" w:line="240" w:lineRule="auto"/>
    </w:pPr>
    <w:rPr>
      <w:rFonts w:ascii="Times New Roman" w:eastAsia="Times New Roman" w:hAnsi="Times New Roman" w:cs="Times New Roman"/>
      <w:color w:val="A4A4A4"/>
      <w:sz w:val="17"/>
      <w:szCs w:val="17"/>
    </w:rPr>
  </w:style>
  <w:style w:type="paragraph" w:customStyle="1" w:styleId="b24-notificationdropdown">
    <w:name w:val="b24-notificationdropdown"/>
    <w:basedOn w:val="Normal"/>
    <w:rsid w:val="00862577"/>
    <w:pPr>
      <w:spacing w:before="100" w:beforeAutospacing="1" w:after="100" w:afterAutospacing="1" w:line="240" w:lineRule="auto"/>
    </w:pPr>
    <w:rPr>
      <w:rFonts w:ascii="Verdana" w:eastAsia="Times New Roman" w:hAnsi="Verdana" w:cs="Times New Roman"/>
      <w:sz w:val="17"/>
      <w:szCs w:val="17"/>
    </w:rPr>
  </w:style>
  <w:style w:type="paragraph" w:customStyle="1" w:styleId="b24-bubbletitle">
    <w:name w:val="b24-bubbletitle"/>
    <w:basedOn w:val="Normal"/>
    <w:rsid w:val="00862577"/>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ntentdiv">
    <w:name w:val="b24-contentdiv"/>
    <w:basedOn w:val="Normal"/>
    <w:rsid w:val="00862577"/>
    <w:pPr>
      <w:spacing w:after="100" w:afterAutospacing="1" w:line="240" w:lineRule="auto"/>
      <w:ind w:left="120"/>
    </w:pPr>
    <w:rPr>
      <w:rFonts w:ascii="Times New Roman" w:eastAsia="Times New Roman" w:hAnsi="Times New Roman" w:cs="Times New Roman"/>
      <w:sz w:val="24"/>
      <w:szCs w:val="24"/>
    </w:rPr>
  </w:style>
  <w:style w:type="paragraph" w:customStyle="1" w:styleId="b24-contentdivipad">
    <w:name w:val="b24-contentdivipad"/>
    <w:basedOn w:val="Normal"/>
    <w:rsid w:val="00862577"/>
    <w:pPr>
      <w:spacing w:after="100" w:afterAutospacing="1" w:line="240" w:lineRule="auto"/>
      <w:ind w:left="120"/>
    </w:pPr>
    <w:rPr>
      <w:rFonts w:ascii="Times New Roman" w:eastAsia="Times New Roman" w:hAnsi="Times New Roman" w:cs="Times New Roman"/>
      <w:sz w:val="24"/>
      <w:szCs w:val="24"/>
    </w:rPr>
  </w:style>
  <w:style w:type="paragraph" w:customStyle="1" w:styleId="b24-tocleftdiv">
    <w:name w:val="b24-tocleftdiv"/>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leftdivipad">
    <w:name w:val="b24-tocleftdivipad"/>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treeselect">
    <w:name w:val="b24-browsetreeselect"/>
    <w:basedOn w:val="Normal"/>
    <w:rsid w:val="00862577"/>
    <w:pPr>
      <w:shd w:val="clear" w:color="auto" w:fill="F5F5DC"/>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aspnet-menu-leaf">
    <w:name w:val="aspnet-menu-leaf"/>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ilterlistinput">
    <w:name w:val="b24-filterlistinput"/>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1menuitemtree0">
    <w:name w:val="ctl00_contentplaceholder1_chaptermenusection_chaptertocmenulist_ctrl1_menuitemtree_0"/>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1menuitemtree1">
    <w:name w:val="ctl00_contentplaceholder1_chaptermenusection_chaptertocmenulist_ctrl1_menuitemtree_1"/>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1menuitemtree2">
    <w:name w:val="ctl00_contentplaceholder1_chaptermenusection_chaptertocmenulist_ctrl1_menuitemtree_2"/>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1menuitemtree4">
    <w:name w:val="ctl00_contentplaceholder1_chaptermenusection_chaptertocmenulist_ctrl1_menuitemtree_4"/>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1menuitemtree6">
    <w:name w:val="ctl00_contentplaceholder1_chaptermenusection_chaptertocmenulist_ctrl1_menuitemtree_6"/>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spnet-menu-selected">
    <w:name w:val="aspnet-menu-selected"/>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rror">
    <w:name w:val="error"/>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ree">
    <w:name w:val="newtre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name">
    <w:name w:val="treenam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sible">
    <w:name w:val="visibl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
    <w:name w:val="hidden"/>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lete">
    <w:name w:val="delet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
    <w:name w:val="newtopic"/>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visible">
    <w:name w:val="newtopicvisibl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er">
    <w:name w:val="spacer"/>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over">
    <w:name w:val="hover"/>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xpando">
    <w:name w:val="b24-expando"/>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
    <w:name w:val="conten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
    <w:name w:val="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
    <w:name w:val="b"/>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content">
    <w:name w:val="annoconten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
    <w:name w:val="anno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bottom">
    <w:name w:val="annobottom"/>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
    <w:name w:val="b24-search-titl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
    <w:name w:val="n-rightsid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title">
    <w:name w:val="b24-profile-titl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abel">
    <w:name w:val="n-label"/>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mment-refresh-link">
    <w:name w:val="n-comment-refresh-link"/>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ntent-link">
    <w:name w:val="n-content-link"/>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grey">
    <w:name w:val="twistie-grey"/>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sublabel">
    <w:name w:val="twistie-sublabel"/>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
    <w:name w:val="b24-formbg"/>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notificationlist">
    <w:name w:val="b24-activity-notificationlis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topics">
    <w:name w:val="b24-booktopics"/>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rl">
    <w:name w:val="url"/>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spnet-menu-nonlink">
    <w:name w:val="aspnet-menu-nonlink"/>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
    <w:name w:val="label"/>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plus">
    <w:name w:val="redplus"/>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
    <w:name w:val="r"/>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d">
    <w:name w:val="hd"/>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xed">
    <w:name w:val="fixed"/>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veable">
    <w:name w:val="moveable"/>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movetarget">
    <w:name w:val="annomovetarget"/>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r">
    <w:name w:val="annotr"/>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topic-current1">
    <w:name w:val="b24-topic-current1"/>
    <w:basedOn w:val="DefaultParagraphFont"/>
    <w:rsid w:val="00862577"/>
    <w:rPr>
      <w:b/>
      <w:bCs/>
      <w:color w:val="800000"/>
      <w:sz w:val="15"/>
      <w:szCs w:val="15"/>
      <w:shd w:val="clear" w:color="auto" w:fill="99CCFF"/>
    </w:rPr>
  </w:style>
  <w:style w:type="character" w:customStyle="1" w:styleId="b24-topicitem1">
    <w:name w:val="b24-topicitem1"/>
    <w:basedOn w:val="DefaultParagraphFont"/>
    <w:rsid w:val="00862577"/>
    <w:rPr>
      <w:rFonts w:ascii="Verdana" w:hAnsi="Verdana" w:hint="default"/>
      <w:b/>
      <w:bCs/>
      <w:color w:val="0E25AB"/>
      <w:sz w:val="15"/>
      <w:szCs w:val="15"/>
    </w:rPr>
  </w:style>
  <w:style w:type="character" w:customStyle="1" w:styleId="b24-folderbar-text1">
    <w:name w:val="b24-folderbar-text1"/>
    <w:basedOn w:val="DefaultParagraphFont"/>
    <w:rsid w:val="00862577"/>
    <w:rPr>
      <w:color w:val="000000"/>
      <w:sz w:val="17"/>
      <w:szCs w:val="17"/>
    </w:rPr>
  </w:style>
  <w:style w:type="character" w:customStyle="1" w:styleId="asp-menu-hover">
    <w:name w:val="asp-menu-hover"/>
    <w:basedOn w:val="DefaultParagraphFont"/>
    <w:rsid w:val="00862577"/>
  </w:style>
  <w:style w:type="character" w:customStyle="1" w:styleId="b24-chaptertoc21">
    <w:name w:val="b24-chaptertoc21"/>
    <w:basedOn w:val="DefaultParagraphFont"/>
    <w:rsid w:val="00862577"/>
    <w:rPr>
      <w:rFonts w:ascii="Arial" w:hAnsi="Arial" w:cs="Arial" w:hint="default"/>
      <w:color w:val="122E76"/>
      <w:sz w:val="15"/>
      <w:szCs w:val="15"/>
    </w:rPr>
  </w:style>
  <w:style w:type="character" w:customStyle="1" w:styleId="b24-folderbar-edit1">
    <w:name w:val="b24-folderbar-edit1"/>
    <w:basedOn w:val="DefaultParagraphFont"/>
    <w:rsid w:val="00862577"/>
    <w:rPr>
      <w:b/>
      <w:bCs/>
      <w:color w:val="363636"/>
      <w:shd w:val="clear" w:color="auto" w:fill="BEBDBE"/>
    </w:rPr>
  </w:style>
  <w:style w:type="paragraph" w:customStyle="1" w:styleId="aspnet-menu-leaf1">
    <w:name w:val="aspnet-menu-leaf1"/>
    <w:basedOn w:val="Normal"/>
    <w:rsid w:val="00862577"/>
    <w:pPr>
      <w:pBdr>
        <w:bottom w:val="single" w:sz="6" w:space="0" w:color="FFFFFF"/>
      </w:pBdr>
      <w:shd w:val="clear" w:color="auto" w:fill="EEEEEE"/>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asp-menu-hover1">
    <w:name w:val="asp-menu-hover1"/>
    <w:basedOn w:val="DefaultParagraphFont"/>
    <w:rsid w:val="00862577"/>
    <w:rPr>
      <w:color w:val="000000"/>
      <w:bdr w:val="single" w:sz="2" w:space="6" w:color="CC0000" w:frame="1"/>
      <w:shd w:val="clear" w:color="auto" w:fill="auto"/>
    </w:rPr>
  </w:style>
  <w:style w:type="character" w:customStyle="1" w:styleId="asp-menu-hover2">
    <w:name w:val="asp-menu-hover2"/>
    <w:basedOn w:val="DefaultParagraphFont"/>
    <w:rsid w:val="00862577"/>
    <w:rPr>
      <w:color w:val="000000"/>
      <w:bdr w:val="single" w:sz="2" w:space="6" w:color="CC0000" w:frame="1"/>
      <w:shd w:val="clear" w:color="auto" w:fill="auto"/>
    </w:rPr>
  </w:style>
  <w:style w:type="paragraph" w:customStyle="1" w:styleId="aspnet-menu-nonlink1">
    <w:name w:val="aspnet-menu-nonlink1"/>
    <w:basedOn w:val="Normal"/>
    <w:rsid w:val="00862577"/>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p-menu-hover3">
    <w:name w:val="asp-menu-hover3"/>
    <w:basedOn w:val="DefaultParagraphFont"/>
    <w:rsid w:val="00862577"/>
    <w:rPr>
      <w:color w:val="000000"/>
      <w:bdr w:val="single" w:sz="2" w:space="6" w:color="CC0000" w:frame="1"/>
      <w:shd w:val="clear" w:color="auto" w:fill="auto"/>
    </w:rPr>
  </w:style>
  <w:style w:type="paragraph" w:customStyle="1" w:styleId="aspnet-menu-selected1">
    <w:name w:val="aspnet-menu-selected1"/>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2">
    <w:name w:val="aspnet-menu-selected2"/>
    <w:basedOn w:val="Normal"/>
    <w:rsid w:val="00862577"/>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3">
    <w:name w:val="aspnet-menu-selected3"/>
    <w:basedOn w:val="Normal"/>
    <w:rsid w:val="00862577"/>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error1">
    <w:name w:val="error1"/>
    <w:basedOn w:val="Normal"/>
    <w:rsid w:val="00862577"/>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item1">
    <w:name w:val="item1"/>
    <w:basedOn w:val="Normal"/>
    <w:rsid w:val="00862577"/>
    <w:pPr>
      <w:spacing w:before="100" w:beforeAutospacing="1" w:after="100" w:afterAutospacing="1" w:line="240" w:lineRule="auto"/>
    </w:pPr>
    <w:rPr>
      <w:rFonts w:ascii="Verdana" w:eastAsia="Times New Roman" w:hAnsi="Verdana" w:cs="Times New Roman"/>
      <w:b/>
      <w:bCs/>
      <w:color w:val="0E25AB"/>
      <w:sz w:val="18"/>
      <w:szCs w:val="18"/>
    </w:rPr>
  </w:style>
  <w:style w:type="paragraph" w:customStyle="1" w:styleId="newtree1">
    <w:name w:val="newtree1"/>
    <w:basedOn w:val="Normal"/>
    <w:rsid w:val="00862577"/>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treename1">
    <w:name w:val="treename1"/>
    <w:basedOn w:val="Normal"/>
    <w:rsid w:val="00862577"/>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label1">
    <w:name w:val="label1"/>
    <w:basedOn w:val="Normal"/>
    <w:rsid w:val="00862577"/>
    <w:pPr>
      <w:spacing w:before="100" w:beforeAutospacing="1" w:after="100" w:afterAutospacing="1" w:line="240" w:lineRule="auto"/>
      <w:textAlignment w:val="center"/>
    </w:pPr>
    <w:rPr>
      <w:rFonts w:ascii="Times New Roman" w:eastAsia="Times New Roman" w:hAnsi="Times New Roman" w:cs="Times New Roman"/>
      <w:color w:val="000000"/>
      <w:sz w:val="17"/>
      <w:szCs w:val="17"/>
    </w:rPr>
  </w:style>
  <w:style w:type="paragraph" w:customStyle="1" w:styleId="visible1">
    <w:name w:val="visible1"/>
    <w:basedOn w:val="Normal"/>
    <w:rsid w:val="00862577"/>
    <w:pPr>
      <w:spacing w:before="100" w:beforeAutospacing="1" w:after="100" w:afterAutospacing="1" w:line="240" w:lineRule="auto"/>
    </w:pPr>
    <w:rPr>
      <w:rFonts w:ascii="Times New Roman" w:eastAsia="Times New Roman" w:hAnsi="Times New Roman" w:cs="Times New Roman"/>
      <w:b/>
      <w:bCs/>
      <w:color w:val="0E25AB"/>
      <w:sz w:val="24"/>
      <w:szCs w:val="24"/>
    </w:rPr>
  </w:style>
  <w:style w:type="paragraph" w:customStyle="1" w:styleId="hidden1">
    <w:name w:val="hidden1"/>
    <w:basedOn w:val="Normal"/>
    <w:rsid w:val="00862577"/>
    <w:pPr>
      <w:shd w:val="clear" w:color="auto" w:fill="DDDDDD"/>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delete1">
    <w:name w:val="delete1"/>
    <w:basedOn w:val="Normal"/>
    <w:rsid w:val="00862577"/>
    <w:pPr>
      <w:shd w:val="clear" w:color="auto" w:fill="E7748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ewtopic1">
    <w:name w:val="newtopic1"/>
    <w:basedOn w:val="Normal"/>
    <w:rsid w:val="00862577"/>
    <w:pPr>
      <w:spacing w:after="0" w:line="240" w:lineRule="auto"/>
    </w:pPr>
    <w:rPr>
      <w:rFonts w:ascii="Times New Roman" w:eastAsia="Times New Roman" w:hAnsi="Times New Roman" w:cs="Times New Roman"/>
      <w:vanish/>
      <w:color w:val="0E25AB"/>
      <w:sz w:val="24"/>
      <w:szCs w:val="24"/>
    </w:rPr>
  </w:style>
  <w:style w:type="paragraph" w:customStyle="1" w:styleId="newtopicvisible1">
    <w:name w:val="newtopicvisible1"/>
    <w:basedOn w:val="Normal"/>
    <w:rsid w:val="00862577"/>
    <w:pPr>
      <w:spacing w:after="0" w:line="240" w:lineRule="auto"/>
    </w:pPr>
    <w:rPr>
      <w:rFonts w:ascii="Times New Roman" w:eastAsia="Times New Roman" w:hAnsi="Times New Roman" w:cs="Times New Roman"/>
      <w:color w:val="0E25AB"/>
      <w:sz w:val="24"/>
      <w:szCs w:val="24"/>
    </w:rPr>
  </w:style>
  <w:style w:type="paragraph" w:customStyle="1" w:styleId="redplus1">
    <w:name w:val="redplus1"/>
    <w:basedOn w:val="Normal"/>
    <w:rsid w:val="00862577"/>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redplus2">
    <w:name w:val="redplus2"/>
    <w:basedOn w:val="Normal"/>
    <w:rsid w:val="00862577"/>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spacer1">
    <w:name w:val="spacer1"/>
    <w:basedOn w:val="Normal"/>
    <w:rsid w:val="00862577"/>
    <w:pPr>
      <w:spacing w:after="0" w:line="240" w:lineRule="auto"/>
    </w:pPr>
    <w:rPr>
      <w:rFonts w:ascii="Times New Roman" w:eastAsia="Times New Roman" w:hAnsi="Times New Roman" w:cs="Times New Roman"/>
      <w:sz w:val="24"/>
      <w:szCs w:val="24"/>
    </w:rPr>
  </w:style>
  <w:style w:type="paragraph" w:customStyle="1" w:styleId="hover1">
    <w:name w:val="hover1"/>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color w:val="990102"/>
      <w:sz w:val="24"/>
      <w:szCs w:val="24"/>
    </w:rPr>
  </w:style>
  <w:style w:type="paragraph" w:customStyle="1" w:styleId="content1">
    <w:name w:val="content1"/>
    <w:basedOn w:val="Normal"/>
    <w:rsid w:val="00862577"/>
    <w:pPr>
      <w:spacing w:after="0" w:line="240" w:lineRule="auto"/>
    </w:pPr>
    <w:rPr>
      <w:rFonts w:ascii="Times New Roman" w:eastAsia="Times New Roman" w:hAnsi="Times New Roman" w:cs="Times New Roman"/>
      <w:color w:val="000000"/>
      <w:sz w:val="24"/>
      <w:szCs w:val="24"/>
    </w:rPr>
  </w:style>
  <w:style w:type="paragraph" w:customStyle="1" w:styleId="t1">
    <w:name w:val="t1"/>
    <w:basedOn w:val="Normal"/>
    <w:rsid w:val="00862577"/>
    <w:pPr>
      <w:spacing w:after="0" w:line="240" w:lineRule="auto"/>
      <w:ind w:left="-180"/>
    </w:pPr>
    <w:rPr>
      <w:rFonts w:ascii="Times New Roman" w:eastAsia="Times New Roman" w:hAnsi="Times New Roman" w:cs="Times New Roman"/>
      <w:sz w:val="24"/>
      <w:szCs w:val="24"/>
    </w:rPr>
  </w:style>
  <w:style w:type="paragraph" w:customStyle="1" w:styleId="b1">
    <w:name w:val="b1"/>
    <w:basedOn w:val="Normal"/>
    <w:rsid w:val="00862577"/>
    <w:pPr>
      <w:spacing w:after="0" w:line="240" w:lineRule="auto"/>
    </w:pPr>
    <w:rPr>
      <w:rFonts w:ascii="Times New Roman" w:eastAsia="Times New Roman" w:hAnsi="Times New Roman" w:cs="Times New Roman"/>
      <w:sz w:val="2"/>
      <w:szCs w:val="2"/>
    </w:rPr>
  </w:style>
  <w:style w:type="paragraph" w:customStyle="1" w:styleId="r1">
    <w:name w:val="r1"/>
    <w:basedOn w:val="Normal"/>
    <w:rsid w:val="00862577"/>
    <w:pPr>
      <w:spacing w:before="150" w:after="0" w:line="240" w:lineRule="auto"/>
      <w:ind w:right="150"/>
    </w:pPr>
    <w:rPr>
      <w:rFonts w:ascii="Times New Roman" w:eastAsia="Times New Roman" w:hAnsi="Times New Roman" w:cs="Times New Roman"/>
      <w:color w:val="000000"/>
      <w:sz w:val="24"/>
      <w:szCs w:val="24"/>
    </w:rPr>
  </w:style>
  <w:style w:type="paragraph" w:customStyle="1" w:styleId="r2">
    <w:name w:val="r2"/>
    <w:basedOn w:val="Normal"/>
    <w:rsid w:val="00862577"/>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1">
    <w:name w:val="hd1"/>
    <w:basedOn w:val="Normal"/>
    <w:rsid w:val="00862577"/>
    <w:pPr>
      <w:spacing w:after="0" w:line="240" w:lineRule="auto"/>
    </w:pPr>
    <w:rPr>
      <w:rFonts w:ascii="Times New Roman" w:eastAsia="Times New Roman" w:hAnsi="Times New Roman" w:cs="Times New Roman"/>
      <w:b/>
      <w:bCs/>
      <w:sz w:val="24"/>
      <w:szCs w:val="24"/>
    </w:rPr>
  </w:style>
  <w:style w:type="paragraph" w:customStyle="1" w:styleId="content2">
    <w:name w:val="content2"/>
    <w:basedOn w:val="Normal"/>
    <w:rsid w:val="00862577"/>
    <w:pPr>
      <w:spacing w:after="0" w:line="240" w:lineRule="auto"/>
    </w:pPr>
    <w:rPr>
      <w:rFonts w:ascii="Times New Roman" w:eastAsia="Times New Roman" w:hAnsi="Times New Roman" w:cs="Times New Roman"/>
      <w:color w:val="000000"/>
      <w:sz w:val="24"/>
      <w:szCs w:val="24"/>
    </w:rPr>
  </w:style>
  <w:style w:type="paragraph" w:customStyle="1" w:styleId="t2">
    <w:name w:val="t2"/>
    <w:basedOn w:val="Normal"/>
    <w:rsid w:val="00862577"/>
    <w:pPr>
      <w:spacing w:after="0" w:line="240" w:lineRule="auto"/>
      <w:ind w:left="-180"/>
    </w:pPr>
    <w:rPr>
      <w:rFonts w:ascii="Times New Roman" w:eastAsia="Times New Roman" w:hAnsi="Times New Roman" w:cs="Times New Roman"/>
      <w:sz w:val="24"/>
      <w:szCs w:val="24"/>
    </w:rPr>
  </w:style>
  <w:style w:type="paragraph" w:customStyle="1" w:styleId="b2">
    <w:name w:val="b2"/>
    <w:basedOn w:val="Normal"/>
    <w:rsid w:val="00862577"/>
    <w:pPr>
      <w:spacing w:after="0" w:line="240" w:lineRule="auto"/>
    </w:pPr>
    <w:rPr>
      <w:rFonts w:ascii="Times New Roman" w:eastAsia="Times New Roman" w:hAnsi="Times New Roman" w:cs="Times New Roman"/>
      <w:sz w:val="2"/>
      <w:szCs w:val="2"/>
    </w:rPr>
  </w:style>
  <w:style w:type="paragraph" w:customStyle="1" w:styleId="r3">
    <w:name w:val="r3"/>
    <w:basedOn w:val="Normal"/>
    <w:rsid w:val="00862577"/>
    <w:pPr>
      <w:spacing w:before="150" w:after="0" w:line="240" w:lineRule="auto"/>
      <w:ind w:right="150"/>
    </w:pPr>
    <w:rPr>
      <w:rFonts w:ascii="Times New Roman" w:eastAsia="Times New Roman" w:hAnsi="Times New Roman" w:cs="Times New Roman"/>
      <w:color w:val="000000"/>
      <w:sz w:val="24"/>
      <w:szCs w:val="24"/>
    </w:rPr>
  </w:style>
  <w:style w:type="paragraph" w:customStyle="1" w:styleId="r4">
    <w:name w:val="r4"/>
    <w:basedOn w:val="Normal"/>
    <w:rsid w:val="00862577"/>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2">
    <w:name w:val="hd2"/>
    <w:basedOn w:val="Normal"/>
    <w:rsid w:val="00862577"/>
    <w:pPr>
      <w:spacing w:after="0" w:line="240" w:lineRule="auto"/>
    </w:pPr>
    <w:rPr>
      <w:rFonts w:ascii="Times New Roman" w:eastAsia="Times New Roman" w:hAnsi="Times New Roman" w:cs="Times New Roman"/>
      <w:b/>
      <w:bCs/>
      <w:sz w:val="24"/>
      <w:szCs w:val="24"/>
    </w:rPr>
  </w:style>
  <w:style w:type="paragraph" w:customStyle="1" w:styleId="annocontent1">
    <w:name w:val="annocontent1"/>
    <w:basedOn w:val="Normal"/>
    <w:rsid w:val="00862577"/>
    <w:pPr>
      <w:spacing w:after="0" w:line="240" w:lineRule="auto"/>
    </w:pPr>
    <w:rPr>
      <w:rFonts w:ascii="Times New Roman" w:eastAsia="Times New Roman" w:hAnsi="Times New Roman" w:cs="Times New Roman"/>
      <w:color w:val="000000"/>
      <w:sz w:val="24"/>
      <w:szCs w:val="24"/>
    </w:rPr>
  </w:style>
  <w:style w:type="paragraph" w:customStyle="1" w:styleId="annot1">
    <w:name w:val="annot1"/>
    <w:basedOn w:val="Normal"/>
    <w:rsid w:val="00862577"/>
    <w:pPr>
      <w:spacing w:after="0" w:line="240" w:lineRule="auto"/>
      <w:ind w:left="-180"/>
    </w:pPr>
    <w:rPr>
      <w:rFonts w:ascii="Times New Roman" w:eastAsia="Times New Roman" w:hAnsi="Times New Roman" w:cs="Times New Roman"/>
      <w:sz w:val="24"/>
      <w:szCs w:val="24"/>
    </w:rPr>
  </w:style>
  <w:style w:type="paragraph" w:customStyle="1" w:styleId="annobottom1">
    <w:name w:val="annobottom1"/>
    <w:basedOn w:val="Normal"/>
    <w:rsid w:val="00862577"/>
    <w:pPr>
      <w:spacing w:after="0" w:line="240" w:lineRule="auto"/>
    </w:pPr>
    <w:rPr>
      <w:rFonts w:ascii="Times New Roman" w:eastAsia="Times New Roman" w:hAnsi="Times New Roman" w:cs="Times New Roman"/>
      <w:sz w:val="2"/>
      <w:szCs w:val="2"/>
    </w:rPr>
  </w:style>
  <w:style w:type="paragraph" w:customStyle="1" w:styleId="fixed1">
    <w:name w:val="fixed1"/>
    <w:basedOn w:val="Normal"/>
    <w:rsid w:val="00862577"/>
    <w:pPr>
      <w:spacing w:after="0" w:line="240" w:lineRule="auto"/>
      <w:ind w:left="-180"/>
    </w:pPr>
    <w:rPr>
      <w:rFonts w:ascii="Times New Roman" w:eastAsia="Times New Roman" w:hAnsi="Times New Roman" w:cs="Times New Roman"/>
      <w:sz w:val="2"/>
      <w:szCs w:val="2"/>
    </w:rPr>
  </w:style>
  <w:style w:type="paragraph" w:customStyle="1" w:styleId="moveable1">
    <w:name w:val="moveable1"/>
    <w:basedOn w:val="Normal"/>
    <w:rsid w:val="00862577"/>
    <w:pPr>
      <w:spacing w:after="0" w:line="240" w:lineRule="auto"/>
      <w:ind w:left="-180"/>
    </w:pPr>
    <w:rPr>
      <w:rFonts w:ascii="Times New Roman" w:eastAsia="Times New Roman" w:hAnsi="Times New Roman" w:cs="Times New Roman"/>
      <w:sz w:val="2"/>
      <w:szCs w:val="2"/>
    </w:rPr>
  </w:style>
  <w:style w:type="paragraph" w:customStyle="1" w:styleId="annomovetarget1">
    <w:name w:val="annomovetarget1"/>
    <w:basedOn w:val="Normal"/>
    <w:rsid w:val="00862577"/>
    <w:pPr>
      <w:spacing w:after="0" w:line="240" w:lineRule="auto"/>
    </w:pPr>
    <w:rPr>
      <w:rFonts w:ascii="Times New Roman" w:eastAsia="Times New Roman" w:hAnsi="Times New Roman" w:cs="Times New Roman"/>
      <w:sz w:val="24"/>
      <w:szCs w:val="24"/>
    </w:rPr>
  </w:style>
  <w:style w:type="paragraph" w:customStyle="1" w:styleId="annotr1">
    <w:name w:val="annotr1"/>
    <w:basedOn w:val="Normal"/>
    <w:rsid w:val="00862577"/>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hd3">
    <w:name w:val="hd3"/>
    <w:basedOn w:val="Normal"/>
    <w:rsid w:val="00862577"/>
    <w:pPr>
      <w:spacing w:after="0" w:line="240" w:lineRule="auto"/>
      <w:ind w:left="60"/>
    </w:pPr>
    <w:rPr>
      <w:rFonts w:ascii="Times New Roman" w:eastAsia="Times New Roman" w:hAnsi="Times New Roman" w:cs="Times New Roman"/>
      <w:b/>
      <w:bCs/>
      <w:sz w:val="24"/>
      <w:szCs w:val="24"/>
    </w:rPr>
  </w:style>
  <w:style w:type="paragraph" w:customStyle="1" w:styleId="annotr2">
    <w:name w:val="annotr2"/>
    <w:basedOn w:val="Normal"/>
    <w:rsid w:val="00862577"/>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b24-annotationtoctitle1">
    <w:name w:val="b24-annotationtoctitle1"/>
    <w:basedOn w:val="Normal"/>
    <w:rsid w:val="00862577"/>
    <w:pPr>
      <w:shd w:val="clear" w:color="auto" w:fill="DCEEF6"/>
      <w:spacing w:before="100" w:beforeAutospacing="1" w:after="30" w:line="240" w:lineRule="auto"/>
    </w:pPr>
    <w:rPr>
      <w:rFonts w:ascii="Times New Roman" w:eastAsia="Times New Roman" w:hAnsi="Times New Roman" w:cs="Times New Roman"/>
      <w:b/>
      <w:bCs/>
      <w:color w:val="000000"/>
      <w:sz w:val="17"/>
      <w:szCs w:val="17"/>
    </w:rPr>
  </w:style>
  <w:style w:type="paragraph" w:customStyle="1" w:styleId="n-rightside1">
    <w:name w:val="n-rightside1"/>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
    <w:name w:val="n-leftside1"/>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1">
    <w:name w:val="b24-search-title1"/>
    <w:basedOn w:val="Normal"/>
    <w:rsid w:val="00862577"/>
    <w:pPr>
      <w:spacing w:before="100" w:beforeAutospacing="1" w:after="45" w:line="240" w:lineRule="auto"/>
    </w:pPr>
    <w:rPr>
      <w:rFonts w:ascii="Times New Roman" w:eastAsia="Times New Roman" w:hAnsi="Times New Roman" w:cs="Times New Roman"/>
      <w:b/>
      <w:bCs/>
      <w:color w:val="000000"/>
    </w:rPr>
  </w:style>
  <w:style w:type="paragraph" w:customStyle="1" w:styleId="n-leftside2">
    <w:name w:val="n-leftside2"/>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2">
    <w:name w:val="n-rightside2"/>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1">
    <w:name w:val="n-text1"/>
    <w:basedOn w:val="Normal"/>
    <w:rsid w:val="00862577"/>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profile-title1">
    <w:name w:val="b24-profile-title1"/>
    <w:basedOn w:val="Normal"/>
    <w:rsid w:val="00862577"/>
    <w:pPr>
      <w:spacing w:before="60" w:after="60" w:line="240" w:lineRule="auto"/>
    </w:pPr>
    <w:rPr>
      <w:rFonts w:ascii="Times New Roman" w:eastAsia="Times New Roman" w:hAnsi="Times New Roman" w:cs="Times New Roman"/>
      <w:color w:val="000000"/>
    </w:rPr>
  </w:style>
  <w:style w:type="paragraph" w:customStyle="1" w:styleId="n-leftside3">
    <w:name w:val="n-leftside3"/>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3">
    <w:name w:val="n-rightside3"/>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2">
    <w:name w:val="n-text2"/>
    <w:basedOn w:val="Normal"/>
    <w:rsid w:val="00862577"/>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eftside4">
    <w:name w:val="n-leftside4"/>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4">
    <w:name w:val="n-rightside4"/>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1">
    <w:name w:val="b24-comment-form1"/>
    <w:basedOn w:val="Normal"/>
    <w:rsid w:val="00862577"/>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5">
    <w:name w:val="n-rightside5"/>
    <w:basedOn w:val="Normal"/>
    <w:rsid w:val="00862577"/>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rightside6">
    <w:name w:val="n-rightside6"/>
    <w:basedOn w:val="Normal"/>
    <w:rsid w:val="00862577"/>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leftside5">
    <w:name w:val="n-leftside5"/>
    <w:basedOn w:val="Normal"/>
    <w:rsid w:val="00862577"/>
    <w:pPr>
      <w:spacing w:before="150" w:after="150" w:line="240" w:lineRule="auto"/>
      <w:ind w:left="75"/>
    </w:pPr>
    <w:rPr>
      <w:rFonts w:ascii="Times New Roman" w:eastAsia="Times New Roman" w:hAnsi="Times New Roman" w:cs="Times New Roman"/>
      <w:sz w:val="24"/>
      <w:szCs w:val="24"/>
    </w:rPr>
  </w:style>
  <w:style w:type="paragraph" w:customStyle="1" w:styleId="b24-comment1">
    <w:name w:val="b24-comment1"/>
    <w:basedOn w:val="Normal"/>
    <w:rsid w:val="00862577"/>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n-label1">
    <w:name w:val="n-label1"/>
    <w:basedOn w:val="Normal"/>
    <w:rsid w:val="00862577"/>
    <w:pPr>
      <w:shd w:val="clear" w:color="auto" w:fill="DCEEF6"/>
      <w:spacing w:before="150" w:after="60" w:line="240" w:lineRule="auto"/>
    </w:pPr>
    <w:rPr>
      <w:rFonts w:ascii="Times New Roman" w:eastAsia="Times New Roman" w:hAnsi="Times New Roman" w:cs="Times New Roman"/>
      <w:color w:val="000000"/>
      <w:sz w:val="24"/>
      <w:szCs w:val="24"/>
    </w:rPr>
  </w:style>
  <w:style w:type="paragraph" w:customStyle="1" w:styleId="n-comment-refresh-link1">
    <w:name w:val="n-comment-refresh-link1"/>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3">
    <w:name w:val="n-text3"/>
    <w:basedOn w:val="Normal"/>
    <w:rsid w:val="00862577"/>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activity-page1">
    <w:name w:val="b24-activity-page1"/>
    <w:basedOn w:val="Normal"/>
    <w:rsid w:val="00862577"/>
    <w:pPr>
      <w:spacing w:before="100" w:beforeAutospacing="1" w:after="100" w:afterAutospacing="1" w:line="240" w:lineRule="auto"/>
    </w:pPr>
    <w:rPr>
      <w:rFonts w:ascii="Times New Roman" w:eastAsia="Times New Roman" w:hAnsi="Times New Roman" w:cs="Times New Roman"/>
    </w:rPr>
  </w:style>
  <w:style w:type="paragraph" w:customStyle="1" w:styleId="n-leftside6">
    <w:name w:val="n-leftside6"/>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7">
    <w:name w:val="n-rightside7"/>
    <w:basedOn w:val="Normal"/>
    <w:rsid w:val="00862577"/>
    <w:pPr>
      <w:spacing w:before="100" w:beforeAutospacing="1" w:after="100" w:afterAutospacing="1" w:line="240" w:lineRule="auto"/>
    </w:pPr>
    <w:rPr>
      <w:rFonts w:ascii="Times New Roman" w:eastAsia="Times New Roman" w:hAnsi="Times New Roman" w:cs="Times New Roman"/>
      <w:sz w:val="30"/>
      <w:szCs w:val="30"/>
    </w:rPr>
  </w:style>
  <w:style w:type="paragraph" w:customStyle="1" w:styleId="n-leftside7">
    <w:name w:val="n-leftside7"/>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31">
    <w:name w:val="b24-title31"/>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n-text4">
    <w:name w:val="n-text4"/>
    <w:basedOn w:val="Normal"/>
    <w:rsid w:val="00862577"/>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abel2">
    <w:name w:val="n-label2"/>
    <w:basedOn w:val="Normal"/>
    <w:rsid w:val="00862577"/>
    <w:pPr>
      <w:shd w:val="clear" w:color="auto" w:fill="E6E6E6"/>
      <w:spacing w:before="100" w:beforeAutospacing="1" w:after="60" w:line="240" w:lineRule="auto"/>
    </w:pPr>
    <w:rPr>
      <w:rFonts w:ascii="Times New Roman" w:eastAsia="Times New Roman" w:hAnsi="Times New Roman" w:cs="Times New Roman"/>
      <w:color w:val="000000"/>
      <w:sz w:val="24"/>
      <w:szCs w:val="24"/>
    </w:rPr>
  </w:style>
  <w:style w:type="paragraph" w:customStyle="1" w:styleId="n-content-link1">
    <w:name w:val="n-content-link1"/>
    <w:basedOn w:val="Normal"/>
    <w:rsid w:val="00862577"/>
    <w:pPr>
      <w:spacing w:before="100" w:beforeAutospacing="1" w:after="120" w:line="240" w:lineRule="auto"/>
      <w:ind w:left="240"/>
    </w:pPr>
    <w:rPr>
      <w:rFonts w:ascii="Times New Roman" w:eastAsia="Times New Roman" w:hAnsi="Times New Roman" w:cs="Times New Roman"/>
      <w:sz w:val="24"/>
      <w:szCs w:val="24"/>
    </w:rPr>
  </w:style>
  <w:style w:type="paragraph" w:customStyle="1" w:styleId="twistie-grey1">
    <w:name w:val="twistie-grey1"/>
    <w:basedOn w:val="Normal"/>
    <w:rsid w:val="00862577"/>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n-label3">
    <w:name w:val="n-label3"/>
    <w:basedOn w:val="Normal"/>
    <w:rsid w:val="00862577"/>
    <w:pPr>
      <w:shd w:val="clear" w:color="auto" w:fill="F9F75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1">
    <w:name w:val="twistie-label1"/>
    <w:basedOn w:val="Normal"/>
    <w:rsid w:val="00862577"/>
    <w:pPr>
      <w:spacing w:before="100" w:beforeAutospacing="1" w:after="100" w:afterAutospacing="1" w:line="240" w:lineRule="auto"/>
      <w:textAlignment w:val="bottom"/>
    </w:pPr>
    <w:rPr>
      <w:rFonts w:ascii="Times New Roman" w:eastAsia="Times New Roman" w:hAnsi="Times New Roman" w:cs="Times New Roman"/>
      <w:b/>
      <w:bCs/>
      <w:color w:val="000000"/>
      <w:sz w:val="17"/>
      <w:szCs w:val="17"/>
    </w:rPr>
  </w:style>
  <w:style w:type="paragraph" w:customStyle="1" w:styleId="twistie-sublabel1">
    <w:name w:val="twistie-sublabel1"/>
    <w:basedOn w:val="Normal"/>
    <w:rsid w:val="00862577"/>
    <w:pPr>
      <w:spacing w:before="100" w:beforeAutospacing="1" w:after="100" w:afterAutospacing="1" w:line="240" w:lineRule="auto"/>
    </w:pPr>
    <w:rPr>
      <w:rFonts w:ascii="Times New Roman" w:eastAsia="Times New Roman" w:hAnsi="Times New Roman" w:cs="Times New Roman"/>
      <w:color w:val="999999"/>
      <w:sz w:val="15"/>
      <w:szCs w:val="15"/>
    </w:rPr>
  </w:style>
  <w:style w:type="paragraph" w:customStyle="1" w:styleId="n-seperator1">
    <w:name w:val="n-seperator1"/>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seperator2">
    <w:name w:val="n-seperator2"/>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1">
    <w:name w:val="b24-formbg1"/>
    <w:basedOn w:val="Normal"/>
    <w:rsid w:val="00862577"/>
    <w:pPr>
      <w:pBdr>
        <w:top w:val="single" w:sz="6" w:space="0" w:color="8C8C8C"/>
        <w:left w:val="single" w:sz="6" w:space="0" w:color="8C8C8C"/>
        <w:bottom w:val="single" w:sz="6" w:space="0" w:color="8C8C8C"/>
        <w:right w:val="single" w:sz="6" w:space="0" w:color="8C8C8C"/>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activity-notificationlist1">
    <w:name w:val="b24-activity-notificationlist1"/>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8">
    <w:name w:val="n-rightside8"/>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8">
    <w:name w:val="n-leftside8"/>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9">
    <w:name w:val="n-rightside9"/>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9">
    <w:name w:val="n-leftside9"/>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folderbar-text2">
    <w:name w:val="b24-folderbar-text2"/>
    <w:basedOn w:val="DefaultParagraphFont"/>
    <w:rsid w:val="00862577"/>
    <w:rPr>
      <w:color w:val="CC0000"/>
      <w:sz w:val="17"/>
      <w:szCs w:val="17"/>
      <w:u w:val="single"/>
    </w:rPr>
  </w:style>
  <w:style w:type="character" w:customStyle="1" w:styleId="b24-folderbar-text3">
    <w:name w:val="b24-folderbar-text3"/>
    <w:basedOn w:val="DefaultParagraphFont"/>
    <w:rsid w:val="00862577"/>
    <w:rPr>
      <w:color w:val="CC0000"/>
      <w:sz w:val="17"/>
      <w:szCs w:val="17"/>
      <w:u w:val="single"/>
    </w:rPr>
  </w:style>
  <w:style w:type="character" w:customStyle="1" w:styleId="b24-folderbar-text4">
    <w:name w:val="b24-folderbar-text4"/>
    <w:basedOn w:val="DefaultParagraphFont"/>
    <w:rsid w:val="00862577"/>
    <w:rPr>
      <w:color w:val="CC0000"/>
      <w:sz w:val="17"/>
      <w:szCs w:val="17"/>
      <w:u w:val="single"/>
    </w:rPr>
  </w:style>
  <w:style w:type="character" w:customStyle="1" w:styleId="b24-folderbar-edit2">
    <w:name w:val="b24-folderbar-edit2"/>
    <w:basedOn w:val="DefaultParagraphFont"/>
    <w:rsid w:val="00862577"/>
    <w:rPr>
      <w:b/>
      <w:bCs/>
      <w:color w:val="CC0000"/>
      <w:u w:val="single"/>
      <w:shd w:val="clear" w:color="auto" w:fill="BEBDBE"/>
    </w:rPr>
  </w:style>
  <w:style w:type="character" w:customStyle="1" w:styleId="b24-topicitem2">
    <w:name w:val="b24-topicitem2"/>
    <w:basedOn w:val="DefaultParagraphFont"/>
    <w:rsid w:val="00862577"/>
    <w:rPr>
      <w:rFonts w:ascii="Verdana" w:hAnsi="Verdana" w:hint="default"/>
      <w:b/>
      <w:bCs/>
      <w:strike w:val="0"/>
      <w:dstrike w:val="0"/>
      <w:color w:val="000000"/>
      <w:sz w:val="15"/>
      <w:szCs w:val="15"/>
      <w:u w:val="none"/>
      <w:effect w:val="none"/>
    </w:rPr>
  </w:style>
  <w:style w:type="character" w:customStyle="1" w:styleId="b24-topicitem3">
    <w:name w:val="b24-topicitem3"/>
    <w:basedOn w:val="DefaultParagraphFont"/>
    <w:rsid w:val="00862577"/>
    <w:rPr>
      <w:rFonts w:ascii="Verdana" w:hAnsi="Verdana" w:hint="default"/>
      <w:b/>
      <w:bCs/>
      <w:strike w:val="0"/>
      <w:dstrike w:val="0"/>
      <w:color w:val="CC0000"/>
      <w:sz w:val="15"/>
      <w:szCs w:val="15"/>
      <w:u w:val="single"/>
      <w:effect w:val="none"/>
    </w:rPr>
  </w:style>
  <w:style w:type="character" w:customStyle="1" w:styleId="b24-topic-current2">
    <w:name w:val="b24-topic-current2"/>
    <w:basedOn w:val="DefaultParagraphFont"/>
    <w:rsid w:val="00862577"/>
    <w:rPr>
      <w:b/>
      <w:bCs/>
      <w:color w:val="000000"/>
      <w:sz w:val="15"/>
      <w:szCs w:val="15"/>
      <w:shd w:val="clear" w:color="auto" w:fill="auto"/>
    </w:rPr>
  </w:style>
  <w:style w:type="character" w:customStyle="1" w:styleId="b24-topicitem4">
    <w:name w:val="b24-topicitem4"/>
    <w:basedOn w:val="DefaultParagraphFont"/>
    <w:rsid w:val="00862577"/>
    <w:rPr>
      <w:rFonts w:ascii="Verdana" w:hAnsi="Verdana" w:hint="default"/>
      <w:b/>
      <w:bCs/>
      <w:color w:val="000000"/>
      <w:sz w:val="15"/>
      <w:szCs w:val="15"/>
      <w:shd w:val="clear" w:color="auto" w:fill="auto"/>
    </w:rPr>
  </w:style>
  <w:style w:type="paragraph" w:customStyle="1" w:styleId="aspnet-menu-selected4">
    <w:name w:val="aspnet-menu-selected4"/>
    <w:basedOn w:val="Normal"/>
    <w:rsid w:val="00862577"/>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CC0000"/>
      <w:sz w:val="24"/>
      <w:szCs w:val="24"/>
      <w:u w:val="single"/>
    </w:rPr>
  </w:style>
  <w:style w:type="character" w:customStyle="1" w:styleId="b24-chaptertoc22">
    <w:name w:val="b24-chaptertoc22"/>
    <w:basedOn w:val="DefaultParagraphFont"/>
    <w:rsid w:val="00862577"/>
    <w:rPr>
      <w:rFonts w:ascii="Arial" w:hAnsi="Arial" w:cs="Arial" w:hint="default"/>
      <w:color w:val="CC0000"/>
      <w:sz w:val="15"/>
      <w:szCs w:val="15"/>
      <w:u w:val="single"/>
    </w:rPr>
  </w:style>
  <w:style w:type="character" w:customStyle="1" w:styleId="b24-chaptertoc23">
    <w:name w:val="b24-chaptertoc23"/>
    <w:basedOn w:val="DefaultParagraphFont"/>
    <w:rsid w:val="00862577"/>
    <w:rPr>
      <w:rFonts w:ascii="Arial" w:hAnsi="Arial" w:cs="Arial" w:hint="default"/>
      <w:color w:val="CC0000"/>
      <w:sz w:val="15"/>
      <w:szCs w:val="15"/>
      <w:u w:val="single"/>
    </w:rPr>
  </w:style>
  <w:style w:type="character" w:customStyle="1" w:styleId="b24-topic-current3">
    <w:name w:val="b24-topic-current3"/>
    <w:basedOn w:val="DefaultParagraphFont"/>
    <w:rsid w:val="00862577"/>
    <w:rPr>
      <w:b/>
      <w:bCs/>
      <w:color w:val="800000"/>
      <w:sz w:val="15"/>
      <w:szCs w:val="15"/>
      <w:shd w:val="clear" w:color="auto" w:fill="99CCFF"/>
    </w:rPr>
  </w:style>
  <w:style w:type="character" w:customStyle="1" w:styleId="b24-topicitem5">
    <w:name w:val="b24-topicitem5"/>
    <w:basedOn w:val="DefaultParagraphFont"/>
    <w:rsid w:val="00862577"/>
    <w:rPr>
      <w:rFonts w:ascii="Verdana" w:hAnsi="Verdana" w:hint="default"/>
      <w:b/>
      <w:bCs/>
      <w:color w:val="0E25AB"/>
      <w:sz w:val="15"/>
      <w:szCs w:val="15"/>
    </w:rPr>
  </w:style>
  <w:style w:type="character" w:customStyle="1" w:styleId="b24-folderbar-text5">
    <w:name w:val="b24-folderbar-text5"/>
    <w:basedOn w:val="DefaultParagraphFont"/>
    <w:rsid w:val="00862577"/>
    <w:rPr>
      <w:color w:val="000000"/>
      <w:sz w:val="17"/>
      <w:szCs w:val="17"/>
    </w:rPr>
  </w:style>
  <w:style w:type="character" w:customStyle="1" w:styleId="b24-chaptertoc24">
    <w:name w:val="b24-chaptertoc24"/>
    <w:basedOn w:val="DefaultParagraphFont"/>
    <w:rsid w:val="00862577"/>
    <w:rPr>
      <w:rFonts w:ascii="Arial" w:hAnsi="Arial" w:cs="Arial" w:hint="default"/>
      <w:color w:val="122E76"/>
      <w:sz w:val="15"/>
      <w:szCs w:val="15"/>
    </w:rPr>
  </w:style>
  <w:style w:type="character" w:customStyle="1" w:styleId="b24-folderbar-edit3">
    <w:name w:val="b24-folderbar-edit3"/>
    <w:basedOn w:val="DefaultParagraphFont"/>
    <w:rsid w:val="00862577"/>
    <w:rPr>
      <w:b/>
      <w:bCs/>
      <w:color w:val="363636"/>
      <w:shd w:val="clear" w:color="auto" w:fill="BEBDBE"/>
    </w:rPr>
  </w:style>
  <w:style w:type="paragraph" w:customStyle="1" w:styleId="aspnet-menu-leaf2">
    <w:name w:val="aspnet-menu-leaf2"/>
    <w:basedOn w:val="Normal"/>
    <w:rsid w:val="00862577"/>
    <w:pPr>
      <w:pBdr>
        <w:bottom w:val="single" w:sz="6" w:space="0" w:color="FFFFFF"/>
      </w:pBdr>
      <w:shd w:val="clear" w:color="auto" w:fill="EEEEEE"/>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asp-menu-hover4">
    <w:name w:val="asp-menu-hover4"/>
    <w:basedOn w:val="DefaultParagraphFont"/>
    <w:rsid w:val="00862577"/>
    <w:rPr>
      <w:color w:val="000000"/>
      <w:bdr w:val="single" w:sz="2" w:space="6" w:color="CC0000" w:frame="1"/>
      <w:shd w:val="clear" w:color="auto" w:fill="auto"/>
    </w:rPr>
  </w:style>
  <w:style w:type="character" w:customStyle="1" w:styleId="asp-menu-hover5">
    <w:name w:val="asp-menu-hover5"/>
    <w:basedOn w:val="DefaultParagraphFont"/>
    <w:rsid w:val="00862577"/>
    <w:rPr>
      <w:color w:val="000000"/>
      <w:bdr w:val="single" w:sz="2" w:space="6" w:color="CC0000" w:frame="1"/>
      <w:shd w:val="clear" w:color="auto" w:fill="auto"/>
    </w:rPr>
  </w:style>
  <w:style w:type="paragraph" w:customStyle="1" w:styleId="aspnet-menu-nonlink2">
    <w:name w:val="aspnet-menu-nonlink2"/>
    <w:basedOn w:val="Normal"/>
    <w:rsid w:val="00862577"/>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p-menu-hover6">
    <w:name w:val="asp-menu-hover6"/>
    <w:basedOn w:val="DefaultParagraphFont"/>
    <w:rsid w:val="00862577"/>
    <w:rPr>
      <w:color w:val="000000"/>
      <w:bdr w:val="single" w:sz="2" w:space="6" w:color="CC0000" w:frame="1"/>
      <w:shd w:val="clear" w:color="auto" w:fill="auto"/>
    </w:rPr>
  </w:style>
  <w:style w:type="paragraph" w:customStyle="1" w:styleId="aspnet-menu-selected5">
    <w:name w:val="aspnet-menu-selected5"/>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6">
    <w:name w:val="aspnet-menu-selected6"/>
    <w:basedOn w:val="Normal"/>
    <w:rsid w:val="00862577"/>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7">
    <w:name w:val="aspnet-menu-selected7"/>
    <w:basedOn w:val="Normal"/>
    <w:rsid w:val="00862577"/>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error2">
    <w:name w:val="error2"/>
    <w:basedOn w:val="Normal"/>
    <w:rsid w:val="00862577"/>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item2">
    <w:name w:val="item2"/>
    <w:basedOn w:val="Normal"/>
    <w:rsid w:val="00862577"/>
    <w:pPr>
      <w:spacing w:before="100" w:beforeAutospacing="1" w:after="100" w:afterAutospacing="1" w:line="240" w:lineRule="auto"/>
    </w:pPr>
    <w:rPr>
      <w:rFonts w:ascii="Verdana" w:eastAsia="Times New Roman" w:hAnsi="Verdana" w:cs="Times New Roman"/>
      <w:b/>
      <w:bCs/>
      <w:color w:val="0E25AB"/>
      <w:sz w:val="18"/>
      <w:szCs w:val="18"/>
    </w:rPr>
  </w:style>
  <w:style w:type="paragraph" w:customStyle="1" w:styleId="newtree2">
    <w:name w:val="newtree2"/>
    <w:basedOn w:val="Normal"/>
    <w:rsid w:val="00862577"/>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treename2">
    <w:name w:val="treename2"/>
    <w:basedOn w:val="Normal"/>
    <w:rsid w:val="00862577"/>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label2">
    <w:name w:val="label2"/>
    <w:basedOn w:val="Normal"/>
    <w:rsid w:val="00862577"/>
    <w:pPr>
      <w:spacing w:before="100" w:beforeAutospacing="1" w:after="100" w:afterAutospacing="1" w:line="240" w:lineRule="auto"/>
      <w:textAlignment w:val="center"/>
    </w:pPr>
    <w:rPr>
      <w:rFonts w:ascii="Times New Roman" w:eastAsia="Times New Roman" w:hAnsi="Times New Roman" w:cs="Times New Roman"/>
      <w:color w:val="000000"/>
      <w:sz w:val="17"/>
      <w:szCs w:val="17"/>
    </w:rPr>
  </w:style>
  <w:style w:type="paragraph" w:customStyle="1" w:styleId="visible2">
    <w:name w:val="visible2"/>
    <w:basedOn w:val="Normal"/>
    <w:rsid w:val="00862577"/>
    <w:pPr>
      <w:spacing w:before="100" w:beforeAutospacing="1" w:after="100" w:afterAutospacing="1" w:line="240" w:lineRule="auto"/>
    </w:pPr>
    <w:rPr>
      <w:rFonts w:ascii="Times New Roman" w:eastAsia="Times New Roman" w:hAnsi="Times New Roman" w:cs="Times New Roman"/>
      <w:b/>
      <w:bCs/>
      <w:color w:val="0E25AB"/>
      <w:sz w:val="24"/>
      <w:szCs w:val="24"/>
    </w:rPr>
  </w:style>
  <w:style w:type="paragraph" w:customStyle="1" w:styleId="hidden2">
    <w:name w:val="hidden2"/>
    <w:basedOn w:val="Normal"/>
    <w:rsid w:val="00862577"/>
    <w:pPr>
      <w:shd w:val="clear" w:color="auto" w:fill="DDDDDD"/>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delete2">
    <w:name w:val="delete2"/>
    <w:basedOn w:val="Normal"/>
    <w:rsid w:val="00862577"/>
    <w:pPr>
      <w:shd w:val="clear" w:color="auto" w:fill="E7748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ewtopic2">
    <w:name w:val="newtopic2"/>
    <w:basedOn w:val="Normal"/>
    <w:rsid w:val="00862577"/>
    <w:pPr>
      <w:spacing w:after="0" w:line="240" w:lineRule="auto"/>
    </w:pPr>
    <w:rPr>
      <w:rFonts w:ascii="Times New Roman" w:eastAsia="Times New Roman" w:hAnsi="Times New Roman" w:cs="Times New Roman"/>
      <w:vanish/>
      <w:color w:val="0E25AB"/>
      <w:sz w:val="24"/>
      <w:szCs w:val="24"/>
    </w:rPr>
  </w:style>
  <w:style w:type="paragraph" w:customStyle="1" w:styleId="newtopicvisible2">
    <w:name w:val="newtopicvisible2"/>
    <w:basedOn w:val="Normal"/>
    <w:rsid w:val="00862577"/>
    <w:pPr>
      <w:spacing w:after="0" w:line="240" w:lineRule="auto"/>
    </w:pPr>
    <w:rPr>
      <w:rFonts w:ascii="Times New Roman" w:eastAsia="Times New Roman" w:hAnsi="Times New Roman" w:cs="Times New Roman"/>
      <w:color w:val="0E25AB"/>
      <w:sz w:val="24"/>
      <w:szCs w:val="24"/>
    </w:rPr>
  </w:style>
  <w:style w:type="paragraph" w:customStyle="1" w:styleId="redplus3">
    <w:name w:val="redplus3"/>
    <w:basedOn w:val="Normal"/>
    <w:rsid w:val="00862577"/>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redplus4">
    <w:name w:val="redplus4"/>
    <w:basedOn w:val="Normal"/>
    <w:rsid w:val="00862577"/>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spacer2">
    <w:name w:val="spacer2"/>
    <w:basedOn w:val="Normal"/>
    <w:rsid w:val="00862577"/>
    <w:pPr>
      <w:spacing w:after="0" w:line="240" w:lineRule="auto"/>
    </w:pPr>
    <w:rPr>
      <w:rFonts w:ascii="Times New Roman" w:eastAsia="Times New Roman" w:hAnsi="Times New Roman" w:cs="Times New Roman"/>
      <w:sz w:val="24"/>
      <w:szCs w:val="24"/>
    </w:rPr>
  </w:style>
  <w:style w:type="paragraph" w:customStyle="1" w:styleId="hover2">
    <w:name w:val="hover2"/>
    <w:basedOn w:val="Normal"/>
    <w:rsid w:val="00862577"/>
    <w:pPr>
      <w:shd w:val="clear" w:color="auto" w:fill="FFFFFF"/>
      <w:spacing w:before="100" w:beforeAutospacing="1" w:after="100" w:afterAutospacing="1" w:line="240" w:lineRule="auto"/>
    </w:pPr>
    <w:rPr>
      <w:rFonts w:ascii="Times New Roman" w:eastAsia="Times New Roman" w:hAnsi="Times New Roman" w:cs="Times New Roman"/>
      <w:color w:val="990102"/>
      <w:sz w:val="24"/>
      <w:szCs w:val="24"/>
    </w:rPr>
  </w:style>
  <w:style w:type="paragraph" w:customStyle="1" w:styleId="content3">
    <w:name w:val="content3"/>
    <w:basedOn w:val="Normal"/>
    <w:rsid w:val="00862577"/>
    <w:pPr>
      <w:spacing w:after="0" w:line="240" w:lineRule="auto"/>
    </w:pPr>
    <w:rPr>
      <w:rFonts w:ascii="Times New Roman" w:eastAsia="Times New Roman" w:hAnsi="Times New Roman" w:cs="Times New Roman"/>
      <w:color w:val="000000"/>
      <w:sz w:val="24"/>
      <w:szCs w:val="24"/>
    </w:rPr>
  </w:style>
  <w:style w:type="paragraph" w:customStyle="1" w:styleId="t3">
    <w:name w:val="t3"/>
    <w:basedOn w:val="Normal"/>
    <w:rsid w:val="00862577"/>
    <w:pPr>
      <w:spacing w:after="0" w:line="240" w:lineRule="auto"/>
      <w:ind w:left="-180"/>
    </w:pPr>
    <w:rPr>
      <w:rFonts w:ascii="Times New Roman" w:eastAsia="Times New Roman" w:hAnsi="Times New Roman" w:cs="Times New Roman"/>
      <w:sz w:val="24"/>
      <w:szCs w:val="24"/>
    </w:rPr>
  </w:style>
  <w:style w:type="paragraph" w:customStyle="1" w:styleId="b3">
    <w:name w:val="b3"/>
    <w:basedOn w:val="Normal"/>
    <w:rsid w:val="00862577"/>
    <w:pPr>
      <w:spacing w:after="0" w:line="240" w:lineRule="auto"/>
    </w:pPr>
    <w:rPr>
      <w:rFonts w:ascii="Times New Roman" w:eastAsia="Times New Roman" w:hAnsi="Times New Roman" w:cs="Times New Roman"/>
      <w:sz w:val="2"/>
      <w:szCs w:val="2"/>
    </w:rPr>
  </w:style>
  <w:style w:type="paragraph" w:customStyle="1" w:styleId="r5">
    <w:name w:val="r5"/>
    <w:basedOn w:val="Normal"/>
    <w:rsid w:val="00862577"/>
    <w:pPr>
      <w:spacing w:before="150" w:after="0" w:line="240" w:lineRule="auto"/>
      <w:ind w:right="150"/>
    </w:pPr>
    <w:rPr>
      <w:rFonts w:ascii="Times New Roman" w:eastAsia="Times New Roman" w:hAnsi="Times New Roman" w:cs="Times New Roman"/>
      <w:color w:val="000000"/>
      <w:sz w:val="24"/>
      <w:szCs w:val="24"/>
    </w:rPr>
  </w:style>
  <w:style w:type="paragraph" w:customStyle="1" w:styleId="r6">
    <w:name w:val="r6"/>
    <w:basedOn w:val="Normal"/>
    <w:rsid w:val="00862577"/>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4">
    <w:name w:val="hd4"/>
    <w:basedOn w:val="Normal"/>
    <w:rsid w:val="00862577"/>
    <w:pPr>
      <w:spacing w:after="0" w:line="240" w:lineRule="auto"/>
    </w:pPr>
    <w:rPr>
      <w:rFonts w:ascii="Times New Roman" w:eastAsia="Times New Roman" w:hAnsi="Times New Roman" w:cs="Times New Roman"/>
      <w:b/>
      <w:bCs/>
      <w:sz w:val="24"/>
      <w:szCs w:val="24"/>
    </w:rPr>
  </w:style>
  <w:style w:type="paragraph" w:customStyle="1" w:styleId="content4">
    <w:name w:val="content4"/>
    <w:basedOn w:val="Normal"/>
    <w:rsid w:val="00862577"/>
    <w:pPr>
      <w:spacing w:after="0" w:line="240" w:lineRule="auto"/>
    </w:pPr>
    <w:rPr>
      <w:rFonts w:ascii="Times New Roman" w:eastAsia="Times New Roman" w:hAnsi="Times New Roman" w:cs="Times New Roman"/>
      <w:color w:val="000000"/>
      <w:sz w:val="24"/>
      <w:szCs w:val="24"/>
    </w:rPr>
  </w:style>
  <w:style w:type="paragraph" w:customStyle="1" w:styleId="t4">
    <w:name w:val="t4"/>
    <w:basedOn w:val="Normal"/>
    <w:rsid w:val="00862577"/>
    <w:pPr>
      <w:spacing w:after="0" w:line="240" w:lineRule="auto"/>
      <w:ind w:left="-180"/>
    </w:pPr>
    <w:rPr>
      <w:rFonts w:ascii="Times New Roman" w:eastAsia="Times New Roman" w:hAnsi="Times New Roman" w:cs="Times New Roman"/>
      <w:sz w:val="24"/>
      <w:szCs w:val="24"/>
    </w:rPr>
  </w:style>
  <w:style w:type="paragraph" w:customStyle="1" w:styleId="b4">
    <w:name w:val="b4"/>
    <w:basedOn w:val="Normal"/>
    <w:rsid w:val="00862577"/>
    <w:pPr>
      <w:spacing w:after="0" w:line="240" w:lineRule="auto"/>
    </w:pPr>
    <w:rPr>
      <w:rFonts w:ascii="Times New Roman" w:eastAsia="Times New Roman" w:hAnsi="Times New Roman" w:cs="Times New Roman"/>
      <w:sz w:val="2"/>
      <w:szCs w:val="2"/>
    </w:rPr>
  </w:style>
  <w:style w:type="paragraph" w:customStyle="1" w:styleId="r7">
    <w:name w:val="r7"/>
    <w:basedOn w:val="Normal"/>
    <w:rsid w:val="00862577"/>
    <w:pPr>
      <w:spacing w:before="150" w:after="0" w:line="240" w:lineRule="auto"/>
      <w:ind w:right="150"/>
    </w:pPr>
    <w:rPr>
      <w:rFonts w:ascii="Times New Roman" w:eastAsia="Times New Roman" w:hAnsi="Times New Roman" w:cs="Times New Roman"/>
      <w:color w:val="000000"/>
      <w:sz w:val="24"/>
      <w:szCs w:val="24"/>
    </w:rPr>
  </w:style>
  <w:style w:type="paragraph" w:customStyle="1" w:styleId="r8">
    <w:name w:val="r8"/>
    <w:basedOn w:val="Normal"/>
    <w:rsid w:val="00862577"/>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5">
    <w:name w:val="hd5"/>
    <w:basedOn w:val="Normal"/>
    <w:rsid w:val="00862577"/>
    <w:pPr>
      <w:spacing w:after="0" w:line="240" w:lineRule="auto"/>
    </w:pPr>
    <w:rPr>
      <w:rFonts w:ascii="Times New Roman" w:eastAsia="Times New Roman" w:hAnsi="Times New Roman" w:cs="Times New Roman"/>
      <w:b/>
      <w:bCs/>
      <w:sz w:val="24"/>
      <w:szCs w:val="24"/>
    </w:rPr>
  </w:style>
  <w:style w:type="paragraph" w:customStyle="1" w:styleId="annocontent2">
    <w:name w:val="annocontent2"/>
    <w:basedOn w:val="Normal"/>
    <w:rsid w:val="00862577"/>
    <w:pPr>
      <w:spacing w:after="0" w:line="240" w:lineRule="auto"/>
    </w:pPr>
    <w:rPr>
      <w:rFonts w:ascii="Times New Roman" w:eastAsia="Times New Roman" w:hAnsi="Times New Roman" w:cs="Times New Roman"/>
      <w:color w:val="000000"/>
      <w:sz w:val="24"/>
      <w:szCs w:val="24"/>
    </w:rPr>
  </w:style>
  <w:style w:type="paragraph" w:customStyle="1" w:styleId="annot2">
    <w:name w:val="annot2"/>
    <w:basedOn w:val="Normal"/>
    <w:rsid w:val="00862577"/>
    <w:pPr>
      <w:spacing w:after="0" w:line="240" w:lineRule="auto"/>
      <w:ind w:left="-180"/>
    </w:pPr>
    <w:rPr>
      <w:rFonts w:ascii="Times New Roman" w:eastAsia="Times New Roman" w:hAnsi="Times New Roman" w:cs="Times New Roman"/>
      <w:sz w:val="24"/>
      <w:szCs w:val="24"/>
    </w:rPr>
  </w:style>
  <w:style w:type="paragraph" w:customStyle="1" w:styleId="annobottom2">
    <w:name w:val="annobottom2"/>
    <w:basedOn w:val="Normal"/>
    <w:rsid w:val="00862577"/>
    <w:pPr>
      <w:spacing w:after="0" w:line="240" w:lineRule="auto"/>
    </w:pPr>
    <w:rPr>
      <w:rFonts w:ascii="Times New Roman" w:eastAsia="Times New Roman" w:hAnsi="Times New Roman" w:cs="Times New Roman"/>
      <w:sz w:val="2"/>
      <w:szCs w:val="2"/>
    </w:rPr>
  </w:style>
  <w:style w:type="paragraph" w:customStyle="1" w:styleId="fixed2">
    <w:name w:val="fixed2"/>
    <w:basedOn w:val="Normal"/>
    <w:rsid w:val="00862577"/>
    <w:pPr>
      <w:spacing w:after="0" w:line="240" w:lineRule="auto"/>
      <w:ind w:left="-180"/>
    </w:pPr>
    <w:rPr>
      <w:rFonts w:ascii="Times New Roman" w:eastAsia="Times New Roman" w:hAnsi="Times New Roman" w:cs="Times New Roman"/>
      <w:sz w:val="2"/>
      <w:szCs w:val="2"/>
    </w:rPr>
  </w:style>
  <w:style w:type="paragraph" w:customStyle="1" w:styleId="moveable2">
    <w:name w:val="moveable2"/>
    <w:basedOn w:val="Normal"/>
    <w:rsid w:val="00862577"/>
    <w:pPr>
      <w:spacing w:after="0" w:line="240" w:lineRule="auto"/>
      <w:ind w:left="-180"/>
    </w:pPr>
    <w:rPr>
      <w:rFonts w:ascii="Times New Roman" w:eastAsia="Times New Roman" w:hAnsi="Times New Roman" w:cs="Times New Roman"/>
      <w:sz w:val="2"/>
      <w:szCs w:val="2"/>
    </w:rPr>
  </w:style>
  <w:style w:type="paragraph" w:customStyle="1" w:styleId="annomovetarget2">
    <w:name w:val="annomovetarget2"/>
    <w:basedOn w:val="Normal"/>
    <w:rsid w:val="00862577"/>
    <w:pPr>
      <w:spacing w:after="0" w:line="240" w:lineRule="auto"/>
    </w:pPr>
    <w:rPr>
      <w:rFonts w:ascii="Times New Roman" w:eastAsia="Times New Roman" w:hAnsi="Times New Roman" w:cs="Times New Roman"/>
      <w:sz w:val="24"/>
      <w:szCs w:val="24"/>
    </w:rPr>
  </w:style>
  <w:style w:type="paragraph" w:customStyle="1" w:styleId="annotr3">
    <w:name w:val="annotr3"/>
    <w:basedOn w:val="Normal"/>
    <w:rsid w:val="00862577"/>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hd6">
    <w:name w:val="hd6"/>
    <w:basedOn w:val="Normal"/>
    <w:rsid w:val="00862577"/>
    <w:pPr>
      <w:spacing w:after="0" w:line="240" w:lineRule="auto"/>
      <w:ind w:left="60"/>
    </w:pPr>
    <w:rPr>
      <w:rFonts w:ascii="Times New Roman" w:eastAsia="Times New Roman" w:hAnsi="Times New Roman" w:cs="Times New Roman"/>
      <w:b/>
      <w:bCs/>
      <w:sz w:val="24"/>
      <w:szCs w:val="24"/>
    </w:rPr>
  </w:style>
  <w:style w:type="paragraph" w:customStyle="1" w:styleId="annotr4">
    <w:name w:val="annotr4"/>
    <w:basedOn w:val="Normal"/>
    <w:rsid w:val="00862577"/>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b24-annotationtoctitle2">
    <w:name w:val="b24-annotationtoctitle2"/>
    <w:basedOn w:val="Normal"/>
    <w:rsid w:val="00862577"/>
    <w:pPr>
      <w:shd w:val="clear" w:color="auto" w:fill="DCEEF6"/>
      <w:spacing w:before="100" w:beforeAutospacing="1" w:after="30" w:line="240" w:lineRule="auto"/>
    </w:pPr>
    <w:rPr>
      <w:rFonts w:ascii="Times New Roman" w:eastAsia="Times New Roman" w:hAnsi="Times New Roman" w:cs="Times New Roman"/>
      <w:b/>
      <w:bCs/>
      <w:color w:val="000000"/>
      <w:sz w:val="17"/>
      <w:szCs w:val="17"/>
    </w:rPr>
  </w:style>
  <w:style w:type="paragraph" w:customStyle="1" w:styleId="n-rightside10">
    <w:name w:val="n-rightside10"/>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0">
    <w:name w:val="n-leftside10"/>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2">
    <w:name w:val="b24-search-title2"/>
    <w:basedOn w:val="Normal"/>
    <w:rsid w:val="00862577"/>
    <w:pPr>
      <w:spacing w:before="100" w:beforeAutospacing="1" w:after="45" w:line="240" w:lineRule="auto"/>
    </w:pPr>
    <w:rPr>
      <w:rFonts w:ascii="Times New Roman" w:eastAsia="Times New Roman" w:hAnsi="Times New Roman" w:cs="Times New Roman"/>
      <w:b/>
      <w:bCs/>
      <w:color w:val="000000"/>
    </w:rPr>
  </w:style>
  <w:style w:type="paragraph" w:customStyle="1" w:styleId="n-leftside11">
    <w:name w:val="n-leftside11"/>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1">
    <w:name w:val="n-rightside11"/>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5">
    <w:name w:val="n-text5"/>
    <w:basedOn w:val="Normal"/>
    <w:rsid w:val="00862577"/>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profile-title2">
    <w:name w:val="b24-profile-title2"/>
    <w:basedOn w:val="Normal"/>
    <w:rsid w:val="00862577"/>
    <w:pPr>
      <w:spacing w:before="60" w:after="60" w:line="240" w:lineRule="auto"/>
    </w:pPr>
    <w:rPr>
      <w:rFonts w:ascii="Times New Roman" w:eastAsia="Times New Roman" w:hAnsi="Times New Roman" w:cs="Times New Roman"/>
      <w:color w:val="000000"/>
    </w:rPr>
  </w:style>
  <w:style w:type="paragraph" w:customStyle="1" w:styleId="n-leftside12">
    <w:name w:val="n-leftside12"/>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2">
    <w:name w:val="n-rightside12"/>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6">
    <w:name w:val="n-text6"/>
    <w:basedOn w:val="Normal"/>
    <w:rsid w:val="00862577"/>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eftside13">
    <w:name w:val="n-leftside13"/>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3">
    <w:name w:val="n-rightside13"/>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2">
    <w:name w:val="b24-comment-form2"/>
    <w:basedOn w:val="Normal"/>
    <w:rsid w:val="00862577"/>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4">
    <w:name w:val="n-rightside14"/>
    <w:basedOn w:val="Normal"/>
    <w:rsid w:val="00862577"/>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rightside15">
    <w:name w:val="n-rightside15"/>
    <w:basedOn w:val="Normal"/>
    <w:rsid w:val="00862577"/>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leftside14">
    <w:name w:val="n-leftside14"/>
    <w:basedOn w:val="Normal"/>
    <w:rsid w:val="00862577"/>
    <w:pPr>
      <w:spacing w:before="150" w:after="150" w:line="240" w:lineRule="auto"/>
      <w:ind w:left="75"/>
    </w:pPr>
    <w:rPr>
      <w:rFonts w:ascii="Times New Roman" w:eastAsia="Times New Roman" w:hAnsi="Times New Roman" w:cs="Times New Roman"/>
      <w:sz w:val="24"/>
      <w:szCs w:val="24"/>
    </w:rPr>
  </w:style>
  <w:style w:type="paragraph" w:customStyle="1" w:styleId="b24-comment2">
    <w:name w:val="b24-comment2"/>
    <w:basedOn w:val="Normal"/>
    <w:rsid w:val="00862577"/>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n-label4">
    <w:name w:val="n-label4"/>
    <w:basedOn w:val="Normal"/>
    <w:rsid w:val="00862577"/>
    <w:pPr>
      <w:shd w:val="clear" w:color="auto" w:fill="DCEEF6"/>
      <w:spacing w:before="150" w:after="60" w:line="240" w:lineRule="auto"/>
    </w:pPr>
    <w:rPr>
      <w:rFonts w:ascii="Times New Roman" w:eastAsia="Times New Roman" w:hAnsi="Times New Roman" w:cs="Times New Roman"/>
      <w:color w:val="000000"/>
      <w:sz w:val="24"/>
      <w:szCs w:val="24"/>
    </w:rPr>
  </w:style>
  <w:style w:type="paragraph" w:customStyle="1" w:styleId="n-comment-refresh-link2">
    <w:name w:val="n-comment-refresh-link2"/>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7">
    <w:name w:val="n-text7"/>
    <w:basedOn w:val="Normal"/>
    <w:rsid w:val="00862577"/>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activity-page2">
    <w:name w:val="b24-activity-page2"/>
    <w:basedOn w:val="Normal"/>
    <w:rsid w:val="00862577"/>
    <w:pPr>
      <w:spacing w:before="100" w:beforeAutospacing="1" w:after="100" w:afterAutospacing="1" w:line="240" w:lineRule="auto"/>
    </w:pPr>
    <w:rPr>
      <w:rFonts w:ascii="Times New Roman" w:eastAsia="Times New Roman" w:hAnsi="Times New Roman" w:cs="Times New Roman"/>
    </w:rPr>
  </w:style>
  <w:style w:type="paragraph" w:customStyle="1" w:styleId="n-leftside15">
    <w:name w:val="n-leftside15"/>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6">
    <w:name w:val="n-rightside16"/>
    <w:basedOn w:val="Normal"/>
    <w:rsid w:val="00862577"/>
    <w:pPr>
      <w:spacing w:before="100" w:beforeAutospacing="1" w:after="100" w:afterAutospacing="1" w:line="240" w:lineRule="auto"/>
    </w:pPr>
    <w:rPr>
      <w:rFonts w:ascii="Times New Roman" w:eastAsia="Times New Roman" w:hAnsi="Times New Roman" w:cs="Times New Roman"/>
      <w:sz w:val="30"/>
      <w:szCs w:val="30"/>
    </w:rPr>
  </w:style>
  <w:style w:type="paragraph" w:customStyle="1" w:styleId="n-leftside16">
    <w:name w:val="n-leftside16"/>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32">
    <w:name w:val="b24-title32"/>
    <w:basedOn w:val="Normal"/>
    <w:rsid w:val="00862577"/>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n-text8">
    <w:name w:val="n-text8"/>
    <w:basedOn w:val="Normal"/>
    <w:rsid w:val="00862577"/>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abel5">
    <w:name w:val="n-label5"/>
    <w:basedOn w:val="Normal"/>
    <w:rsid w:val="00862577"/>
    <w:pPr>
      <w:shd w:val="clear" w:color="auto" w:fill="E6E6E6"/>
      <w:spacing w:before="100" w:beforeAutospacing="1" w:after="60" w:line="240" w:lineRule="auto"/>
    </w:pPr>
    <w:rPr>
      <w:rFonts w:ascii="Times New Roman" w:eastAsia="Times New Roman" w:hAnsi="Times New Roman" w:cs="Times New Roman"/>
      <w:color w:val="000000"/>
      <w:sz w:val="24"/>
      <w:szCs w:val="24"/>
    </w:rPr>
  </w:style>
  <w:style w:type="paragraph" w:customStyle="1" w:styleId="n-content-link2">
    <w:name w:val="n-content-link2"/>
    <w:basedOn w:val="Normal"/>
    <w:rsid w:val="00862577"/>
    <w:pPr>
      <w:spacing w:before="100" w:beforeAutospacing="1" w:after="120" w:line="240" w:lineRule="auto"/>
      <w:ind w:left="240"/>
    </w:pPr>
    <w:rPr>
      <w:rFonts w:ascii="Times New Roman" w:eastAsia="Times New Roman" w:hAnsi="Times New Roman" w:cs="Times New Roman"/>
      <w:sz w:val="24"/>
      <w:szCs w:val="24"/>
    </w:rPr>
  </w:style>
  <w:style w:type="paragraph" w:customStyle="1" w:styleId="twistie-grey2">
    <w:name w:val="twistie-grey2"/>
    <w:basedOn w:val="Normal"/>
    <w:rsid w:val="00862577"/>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n-label6">
    <w:name w:val="n-label6"/>
    <w:basedOn w:val="Normal"/>
    <w:rsid w:val="00862577"/>
    <w:pPr>
      <w:shd w:val="clear" w:color="auto" w:fill="F9F75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2">
    <w:name w:val="twistie-label2"/>
    <w:basedOn w:val="Normal"/>
    <w:rsid w:val="00862577"/>
    <w:pPr>
      <w:spacing w:before="100" w:beforeAutospacing="1" w:after="100" w:afterAutospacing="1" w:line="240" w:lineRule="auto"/>
      <w:textAlignment w:val="bottom"/>
    </w:pPr>
    <w:rPr>
      <w:rFonts w:ascii="Times New Roman" w:eastAsia="Times New Roman" w:hAnsi="Times New Roman" w:cs="Times New Roman"/>
      <w:b/>
      <w:bCs/>
      <w:color w:val="000000"/>
      <w:sz w:val="17"/>
      <w:szCs w:val="17"/>
    </w:rPr>
  </w:style>
  <w:style w:type="paragraph" w:customStyle="1" w:styleId="twistie-sublabel2">
    <w:name w:val="twistie-sublabel2"/>
    <w:basedOn w:val="Normal"/>
    <w:rsid w:val="00862577"/>
    <w:pPr>
      <w:spacing w:before="100" w:beforeAutospacing="1" w:after="100" w:afterAutospacing="1" w:line="240" w:lineRule="auto"/>
    </w:pPr>
    <w:rPr>
      <w:rFonts w:ascii="Times New Roman" w:eastAsia="Times New Roman" w:hAnsi="Times New Roman" w:cs="Times New Roman"/>
      <w:color w:val="999999"/>
      <w:sz w:val="15"/>
      <w:szCs w:val="15"/>
    </w:rPr>
  </w:style>
  <w:style w:type="paragraph" w:customStyle="1" w:styleId="n-seperator3">
    <w:name w:val="n-seperator3"/>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seperator4">
    <w:name w:val="n-seperator4"/>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2">
    <w:name w:val="b24-formbg2"/>
    <w:basedOn w:val="Normal"/>
    <w:rsid w:val="00862577"/>
    <w:pPr>
      <w:pBdr>
        <w:top w:val="single" w:sz="6" w:space="0" w:color="8C8C8C"/>
        <w:left w:val="single" w:sz="6" w:space="0" w:color="8C8C8C"/>
        <w:bottom w:val="single" w:sz="6" w:space="0" w:color="8C8C8C"/>
        <w:right w:val="single" w:sz="6" w:space="0" w:color="8C8C8C"/>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activity-notificationlist2">
    <w:name w:val="b24-activity-notificationlist2"/>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7">
    <w:name w:val="n-rightside17"/>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7">
    <w:name w:val="n-leftside17"/>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8">
    <w:name w:val="n-rightside18"/>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8">
    <w:name w:val="n-leftside18"/>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folderbar-text6">
    <w:name w:val="b24-folderbar-text6"/>
    <w:basedOn w:val="DefaultParagraphFont"/>
    <w:rsid w:val="00862577"/>
    <w:rPr>
      <w:color w:val="CC0000"/>
      <w:sz w:val="17"/>
      <w:szCs w:val="17"/>
      <w:u w:val="single"/>
    </w:rPr>
  </w:style>
  <w:style w:type="character" w:customStyle="1" w:styleId="b24-folderbar-text7">
    <w:name w:val="b24-folderbar-text7"/>
    <w:basedOn w:val="DefaultParagraphFont"/>
    <w:rsid w:val="00862577"/>
    <w:rPr>
      <w:color w:val="CC0000"/>
      <w:sz w:val="17"/>
      <w:szCs w:val="17"/>
      <w:u w:val="single"/>
    </w:rPr>
  </w:style>
  <w:style w:type="character" w:customStyle="1" w:styleId="b24-folderbar-text8">
    <w:name w:val="b24-folderbar-text8"/>
    <w:basedOn w:val="DefaultParagraphFont"/>
    <w:rsid w:val="00862577"/>
    <w:rPr>
      <w:color w:val="CC0000"/>
      <w:sz w:val="17"/>
      <w:szCs w:val="17"/>
      <w:u w:val="single"/>
    </w:rPr>
  </w:style>
  <w:style w:type="character" w:customStyle="1" w:styleId="b24-folderbar-edit4">
    <w:name w:val="b24-folderbar-edit4"/>
    <w:basedOn w:val="DefaultParagraphFont"/>
    <w:rsid w:val="00862577"/>
    <w:rPr>
      <w:b/>
      <w:bCs/>
      <w:color w:val="CC0000"/>
      <w:u w:val="single"/>
      <w:shd w:val="clear" w:color="auto" w:fill="BEBDBE"/>
    </w:rPr>
  </w:style>
  <w:style w:type="character" w:customStyle="1" w:styleId="b24-topicitem6">
    <w:name w:val="b24-topicitem6"/>
    <w:basedOn w:val="DefaultParagraphFont"/>
    <w:rsid w:val="00862577"/>
    <w:rPr>
      <w:rFonts w:ascii="Verdana" w:hAnsi="Verdana" w:hint="default"/>
      <w:b/>
      <w:bCs/>
      <w:strike w:val="0"/>
      <w:dstrike w:val="0"/>
      <w:color w:val="000000"/>
      <w:sz w:val="15"/>
      <w:szCs w:val="15"/>
      <w:u w:val="none"/>
      <w:effect w:val="none"/>
    </w:rPr>
  </w:style>
  <w:style w:type="character" w:customStyle="1" w:styleId="b24-topicitem7">
    <w:name w:val="b24-topicitem7"/>
    <w:basedOn w:val="DefaultParagraphFont"/>
    <w:rsid w:val="00862577"/>
    <w:rPr>
      <w:rFonts w:ascii="Verdana" w:hAnsi="Verdana" w:hint="default"/>
      <w:b/>
      <w:bCs/>
      <w:strike w:val="0"/>
      <w:dstrike w:val="0"/>
      <w:color w:val="CC0000"/>
      <w:sz w:val="15"/>
      <w:szCs w:val="15"/>
      <w:u w:val="single"/>
      <w:effect w:val="none"/>
    </w:rPr>
  </w:style>
  <w:style w:type="character" w:customStyle="1" w:styleId="b24-topic-current4">
    <w:name w:val="b24-topic-current4"/>
    <w:basedOn w:val="DefaultParagraphFont"/>
    <w:rsid w:val="00862577"/>
    <w:rPr>
      <w:b/>
      <w:bCs/>
      <w:color w:val="000000"/>
      <w:sz w:val="15"/>
      <w:szCs w:val="15"/>
      <w:shd w:val="clear" w:color="auto" w:fill="auto"/>
    </w:rPr>
  </w:style>
  <w:style w:type="character" w:customStyle="1" w:styleId="b24-topicitem8">
    <w:name w:val="b24-topicitem8"/>
    <w:basedOn w:val="DefaultParagraphFont"/>
    <w:rsid w:val="00862577"/>
    <w:rPr>
      <w:rFonts w:ascii="Verdana" w:hAnsi="Verdana" w:hint="default"/>
      <w:b/>
      <w:bCs/>
      <w:color w:val="000000"/>
      <w:sz w:val="15"/>
      <w:szCs w:val="15"/>
      <w:shd w:val="clear" w:color="auto" w:fill="auto"/>
    </w:rPr>
  </w:style>
  <w:style w:type="paragraph" w:customStyle="1" w:styleId="aspnet-menu-selected8">
    <w:name w:val="aspnet-menu-selected8"/>
    <w:basedOn w:val="Normal"/>
    <w:rsid w:val="00862577"/>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CC0000"/>
      <w:sz w:val="24"/>
      <w:szCs w:val="24"/>
      <w:u w:val="single"/>
    </w:rPr>
  </w:style>
  <w:style w:type="character" w:customStyle="1" w:styleId="b24-chaptertoc25">
    <w:name w:val="b24-chaptertoc25"/>
    <w:basedOn w:val="DefaultParagraphFont"/>
    <w:rsid w:val="00862577"/>
    <w:rPr>
      <w:rFonts w:ascii="Arial" w:hAnsi="Arial" w:cs="Arial" w:hint="default"/>
      <w:color w:val="CC0000"/>
      <w:sz w:val="15"/>
      <w:szCs w:val="15"/>
      <w:u w:val="single"/>
    </w:rPr>
  </w:style>
  <w:style w:type="character" w:customStyle="1" w:styleId="b24-chaptertoc26">
    <w:name w:val="b24-chaptertoc26"/>
    <w:basedOn w:val="DefaultParagraphFont"/>
    <w:rsid w:val="00862577"/>
    <w:rPr>
      <w:rFonts w:ascii="Arial" w:hAnsi="Arial" w:cs="Arial" w:hint="default"/>
      <w:color w:val="CC0000"/>
      <w:sz w:val="15"/>
      <w:szCs w:val="15"/>
      <w:u w:val="single"/>
    </w:rPr>
  </w:style>
  <w:style w:type="paragraph" w:styleId="z-TopofForm">
    <w:name w:val="HTML Top of Form"/>
    <w:basedOn w:val="Normal"/>
    <w:next w:val="Normal"/>
    <w:link w:val="z-TopofFormChar"/>
    <w:hidden/>
    <w:uiPriority w:val="99"/>
    <w:semiHidden/>
    <w:unhideWhenUsed/>
    <w:rsid w:val="0086257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62577"/>
    <w:rPr>
      <w:rFonts w:ascii="Arial" w:eastAsia="Times New Roman" w:hAnsi="Arial" w:cs="Arial"/>
      <w:vanish/>
      <w:sz w:val="16"/>
      <w:szCs w:val="16"/>
    </w:rPr>
  </w:style>
  <w:style w:type="character" w:customStyle="1" w:styleId="b24-annotation-target1">
    <w:name w:val="b24-annotation-target1"/>
    <w:basedOn w:val="DefaultParagraphFont"/>
    <w:rsid w:val="00862577"/>
    <w:rPr>
      <w:vanish w:val="0"/>
      <w:webHidden w:val="0"/>
      <w:specVanish w:val="0"/>
    </w:rPr>
  </w:style>
  <w:style w:type="paragraph" w:customStyle="1" w:styleId="para">
    <w:name w:val="para"/>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mediaobject">
    <w:name w:val="figuremediaobject"/>
    <w:basedOn w:val="DefaultParagraphFont"/>
    <w:rsid w:val="00862577"/>
  </w:style>
  <w:style w:type="character" w:customStyle="1" w:styleId="figure-title">
    <w:name w:val="figure-title"/>
    <w:basedOn w:val="DefaultParagraphFont"/>
    <w:rsid w:val="00862577"/>
  </w:style>
  <w:style w:type="character" w:customStyle="1" w:styleId="figure-titlelabel">
    <w:name w:val="figure-titlelabel"/>
    <w:basedOn w:val="DefaultParagraphFont"/>
    <w:rsid w:val="00862577"/>
  </w:style>
  <w:style w:type="character" w:customStyle="1" w:styleId="table-title">
    <w:name w:val="table-title"/>
    <w:basedOn w:val="DefaultParagraphFont"/>
    <w:rsid w:val="00862577"/>
  </w:style>
  <w:style w:type="character" w:customStyle="1" w:styleId="table-titlelabel">
    <w:name w:val="table-titlelabel"/>
    <w:basedOn w:val="DefaultParagraphFont"/>
    <w:rsid w:val="00862577"/>
  </w:style>
  <w:style w:type="paragraph" w:customStyle="1" w:styleId="table-para">
    <w:name w:val="table-para"/>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icode">
    <w:name w:val="unicode"/>
    <w:basedOn w:val="DefaultParagraphFont"/>
    <w:rsid w:val="00862577"/>
  </w:style>
  <w:style w:type="character" w:customStyle="1" w:styleId="example-title">
    <w:name w:val="example-title"/>
    <w:basedOn w:val="DefaultParagraphFont"/>
    <w:rsid w:val="00862577"/>
  </w:style>
  <w:style w:type="character" w:customStyle="1" w:styleId="example-titlelabel">
    <w:name w:val="example-titlelabel"/>
    <w:basedOn w:val="DefaultParagraphFont"/>
    <w:rsid w:val="00862577"/>
  </w:style>
  <w:style w:type="paragraph" w:styleId="HTMLPreformatted">
    <w:name w:val="HTML Preformatted"/>
    <w:basedOn w:val="Normal"/>
    <w:link w:val="HTMLPreformattedChar"/>
    <w:uiPriority w:val="99"/>
    <w:semiHidden/>
    <w:unhideWhenUsed/>
    <w:rsid w:val="00862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2577"/>
    <w:rPr>
      <w:rFonts w:ascii="Courier New" w:eastAsia="Times New Roman" w:hAnsi="Courier New" w:cs="Courier New"/>
      <w:sz w:val="20"/>
      <w:szCs w:val="20"/>
    </w:rPr>
  </w:style>
  <w:style w:type="paragraph" w:customStyle="1" w:styleId="last-para">
    <w:name w:val="last-para"/>
    <w:basedOn w:val="Normal"/>
    <w:rsid w:val="00862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ginpage">
    <w:name w:val="beginpage"/>
    <w:basedOn w:val="DefaultParagraphFont"/>
    <w:rsid w:val="00862577"/>
  </w:style>
  <w:style w:type="paragraph" w:styleId="z-BottomofForm">
    <w:name w:val="HTML Bottom of Form"/>
    <w:basedOn w:val="Normal"/>
    <w:next w:val="Normal"/>
    <w:link w:val="z-BottomofFormChar"/>
    <w:hidden/>
    <w:uiPriority w:val="99"/>
    <w:semiHidden/>
    <w:unhideWhenUsed/>
    <w:rsid w:val="0086257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62577"/>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199631304">
      <w:bodyDiv w:val="1"/>
      <w:marLeft w:val="90"/>
      <w:marRight w:val="0"/>
      <w:marTop w:val="0"/>
      <w:marBottom w:val="0"/>
      <w:divBdr>
        <w:top w:val="none" w:sz="0" w:space="0" w:color="auto"/>
        <w:left w:val="none" w:sz="0" w:space="0" w:color="auto"/>
        <w:bottom w:val="none" w:sz="0" w:space="0" w:color="auto"/>
        <w:right w:val="none" w:sz="0" w:space="0" w:color="auto"/>
      </w:divBdr>
      <w:divsChild>
        <w:div w:id="1695225381">
          <w:marLeft w:val="0"/>
          <w:marRight w:val="0"/>
          <w:marTop w:val="0"/>
          <w:marBottom w:val="0"/>
          <w:divBdr>
            <w:top w:val="none" w:sz="0" w:space="0" w:color="auto"/>
            <w:left w:val="none" w:sz="0" w:space="0" w:color="auto"/>
            <w:bottom w:val="none" w:sz="0" w:space="0" w:color="auto"/>
            <w:right w:val="none" w:sz="0" w:space="0" w:color="auto"/>
          </w:divBdr>
          <w:divsChild>
            <w:div w:id="755636568">
              <w:marLeft w:val="120"/>
              <w:marRight w:val="0"/>
              <w:marTop w:val="0"/>
              <w:marBottom w:val="0"/>
              <w:divBdr>
                <w:top w:val="none" w:sz="0" w:space="0" w:color="auto"/>
                <w:left w:val="none" w:sz="0" w:space="0" w:color="auto"/>
                <w:bottom w:val="none" w:sz="0" w:space="0" w:color="auto"/>
                <w:right w:val="none" w:sz="0" w:space="0" w:color="auto"/>
              </w:divBdr>
              <w:divsChild>
                <w:div w:id="430860740">
                  <w:marLeft w:val="0"/>
                  <w:marRight w:val="0"/>
                  <w:marTop w:val="0"/>
                  <w:marBottom w:val="0"/>
                  <w:divBdr>
                    <w:top w:val="none" w:sz="0" w:space="0" w:color="auto"/>
                    <w:left w:val="none" w:sz="0" w:space="0" w:color="auto"/>
                    <w:bottom w:val="none" w:sz="0" w:space="0" w:color="auto"/>
                    <w:right w:val="none" w:sz="0" w:space="0" w:color="auto"/>
                  </w:divBdr>
                  <w:divsChild>
                    <w:div w:id="746810029">
                      <w:marLeft w:val="0"/>
                      <w:marRight w:val="0"/>
                      <w:marTop w:val="0"/>
                      <w:marBottom w:val="0"/>
                      <w:divBdr>
                        <w:top w:val="none" w:sz="0" w:space="0" w:color="auto"/>
                        <w:left w:val="none" w:sz="0" w:space="0" w:color="auto"/>
                        <w:bottom w:val="none" w:sz="0" w:space="0" w:color="auto"/>
                        <w:right w:val="none" w:sz="0" w:space="0" w:color="auto"/>
                      </w:divBdr>
                      <w:divsChild>
                        <w:div w:id="1619028023">
                          <w:marLeft w:val="0"/>
                          <w:marRight w:val="0"/>
                          <w:marTop w:val="0"/>
                          <w:marBottom w:val="0"/>
                          <w:divBdr>
                            <w:top w:val="none" w:sz="0" w:space="0" w:color="auto"/>
                            <w:left w:val="none" w:sz="0" w:space="0" w:color="auto"/>
                            <w:bottom w:val="none" w:sz="0" w:space="0" w:color="auto"/>
                            <w:right w:val="none" w:sz="0" w:space="0" w:color="auto"/>
                          </w:divBdr>
                          <w:divsChild>
                            <w:div w:id="699819795">
                              <w:marLeft w:val="0"/>
                              <w:marRight w:val="0"/>
                              <w:marTop w:val="0"/>
                              <w:marBottom w:val="0"/>
                              <w:divBdr>
                                <w:top w:val="none" w:sz="0" w:space="0" w:color="auto"/>
                                <w:left w:val="none" w:sz="0" w:space="0" w:color="auto"/>
                                <w:bottom w:val="none" w:sz="0" w:space="0" w:color="auto"/>
                                <w:right w:val="none" w:sz="0" w:space="0" w:color="auto"/>
                              </w:divBdr>
                              <w:divsChild>
                                <w:div w:id="635718475">
                                  <w:marLeft w:val="0"/>
                                  <w:marRight w:val="0"/>
                                  <w:marTop w:val="0"/>
                                  <w:marBottom w:val="0"/>
                                  <w:divBdr>
                                    <w:top w:val="none" w:sz="0" w:space="0" w:color="auto"/>
                                    <w:left w:val="none" w:sz="0" w:space="0" w:color="auto"/>
                                    <w:bottom w:val="none" w:sz="0" w:space="0" w:color="auto"/>
                                    <w:right w:val="none" w:sz="0" w:space="0" w:color="auto"/>
                                  </w:divBdr>
                                  <w:divsChild>
                                    <w:div w:id="1620143124">
                                      <w:marLeft w:val="0"/>
                                      <w:marRight w:val="0"/>
                                      <w:marTop w:val="0"/>
                                      <w:marBottom w:val="0"/>
                                      <w:divBdr>
                                        <w:top w:val="none" w:sz="0" w:space="0" w:color="auto"/>
                                        <w:left w:val="none" w:sz="0" w:space="0" w:color="auto"/>
                                        <w:bottom w:val="none" w:sz="0" w:space="0" w:color="auto"/>
                                        <w:right w:val="none" w:sz="0" w:space="0" w:color="auto"/>
                                      </w:divBdr>
                                    </w:div>
                                    <w:div w:id="1422722271">
                                      <w:marLeft w:val="0"/>
                                      <w:marRight w:val="0"/>
                                      <w:marTop w:val="0"/>
                                      <w:marBottom w:val="0"/>
                                      <w:divBdr>
                                        <w:top w:val="none" w:sz="0" w:space="0" w:color="auto"/>
                                        <w:left w:val="none" w:sz="0" w:space="0" w:color="auto"/>
                                        <w:bottom w:val="none" w:sz="0" w:space="0" w:color="auto"/>
                                        <w:right w:val="none" w:sz="0" w:space="0" w:color="auto"/>
                                      </w:divBdr>
                                    </w:div>
                                    <w:div w:id="1973437815">
                                      <w:marLeft w:val="0"/>
                                      <w:marRight w:val="0"/>
                                      <w:marTop w:val="0"/>
                                      <w:marBottom w:val="0"/>
                                      <w:divBdr>
                                        <w:top w:val="none" w:sz="0" w:space="0" w:color="auto"/>
                                        <w:left w:val="none" w:sz="0" w:space="0" w:color="auto"/>
                                        <w:bottom w:val="none" w:sz="0" w:space="0" w:color="auto"/>
                                        <w:right w:val="none" w:sz="0" w:space="0" w:color="auto"/>
                                      </w:divBdr>
                                    </w:div>
                                    <w:div w:id="395788577">
                                      <w:marLeft w:val="0"/>
                                      <w:marRight w:val="0"/>
                                      <w:marTop w:val="0"/>
                                      <w:marBottom w:val="0"/>
                                      <w:divBdr>
                                        <w:top w:val="none" w:sz="0" w:space="0" w:color="auto"/>
                                        <w:left w:val="none" w:sz="0" w:space="0" w:color="auto"/>
                                        <w:bottom w:val="none" w:sz="0" w:space="0" w:color="auto"/>
                                        <w:right w:val="none" w:sz="0" w:space="0" w:color="auto"/>
                                      </w:divBdr>
                                      <w:divsChild>
                                        <w:div w:id="240912609">
                                          <w:marLeft w:val="0"/>
                                          <w:marRight w:val="0"/>
                                          <w:marTop w:val="0"/>
                                          <w:marBottom w:val="0"/>
                                          <w:divBdr>
                                            <w:top w:val="none" w:sz="0" w:space="0" w:color="auto"/>
                                            <w:left w:val="none" w:sz="0" w:space="0" w:color="auto"/>
                                            <w:bottom w:val="none" w:sz="0" w:space="0" w:color="auto"/>
                                            <w:right w:val="none" w:sz="0" w:space="0" w:color="auto"/>
                                          </w:divBdr>
                                        </w:div>
                                      </w:divsChild>
                                    </w:div>
                                    <w:div w:id="806320103">
                                      <w:marLeft w:val="0"/>
                                      <w:marRight w:val="0"/>
                                      <w:marTop w:val="0"/>
                                      <w:marBottom w:val="0"/>
                                      <w:divBdr>
                                        <w:top w:val="none" w:sz="0" w:space="0" w:color="auto"/>
                                        <w:left w:val="none" w:sz="0" w:space="0" w:color="auto"/>
                                        <w:bottom w:val="none" w:sz="0" w:space="0" w:color="auto"/>
                                        <w:right w:val="none" w:sz="0" w:space="0" w:color="auto"/>
                                      </w:divBdr>
                                    </w:div>
                                    <w:div w:id="1985113730">
                                      <w:marLeft w:val="0"/>
                                      <w:marRight w:val="0"/>
                                      <w:marTop w:val="0"/>
                                      <w:marBottom w:val="0"/>
                                      <w:divBdr>
                                        <w:top w:val="none" w:sz="0" w:space="0" w:color="auto"/>
                                        <w:left w:val="none" w:sz="0" w:space="0" w:color="auto"/>
                                        <w:bottom w:val="none" w:sz="0" w:space="0" w:color="auto"/>
                                        <w:right w:val="none" w:sz="0" w:space="0" w:color="auto"/>
                                      </w:divBdr>
                                    </w:div>
                                    <w:div w:id="591595918">
                                      <w:marLeft w:val="0"/>
                                      <w:marRight w:val="0"/>
                                      <w:marTop w:val="0"/>
                                      <w:marBottom w:val="0"/>
                                      <w:divBdr>
                                        <w:top w:val="none" w:sz="0" w:space="0" w:color="auto"/>
                                        <w:left w:val="none" w:sz="0" w:space="0" w:color="auto"/>
                                        <w:bottom w:val="none" w:sz="0" w:space="0" w:color="auto"/>
                                        <w:right w:val="none" w:sz="0" w:space="0" w:color="auto"/>
                                      </w:divBdr>
                                    </w:div>
                                    <w:div w:id="552230299">
                                      <w:marLeft w:val="0"/>
                                      <w:marRight w:val="0"/>
                                      <w:marTop w:val="0"/>
                                      <w:marBottom w:val="0"/>
                                      <w:divBdr>
                                        <w:top w:val="none" w:sz="0" w:space="0" w:color="auto"/>
                                        <w:left w:val="none" w:sz="0" w:space="0" w:color="auto"/>
                                        <w:bottom w:val="none" w:sz="0" w:space="0" w:color="auto"/>
                                        <w:right w:val="none" w:sz="0" w:space="0" w:color="auto"/>
                                      </w:divBdr>
                                    </w:div>
                                    <w:div w:id="2016032559">
                                      <w:marLeft w:val="0"/>
                                      <w:marRight w:val="0"/>
                                      <w:marTop w:val="0"/>
                                      <w:marBottom w:val="0"/>
                                      <w:divBdr>
                                        <w:top w:val="none" w:sz="0" w:space="0" w:color="auto"/>
                                        <w:left w:val="none" w:sz="0" w:space="0" w:color="auto"/>
                                        <w:bottom w:val="none" w:sz="0" w:space="0" w:color="auto"/>
                                        <w:right w:val="none" w:sz="0" w:space="0" w:color="auto"/>
                                      </w:divBdr>
                                      <w:divsChild>
                                        <w:div w:id="1072506428">
                                          <w:marLeft w:val="0"/>
                                          <w:marRight w:val="0"/>
                                          <w:marTop w:val="0"/>
                                          <w:marBottom w:val="0"/>
                                          <w:divBdr>
                                            <w:top w:val="none" w:sz="0" w:space="0" w:color="auto"/>
                                            <w:left w:val="none" w:sz="0" w:space="0" w:color="auto"/>
                                            <w:bottom w:val="none" w:sz="0" w:space="0" w:color="auto"/>
                                            <w:right w:val="none" w:sz="0" w:space="0" w:color="auto"/>
                                          </w:divBdr>
                                          <w:divsChild>
                                            <w:div w:id="757946810">
                                              <w:marLeft w:val="0"/>
                                              <w:marRight w:val="0"/>
                                              <w:marTop w:val="0"/>
                                              <w:marBottom w:val="0"/>
                                              <w:divBdr>
                                                <w:top w:val="none" w:sz="0" w:space="0" w:color="auto"/>
                                                <w:left w:val="none" w:sz="0" w:space="0" w:color="auto"/>
                                                <w:bottom w:val="none" w:sz="0" w:space="0" w:color="auto"/>
                                                <w:right w:val="none" w:sz="0" w:space="0" w:color="auto"/>
                                              </w:divBdr>
                                            </w:div>
                                            <w:div w:id="1347518165">
                                              <w:marLeft w:val="0"/>
                                              <w:marRight w:val="0"/>
                                              <w:marTop w:val="0"/>
                                              <w:marBottom w:val="0"/>
                                              <w:divBdr>
                                                <w:top w:val="none" w:sz="0" w:space="0" w:color="auto"/>
                                                <w:left w:val="none" w:sz="0" w:space="0" w:color="auto"/>
                                                <w:bottom w:val="none" w:sz="0" w:space="0" w:color="auto"/>
                                                <w:right w:val="none" w:sz="0" w:space="0" w:color="auto"/>
                                              </w:divBdr>
                                            </w:div>
                                            <w:div w:id="1819616664">
                                              <w:marLeft w:val="0"/>
                                              <w:marRight w:val="0"/>
                                              <w:marTop w:val="0"/>
                                              <w:marBottom w:val="0"/>
                                              <w:divBdr>
                                                <w:top w:val="none" w:sz="0" w:space="0" w:color="auto"/>
                                                <w:left w:val="none" w:sz="0" w:space="0" w:color="auto"/>
                                                <w:bottom w:val="none" w:sz="0" w:space="0" w:color="auto"/>
                                                <w:right w:val="none" w:sz="0" w:space="0" w:color="auto"/>
                                              </w:divBdr>
                                            </w:div>
                                            <w:div w:id="1011643126">
                                              <w:marLeft w:val="0"/>
                                              <w:marRight w:val="0"/>
                                              <w:marTop w:val="0"/>
                                              <w:marBottom w:val="0"/>
                                              <w:divBdr>
                                                <w:top w:val="none" w:sz="0" w:space="0" w:color="auto"/>
                                                <w:left w:val="none" w:sz="0" w:space="0" w:color="auto"/>
                                                <w:bottom w:val="none" w:sz="0" w:space="0" w:color="auto"/>
                                                <w:right w:val="none" w:sz="0" w:space="0" w:color="auto"/>
                                              </w:divBdr>
                                            </w:div>
                                            <w:div w:id="1894464421">
                                              <w:marLeft w:val="0"/>
                                              <w:marRight w:val="0"/>
                                              <w:marTop w:val="0"/>
                                              <w:marBottom w:val="0"/>
                                              <w:divBdr>
                                                <w:top w:val="none" w:sz="0" w:space="0" w:color="auto"/>
                                                <w:left w:val="none" w:sz="0" w:space="0" w:color="auto"/>
                                                <w:bottom w:val="none" w:sz="0" w:space="0" w:color="auto"/>
                                                <w:right w:val="none" w:sz="0" w:space="0" w:color="auto"/>
                                              </w:divBdr>
                                            </w:div>
                                          </w:divsChild>
                                        </w:div>
                                        <w:div w:id="1868064131">
                                          <w:marLeft w:val="0"/>
                                          <w:marRight w:val="0"/>
                                          <w:marTop w:val="0"/>
                                          <w:marBottom w:val="0"/>
                                          <w:divBdr>
                                            <w:top w:val="none" w:sz="0" w:space="0" w:color="auto"/>
                                            <w:left w:val="none" w:sz="0" w:space="0" w:color="auto"/>
                                            <w:bottom w:val="none" w:sz="0" w:space="0" w:color="auto"/>
                                            <w:right w:val="none" w:sz="0" w:space="0" w:color="auto"/>
                                          </w:divBdr>
                                          <w:divsChild>
                                            <w:div w:id="1403987462">
                                              <w:marLeft w:val="0"/>
                                              <w:marRight w:val="0"/>
                                              <w:marTop w:val="0"/>
                                              <w:marBottom w:val="0"/>
                                              <w:divBdr>
                                                <w:top w:val="none" w:sz="0" w:space="0" w:color="auto"/>
                                                <w:left w:val="none" w:sz="0" w:space="0" w:color="auto"/>
                                                <w:bottom w:val="none" w:sz="0" w:space="0" w:color="auto"/>
                                                <w:right w:val="none" w:sz="0" w:space="0" w:color="auto"/>
                                              </w:divBdr>
                                            </w:div>
                                            <w:div w:id="2126383422">
                                              <w:marLeft w:val="0"/>
                                              <w:marRight w:val="0"/>
                                              <w:marTop w:val="0"/>
                                              <w:marBottom w:val="0"/>
                                              <w:divBdr>
                                                <w:top w:val="none" w:sz="0" w:space="0" w:color="auto"/>
                                                <w:left w:val="none" w:sz="0" w:space="0" w:color="auto"/>
                                                <w:bottom w:val="none" w:sz="0" w:space="0" w:color="auto"/>
                                                <w:right w:val="none" w:sz="0" w:space="0" w:color="auto"/>
                                              </w:divBdr>
                                            </w:div>
                                            <w:div w:id="460684730">
                                              <w:marLeft w:val="0"/>
                                              <w:marRight w:val="0"/>
                                              <w:marTop w:val="0"/>
                                              <w:marBottom w:val="0"/>
                                              <w:divBdr>
                                                <w:top w:val="none" w:sz="0" w:space="0" w:color="auto"/>
                                                <w:left w:val="none" w:sz="0" w:space="0" w:color="auto"/>
                                                <w:bottom w:val="none" w:sz="0" w:space="0" w:color="auto"/>
                                                <w:right w:val="none" w:sz="0" w:space="0" w:color="auto"/>
                                              </w:divBdr>
                                              <w:divsChild>
                                                <w:div w:id="2394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4247">
                                          <w:marLeft w:val="0"/>
                                          <w:marRight w:val="0"/>
                                          <w:marTop w:val="0"/>
                                          <w:marBottom w:val="0"/>
                                          <w:divBdr>
                                            <w:top w:val="none" w:sz="0" w:space="0" w:color="auto"/>
                                            <w:left w:val="none" w:sz="0" w:space="0" w:color="auto"/>
                                            <w:bottom w:val="none" w:sz="0" w:space="0" w:color="auto"/>
                                            <w:right w:val="none" w:sz="0" w:space="0" w:color="auto"/>
                                          </w:divBdr>
                                          <w:divsChild>
                                            <w:div w:id="1797407908">
                                              <w:marLeft w:val="0"/>
                                              <w:marRight w:val="0"/>
                                              <w:marTop w:val="0"/>
                                              <w:marBottom w:val="0"/>
                                              <w:divBdr>
                                                <w:top w:val="none" w:sz="0" w:space="0" w:color="auto"/>
                                                <w:left w:val="none" w:sz="0" w:space="0" w:color="auto"/>
                                                <w:bottom w:val="none" w:sz="0" w:space="0" w:color="auto"/>
                                                <w:right w:val="none" w:sz="0" w:space="0" w:color="auto"/>
                                              </w:divBdr>
                                            </w:div>
                                            <w:div w:id="1456214350">
                                              <w:marLeft w:val="0"/>
                                              <w:marRight w:val="0"/>
                                              <w:marTop w:val="0"/>
                                              <w:marBottom w:val="0"/>
                                              <w:divBdr>
                                                <w:top w:val="none" w:sz="0" w:space="0" w:color="auto"/>
                                                <w:left w:val="none" w:sz="0" w:space="0" w:color="auto"/>
                                                <w:bottom w:val="none" w:sz="0" w:space="0" w:color="auto"/>
                                                <w:right w:val="none" w:sz="0" w:space="0" w:color="auto"/>
                                              </w:divBdr>
                                            </w:div>
                                            <w:div w:id="1644045309">
                                              <w:marLeft w:val="0"/>
                                              <w:marRight w:val="0"/>
                                              <w:marTop w:val="0"/>
                                              <w:marBottom w:val="0"/>
                                              <w:divBdr>
                                                <w:top w:val="none" w:sz="0" w:space="0" w:color="auto"/>
                                                <w:left w:val="none" w:sz="0" w:space="0" w:color="auto"/>
                                                <w:bottom w:val="none" w:sz="0" w:space="0" w:color="auto"/>
                                                <w:right w:val="none" w:sz="0" w:space="0" w:color="auto"/>
                                              </w:divBdr>
                                              <w:divsChild>
                                                <w:div w:id="1978870992">
                                                  <w:marLeft w:val="0"/>
                                                  <w:marRight w:val="0"/>
                                                  <w:marTop w:val="0"/>
                                                  <w:marBottom w:val="0"/>
                                                  <w:divBdr>
                                                    <w:top w:val="none" w:sz="0" w:space="0" w:color="auto"/>
                                                    <w:left w:val="none" w:sz="0" w:space="0" w:color="auto"/>
                                                    <w:bottom w:val="none" w:sz="0" w:space="0" w:color="auto"/>
                                                    <w:right w:val="none" w:sz="0" w:space="0" w:color="auto"/>
                                                  </w:divBdr>
                                                </w:div>
                                                <w:div w:id="893931444">
                                                  <w:marLeft w:val="0"/>
                                                  <w:marRight w:val="0"/>
                                                  <w:marTop w:val="0"/>
                                                  <w:marBottom w:val="0"/>
                                                  <w:divBdr>
                                                    <w:top w:val="none" w:sz="0" w:space="0" w:color="auto"/>
                                                    <w:left w:val="none" w:sz="0" w:space="0" w:color="auto"/>
                                                    <w:bottom w:val="none" w:sz="0" w:space="0" w:color="auto"/>
                                                    <w:right w:val="none" w:sz="0" w:space="0" w:color="auto"/>
                                                  </w:divBdr>
                                                </w:div>
                                                <w:div w:id="1242257330">
                                                  <w:marLeft w:val="0"/>
                                                  <w:marRight w:val="0"/>
                                                  <w:marTop w:val="0"/>
                                                  <w:marBottom w:val="0"/>
                                                  <w:divBdr>
                                                    <w:top w:val="none" w:sz="0" w:space="0" w:color="auto"/>
                                                    <w:left w:val="none" w:sz="0" w:space="0" w:color="auto"/>
                                                    <w:bottom w:val="none" w:sz="0" w:space="0" w:color="auto"/>
                                                    <w:right w:val="none" w:sz="0" w:space="0" w:color="auto"/>
                                                  </w:divBdr>
                                                </w:div>
                                              </w:divsChild>
                                            </w:div>
                                            <w:div w:id="24332689">
                                              <w:marLeft w:val="0"/>
                                              <w:marRight w:val="0"/>
                                              <w:marTop w:val="0"/>
                                              <w:marBottom w:val="0"/>
                                              <w:divBdr>
                                                <w:top w:val="none" w:sz="0" w:space="0" w:color="auto"/>
                                                <w:left w:val="none" w:sz="0" w:space="0" w:color="auto"/>
                                                <w:bottom w:val="none" w:sz="0" w:space="0" w:color="auto"/>
                                                <w:right w:val="none" w:sz="0" w:space="0" w:color="auto"/>
                                              </w:divBdr>
                                              <w:divsChild>
                                                <w:div w:id="1158883934">
                                                  <w:marLeft w:val="0"/>
                                                  <w:marRight w:val="0"/>
                                                  <w:marTop w:val="0"/>
                                                  <w:marBottom w:val="0"/>
                                                  <w:divBdr>
                                                    <w:top w:val="none" w:sz="0" w:space="0" w:color="auto"/>
                                                    <w:left w:val="none" w:sz="0" w:space="0" w:color="auto"/>
                                                    <w:bottom w:val="none" w:sz="0" w:space="0" w:color="auto"/>
                                                    <w:right w:val="none" w:sz="0" w:space="0" w:color="auto"/>
                                                  </w:divBdr>
                                                </w:div>
                                                <w:div w:id="1985700949">
                                                  <w:marLeft w:val="0"/>
                                                  <w:marRight w:val="0"/>
                                                  <w:marTop w:val="0"/>
                                                  <w:marBottom w:val="0"/>
                                                  <w:divBdr>
                                                    <w:top w:val="none" w:sz="0" w:space="0" w:color="auto"/>
                                                    <w:left w:val="none" w:sz="0" w:space="0" w:color="auto"/>
                                                    <w:bottom w:val="none" w:sz="0" w:space="0" w:color="auto"/>
                                                    <w:right w:val="none" w:sz="0" w:space="0" w:color="auto"/>
                                                  </w:divBdr>
                                                </w:div>
                                              </w:divsChild>
                                            </w:div>
                                            <w:div w:id="917979020">
                                              <w:marLeft w:val="0"/>
                                              <w:marRight w:val="0"/>
                                              <w:marTop w:val="0"/>
                                              <w:marBottom w:val="0"/>
                                              <w:divBdr>
                                                <w:top w:val="none" w:sz="0" w:space="0" w:color="auto"/>
                                                <w:left w:val="none" w:sz="0" w:space="0" w:color="auto"/>
                                                <w:bottom w:val="none" w:sz="0" w:space="0" w:color="auto"/>
                                                <w:right w:val="none" w:sz="0" w:space="0" w:color="auto"/>
                                              </w:divBdr>
                                              <w:divsChild>
                                                <w:div w:id="427506031">
                                                  <w:marLeft w:val="0"/>
                                                  <w:marRight w:val="0"/>
                                                  <w:marTop w:val="0"/>
                                                  <w:marBottom w:val="0"/>
                                                  <w:divBdr>
                                                    <w:top w:val="none" w:sz="0" w:space="0" w:color="auto"/>
                                                    <w:left w:val="none" w:sz="0" w:space="0" w:color="auto"/>
                                                    <w:bottom w:val="none" w:sz="0" w:space="0" w:color="auto"/>
                                                    <w:right w:val="none" w:sz="0" w:space="0" w:color="auto"/>
                                                  </w:divBdr>
                                                  <w:divsChild>
                                                    <w:div w:id="1415396919">
                                                      <w:marLeft w:val="0"/>
                                                      <w:marRight w:val="0"/>
                                                      <w:marTop w:val="0"/>
                                                      <w:marBottom w:val="0"/>
                                                      <w:divBdr>
                                                        <w:top w:val="none" w:sz="0" w:space="0" w:color="auto"/>
                                                        <w:left w:val="none" w:sz="0" w:space="0" w:color="auto"/>
                                                        <w:bottom w:val="none" w:sz="0" w:space="0" w:color="auto"/>
                                                        <w:right w:val="none" w:sz="0" w:space="0" w:color="auto"/>
                                                      </w:divBdr>
                                                    </w:div>
                                                    <w:div w:id="1785691598">
                                                      <w:marLeft w:val="0"/>
                                                      <w:marRight w:val="0"/>
                                                      <w:marTop w:val="0"/>
                                                      <w:marBottom w:val="0"/>
                                                      <w:divBdr>
                                                        <w:top w:val="none" w:sz="0" w:space="0" w:color="auto"/>
                                                        <w:left w:val="none" w:sz="0" w:space="0" w:color="auto"/>
                                                        <w:bottom w:val="none" w:sz="0" w:space="0" w:color="auto"/>
                                                        <w:right w:val="none" w:sz="0" w:space="0" w:color="auto"/>
                                                      </w:divBdr>
                                                    </w:div>
                                                    <w:div w:id="73859887">
                                                      <w:marLeft w:val="0"/>
                                                      <w:marRight w:val="0"/>
                                                      <w:marTop w:val="0"/>
                                                      <w:marBottom w:val="0"/>
                                                      <w:divBdr>
                                                        <w:top w:val="none" w:sz="0" w:space="0" w:color="auto"/>
                                                        <w:left w:val="none" w:sz="0" w:space="0" w:color="auto"/>
                                                        <w:bottom w:val="none" w:sz="0" w:space="0" w:color="auto"/>
                                                        <w:right w:val="none" w:sz="0" w:space="0" w:color="auto"/>
                                                      </w:divBdr>
                                                    </w:div>
                                                    <w:div w:id="959065515">
                                                      <w:marLeft w:val="0"/>
                                                      <w:marRight w:val="0"/>
                                                      <w:marTop w:val="0"/>
                                                      <w:marBottom w:val="0"/>
                                                      <w:divBdr>
                                                        <w:top w:val="none" w:sz="0" w:space="0" w:color="auto"/>
                                                        <w:left w:val="none" w:sz="0" w:space="0" w:color="auto"/>
                                                        <w:bottom w:val="none" w:sz="0" w:space="0" w:color="auto"/>
                                                        <w:right w:val="none" w:sz="0" w:space="0" w:color="auto"/>
                                                      </w:divBdr>
                                                      <w:divsChild>
                                                        <w:div w:id="614409940">
                                                          <w:marLeft w:val="0"/>
                                                          <w:marRight w:val="0"/>
                                                          <w:marTop w:val="0"/>
                                                          <w:marBottom w:val="0"/>
                                                          <w:divBdr>
                                                            <w:top w:val="none" w:sz="0" w:space="0" w:color="auto"/>
                                                            <w:left w:val="none" w:sz="0" w:space="0" w:color="auto"/>
                                                            <w:bottom w:val="none" w:sz="0" w:space="0" w:color="auto"/>
                                                            <w:right w:val="none" w:sz="0" w:space="0" w:color="auto"/>
                                                          </w:divBdr>
                                                        </w:div>
                                                        <w:div w:id="956984752">
                                                          <w:marLeft w:val="0"/>
                                                          <w:marRight w:val="0"/>
                                                          <w:marTop w:val="0"/>
                                                          <w:marBottom w:val="0"/>
                                                          <w:divBdr>
                                                            <w:top w:val="none" w:sz="0" w:space="0" w:color="auto"/>
                                                            <w:left w:val="none" w:sz="0" w:space="0" w:color="auto"/>
                                                            <w:bottom w:val="none" w:sz="0" w:space="0" w:color="auto"/>
                                                            <w:right w:val="none" w:sz="0" w:space="0" w:color="auto"/>
                                                          </w:divBdr>
                                                        </w:div>
                                                        <w:div w:id="61984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3231">
                                                  <w:marLeft w:val="0"/>
                                                  <w:marRight w:val="0"/>
                                                  <w:marTop w:val="0"/>
                                                  <w:marBottom w:val="0"/>
                                                  <w:divBdr>
                                                    <w:top w:val="none" w:sz="0" w:space="0" w:color="auto"/>
                                                    <w:left w:val="none" w:sz="0" w:space="0" w:color="auto"/>
                                                    <w:bottom w:val="none" w:sz="0" w:space="0" w:color="auto"/>
                                                    <w:right w:val="none" w:sz="0" w:space="0" w:color="auto"/>
                                                  </w:divBdr>
                                                  <w:divsChild>
                                                    <w:div w:id="1286618017">
                                                      <w:marLeft w:val="0"/>
                                                      <w:marRight w:val="0"/>
                                                      <w:marTop w:val="0"/>
                                                      <w:marBottom w:val="0"/>
                                                      <w:divBdr>
                                                        <w:top w:val="none" w:sz="0" w:space="0" w:color="auto"/>
                                                        <w:left w:val="none" w:sz="0" w:space="0" w:color="auto"/>
                                                        <w:bottom w:val="none" w:sz="0" w:space="0" w:color="auto"/>
                                                        <w:right w:val="none" w:sz="0" w:space="0" w:color="auto"/>
                                                      </w:divBdr>
                                                      <w:divsChild>
                                                        <w:div w:id="1860243315">
                                                          <w:marLeft w:val="0"/>
                                                          <w:marRight w:val="0"/>
                                                          <w:marTop w:val="0"/>
                                                          <w:marBottom w:val="0"/>
                                                          <w:divBdr>
                                                            <w:top w:val="none" w:sz="0" w:space="0" w:color="auto"/>
                                                            <w:left w:val="none" w:sz="0" w:space="0" w:color="auto"/>
                                                            <w:bottom w:val="none" w:sz="0" w:space="0" w:color="auto"/>
                                                            <w:right w:val="none" w:sz="0" w:space="0" w:color="auto"/>
                                                          </w:divBdr>
                                                        </w:div>
                                                      </w:divsChild>
                                                    </w:div>
                                                    <w:div w:id="94206799">
                                                      <w:marLeft w:val="0"/>
                                                      <w:marRight w:val="0"/>
                                                      <w:marTop w:val="0"/>
                                                      <w:marBottom w:val="0"/>
                                                      <w:divBdr>
                                                        <w:top w:val="none" w:sz="0" w:space="0" w:color="auto"/>
                                                        <w:left w:val="none" w:sz="0" w:space="0" w:color="auto"/>
                                                        <w:bottom w:val="none" w:sz="0" w:space="0" w:color="auto"/>
                                                        <w:right w:val="none" w:sz="0" w:space="0" w:color="auto"/>
                                                      </w:divBdr>
                                                      <w:divsChild>
                                                        <w:div w:id="736707820">
                                                          <w:marLeft w:val="0"/>
                                                          <w:marRight w:val="0"/>
                                                          <w:marTop w:val="0"/>
                                                          <w:marBottom w:val="0"/>
                                                          <w:divBdr>
                                                            <w:top w:val="none" w:sz="0" w:space="0" w:color="auto"/>
                                                            <w:left w:val="none" w:sz="0" w:space="0" w:color="auto"/>
                                                            <w:bottom w:val="none" w:sz="0" w:space="0" w:color="auto"/>
                                                            <w:right w:val="none" w:sz="0" w:space="0" w:color="auto"/>
                                                          </w:divBdr>
                                                        </w:div>
                                                        <w:div w:id="917134428">
                                                          <w:marLeft w:val="0"/>
                                                          <w:marRight w:val="0"/>
                                                          <w:marTop w:val="0"/>
                                                          <w:marBottom w:val="0"/>
                                                          <w:divBdr>
                                                            <w:top w:val="none" w:sz="0" w:space="0" w:color="auto"/>
                                                            <w:left w:val="none" w:sz="0" w:space="0" w:color="auto"/>
                                                            <w:bottom w:val="none" w:sz="0" w:space="0" w:color="auto"/>
                                                            <w:right w:val="none" w:sz="0" w:space="0" w:color="auto"/>
                                                          </w:divBdr>
                                                        </w:div>
                                                        <w:div w:id="1185747789">
                                                          <w:marLeft w:val="0"/>
                                                          <w:marRight w:val="0"/>
                                                          <w:marTop w:val="0"/>
                                                          <w:marBottom w:val="0"/>
                                                          <w:divBdr>
                                                            <w:top w:val="none" w:sz="0" w:space="0" w:color="auto"/>
                                                            <w:left w:val="none" w:sz="0" w:space="0" w:color="auto"/>
                                                            <w:bottom w:val="none" w:sz="0" w:space="0" w:color="auto"/>
                                                            <w:right w:val="none" w:sz="0" w:space="0" w:color="auto"/>
                                                          </w:divBdr>
                                                        </w:div>
                                                        <w:div w:id="804543336">
                                                          <w:marLeft w:val="0"/>
                                                          <w:marRight w:val="0"/>
                                                          <w:marTop w:val="0"/>
                                                          <w:marBottom w:val="0"/>
                                                          <w:divBdr>
                                                            <w:top w:val="none" w:sz="0" w:space="0" w:color="auto"/>
                                                            <w:left w:val="none" w:sz="0" w:space="0" w:color="auto"/>
                                                            <w:bottom w:val="none" w:sz="0" w:space="0" w:color="auto"/>
                                                            <w:right w:val="none" w:sz="0" w:space="0" w:color="auto"/>
                                                          </w:divBdr>
                                                          <w:divsChild>
                                                            <w:div w:id="1922056775">
                                                              <w:marLeft w:val="0"/>
                                                              <w:marRight w:val="0"/>
                                                              <w:marTop w:val="0"/>
                                                              <w:marBottom w:val="0"/>
                                                              <w:divBdr>
                                                                <w:top w:val="none" w:sz="0" w:space="0" w:color="auto"/>
                                                                <w:left w:val="none" w:sz="0" w:space="0" w:color="auto"/>
                                                                <w:bottom w:val="none" w:sz="0" w:space="0" w:color="auto"/>
                                                                <w:right w:val="none" w:sz="0" w:space="0" w:color="auto"/>
                                                              </w:divBdr>
                                                            </w:div>
                                                            <w:div w:id="831138064">
                                                              <w:marLeft w:val="0"/>
                                                              <w:marRight w:val="0"/>
                                                              <w:marTop w:val="0"/>
                                                              <w:marBottom w:val="0"/>
                                                              <w:divBdr>
                                                                <w:top w:val="none" w:sz="0" w:space="0" w:color="auto"/>
                                                                <w:left w:val="none" w:sz="0" w:space="0" w:color="auto"/>
                                                                <w:bottom w:val="none" w:sz="0" w:space="0" w:color="auto"/>
                                                                <w:right w:val="none" w:sz="0" w:space="0" w:color="auto"/>
                                                              </w:divBdr>
                                                            </w:div>
                                                            <w:div w:id="1628315620">
                                                              <w:marLeft w:val="0"/>
                                                              <w:marRight w:val="0"/>
                                                              <w:marTop w:val="0"/>
                                                              <w:marBottom w:val="0"/>
                                                              <w:divBdr>
                                                                <w:top w:val="none" w:sz="0" w:space="0" w:color="auto"/>
                                                                <w:left w:val="none" w:sz="0" w:space="0" w:color="auto"/>
                                                                <w:bottom w:val="none" w:sz="0" w:space="0" w:color="auto"/>
                                                                <w:right w:val="none" w:sz="0" w:space="0" w:color="auto"/>
                                                              </w:divBdr>
                                                            </w:div>
                                                            <w:div w:id="1948653196">
                                                              <w:marLeft w:val="0"/>
                                                              <w:marRight w:val="0"/>
                                                              <w:marTop w:val="0"/>
                                                              <w:marBottom w:val="0"/>
                                                              <w:divBdr>
                                                                <w:top w:val="none" w:sz="0" w:space="0" w:color="auto"/>
                                                                <w:left w:val="none" w:sz="0" w:space="0" w:color="auto"/>
                                                                <w:bottom w:val="none" w:sz="0" w:space="0" w:color="auto"/>
                                                                <w:right w:val="none" w:sz="0" w:space="0" w:color="auto"/>
                                                              </w:divBdr>
                                                            </w:div>
                                                            <w:div w:id="188761204">
                                                              <w:marLeft w:val="0"/>
                                                              <w:marRight w:val="0"/>
                                                              <w:marTop w:val="0"/>
                                                              <w:marBottom w:val="0"/>
                                                              <w:divBdr>
                                                                <w:top w:val="none" w:sz="0" w:space="0" w:color="auto"/>
                                                                <w:left w:val="none" w:sz="0" w:space="0" w:color="auto"/>
                                                                <w:bottom w:val="none" w:sz="0" w:space="0" w:color="auto"/>
                                                                <w:right w:val="none" w:sz="0" w:space="0" w:color="auto"/>
                                                              </w:divBdr>
                                                            </w:div>
                                                            <w:div w:id="685518942">
                                                              <w:marLeft w:val="0"/>
                                                              <w:marRight w:val="0"/>
                                                              <w:marTop w:val="0"/>
                                                              <w:marBottom w:val="0"/>
                                                              <w:divBdr>
                                                                <w:top w:val="none" w:sz="0" w:space="0" w:color="auto"/>
                                                                <w:left w:val="none" w:sz="0" w:space="0" w:color="auto"/>
                                                                <w:bottom w:val="none" w:sz="0" w:space="0" w:color="auto"/>
                                                                <w:right w:val="none" w:sz="0" w:space="0" w:color="auto"/>
                                                              </w:divBdr>
                                                            </w:div>
                                                            <w:div w:id="1921135007">
                                                              <w:marLeft w:val="0"/>
                                                              <w:marRight w:val="0"/>
                                                              <w:marTop w:val="0"/>
                                                              <w:marBottom w:val="0"/>
                                                              <w:divBdr>
                                                                <w:top w:val="none" w:sz="0" w:space="0" w:color="auto"/>
                                                                <w:left w:val="none" w:sz="0" w:space="0" w:color="auto"/>
                                                                <w:bottom w:val="none" w:sz="0" w:space="0" w:color="auto"/>
                                                                <w:right w:val="none" w:sz="0" w:space="0" w:color="auto"/>
                                                              </w:divBdr>
                                                              <w:divsChild>
                                                                <w:div w:id="202013941">
                                                                  <w:marLeft w:val="0"/>
                                                                  <w:marRight w:val="0"/>
                                                                  <w:marTop w:val="0"/>
                                                                  <w:marBottom w:val="0"/>
                                                                  <w:divBdr>
                                                                    <w:top w:val="none" w:sz="0" w:space="0" w:color="auto"/>
                                                                    <w:left w:val="none" w:sz="0" w:space="0" w:color="auto"/>
                                                                    <w:bottom w:val="none" w:sz="0" w:space="0" w:color="auto"/>
                                                                    <w:right w:val="none" w:sz="0" w:space="0" w:color="auto"/>
                                                                  </w:divBdr>
                                                                </w:div>
                                                                <w:div w:id="1608346284">
                                                                  <w:marLeft w:val="0"/>
                                                                  <w:marRight w:val="0"/>
                                                                  <w:marTop w:val="0"/>
                                                                  <w:marBottom w:val="0"/>
                                                                  <w:divBdr>
                                                                    <w:top w:val="none" w:sz="0" w:space="0" w:color="auto"/>
                                                                    <w:left w:val="none" w:sz="0" w:space="0" w:color="auto"/>
                                                                    <w:bottom w:val="none" w:sz="0" w:space="0" w:color="auto"/>
                                                                    <w:right w:val="none" w:sz="0" w:space="0" w:color="auto"/>
                                                                  </w:divBdr>
                                                                </w:div>
                                                                <w:div w:id="733892890">
                                                                  <w:marLeft w:val="0"/>
                                                                  <w:marRight w:val="0"/>
                                                                  <w:marTop w:val="0"/>
                                                                  <w:marBottom w:val="0"/>
                                                                  <w:divBdr>
                                                                    <w:top w:val="none" w:sz="0" w:space="0" w:color="auto"/>
                                                                    <w:left w:val="none" w:sz="0" w:space="0" w:color="auto"/>
                                                                    <w:bottom w:val="none" w:sz="0" w:space="0" w:color="auto"/>
                                                                    <w:right w:val="none" w:sz="0" w:space="0" w:color="auto"/>
                                                                  </w:divBdr>
                                                                  <w:divsChild>
                                                                    <w:div w:id="1761675115">
                                                                      <w:marLeft w:val="0"/>
                                                                      <w:marRight w:val="0"/>
                                                                      <w:marTop w:val="0"/>
                                                                      <w:marBottom w:val="0"/>
                                                                      <w:divBdr>
                                                                        <w:top w:val="none" w:sz="0" w:space="0" w:color="auto"/>
                                                                        <w:left w:val="none" w:sz="0" w:space="0" w:color="auto"/>
                                                                        <w:bottom w:val="none" w:sz="0" w:space="0" w:color="auto"/>
                                                                        <w:right w:val="none" w:sz="0" w:space="0" w:color="auto"/>
                                                                      </w:divBdr>
                                                                    </w:div>
                                                                    <w:div w:id="535965562">
                                                                      <w:marLeft w:val="0"/>
                                                                      <w:marRight w:val="0"/>
                                                                      <w:marTop w:val="0"/>
                                                                      <w:marBottom w:val="0"/>
                                                                      <w:divBdr>
                                                                        <w:top w:val="none" w:sz="0" w:space="0" w:color="auto"/>
                                                                        <w:left w:val="none" w:sz="0" w:space="0" w:color="auto"/>
                                                                        <w:bottom w:val="none" w:sz="0" w:space="0" w:color="auto"/>
                                                                        <w:right w:val="none" w:sz="0" w:space="0" w:color="auto"/>
                                                                      </w:divBdr>
                                                                    </w:div>
                                                                    <w:div w:id="20476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19381">
                                                          <w:marLeft w:val="0"/>
                                                          <w:marRight w:val="0"/>
                                                          <w:marTop w:val="0"/>
                                                          <w:marBottom w:val="0"/>
                                                          <w:divBdr>
                                                            <w:top w:val="none" w:sz="0" w:space="0" w:color="auto"/>
                                                            <w:left w:val="none" w:sz="0" w:space="0" w:color="auto"/>
                                                            <w:bottom w:val="none" w:sz="0" w:space="0" w:color="auto"/>
                                                            <w:right w:val="none" w:sz="0" w:space="0" w:color="auto"/>
                                                          </w:divBdr>
                                                          <w:divsChild>
                                                            <w:div w:id="1034040063">
                                                              <w:marLeft w:val="0"/>
                                                              <w:marRight w:val="0"/>
                                                              <w:marTop w:val="0"/>
                                                              <w:marBottom w:val="0"/>
                                                              <w:divBdr>
                                                                <w:top w:val="none" w:sz="0" w:space="0" w:color="auto"/>
                                                                <w:left w:val="none" w:sz="0" w:space="0" w:color="auto"/>
                                                                <w:bottom w:val="none" w:sz="0" w:space="0" w:color="auto"/>
                                                                <w:right w:val="none" w:sz="0" w:space="0" w:color="auto"/>
                                                              </w:divBdr>
                                                            </w:div>
                                                            <w:div w:id="19427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0939247">
      <w:bodyDiv w:val="1"/>
      <w:marLeft w:val="90"/>
      <w:marRight w:val="0"/>
      <w:marTop w:val="0"/>
      <w:marBottom w:val="0"/>
      <w:divBdr>
        <w:top w:val="none" w:sz="0" w:space="0" w:color="auto"/>
        <w:left w:val="none" w:sz="0" w:space="0" w:color="auto"/>
        <w:bottom w:val="none" w:sz="0" w:space="0" w:color="auto"/>
        <w:right w:val="none" w:sz="0" w:space="0" w:color="auto"/>
      </w:divBdr>
      <w:divsChild>
        <w:div w:id="1170171485">
          <w:marLeft w:val="0"/>
          <w:marRight w:val="0"/>
          <w:marTop w:val="0"/>
          <w:marBottom w:val="0"/>
          <w:divBdr>
            <w:top w:val="none" w:sz="0" w:space="0" w:color="auto"/>
            <w:left w:val="none" w:sz="0" w:space="0" w:color="auto"/>
            <w:bottom w:val="none" w:sz="0" w:space="0" w:color="auto"/>
            <w:right w:val="none" w:sz="0" w:space="0" w:color="auto"/>
          </w:divBdr>
          <w:divsChild>
            <w:div w:id="1917980298">
              <w:marLeft w:val="120"/>
              <w:marRight w:val="0"/>
              <w:marTop w:val="0"/>
              <w:marBottom w:val="0"/>
              <w:divBdr>
                <w:top w:val="none" w:sz="0" w:space="0" w:color="auto"/>
                <w:left w:val="none" w:sz="0" w:space="0" w:color="auto"/>
                <w:bottom w:val="none" w:sz="0" w:space="0" w:color="auto"/>
                <w:right w:val="none" w:sz="0" w:space="0" w:color="auto"/>
              </w:divBdr>
              <w:divsChild>
                <w:div w:id="1477340180">
                  <w:marLeft w:val="0"/>
                  <w:marRight w:val="0"/>
                  <w:marTop w:val="0"/>
                  <w:marBottom w:val="0"/>
                  <w:divBdr>
                    <w:top w:val="none" w:sz="0" w:space="0" w:color="auto"/>
                    <w:left w:val="none" w:sz="0" w:space="0" w:color="auto"/>
                    <w:bottom w:val="none" w:sz="0" w:space="0" w:color="auto"/>
                    <w:right w:val="none" w:sz="0" w:space="0" w:color="auto"/>
                  </w:divBdr>
                  <w:divsChild>
                    <w:div w:id="282729346">
                      <w:marLeft w:val="0"/>
                      <w:marRight w:val="0"/>
                      <w:marTop w:val="0"/>
                      <w:marBottom w:val="0"/>
                      <w:divBdr>
                        <w:top w:val="none" w:sz="0" w:space="0" w:color="auto"/>
                        <w:left w:val="none" w:sz="0" w:space="0" w:color="auto"/>
                        <w:bottom w:val="none" w:sz="0" w:space="0" w:color="auto"/>
                        <w:right w:val="none" w:sz="0" w:space="0" w:color="auto"/>
                      </w:divBdr>
                      <w:divsChild>
                        <w:div w:id="559437503">
                          <w:marLeft w:val="0"/>
                          <w:marRight w:val="0"/>
                          <w:marTop w:val="0"/>
                          <w:marBottom w:val="0"/>
                          <w:divBdr>
                            <w:top w:val="none" w:sz="0" w:space="0" w:color="auto"/>
                            <w:left w:val="none" w:sz="0" w:space="0" w:color="auto"/>
                            <w:bottom w:val="none" w:sz="0" w:space="0" w:color="auto"/>
                            <w:right w:val="none" w:sz="0" w:space="0" w:color="auto"/>
                          </w:divBdr>
                          <w:divsChild>
                            <w:div w:id="1454589934">
                              <w:marLeft w:val="0"/>
                              <w:marRight w:val="0"/>
                              <w:marTop w:val="0"/>
                              <w:marBottom w:val="0"/>
                              <w:divBdr>
                                <w:top w:val="none" w:sz="0" w:space="0" w:color="auto"/>
                                <w:left w:val="none" w:sz="0" w:space="0" w:color="auto"/>
                                <w:bottom w:val="none" w:sz="0" w:space="0" w:color="auto"/>
                                <w:right w:val="none" w:sz="0" w:space="0" w:color="auto"/>
                              </w:divBdr>
                              <w:divsChild>
                                <w:div w:id="620191801">
                                  <w:marLeft w:val="0"/>
                                  <w:marRight w:val="0"/>
                                  <w:marTop w:val="0"/>
                                  <w:marBottom w:val="0"/>
                                  <w:divBdr>
                                    <w:top w:val="none" w:sz="0" w:space="0" w:color="auto"/>
                                    <w:left w:val="none" w:sz="0" w:space="0" w:color="auto"/>
                                    <w:bottom w:val="none" w:sz="0" w:space="0" w:color="auto"/>
                                    <w:right w:val="none" w:sz="0" w:space="0" w:color="auto"/>
                                  </w:divBdr>
                                </w:div>
                                <w:div w:id="482356273">
                                  <w:marLeft w:val="0"/>
                                  <w:marRight w:val="0"/>
                                  <w:marTop w:val="0"/>
                                  <w:marBottom w:val="0"/>
                                  <w:divBdr>
                                    <w:top w:val="none" w:sz="0" w:space="0" w:color="auto"/>
                                    <w:left w:val="none" w:sz="0" w:space="0" w:color="auto"/>
                                    <w:bottom w:val="none" w:sz="0" w:space="0" w:color="auto"/>
                                    <w:right w:val="none" w:sz="0" w:space="0" w:color="auto"/>
                                  </w:divBdr>
                                  <w:divsChild>
                                    <w:div w:id="390232462">
                                      <w:marLeft w:val="0"/>
                                      <w:marRight w:val="0"/>
                                      <w:marTop w:val="0"/>
                                      <w:marBottom w:val="0"/>
                                      <w:divBdr>
                                        <w:top w:val="none" w:sz="0" w:space="0" w:color="auto"/>
                                        <w:left w:val="none" w:sz="0" w:space="0" w:color="auto"/>
                                        <w:bottom w:val="none" w:sz="0" w:space="0" w:color="auto"/>
                                        <w:right w:val="none" w:sz="0" w:space="0" w:color="auto"/>
                                      </w:divBdr>
                                    </w:div>
                                    <w:div w:id="20238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070522">
      <w:bodyDiv w:val="1"/>
      <w:marLeft w:val="90"/>
      <w:marRight w:val="0"/>
      <w:marTop w:val="0"/>
      <w:marBottom w:val="0"/>
      <w:divBdr>
        <w:top w:val="none" w:sz="0" w:space="0" w:color="auto"/>
        <w:left w:val="none" w:sz="0" w:space="0" w:color="auto"/>
        <w:bottom w:val="none" w:sz="0" w:space="0" w:color="auto"/>
        <w:right w:val="none" w:sz="0" w:space="0" w:color="auto"/>
      </w:divBdr>
      <w:divsChild>
        <w:div w:id="1591815813">
          <w:marLeft w:val="0"/>
          <w:marRight w:val="0"/>
          <w:marTop w:val="0"/>
          <w:marBottom w:val="0"/>
          <w:divBdr>
            <w:top w:val="none" w:sz="0" w:space="0" w:color="auto"/>
            <w:left w:val="none" w:sz="0" w:space="0" w:color="auto"/>
            <w:bottom w:val="none" w:sz="0" w:space="0" w:color="auto"/>
            <w:right w:val="none" w:sz="0" w:space="0" w:color="auto"/>
          </w:divBdr>
          <w:divsChild>
            <w:div w:id="1356155194">
              <w:marLeft w:val="120"/>
              <w:marRight w:val="0"/>
              <w:marTop w:val="0"/>
              <w:marBottom w:val="0"/>
              <w:divBdr>
                <w:top w:val="none" w:sz="0" w:space="0" w:color="auto"/>
                <w:left w:val="none" w:sz="0" w:space="0" w:color="auto"/>
                <w:bottom w:val="none" w:sz="0" w:space="0" w:color="auto"/>
                <w:right w:val="none" w:sz="0" w:space="0" w:color="auto"/>
              </w:divBdr>
              <w:divsChild>
                <w:div w:id="1102262668">
                  <w:marLeft w:val="0"/>
                  <w:marRight w:val="0"/>
                  <w:marTop w:val="0"/>
                  <w:marBottom w:val="0"/>
                  <w:divBdr>
                    <w:top w:val="none" w:sz="0" w:space="0" w:color="auto"/>
                    <w:left w:val="none" w:sz="0" w:space="0" w:color="auto"/>
                    <w:bottom w:val="none" w:sz="0" w:space="0" w:color="auto"/>
                    <w:right w:val="none" w:sz="0" w:space="0" w:color="auto"/>
                  </w:divBdr>
                  <w:divsChild>
                    <w:div w:id="1705447633">
                      <w:marLeft w:val="0"/>
                      <w:marRight w:val="0"/>
                      <w:marTop w:val="0"/>
                      <w:marBottom w:val="0"/>
                      <w:divBdr>
                        <w:top w:val="none" w:sz="0" w:space="0" w:color="auto"/>
                        <w:left w:val="none" w:sz="0" w:space="0" w:color="auto"/>
                        <w:bottom w:val="none" w:sz="0" w:space="0" w:color="auto"/>
                        <w:right w:val="none" w:sz="0" w:space="0" w:color="auto"/>
                      </w:divBdr>
                      <w:divsChild>
                        <w:div w:id="1048794868">
                          <w:marLeft w:val="0"/>
                          <w:marRight w:val="0"/>
                          <w:marTop w:val="0"/>
                          <w:marBottom w:val="0"/>
                          <w:divBdr>
                            <w:top w:val="none" w:sz="0" w:space="0" w:color="auto"/>
                            <w:left w:val="none" w:sz="0" w:space="0" w:color="auto"/>
                            <w:bottom w:val="none" w:sz="0" w:space="0" w:color="auto"/>
                            <w:right w:val="none" w:sz="0" w:space="0" w:color="auto"/>
                          </w:divBdr>
                          <w:divsChild>
                            <w:div w:id="2065987867">
                              <w:marLeft w:val="0"/>
                              <w:marRight w:val="0"/>
                              <w:marTop w:val="0"/>
                              <w:marBottom w:val="0"/>
                              <w:divBdr>
                                <w:top w:val="none" w:sz="0" w:space="0" w:color="auto"/>
                                <w:left w:val="none" w:sz="0" w:space="0" w:color="auto"/>
                                <w:bottom w:val="none" w:sz="0" w:space="0" w:color="auto"/>
                                <w:right w:val="none" w:sz="0" w:space="0" w:color="auto"/>
                              </w:divBdr>
                              <w:divsChild>
                                <w:div w:id="10078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books24x7.com/assetviewer.aspx?bkid=30903&amp;destid=2720" TargetMode="External"/><Relationship Id="rId21" Type="http://schemas.openxmlformats.org/officeDocument/2006/relationships/image" Target="media/image6.jpeg"/><Relationship Id="rId42" Type="http://schemas.openxmlformats.org/officeDocument/2006/relationships/hyperlink" Target="javascript:PopImage('IMG_135','http://images.books24x7.com/bookimages/id_30903/08fig11_alt.jpg','751','535')" TargetMode="External"/><Relationship Id="rId47" Type="http://schemas.openxmlformats.org/officeDocument/2006/relationships/hyperlink" Target="http://www.books24x7.com/assetviewer.aspx?bkid=30903&amp;destid=868" TargetMode="External"/><Relationship Id="rId63" Type="http://schemas.openxmlformats.org/officeDocument/2006/relationships/image" Target="media/image21.jpeg"/><Relationship Id="rId68" Type="http://schemas.openxmlformats.org/officeDocument/2006/relationships/hyperlink" Target="javascript:PopImage('IMG_146','http://images.books24x7.com/bookimages/id_30903/08fig22_alt.jpg','715','188')" TargetMode="External"/><Relationship Id="rId84" Type="http://schemas.openxmlformats.org/officeDocument/2006/relationships/hyperlink" Target="javascript:PopImage('IMG_153','http://images.books24x7.com/bookimages/id_30903/08fig29_alt.jpg','799','580')" TargetMode="External"/><Relationship Id="rId89" Type="http://schemas.openxmlformats.org/officeDocument/2006/relationships/image" Target="media/image33.jpeg"/><Relationship Id="rId7" Type="http://schemas.openxmlformats.org/officeDocument/2006/relationships/hyperlink" Target="http://www.books24x7.com/assetviewer.aspx?bkid=30903&amp;destid=755" TargetMode="External"/><Relationship Id="rId71" Type="http://schemas.openxmlformats.org/officeDocument/2006/relationships/image" Target="media/image25.jpeg"/><Relationship Id="rId92" Type="http://schemas.openxmlformats.org/officeDocument/2006/relationships/hyperlink" Target="javascript:PopImage('IMG_157','http://images.books24x7.com/bookimages/id_30903/08fig33_alt.jpg','920','252')" TargetMode="External"/><Relationship Id="rId2" Type="http://schemas.openxmlformats.org/officeDocument/2006/relationships/styles" Target="styles.xml"/><Relationship Id="rId16" Type="http://schemas.openxmlformats.org/officeDocument/2006/relationships/hyperlink" Target="http://www.books24x7.com/outputobject.asp?bookid=30903&amp;chunkid=863242058&amp;objectid=ch08table01&amp;objecttype=spreadsheet" TargetMode="External"/><Relationship Id="rId29" Type="http://schemas.openxmlformats.org/officeDocument/2006/relationships/image" Target="media/image8.jpeg"/><Relationship Id="rId11" Type="http://schemas.openxmlformats.org/officeDocument/2006/relationships/hyperlink" Target="http://www.books24x7.com/assetviewer.aspx?bkid=30903&amp;destid=1276" TargetMode="External"/><Relationship Id="rId24" Type="http://schemas.openxmlformats.org/officeDocument/2006/relationships/hyperlink" Target="http://www.books24x7.com/assetviewer.aspx?bkid=30903&amp;destid=145" TargetMode="External"/><Relationship Id="rId32" Type="http://schemas.openxmlformats.org/officeDocument/2006/relationships/hyperlink" Target="http://www.books24x7.com/assetviewer.aspx?bkid=30903&amp;destid=4747" TargetMode="External"/><Relationship Id="rId37" Type="http://schemas.openxmlformats.org/officeDocument/2006/relationships/image" Target="media/image10.jpeg"/><Relationship Id="rId40" Type="http://schemas.openxmlformats.org/officeDocument/2006/relationships/hyperlink" Target="javascript:PopImage('IMG_134','http://images.books24x7.com/bookimages/id_30903/08fig10_alt.jpg','763','474')" TargetMode="External"/><Relationship Id="rId45" Type="http://schemas.openxmlformats.org/officeDocument/2006/relationships/image" Target="media/image14.jpeg"/><Relationship Id="rId53" Type="http://schemas.openxmlformats.org/officeDocument/2006/relationships/hyperlink" Target="javascript:PopImage('IMG_139','http://images.books24x7.com/bookimages/id_30903/08fig15_alt.jpg','742','309')" TargetMode="External"/><Relationship Id="rId58" Type="http://schemas.openxmlformats.org/officeDocument/2006/relationships/hyperlink" Target="javascript:PopImage('IMG_141','http://images.books24x7.com/bookimages/id_30903/08fig17_alt.jpg','759','368')" TargetMode="External"/><Relationship Id="rId66" Type="http://schemas.openxmlformats.org/officeDocument/2006/relationships/hyperlink" Target="javascript:PopImage('IMG_145','http://images.books24x7.com/bookimages/id_30903/08fig21_alt.jpg','707','477')" TargetMode="External"/><Relationship Id="rId74" Type="http://schemas.openxmlformats.org/officeDocument/2006/relationships/hyperlink" Target="javascript:PopImage('IMG_149','http://images.books24x7.com/bookimages/id_30903/08fig25_alt.jpg','741','527')" TargetMode="External"/><Relationship Id="rId79" Type="http://schemas.openxmlformats.org/officeDocument/2006/relationships/image" Target="media/image28.jpeg"/><Relationship Id="rId87" Type="http://schemas.openxmlformats.org/officeDocument/2006/relationships/image" Target="media/image32.jpeg"/><Relationship Id="rId102" Type="http://schemas.openxmlformats.org/officeDocument/2006/relationships/fontTable" Target="fontTable.xml"/><Relationship Id="rId5" Type="http://schemas.openxmlformats.org/officeDocument/2006/relationships/image" Target="media/image1.gif"/><Relationship Id="rId61" Type="http://schemas.openxmlformats.org/officeDocument/2006/relationships/image" Target="media/image20.jpeg"/><Relationship Id="rId82" Type="http://schemas.openxmlformats.org/officeDocument/2006/relationships/hyperlink" Target="javascript:PopImage('IMG_152','http://images.books24x7.com/bookimages/id_30903/08fig28.jpg','493','315')" TargetMode="External"/><Relationship Id="rId90" Type="http://schemas.openxmlformats.org/officeDocument/2006/relationships/hyperlink" Target="javascript:PopImage('IMG_156','http://images.books24x7.com/bookimages/id_30903/08fig32.jpg','470','267')" TargetMode="External"/><Relationship Id="rId95" Type="http://schemas.openxmlformats.org/officeDocument/2006/relationships/image" Target="media/image36.jpeg"/><Relationship Id="rId19" Type="http://schemas.openxmlformats.org/officeDocument/2006/relationships/image" Target="media/image5.jpeg"/><Relationship Id="rId14" Type="http://schemas.openxmlformats.org/officeDocument/2006/relationships/hyperlink" Target="javascript:PopImage('IMG_126','http://images.books24x7.com/bookimages/id_30903/08fig02_alt.jpg','533','381')" TargetMode="External"/><Relationship Id="rId22" Type="http://schemas.openxmlformats.org/officeDocument/2006/relationships/hyperlink" Target="http://www.books24x7.com/assetviewer.aspx?bkid=30903&amp;destid=2720" TargetMode="External"/><Relationship Id="rId27" Type="http://schemas.openxmlformats.org/officeDocument/2006/relationships/hyperlink" Target="javascript:PopImage('IMG_129','http://images.books24x7.com/bookimages/id_30903/08fig05_alt.jpg','560','163')" TargetMode="External"/><Relationship Id="rId30" Type="http://schemas.openxmlformats.org/officeDocument/2006/relationships/hyperlink" Target="javascript:PopImage('IMG_131','http://images.books24x7.com/bookimages/id_30903/08fig07.jpg','485','373')" TargetMode="External"/><Relationship Id="rId35" Type="http://schemas.openxmlformats.org/officeDocument/2006/relationships/hyperlink" Target="http://www.books24x7.com/assetviewer.aspx?bkid=30903&amp;destid=4971" TargetMode="External"/><Relationship Id="rId43" Type="http://schemas.openxmlformats.org/officeDocument/2006/relationships/image" Target="media/image13.jpeg"/><Relationship Id="rId48" Type="http://schemas.openxmlformats.org/officeDocument/2006/relationships/hyperlink" Target="javascript:PopImage('IMG_137','http://images.books24x7.com/bookimages/id_30903/08fig13_alt.jpg','858','641')" TargetMode="External"/><Relationship Id="rId56" Type="http://schemas.openxmlformats.org/officeDocument/2006/relationships/hyperlink" Target="javascript:PopImage('IMG_140','http://images.books24x7.com/bookimages/id_30903/08fig16_alt.jpg','558','520')" TargetMode="External"/><Relationship Id="rId64" Type="http://schemas.openxmlformats.org/officeDocument/2006/relationships/hyperlink" Target="javascript:PopImage('IMG_144','http://images.books24x7.com/bookimages/id_30903/08fig20_alt.jpg','975','452')" TargetMode="External"/><Relationship Id="rId69" Type="http://schemas.openxmlformats.org/officeDocument/2006/relationships/image" Target="media/image24.jpeg"/><Relationship Id="rId77" Type="http://schemas.openxmlformats.org/officeDocument/2006/relationships/hyperlink" Target="http://www.books24x7.com/assetviewer.aspx?bkid=30903&amp;destid=3288" TargetMode="External"/><Relationship Id="rId100" Type="http://schemas.openxmlformats.org/officeDocument/2006/relationships/hyperlink" Target="javascript:PopImage('IMG_160','http://images.books24x7.com/bookimages/id_30903/08fig36.jpg','472','301')" TargetMode="External"/><Relationship Id="rId8" Type="http://schemas.openxmlformats.org/officeDocument/2006/relationships/hyperlink" Target="http://www.books24x7.com/assetviewer.aspx?bkid=30903&amp;destid=4198" TargetMode="External"/><Relationship Id="rId51" Type="http://schemas.openxmlformats.org/officeDocument/2006/relationships/hyperlink" Target="javascript:PopImage('IMG_138','http://images.books24x7.com/bookimages/id_30903/08fig14_alt.jpg','765','795')" TargetMode="External"/><Relationship Id="rId72" Type="http://schemas.openxmlformats.org/officeDocument/2006/relationships/hyperlink" Target="javascript:PopImage('IMG_148','http://images.books24x7.com/bookimages/id_30903/08fig24_alt.jpg','1183','173')" TargetMode="External"/><Relationship Id="rId80" Type="http://schemas.openxmlformats.org/officeDocument/2006/relationships/hyperlink" Target="javascript:PopImage('IMG_151','http://images.books24x7.com/bookimages/id_30903/08fig27_alt.jpg','625','439')" TargetMode="External"/><Relationship Id="rId85" Type="http://schemas.openxmlformats.org/officeDocument/2006/relationships/image" Target="media/image31.jpeg"/><Relationship Id="rId93" Type="http://schemas.openxmlformats.org/officeDocument/2006/relationships/image" Target="media/image35.jpeg"/><Relationship Id="rId98" Type="http://schemas.openxmlformats.org/officeDocument/2006/relationships/hyperlink" Target="http://www.books24x7.com/assetviewer.aspx?bkid=30903&amp;destid=2720" TargetMode="External"/><Relationship Id="rId3" Type="http://schemas.openxmlformats.org/officeDocument/2006/relationships/settings" Target="settings.xml"/><Relationship Id="rId12" Type="http://schemas.openxmlformats.org/officeDocument/2006/relationships/hyperlink" Target="javascript:PopImage('IMG_125','http://images.books24x7.com/bookimages/id_30903/08fig01_alt.jpg','620','224')" TargetMode="External"/><Relationship Id="rId17" Type="http://schemas.openxmlformats.org/officeDocument/2006/relationships/image" Target="media/image4.gif"/><Relationship Id="rId25" Type="http://schemas.openxmlformats.org/officeDocument/2006/relationships/hyperlink" Target="http://www.books24x7.com/assetviewer.aspx?bkid=30903&amp;destid=145" TargetMode="External"/><Relationship Id="rId33" Type="http://schemas.openxmlformats.org/officeDocument/2006/relationships/hyperlink" Target="http://www.books24x7.com/assetviewer.aspx?bkid=30903&amp;destid=4747" TargetMode="External"/><Relationship Id="rId38" Type="http://schemas.openxmlformats.org/officeDocument/2006/relationships/hyperlink" Target="javascript:PopImage('IMG_133','http://images.books24x7.com/bookimages/id_30903/08fig09_alt.jpg','587','847')" TargetMode="External"/><Relationship Id="rId46" Type="http://schemas.openxmlformats.org/officeDocument/2006/relationships/hyperlink" Target="http://www.books24x7.com/assetviewer.aspx?bkid=30903&amp;destid=868" TargetMode="External"/><Relationship Id="rId59" Type="http://schemas.openxmlformats.org/officeDocument/2006/relationships/image" Target="media/image19.jpeg"/><Relationship Id="rId67" Type="http://schemas.openxmlformats.org/officeDocument/2006/relationships/image" Target="media/image23.jpeg"/><Relationship Id="rId103" Type="http://schemas.openxmlformats.org/officeDocument/2006/relationships/theme" Target="theme/theme1.xml"/><Relationship Id="rId20" Type="http://schemas.openxmlformats.org/officeDocument/2006/relationships/hyperlink" Target="javascript:PopImage('IMG_128','http://images.books24x7.com/bookimages/id_30903/08fig04_alt.jpg','694','302')" TargetMode="External"/><Relationship Id="rId41" Type="http://schemas.openxmlformats.org/officeDocument/2006/relationships/image" Target="media/image12.jpeg"/><Relationship Id="rId54" Type="http://schemas.openxmlformats.org/officeDocument/2006/relationships/image" Target="media/image17.jpeg"/><Relationship Id="rId62" Type="http://schemas.openxmlformats.org/officeDocument/2006/relationships/hyperlink" Target="javascript:PopImage('IMG_143','http://images.books24x7.com/bookimages/id_30903/08fig19_alt.jpg','707','139')" TargetMode="External"/><Relationship Id="rId70" Type="http://schemas.openxmlformats.org/officeDocument/2006/relationships/hyperlink" Target="javascript:PopImage('IMG_147','http://images.books24x7.com/bookimages/id_30903/08fig23_alt.jpg','611','378')" TargetMode="External"/><Relationship Id="rId75" Type="http://schemas.openxmlformats.org/officeDocument/2006/relationships/image" Target="media/image27.jpeg"/><Relationship Id="rId83" Type="http://schemas.openxmlformats.org/officeDocument/2006/relationships/image" Target="media/image30.jpeg"/><Relationship Id="rId88" Type="http://schemas.openxmlformats.org/officeDocument/2006/relationships/hyperlink" Target="javascript:PopImage('IMG_155','http://images.books24x7.com/bookimages/id_30903/08fig31.jpg','465','268')" TargetMode="External"/><Relationship Id="rId91" Type="http://schemas.openxmlformats.org/officeDocument/2006/relationships/image" Target="media/image34.jpeg"/><Relationship Id="rId96" Type="http://schemas.openxmlformats.org/officeDocument/2006/relationships/hyperlink" Target="javascript:PopImage('IMG_159','http://images.books24x7.com/bookimages/id_30903/08fig35_alt.jpg','1181','168')" TargetMode="External"/><Relationship Id="rId1" Type="http://schemas.openxmlformats.org/officeDocument/2006/relationships/numbering" Target="numbering.xml"/><Relationship Id="rId6" Type="http://schemas.openxmlformats.org/officeDocument/2006/relationships/hyperlink" Target="http://www.books24x7.com/assetviewer.aspx?bkid=30903&amp;destid=755" TargetMode="External"/><Relationship Id="rId15" Type="http://schemas.openxmlformats.org/officeDocument/2006/relationships/image" Target="media/image3.jpeg"/><Relationship Id="rId23" Type="http://schemas.openxmlformats.org/officeDocument/2006/relationships/hyperlink" Target="http://www.books24x7.com/assetviewer.aspx?bkid=30903&amp;destid=2720" TargetMode="External"/><Relationship Id="rId28" Type="http://schemas.openxmlformats.org/officeDocument/2006/relationships/image" Target="media/image7.jpeg"/><Relationship Id="rId36" Type="http://schemas.openxmlformats.org/officeDocument/2006/relationships/hyperlink" Target="javascript:PopImage('IMG_132','http://images.books24x7.com/bookimages/id_30903/08fig08.jpg','490','401')" TargetMode="External"/><Relationship Id="rId49" Type="http://schemas.openxmlformats.org/officeDocument/2006/relationships/image" Target="media/image15.jpeg"/><Relationship Id="rId57" Type="http://schemas.openxmlformats.org/officeDocument/2006/relationships/image" Target="media/image18.jpeg"/><Relationship Id="rId10" Type="http://schemas.openxmlformats.org/officeDocument/2006/relationships/hyperlink" Target="http://www.books24x7.com/assetviewer.aspx?bkid=30903&amp;destid=1276" TargetMode="External"/><Relationship Id="rId31" Type="http://schemas.openxmlformats.org/officeDocument/2006/relationships/image" Target="media/image9.jpeg"/><Relationship Id="rId44" Type="http://schemas.openxmlformats.org/officeDocument/2006/relationships/hyperlink" Target="javascript:PopImage('IMG_136','http://images.books24x7.com/bookimages/id_30903/08fig12_alt.jpg','832','787')" TargetMode="External"/><Relationship Id="rId52" Type="http://schemas.openxmlformats.org/officeDocument/2006/relationships/image" Target="media/image16.jpeg"/><Relationship Id="rId60" Type="http://schemas.openxmlformats.org/officeDocument/2006/relationships/hyperlink" Target="javascript:PopImage('IMG_142','http://images.books24x7.com/bookimages/id_30903/08fig18_alt.jpg','704','151')" TargetMode="External"/><Relationship Id="rId65" Type="http://schemas.openxmlformats.org/officeDocument/2006/relationships/image" Target="media/image22.jpeg"/><Relationship Id="rId73" Type="http://schemas.openxmlformats.org/officeDocument/2006/relationships/image" Target="media/image26.jpeg"/><Relationship Id="rId78" Type="http://schemas.openxmlformats.org/officeDocument/2006/relationships/hyperlink" Target="javascript:PopImage('IMG_150','http://images.books24x7.com/bookimages/id_30903/08fig26_alt.jpg','701','204')" TargetMode="External"/><Relationship Id="rId81" Type="http://schemas.openxmlformats.org/officeDocument/2006/relationships/image" Target="media/image29.jpeg"/><Relationship Id="rId86" Type="http://schemas.openxmlformats.org/officeDocument/2006/relationships/hyperlink" Target="javascript:PopImage('IMG_154','http://images.books24x7.com/bookimages/id_30903/08fig30_alt.jpg','964','561')" TargetMode="External"/><Relationship Id="rId94" Type="http://schemas.openxmlformats.org/officeDocument/2006/relationships/hyperlink" Target="javascript:PopImage('IMG_158','http://images.books24x7.com/bookimages/id_30903/08fig34_alt.jpg','1179','172')" TargetMode="External"/><Relationship Id="rId99" Type="http://schemas.openxmlformats.org/officeDocument/2006/relationships/hyperlink" Target="http://www.books24x7.com/assetviewer.aspx?bkid=30903&amp;destid=2720" TargetMode="External"/><Relationship Id="rId101"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www.books24x7.com/assetviewer.aspx?bkid=30903&amp;destid=4198" TargetMode="External"/><Relationship Id="rId13" Type="http://schemas.openxmlformats.org/officeDocument/2006/relationships/image" Target="media/image2.jpeg"/><Relationship Id="rId18" Type="http://schemas.openxmlformats.org/officeDocument/2006/relationships/hyperlink" Target="javascript:PopImage('IMG_127','http://images.books24x7.com/bookimages/id_30903/08fig03_alt.jpg','674','232')" TargetMode="External"/><Relationship Id="rId39" Type="http://schemas.openxmlformats.org/officeDocument/2006/relationships/image" Target="media/image11.jpeg"/><Relationship Id="rId34" Type="http://schemas.openxmlformats.org/officeDocument/2006/relationships/hyperlink" Target="http://www.books24x7.com/assetviewer.aspx?bkid=30903&amp;destid=4971" TargetMode="External"/><Relationship Id="rId50" Type="http://schemas.openxmlformats.org/officeDocument/2006/relationships/hyperlink" Target="http://www.books24x7.com/outputobject.asp?bookid=30903&amp;chunkid=863242058&amp;objectid=ch08table02&amp;objecttype=spreadsheet" TargetMode="External"/><Relationship Id="rId55" Type="http://schemas.openxmlformats.org/officeDocument/2006/relationships/hyperlink" Target="http://www.books24x7.com/assetviewer.aspx?bkid=30903&amp;destid=868" TargetMode="External"/><Relationship Id="rId76" Type="http://schemas.openxmlformats.org/officeDocument/2006/relationships/hyperlink" Target="http://www.books24x7.com/assetviewer.aspx?bkid=30903&amp;destid=3288" TargetMode="External"/><Relationship Id="rId97"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9272</Words>
  <Characters>52852</Characters>
  <Application>Microsoft Office Word</Application>
  <DocSecurity>0</DocSecurity>
  <Lines>440</Lines>
  <Paragraphs>123</Paragraphs>
  <ScaleCrop>false</ScaleCrop>
  <Company>TCSL</Company>
  <LinksUpToDate>false</LinksUpToDate>
  <CharactersWithSpaces>62001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537498</dc:creator>
  <cp:keywords/>
  <dc:description/>
  <cp:lastModifiedBy>173049</cp:lastModifiedBy>
  <cp:revision>2</cp:revision>
  <dcterms:created xsi:type="dcterms:W3CDTF">2011-11-15T11:37:00Z</dcterms:created>
  <dcterms:modified xsi:type="dcterms:W3CDTF">2011-12-11T13:26:00Z</dcterms:modified>
</cp:coreProperties>
</file>