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FBECC" w14:textId="03B89527" w:rsidR="00960EE2" w:rsidRDefault="00960EE2"/>
    <w:p w14:paraId="5B3EB256" w14:textId="0F4C7DCA" w:rsidR="00581555" w:rsidRPr="00581555" w:rsidRDefault="00581555" w:rsidP="00581555"/>
    <w:p w14:paraId="04825B1E" w14:textId="17EE523C" w:rsidR="00581555" w:rsidRPr="00581555" w:rsidRDefault="00581555" w:rsidP="00581555"/>
    <w:p w14:paraId="2CD59473" w14:textId="18ACD2A7" w:rsidR="00581555" w:rsidRDefault="00581555" w:rsidP="00581555"/>
    <w:p w14:paraId="1FAB5B6C" w14:textId="77777777" w:rsidR="00581555" w:rsidRPr="00581555" w:rsidRDefault="00581555" w:rsidP="00581555">
      <w:pPr>
        <w:tabs>
          <w:tab w:val="left" w:pos="2390"/>
        </w:tabs>
      </w:pPr>
      <w:r>
        <w:tab/>
      </w:r>
      <w:r w:rsidRPr="00581555">
        <w:t xml:space="preserve">Azure </w:t>
      </w:r>
      <w:proofErr w:type="spellStart"/>
      <w:r w:rsidRPr="00581555">
        <w:t>Devops</w:t>
      </w:r>
      <w:proofErr w:type="spellEnd"/>
      <w:r w:rsidRPr="00581555">
        <w:t>:</w:t>
      </w:r>
    </w:p>
    <w:p w14:paraId="0BDF124F" w14:textId="2B8501BE" w:rsidR="00581555" w:rsidRPr="00581555" w:rsidRDefault="00381527" w:rsidP="00581555">
      <w:pPr>
        <w:tabs>
          <w:tab w:val="left" w:pos="2390"/>
        </w:tabs>
      </w:pPr>
      <w:r>
        <w:t>1.</w:t>
      </w:r>
      <w:r w:rsidR="00581555" w:rsidRPr="00581555">
        <w:t>What is difference b/w Deployment group and Environments?</w:t>
      </w:r>
    </w:p>
    <w:p w14:paraId="07CE0C89" w14:textId="272A8145" w:rsidR="00581555" w:rsidRPr="00581555" w:rsidRDefault="00581555" w:rsidP="00581555">
      <w:pPr>
        <w:tabs>
          <w:tab w:val="left" w:pos="2390"/>
        </w:tabs>
      </w:pPr>
      <w:r w:rsidRPr="00581555">
        <w:t xml:space="preserve">They both have the same theory in actual deployment. </w:t>
      </w:r>
      <w:r w:rsidR="00D62CBE" w:rsidRPr="00581555">
        <w:t>But</w:t>
      </w:r>
      <w:r w:rsidRPr="00581555">
        <w:t xml:space="preserve"> since Deployment group jobs are not yet supported in YAML. In this case, the Environments comes up.</w:t>
      </w:r>
    </w:p>
    <w:p w14:paraId="06C3A137" w14:textId="366AEFC3" w:rsidR="00581555" w:rsidRPr="00581555" w:rsidRDefault="00381527" w:rsidP="00581555">
      <w:pPr>
        <w:tabs>
          <w:tab w:val="left" w:pos="2390"/>
        </w:tabs>
      </w:pPr>
      <w:r>
        <w:t>2.</w:t>
      </w:r>
      <w:r w:rsidR="00581555" w:rsidRPr="00581555">
        <w:t>What is difference b/w build pipeline and release pipeline?</w:t>
      </w:r>
    </w:p>
    <w:p w14:paraId="1A0C6C5C" w14:textId="77777777" w:rsidR="00581555" w:rsidRPr="00581555" w:rsidRDefault="00581555" w:rsidP="00581555">
      <w:pPr>
        <w:tabs>
          <w:tab w:val="left" w:pos="2390"/>
        </w:tabs>
      </w:pPr>
      <w:r w:rsidRPr="00581555">
        <w:t>A Build Pipeline is used to generate Artifacts out of Source Code. A Release Pipeline consumes the Artifacts and conducts follow-up actions within a multi-staging system</w:t>
      </w:r>
    </w:p>
    <w:p w14:paraId="69A5D3CB" w14:textId="11D3EE27" w:rsidR="00581555" w:rsidRPr="00581555" w:rsidRDefault="00381527" w:rsidP="00581555">
      <w:pPr>
        <w:tabs>
          <w:tab w:val="left" w:pos="2390"/>
        </w:tabs>
      </w:pPr>
      <w:r>
        <w:t>3.</w:t>
      </w:r>
      <w:r w:rsidR="00581555" w:rsidRPr="00581555">
        <w:t xml:space="preserve">How to </w:t>
      </w:r>
      <w:r w:rsidRPr="00581555">
        <w:t>configure</w:t>
      </w:r>
      <w:r w:rsidR="00581555" w:rsidRPr="00581555">
        <w:t xml:space="preserve"> approval in azure </w:t>
      </w:r>
      <w:proofErr w:type="spellStart"/>
      <w:r w:rsidR="00581555" w:rsidRPr="00581555">
        <w:t>devops</w:t>
      </w:r>
      <w:proofErr w:type="spellEnd"/>
      <w:r w:rsidR="00581555" w:rsidRPr="00581555">
        <w:t>?</w:t>
      </w:r>
    </w:p>
    <w:p w14:paraId="19BB12CD" w14:textId="77777777" w:rsidR="00581555" w:rsidRPr="00581555" w:rsidRDefault="00581555" w:rsidP="00581555">
      <w:pPr>
        <w:tabs>
          <w:tab w:val="left" w:pos="2390"/>
        </w:tabs>
      </w:pPr>
      <w:r w:rsidRPr="00581555">
        <w:t>In your Azure DevOps project, go to the resource (for example, environment) that needs to be protected.</w:t>
      </w:r>
    </w:p>
    <w:p w14:paraId="38CD0635" w14:textId="77777777" w:rsidR="00581555" w:rsidRPr="00581555" w:rsidRDefault="00581555" w:rsidP="00581555">
      <w:pPr>
        <w:tabs>
          <w:tab w:val="left" w:pos="2390"/>
        </w:tabs>
      </w:pPr>
      <w:r w:rsidRPr="00581555">
        <w:t>Navigate to Approvals and Checks for the resource.</w:t>
      </w:r>
    </w:p>
    <w:p w14:paraId="2C7400E3" w14:textId="77777777" w:rsidR="00581555" w:rsidRPr="00581555" w:rsidRDefault="00581555" w:rsidP="00581555">
      <w:pPr>
        <w:tabs>
          <w:tab w:val="left" w:pos="2390"/>
        </w:tabs>
      </w:pPr>
      <w:r w:rsidRPr="00581555">
        <w:t>Control option give to time out 1 day, 2 days any time give it and apply.</w:t>
      </w:r>
    </w:p>
    <w:p w14:paraId="7952D1F0" w14:textId="20EF30DE" w:rsidR="00581555" w:rsidRPr="00581555" w:rsidRDefault="00381527" w:rsidP="00581555">
      <w:pPr>
        <w:tabs>
          <w:tab w:val="left" w:pos="2390"/>
        </w:tabs>
      </w:pPr>
      <w:r>
        <w:t>4.</w:t>
      </w:r>
      <w:r w:rsidR="00581555" w:rsidRPr="00581555">
        <w:t>what is b/w Microsoft-hosted agents and Self-hosted agents?</w:t>
      </w:r>
    </w:p>
    <w:p w14:paraId="794CDD58" w14:textId="77777777" w:rsidR="00581555" w:rsidRPr="00581555" w:rsidRDefault="00581555" w:rsidP="00581555">
      <w:pPr>
        <w:tabs>
          <w:tab w:val="left" w:pos="2390"/>
        </w:tabs>
      </w:pPr>
      <w:r w:rsidRPr="00581555">
        <w:t xml:space="preserve">Ans: Microsoft-hosted agents If your pipelines are in Azure Pipelines, then you’ve got a convenient option to run your jobs using a Microsoft-hosted agent. With Microsoft-hosted agents, maintenance and upgrades are taken care of for you. Each time you run a </w:t>
      </w:r>
      <w:proofErr w:type="gramStart"/>
      <w:r w:rsidRPr="00581555">
        <w:t>pipeline,</w:t>
      </w:r>
      <w:proofErr w:type="gramEnd"/>
      <w:r w:rsidRPr="00581555">
        <w:t xml:space="preserve"> you get a fresh virtual machine for each job in the pipeline. The virtual machine is discarded after one job (which means any change that a job makes to the virtual machine file system, such as checking out </w:t>
      </w:r>
      <w:proofErr w:type="spellStart"/>
      <w:proofErr w:type="gramStart"/>
      <w:r w:rsidRPr="00581555">
        <w:t>code,will</w:t>
      </w:r>
      <w:proofErr w:type="spellEnd"/>
      <w:proofErr w:type="gramEnd"/>
      <w:r w:rsidRPr="00581555">
        <w:t xml:space="preserve"> be unavailable to the next job). Microsoft-hosted agents can run jobs directly on the VM or in a container. Azure Pipelines provides a predefined agent pool named Azure Pipelines with Microsoft-hosted agents.</w:t>
      </w:r>
    </w:p>
    <w:p w14:paraId="14D46E3C" w14:textId="54A07306" w:rsidR="00581555" w:rsidRDefault="00581555" w:rsidP="00581555">
      <w:pPr>
        <w:tabs>
          <w:tab w:val="left" w:pos="2390"/>
        </w:tabs>
      </w:pPr>
      <w:r w:rsidRPr="00581555">
        <w:t xml:space="preserve">Self-hosted agents </w:t>
      </w:r>
      <w:r w:rsidR="008B1A47" w:rsidRPr="00581555">
        <w:t>an</w:t>
      </w:r>
      <w:r w:rsidRPr="00581555">
        <w:t xml:space="preserve"> agent that you set up and manage on your own to run jobs is a self-hosted agent. You can use self-hosted agents in Azure Pipelines or Azure DevOps Server, formerly named Team Foundation Server (TFS). Self-hosted agents give you more control to install dependent software needed for your builds and deployments. Also, machine-level caches and configuration persist from run to run, which can boost speed.</w:t>
      </w:r>
    </w:p>
    <w:p w14:paraId="2A6987EB" w14:textId="2D901AF0" w:rsidR="005703A1" w:rsidRDefault="005703A1" w:rsidP="00581555">
      <w:pPr>
        <w:tabs>
          <w:tab w:val="left" w:pos="2390"/>
        </w:tabs>
      </w:pPr>
    </w:p>
    <w:p w14:paraId="074D1E91" w14:textId="77777777" w:rsidR="00360FBF" w:rsidRPr="00360FBF" w:rsidRDefault="00360FBF" w:rsidP="00360FBF">
      <w:pPr>
        <w:tabs>
          <w:tab w:val="left" w:pos="2390"/>
        </w:tabs>
      </w:pPr>
      <w:r w:rsidRPr="00360FBF">
        <w:t>How to enable ci/CD?</w:t>
      </w:r>
    </w:p>
    <w:p w14:paraId="349A4C96" w14:textId="77777777" w:rsidR="00360FBF" w:rsidRPr="00360FBF" w:rsidRDefault="00360FBF" w:rsidP="00360FBF">
      <w:pPr>
        <w:tabs>
          <w:tab w:val="left" w:pos="2390"/>
        </w:tabs>
      </w:pPr>
      <w:r w:rsidRPr="00360FBF">
        <w:t xml:space="preserve">Build pipeline –trigger –enable the </w:t>
      </w:r>
      <w:proofErr w:type="spellStart"/>
      <w:r w:rsidRPr="00360FBF">
        <w:t>Contiune</w:t>
      </w:r>
      <w:proofErr w:type="spellEnd"/>
      <w:r w:rsidRPr="00360FBF">
        <w:t xml:space="preserve"> </w:t>
      </w:r>
      <w:proofErr w:type="spellStart"/>
      <w:r w:rsidRPr="00360FBF">
        <w:t>intergration</w:t>
      </w:r>
      <w:proofErr w:type="spellEnd"/>
      <w:r w:rsidRPr="00360FBF">
        <w:t xml:space="preserve"> Release pipeline– release –</w:t>
      </w:r>
      <w:proofErr w:type="spellStart"/>
      <w:r w:rsidRPr="00360FBF">
        <w:t>contiune</w:t>
      </w:r>
      <w:proofErr w:type="spellEnd"/>
      <w:r w:rsidRPr="00360FBF">
        <w:t xml:space="preserve"> deployment trigger.</w:t>
      </w:r>
    </w:p>
    <w:p w14:paraId="1E78DAE7" w14:textId="77777777" w:rsidR="00360FBF" w:rsidRPr="00360FBF" w:rsidRDefault="00360FBF" w:rsidP="00360FBF">
      <w:pPr>
        <w:tabs>
          <w:tab w:val="left" w:pos="2390"/>
        </w:tabs>
      </w:pPr>
      <w:r w:rsidRPr="00360FBF">
        <w:t xml:space="preserve">What </w:t>
      </w:r>
      <w:proofErr w:type="gramStart"/>
      <w:r w:rsidRPr="00360FBF">
        <w:t>is</w:t>
      </w:r>
      <w:proofErr w:type="gramEnd"/>
      <w:r w:rsidRPr="00360FBF">
        <w:t xml:space="preserve"> Azure Artifacts?</w:t>
      </w:r>
    </w:p>
    <w:p w14:paraId="1D72A38A" w14:textId="77777777" w:rsidR="00360FBF" w:rsidRPr="00360FBF" w:rsidRDefault="00360FBF" w:rsidP="00360FBF">
      <w:pPr>
        <w:tabs>
          <w:tab w:val="left" w:pos="2390"/>
        </w:tabs>
      </w:pPr>
      <w:r w:rsidRPr="00360FBF">
        <w:t>What Is Deployment groups?</w:t>
      </w:r>
    </w:p>
    <w:p w14:paraId="51F8B3E2" w14:textId="77777777" w:rsidR="00360FBF" w:rsidRPr="00360FBF" w:rsidRDefault="00360FBF" w:rsidP="00360FBF">
      <w:pPr>
        <w:tabs>
          <w:tab w:val="left" w:pos="2390"/>
        </w:tabs>
      </w:pPr>
      <w:r w:rsidRPr="00360FBF">
        <w:lastRenderedPageBreak/>
        <w:t>A deployment group is a logical set of deployment target machines that have agents installed on each one. Deployment groups represent the physical environments; for example, “Dev”, “Test”, or “Production” environment</w:t>
      </w:r>
    </w:p>
    <w:p w14:paraId="4D19BB45" w14:textId="77777777" w:rsidR="00360FBF" w:rsidRPr="00360FBF" w:rsidRDefault="00360FBF" w:rsidP="00360FBF">
      <w:pPr>
        <w:tabs>
          <w:tab w:val="left" w:pos="2390"/>
        </w:tabs>
      </w:pPr>
      <w:r w:rsidRPr="00360FBF">
        <w:t>In effect, a deployment group is just another grouping of agents, much like an agent pool.</w:t>
      </w:r>
    </w:p>
    <w:p w14:paraId="6F321B8F" w14:textId="77777777" w:rsidR="00360FBF" w:rsidRPr="00360FBF" w:rsidRDefault="00360FBF" w:rsidP="00360FBF">
      <w:pPr>
        <w:tabs>
          <w:tab w:val="left" w:pos="2390"/>
        </w:tabs>
      </w:pPr>
      <w:r w:rsidRPr="00360FBF">
        <w:t>Deployment groups are only available with Classic release pipelines and are different from deployment jobs</w:t>
      </w:r>
    </w:p>
    <w:p w14:paraId="70582074" w14:textId="77777777" w:rsidR="00360FBF" w:rsidRPr="00360FBF" w:rsidRDefault="00360FBF" w:rsidP="00360FBF">
      <w:pPr>
        <w:tabs>
          <w:tab w:val="left" w:pos="2390"/>
        </w:tabs>
      </w:pPr>
      <w:r w:rsidRPr="00360FBF">
        <w:t>Deployment groups:</w:t>
      </w:r>
    </w:p>
    <w:p w14:paraId="7FE1E45E" w14:textId="77777777" w:rsidR="00360FBF" w:rsidRPr="00360FBF" w:rsidRDefault="00360FBF" w:rsidP="00360FBF">
      <w:pPr>
        <w:tabs>
          <w:tab w:val="left" w:pos="2390"/>
        </w:tabs>
      </w:pPr>
      <w:r w:rsidRPr="00360FBF">
        <w:t>A deployment group is a logical set of deployment target machines that have agents installed on each one. Deployment groups represent the physical environments; for example, “Dev”, “Test”, “UAT”, and “Production”. In effect, a deployment group is just another grouping of agents, much like an agent pool.</w:t>
      </w:r>
    </w:p>
    <w:p w14:paraId="1802EF73" w14:textId="77777777" w:rsidR="00360FBF" w:rsidRPr="00360FBF" w:rsidRDefault="00360FBF" w:rsidP="00360FBF">
      <w:pPr>
        <w:tabs>
          <w:tab w:val="left" w:pos="2390"/>
        </w:tabs>
      </w:pPr>
      <w:r w:rsidRPr="00360FBF">
        <w:t>Environments:</w:t>
      </w:r>
    </w:p>
    <w:p w14:paraId="43A8C7A6" w14:textId="77777777" w:rsidR="00360FBF" w:rsidRPr="00360FBF" w:rsidRDefault="00360FBF" w:rsidP="00360FBF">
      <w:pPr>
        <w:tabs>
          <w:tab w:val="left" w:pos="2390"/>
        </w:tabs>
      </w:pPr>
      <w:r w:rsidRPr="00360FBF">
        <w:t>Environment represents a collection of resources such as namespaces within Kubernetes clusters, Azure Web Apps, virtual machines, databases, which can be targeted by deployments from a pipeline.</w:t>
      </w:r>
    </w:p>
    <w:p w14:paraId="3CFFFFF9" w14:textId="77777777" w:rsidR="00360FBF" w:rsidRPr="00360FBF" w:rsidRDefault="00360FBF" w:rsidP="00360FBF">
      <w:pPr>
        <w:tabs>
          <w:tab w:val="left" w:pos="2390"/>
        </w:tabs>
      </w:pPr>
      <w:r w:rsidRPr="00360FBF">
        <w:t xml:space="preserve">What </w:t>
      </w:r>
      <w:proofErr w:type="gramStart"/>
      <w:r w:rsidRPr="00360FBF">
        <w:t>is</w:t>
      </w:r>
      <w:proofErr w:type="gramEnd"/>
      <w:r w:rsidRPr="00360FBF">
        <w:t xml:space="preserve"> azure Artifacts?</w:t>
      </w:r>
    </w:p>
    <w:p w14:paraId="440BD709" w14:textId="77777777" w:rsidR="00360FBF" w:rsidRPr="00360FBF" w:rsidRDefault="00360FBF" w:rsidP="00360FBF">
      <w:pPr>
        <w:tabs>
          <w:tab w:val="left" w:pos="2390"/>
        </w:tabs>
      </w:pPr>
      <w:r w:rsidRPr="00360FBF">
        <w:t>Azure Artifacts enables developers to share their code efficiently and manage all their packages from one place. With Azure Artifacts, developers can publish packages to their feeds and share it within the same team, across organizations, and even publicly.</w:t>
      </w:r>
    </w:p>
    <w:p w14:paraId="15455D79" w14:textId="77777777" w:rsidR="00360FBF" w:rsidRPr="00360FBF" w:rsidRDefault="00360FBF" w:rsidP="00360FBF">
      <w:pPr>
        <w:tabs>
          <w:tab w:val="left" w:pos="2390"/>
        </w:tabs>
      </w:pPr>
      <w:r w:rsidRPr="00360FBF">
        <w:t xml:space="preserve">Developers can also consume packages from different feeds and public registries such as NuGet.org or npmjs.com. Azure Artifacts supports multiple package types such as NuGet, </w:t>
      </w:r>
      <w:proofErr w:type="spellStart"/>
      <w:r w:rsidRPr="00360FBF">
        <w:t>npm</w:t>
      </w:r>
      <w:proofErr w:type="spellEnd"/>
      <w:r w:rsidRPr="00360FBF">
        <w:t>, Python, Maven, and Universal Packages.</w:t>
      </w:r>
    </w:p>
    <w:p w14:paraId="211F9F56" w14:textId="77777777" w:rsidR="00360FBF" w:rsidRPr="00360FBF" w:rsidRDefault="00360FBF" w:rsidP="00360FBF">
      <w:pPr>
        <w:tabs>
          <w:tab w:val="left" w:pos="2390"/>
        </w:tabs>
      </w:pPr>
      <w:r w:rsidRPr="00360FBF">
        <w:t xml:space="preserve">Need to create new feed in artifacts and create new pipeline for using need feed like </w:t>
      </w:r>
      <w:proofErr w:type="spellStart"/>
      <w:r w:rsidRPr="00360FBF">
        <w:t>Nuget</w:t>
      </w:r>
      <w:proofErr w:type="spellEnd"/>
      <w:r w:rsidRPr="00360FBF">
        <w:t xml:space="preserve">–pack and push. then run pipeline along with feed once it </w:t>
      </w:r>
      <w:proofErr w:type="gramStart"/>
      <w:r w:rsidRPr="00360FBF">
        <w:t>get</w:t>
      </w:r>
      <w:proofErr w:type="gramEnd"/>
      <w:r w:rsidRPr="00360FBF">
        <w:t xml:space="preserve"> success add to feed to our pipeline.</w:t>
      </w:r>
    </w:p>
    <w:p w14:paraId="55305871" w14:textId="77777777" w:rsidR="00360FBF" w:rsidRPr="00360FBF" w:rsidRDefault="00360FBF" w:rsidP="00360FBF">
      <w:pPr>
        <w:tabs>
          <w:tab w:val="left" w:pos="2390"/>
        </w:tabs>
      </w:pPr>
      <w:r w:rsidRPr="00360FBF">
        <w:t xml:space="preserve">Just open build pipeline add task like </w:t>
      </w:r>
      <w:proofErr w:type="spellStart"/>
      <w:r w:rsidRPr="00360FBF">
        <w:t>nuget</w:t>
      </w:r>
      <w:proofErr w:type="spellEnd"/>
      <w:r w:rsidRPr="00360FBF">
        <w:t xml:space="preserve"> and added feed then run pipeline artifacts will store that place.</w:t>
      </w:r>
    </w:p>
    <w:p w14:paraId="3ABDDBB7" w14:textId="77777777" w:rsidR="00360FBF" w:rsidRPr="00360FBF" w:rsidRDefault="00360FBF" w:rsidP="00360FBF">
      <w:pPr>
        <w:tabs>
          <w:tab w:val="left" w:pos="2390"/>
        </w:tabs>
      </w:pPr>
      <w:r w:rsidRPr="00360FBF">
        <w:t>2nd Way:</w:t>
      </w:r>
    </w:p>
    <w:p w14:paraId="20A2CE34" w14:textId="77777777" w:rsidR="00360FBF" w:rsidRPr="00360FBF" w:rsidRDefault="00360FBF" w:rsidP="00360FBF">
      <w:pPr>
        <w:tabs>
          <w:tab w:val="left" w:pos="2390"/>
        </w:tabs>
      </w:pPr>
      <w:r w:rsidRPr="00360FBF">
        <w:t xml:space="preserve">Through </w:t>
      </w:r>
      <w:proofErr w:type="spellStart"/>
      <w:r w:rsidRPr="00360FBF">
        <w:t>visula</w:t>
      </w:r>
      <w:proofErr w:type="spellEnd"/>
      <w:r w:rsidRPr="00360FBF">
        <w:t xml:space="preserve"> studio create new project– </w:t>
      </w:r>
      <w:proofErr w:type="spellStart"/>
      <w:r w:rsidRPr="00360FBF">
        <w:t>dependecy</w:t>
      </w:r>
      <w:proofErr w:type="spellEnd"/>
      <w:r w:rsidRPr="00360FBF">
        <w:t xml:space="preserve"> package source-browse some </w:t>
      </w:r>
      <w:proofErr w:type="spellStart"/>
      <w:r w:rsidRPr="00360FBF">
        <w:t>xyz</w:t>
      </w:r>
      <w:proofErr w:type="spellEnd"/>
      <w:r w:rsidRPr="00360FBF">
        <w:t xml:space="preserve"> feed 3rd way:</w:t>
      </w:r>
    </w:p>
    <w:p w14:paraId="20CD68C0" w14:textId="77777777" w:rsidR="00360FBF" w:rsidRPr="00360FBF" w:rsidRDefault="00360FBF" w:rsidP="00360FBF">
      <w:pPr>
        <w:tabs>
          <w:tab w:val="left" w:pos="2390"/>
        </w:tabs>
      </w:pPr>
      <w:r w:rsidRPr="00360FBF">
        <w:t xml:space="preserve">and through run power shell will </w:t>
      </w:r>
      <w:proofErr w:type="spellStart"/>
      <w:r w:rsidRPr="00360FBF">
        <w:t>particaller</w:t>
      </w:r>
      <w:proofErr w:type="spellEnd"/>
      <w:r w:rsidRPr="00360FBF">
        <w:t xml:space="preserve"> command will configure we use it.</w:t>
      </w:r>
    </w:p>
    <w:p w14:paraId="033848A6" w14:textId="77777777" w:rsidR="00360FBF" w:rsidRPr="00360FBF" w:rsidRDefault="00360FBF" w:rsidP="00360FBF">
      <w:pPr>
        <w:tabs>
          <w:tab w:val="left" w:pos="2390"/>
        </w:tabs>
      </w:pPr>
      <w:r w:rsidRPr="00360FBF">
        <w:t>What is Azure Key Vault secrets?</w:t>
      </w:r>
    </w:p>
    <w:p w14:paraId="2147B2F1" w14:textId="77777777" w:rsidR="00360FBF" w:rsidRPr="00360FBF" w:rsidRDefault="00360FBF" w:rsidP="00360FBF">
      <w:pPr>
        <w:tabs>
          <w:tab w:val="left" w:pos="2390"/>
        </w:tabs>
      </w:pPr>
      <w:r w:rsidRPr="00360FBF">
        <w:t xml:space="preserve">Azure Key Vault enables developers to securely store and manage secrets such as API keys, </w:t>
      </w:r>
      <w:proofErr w:type="gramStart"/>
      <w:r w:rsidRPr="00360FBF">
        <w:t>credentials</w:t>
      </w:r>
      <w:proofErr w:type="gramEnd"/>
      <w:r w:rsidRPr="00360FBF">
        <w:t xml:space="preserve"> or certificates. Azure Key Vault service supports two types of containers: vaults and managed HSM (hardware security module) pools. Vaults support storing software and HSM-backed keys, secrets, and certificates, while managed HSM pools only support HSM-backed keys.</w:t>
      </w:r>
    </w:p>
    <w:p w14:paraId="56A88897" w14:textId="77777777" w:rsidR="00360FBF" w:rsidRPr="00360FBF" w:rsidRDefault="00360FBF" w:rsidP="00360FBF">
      <w:pPr>
        <w:tabs>
          <w:tab w:val="left" w:pos="2390"/>
        </w:tabs>
      </w:pPr>
      <w:r w:rsidRPr="00360FBF">
        <w:t>Need to create azure key-vault in azure portal and configure with azure pipeline</w:t>
      </w:r>
    </w:p>
    <w:p w14:paraId="1A8CECD0" w14:textId="77777777" w:rsidR="00360FBF" w:rsidRPr="00360FBF" w:rsidRDefault="00360FBF" w:rsidP="00360FBF">
      <w:pPr>
        <w:tabs>
          <w:tab w:val="left" w:pos="2390"/>
        </w:tabs>
      </w:pPr>
      <w:proofErr w:type="spellStart"/>
      <w:r w:rsidRPr="00360FBF">
        <w:t>Goto</w:t>
      </w:r>
      <w:proofErr w:type="spellEnd"/>
      <w:r w:rsidRPr="00360FBF">
        <w:t xml:space="preserve"> key-</w:t>
      </w:r>
      <w:proofErr w:type="spellStart"/>
      <w:r w:rsidRPr="00360FBF">
        <w:t>valut</w:t>
      </w:r>
      <w:proofErr w:type="spellEnd"/>
      <w:r w:rsidRPr="00360FBF">
        <w:t xml:space="preserve"> navigation bar and create key-vault.</w:t>
      </w:r>
    </w:p>
    <w:p w14:paraId="2B65A6E1" w14:textId="77777777" w:rsidR="00360FBF" w:rsidRPr="00360FBF" w:rsidRDefault="00360FBF" w:rsidP="00360FBF">
      <w:pPr>
        <w:tabs>
          <w:tab w:val="left" w:pos="2390"/>
        </w:tabs>
      </w:pPr>
      <w:r w:rsidRPr="00360FBF">
        <w:lastRenderedPageBreak/>
        <w:t>How to create Azure key vaults?</w:t>
      </w:r>
    </w:p>
    <w:p w14:paraId="75BFCBDE" w14:textId="77777777" w:rsidR="00360FBF" w:rsidRPr="00360FBF" w:rsidRDefault="00360FBF" w:rsidP="00360FBF">
      <w:pPr>
        <w:tabs>
          <w:tab w:val="left" w:pos="2390"/>
        </w:tabs>
      </w:pPr>
      <w:r w:rsidRPr="00360FBF">
        <w:t>Release pipeline —agent –&gt; tasks–Display name–&gt;select azure subscription–&gt;select key-vault–&gt;secrets filter</w:t>
      </w:r>
    </w:p>
    <w:p w14:paraId="59FD0473" w14:textId="77777777" w:rsidR="00360FBF" w:rsidRPr="00360FBF" w:rsidRDefault="00360FBF" w:rsidP="00360FBF">
      <w:pPr>
        <w:tabs>
          <w:tab w:val="left" w:pos="2390"/>
        </w:tabs>
      </w:pPr>
      <w:r w:rsidRPr="00360FBF">
        <w:t>Tasks:</w:t>
      </w:r>
    </w:p>
    <w:p w14:paraId="5AA092E8" w14:textId="77777777" w:rsidR="00360FBF" w:rsidRPr="00360FBF" w:rsidRDefault="00360FBF" w:rsidP="00360FBF">
      <w:pPr>
        <w:tabs>
          <w:tab w:val="left" w:pos="2390"/>
        </w:tabs>
      </w:pPr>
      <w:r w:rsidRPr="00360FBF">
        <w:t>https://learn.microsoft.com/en-us/azure/devops/pipelines/release/azure-key-vault?view=azure-devops&amp;tabs=yaml</w:t>
      </w:r>
    </w:p>
    <w:p w14:paraId="5D30B408" w14:textId="77777777" w:rsidR="00360FBF" w:rsidRPr="00360FBF" w:rsidRDefault="00360FBF" w:rsidP="00360FBF">
      <w:pPr>
        <w:tabs>
          <w:tab w:val="left" w:pos="2390"/>
        </w:tabs>
      </w:pPr>
      <w:r w:rsidRPr="00360FBF">
        <w:t>1.Key vault tasks</w:t>
      </w:r>
    </w:p>
    <w:p w14:paraId="30778A5F" w14:textId="77777777" w:rsidR="00360FBF" w:rsidRPr="00360FBF" w:rsidRDefault="00360FBF" w:rsidP="00360FBF">
      <w:pPr>
        <w:tabs>
          <w:tab w:val="left" w:pos="2390"/>
        </w:tabs>
      </w:pPr>
      <w:r w:rsidRPr="00360FBF">
        <w:t>2.Powershell tasks</w:t>
      </w:r>
    </w:p>
    <w:p w14:paraId="750434D4" w14:textId="77777777" w:rsidR="00360FBF" w:rsidRPr="00360FBF" w:rsidRDefault="00360FBF" w:rsidP="00360FBF">
      <w:pPr>
        <w:tabs>
          <w:tab w:val="left" w:pos="2390"/>
        </w:tabs>
      </w:pPr>
      <w:r w:rsidRPr="00360FBF">
        <w:t>3.Copy file to</w:t>
      </w:r>
    </w:p>
    <w:p w14:paraId="3D6B8C72" w14:textId="77777777" w:rsidR="00360FBF" w:rsidRPr="00360FBF" w:rsidRDefault="00360FBF" w:rsidP="00360FBF">
      <w:pPr>
        <w:tabs>
          <w:tab w:val="left" w:pos="2390"/>
        </w:tabs>
      </w:pPr>
      <w:r w:rsidRPr="00360FBF">
        <w:t>4.Publish build artifacts</w:t>
      </w:r>
    </w:p>
    <w:p w14:paraId="61F7CCC0" w14:textId="77777777" w:rsidR="00360FBF" w:rsidRPr="00360FBF" w:rsidRDefault="00360FBF" w:rsidP="00360FBF">
      <w:pPr>
        <w:tabs>
          <w:tab w:val="left" w:pos="2390"/>
        </w:tabs>
      </w:pPr>
      <w:r w:rsidRPr="00360FBF">
        <w:t>https://learn.microsoft.com/en-us/azure/devops/pipelines/release/deploy-using-approvals?view=azure-devops</w:t>
      </w:r>
    </w:p>
    <w:p w14:paraId="7A76CBB2" w14:textId="77777777" w:rsidR="00360FBF" w:rsidRPr="00360FBF" w:rsidRDefault="00360FBF" w:rsidP="00360FBF">
      <w:pPr>
        <w:tabs>
          <w:tab w:val="left" w:pos="2390"/>
        </w:tabs>
      </w:pPr>
      <w:r w:rsidRPr="00360FBF">
        <w:t>21-06-2023:</w:t>
      </w:r>
    </w:p>
    <w:p w14:paraId="3A7165B9" w14:textId="77777777" w:rsidR="00360FBF" w:rsidRPr="00360FBF" w:rsidRDefault="00360FBF" w:rsidP="00360FBF">
      <w:pPr>
        <w:tabs>
          <w:tab w:val="left" w:pos="2390"/>
        </w:tabs>
      </w:pPr>
      <w:r w:rsidRPr="00360FBF">
        <w:t>https://www.azuredevopslabs.com/labs/vstsextend/azurekeyvault/</w:t>
      </w:r>
    </w:p>
    <w:p w14:paraId="0C66377E" w14:textId="77777777" w:rsidR="005703A1" w:rsidRDefault="005703A1" w:rsidP="00581555">
      <w:pPr>
        <w:tabs>
          <w:tab w:val="left" w:pos="2390"/>
        </w:tabs>
      </w:pPr>
    </w:p>
    <w:p w14:paraId="3F9E2566" w14:textId="310D9C10" w:rsidR="00D62CBE" w:rsidRDefault="00D62CBE" w:rsidP="00581555">
      <w:pPr>
        <w:tabs>
          <w:tab w:val="left" w:pos="2390"/>
        </w:tabs>
      </w:pPr>
    </w:p>
    <w:p w14:paraId="7228DBC4" w14:textId="225FE46C" w:rsidR="00D62CBE" w:rsidRDefault="00B54DE5" w:rsidP="00581555">
      <w:pPr>
        <w:tabs>
          <w:tab w:val="left" w:pos="2390"/>
        </w:tabs>
      </w:pPr>
      <w:r>
        <w:t>22-02-2023:</w:t>
      </w:r>
    </w:p>
    <w:p w14:paraId="33BB74E6" w14:textId="398059D2" w:rsidR="009B3AB5" w:rsidRDefault="009B3AB5" w:rsidP="00581555">
      <w:pPr>
        <w:tabs>
          <w:tab w:val="left" w:pos="2390"/>
        </w:tabs>
      </w:pPr>
    </w:p>
    <w:p w14:paraId="0C02A4F5" w14:textId="13866351" w:rsidR="009B3AB5" w:rsidRDefault="00000000" w:rsidP="00581555">
      <w:pPr>
        <w:tabs>
          <w:tab w:val="left" w:pos="2390"/>
        </w:tabs>
      </w:pPr>
      <w:hyperlink r:id="rId4" w:history="1">
        <w:r w:rsidR="009B3AB5" w:rsidRPr="005548F1">
          <w:rPr>
            <w:rStyle w:val="Hyperlink"/>
          </w:rPr>
          <w:t>https://learn.microsoft.com/en-us/azure/devops/organizations/security/access-levels?view=azure-devops</w:t>
        </w:r>
      </w:hyperlink>
    </w:p>
    <w:p w14:paraId="4C24A1F0" w14:textId="259CE61B" w:rsidR="009B3AB5" w:rsidRDefault="009B3AB5" w:rsidP="00581555">
      <w:pPr>
        <w:tabs>
          <w:tab w:val="left" w:pos="2390"/>
        </w:tabs>
      </w:pPr>
    </w:p>
    <w:p w14:paraId="0F345ED2" w14:textId="6E2ACCEE" w:rsidR="009B3AB5" w:rsidRDefault="009B3AB5" w:rsidP="00581555">
      <w:pPr>
        <w:tabs>
          <w:tab w:val="left" w:pos="2390"/>
        </w:tabs>
      </w:pPr>
      <w:r>
        <w:t>Access level:</w:t>
      </w:r>
    </w:p>
    <w:p w14:paraId="7B04BE7E" w14:textId="703E45CC" w:rsidR="009B3AB5" w:rsidRDefault="009B3AB5" w:rsidP="00581555">
      <w:pPr>
        <w:tabs>
          <w:tab w:val="left" w:pos="2390"/>
        </w:tabs>
      </w:pPr>
      <w:r>
        <w:t>Basic</w:t>
      </w:r>
    </w:p>
    <w:p w14:paraId="2008906F" w14:textId="2CFE5A13" w:rsidR="009B3AB5" w:rsidRDefault="009B3AB5" w:rsidP="00581555">
      <w:pPr>
        <w:tabs>
          <w:tab w:val="left" w:pos="2390"/>
        </w:tabs>
      </w:pPr>
      <w:r>
        <w:t>Basic +Test plan</w:t>
      </w:r>
    </w:p>
    <w:p w14:paraId="34D2444C" w14:textId="5491BD42" w:rsidR="009B3AB5" w:rsidRDefault="009B3AB5" w:rsidP="00581555">
      <w:pPr>
        <w:tabs>
          <w:tab w:val="left" w:pos="2390"/>
        </w:tabs>
      </w:pPr>
      <w:r>
        <w:t>Stakeholder</w:t>
      </w:r>
    </w:p>
    <w:p w14:paraId="761672BA" w14:textId="56A612BB" w:rsidR="00C71178" w:rsidRDefault="00C71178">
      <w:r>
        <w:br w:type="page"/>
      </w:r>
    </w:p>
    <w:p w14:paraId="3C2984F9" w14:textId="1B91C06B" w:rsidR="009B3AB5" w:rsidRDefault="00C71178" w:rsidP="00581555">
      <w:pPr>
        <w:tabs>
          <w:tab w:val="left" w:pos="2390"/>
        </w:tabs>
      </w:pPr>
      <w:r>
        <w:lastRenderedPageBreak/>
        <w:t>Azure Repos:</w:t>
      </w:r>
    </w:p>
    <w:p w14:paraId="418F7AC6" w14:textId="572936A0" w:rsidR="00C71178" w:rsidRDefault="00C71178" w:rsidP="00581555">
      <w:pPr>
        <w:tabs>
          <w:tab w:val="left" w:pos="2390"/>
        </w:tabs>
      </w:pPr>
      <w:r>
        <w:t>Azure DevOps services access</w:t>
      </w:r>
    </w:p>
    <w:p w14:paraId="54F0E279" w14:textId="19B5BC14" w:rsidR="00C71178" w:rsidRDefault="00C71178" w:rsidP="00581555">
      <w:pPr>
        <w:tabs>
          <w:tab w:val="left" w:pos="2390"/>
        </w:tabs>
      </w:pPr>
      <w:r>
        <w:t>Admin</w:t>
      </w:r>
      <w:r w:rsidR="00776DB1">
        <w:t>----</w:t>
      </w:r>
      <w:proofErr w:type="spellStart"/>
      <w:r w:rsidR="00776DB1">
        <w:t>Devops</w:t>
      </w:r>
      <w:proofErr w:type="spellEnd"/>
      <w:r w:rsidR="00776DB1">
        <w:t xml:space="preserve"> person and Manager</w:t>
      </w:r>
    </w:p>
    <w:p w14:paraId="06DC1A99" w14:textId="6AC1316C" w:rsidR="00C71178" w:rsidRDefault="00C71178" w:rsidP="00581555">
      <w:pPr>
        <w:tabs>
          <w:tab w:val="left" w:pos="2390"/>
        </w:tabs>
      </w:pPr>
      <w:r>
        <w:t xml:space="preserve">Contributor </w:t>
      </w:r>
      <w:r w:rsidR="00776DB1">
        <w:t>----developers</w:t>
      </w:r>
    </w:p>
    <w:p w14:paraId="1091F938" w14:textId="5A28628B" w:rsidR="00776DB1" w:rsidRDefault="00776DB1" w:rsidP="00581555">
      <w:pPr>
        <w:tabs>
          <w:tab w:val="left" w:pos="2390"/>
        </w:tabs>
      </w:pPr>
      <w:r>
        <w:t>Reader--- developers</w:t>
      </w:r>
    </w:p>
    <w:p w14:paraId="5A5956DF" w14:textId="306683D3" w:rsidR="00EC1900" w:rsidRDefault="00EC1900" w:rsidP="00581555">
      <w:pPr>
        <w:tabs>
          <w:tab w:val="left" w:pos="2390"/>
        </w:tabs>
      </w:pPr>
    </w:p>
    <w:p w14:paraId="67DC152F" w14:textId="67BE101E" w:rsidR="00EC1900" w:rsidRDefault="00F90851" w:rsidP="00581555">
      <w:pPr>
        <w:tabs>
          <w:tab w:val="left" w:pos="2390"/>
        </w:tabs>
      </w:pPr>
      <w:r>
        <w:t>23-06-2023:</w:t>
      </w:r>
    </w:p>
    <w:p w14:paraId="1AF62C7F" w14:textId="5B7A6D3B" w:rsidR="00EC1900" w:rsidRDefault="00EC1900" w:rsidP="00581555">
      <w:pPr>
        <w:tabs>
          <w:tab w:val="left" w:pos="2390"/>
        </w:tabs>
      </w:pPr>
      <w:r>
        <w:t>Service connection:</w:t>
      </w:r>
    </w:p>
    <w:p w14:paraId="7FD5627F" w14:textId="02BD5E35" w:rsidR="00EC1900" w:rsidRDefault="00EC1900" w:rsidP="00581555">
      <w:pPr>
        <w:tabs>
          <w:tab w:val="left" w:pos="2390"/>
        </w:tabs>
      </w:pPr>
    </w:p>
    <w:p w14:paraId="35D3CEB4" w14:textId="1E369DBB" w:rsidR="00EC1900" w:rsidRDefault="00EC1900" w:rsidP="00581555">
      <w:pPr>
        <w:tabs>
          <w:tab w:val="left" w:pos="2390"/>
        </w:tabs>
      </w:pPr>
      <w:r>
        <w:t>Project setting –Create service connection –</w:t>
      </w:r>
    </w:p>
    <w:p w14:paraId="718716C7" w14:textId="11204B9B" w:rsidR="00EC1900" w:rsidRDefault="00EC1900" w:rsidP="00581555">
      <w:pPr>
        <w:tabs>
          <w:tab w:val="left" w:pos="2390"/>
        </w:tabs>
      </w:pPr>
      <w:r>
        <w:t>Scope level</w:t>
      </w:r>
    </w:p>
    <w:p w14:paraId="1F0125BE" w14:textId="55F6A8B9" w:rsidR="00EC1900" w:rsidRDefault="00EC1900" w:rsidP="00581555">
      <w:pPr>
        <w:tabs>
          <w:tab w:val="left" w:pos="2390"/>
        </w:tabs>
      </w:pPr>
      <w:r>
        <w:t>Subscription</w:t>
      </w:r>
    </w:p>
    <w:p w14:paraId="5CC60284" w14:textId="3CB2D216" w:rsidR="00EC1900" w:rsidRDefault="00EC1900" w:rsidP="00581555">
      <w:pPr>
        <w:tabs>
          <w:tab w:val="left" w:pos="2390"/>
        </w:tabs>
      </w:pPr>
      <w:r>
        <w:t>Subscription –name</w:t>
      </w:r>
    </w:p>
    <w:p w14:paraId="22E5E713" w14:textId="0F17B606" w:rsidR="00EC1900" w:rsidRDefault="00EC1900" w:rsidP="00581555">
      <w:pPr>
        <w:tabs>
          <w:tab w:val="left" w:pos="2390"/>
        </w:tabs>
      </w:pPr>
      <w:r>
        <w:t>Resource Group name</w:t>
      </w:r>
    </w:p>
    <w:p w14:paraId="1BAECD2A" w14:textId="79E2AAF5" w:rsidR="00EC1900" w:rsidRDefault="00EC1900" w:rsidP="00581555">
      <w:pPr>
        <w:tabs>
          <w:tab w:val="left" w:pos="2390"/>
        </w:tabs>
      </w:pPr>
      <w:r>
        <w:t xml:space="preserve">Service connection –name will click on save button </w:t>
      </w:r>
    </w:p>
    <w:p w14:paraId="07C5643B" w14:textId="554BF1B5" w:rsidR="00EC1900" w:rsidRDefault="00EC1900" w:rsidP="00581555">
      <w:pPr>
        <w:tabs>
          <w:tab w:val="left" w:pos="2390"/>
        </w:tabs>
      </w:pPr>
      <w:r>
        <w:t xml:space="preserve">Then service will be established </w:t>
      </w:r>
    </w:p>
    <w:p w14:paraId="5D848A7D" w14:textId="40C1C02A" w:rsidR="00EC1900" w:rsidRDefault="00EC1900" w:rsidP="00581555">
      <w:pPr>
        <w:tabs>
          <w:tab w:val="left" w:pos="2390"/>
        </w:tabs>
      </w:pPr>
    </w:p>
    <w:p w14:paraId="63F5F488" w14:textId="408A2361" w:rsidR="00EC1900" w:rsidRDefault="00EC1900" w:rsidP="00581555">
      <w:pPr>
        <w:tabs>
          <w:tab w:val="left" w:pos="2390"/>
        </w:tabs>
      </w:pPr>
    </w:p>
    <w:p w14:paraId="0E7C0699" w14:textId="47B6EF63" w:rsidR="00D72BF0" w:rsidRDefault="00D72BF0" w:rsidP="00581555">
      <w:pPr>
        <w:tabs>
          <w:tab w:val="left" w:pos="2390"/>
        </w:tabs>
      </w:pPr>
      <w:r>
        <w:t xml:space="preserve">Service principal establishing </w:t>
      </w:r>
    </w:p>
    <w:p w14:paraId="03BB016F" w14:textId="3832BAAB" w:rsidR="00D72BF0" w:rsidRDefault="00D72BF0" w:rsidP="00581555">
      <w:pPr>
        <w:tabs>
          <w:tab w:val="left" w:pos="2390"/>
        </w:tabs>
      </w:pPr>
    </w:p>
    <w:p w14:paraId="258239E6" w14:textId="7F7645FB" w:rsidR="00D72BF0" w:rsidRDefault="00D72BF0" w:rsidP="00581555">
      <w:pPr>
        <w:tabs>
          <w:tab w:val="left" w:pos="2390"/>
        </w:tabs>
      </w:pPr>
      <w:r>
        <w:t>Azure Key-vault</w:t>
      </w:r>
    </w:p>
    <w:p w14:paraId="426D8A31" w14:textId="2A3DD6C5" w:rsidR="00D72BF0" w:rsidRDefault="00D72BF0" w:rsidP="00581555">
      <w:pPr>
        <w:tabs>
          <w:tab w:val="left" w:pos="2390"/>
        </w:tabs>
      </w:pPr>
      <w:r>
        <w:t>Azure Service principal</w:t>
      </w:r>
    </w:p>
    <w:p w14:paraId="02C5F978" w14:textId="375C0A1B" w:rsidR="00D72BF0" w:rsidRDefault="00D72BF0" w:rsidP="00581555">
      <w:pPr>
        <w:tabs>
          <w:tab w:val="left" w:pos="2390"/>
        </w:tabs>
      </w:pPr>
      <w:r>
        <w:t>Azure Manage identity</w:t>
      </w:r>
    </w:p>
    <w:p w14:paraId="60FC70CB" w14:textId="4A3E5521" w:rsidR="00D72BF0" w:rsidRDefault="00D72BF0" w:rsidP="00581555">
      <w:pPr>
        <w:tabs>
          <w:tab w:val="left" w:pos="2390"/>
        </w:tabs>
      </w:pPr>
      <w:r>
        <w:t>Azure active directory</w:t>
      </w:r>
    </w:p>
    <w:p w14:paraId="54549E4A" w14:textId="250821D5" w:rsidR="00D72BF0" w:rsidRDefault="00D72BF0" w:rsidP="00581555">
      <w:pPr>
        <w:tabs>
          <w:tab w:val="left" w:pos="2390"/>
        </w:tabs>
      </w:pPr>
    </w:p>
    <w:p w14:paraId="4406A9B7" w14:textId="7D25A19D" w:rsidR="00E83280" w:rsidRDefault="00E83280" w:rsidP="00581555">
      <w:pPr>
        <w:tabs>
          <w:tab w:val="left" w:pos="2390"/>
        </w:tabs>
      </w:pPr>
      <w:r>
        <w:t xml:space="preserve">Azure </w:t>
      </w:r>
      <w:proofErr w:type="spellStart"/>
      <w:r>
        <w:t>devops</w:t>
      </w:r>
      <w:proofErr w:type="spellEnd"/>
      <w:r>
        <w:t xml:space="preserve"> to ACR connection</w:t>
      </w:r>
    </w:p>
    <w:p w14:paraId="27B60CB5" w14:textId="785244EC" w:rsidR="00E83280" w:rsidRDefault="00E83280" w:rsidP="00581555">
      <w:pPr>
        <w:tabs>
          <w:tab w:val="left" w:pos="2390"/>
        </w:tabs>
      </w:pPr>
      <w:r>
        <w:t xml:space="preserve">Azure </w:t>
      </w:r>
      <w:proofErr w:type="spellStart"/>
      <w:r>
        <w:t>Devops</w:t>
      </w:r>
      <w:proofErr w:type="spellEnd"/>
      <w:r>
        <w:t xml:space="preserve"> Key-vault</w:t>
      </w:r>
    </w:p>
    <w:p w14:paraId="072B043B" w14:textId="016E07C8" w:rsidR="00E83280" w:rsidRDefault="00E83280" w:rsidP="00581555">
      <w:pPr>
        <w:tabs>
          <w:tab w:val="left" w:pos="2390"/>
        </w:tabs>
      </w:pPr>
    </w:p>
    <w:p w14:paraId="752D38A1" w14:textId="62E26270" w:rsidR="004A47BA" w:rsidRDefault="004A47BA" w:rsidP="00581555">
      <w:pPr>
        <w:tabs>
          <w:tab w:val="left" w:pos="2390"/>
        </w:tabs>
      </w:pPr>
    </w:p>
    <w:p w14:paraId="21E741EC" w14:textId="3FD8CF67" w:rsidR="004A47BA" w:rsidRDefault="004A47BA" w:rsidP="00581555">
      <w:pPr>
        <w:tabs>
          <w:tab w:val="left" w:pos="2390"/>
        </w:tabs>
      </w:pPr>
    </w:p>
    <w:p w14:paraId="7B9985FF" w14:textId="4BB670D6" w:rsidR="004A47BA" w:rsidRDefault="004A47BA" w:rsidP="00581555">
      <w:pPr>
        <w:tabs>
          <w:tab w:val="left" w:pos="2390"/>
        </w:tabs>
      </w:pPr>
    </w:p>
    <w:p w14:paraId="31139C7B" w14:textId="5866F33F" w:rsidR="004A47BA" w:rsidRDefault="004A47BA" w:rsidP="00581555">
      <w:pPr>
        <w:tabs>
          <w:tab w:val="left" w:pos="2390"/>
        </w:tabs>
      </w:pPr>
    </w:p>
    <w:p w14:paraId="6A64754E" w14:textId="04B9DA20" w:rsidR="004A47BA" w:rsidRDefault="00F471A6" w:rsidP="00581555">
      <w:pPr>
        <w:tabs>
          <w:tab w:val="left" w:pos="2390"/>
        </w:tabs>
      </w:pPr>
      <w:r>
        <w:t>Dot</w:t>
      </w:r>
      <w:r w:rsidR="004A47BA">
        <w:t xml:space="preserve"> net application</w:t>
      </w:r>
      <w:r w:rsidR="00735E8B">
        <w:t>—build pipeline</w:t>
      </w:r>
    </w:p>
    <w:p w14:paraId="7CC43C91" w14:textId="77777777" w:rsidR="007927FD" w:rsidRDefault="007927FD" w:rsidP="007927FD">
      <w:pPr>
        <w:tabs>
          <w:tab w:val="left" w:pos="2390"/>
        </w:tabs>
      </w:pPr>
      <w:r>
        <w:t>.Net core</w:t>
      </w:r>
    </w:p>
    <w:p w14:paraId="313B3725" w14:textId="61531155" w:rsidR="004A47BA" w:rsidRDefault="004A47BA" w:rsidP="00581555">
      <w:pPr>
        <w:tabs>
          <w:tab w:val="left" w:pos="2390"/>
        </w:tabs>
      </w:pPr>
      <w:proofErr w:type="spellStart"/>
      <w:r>
        <w:t>MSbuild</w:t>
      </w:r>
      <w:proofErr w:type="spellEnd"/>
    </w:p>
    <w:p w14:paraId="4A593AFD" w14:textId="4EDD1238" w:rsidR="004A47BA" w:rsidRDefault="004A47BA" w:rsidP="00581555">
      <w:pPr>
        <w:tabs>
          <w:tab w:val="left" w:pos="2390"/>
        </w:tabs>
      </w:pPr>
      <w:r>
        <w:t>Replace token</w:t>
      </w:r>
    </w:p>
    <w:p w14:paraId="1210C5B7" w14:textId="21B82CBD" w:rsidR="004A47BA" w:rsidRDefault="004A47BA" w:rsidP="00581555">
      <w:pPr>
        <w:tabs>
          <w:tab w:val="left" w:pos="2390"/>
        </w:tabs>
      </w:pPr>
      <w:proofErr w:type="spellStart"/>
      <w:r>
        <w:t>Copyfile</w:t>
      </w:r>
      <w:proofErr w:type="spellEnd"/>
    </w:p>
    <w:p w14:paraId="31991DA3" w14:textId="54B12661" w:rsidR="00F744C6" w:rsidRDefault="00F744C6" w:rsidP="00581555">
      <w:pPr>
        <w:tabs>
          <w:tab w:val="left" w:pos="2390"/>
        </w:tabs>
      </w:pPr>
      <w:r>
        <w:t>Publish</w:t>
      </w:r>
      <w:r w:rsidR="003131BB">
        <w:t xml:space="preserve"> build artifacts</w:t>
      </w:r>
    </w:p>
    <w:p w14:paraId="2B1A3C2B" w14:textId="68F1A03D" w:rsidR="003131BB" w:rsidRDefault="003131BB" w:rsidP="00581555">
      <w:pPr>
        <w:tabs>
          <w:tab w:val="left" w:pos="2390"/>
        </w:tabs>
      </w:pPr>
    </w:p>
    <w:p w14:paraId="189D4138" w14:textId="139800D6" w:rsidR="00735E8B" w:rsidRDefault="00735E8B" w:rsidP="00581555">
      <w:pPr>
        <w:tabs>
          <w:tab w:val="left" w:pos="2390"/>
        </w:tabs>
      </w:pPr>
      <w:r>
        <w:t>Release pipeline.</w:t>
      </w:r>
    </w:p>
    <w:p w14:paraId="4964C9A3" w14:textId="7D4E8B7A" w:rsidR="00603099" w:rsidRDefault="00603099" w:rsidP="00581555">
      <w:pPr>
        <w:tabs>
          <w:tab w:val="left" w:pos="2390"/>
        </w:tabs>
      </w:pPr>
    </w:p>
    <w:p w14:paraId="2F75260C" w14:textId="77777777" w:rsidR="00EE39FE" w:rsidRDefault="00EE39FE" w:rsidP="00EE39FE">
      <w:pPr>
        <w:tabs>
          <w:tab w:val="left" w:pos="2390"/>
        </w:tabs>
      </w:pPr>
      <w:r>
        <w:t>Developer</w:t>
      </w:r>
    </w:p>
    <w:p w14:paraId="02902565" w14:textId="6BF5BA87" w:rsidR="00603099" w:rsidRDefault="00603099" w:rsidP="00581555">
      <w:pPr>
        <w:tabs>
          <w:tab w:val="left" w:pos="2390"/>
        </w:tabs>
      </w:pPr>
      <w:r>
        <w:t>Function apps</w:t>
      </w:r>
    </w:p>
    <w:p w14:paraId="4D01C261" w14:textId="030CEF1A" w:rsidR="00603099" w:rsidRDefault="00603099" w:rsidP="00581555">
      <w:pPr>
        <w:tabs>
          <w:tab w:val="left" w:pos="2390"/>
        </w:tabs>
      </w:pPr>
      <w:r>
        <w:t>Web apps</w:t>
      </w:r>
    </w:p>
    <w:p w14:paraId="223D75BD" w14:textId="05B7E6F2" w:rsidR="00603099" w:rsidRDefault="00603099" w:rsidP="00581555">
      <w:pPr>
        <w:tabs>
          <w:tab w:val="left" w:pos="2390"/>
        </w:tabs>
      </w:pPr>
      <w:r>
        <w:t>Logic apps</w:t>
      </w:r>
    </w:p>
    <w:p w14:paraId="7B239426" w14:textId="3C416956" w:rsidR="00EE39FE" w:rsidRDefault="00EE39FE" w:rsidP="00581555">
      <w:pPr>
        <w:tabs>
          <w:tab w:val="left" w:pos="2390"/>
        </w:tabs>
      </w:pPr>
      <w:r>
        <w:t>APIM</w:t>
      </w:r>
    </w:p>
    <w:p w14:paraId="3472CCF4" w14:textId="332D75C6" w:rsidR="00EE39FE" w:rsidRDefault="00EE39FE" w:rsidP="00581555">
      <w:pPr>
        <w:tabs>
          <w:tab w:val="left" w:pos="2390"/>
        </w:tabs>
      </w:pPr>
    </w:p>
    <w:p w14:paraId="720BEB31" w14:textId="66624214" w:rsidR="00EE39FE" w:rsidRDefault="00EE39FE" w:rsidP="00581555">
      <w:pPr>
        <w:tabs>
          <w:tab w:val="left" w:pos="2390"/>
        </w:tabs>
      </w:pPr>
      <w:r>
        <w:t xml:space="preserve">PR </w:t>
      </w:r>
      <w:r w:rsidR="009D362E">
        <w:t>approves</w:t>
      </w:r>
    </w:p>
    <w:p w14:paraId="1E6B854F" w14:textId="1DE5EF09" w:rsidR="00EE39FE" w:rsidRDefault="00EE39FE" w:rsidP="00581555">
      <w:pPr>
        <w:pBdr>
          <w:bottom w:val="single" w:sz="6" w:space="1" w:color="auto"/>
        </w:pBdr>
        <w:tabs>
          <w:tab w:val="left" w:pos="2390"/>
        </w:tabs>
      </w:pPr>
    </w:p>
    <w:p w14:paraId="3142C306" w14:textId="01BC63AA" w:rsidR="008F6E6C" w:rsidRDefault="008F6E6C" w:rsidP="008F6E6C">
      <w:pPr>
        <w:tabs>
          <w:tab w:val="left" w:pos="2390"/>
        </w:tabs>
      </w:pPr>
      <w:r>
        <w:t>Buil</w:t>
      </w:r>
      <w:r w:rsidR="00596D02">
        <w:t>d pipeline</w:t>
      </w:r>
    </w:p>
    <w:p w14:paraId="149E647F" w14:textId="745663E2" w:rsidR="008F6E6C" w:rsidRDefault="008F6E6C" w:rsidP="008F6E6C">
      <w:pPr>
        <w:tabs>
          <w:tab w:val="left" w:pos="2390"/>
        </w:tabs>
      </w:pPr>
      <w:r>
        <w:t>.Net core</w:t>
      </w:r>
    </w:p>
    <w:p w14:paraId="1B8206B3" w14:textId="77777777" w:rsidR="008F6E6C" w:rsidRDefault="008F6E6C" w:rsidP="008F6E6C">
      <w:pPr>
        <w:tabs>
          <w:tab w:val="left" w:pos="2390"/>
        </w:tabs>
      </w:pPr>
      <w:proofErr w:type="spellStart"/>
      <w:r>
        <w:t>MSbuild</w:t>
      </w:r>
      <w:proofErr w:type="spellEnd"/>
    </w:p>
    <w:p w14:paraId="6647BB18" w14:textId="44F0C592" w:rsidR="008F6E6C" w:rsidRDefault="008F6E6C" w:rsidP="008F6E6C">
      <w:pPr>
        <w:tabs>
          <w:tab w:val="left" w:pos="2390"/>
        </w:tabs>
      </w:pPr>
      <w:r>
        <w:t>Replace token</w:t>
      </w:r>
      <w:r>
        <w:t xml:space="preserve">—optional </w:t>
      </w:r>
    </w:p>
    <w:p w14:paraId="68E17F27" w14:textId="77777777" w:rsidR="008F6E6C" w:rsidRDefault="008F6E6C" w:rsidP="008F6E6C">
      <w:pPr>
        <w:tabs>
          <w:tab w:val="left" w:pos="2390"/>
        </w:tabs>
      </w:pPr>
      <w:proofErr w:type="spellStart"/>
      <w:r>
        <w:t>Copyfile</w:t>
      </w:r>
      <w:proofErr w:type="spellEnd"/>
    </w:p>
    <w:p w14:paraId="2DD7E98A" w14:textId="694082A3" w:rsidR="008F6E6C" w:rsidRDefault="008F6E6C" w:rsidP="008F6E6C">
      <w:pPr>
        <w:tabs>
          <w:tab w:val="left" w:pos="2390"/>
        </w:tabs>
      </w:pPr>
      <w:r>
        <w:t>Publish build artifacts</w:t>
      </w:r>
    </w:p>
    <w:p w14:paraId="6AE08FAA" w14:textId="43F44E8A" w:rsidR="008F6E6C" w:rsidRDefault="008F6E6C" w:rsidP="008F6E6C">
      <w:pPr>
        <w:tabs>
          <w:tab w:val="left" w:pos="2390"/>
        </w:tabs>
      </w:pPr>
    </w:p>
    <w:p w14:paraId="0E75DFA0" w14:textId="2D6F84E8" w:rsidR="008F6E6C" w:rsidRDefault="008F6E6C" w:rsidP="008F6E6C">
      <w:pPr>
        <w:tabs>
          <w:tab w:val="left" w:pos="2390"/>
        </w:tabs>
      </w:pPr>
      <w:r>
        <w:t>Release pipeline</w:t>
      </w:r>
    </w:p>
    <w:p w14:paraId="607DEA4F" w14:textId="71302886" w:rsidR="008F6E6C" w:rsidRDefault="008F6E6C" w:rsidP="008F6E6C">
      <w:pPr>
        <w:tabs>
          <w:tab w:val="left" w:pos="2390"/>
        </w:tabs>
      </w:pPr>
      <w:r>
        <w:t>Function apps--   Azure function app</w:t>
      </w:r>
    </w:p>
    <w:p w14:paraId="5F8F81C2" w14:textId="05C0AA99" w:rsidR="008F6E6C" w:rsidRDefault="008F6E6C" w:rsidP="008F6E6C">
      <w:pPr>
        <w:tabs>
          <w:tab w:val="left" w:pos="2390"/>
        </w:tabs>
      </w:pPr>
      <w:r>
        <w:t xml:space="preserve">                             </w:t>
      </w:r>
      <w:r w:rsidR="004D7890">
        <w:t xml:space="preserve">  Azure key vault </w:t>
      </w:r>
    </w:p>
    <w:p w14:paraId="4B5D6681" w14:textId="66621482" w:rsidR="004D7890" w:rsidRDefault="004D7890" w:rsidP="008F6E6C">
      <w:pPr>
        <w:tabs>
          <w:tab w:val="left" w:pos="2390"/>
        </w:tabs>
      </w:pPr>
      <w:r>
        <w:t>Web apps    -----</w:t>
      </w:r>
      <w:r w:rsidR="009D3427">
        <w:t xml:space="preserve"> Azure app service deploy</w:t>
      </w:r>
    </w:p>
    <w:p w14:paraId="5BB9A25B" w14:textId="7B9662CF" w:rsidR="00A679EE" w:rsidRDefault="00A679EE" w:rsidP="008F6E6C">
      <w:pPr>
        <w:tabs>
          <w:tab w:val="left" w:pos="2390"/>
        </w:tabs>
      </w:pPr>
    </w:p>
    <w:p w14:paraId="535992AA" w14:textId="2E5C5A27" w:rsidR="00A679EE" w:rsidRDefault="00A679EE" w:rsidP="008F6E6C">
      <w:pPr>
        <w:tabs>
          <w:tab w:val="left" w:pos="2390"/>
        </w:tabs>
      </w:pPr>
    </w:p>
    <w:p w14:paraId="27FB4E34" w14:textId="59041EBC" w:rsidR="00A679EE" w:rsidRDefault="00A679EE" w:rsidP="008F6E6C">
      <w:pPr>
        <w:tabs>
          <w:tab w:val="left" w:pos="2390"/>
        </w:tabs>
      </w:pPr>
      <w:r>
        <w:lastRenderedPageBreak/>
        <w:t xml:space="preserve">Logic Apps:  </w:t>
      </w:r>
      <w:r w:rsidR="002914D8">
        <w:t xml:space="preserve">ARM Template deployment </w:t>
      </w:r>
    </w:p>
    <w:p w14:paraId="0E1BF222" w14:textId="0FB6344B" w:rsidR="002914D8" w:rsidRDefault="002914D8" w:rsidP="008F6E6C">
      <w:pPr>
        <w:tabs>
          <w:tab w:val="left" w:pos="2390"/>
        </w:tabs>
      </w:pPr>
      <w:r>
        <w:t xml:space="preserve">                       Azure App service Deploy</w:t>
      </w:r>
    </w:p>
    <w:p w14:paraId="124E9AAF" w14:textId="0B42B361" w:rsidR="001629BA" w:rsidRDefault="001629BA" w:rsidP="008F6E6C">
      <w:pPr>
        <w:tabs>
          <w:tab w:val="left" w:pos="2390"/>
        </w:tabs>
      </w:pPr>
      <w:r>
        <w:t xml:space="preserve">                        Azure key vault </w:t>
      </w:r>
    </w:p>
    <w:p w14:paraId="18E85A0C" w14:textId="24D32E9D" w:rsidR="00B6646A" w:rsidRDefault="00B6646A" w:rsidP="008F6E6C">
      <w:pPr>
        <w:tabs>
          <w:tab w:val="left" w:pos="2390"/>
        </w:tabs>
      </w:pPr>
    </w:p>
    <w:p w14:paraId="54B015F9" w14:textId="556D4797" w:rsidR="00B6646A" w:rsidRDefault="00B6646A" w:rsidP="008F6E6C">
      <w:pPr>
        <w:tabs>
          <w:tab w:val="left" w:pos="2390"/>
        </w:tabs>
      </w:pPr>
      <w:r>
        <w:t xml:space="preserve">APIM:  ARM template deployment </w:t>
      </w:r>
    </w:p>
    <w:p w14:paraId="5C604C83" w14:textId="250F1ABA" w:rsidR="00B6646A" w:rsidRDefault="00B6646A" w:rsidP="008F6E6C">
      <w:pPr>
        <w:tabs>
          <w:tab w:val="left" w:pos="2390"/>
        </w:tabs>
      </w:pPr>
      <w:r>
        <w:t xml:space="preserve">              </w:t>
      </w:r>
    </w:p>
    <w:p w14:paraId="4F810C8A" w14:textId="24CAE21A" w:rsidR="007D1C95" w:rsidRDefault="007D1C95" w:rsidP="008F6E6C">
      <w:pPr>
        <w:tabs>
          <w:tab w:val="left" w:pos="2390"/>
        </w:tabs>
      </w:pPr>
    </w:p>
    <w:p w14:paraId="1650BC5D" w14:textId="2E19C093" w:rsidR="007D1C95" w:rsidRDefault="007D1C95" w:rsidP="008F6E6C">
      <w:pPr>
        <w:tabs>
          <w:tab w:val="left" w:pos="2390"/>
        </w:tabs>
      </w:pPr>
      <w:r>
        <w:t xml:space="preserve">SQL/ </w:t>
      </w:r>
      <w:proofErr w:type="spellStart"/>
      <w:r>
        <w:t>mysql</w:t>
      </w:r>
      <w:proofErr w:type="spellEnd"/>
      <w:r>
        <w:t>/ Oracle DB connection</w:t>
      </w:r>
    </w:p>
    <w:p w14:paraId="2CFD9FF8" w14:textId="18EEBB66" w:rsidR="007D1C95" w:rsidRDefault="007D1C95" w:rsidP="008F6E6C">
      <w:pPr>
        <w:tabs>
          <w:tab w:val="left" w:pos="2390"/>
        </w:tabs>
      </w:pPr>
    </w:p>
    <w:p w14:paraId="1997E46A" w14:textId="42CA0988" w:rsidR="007D1C95" w:rsidRDefault="00743D02" w:rsidP="008F6E6C">
      <w:pPr>
        <w:tabs>
          <w:tab w:val="left" w:pos="2390"/>
        </w:tabs>
      </w:pPr>
      <w:hyperlink r:id="rId5" w:history="1">
        <w:r w:rsidRPr="00B330F2">
          <w:rPr>
            <w:rStyle w:val="Hyperlink"/>
          </w:rPr>
          <w:t>https://www.nitorinfotech.com/blog/databases-using-azure-devops</w:t>
        </w:r>
      </w:hyperlink>
    </w:p>
    <w:p w14:paraId="357B7F32" w14:textId="77777777" w:rsidR="00743D02" w:rsidRDefault="00743D02" w:rsidP="008F6E6C">
      <w:pPr>
        <w:tabs>
          <w:tab w:val="left" w:pos="2390"/>
        </w:tabs>
      </w:pPr>
    </w:p>
    <w:p w14:paraId="3E5040FF" w14:textId="52B96AD4" w:rsidR="001629BA" w:rsidRDefault="00E12164" w:rsidP="008F6E6C">
      <w:pPr>
        <w:tabs>
          <w:tab w:val="left" w:pos="2390"/>
        </w:tabs>
      </w:pPr>
      <w:r>
        <w:t xml:space="preserve">Azure key vault </w:t>
      </w:r>
    </w:p>
    <w:p w14:paraId="10776687" w14:textId="58445215" w:rsidR="007D1C95" w:rsidRDefault="00E12164" w:rsidP="008F6E6C">
      <w:pPr>
        <w:tabs>
          <w:tab w:val="left" w:pos="2390"/>
        </w:tabs>
      </w:pPr>
      <w:hyperlink r:id="rId6" w:history="1">
        <w:r w:rsidRPr="00B330F2">
          <w:rPr>
            <w:rStyle w:val="Hyperlink"/>
          </w:rPr>
          <w:t>https://medium.com/geekculture/how-to-use-key-vault-secrets-in-azure-pipelines-658198f2eea6</w:t>
        </w:r>
      </w:hyperlink>
    </w:p>
    <w:p w14:paraId="500DCCFD" w14:textId="3C7DEC30" w:rsidR="00902EF0" w:rsidRDefault="00902EF0" w:rsidP="008F6E6C">
      <w:pPr>
        <w:tabs>
          <w:tab w:val="left" w:pos="2390"/>
        </w:tabs>
      </w:pPr>
    </w:p>
    <w:p w14:paraId="45DAC4F4" w14:textId="77777777" w:rsidR="00902EF0" w:rsidRDefault="00902EF0" w:rsidP="008F6E6C">
      <w:pPr>
        <w:tabs>
          <w:tab w:val="left" w:pos="2390"/>
        </w:tabs>
      </w:pPr>
    </w:p>
    <w:p w14:paraId="1028DBB5" w14:textId="11D755E3" w:rsidR="00E12164" w:rsidRDefault="00E12164" w:rsidP="008F6E6C">
      <w:pPr>
        <w:tabs>
          <w:tab w:val="left" w:pos="2390"/>
        </w:tabs>
      </w:pPr>
    </w:p>
    <w:p w14:paraId="0D068E4E" w14:textId="77777777" w:rsidR="00E12164" w:rsidRDefault="00E12164" w:rsidP="008F6E6C">
      <w:pPr>
        <w:tabs>
          <w:tab w:val="left" w:pos="2390"/>
        </w:tabs>
      </w:pPr>
    </w:p>
    <w:p w14:paraId="080AE565" w14:textId="77777777" w:rsidR="007D1C95" w:rsidRDefault="007D1C95" w:rsidP="008F6E6C">
      <w:pPr>
        <w:tabs>
          <w:tab w:val="left" w:pos="2390"/>
        </w:tabs>
      </w:pPr>
    </w:p>
    <w:p w14:paraId="5DA5941C" w14:textId="77777777" w:rsidR="002914D8" w:rsidRDefault="002914D8" w:rsidP="008F6E6C">
      <w:pPr>
        <w:tabs>
          <w:tab w:val="left" w:pos="2390"/>
        </w:tabs>
      </w:pPr>
    </w:p>
    <w:p w14:paraId="23F7E0B6" w14:textId="77777777" w:rsidR="009D3427" w:rsidRDefault="009D3427" w:rsidP="008F6E6C">
      <w:pPr>
        <w:tabs>
          <w:tab w:val="left" w:pos="2390"/>
        </w:tabs>
      </w:pPr>
    </w:p>
    <w:p w14:paraId="493904CF" w14:textId="2B7A4F5E" w:rsidR="00EE39FE" w:rsidRDefault="00EE39FE" w:rsidP="00581555">
      <w:pPr>
        <w:tabs>
          <w:tab w:val="left" w:pos="2390"/>
        </w:tabs>
      </w:pPr>
    </w:p>
    <w:p w14:paraId="220603B6" w14:textId="77777777" w:rsidR="00603099" w:rsidRDefault="00603099" w:rsidP="00581555">
      <w:pPr>
        <w:tabs>
          <w:tab w:val="left" w:pos="2390"/>
        </w:tabs>
      </w:pPr>
    </w:p>
    <w:p w14:paraId="2E8CEFBA" w14:textId="6FD57029" w:rsidR="00167DC2" w:rsidRDefault="00167DC2" w:rsidP="00581555">
      <w:pPr>
        <w:tabs>
          <w:tab w:val="left" w:pos="2390"/>
        </w:tabs>
      </w:pPr>
    </w:p>
    <w:p w14:paraId="6A3CBA92" w14:textId="36CE5F9C" w:rsidR="00167DC2" w:rsidRDefault="00167DC2" w:rsidP="00581555">
      <w:pPr>
        <w:tabs>
          <w:tab w:val="left" w:pos="2390"/>
        </w:tabs>
      </w:pPr>
    </w:p>
    <w:p w14:paraId="2636C515" w14:textId="77777777" w:rsidR="00167DC2" w:rsidRDefault="00167DC2" w:rsidP="00581555">
      <w:pPr>
        <w:tabs>
          <w:tab w:val="left" w:pos="2390"/>
        </w:tabs>
      </w:pPr>
    </w:p>
    <w:p w14:paraId="0CBB03D6" w14:textId="7D8ECFED" w:rsidR="00735E8B" w:rsidRDefault="00735E8B" w:rsidP="00581555">
      <w:pPr>
        <w:tabs>
          <w:tab w:val="left" w:pos="2390"/>
        </w:tabs>
      </w:pPr>
    </w:p>
    <w:p w14:paraId="6ACBB739" w14:textId="77777777" w:rsidR="00735E8B" w:rsidRDefault="00735E8B" w:rsidP="00581555">
      <w:pPr>
        <w:tabs>
          <w:tab w:val="left" w:pos="2390"/>
        </w:tabs>
      </w:pPr>
    </w:p>
    <w:p w14:paraId="1FC5FD43" w14:textId="04DE73E9" w:rsidR="009137E1" w:rsidRDefault="009137E1" w:rsidP="00581555">
      <w:pPr>
        <w:tabs>
          <w:tab w:val="left" w:pos="2390"/>
        </w:tabs>
      </w:pPr>
    </w:p>
    <w:p w14:paraId="46421165" w14:textId="6FA22EFF" w:rsidR="003131BB" w:rsidRDefault="003131BB" w:rsidP="00581555">
      <w:pPr>
        <w:tabs>
          <w:tab w:val="left" w:pos="2390"/>
        </w:tabs>
      </w:pPr>
    </w:p>
    <w:p w14:paraId="3BF1EEA3" w14:textId="77777777" w:rsidR="003131BB" w:rsidRDefault="003131BB" w:rsidP="00581555">
      <w:pPr>
        <w:tabs>
          <w:tab w:val="left" w:pos="2390"/>
        </w:tabs>
      </w:pPr>
    </w:p>
    <w:p w14:paraId="50B541FB" w14:textId="77777777" w:rsidR="003131BB" w:rsidRDefault="003131BB" w:rsidP="00581555">
      <w:pPr>
        <w:tabs>
          <w:tab w:val="left" w:pos="2390"/>
        </w:tabs>
      </w:pPr>
    </w:p>
    <w:p w14:paraId="1B99DF3B" w14:textId="77777777" w:rsidR="00F744C6" w:rsidRDefault="00F744C6" w:rsidP="00581555">
      <w:pPr>
        <w:tabs>
          <w:tab w:val="left" w:pos="2390"/>
        </w:tabs>
      </w:pPr>
    </w:p>
    <w:p w14:paraId="15EB29F0" w14:textId="77777777" w:rsidR="004A47BA" w:rsidRDefault="004A47BA" w:rsidP="00581555">
      <w:pPr>
        <w:tabs>
          <w:tab w:val="left" w:pos="2390"/>
        </w:tabs>
      </w:pPr>
    </w:p>
    <w:p w14:paraId="4A6BBD9A" w14:textId="77777777" w:rsidR="004A47BA" w:rsidRDefault="004A47BA" w:rsidP="00581555">
      <w:pPr>
        <w:tabs>
          <w:tab w:val="left" w:pos="2390"/>
        </w:tabs>
      </w:pPr>
    </w:p>
    <w:p w14:paraId="0935A9ED" w14:textId="6AC4A57D" w:rsidR="004A47BA" w:rsidRDefault="004A47BA" w:rsidP="00581555">
      <w:pPr>
        <w:tabs>
          <w:tab w:val="left" w:pos="2390"/>
        </w:tabs>
      </w:pPr>
    </w:p>
    <w:p w14:paraId="150D95B0" w14:textId="77777777" w:rsidR="004A47BA" w:rsidRDefault="004A47BA" w:rsidP="00581555">
      <w:pPr>
        <w:tabs>
          <w:tab w:val="left" w:pos="2390"/>
        </w:tabs>
      </w:pPr>
    </w:p>
    <w:p w14:paraId="75F76413" w14:textId="2EC73041" w:rsidR="00D72BF0" w:rsidRDefault="00D72BF0" w:rsidP="00581555">
      <w:pPr>
        <w:tabs>
          <w:tab w:val="left" w:pos="2390"/>
        </w:tabs>
      </w:pPr>
    </w:p>
    <w:p w14:paraId="2A92FF83" w14:textId="77777777" w:rsidR="00D72BF0" w:rsidRDefault="00D72BF0" w:rsidP="00581555">
      <w:pPr>
        <w:tabs>
          <w:tab w:val="left" w:pos="2390"/>
        </w:tabs>
      </w:pPr>
    </w:p>
    <w:p w14:paraId="27754CC7" w14:textId="77777777" w:rsidR="00EC1900" w:rsidRDefault="00EC1900" w:rsidP="00581555">
      <w:pPr>
        <w:tabs>
          <w:tab w:val="left" w:pos="2390"/>
        </w:tabs>
      </w:pPr>
    </w:p>
    <w:p w14:paraId="538228F4" w14:textId="77777777" w:rsidR="00EC1900" w:rsidRDefault="00EC1900" w:rsidP="00581555">
      <w:pPr>
        <w:tabs>
          <w:tab w:val="left" w:pos="2390"/>
        </w:tabs>
      </w:pPr>
    </w:p>
    <w:p w14:paraId="0500C342" w14:textId="094F6816" w:rsidR="00776DB1" w:rsidRDefault="00776DB1" w:rsidP="00581555">
      <w:pPr>
        <w:tabs>
          <w:tab w:val="left" w:pos="2390"/>
        </w:tabs>
      </w:pPr>
    </w:p>
    <w:p w14:paraId="4658D4CE" w14:textId="77777777" w:rsidR="00776DB1" w:rsidRDefault="00776DB1" w:rsidP="00581555">
      <w:pPr>
        <w:tabs>
          <w:tab w:val="left" w:pos="2390"/>
        </w:tabs>
      </w:pPr>
    </w:p>
    <w:p w14:paraId="1953D1E8" w14:textId="77777777" w:rsidR="00C71178" w:rsidRDefault="00C71178" w:rsidP="00581555">
      <w:pPr>
        <w:tabs>
          <w:tab w:val="left" w:pos="2390"/>
        </w:tabs>
      </w:pPr>
    </w:p>
    <w:p w14:paraId="6EA70FA0" w14:textId="77777777" w:rsidR="00C71178" w:rsidRDefault="00C71178" w:rsidP="00581555">
      <w:pPr>
        <w:tabs>
          <w:tab w:val="left" w:pos="2390"/>
        </w:tabs>
      </w:pPr>
    </w:p>
    <w:p w14:paraId="272F0669" w14:textId="77777777" w:rsidR="009B3AB5" w:rsidRPr="00581555" w:rsidRDefault="009B3AB5" w:rsidP="00581555">
      <w:pPr>
        <w:tabs>
          <w:tab w:val="left" w:pos="2390"/>
        </w:tabs>
      </w:pPr>
    </w:p>
    <w:p w14:paraId="391A0019" w14:textId="29AC5A90" w:rsidR="00581555" w:rsidRPr="00581555" w:rsidRDefault="00381527" w:rsidP="00581555">
      <w:pPr>
        <w:tabs>
          <w:tab w:val="left" w:pos="2390"/>
        </w:tabs>
      </w:pPr>
      <w:r>
        <w:t xml:space="preserve"> </w:t>
      </w:r>
    </w:p>
    <w:sectPr w:rsidR="00581555" w:rsidRPr="00581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EE2"/>
    <w:rsid w:val="001629BA"/>
    <w:rsid w:val="00167DC2"/>
    <w:rsid w:val="002914D8"/>
    <w:rsid w:val="002E3408"/>
    <w:rsid w:val="003131BB"/>
    <w:rsid w:val="00360FBF"/>
    <w:rsid w:val="00381527"/>
    <w:rsid w:val="004A47BA"/>
    <w:rsid w:val="004D7890"/>
    <w:rsid w:val="005703A1"/>
    <w:rsid w:val="00581555"/>
    <w:rsid w:val="00596D02"/>
    <w:rsid w:val="00603099"/>
    <w:rsid w:val="00735E8B"/>
    <w:rsid w:val="00743D02"/>
    <w:rsid w:val="00776DB1"/>
    <w:rsid w:val="007927FD"/>
    <w:rsid w:val="007D1C95"/>
    <w:rsid w:val="008B1A47"/>
    <w:rsid w:val="008F6E6C"/>
    <w:rsid w:val="00902EF0"/>
    <w:rsid w:val="009137E1"/>
    <w:rsid w:val="00960EE2"/>
    <w:rsid w:val="009B3AB5"/>
    <w:rsid w:val="009D3427"/>
    <w:rsid w:val="009D362E"/>
    <w:rsid w:val="00A679EE"/>
    <w:rsid w:val="00B54DE5"/>
    <w:rsid w:val="00B6646A"/>
    <w:rsid w:val="00C71178"/>
    <w:rsid w:val="00D62CBE"/>
    <w:rsid w:val="00D72BF0"/>
    <w:rsid w:val="00E12164"/>
    <w:rsid w:val="00E83280"/>
    <w:rsid w:val="00EC1900"/>
    <w:rsid w:val="00EE39FE"/>
    <w:rsid w:val="00F471A6"/>
    <w:rsid w:val="00F744C6"/>
    <w:rsid w:val="00F90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2183B"/>
  <w15:chartTrackingRefBased/>
  <w15:docId w15:val="{6B3D5BBE-166F-4944-85F3-59256798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555"/>
    <w:rPr>
      <w:rFonts w:ascii="Times New Roman" w:hAnsi="Times New Roman" w:cs="Times New Roman"/>
      <w:sz w:val="24"/>
      <w:szCs w:val="24"/>
    </w:rPr>
  </w:style>
  <w:style w:type="character" w:styleId="Hyperlink">
    <w:name w:val="Hyperlink"/>
    <w:basedOn w:val="DefaultParagraphFont"/>
    <w:uiPriority w:val="99"/>
    <w:unhideWhenUsed/>
    <w:rsid w:val="009B3AB5"/>
    <w:rPr>
      <w:color w:val="0563C1" w:themeColor="hyperlink"/>
      <w:u w:val="single"/>
    </w:rPr>
  </w:style>
  <w:style w:type="character" w:styleId="UnresolvedMention">
    <w:name w:val="Unresolved Mention"/>
    <w:basedOn w:val="DefaultParagraphFont"/>
    <w:uiPriority w:val="99"/>
    <w:semiHidden/>
    <w:unhideWhenUsed/>
    <w:rsid w:val="009B3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545552">
      <w:bodyDiv w:val="1"/>
      <w:marLeft w:val="0"/>
      <w:marRight w:val="0"/>
      <w:marTop w:val="0"/>
      <w:marBottom w:val="0"/>
      <w:divBdr>
        <w:top w:val="none" w:sz="0" w:space="0" w:color="auto"/>
        <w:left w:val="none" w:sz="0" w:space="0" w:color="auto"/>
        <w:bottom w:val="none" w:sz="0" w:space="0" w:color="auto"/>
        <w:right w:val="none" w:sz="0" w:space="0" w:color="auto"/>
      </w:divBdr>
    </w:div>
    <w:div w:id="964580461">
      <w:bodyDiv w:val="1"/>
      <w:marLeft w:val="0"/>
      <w:marRight w:val="0"/>
      <w:marTop w:val="0"/>
      <w:marBottom w:val="0"/>
      <w:divBdr>
        <w:top w:val="none" w:sz="0" w:space="0" w:color="auto"/>
        <w:left w:val="none" w:sz="0" w:space="0" w:color="auto"/>
        <w:bottom w:val="none" w:sz="0" w:space="0" w:color="auto"/>
        <w:right w:val="none" w:sz="0" w:space="0" w:color="auto"/>
      </w:divBdr>
    </w:div>
    <w:div w:id="1601062423">
      <w:bodyDiv w:val="1"/>
      <w:marLeft w:val="0"/>
      <w:marRight w:val="0"/>
      <w:marTop w:val="0"/>
      <w:marBottom w:val="0"/>
      <w:divBdr>
        <w:top w:val="none" w:sz="0" w:space="0" w:color="auto"/>
        <w:left w:val="none" w:sz="0" w:space="0" w:color="auto"/>
        <w:bottom w:val="none" w:sz="0" w:space="0" w:color="auto"/>
        <w:right w:val="none" w:sz="0" w:space="0" w:color="auto"/>
      </w:divBdr>
    </w:div>
    <w:div w:id="197822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geekculture/how-to-use-key-vault-secrets-in-azure-pipelines-658198f2eea6" TargetMode="External"/><Relationship Id="rId5" Type="http://schemas.openxmlformats.org/officeDocument/2006/relationships/hyperlink" Target="https://www.nitorinfotech.com/blog/databases-using-azure-devops" TargetMode="External"/><Relationship Id="rId4" Type="http://schemas.openxmlformats.org/officeDocument/2006/relationships/hyperlink" Target="https://learn.microsoft.com/en-us/azure/devops/organizations/security/access-levels?view=azure-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7</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Gogula</dc:creator>
  <cp:keywords/>
  <dc:description/>
  <cp:lastModifiedBy>Krishna, Gogula</cp:lastModifiedBy>
  <cp:revision>37</cp:revision>
  <dcterms:created xsi:type="dcterms:W3CDTF">2023-06-22T08:56:00Z</dcterms:created>
  <dcterms:modified xsi:type="dcterms:W3CDTF">2023-06-23T10:13:00Z</dcterms:modified>
</cp:coreProperties>
</file>