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Министерство образования Республики Беларусь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Учреждение образования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БЕЛОРУССКИЙ ГОСУДАРСТВЕННЫЙ УНИВЕРСИТЕТ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ИНФОРМАТИКИ И РАДИОЭЛЕКТРОНИКИ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ind w:left="567"/>
        <w:jc w:val="center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Факультет компьютерных систем и сетей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Кафедра информатики 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Дисциплина: Методы численного анализа </w:t>
      </w:r>
    </w:p>
    <w:p w:rsid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b/>
          <w:sz w:val="28"/>
          <w:szCs w:val="28"/>
        </w:rPr>
      </w:pPr>
      <w:r w:rsidRPr="009D254A">
        <w:rPr>
          <w:rFonts w:eastAsia="Calibri"/>
          <w:b/>
          <w:sz w:val="28"/>
          <w:szCs w:val="28"/>
        </w:rPr>
        <w:t>ОТЧЁТ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 лабораторной работе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на тему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</w:p>
    <w:p w:rsidR="000B2F97" w:rsidRPr="000B2F97" w:rsidRDefault="000B2F97" w:rsidP="000B2F97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0B2F97">
        <w:rPr>
          <w:rFonts w:eastAsia="Calibri"/>
          <w:sz w:val="28"/>
          <w:szCs w:val="28"/>
        </w:rPr>
        <w:t xml:space="preserve">Решение краевых задач. Методы </w:t>
      </w:r>
      <w:proofErr w:type="spellStart"/>
      <w:r w:rsidRPr="000B2F97">
        <w:rPr>
          <w:rFonts w:eastAsia="Calibri"/>
          <w:sz w:val="28"/>
          <w:szCs w:val="28"/>
        </w:rPr>
        <w:t>коллокаций</w:t>
      </w:r>
      <w:proofErr w:type="spellEnd"/>
      <w:r w:rsidRPr="000B2F97">
        <w:rPr>
          <w:rFonts w:eastAsia="Calibri"/>
          <w:sz w:val="28"/>
          <w:szCs w:val="28"/>
        </w:rPr>
        <w:t xml:space="preserve">, наименьших квадратов и </w:t>
      </w:r>
    </w:p>
    <w:p w:rsidR="009D254A" w:rsidRPr="009D254A" w:rsidRDefault="000B2F97" w:rsidP="000B2F97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0B2F97">
        <w:rPr>
          <w:rFonts w:eastAsia="Calibri"/>
          <w:sz w:val="28"/>
          <w:szCs w:val="28"/>
        </w:rPr>
        <w:t>Галеркина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Выполнил: студент группы 053501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Криштафович Карина Дмитриевна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Проверил: Анисимов Владимир Яковлевич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Минск 2022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700A8F" w:rsidRPr="009D254A" w:rsidRDefault="00700A8F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F23770" w:rsidRDefault="00F23770" w:rsidP="009D254A">
      <w:pPr>
        <w:jc w:val="center"/>
        <w:rPr>
          <w:b/>
          <w:sz w:val="32"/>
          <w:szCs w:val="32"/>
        </w:rPr>
      </w:pPr>
    </w:p>
    <w:p w:rsidR="00F23770" w:rsidRDefault="00F23770" w:rsidP="009D254A">
      <w:pPr>
        <w:jc w:val="center"/>
        <w:rPr>
          <w:b/>
          <w:sz w:val="32"/>
          <w:szCs w:val="32"/>
        </w:rPr>
      </w:pPr>
    </w:p>
    <w:p w:rsidR="009D254A" w:rsidRPr="002B2E40" w:rsidRDefault="009D254A" w:rsidP="009D254A">
      <w:pPr>
        <w:jc w:val="center"/>
        <w:rPr>
          <w:b/>
          <w:sz w:val="32"/>
          <w:szCs w:val="32"/>
        </w:rPr>
      </w:pPr>
      <w:r w:rsidRPr="002B2E40">
        <w:rPr>
          <w:b/>
          <w:sz w:val="32"/>
          <w:szCs w:val="32"/>
        </w:rPr>
        <w:t>Содержание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Цель работы 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Теоретические сведения 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>Программная реализация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Тестовые примеры </w:t>
      </w:r>
    </w:p>
    <w:p w:rsidR="009D254A" w:rsidRPr="005D5F09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Решение задания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Выводы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>Список использованной литературы</w:t>
      </w:r>
    </w:p>
    <w:p w:rsidR="00CB0A69" w:rsidRDefault="00CB0A69">
      <w:pPr>
        <w:spacing w:line="359" w:lineRule="exact"/>
        <w:rPr>
          <w:sz w:val="32"/>
        </w:rPr>
        <w:sectPr w:rsidR="00CB0A69" w:rsidSect="00B471A0">
          <w:footerReference w:type="default" r:id="rId8"/>
          <w:pgSz w:w="11900" w:h="16840"/>
          <w:pgMar w:top="1040" w:right="280" w:bottom="280" w:left="840" w:header="720" w:footer="720" w:gutter="0"/>
          <w:cols w:space="720"/>
          <w:titlePg/>
          <w:docGrid w:linePitch="299"/>
        </w:sectPr>
      </w:pPr>
    </w:p>
    <w:p w:rsidR="00CB0A69" w:rsidRPr="00B471A0" w:rsidRDefault="00F302E3" w:rsidP="00B471A0">
      <w:pPr>
        <w:pStyle w:val="1"/>
        <w:tabs>
          <w:tab w:val="left" w:pos="4957"/>
          <w:tab w:val="left" w:pos="4958"/>
        </w:tabs>
        <w:ind w:left="1220" w:firstLine="0"/>
        <w:jc w:val="center"/>
      </w:pPr>
      <w:r>
        <w:lastRenderedPageBreak/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:rsidR="00B471A0" w:rsidRDefault="00B471A0" w:rsidP="00B471A0">
      <w:pPr>
        <w:pStyle w:val="1"/>
        <w:tabs>
          <w:tab w:val="left" w:pos="4957"/>
          <w:tab w:val="left" w:pos="4958"/>
        </w:tabs>
        <w:ind w:left="4957" w:firstLine="0"/>
      </w:pPr>
    </w:p>
    <w:p w:rsidR="000B2F97" w:rsidRDefault="000B2F97" w:rsidP="000B2F97">
      <w:pPr>
        <w:pStyle w:val="TableParagraph"/>
        <w:numPr>
          <w:ilvl w:val="0"/>
          <w:numId w:val="9"/>
        </w:numPr>
        <w:rPr>
          <w:sz w:val="28"/>
          <w:szCs w:val="28"/>
        </w:rPr>
      </w:pPr>
      <w:r w:rsidRPr="000B2F97">
        <w:rPr>
          <w:sz w:val="28"/>
          <w:szCs w:val="28"/>
        </w:rPr>
        <w:t xml:space="preserve">изучить методы </w:t>
      </w:r>
      <w:proofErr w:type="spellStart"/>
      <w:r w:rsidRPr="000B2F97">
        <w:rPr>
          <w:sz w:val="28"/>
          <w:szCs w:val="28"/>
        </w:rPr>
        <w:t>коллокаций</w:t>
      </w:r>
      <w:proofErr w:type="spellEnd"/>
      <w:r w:rsidRPr="000B2F97">
        <w:rPr>
          <w:sz w:val="28"/>
          <w:szCs w:val="28"/>
        </w:rPr>
        <w:t xml:space="preserve">, наименьших квадратов и </w:t>
      </w:r>
      <w:proofErr w:type="gramStart"/>
      <w:r w:rsidRPr="000B2F97">
        <w:rPr>
          <w:sz w:val="28"/>
          <w:szCs w:val="28"/>
        </w:rPr>
        <w:t xml:space="preserve">Галеркина, </w:t>
      </w:r>
      <w:r w:rsidRPr="000B2F97">
        <w:rPr>
          <w:b/>
          <w:bCs/>
          <w:sz w:val="28"/>
          <w:szCs w:val="28"/>
        </w:rPr>
        <w:t xml:space="preserve"> </w:t>
      </w:r>
      <w:r w:rsidRPr="000B2F97">
        <w:rPr>
          <w:sz w:val="28"/>
          <w:szCs w:val="28"/>
        </w:rPr>
        <w:t>составить</w:t>
      </w:r>
      <w:proofErr w:type="gramEnd"/>
      <w:r w:rsidRPr="000B2F97">
        <w:rPr>
          <w:sz w:val="28"/>
          <w:szCs w:val="28"/>
        </w:rPr>
        <w:t xml:space="preserve"> алгоритмы методов и программы их реализаций, составить </w:t>
      </w:r>
      <w:r w:rsidRPr="000B2F97">
        <w:rPr>
          <w:b/>
          <w:bCs/>
          <w:sz w:val="28"/>
          <w:szCs w:val="28"/>
        </w:rPr>
        <w:t xml:space="preserve"> </w:t>
      </w:r>
      <w:r w:rsidRPr="000B2F97">
        <w:rPr>
          <w:sz w:val="28"/>
          <w:szCs w:val="28"/>
        </w:rPr>
        <w:t xml:space="preserve">алгоритм решения краевых задач указанными методами, </w:t>
      </w:r>
      <w:r w:rsidRPr="000B2F97">
        <w:rPr>
          <w:b/>
          <w:bCs/>
          <w:sz w:val="28"/>
          <w:szCs w:val="28"/>
        </w:rPr>
        <w:t xml:space="preserve"> </w:t>
      </w:r>
      <w:r w:rsidRPr="000B2F97">
        <w:rPr>
          <w:bCs/>
          <w:sz w:val="28"/>
          <w:szCs w:val="28"/>
        </w:rPr>
        <w:t>п</w:t>
      </w:r>
      <w:r w:rsidRPr="000B2F97">
        <w:rPr>
          <w:sz w:val="28"/>
          <w:szCs w:val="28"/>
        </w:rPr>
        <w:t>рименимыми для организации вычислений на ПЭВМ;</w:t>
      </w:r>
    </w:p>
    <w:p w:rsidR="000B2F97" w:rsidRDefault="000B2F97" w:rsidP="000B2F97">
      <w:pPr>
        <w:pStyle w:val="TableParagraph"/>
        <w:numPr>
          <w:ilvl w:val="0"/>
          <w:numId w:val="9"/>
        </w:numPr>
        <w:rPr>
          <w:sz w:val="28"/>
          <w:szCs w:val="28"/>
        </w:rPr>
      </w:pPr>
      <w:r w:rsidRPr="000B2F97">
        <w:rPr>
          <w:sz w:val="28"/>
          <w:szCs w:val="28"/>
        </w:rPr>
        <w:t>составить программу решения краевых задач по разработанным алгоритмам;</w:t>
      </w:r>
    </w:p>
    <w:p w:rsidR="000B2F97" w:rsidRDefault="000B2F97" w:rsidP="000B2F97">
      <w:pPr>
        <w:pStyle w:val="TableParagraph"/>
        <w:numPr>
          <w:ilvl w:val="0"/>
          <w:numId w:val="9"/>
        </w:numPr>
        <w:rPr>
          <w:sz w:val="28"/>
          <w:szCs w:val="28"/>
        </w:rPr>
      </w:pPr>
      <w:r w:rsidRPr="000B2F97">
        <w:rPr>
          <w:sz w:val="28"/>
          <w:szCs w:val="28"/>
        </w:rPr>
        <w:t>выполнить тестовые примеры и проверить правильность работы программ.</w:t>
      </w:r>
    </w:p>
    <w:p w:rsidR="000B2F97" w:rsidRDefault="000B2F97" w:rsidP="000B2F97">
      <w:pPr>
        <w:pStyle w:val="TableParagraph"/>
        <w:numPr>
          <w:ilvl w:val="0"/>
          <w:numId w:val="9"/>
        </w:numPr>
        <w:rPr>
          <w:sz w:val="28"/>
          <w:szCs w:val="28"/>
        </w:rPr>
      </w:pPr>
      <w:r w:rsidRPr="000B2F97">
        <w:rPr>
          <w:sz w:val="28"/>
          <w:szCs w:val="28"/>
        </w:rPr>
        <w:t>получить численное решение заданной краевой задачи</w:t>
      </w:r>
    </w:p>
    <w:p w:rsidR="000B2F97" w:rsidRPr="000B2F97" w:rsidRDefault="000B2F97" w:rsidP="00BF1CCB">
      <w:pPr>
        <w:pStyle w:val="TableParagraph"/>
        <w:ind w:left="360"/>
        <w:rPr>
          <w:sz w:val="28"/>
          <w:szCs w:val="28"/>
        </w:rPr>
      </w:pPr>
    </w:p>
    <w:p w:rsidR="00700A8F" w:rsidRPr="00700A8F" w:rsidRDefault="00F302E3" w:rsidP="000B2F97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  <w:rPr>
          <w:spacing w:val="-2"/>
        </w:rPr>
      </w:pPr>
      <w:r>
        <w:t>Теоретические</w:t>
      </w:r>
      <w:r>
        <w:rPr>
          <w:spacing w:val="-14"/>
        </w:rPr>
        <w:t xml:space="preserve"> </w:t>
      </w:r>
      <w:r>
        <w:rPr>
          <w:spacing w:val="-2"/>
        </w:rPr>
        <w:t>сведения</w:t>
      </w:r>
      <w:bookmarkStart w:id="0" w:name="Тестовые_примеры"/>
      <w:bookmarkEnd w:id="0"/>
    </w:p>
    <w:p w:rsidR="00700A8F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B2F97">
        <w:rPr>
          <w:noProof/>
          <w:sz w:val="24"/>
          <w:szCs w:val="24"/>
          <w:lang w:eastAsia="ru-RU"/>
        </w:rPr>
        <w:drawing>
          <wp:inline distT="0" distB="0" distL="0" distR="0" wp14:anchorId="3985A6D2" wp14:editId="0A3DED2B">
            <wp:extent cx="6820225" cy="5215466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5528" cy="52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B2F9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6F40F24" wp14:editId="0DA9E05A">
            <wp:extent cx="6686640" cy="91101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976" cy="91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ab/>
        <w:t>некотором смысле минимальной.</w:t>
      </w: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B2F9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371B7C2" wp14:editId="34C500A9">
            <wp:extent cx="6626578" cy="884866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0942" cy="88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B2F9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ABB1A24" wp14:editId="5905F8F6">
            <wp:extent cx="6566441" cy="93472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160" cy="93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B2F9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FBFC171" wp14:editId="1F12699F">
            <wp:extent cx="6592711" cy="93057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2035" cy="931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B2F9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DF41047" wp14:editId="11A6A6C1">
            <wp:extent cx="6615289" cy="60054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8515" cy="60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Pr="00700A8F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2B68F1" w:rsidRDefault="002B68F1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Pr="002B68F1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2B68F1" w:rsidRPr="002B68F1" w:rsidRDefault="002B68F1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2B68F1" w:rsidRDefault="002B68F1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E4364" w:rsidRPr="00857D67" w:rsidRDefault="000E4364" w:rsidP="00857D67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:rsidR="00857D67" w:rsidRPr="00857D67" w:rsidRDefault="00F302E3" w:rsidP="00857D67">
      <w:pPr>
        <w:widowControl/>
        <w:autoSpaceDE/>
        <w:autoSpaceDN/>
        <w:jc w:val="center"/>
        <w:rPr>
          <w:b/>
          <w:spacing w:val="-2"/>
          <w:sz w:val="28"/>
        </w:rPr>
      </w:pPr>
      <w:r w:rsidRPr="00B471A0">
        <w:rPr>
          <w:b/>
          <w:spacing w:val="-2"/>
          <w:sz w:val="28"/>
        </w:rPr>
        <w:lastRenderedPageBreak/>
        <w:t>Тестовые</w:t>
      </w:r>
      <w:r w:rsidRPr="00B471A0">
        <w:rPr>
          <w:b/>
          <w:spacing w:val="-7"/>
          <w:sz w:val="28"/>
        </w:rPr>
        <w:t xml:space="preserve"> </w:t>
      </w:r>
      <w:r w:rsidRPr="00B471A0">
        <w:rPr>
          <w:b/>
          <w:spacing w:val="-2"/>
          <w:sz w:val="28"/>
        </w:rPr>
        <w:t>примеры</w:t>
      </w:r>
    </w:p>
    <w:p w:rsidR="00AD6C57" w:rsidRDefault="00AD6C57" w:rsidP="00AD6C57">
      <w:pPr>
        <w:widowControl/>
        <w:shd w:val="clear" w:color="auto" w:fill="FFFFFF"/>
        <w:autoSpaceDE/>
        <w:autoSpaceDN/>
        <w:rPr>
          <w:color w:val="000000"/>
          <w:sz w:val="28"/>
          <w:szCs w:val="28"/>
          <w:lang w:eastAsia="ru-RU"/>
        </w:rPr>
      </w:pPr>
      <w:r w:rsidRPr="00AD6C57">
        <w:rPr>
          <w:b/>
          <w:color w:val="000000"/>
          <w:sz w:val="28"/>
          <w:szCs w:val="28"/>
          <w:lang w:eastAsia="ru-RU"/>
        </w:rPr>
        <w:t>Тестовый пример 1.</w:t>
      </w:r>
      <w:r>
        <w:rPr>
          <w:color w:val="000000"/>
          <w:sz w:val="28"/>
          <w:szCs w:val="28"/>
          <w:lang w:eastAsia="ru-RU"/>
        </w:rPr>
        <w:t xml:space="preserve"> </w:t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21701F93" wp14:editId="499A7F82">
            <wp:extent cx="6371948" cy="1016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561" cy="101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sz w:val="24"/>
          <w:szCs w:val="24"/>
          <w:lang w:eastAsia="ru-RU"/>
        </w:rPr>
        <w:t> </w:t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ind w:left="-360" w:hanging="360"/>
        <w:jc w:val="center"/>
        <w:rPr>
          <w:sz w:val="24"/>
          <w:szCs w:val="24"/>
          <w:lang w:eastAsia="ru-RU"/>
        </w:rPr>
      </w:pPr>
      <w:r w:rsidRPr="00AD6C57">
        <w:rPr>
          <w:noProof/>
          <w:color w:val="000000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2654300" cy="800100"/>
            <wp:effectExtent l="0" t="0" r="0" b="0"/>
            <wp:docPr id="32" name="Рисунок 32" descr="https://lh4.googleusercontent.com/kC0CbOQtvsVFbmptKwhkXPsA-Kp2izsnKFYlZTNsAo8e5Ewh-_HoYeTAQRw7oXK0eC0FsPwxtFo40_qvtRCBERRpbfqxewAMlPuw9cXhU-w60SJZK8lzTQMtSz1KnGPltiiR1mlIs9Lpk0T9_a8Hth8902WlG_um7r7YNxH3viMY66CiCV7xEJ4gofYiBcSA7mi8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kC0CbOQtvsVFbmptKwhkXPsA-Kp2izsnKFYlZTNsAo8e5Ewh-_HoYeTAQRw7oXK0eC0FsPwxtFo40_qvtRCBERRpbfqxewAMlPuw9cXhU-w60SJZK8lzTQMtSz1KnGPltiiR1mlIs9Lpk0T9_a8Hth8902WlG_um7r7YNxH3viMY66CiCV7xEJ4gofYiBcSA7mi8p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color w:val="000000"/>
          <w:sz w:val="28"/>
          <w:szCs w:val="28"/>
          <w:lang w:eastAsia="ru-RU"/>
        </w:rPr>
        <w:tab/>
        <w:t xml:space="preserve">Ответ методом </w:t>
      </w:r>
      <w:proofErr w:type="spellStart"/>
      <w:r w:rsidRPr="00AD6C57">
        <w:rPr>
          <w:color w:val="000000"/>
          <w:sz w:val="28"/>
          <w:szCs w:val="28"/>
          <w:lang w:eastAsia="ru-RU"/>
        </w:rPr>
        <w:t>коллокаций</w:t>
      </w:r>
      <w:proofErr w:type="spellEnd"/>
      <w:r w:rsidRPr="00AD6C57">
        <w:rPr>
          <w:color w:val="000000"/>
          <w:sz w:val="28"/>
          <w:szCs w:val="28"/>
          <w:lang w:eastAsia="ru-RU"/>
        </w:rPr>
        <w:t xml:space="preserve"> с 2 точками </w:t>
      </w:r>
      <w:proofErr w:type="spellStart"/>
      <w:r w:rsidRPr="00AD6C57">
        <w:rPr>
          <w:color w:val="000000"/>
          <w:sz w:val="28"/>
          <w:szCs w:val="28"/>
          <w:lang w:eastAsia="ru-RU"/>
        </w:rPr>
        <w:t>коллокации</w:t>
      </w:r>
      <w:proofErr w:type="spellEnd"/>
      <w:r w:rsidRPr="00AD6C57">
        <w:rPr>
          <w:color w:val="000000"/>
          <w:sz w:val="28"/>
          <w:szCs w:val="28"/>
          <w:lang w:eastAsia="ru-RU"/>
        </w:rPr>
        <w:t>:</w:t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noProof/>
          <w:color w:val="000000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2819400" cy="571500"/>
            <wp:effectExtent l="0" t="0" r="0" b="0"/>
            <wp:docPr id="31" name="Рисунок 31" descr="https://lh4.googleusercontent.com/GygAz3T4VX3S1HhwXchfD5Jh9lfGtYd1eVAVmjmj3c8zu0RIhMYcrUUPExXWbKCOpbmSV0EWS7v3vDQhcX6w4NWV3EJFBwS8kX2KF3fWelIPNodMoWUMzFEd1aCpzaKbR7Q87UwrfugU_zXpZzHB6IC1PwtMn8Ex4xQVDZ0phAHS1Lbx4R8HNJw1OIhMrhLbzdrd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GygAz3T4VX3S1HhwXchfD5Jh9lfGtYd1eVAVmjmj3c8zu0RIhMYcrUUPExXWbKCOpbmSV0EWS7v3vDQhcX6w4NWV3EJFBwS8kX2KF3fWelIPNodMoWUMzFEd1aCpzaKbR7Q87UwrfugU_zXpZzHB6IC1PwtMn8Ex4xQVDZ0phAHS1Lbx4R8HNJw1OIhMrhLbzdrdp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color w:val="000000"/>
          <w:sz w:val="26"/>
          <w:szCs w:val="26"/>
          <w:lang w:eastAsia="ru-RU"/>
        </w:rPr>
        <w:t>Ответ методом Галеркина:</w:t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noProof/>
          <w:color w:val="000000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2819400" cy="774700"/>
            <wp:effectExtent l="0" t="0" r="0" b="6350"/>
            <wp:docPr id="30" name="Рисунок 30" descr="https://lh3.googleusercontent.com/QZEqz0wrx_ltyvy6V8lfdxQnh2CKHLJ9sJZFYYxccpMJ7jbA433odQLt84H1TsvYYNiMhpvu5CB3qrymEm8UU0vltbs_-SLD6GJulGukmkZbAvxc5iJE8tXiR7C0HEIavRy1DjW1y6Us5YeYjJhXTMKCGtPSsE9q-WrqA7xfdPe-EMasmneHYgWeOg0GWMUzDihr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QZEqz0wrx_ltyvy6V8lfdxQnh2CKHLJ9sJZFYYxccpMJ7jbA433odQLt84H1TsvYYNiMhpvu5CB3qrymEm8UU0vltbs_-SLD6GJulGukmkZbAvxc5iJE8tXiR7C0HEIavRy1DjW1y6Us5YeYjJhXTMKCGtPSsE9q-WrqA7xfdPe-EMasmneHYgWeOg0GWMUzDihrq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color w:val="000000"/>
          <w:sz w:val="26"/>
          <w:szCs w:val="26"/>
          <w:lang w:eastAsia="ru-RU"/>
        </w:rPr>
        <w:t>Ответ интегральным МНК:</w:t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noProof/>
          <w:color w:val="000000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3302000" cy="850900"/>
            <wp:effectExtent l="0" t="0" r="0" b="6350"/>
            <wp:docPr id="29" name="Рисунок 29" descr="https://lh3.googleusercontent.com/cSA5EbqGdu6h5AqCpdKEgPZUtrPHx9vv4E-fhctz7yV-5M8_L7bXfzMYb5m5mL2Bszq3d4gxr7qcPxymgw3Cvu-2eOyjuNpgv1D24XD4Vgy3ES-DRHmUotXLYKCWsMq68rBu0KekEDQpFF9qimoHYk1PfCAvFNbet2LGWvdhkch-WkYnUJKmViHn0WvjIRL1B6WO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cSA5EbqGdu6h5AqCpdKEgPZUtrPHx9vv4E-fhctz7yV-5M8_L7bXfzMYb5m5mL2Bszq3d4gxr7qcPxymgw3Cvu-2eOyjuNpgv1D24XD4Vgy3ES-DRHmUotXLYKCWsMq68rBu0KekEDQpFF9qimoHYk1PfCAvFNbet2LGWvdhkch-WkYnUJKmViHn0WvjIRL1B6WO0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C57" w:rsidRDefault="00AD6C57" w:rsidP="00AD6C57">
      <w:pPr>
        <w:widowControl/>
        <w:shd w:val="clear" w:color="auto" w:fill="FFFFFF"/>
        <w:autoSpaceDE/>
        <w:autoSpaceDN/>
        <w:rPr>
          <w:noProof/>
          <w:color w:val="000000"/>
          <w:sz w:val="26"/>
          <w:szCs w:val="26"/>
          <w:bdr w:val="none" w:sz="0" w:space="0" w:color="auto" w:frame="1"/>
          <w:lang w:eastAsia="ru-RU"/>
        </w:rPr>
      </w:pPr>
      <w:r w:rsidRPr="00AD6C57">
        <w:rPr>
          <w:color w:val="000000"/>
          <w:sz w:val="26"/>
          <w:szCs w:val="26"/>
          <w:lang w:eastAsia="ru-RU"/>
        </w:rPr>
        <w:t>Ответ дискретным МНК:</w:t>
      </w:r>
      <w:r w:rsidRPr="00AD6C57">
        <w:rPr>
          <w:noProof/>
          <w:color w:val="000000"/>
          <w:sz w:val="26"/>
          <w:szCs w:val="26"/>
          <w:bdr w:val="none" w:sz="0" w:space="0" w:color="auto" w:frame="1"/>
          <w:lang w:eastAsia="ru-RU"/>
        </w:rPr>
        <w:t xml:space="preserve"> </w:t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noProof/>
          <w:color w:val="000000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 wp14:anchorId="37C1FA04" wp14:editId="27A13436">
            <wp:extent cx="1117600" cy="482600"/>
            <wp:effectExtent l="0" t="0" r="6350" b="0"/>
            <wp:docPr id="42" name="Рисунок 42" descr="https://lh5.googleusercontent.com/_uiShZJBnkYJKnDwfSo0PhNQ50zeFTUdY4BqjYByFfcN62IQ__69m4eD4f9681NDKO9URj0Bfj7YRJZEDyEkmBnniSMSKvzh90D56FR8mFoOuK7updVRV3Opecse9eoFfDBLKgdcfUyrSjBQRgQ7SedwLbN2czL8GV2SPar0FPxVh97xCaTsvWz1KRQoK_cr7sJ3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_uiShZJBnkYJKnDwfSo0PhNQ50zeFTUdY4BqjYByFfcN62IQ__69m4eD4f9681NDKO9URj0Bfj7YRJZEDyEkmBnniSMSKvzh90D56FR8mFoOuK7updVRV3Opecse9eoFfDBLKgdcfUyrSjBQRgQ7SedwLbN2czL8GV2SPar0FPxVh97xCaTsvWz1KRQoK_cr7sJ32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40"/>
                    <a:stretch/>
                  </pic:blipFill>
                  <pic:spPr bwMode="auto">
                    <a:xfrm>
                      <a:off x="0" y="0"/>
                      <a:ext cx="1117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6C57">
        <w:rPr>
          <w:noProof/>
          <w:color w:val="000000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 wp14:anchorId="6C0F1347" wp14:editId="19637C2A">
            <wp:extent cx="2235200" cy="482600"/>
            <wp:effectExtent l="0" t="0" r="0" b="0"/>
            <wp:docPr id="28" name="Рисунок 28" descr="https://lh5.googleusercontent.com/_uiShZJBnkYJKnDwfSo0PhNQ50zeFTUdY4BqjYByFfcN62IQ__69m4eD4f9681NDKO9URj0Bfj7YRJZEDyEkmBnniSMSKvzh90D56FR8mFoOuK7updVRV3Opecse9eoFfDBLKgdcfUyrSjBQRgQ7SedwLbN2czL8GV2SPar0FPxVh97xCaTsvWz1KRQoK_cr7sJ3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_uiShZJBnkYJKnDwfSo0PhNQ50zeFTUdY4BqjYByFfcN62IQ__69m4eD4f9681NDKO9URj0Bfj7YRJZEDyEkmBnniSMSKvzh90D56FR8mFoOuK7updVRV3Opecse9eoFfDBLKgdcfUyrSjBQRgQ7SedwLbN2czL8GV2SPar0FPxVh97xCaTsvWz1KRQoK_cr7sJ32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80"/>
                    <a:stretch/>
                  </pic:blipFill>
                  <pic:spPr bwMode="auto">
                    <a:xfrm>
                      <a:off x="0" y="0"/>
                      <a:ext cx="22352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sz w:val="24"/>
          <w:szCs w:val="24"/>
          <w:lang w:eastAsia="ru-RU"/>
        </w:rPr>
        <w:t> </w:t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color w:val="000000"/>
          <w:sz w:val="26"/>
          <w:szCs w:val="26"/>
          <w:lang w:eastAsia="ru-RU"/>
        </w:rPr>
        <w:t>Сравним графики полученных решений:</w:t>
      </w:r>
    </w:p>
    <w:p w:rsidR="00AD6C57" w:rsidRPr="00AD6C57" w:rsidRDefault="00AD6C57" w:rsidP="00AD6C57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  <w:r w:rsidRPr="00AD6C57">
        <w:rPr>
          <w:sz w:val="24"/>
          <w:szCs w:val="24"/>
          <w:lang w:eastAsia="ru-RU"/>
        </w:rPr>
        <w:t> </w:t>
      </w:r>
    </w:p>
    <w:p w:rsidR="00AD6C57" w:rsidRDefault="00AD6C57" w:rsidP="00AD6C57">
      <w:pPr>
        <w:widowControl/>
        <w:autoSpaceDE/>
        <w:autoSpaceDN/>
        <w:spacing w:after="160"/>
        <w:rPr>
          <w:rFonts w:ascii="Calibri" w:hAnsi="Calibri" w:cs="Calibri"/>
          <w:color w:val="000000"/>
          <w:lang w:eastAsia="ru-RU"/>
        </w:rPr>
      </w:pPr>
      <w:r w:rsidRPr="00AD6C57">
        <w:rPr>
          <w:noProof/>
          <w:color w:val="000000"/>
          <w:sz w:val="26"/>
          <w:szCs w:val="26"/>
          <w:bdr w:val="none" w:sz="0" w:space="0" w:color="auto" w:frame="1"/>
          <w:lang w:eastAsia="ru-RU"/>
        </w:rPr>
        <w:drawing>
          <wp:inline distT="0" distB="0" distL="0" distR="0">
            <wp:extent cx="3429000" cy="2286000"/>
            <wp:effectExtent l="0" t="0" r="0" b="0"/>
            <wp:docPr id="27" name="Рисунок 27" descr="https://lh4.googleusercontent.com/GXYVG-l76Vss1DjcRgctfGZ6J1u0Y3rZMEFRcqywruoTFefjw0IHm3SmC0Z9k7l5ff4GbMoXm4rt-InuQiIw2qSPMql5HuaPa-O6SkmHRg9mK-4CN3EKy7KVVvTapRIOwyXxvUviH_vK-4SewMSb3vvlhYDlgaMidaoORlo64wLM6TA8JbHdIxywGurveXFnNuCZ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GXYVG-l76Vss1DjcRgctfGZ6J1u0Y3rZMEFRcqywruoTFefjw0IHm3SmC0Z9k7l5ff4GbMoXm4rt-InuQiIw2qSPMql5HuaPa-O6SkmHRg9mK-4CN3EKy7KVVvTapRIOwyXxvUviH_vK-4SewMSb3vvlhYDlgaMidaoORlo64wLM6TA8JbHdIxywGurveXFnNuCZK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C57">
        <w:rPr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3251809" cy="2158019"/>
            <wp:effectExtent l="0" t="0" r="6350" b="0"/>
            <wp:docPr id="26" name="Рисунок 26" descr="https://lh5.googleusercontent.com/vaC4M3NdChD2HiYJLZd6f72OV4t8FhTnZNNhpLlNBy5fxO-jTg_lMoXgzxurXTBSORDT4nuKIH43vPR8WsINgdtm15E73jr2DRPD3pSVFCKAMGzELwOBIFpwiY-l3miOTkc91L2CUa_rdOuf0Ch4WZTZbA5x44NbaGZyx-vS4kqaVZU_Om6bkHaMh0OVCeR5K8DO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vaC4M3NdChD2HiYJLZd6f72OV4t8FhTnZNNhpLlNBy5fxO-jTg_lMoXgzxurXTBSORDT4nuKIH43vPR8WsINgdtm15E73jr2DRPD3pSVFCKAMGzELwOBIFpwiY-l3miOTkc91L2CUa_rdOuf0Ch4WZTZbA5x44NbaGZyx-vS4kqaVZU_Om6bkHaMh0OVCeR5K8DO_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50" cy="216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C57">
        <w:rPr>
          <w:rFonts w:ascii="Calibri" w:hAnsi="Calibri" w:cs="Calibri"/>
          <w:color w:val="000000"/>
          <w:lang w:eastAsia="ru-RU"/>
        </w:rPr>
        <w:t xml:space="preserve"> </w:t>
      </w:r>
    </w:p>
    <w:p w:rsidR="00AD6C57" w:rsidRPr="00AD6C57" w:rsidRDefault="00AD6C57" w:rsidP="00AD6C57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AD6C57">
        <w:rPr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280602" cy="2197100"/>
            <wp:effectExtent l="0" t="0" r="0" b="0"/>
            <wp:docPr id="25" name="Рисунок 25" descr="https://lh5.googleusercontent.com/vaC4M3NdChD2HiYJLZd6f72OV4t8FhTnZNNhpLlNBy5fxO-jTg_lMoXgzxurXTBSORDT4nuKIH43vPR8WsINgdtm15E73jr2DRPD3pSVFCKAMGzELwOBIFpwiY-l3miOTkc91L2CUa_rdOuf0Ch4WZTZbA5x44NbaGZyx-vS4kqaVZU_Om6bkHaMh0OVCeR5K8DO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vaC4M3NdChD2HiYJLZd6f72OV4t8FhTnZNNhpLlNBy5fxO-jTg_lMoXgzxurXTBSORDT4nuKIH43vPR8WsINgdtm15E73jr2DRPD3pSVFCKAMGzELwOBIFpwiY-l3miOTkc91L2CUa_rdOuf0Ch4WZTZbA5x44NbaGZyx-vS4kqaVZU_Om6bkHaMh0OVCeR5K8DO_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357" cy="220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C57">
        <w:rPr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3288983" cy="2192655"/>
            <wp:effectExtent l="0" t="0" r="6985" b="0"/>
            <wp:docPr id="24" name="Рисунок 24" descr="https://lh5.googleusercontent.com/vaC4M3NdChD2HiYJLZd6f72OV4t8FhTnZNNhpLlNBy5fxO-jTg_lMoXgzxurXTBSORDT4nuKIH43vPR8WsINgdtm15E73jr2DRPD3pSVFCKAMGzELwOBIFpwiY-l3miOTkc91L2CUa_rdOuf0Ch4WZTZbA5x44NbaGZyx-vS4kqaVZU_Om6bkHaMh0OVCeR5K8DO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vaC4M3NdChD2HiYJLZd6f72OV4t8FhTnZNNhpLlNBy5fxO-jTg_lMoXgzxurXTBSORDT4nuKIH43vPR8WsINgdtm15E73jr2DRPD3pSVFCKAMGzELwOBIFpwiY-l3miOTkc91L2CUa_rdOuf0Ch4WZTZbA5x44NbaGZyx-vS4kqaVZU_Om6bkHaMh0OVCeR5K8DO_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824" cy="219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44C" w:rsidRDefault="006F344C" w:rsidP="006F344C">
      <w:pPr>
        <w:tabs>
          <w:tab w:val="left" w:pos="4806"/>
          <w:tab w:val="left" w:pos="4807"/>
        </w:tabs>
        <w:spacing w:before="253"/>
        <w:rPr>
          <w:b/>
          <w:sz w:val="28"/>
        </w:rPr>
      </w:pPr>
    </w:p>
    <w:p w:rsidR="006F344C" w:rsidRPr="006F344C" w:rsidRDefault="006F344C" w:rsidP="006F344C">
      <w:pPr>
        <w:tabs>
          <w:tab w:val="left" w:pos="4806"/>
          <w:tab w:val="left" w:pos="4807"/>
        </w:tabs>
        <w:spacing w:before="253"/>
        <w:rPr>
          <w:b/>
          <w:sz w:val="14"/>
        </w:rPr>
      </w:pPr>
    </w:p>
    <w:p w:rsidR="00CB0A69" w:rsidRPr="003107CA" w:rsidRDefault="00F302E3" w:rsidP="009A128A">
      <w:pPr>
        <w:tabs>
          <w:tab w:val="left" w:pos="4806"/>
          <w:tab w:val="left" w:pos="4807"/>
        </w:tabs>
        <w:spacing w:before="253"/>
        <w:jc w:val="center"/>
        <w:rPr>
          <w:b/>
          <w:sz w:val="28"/>
          <w:lang w:val="en-US"/>
        </w:rPr>
      </w:pPr>
      <w:r w:rsidRPr="009A128A">
        <w:rPr>
          <w:b/>
          <w:sz w:val="28"/>
        </w:rPr>
        <w:t>Решение</w:t>
      </w:r>
      <w:r w:rsidRPr="003107CA">
        <w:rPr>
          <w:b/>
          <w:spacing w:val="-8"/>
          <w:sz w:val="28"/>
          <w:lang w:val="en-US"/>
        </w:rPr>
        <w:t xml:space="preserve"> </w:t>
      </w:r>
      <w:r w:rsidRPr="009A128A">
        <w:rPr>
          <w:b/>
          <w:spacing w:val="-2"/>
          <w:sz w:val="28"/>
        </w:rPr>
        <w:t>задания</w:t>
      </w:r>
    </w:p>
    <w:p w:rsidR="000E09FA" w:rsidRDefault="00F302E3" w:rsidP="000E09FA">
      <w:pPr>
        <w:spacing w:before="16"/>
        <w:jc w:val="center"/>
        <w:rPr>
          <w:b/>
          <w:spacing w:val="-5"/>
          <w:sz w:val="28"/>
        </w:rPr>
      </w:pPr>
      <w:r>
        <w:rPr>
          <w:b/>
          <w:sz w:val="28"/>
        </w:rPr>
        <w:t xml:space="preserve">Вариант </w:t>
      </w:r>
      <w:r w:rsidR="000B2F97">
        <w:rPr>
          <w:b/>
          <w:spacing w:val="-5"/>
          <w:sz w:val="28"/>
        </w:rPr>
        <w:t>17</w:t>
      </w:r>
    </w:p>
    <w:p w:rsidR="000B2F97" w:rsidRDefault="000B2F97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</w:p>
    <w:p w:rsidR="000E09FA" w:rsidRDefault="000B2F97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0B2F97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47241087" wp14:editId="4D9AF537">
            <wp:extent cx="6600825" cy="35108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7314"/>
                    <a:stretch/>
                  </pic:blipFill>
                  <pic:spPr bwMode="auto">
                    <a:xfrm>
                      <a:off x="0" y="0"/>
                      <a:ext cx="6600825" cy="351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2F97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6A42EBFC" wp14:editId="2C23A4A3">
            <wp:extent cx="1695450" cy="800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CB" w:rsidRDefault="00BF1CCB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Решение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1617"/>
        <w:gridCol w:w="2060"/>
        <w:gridCol w:w="2060"/>
        <w:gridCol w:w="2060"/>
        <w:gridCol w:w="2060"/>
      </w:tblGrid>
      <w:tr w:rsidR="00AD6C57" w:rsidRPr="00BF1CCB" w:rsidTr="00AD6C57">
        <w:tc>
          <w:tcPr>
            <w:tcW w:w="1617" w:type="dxa"/>
          </w:tcPr>
          <w:p w:rsidR="00BF1CCB" w:rsidRPr="00BF1CCB" w:rsidRDefault="00BF1CCB" w:rsidP="00BF1CCB">
            <w:pPr>
              <w:pStyle w:val="TableParagraph"/>
              <w:rPr>
                <w:sz w:val="28"/>
              </w:rPr>
            </w:pPr>
            <w:r w:rsidRPr="00BF1CCB">
              <w:rPr>
                <w:sz w:val="28"/>
              </w:rPr>
              <w:t>Количество базисных функций</w:t>
            </w:r>
          </w:p>
        </w:tc>
        <w:tc>
          <w:tcPr>
            <w:tcW w:w="2060" w:type="dxa"/>
          </w:tcPr>
          <w:p w:rsidR="00BF1CCB" w:rsidRPr="00BF1CCB" w:rsidRDefault="00BF1CCB" w:rsidP="00BF1CCB">
            <w:pPr>
              <w:pStyle w:val="TableParagraph"/>
              <w:rPr>
                <w:sz w:val="28"/>
              </w:rPr>
            </w:pPr>
            <w:r w:rsidRPr="00BF1CCB">
              <w:rPr>
                <w:sz w:val="28"/>
              </w:rPr>
              <w:t xml:space="preserve">Коэффициенты методом </w:t>
            </w:r>
            <w:proofErr w:type="spellStart"/>
            <w:r w:rsidRPr="00BF1CCB">
              <w:rPr>
                <w:sz w:val="28"/>
              </w:rPr>
              <w:t>коллокаций</w:t>
            </w:r>
            <w:proofErr w:type="spellEnd"/>
          </w:p>
        </w:tc>
        <w:tc>
          <w:tcPr>
            <w:tcW w:w="2060" w:type="dxa"/>
          </w:tcPr>
          <w:p w:rsidR="00BF1CCB" w:rsidRPr="00BF1CCB" w:rsidRDefault="00BF1CCB" w:rsidP="00BF1CCB">
            <w:pPr>
              <w:pStyle w:val="TableParagraph"/>
              <w:rPr>
                <w:sz w:val="28"/>
              </w:rPr>
            </w:pPr>
            <w:r w:rsidRPr="00BF1CCB">
              <w:rPr>
                <w:sz w:val="28"/>
              </w:rPr>
              <w:t>Коэффициенты интегральным МНК</w:t>
            </w:r>
          </w:p>
        </w:tc>
        <w:tc>
          <w:tcPr>
            <w:tcW w:w="2060" w:type="dxa"/>
          </w:tcPr>
          <w:p w:rsidR="00BF1CCB" w:rsidRPr="00BF1CCB" w:rsidRDefault="00BF1CCB" w:rsidP="00BF1CCB">
            <w:pPr>
              <w:pStyle w:val="TableParagraph"/>
              <w:rPr>
                <w:sz w:val="28"/>
              </w:rPr>
            </w:pPr>
            <w:r w:rsidRPr="00BF1CCB">
              <w:rPr>
                <w:sz w:val="28"/>
              </w:rPr>
              <w:t xml:space="preserve">Коэффициенты дискретным МНК </w:t>
            </w:r>
          </w:p>
        </w:tc>
        <w:tc>
          <w:tcPr>
            <w:tcW w:w="2060" w:type="dxa"/>
          </w:tcPr>
          <w:p w:rsidR="00BF1CCB" w:rsidRPr="00BF1CCB" w:rsidRDefault="00BF1CCB" w:rsidP="00BF1CCB">
            <w:pPr>
              <w:pStyle w:val="TableParagraph"/>
              <w:rPr>
                <w:sz w:val="28"/>
              </w:rPr>
            </w:pPr>
            <w:r w:rsidRPr="00BF1CCB">
              <w:rPr>
                <w:sz w:val="28"/>
              </w:rPr>
              <w:t>Коэффициенты методом Галеркина</w:t>
            </w:r>
          </w:p>
        </w:tc>
      </w:tr>
      <w:tr w:rsidR="00AD6C57" w:rsidRPr="00AD6C57" w:rsidTr="00AD6C57">
        <w:tc>
          <w:tcPr>
            <w:tcW w:w="1617" w:type="dxa"/>
          </w:tcPr>
          <w:p w:rsidR="00BF1CCB" w:rsidRP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>3</w:t>
            </w:r>
          </w:p>
        </w:tc>
        <w:tc>
          <w:tcPr>
            <w:tcW w:w="2060" w:type="dxa"/>
          </w:tcPr>
          <w:p w:rsidR="006F344C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 w:rsidRPr="006F344C">
              <w:rPr>
                <w:sz w:val="28"/>
                <w:szCs w:val="28"/>
              </w:rPr>
              <w:t xml:space="preserve">-0.3628, </w:t>
            </w:r>
          </w:p>
          <w:p w:rsidR="006F344C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Pr="006F344C">
              <w:rPr>
                <w:sz w:val="28"/>
                <w:szCs w:val="28"/>
              </w:rPr>
              <w:t xml:space="preserve">, </w:t>
            </w:r>
          </w:p>
          <w:p w:rsidR="00BF1CCB" w:rsidRPr="00AD6C57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 w:rsidRPr="006F344C">
              <w:rPr>
                <w:sz w:val="28"/>
                <w:szCs w:val="28"/>
              </w:rPr>
              <w:t>-0.0314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2060" w:type="dxa"/>
          </w:tcPr>
          <w:p w:rsidR="006F344C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 w:rsidRPr="006F344C">
              <w:rPr>
                <w:sz w:val="28"/>
                <w:szCs w:val="28"/>
              </w:rPr>
              <w:t>-0.365</w:t>
            </w:r>
            <w:r>
              <w:rPr>
                <w:sz w:val="28"/>
                <w:szCs w:val="28"/>
              </w:rPr>
              <w:t>6</w:t>
            </w:r>
            <w:r w:rsidRPr="006F344C">
              <w:rPr>
                <w:sz w:val="28"/>
                <w:szCs w:val="28"/>
              </w:rPr>
              <w:t xml:space="preserve">, </w:t>
            </w:r>
          </w:p>
          <w:p w:rsidR="006F344C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 w:rsidRPr="006F344C">
              <w:rPr>
                <w:sz w:val="28"/>
                <w:szCs w:val="28"/>
              </w:rPr>
              <w:t xml:space="preserve">0, </w:t>
            </w:r>
          </w:p>
          <w:p w:rsidR="00BF1CCB" w:rsidRPr="00AD6C57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 w:rsidRPr="006F344C">
              <w:rPr>
                <w:sz w:val="28"/>
                <w:szCs w:val="28"/>
              </w:rPr>
              <w:t>-0.03267</w:t>
            </w:r>
          </w:p>
        </w:tc>
        <w:tc>
          <w:tcPr>
            <w:tcW w:w="2060" w:type="dxa"/>
          </w:tcPr>
          <w:p w:rsidR="006F344C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 w:rsidRPr="006F344C">
              <w:rPr>
                <w:sz w:val="28"/>
                <w:szCs w:val="28"/>
              </w:rPr>
              <w:t>-0.3656</w:t>
            </w:r>
            <w:r>
              <w:rPr>
                <w:sz w:val="28"/>
                <w:szCs w:val="28"/>
              </w:rPr>
              <w:t xml:space="preserve">, </w:t>
            </w:r>
          </w:p>
          <w:p w:rsidR="006F344C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Pr="006F344C">
              <w:rPr>
                <w:sz w:val="28"/>
                <w:szCs w:val="28"/>
              </w:rPr>
              <w:t xml:space="preserve">, </w:t>
            </w:r>
          </w:p>
          <w:p w:rsidR="00BF1CCB" w:rsidRPr="00AD6C57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 w:rsidRPr="006F344C">
              <w:rPr>
                <w:sz w:val="28"/>
                <w:szCs w:val="28"/>
              </w:rPr>
              <w:t>-0.0321</w:t>
            </w:r>
          </w:p>
        </w:tc>
        <w:tc>
          <w:tcPr>
            <w:tcW w:w="2060" w:type="dxa"/>
          </w:tcPr>
          <w:p w:rsidR="006F344C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 w:rsidRPr="006F344C">
              <w:rPr>
                <w:sz w:val="28"/>
                <w:szCs w:val="28"/>
              </w:rPr>
              <w:t xml:space="preserve">-0.3654, </w:t>
            </w:r>
          </w:p>
          <w:p w:rsidR="006F344C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 w:rsidRPr="006F344C">
              <w:rPr>
                <w:sz w:val="28"/>
                <w:szCs w:val="28"/>
              </w:rPr>
              <w:t xml:space="preserve">0, </w:t>
            </w:r>
          </w:p>
          <w:p w:rsidR="00BF1CCB" w:rsidRPr="00AD6C57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 w:rsidRPr="006F344C">
              <w:rPr>
                <w:sz w:val="28"/>
                <w:szCs w:val="28"/>
              </w:rPr>
              <w:t>-0.0337</w:t>
            </w:r>
          </w:p>
        </w:tc>
      </w:tr>
      <w:tr w:rsidR="00AD6C57" w:rsidRPr="00AD6C57" w:rsidTr="00AD6C57">
        <w:tc>
          <w:tcPr>
            <w:tcW w:w="1617" w:type="dxa"/>
          </w:tcPr>
          <w:p w:rsidR="00BF1CCB" w:rsidRP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2060" w:type="dxa"/>
          </w:tcPr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 xml:space="preserve">-0.3653,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Pr="00AD6C57">
              <w:rPr>
                <w:sz w:val="28"/>
                <w:szCs w:val="28"/>
              </w:rPr>
              <w:t xml:space="preserve">,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AD6C57">
              <w:rPr>
                <w:sz w:val="28"/>
                <w:szCs w:val="28"/>
              </w:rPr>
              <w:t xml:space="preserve">0.0352,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Pr="00AD6C57">
              <w:rPr>
                <w:sz w:val="28"/>
                <w:szCs w:val="28"/>
              </w:rPr>
              <w:t xml:space="preserve">, </w:t>
            </w:r>
          </w:p>
          <w:p w:rsidR="00BF1CCB" w:rsidRP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>0.002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2060" w:type="dxa"/>
          </w:tcPr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 xml:space="preserve">-0.3653,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 xml:space="preserve">0,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 xml:space="preserve">-0.0353,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 xml:space="preserve">0, </w:t>
            </w:r>
          </w:p>
          <w:p w:rsidR="00BF1CCB" w:rsidRP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>0.0024</w:t>
            </w:r>
          </w:p>
        </w:tc>
        <w:tc>
          <w:tcPr>
            <w:tcW w:w="2060" w:type="dxa"/>
          </w:tcPr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 xml:space="preserve">-0.3653,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Pr="00AD6C57">
              <w:rPr>
                <w:sz w:val="28"/>
                <w:szCs w:val="28"/>
              </w:rPr>
              <w:t xml:space="preserve">,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>-0.035</w:t>
            </w:r>
            <w:r>
              <w:rPr>
                <w:sz w:val="28"/>
                <w:szCs w:val="28"/>
              </w:rPr>
              <w:t>4</w:t>
            </w:r>
            <w:r w:rsidRPr="00AD6C57">
              <w:rPr>
                <w:sz w:val="28"/>
                <w:szCs w:val="28"/>
              </w:rPr>
              <w:t xml:space="preserve">,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Pr="00AD6C57">
              <w:rPr>
                <w:sz w:val="28"/>
                <w:szCs w:val="28"/>
              </w:rPr>
              <w:t xml:space="preserve">, </w:t>
            </w:r>
          </w:p>
          <w:p w:rsidR="00BF1CCB" w:rsidRP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>0.0024</w:t>
            </w:r>
          </w:p>
        </w:tc>
        <w:tc>
          <w:tcPr>
            <w:tcW w:w="2060" w:type="dxa"/>
          </w:tcPr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>-0.3653,</w:t>
            </w:r>
            <w:r>
              <w:rPr>
                <w:sz w:val="28"/>
                <w:szCs w:val="28"/>
              </w:rPr>
              <w:t xml:space="preserve">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 xml:space="preserve"> -0.0353, </w:t>
            </w:r>
          </w:p>
          <w:p w:rsid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 xml:space="preserve">0, </w:t>
            </w:r>
          </w:p>
          <w:p w:rsidR="00BF1CCB" w:rsidRPr="00AD6C57" w:rsidRDefault="00AD6C57" w:rsidP="00AD6C57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>0.0023</w:t>
            </w:r>
          </w:p>
        </w:tc>
      </w:tr>
    </w:tbl>
    <w:p w:rsidR="00BF1CCB" w:rsidRDefault="00BF1CCB" w:rsidP="00BF1CCB">
      <w:pPr>
        <w:pStyle w:val="TableParagraph"/>
        <w:rPr>
          <w:sz w:val="28"/>
        </w:rPr>
      </w:pPr>
      <w:r>
        <w:rPr>
          <w:sz w:val="28"/>
        </w:rPr>
        <w:t>В итоге получено следующее решение краевой задачи:</w:t>
      </w:r>
    </w:p>
    <w:p w:rsidR="00BF1CCB" w:rsidRDefault="00BF1CCB" w:rsidP="00BF1CCB">
      <w:pPr>
        <w:pStyle w:val="TableParagraph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C67BA59" wp14:editId="63E08573">
            <wp:extent cx="4941426" cy="3048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0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CB" w:rsidRDefault="00BF1CCB" w:rsidP="00BF1CCB">
      <w:pPr>
        <w:pStyle w:val="TableParagraph"/>
        <w:rPr>
          <w:sz w:val="28"/>
        </w:rPr>
      </w:pPr>
      <w:r>
        <w:rPr>
          <w:sz w:val="28"/>
        </w:rPr>
        <w:t>Построим графики решений для разного количества начальных функций:</w:t>
      </w:r>
    </w:p>
    <w:p w:rsidR="00BF1CCB" w:rsidRDefault="00BF1CCB" w:rsidP="00BF1CCB">
      <w:pPr>
        <w:pStyle w:val="TableParagraph"/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4908E7" wp14:editId="4AF3403B">
            <wp:extent cx="3086735" cy="2424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1516" cy="24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0D7C32" wp14:editId="43628173">
            <wp:extent cx="2908300" cy="2321557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0591" cy="23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0F53F75" wp14:editId="27B6751B">
            <wp:extent cx="2884170" cy="22174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7385" cy="221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47BDBD" wp14:editId="417A74D5">
            <wp:extent cx="2984500" cy="2298532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5504" cy="232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CB" w:rsidRPr="00BF1CCB" w:rsidRDefault="00BF1CCB" w:rsidP="00BF1CCB">
      <w:pPr>
        <w:pStyle w:val="TableParagraph"/>
        <w:rPr>
          <w:noProof/>
          <w:sz w:val="28"/>
          <w:lang w:eastAsia="ru-RU"/>
        </w:rPr>
      </w:pPr>
      <w:r w:rsidRPr="00BF1CCB">
        <w:rPr>
          <w:noProof/>
          <w:sz w:val="28"/>
          <w:lang w:eastAsia="ru-RU"/>
        </w:rPr>
        <w:t>Во временя решения системы мы получили следующие уравнения:</w:t>
      </w:r>
    </w:p>
    <w:p w:rsidR="00BF1CCB" w:rsidRDefault="00BF1CCB" w:rsidP="00BF1CCB">
      <w:pPr>
        <w:pStyle w:val="Table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Метод </w:t>
      </w:r>
      <w:proofErr w:type="spellStart"/>
      <w:r>
        <w:rPr>
          <w:sz w:val="28"/>
        </w:rPr>
        <w:t>коллокаций</w:t>
      </w:r>
      <w:proofErr w:type="spellEnd"/>
    </w:p>
    <w:p w:rsidR="00BF1CCB" w:rsidRDefault="00BF1CCB" w:rsidP="00BF1CCB">
      <w:pPr>
        <w:pStyle w:val="TableParagrap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F6EFA87" wp14:editId="0B88B17E">
            <wp:extent cx="6757670" cy="8763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8989" cy="87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CB" w:rsidRDefault="00BF1CCB" w:rsidP="00BF1CCB">
      <w:pPr>
        <w:pStyle w:val="TableParagraph"/>
        <w:numPr>
          <w:ilvl w:val="0"/>
          <w:numId w:val="12"/>
        </w:numPr>
        <w:rPr>
          <w:sz w:val="28"/>
        </w:rPr>
      </w:pPr>
      <w:r>
        <w:rPr>
          <w:sz w:val="28"/>
        </w:rPr>
        <w:t>МНК</w:t>
      </w:r>
    </w:p>
    <w:p w:rsidR="00BF1CCB" w:rsidRDefault="00BF1CCB" w:rsidP="00BF1CCB">
      <w:pPr>
        <w:pStyle w:val="TableParagraph"/>
        <w:ind w:left="72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43668F6" wp14:editId="55286146">
            <wp:extent cx="6757670" cy="10668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CB" w:rsidRDefault="00BF1CCB" w:rsidP="00BF1CCB">
      <w:pPr>
        <w:pStyle w:val="TableParagraph"/>
        <w:numPr>
          <w:ilvl w:val="0"/>
          <w:numId w:val="12"/>
        </w:numPr>
        <w:rPr>
          <w:sz w:val="28"/>
        </w:rPr>
      </w:pPr>
      <w:r>
        <w:rPr>
          <w:sz w:val="28"/>
        </w:rPr>
        <w:t>Метод Галеркина</w:t>
      </w:r>
    </w:p>
    <w:p w:rsidR="00AD6C57" w:rsidRDefault="00AD6C57" w:rsidP="00BF1CCB">
      <w:pPr>
        <w:pStyle w:val="TableParagraph"/>
        <w:ind w:left="360"/>
        <w:rPr>
          <w:noProof/>
          <w:lang w:eastAsia="ru-RU"/>
        </w:rPr>
      </w:pPr>
    </w:p>
    <w:p w:rsidR="00BF1CCB" w:rsidRDefault="00BF1CCB" w:rsidP="00BF1CCB">
      <w:pPr>
        <w:pStyle w:val="TableParagraph"/>
        <w:ind w:left="360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8CD538" wp14:editId="32E8FCF5">
            <wp:extent cx="6757670" cy="990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8750"/>
                    <a:stretch/>
                  </pic:blipFill>
                  <pic:spPr bwMode="auto">
                    <a:xfrm>
                      <a:off x="0" y="0"/>
                      <a:ext cx="675767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C57" w:rsidRDefault="00AD6C57" w:rsidP="00BF1CCB">
      <w:pPr>
        <w:pStyle w:val="TableParagraph"/>
        <w:ind w:left="360"/>
        <w:rPr>
          <w:noProof/>
          <w:lang w:eastAsia="ru-RU"/>
        </w:rPr>
      </w:pPr>
    </w:p>
    <w:p w:rsidR="00AD6C57" w:rsidRPr="00AD6C57" w:rsidRDefault="00AD6C57" w:rsidP="00BF1CCB">
      <w:pPr>
        <w:pStyle w:val="TableParagraph"/>
        <w:ind w:left="360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Для 5 базисных функций до нахождения коэффициентов ответ будет выглядеть следующим образом:</w:t>
      </w:r>
    </w:p>
    <w:p w:rsidR="00AD6C57" w:rsidRPr="00BF1CCB" w:rsidRDefault="00AD6C57" w:rsidP="00BF1CCB">
      <w:pPr>
        <w:pStyle w:val="TableParagraph"/>
        <w:ind w:left="36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0F4C5DA" wp14:editId="39570B65">
            <wp:extent cx="8907838" cy="3683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7083"/>
                    <a:stretch/>
                  </pic:blipFill>
                  <pic:spPr bwMode="auto">
                    <a:xfrm>
                      <a:off x="0" y="0"/>
                      <a:ext cx="8971327" cy="37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4C" w:rsidRDefault="006F344C" w:rsidP="006F344C">
      <w:pPr>
        <w:pStyle w:val="TableParagraph"/>
        <w:rPr>
          <w:sz w:val="28"/>
        </w:rPr>
      </w:pPr>
      <w:r>
        <w:rPr>
          <w:sz w:val="28"/>
        </w:rPr>
        <w:t>Как видно из полученных результатов, при увеличении количества базисных функций, уменьшается погрешность вычисления решения краевой задачи: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1617"/>
        <w:gridCol w:w="2060"/>
        <w:gridCol w:w="2060"/>
        <w:gridCol w:w="2060"/>
        <w:gridCol w:w="2060"/>
      </w:tblGrid>
      <w:tr w:rsidR="006F344C" w:rsidRPr="00BF1CCB" w:rsidTr="0061496A">
        <w:tc>
          <w:tcPr>
            <w:tcW w:w="1617" w:type="dxa"/>
          </w:tcPr>
          <w:p w:rsidR="006F344C" w:rsidRPr="00BF1CCB" w:rsidRDefault="006F344C" w:rsidP="0061496A">
            <w:pPr>
              <w:pStyle w:val="TableParagraph"/>
              <w:rPr>
                <w:sz w:val="28"/>
              </w:rPr>
            </w:pPr>
            <w:r w:rsidRPr="00BF1CCB">
              <w:rPr>
                <w:sz w:val="28"/>
              </w:rPr>
              <w:t>Количество базисных функций</w:t>
            </w:r>
          </w:p>
        </w:tc>
        <w:tc>
          <w:tcPr>
            <w:tcW w:w="2060" w:type="dxa"/>
          </w:tcPr>
          <w:p w:rsidR="006F344C" w:rsidRPr="00BF1CCB" w:rsidRDefault="006F344C" w:rsidP="0061496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Значение </w:t>
            </w:r>
            <w:r>
              <w:rPr>
                <w:sz w:val="28"/>
                <w:lang w:val="en-US"/>
              </w:rPr>
              <w:t>y(0)</w:t>
            </w:r>
            <w:r w:rsidRPr="00BF1CCB">
              <w:rPr>
                <w:sz w:val="28"/>
              </w:rPr>
              <w:t xml:space="preserve"> методом </w:t>
            </w:r>
            <w:proofErr w:type="spellStart"/>
            <w:r w:rsidRPr="00BF1CCB">
              <w:rPr>
                <w:sz w:val="28"/>
              </w:rPr>
              <w:t>коллокаций</w:t>
            </w:r>
            <w:proofErr w:type="spellEnd"/>
          </w:p>
        </w:tc>
        <w:tc>
          <w:tcPr>
            <w:tcW w:w="2060" w:type="dxa"/>
          </w:tcPr>
          <w:p w:rsidR="006F344C" w:rsidRPr="00BF1CCB" w:rsidRDefault="006F344C" w:rsidP="0061496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Значение </w:t>
            </w:r>
            <w:r>
              <w:rPr>
                <w:sz w:val="28"/>
                <w:lang w:val="en-US"/>
              </w:rPr>
              <w:t>y(0)</w:t>
            </w:r>
            <w:r w:rsidRPr="00BF1CCB">
              <w:rPr>
                <w:sz w:val="28"/>
              </w:rPr>
              <w:t xml:space="preserve"> интегральным МНК</w:t>
            </w:r>
          </w:p>
        </w:tc>
        <w:tc>
          <w:tcPr>
            <w:tcW w:w="2060" w:type="dxa"/>
          </w:tcPr>
          <w:p w:rsidR="006F344C" w:rsidRPr="00BF1CCB" w:rsidRDefault="006F344C" w:rsidP="0061496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Значение </w:t>
            </w:r>
            <w:r>
              <w:rPr>
                <w:sz w:val="28"/>
                <w:lang w:val="en-US"/>
              </w:rPr>
              <w:t>y(0)</w:t>
            </w:r>
            <w:r w:rsidRPr="00BF1CCB">
              <w:rPr>
                <w:sz w:val="28"/>
              </w:rPr>
              <w:t xml:space="preserve"> дискретным МНК </w:t>
            </w:r>
          </w:p>
        </w:tc>
        <w:tc>
          <w:tcPr>
            <w:tcW w:w="2060" w:type="dxa"/>
          </w:tcPr>
          <w:p w:rsidR="006F344C" w:rsidRPr="00BF1CCB" w:rsidRDefault="006F344C" w:rsidP="0061496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Значение </w:t>
            </w:r>
            <w:r>
              <w:rPr>
                <w:sz w:val="28"/>
                <w:lang w:val="en-US"/>
              </w:rPr>
              <w:t>y(0)</w:t>
            </w:r>
            <w:r w:rsidRPr="00BF1CCB">
              <w:rPr>
                <w:sz w:val="28"/>
              </w:rPr>
              <w:t xml:space="preserve"> методом Галеркина</w:t>
            </w:r>
          </w:p>
        </w:tc>
      </w:tr>
      <w:tr w:rsidR="006F344C" w:rsidRPr="00AD6C57" w:rsidTr="0061496A">
        <w:tc>
          <w:tcPr>
            <w:tcW w:w="1617" w:type="dxa"/>
          </w:tcPr>
          <w:p w:rsidR="006F344C" w:rsidRPr="00AD6C57" w:rsidRDefault="006F344C" w:rsidP="0061496A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>3</w:t>
            </w:r>
          </w:p>
        </w:tc>
        <w:tc>
          <w:tcPr>
            <w:tcW w:w="2060" w:type="dxa"/>
          </w:tcPr>
          <w:p w:rsidR="006F344C" w:rsidRPr="00AD6C57" w:rsidRDefault="006F344C" w:rsidP="0041622D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41622D">
              <w:rPr>
                <w:sz w:val="28"/>
                <w:szCs w:val="28"/>
                <w:lang w:val="en-US"/>
              </w:rPr>
              <w:t>8578</w:t>
            </w:r>
          </w:p>
        </w:tc>
        <w:tc>
          <w:tcPr>
            <w:tcW w:w="2060" w:type="dxa"/>
          </w:tcPr>
          <w:p w:rsidR="006F344C" w:rsidRPr="00AD6C57" w:rsidRDefault="006F344C" w:rsidP="0041622D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41622D">
              <w:rPr>
                <w:sz w:val="28"/>
                <w:szCs w:val="28"/>
                <w:lang w:val="en-US"/>
              </w:rPr>
              <w:t>8121</w:t>
            </w:r>
          </w:p>
        </w:tc>
        <w:tc>
          <w:tcPr>
            <w:tcW w:w="2060" w:type="dxa"/>
          </w:tcPr>
          <w:p w:rsidR="006F344C" w:rsidRPr="00AD6C57" w:rsidRDefault="006F344C" w:rsidP="0041622D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41622D">
              <w:rPr>
                <w:sz w:val="28"/>
                <w:szCs w:val="28"/>
                <w:lang w:val="en-US"/>
              </w:rPr>
              <w:t>8113</w:t>
            </w:r>
          </w:p>
        </w:tc>
        <w:tc>
          <w:tcPr>
            <w:tcW w:w="2060" w:type="dxa"/>
          </w:tcPr>
          <w:p w:rsidR="006F344C" w:rsidRPr="00AD6C57" w:rsidRDefault="006F344C" w:rsidP="0061496A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41622D">
              <w:rPr>
                <w:sz w:val="28"/>
                <w:szCs w:val="28"/>
                <w:lang w:val="en-US"/>
              </w:rPr>
              <w:t>9011</w:t>
            </w:r>
          </w:p>
        </w:tc>
      </w:tr>
      <w:tr w:rsidR="006F344C" w:rsidRPr="00AD6C57" w:rsidTr="0061496A">
        <w:tc>
          <w:tcPr>
            <w:tcW w:w="1617" w:type="dxa"/>
          </w:tcPr>
          <w:p w:rsidR="006F344C" w:rsidRPr="00AD6C57" w:rsidRDefault="006F344C" w:rsidP="0061496A">
            <w:pPr>
              <w:pStyle w:val="TableParagraph"/>
              <w:jc w:val="center"/>
              <w:rPr>
                <w:sz w:val="28"/>
                <w:szCs w:val="28"/>
              </w:rPr>
            </w:pPr>
            <w:r w:rsidRPr="00AD6C57">
              <w:rPr>
                <w:sz w:val="28"/>
                <w:szCs w:val="28"/>
              </w:rPr>
              <w:t>5</w:t>
            </w:r>
          </w:p>
        </w:tc>
        <w:tc>
          <w:tcPr>
            <w:tcW w:w="2060" w:type="dxa"/>
          </w:tcPr>
          <w:p w:rsidR="006F344C" w:rsidRPr="006F344C" w:rsidRDefault="006F344C" w:rsidP="0061496A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0.9456</w:t>
            </w:r>
          </w:p>
        </w:tc>
        <w:tc>
          <w:tcPr>
            <w:tcW w:w="2060" w:type="dxa"/>
          </w:tcPr>
          <w:p w:rsidR="006F344C" w:rsidRPr="00AD6C57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0.94</w:t>
            </w:r>
            <w:r>
              <w:rPr>
                <w:sz w:val="28"/>
                <w:szCs w:val="28"/>
                <w:lang w:val="en-US"/>
              </w:rPr>
              <w:t>59</w:t>
            </w:r>
          </w:p>
        </w:tc>
        <w:tc>
          <w:tcPr>
            <w:tcW w:w="2060" w:type="dxa"/>
          </w:tcPr>
          <w:p w:rsidR="006F344C" w:rsidRPr="00AD6C57" w:rsidRDefault="006F344C" w:rsidP="0061496A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>
              <w:rPr>
                <w:sz w:val="28"/>
                <w:szCs w:val="28"/>
                <w:lang w:val="en-US"/>
              </w:rPr>
              <w:t>9458</w:t>
            </w:r>
          </w:p>
        </w:tc>
        <w:tc>
          <w:tcPr>
            <w:tcW w:w="2060" w:type="dxa"/>
          </w:tcPr>
          <w:p w:rsidR="006F344C" w:rsidRPr="00AD6C57" w:rsidRDefault="006F344C" w:rsidP="006F344C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>
              <w:rPr>
                <w:sz w:val="28"/>
                <w:szCs w:val="28"/>
                <w:lang w:val="en-US"/>
              </w:rPr>
              <w:t>523</w:t>
            </w:r>
          </w:p>
        </w:tc>
      </w:tr>
    </w:tbl>
    <w:p w:rsidR="006F344C" w:rsidRPr="006F344C" w:rsidRDefault="006F344C" w:rsidP="006F344C">
      <w:pPr>
        <w:pStyle w:val="TableParagraph"/>
        <w:rPr>
          <w:sz w:val="28"/>
        </w:rPr>
      </w:pPr>
    </w:p>
    <w:p w:rsidR="000B2F97" w:rsidRDefault="000B2F97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Программная реализация</w:t>
      </w:r>
    </w:p>
    <w:p w:rsidR="00BF1CCB" w:rsidRDefault="00BF1CCB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</w:p>
    <w:p w:rsidR="00BE6FDA" w:rsidRDefault="005716DA" w:rsidP="00BE6FDA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5716DA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74690C14" wp14:editId="4CF2CF7B">
            <wp:extent cx="5065788" cy="3347838"/>
            <wp:effectExtent l="0" t="0" r="190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8686" cy="33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DA" w:rsidRDefault="00291653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291653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6BF52E50" wp14:editId="33104C4F">
            <wp:extent cx="4921399" cy="1843346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6215"/>
                    <a:stretch/>
                  </pic:blipFill>
                  <pic:spPr bwMode="auto">
                    <a:xfrm>
                      <a:off x="0" y="0"/>
                      <a:ext cx="4962369" cy="185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FDA" w:rsidRDefault="00BE6FDA" w:rsidP="00B471A0">
      <w:pPr>
        <w:pStyle w:val="1"/>
        <w:tabs>
          <w:tab w:val="left" w:pos="1560"/>
        </w:tabs>
        <w:ind w:left="364" w:firstLine="0"/>
        <w:jc w:val="center"/>
        <w:rPr>
          <w:noProof/>
          <w:spacing w:val="-2"/>
          <w:sz w:val="28"/>
          <w:szCs w:val="28"/>
          <w:lang w:eastAsia="ru-RU"/>
        </w:rPr>
      </w:pPr>
    </w:p>
    <w:p w:rsidR="00BE6FDA" w:rsidRDefault="00BE6FDA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291653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6892217E" wp14:editId="491BD4EF">
            <wp:extent cx="6046433" cy="191405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4543"/>
                    <a:stretch/>
                  </pic:blipFill>
                  <pic:spPr bwMode="auto">
                    <a:xfrm>
                      <a:off x="0" y="0"/>
                      <a:ext cx="6056077" cy="191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653" w:rsidRDefault="00291653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291653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6E313BD3" wp14:editId="7D636DCD">
            <wp:extent cx="5102578" cy="2461627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024" cy="24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53" w:rsidRDefault="00291653" w:rsidP="00B471A0">
      <w:pPr>
        <w:pStyle w:val="1"/>
        <w:tabs>
          <w:tab w:val="left" w:pos="1560"/>
        </w:tabs>
        <w:ind w:left="364" w:firstLine="0"/>
        <w:jc w:val="center"/>
        <w:rPr>
          <w:noProof/>
          <w:lang w:eastAsia="ru-RU"/>
        </w:rPr>
      </w:pPr>
      <w:r w:rsidRPr="00291653">
        <w:rPr>
          <w:noProof/>
          <w:spacing w:val="-2"/>
          <w:sz w:val="28"/>
          <w:szCs w:val="28"/>
          <w:lang w:eastAsia="ru-RU"/>
        </w:rPr>
        <w:drawing>
          <wp:inline distT="0" distB="0" distL="0" distR="0" wp14:anchorId="6E220459" wp14:editId="4FBBD996">
            <wp:extent cx="4448200" cy="468895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8189" cy="47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653">
        <w:rPr>
          <w:noProof/>
          <w:lang w:eastAsia="ru-RU"/>
        </w:rPr>
        <w:t xml:space="preserve"> </w:t>
      </w:r>
      <w:r w:rsidRPr="00291653">
        <w:rPr>
          <w:noProof/>
          <w:spacing w:val="-2"/>
          <w:sz w:val="28"/>
          <w:szCs w:val="28"/>
          <w:lang w:eastAsia="ru-RU"/>
        </w:rPr>
        <w:lastRenderedPageBreak/>
        <w:drawing>
          <wp:inline distT="0" distB="0" distL="0" distR="0" wp14:anchorId="16319705" wp14:editId="214E48D4">
            <wp:extent cx="4568543" cy="3410714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567" cy="34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653">
        <w:rPr>
          <w:noProof/>
          <w:lang w:eastAsia="ru-RU"/>
        </w:rPr>
        <w:t xml:space="preserve"> </w:t>
      </w:r>
      <w:r w:rsidRPr="00291653">
        <w:rPr>
          <w:noProof/>
          <w:lang w:eastAsia="ru-RU"/>
        </w:rPr>
        <w:drawing>
          <wp:inline distT="0" distB="0" distL="0" distR="0" wp14:anchorId="565CA321" wp14:editId="16481CD2">
            <wp:extent cx="4714381" cy="51901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9118" cy="51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653">
        <w:rPr>
          <w:noProof/>
          <w:lang w:eastAsia="ru-RU"/>
        </w:rPr>
        <w:t xml:space="preserve"> </w:t>
      </w:r>
      <w:r w:rsidRPr="00291653">
        <w:rPr>
          <w:noProof/>
          <w:lang w:eastAsia="ru-RU"/>
        </w:rPr>
        <w:lastRenderedPageBreak/>
        <w:drawing>
          <wp:inline distT="0" distB="0" distL="0" distR="0" wp14:anchorId="4CAEB07E" wp14:editId="78EA3C14">
            <wp:extent cx="5041758" cy="4432028"/>
            <wp:effectExtent l="0" t="0" r="698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0728" cy="4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DA" w:rsidRDefault="00BE6FDA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</w:p>
    <w:p w:rsidR="000B2F97" w:rsidRDefault="000B2F97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Контрольные вопросы</w:t>
      </w:r>
    </w:p>
    <w:p w:rsidR="005716DA" w:rsidRPr="005716DA" w:rsidRDefault="000B2F97" w:rsidP="005716DA">
      <w:pPr>
        <w:pStyle w:val="TableParagraph"/>
        <w:numPr>
          <w:ilvl w:val="0"/>
          <w:numId w:val="10"/>
        </w:numPr>
        <w:tabs>
          <w:tab w:val="left" w:pos="426"/>
        </w:tabs>
        <w:rPr>
          <w:sz w:val="28"/>
        </w:rPr>
      </w:pPr>
      <w:r w:rsidRPr="000B2F97">
        <w:rPr>
          <w:sz w:val="28"/>
        </w:rPr>
        <w:t>Постановка краевой линейной задачи для ОДУ 2-го порядка.</w:t>
      </w:r>
      <w:r w:rsidR="005716DA" w:rsidRPr="005716DA">
        <w:rPr>
          <w:sz w:val="28"/>
        </w:rPr>
        <w:t xml:space="preserve"> </w:t>
      </w:r>
      <w:r w:rsidR="005716DA" w:rsidRPr="005716DA">
        <w:rPr>
          <w:noProof/>
          <w:sz w:val="28"/>
          <w:lang w:eastAsia="ru-RU"/>
        </w:rPr>
        <w:drawing>
          <wp:inline distT="0" distB="0" distL="0" distR="0" wp14:anchorId="2799944F" wp14:editId="49DB70A4">
            <wp:extent cx="4661182" cy="3488973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9491"/>
                    <a:stretch/>
                  </pic:blipFill>
                  <pic:spPr bwMode="auto">
                    <a:xfrm>
                      <a:off x="0" y="0"/>
                      <a:ext cx="4718540" cy="3531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16DA" w:rsidRPr="005716DA">
        <w:rPr>
          <w:noProof/>
          <w:lang w:eastAsia="ru-RU"/>
        </w:rPr>
        <w:t xml:space="preserve"> </w:t>
      </w:r>
      <w:r w:rsidR="005716DA" w:rsidRPr="005716DA">
        <w:rPr>
          <w:noProof/>
          <w:sz w:val="28"/>
          <w:lang w:eastAsia="ru-RU"/>
        </w:rPr>
        <w:lastRenderedPageBreak/>
        <w:drawing>
          <wp:inline distT="0" distB="0" distL="0" distR="0" wp14:anchorId="25F6512E" wp14:editId="363C60FA">
            <wp:extent cx="4765591" cy="35447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3090" cy="355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0B2F97">
      <w:pPr>
        <w:pStyle w:val="TableParagraph"/>
        <w:tabs>
          <w:tab w:val="left" w:pos="426"/>
        </w:tabs>
        <w:ind w:left="927"/>
        <w:rPr>
          <w:sz w:val="28"/>
        </w:rPr>
      </w:pPr>
    </w:p>
    <w:p w:rsidR="000B2F97" w:rsidRDefault="000B2F97" w:rsidP="000B2F97">
      <w:pPr>
        <w:pStyle w:val="TableParagraph"/>
        <w:numPr>
          <w:ilvl w:val="0"/>
          <w:numId w:val="10"/>
        </w:numPr>
        <w:tabs>
          <w:tab w:val="left" w:pos="426"/>
        </w:tabs>
        <w:rPr>
          <w:sz w:val="28"/>
        </w:rPr>
      </w:pPr>
      <w:r w:rsidRPr="000B2F97">
        <w:rPr>
          <w:sz w:val="28"/>
        </w:rPr>
        <w:t>Краевые условия первого, второго, третьего рода.</w:t>
      </w:r>
    </w:p>
    <w:p w:rsidR="005716DA" w:rsidRPr="000B2F97" w:rsidRDefault="005716DA" w:rsidP="005716DA">
      <w:pPr>
        <w:pStyle w:val="TableParagraph"/>
        <w:tabs>
          <w:tab w:val="left" w:pos="426"/>
        </w:tabs>
        <w:rPr>
          <w:sz w:val="28"/>
        </w:rPr>
      </w:pPr>
      <w:r w:rsidRPr="005716DA">
        <w:rPr>
          <w:noProof/>
          <w:sz w:val="28"/>
          <w:lang w:eastAsia="ru-RU"/>
        </w:rPr>
        <w:drawing>
          <wp:inline distT="0" distB="0" distL="0" distR="0" wp14:anchorId="3F3FD93A" wp14:editId="54A4E40B">
            <wp:extent cx="4876800" cy="17152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0841" cy="173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0B2F97">
      <w:pPr>
        <w:pStyle w:val="TableParagraph"/>
        <w:numPr>
          <w:ilvl w:val="0"/>
          <w:numId w:val="10"/>
        </w:numPr>
        <w:tabs>
          <w:tab w:val="left" w:pos="426"/>
        </w:tabs>
        <w:rPr>
          <w:sz w:val="28"/>
        </w:rPr>
      </w:pPr>
      <w:r w:rsidRPr="000B2F97">
        <w:rPr>
          <w:sz w:val="28"/>
        </w:rPr>
        <w:t>Метод стрельбы для нелинейной краевой задачи.</w:t>
      </w:r>
    </w:p>
    <w:p w:rsidR="005716DA" w:rsidRPr="000B2F97" w:rsidRDefault="005716DA" w:rsidP="005716DA">
      <w:pPr>
        <w:pStyle w:val="TableParagraph"/>
        <w:tabs>
          <w:tab w:val="left" w:pos="426"/>
        </w:tabs>
        <w:ind w:left="927"/>
        <w:rPr>
          <w:sz w:val="28"/>
        </w:rPr>
      </w:pPr>
      <w:r w:rsidRPr="005716DA">
        <w:rPr>
          <w:noProof/>
          <w:sz w:val="28"/>
          <w:lang w:eastAsia="ru-RU"/>
        </w:rPr>
        <w:drawing>
          <wp:inline distT="0" distB="0" distL="0" distR="0" wp14:anchorId="4A6E6F8D" wp14:editId="09BA436D">
            <wp:extent cx="6757670" cy="1578610"/>
            <wp:effectExtent l="0" t="0" r="508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6DA">
        <w:rPr>
          <w:noProof/>
          <w:sz w:val="28"/>
          <w:lang w:eastAsia="ru-RU"/>
        </w:rPr>
        <w:lastRenderedPageBreak/>
        <w:drawing>
          <wp:inline distT="0" distB="0" distL="0" distR="0" wp14:anchorId="51F4386D" wp14:editId="608113D4">
            <wp:extent cx="6001314" cy="2967949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8062" cy="297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0B2F97">
      <w:pPr>
        <w:pStyle w:val="TableParagraph"/>
        <w:numPr>
          <w:ilvl w:val="0"/>
          <w:numId w:val="10"/>
        </w:numPr>
        <w:tabs>
          <w:tab w:val="left" w:pos="426"/>
        </w:tabs>
        <w:rPr>
          <w:sz w:val="28"/>
        </w:rPr>
      </w:pPr>
      <w:r w:rsidRPr="000B2F97">
        <w:rPr>
          <w:sz w:val="28"/>
        </w:rPr>
        <w:t>Вариационные методы (Ритца, наименьших квадратов, Галеркина).</w:t>
      </w:r>
    </w:p>
    <w:p w:rsidR="005716DA" w:rsidRDefault="005716DA" w:rsidP="005716DA">
      <w:pPr>
        <w:pStyle w:val="TableParagraph"/>
        <w:tabs>
          <w:tab w:val="left" w:pos="426"/>
        </w:tabs>
        <w:ind w:left="927"/>
        <w:rPr>
          <w:sz w:val="28"/>
        </w:rPr>
      </w:pPr>
      <w:r w:rsidRPr="005716DA">
        <w:rPr>
          <w:noProof/>
          <w:sz w:val="28"/>
          <w:lang w:eastAsia="ru-RU"/>
        </w:rPr>
        <w:drawing>
          <wp:inline distT="0" distB="0" distL="0" distR="0" wp14:anchorId="239F035D" wp14:editId="199D99A4">
            <wp:extent cx="5034844" cy="45364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3143" cy="456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DA" w:rsidRPr="000B2F97" w:rsidRDefault="005716DA" w:rsidP="005716DA">
      <w:pPr>
        <w:pStyle w:val="TableParagraph"/>
        <w:tabs>
          <w:tab w:val="left" w:pos="426"/>
        </w:tabs>
        <w:ind w:left="927"/>
        <w:rPr>
          <w:sz w:val="28"/>
        </w:rPr>
      </w:pPr>
      <w:r w:rsidRPr="005716DA">
        <w:rPr>
          <w:noProof/>
          <w:sz w:val="28"/>
          <w:lang w:eastAsia="ru-RU"/>
        </w:rPr>
        <w:drawing>
          <wp:inline distT="0" distB="0" distL="0" distR="0" wp14:anchorId="3A8BB09D" wp14:editId="6599F52C">
            <wp:extent cx="6757670" cy="116776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DA" w:rsidRDefault="00BE6FDA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</w:p>
    <w:p w:rsidR="00BE6FDA" w:rsidRDefault="00BE6FDA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</w:p>
    <w:p w:rsidR="00CB0A69" w:rsidRPr="00B471A0" w:rsidRDefault="00F302E3" w:rsidP="00B471A0">
      <w:pPr>
        <w:pStyle w:val="1"/>
        <w:tabs>
          <w:tab w:val="left" w:pos="1560"/>
        </w:tabs>
        <w:ind w:left="364" w:firstLine="0"/>
        <w:jc w:val="center"/>
        <w:rPr>
          <w:sz w:val="28"/>
          <w:szCs w:val="28"/>
        </w:rPr>
      </w:pPr>
      <w:r w:rsidRPr="009A128A">
        <w:rPr>
          <w:spacing w:val="-2"/>
          <w:sz w:val="28"/>
          <w:szCs w:val="28"/>
        </w:rPr>
        <w:lastRenderedPageBreak/>
        <w:t>Выводы</w:t>
      </w:r>
    </w:p>
    <w:p w:rsidR="00745DC8" w:rsidRPr="00745DC8" w:rsidRDefault="00745DC8" w:rsidP="00745DC8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745DC8">
        <w:rPr>
          <w:color w:val="000000"/>
          <w:sz w:val="28"/>
          <w:szCs w:val="28"/>
          <w:lang w:eastAsia="ru-RU"/>
        </w:rPr>
        <w:t xml:space="preserve">В ходе лабораторной работы мною были изучены методы </w:t>
      </w:r>
      <w:proofErr w:type="spellStart"/>
      <w:r w:rsidRPr="00745DC8">
        <w:rPr>
          <w:color w:val="000000"/>
          <w:sz w:val="28"/>
          <w:szCs w:val="28"/>
          <w:lang w:eastAsia="ru-RU"/>
        </w:rPr>
        <w:t>коллокаций</w:t>
      </w:r>
      <w:proofErr w:type="spellEnd"/>
      <w:r w:rsidRPr="00745DC8">
        <w:rPr>
          <w:color w:val="000000"/>
          <w:sz w:val="28"/>
          <w:szCs w:val="28"/>
          <w:lang w:eastAsia="ru-RU"/>
        </w:rPr>
        <w:t xml:space="preserve">, наименьших квадратов и </w:t>
      </w:r>
      <w:proofErr w:type="spellStart"/>
      <w:r w:rsidRPr="00745DC8">
        <w:rPr>
          <w:color w:val="000000"/>
          <w:sz w:val="28"/>
          <w:szCs w:val="28"/>
          <w:lang w:eastAsia="ru-RU"/>
        </w:rPr>
        <w:t>Галёркина</w:t>
      </w:r>
      <w:proofErr w:type="spellEnd"/>
      <w:r w:rsidRPr="00745DC8">
        <w:rPr>
          <w:color w:val="000000"/>
          <w:sz w:val="28"/>
          <w:szCs w:val="28"/>
          <w:lang w:eastAsia="ru-RU"/>
        </w:rPr>
        <w:t>.</w:t>
      </w:r>
    </w:p>
    <w:p w:rsidR="00745DC8" w:rsidRPr="00BE6FDA" w:rsidRDefault="00745DC8" w:rsidP="00745DC8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745DC8">
        <w:rPr>
          <w:color w:val="000000"/>
          <w:sz w:val="28"/>
          <w:szCs w:val="28"/>
          <w:lang w:eastAsia="ru-RU"/>
        </w:rPr>
        <w:t xml:space="preserve"> Также были составлены алгоритмы методов и программы их реализаций. После были составлены алгоритм решения краевых задач методами, применимыми для организации вычислений на ПЭВМ и программа решения краевых задач по разработанным алгоритмам. </w:t>
      </w:r>
      <w:r w:rsidR="00BE6FDA" w:rsidRPr="00BE6FDA">
        <w:rPr>
          <w:color w:val="000000"/>
          <w:sz w:val="28"/>
          <w:szCs w:val="28"/>
          <w:lang w:eastAsia="ru-RU"/>
        </w:rPr>
        <w:t xml:space="preserve"> </w:t>
      </w:r>
    </w:p>
    <w:p w:rsidR="00745DC8" w:rsidRPr="00BE6FDA" w:rsidRDefault="00745DC8" w:rsidP="00745DC8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745DC8">
        <w:rPr>
          <w:color w:val="000000"/>
          <w:sz w:val="28"/>
          <w:szCs w:val="28"/>
          <w:lang w:eastAsia="ru-RU"/>
        </w:rPr>
        <w:t>В итоге было получено численное решение заданной краевой задачи.</w:t>
      </w:r>
      <w:r w:rsidR="00BE6FDA" w:rsidRPr="00BE6FDA">
        <w:rPr>
          <w:color w:val="000000"/>
          <w:sz w:val="28"/>
          <w:szCs w:val="28"/>
          <w:lang w:eastAsia="ru-RU"/>
        </w:rPr>
        <w:t xml:space="preserve"> </w:t>
      </w:r>
      <w:r w:rsidR="00BE6FDA">
        <w:rPr>
          <w:color w:val="000000"/>
          <w:sz w:val="28"/>
          <w:szCs w:val="28"/>
          <w:lang w:eastAsia="ru-RU"/>
        </w:rPr>
        <w:t xml:space="preserve">Из </w:t>
      </w:r>
      <w:proofErr w:type="spellStart"/>
      <w:r w:rsidR="00BE6FDA">
        <w:rPr>
          <w:color w:val="000000"/>
          <w:sz w:val="28"/>
          <w:szCs w:val="28"/>
          <w:lang w:eastAsia="ru-RU"/>
        </w:rPr>
        <w:t>реще</w:t>
      </w:r>
      <w:bookmarkStart w:id="1" w:name="_GoBack"/>
      <w:bookmarkEnd w:id="1"/>
      <w:r w:rsidR="00BE6FDA">
        <w:rPr>
          <w:color w:val="000000"/>
          <w:sz w:val="28"/>
          <w:szCs w:val="28"/>
          <w:lang w:eastAsia="ru-RU"/>
        </w:rPr>
        <w:t>ния</w:t>
      </w:r>
      <w:proofErr w:type="spellEnd"/>
      <w:r w:rsidR="00BE6FDA">
        <w:rPr>
          <w:color w:val="000000"/>
          <w:sz w:val="28"/>
          <w:szCs w:val="28"/>
          <w:lang w:eastAsia="ru-RU"/>
        </w:rPr>
        <w:t xml:space="preserve"> видно, что при увеличении количества базисных функций растет точность вычислений.</w:t>
      </w:r>
    </w:p>
    <w:p w:rsidR="00745DC8" w:rsidRDefault="00745DC8" w:rsidP="00745DC8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</w:p>
    <w:p w:rsidR="009A128A" w:rsidRPr="009A128A" w:rsidRDefault="009A128A" w:rsidP="00745DC8">
      <w:pPr>
        <w:tabs>
          <w:tab w:val="left" w:pos="1560"/>
        </w:tabs>
        <w:spacing w:line="276" w:lineRule="auto"/>
        <w:ind w:firstLine="364"/>
        <w:jc w:val="center"/>
        <w:textAlignment w:val="baseline"/>
        <w:rPr>
          <w:b/>
          <w:sz w:val="28"/>
          <w:szCs w:val="28"/>
        </w:rPr>
      </w:pPr>
      <w:r w:rsidRPr="009A128A">
        <w:rPr>
          <w:b/>
          <w:sz w:val="28"/>
          <w:szCs w:val="28"/>
        </w:rPr>
        <w:t>Список использованной литературы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Минченко Л.И. Краткий курс численного анализа. Учебное пособие по курсу «Методы численного </w:t>
      </w:r>
      <w:proofErr w:type="gramStart"/>
      <w:r w:rsidRPr="009A128A">
        <w:rPr>
          <w:sz w:val="28"/>
          <w:szCs w:val="28"/>
        </w:rPr>
        <w:t>анализа»  –</w:t>
      </w:r>
      <w:proofErr w:type="gramEnd"/>
      <w:r w:rsidRPr="009A128A">
        <w:rPr>
          <w:sz w:val="28"/>
          <w:szCs w:val="28"/>
        </w:rPr>
        <w:t xml:space="preserve">  Мн.: БГУИР, 2006. – 92 с.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Савчук, В.Ф. Методы численного </w:t>
      </w:r>
      <w:proofErr w:type="gramStart"/>
      <w:r w:rsidRPr="009A128A">
        <w:rPr>
          <w:sz w:val="28"/>
          <w:szCs w:val="28"/>
        </w:rPr>
        <w:t>анализа :</w:t>
      </w:r>
      <w:proofErr w:type="gramEnd"/>
      <w:r w:rsidRPr="009A128A">
        <w:rPr>
          <w:sz w:val="28"/>
          <w:szCs w:val="28"/>
        </w:rPr>
        <w:t xml:space="preserve"> электрон. курс лекций – Брест : электрон. издание </w:t>
      </w:r>
      <w:proofErr w:type="spellStart"/>
      <w:r w:rsidRPr="009A128A">
        <w:rPr>
          <w:sz w:val="28"/>
          <w:szCs w:val="28"/>
        </w:rPr>
        <w:t>БрГУ</w:t>
      </w:r>
      <w:proofErr w:type="spellEnd"/>
      <w:r w:rsidRPr="009A128A">
        <w:rPr>
          <w:sz w:val="28"/>
          <w:szCs w:val="28"/>
        </w:rPr>
        <w:t>, 2013. – 403 с.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Зинина А. И., </w:t>
      </w:r>
      <w:proofErr w:type="spellStart"/>
      <w:r w:rsidRPr="009A128A">
        <w:rPr>
          <w:sz w:val="28"/>
          <w:szCs w:val="28"/>
        </w:rPr>
        <w:t>Копнина</w:t>
      </w:r>
      <w:proofErr w:type="spellEnd"/>
      <w:r w:rsidRPr="009A128A">
        <w:rPr>
          <w:sz w:val="28"/>
          <w:szCs w:val="28"/>
        </w:rPr>
        <w:t xml:space="preserve"> В. И. Численные методы линейной и нелинейной алгебры – Саратов, 2016 –   152 с.</w:t>
      </w:r>
    </w:p>
    <w:p w:rsidR="00B471A0" w:rsidRPr="00934F80" w:rsidRDefault="009A128A" w:rsidP="00B86860">
      <w:pPr>
        <w:pStyle w:val="a4"/>
        <w:widowControl/>
        <w:numPr>
          <w:ilvl w:val="3"/>
          <w:numId w:val="3"/>
        </w:numPr>
        <w:tabs>
          <w:tab w:val="left" w:pos="1560"/>
          <w:tab w:val="left" w:pos="4241"/>
          <w:tab w:val="left" w:pos="4242"/>
        </w:tabs>
        <w:suppressAutoHyphens/>
        <w:autoSpaceDE/>
        <w:autoSpaceDN/>
        <w:spacing w:before="60" w:after="160" w:line="276" w:lineRule="auto"/>
        <w:ind w:left="0" w:firstLine="364"/>
        <w:contextualSpacing/>
        <w:jc w:val="both"/>
        <w:textAlignment w:val="baseline"/>
        <w:rPr>
          <w:sz w:val="20"/>
        </w:rPr>
      </w:pPr>
      <w:proofErr w:type="spellStart"/>
      <w:r w:rsidRPr="00934F80">
        <w:rPr>
          <w:sz w:val="28"/>
          <w:szCs w:val="28"/>
        </w:rPr>
        <w:t>Зенков</w:t>
      </w:r>
      <w:proofErr w:type="spellEnd"/>
      <w:r w:rsidRPr="00934F80">
        <w:rPr>
          <w:sz w:val="28"/>
          <w:szCs w:val="28"/>
        </w:rPr>
        <w:t xml:space="preserve">, А.В.  Численные </w:t>
      </w:r>
      <w:proofErr w:type="gramStart"/>
      <w:r w:rsidRPr="00934F80">
        <w:rPr>
          <w:sz w:val="28"/>
          <w:szCs w:val="28"/>
        </w:rPr>
        <w:t>методы :</w:t>
      </w:r>
      <w:proofErr w:type="gramEnd"/>
      <w:r w:rsidRPr="00934F80">
        <w:rPr>
          <w:sz w:val="28"/>
          <w:szCs w:val="28"/>
        </w:rPr>
        <w:t xml:space="preserve"> учеб. Пособие — </w:t>
      </w:r>
      <w:proofErr w:type="gramStart"/>
      <w:r w:rsidRPr="00934F80">
        <w:rPr>
          <w:sz w:val="28"/>
          <w:szCs w:val="28"/>
        </w:rPr>
        <w:t>Екатеринбург ,</w:t>
      </w:r>
      <w:proofErr w:type="gramEnd"/>
      <w:r w:rsidRPr="00934F80">
        <w:rPr>
          <w:sz w:val="28"/>
          <w:szCs w:val="28"/>
        </w:rPr>
        <w:t xml:space="preserve"> 2016.— 124 с.  </w:t>
      </w:r>
      <w:bookmarkStart w:id="2" w:name="Программная_реализация"/>
      <w:bookmarkEnd w:id="2"/>
    </w:p>
    <w:sectPr w:rsidR="00B471A0" w:rsidRPr="00934F80" w:rsidSect="002B68F1">
      <w:pgSz w:w="11900" w:h="16840"/>
      <w:pgMar w:top="600" w:right="418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5FF" w:rsidRDefault="00C455FF" w:rsidP="00B471A0">
      <w:r>
        <w:separator/>
      </w:r>
    </w:p>
  </w:endnote>
  <w:endnote w:type="continuationSeparator" w:id="0">
    <w:p w:rsidR="00C455FF" w:rsidRDefault="00C455FF" w:rsidP="00B4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654509"/>
      <w:docPartObj>
        <w:docPartGallery w:val="Page Numbers (Bottom of Page)"/>
        <w:docPartUnique/>
      </w:docPartObj>
    </w:sdtPr>
    <w:sdtEndPr/>
    <w:sdtContent>
      <w:p w:rsidR="00F23770" w:rsidRDefault="00F2377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6FDA">
          <w:rPr>
            <w:noProof/>
          </w:rPr>
          <w:t>18</w:t>
        </w:r>
        <w:r>
          <w:fldChar w:fldCharType="end"/>
        </w:r>
      </w:p>
    </w:sdtContent>
  </w:sdt>
  <w:p w:rsidR="00F23770" w:rsidRDefault="00F237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5FF" w:rsidRDefault="00C455FF" w:rsidP="00B471A0">
      <w:r>
        <w:separator/>
      </w:r>
    </w:p>
  </w:footnote>
  <w:footnote w:type="continuationSeparator" w:id="0">
    <w:p w:rsidR="00C455FF" w:rsidRDefault="00C455FF" w:rsidP="00B4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102DC"/>
    <w:multiLevelType w:val="multilevel"/>
    <w:tmpl w:val="D756A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C740A"/>
    <w:multiLevelType w:val="hybridMultilevel"/>
    <w:tmpl w:val="ED2E9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D30F7"/>
    <w:multiLevelType w:val="hybridMultilevel"/>
    <w:tmpl w:val="6B8EB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94655"/>
    <w:multiLevelType w:val="hybridMultilevel"/>
    <w:tmpl w:val="D3948F90"/>
    <w:lvl w:ilvl="0" w:tplc="F8BE4A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3A403E6"/>
    <w:multiLevelType w:val="hybridMultilevel"/>
    <w:tmpl w:val="117C1EBE"/>
    <w:lvl w:ilvl="0" w:tplc="BA2CD5A0">
      <w:start w:val="1"/>
      <w:numFmt w:val="decimal"/>
      <w:lvlText w:val="%1."/>
      <w:lvlJc w:val="left"/>
      <w:pPr>
        <w:ind w:left="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4" w:hanging="360"/>
      </w:pPr>
    </w:lvl>
    <w:lvl w:ilvl="2" w:tplc="0419001B" w:tentative="1">
      <w:start w:val="1"/>
      <w:numFmt w:val="lowerRoman"/>
      <w:lvlText w:val="%3."/>
      <w:lvlJc w:val="right"/>
      <w:pPr>
        <w:ind w:left="2164" w:hanging="180"/>
      </w:pPr>
    </w:lvl>
    <w:lvl w:ilvl="3" w:tplc="0419000F" w:tentative="1">
      <w:start w:val="1"/>
      <w:numFmt w:val="decimal"/>
      <w:lvlText w:val="%4."/>
      <w:lvlJc w:val="left"/>
      <w:pPr>
        <w:ind w:left="2884" w:hanging="360"/>
      </w:pPr>
    </w:lvl>
    <w:lvl w:ilvl="4" w:tplc="04190019" w:tentative="1">
      <w:start w:val="1"/>
      <w:numFmt w:val="lowerLetter"/>
      <w:lvlText w:val="%5."/>
      <w:lvlJc w:val="left"/>
      <w:pPr>
        <w:ind w:left="3604" w:hanging="360"/>
      </w:pPr>
    </w:lvl>
    <w:lvl w:ilvl="5" w:tplc="0419001B" w:tentative="1">
      <w:start w:val="1"/>
      <w:numFmt w:val="lowerRoman"/>
      <w:lvlText w:val="%6."/>
      <w:lvlJc w:val="right"/>
      <w:pPr>
        <w:ind w:left="4324" w:hanging="180"/>
      </w:pPr>
    </w:lvl>
    <w:lvl w:ilvl="6" w:tplc="0419000F" w:tentative="1">
      <w:start w:val="1"/>
      <w:numFmt w:val="decimal"/>
      <w:lvlText w:val="%7."/>
      <w:lvlJc w:val="left"/>
      <w:pPr>
        <w:ind w:left="5044" w:hanging="360"/>
      </w:pPr>
    </w:lvl>
    <w:lvl w:ilvl="7" w:tplc="04190019" w:tentative="1">
      <w:start w:val="1"/>
      <w:numFmt w:val="lowerLetter"/>
      <w:lvlText w:val="%8."/>
      <w:lvlJc w:val="left"/>
      <w:pPr>
        <w:ind w:left="5764" w:hanging="360"/>
      </w:pPr>
    </w:lvl>
    <w:lvl w:ilvl="8" w:tplc="0419001B" w:tentative="1">
      <w:start w:val="1"/>
      <w:numFmt w:val="lowerRoman"/>
      <w:lvlText w:val="%9."/>
      <w:lvlJc w:val="right"/>
      <w:pPr>
        <w:ind w:left="6484" w:hanging="180"/>
      </w:pPr>
    </w:lvl>
  </w:abstractNum>
  <w:abstractNum w:abstractNumId="5" w15:restartNumberingAfterBreak="0">
    <w:nsid w:val="349B59BC"/>
    <w:multiLevelType w:val="hybridMultilevel"/>
    <w:tmpl w:val="A8183B24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6" w15:restartNumberingAfterBreak="0">
    <w:nsid w:val="48DF45BF"/>
    <w:multiLevelType w:val="multilevel"/>
    <w:tmpl w:val="FD206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693CE5"/>
    <w:multiLevelType w:val="multilevel"/>
    <w:tmpl w:val="A914C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2D13DA"/>
    <w:multiLevelType w:val="hybridMultilevel"/>
    <w:tmpl w:val="8A60E638"/>
    <w:lvl w:ilvl="0" w:tplc="A63CDA0A">
      <w:start w:val="6"/>
      <w:numFmt w:val="decimal"/>
      <w:lvlText w:val="%1."/>
      <w:lvlJc w:val="left"/>
      <w:pPr>
        <w:ind w:left="1128" w:hanging="2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30"/>
        <w:szCs w:val="30"/>
        <w:lang w:val="ru-RU" w:eastAsia="en-US" w:bidi="ar-SA"/>
      </w:rPr>
    </w:lvl>
    <w:lvl w:ilvl="1" w:tplc="6E52E1C0">
      <w:start w:val="1"/>
      <w:numFmt w:val="decimal"/>
      <w:lvlText w:val="%2."/>
      <w:lvlJc w:val="left"/>
      <w:pPr>
        <w:ind w:left="4957" w:hanging="3737"/>
      </w:pPr>
      <w:rPr>
        <w:rFonts w:hint="default"/>
        <w:w w:val="100"/>
        <w:lang w:val="ru-RU" w:eastAsia="en-US" w:bidi="ar-SA"/>
      </w:rPr>
    </w:lvl>
    <w:lvl w:ilvl="2" w:tplc="32E279C2">
      <w:start w:val="1"/>
      <w:numFmt w:val="decimal"/>
      <w:lvlText w:val="%3)"/>
      <w:lvlJc w:val="left"/>
      <w:pPr>
        <w:ind w:left="19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7EECC3BE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4" w:tplc="DCDA3282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5" w:tplc="23363C78">
      <w:numFmt w:val="bullet"/>
      <w:lvlText w:val="•"/>
      <w:lvlJc w:val="left"/>
      <w:pPr>
        <w:ind w:left="7142" w:hanging="360"/>
      </w:pPr>
      <w:rPr>
        <w:rFonts w:hint="default"/>
        <w:lang w:val="ru-RU" w:eastAsia="en-US" w:bidi="ar-SA"/>
      </w:rPr>
    </w:lvl>
    <w:lvl w:ilvl="6" w:tplc="488EC0A2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7" w:tplc="77FC90D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C46E6AE0">
      <w:numFmt w:val="bullet"/>
      <w:lvlText w:val="•"/>
      <w:lvlJc w:val="left"/>
      <w:pPr>
        <w:ind w:left="9325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60B26A20"/>
    <w:multiLevelType w:val="hybridMultilevel"/>
    <w:tmpl w:val="5388048C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0" w15:restartNumberingAfterBreak="0">
    <w:nsid w:val="71C84B28"/>
    <w:multiLevelType w:val="hybridMultilevel"/>
    <w:tmpl w:val="00A65472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1" w15:restartNumberingAfterBreak="0">
    <w:nsid w:val="73403783"/>
    <w:multiLevelType w:val="hybridMultilevel"/>
    <w:tmpl w:val="B554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B78A032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10"/>
  </w:num>
  <w:num w:numId="5">
    <w:abstractNumId w:val="0"/>
  </w:num>
  <w:num w:numId="6">
    <w:abstractNumId w:val="9"/>
  </w:num>
  <w:num w:numId="7">
    <w:abstractNumId w:val="7"/>
  </w:num>
  <w:num w:numId="8">
    <w:abstractNumId w:val="5"/>
  </w:num>
  <w:num w:numId="9">
    <w:abstractNumId w:val="11"/>
  </w:num>
  <w:num w:numId="10">
    <w:abstractNumId w:val="3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A69"/>
    <w:rsid w:val="000B132A"/>
    <w:rsid w:val="000B2F97"/>
    <w:rsid w:val="000E09FA"/>
    <w:rsid w:val="000E4364"/>
    <w:rsid w:val="001624B9"/>
    <w:rsid w:val="00192C4B"/>
    <w:rsid w:val="00291653"/>
    <w:rsid w:val="002A5793"/>
    <w:rsid w:val="002B68F1"/>
    <w:rsid w:val="003107CA"/>
    <w:rsid w:val="003E0D14"/>
    <w:rsid w:val="0041622D"/>
    <w:rsid w:val="00436808"/>
    <w:rsid w:val="004971F9"/>
    <w:rsid w:val="005716DA"/>
    <w:rsid w:val="005F37DC"/>
    <w:rsid w:val="00684CA4"/>
    <w:rsid w:val="00687F22"/>
    <w:rsid w:val="006F344C"/>
    <w:rsid w:val="00700A8F"/>
    <w:rsid w:val="00745DC8"/>
    <w:rsid w:val="00857D67"/>
    <w:rsid w:val="008A75BB"/>
    <w:rsid w:val="00934F80"/>
    <w:rsid w:val="009A128A"/>
    <w:rsid w:val="009D254A"/>
    <w:rsid w:val="009D2C3F"/>
    <w:rsid w:val="009E2E87"/>
    <w:rsid w:val="009E7A61"/>
    <w:rsid w:val="00A6665D"/>
    <w:rsid w:val="00AD6C57"/>
    <w:rsid w:val="00AF7CD7"/>
    <w:rsid w:val="00B471A0"/>
    <w:rsid w:val="00B86860"/>
    <w:rsid w:val="00BB09C2"/>
    <w:rsid w:val="00BE6FDA"/>
    <w:rsid w:val="00BF1CCB"/>
    <w:rsid w:val="00C455FF"/>
    <w:rsid w:val="00CB0A69"/>
    <w:rsid w:val="00D45ABA"/>
    <w:rsid w:val="00F23770"/>
    <w:rsid w:val="00F302E3"/>
    <w:rsid w:val="00F3430B"/>
    <w:rsid w:val="00FF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2BAD3"/>
  <w15:docId w15:val="{080CC91D-DBBA-4A37-9487-D42F80F3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4134" w:hanging="4077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94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B471A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a">
    <w:name w:val="Table Grid"/>
    <w:basedOn w:val="a1"/>
    <w:uiPriority w:val="39"/>
    <w:rsid w:val="00BF1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AD6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45299E-88F7-4FCA-8002-247F17E70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18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Lab_6_report</vt:lpstr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Lab_6_report</dc:title>
  <dc:creator>Карина Криштафович</dc:creator>
  <cp:lastModifiedBy>Карина Криштафович</cp:lastModifiedBy>
  <cp:revision>15</cp:revision>
  <dcterms:created xsi:type="dcterms:W3CDTF">2022-04-27T19:35:00Z</dcterms:created>
  <dcterms:modified xsi:type="dcterms:W3CDTF">2022-09-28T05:47:00Z</dcterms:modified>
</cp:coreProperties>
</file>