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05558" w14:textId="715F3B50" w:rsidR="000F703D" w:rsidRPr="00EB20F1" w:rsidRDefault="00DA192F">
      <w:pPr>
        <w:rPr>
          <w:rFonts w:cstheme="minorHAnsi"/>
          <w:u w:val="single"/>
          <w:lang w:val="en-US"/>
        </w:rPr>
      </w:pPr>
      <w:r w:rsidRPr="00EB20F1">
        <w:rPr>
          <w:rFonts w:cstheme="minorHAnsi"/>
          <w:u w:val="single"/>
          <w:lang w:val="en-US"/>
        </w:rPr>
        <w:t>Abstract</w:t>
      </w:r>
    </w:p>
    <w:p w14:paraId="7977E0C1" w14:textId="0E29DB97" w:rsidR="001D6FF2" w:rsidRPr="00EB20F1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EB20F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PLANA </w:t>
      </w:r>
      <w:r w:rsidRPr="00EB20F1">
        <w:rPr>
          <w:rFonts w:asciiTheme="minorHAnsi" w:hAnsiTheme="minorHAnsi" w:cstheme="minorHAnsi"/>
          <w:color w:val="0E101A"/>
          <w:sz w:val="22"/>
          <w:szCs w:val="22"/>
        </w:rPr>
        <w:t xml:space="preserve">(Planning of Assignments for Lecturers) is a web application tool for effective teacher planning. With PLANA, teachers can participate in the planning process, make suggestions about the modules </w:t>
      </w:r>
      <w:r w:rsidR="00011700" w:rsidRPr="00EB20F1">
        <w:rPr>
          <w:rFonts w:asciiTheme="minorHAnsi" w:hAnsiTheme="minorHAnsi" w:cstheme="minorHAnsi"/>
          <w:color w:val="0E101A"/>
          <w:sz w:val="22"/>
          <w:szCs w:val="22"/>
        </w:rPr>
        <w:t>which they</w:t>
      </w:r>
      <w:r w:rsidRPr="00EB20F1">
        <w:rPr>
          <w:rFonts w:asciiTheme="minorHAnsi" w:hAnsiTheme="minorHAnsi" w:cstheme="minorHAnsi"/>
          <w:color w:val="0E101A"/>
          <w:sz w:val="22"/>
          <w:szCs w:val="22"/>
        </w:rPr>
        <w:t xml:space="preserve"> teach, and schedule hourly workloads for specific modules.</w:t>
      </w:r>
    </w:p>
    <w:p w14:paraId="06F638FD" w14:textId="77777777" w:rsidR="001D6FF2" w:rsidRPr="00EB20F1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EB20F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Introduction</w:t>
      </w:r>
    </w:p>
    <w:p w14:paraId="06096D8E" w14:textId="77777777" w:rsidR="001D6FF2" w:rsidRPr="00EB20F1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EB20F1">
        <w:rPr>
          <w:rFonts w:asciiTheme="minorHAnsi" w:hAnsiTheme="minorHAnsi" w:cstheme="minorHAnsi"/>
          <w:color w:val="0E101A"/>
          <w:sz w:val="22"/>
          <w:szCs w:val="22"/>
        </w:rPr>
        <w:t>At our school at the Department of Technology and Computer Science, actual teacher</w:t>
      </w:r>
    </w:p>
    <w:p w14:paraId="07F076D5" w14:textId="0C64F3FD" w:rsidR="001D6FF2" w:rsidRPr="00EB20F1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EB20F1">
        <w:rPr>
          <w:rFonts w:asciiTheme="minorHAnsi" w:hAnsiTheme="minorHAnsi" w:cstheme="minorHAnsi"/>
          <w:color w:val="0E101A"/>
          <w:sz w:val="22"/>
          <w:szCs w:val="22"/>
        </w:rPr>
        <w:t>assignment planning is done using the Microsoft Excel tool. This plan</w:t>
      </w:r>
      <w:r w:rsidR="008C7003" w:rsidRPr="00EB20F1">
        <w:rPr>
          <w:rFonts w:asciiTheme="minorHAnsi" w:hAnsiTheme="minorHAnsi" w:cstheme="minorHAnsi"/>
          <w:color w:val="0E101A"/>
          <w:sz w:val="22"/>
          <w:szCs w:val="22"/>
        </w:rPr>
        <w:t>ning</w:t>
      </w:r>
      <w:r w:rsidRPr="00EB20F1">
        <w:rPr>
          <w:rFonts w:asciiTheme="minorHAnsi" w:hAnsiTheme="minorHAnsi" w:cstheme="minorHAnsi"/>
          <w:color w:val="0E101A"/>
          <w:sz w:val="22"/>
          <w:szCs w:val="22"/>
        </w:rPr>
        <w:t xml:space="preserve"> is handled by one responsible</w:t>
      </w:r>
      <w:r w:rsidR="005402A4" w:rsidRPr="00EB20F1">
        <w:rPr>
          <w:rFonts w:asciiTheme="minorHAnsi" w:hAnsiTheme="minorHAnsi" w:cstheme="minorHAnsi"/>
          <w:color w:val="0E101A"/>
          <w:sz w:val="22"/>
          <w:szCs w:val="22"/>
        </w:rPr>
        <w:t xml:space="preserve"> </w:t>
      </w:r>
      <w:r w:rsidRPr="00EB20F1">
        <w:rPr>
          <w:rFonts w:asciiTheme="minorHAnsi" w:hAnsiTheme="minorHAnsi" w:cstheme="minorHAnsi"/>
          <w:color w:val="0E101A"/>
          <w:sz w:val="22"/>
          <w:szCs w:val="22"/>
        </w:rPr>
        <w:t>person. The modern world with the rapid growth of new technologies makes it</w:t>
      </w:r>
    </w:p>
    <w:p w14:paraId="2F0B8180" w14:textId="77777777" w:rsidR="001D6FF2" w:rsidRPr="00EB20F1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EB20F1">
        <w:rPr>
          <w:rFonts w:asciiTheme="minorHAnsi" w:hAnsiTheme="minorHAnsi" w:cstheme="minorHAnsi"/>
          <w:color w:val="0E101A"/>
          <w:sz w:val="22"/>
          <w:szCs w:val="22"/>
        </w:rPr>
        <w:t>possible to improve various systems, giving them more and more possibilities, automating</w:t>
      </w:r>
    </w:p>
    <w:p w14:paraId="6773E736" w14:textId="72170C90" w:rsidR="001D6FF2" w:rsidRPr="00EB20F1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EB20F1">
        <w:rPr>
          <w:rFonts w:asciiTheme="minorHAnsi" w:hAnsiTheme="minorHAnsi" w:cstheme="minorHAnsi"/>
          <w:color w:val="0E101A"/>
          <w:sz w:val="22"/>
          <w:szCs w:val="22"/>
        </w:rPr>
        <w:t xml:space="preserve">many </w:t>
      </w:r>
      <w:r w:rsidR="00C0192D" w:rsidRPr="00EB20F1">
        <w:rPr>
          <w:rFonts w:asciiTheme="minorHAnsi" w:hAnsiTheme="minorHAnsi" w:cstheme="minorHAnsi"/>
          <w:color w:val="0E101A"/>
          <w:sz w:val="22"/>
          <w:szCs w:val="22"/>
        </w:rPr>
        <w:t>functions and</w:t>
      </w:r>
      <w:r w:rsidRPr="00EB20F1">
        <w:rPr>
          <w:rFonts w:asciiTheme="minorHAnsi" w:hAnsiTheme="minorHAnsi" w:cstheme="minorHAnsi"/>
          <w:color w:val="0E101A"/>
          <w:sz w:val="22"/>
          <w:szCs w:val="22"/>
        </w:rPr>
        <w:t xml:space="preserve"> saving a lot of time. This work aims to develop an information</w:t>
      </w:r>
    </w:p>
    <w:p w14:paraId="6479E90B" w14:textId="77777777" w:rsidR="001D6FF2" w:rsidRPr="00EB20F1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EB20F1">
        <w:rPr>
          <w:rFonts w:asciiTheme="minorHAnsi" w:hAnsiTheme="minorHAnsi" w:cstheme="minorHAnsi"/>
          <w:color w:val="0E101A"/>
          <w:sz w:val="22"/>
          <w:szCs w:val="22"/>
        </w:rPr>
        <w:t>system that enables assignment planning for lecturers. But unlike the existing system,</w:t>
      </w:r>
    </w:p>
    <w:p w14:paraId="33EE3073" w14:textId="77777777" w:rsidR="001D6FF2" w:rsidRPr="00EB20F1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EB20F1">
        <w:rPr>
          <w:rFonts w:asciiTheme="minorHAnsi" w:hAnsiTheme="minorHAnsi" w:cstheme="minorHAnsi"/>
          <w:color w:val="0E101A"/>
          <w:sz w:val="22"/>
          <w:szCs w:val="22"/>
        </w:rPr>
        <w:t>it should have the following criteria:</w:t>
      </w:r>
    </w:p>
    <w:p w14:paraId="53C5835E" w14:textId="77777777" w:rsidR="001D6FF2" w:rsidRPr="00EB20F1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EB20F1">
        <w:rPr>
          <w:rFonts w:asciiTheme="minorHAnsi" w:hAnsiTheme="minorHAnsi" w:cstheme="minorHAnsi"/>
          <w:color w:val="0E101A"/>
          <w:sz w:val="22"/>
          <w:szCs w:val="22"/>
        </w:rPr>
        <w:t>• the teachers themselves should be involved in the planning process</w:t>
      </w:r>
    </w:p>
    <w:p w14:paraId="5B4D93F3" w14:textId="77777777" w:rsidR="001D6FF2" w:rsidRPr="00EB20F1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EB20F1">
        <w:rPr>
          <w:rFonts w:asciiTheme="minorHAnsi" w:hAnsiTheme="minorHAnsi" w:cstheme="minorHAnsi"/>
          <w:color w:val="0E101A"/>
          <w:sz w:val="22"/>
          <w:szCs w:val="22"/>
        </w:rPr>
        <w:t>• the ability to create groups of modules and groups of teachers</w:t>
      </w:r>
    </w:p>
    <w:p w14:paraId="4A31B335" w14:textId="77777777" w:rsidR="001D6FF2" w:rsidRPr="00EB20F1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EB20F1">
        <w:rPr>
          <w:rFonts w:asciiTheme="minorHAnsi" w:hAnsiTheme="minorHAnsi" w:cstheme="minorHAnsi"/>
          <w:color w:val="0E101A"/>
          <w:sz w:val="22"/>
          <w:szCs w:val="22"/>
        </w:rPr>
        <w:t>• increased planning flexibility</w:t>
      </w:r>
    </w:p>
    <w:p w14:paraId="6FB4E19A" w14:textId="77777777" w:rsidR="001D6FF2" w:rsidRPr="00EB20F1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093FB9A0" w14:textId="77777777" w:rsidR="001D6FF2" w:rsidRPr="00EB20F1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EB20F1">
        <w:rPr>
          <w:rFonts w:asciiTheme="minorHAnsi" w:hAnsiTheme="minorHAnsi" w:cstheme="minorHAnsi"/>
          <w:color w:val="0E101A"/>
          <w:sz w:val="22"/>
          <w:szCs w:val="22"/>
        </w:rPr>
        <w:t>To achieve these goals, I explored the advantages of web apps over Microsoft Excel and Desktop Application. Comparisons have shown that the Web Application is completely suitable for the set goal. </w:t>
      </w:r>
    </w:p>
    <w:p w14:paraId="6CC0D928" w14:textId="77777777" w:rsidR="001D6FF2" w:rsidRPr="00EB20F1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EB20F1">
        <w:rPr>
          <w:rFonts w:asciiTheme="minorHAnsi" w:hAnsiTheme="minorHAnsi" w:cstheme="minorHAnsi"/>
          <w:color w:val="0E101A"/>
          <w:sz w:val="22"/>
          <w:szCs w:val="22"/>
        </w:rPr>
        <w:t>The next step was to research the </w:t>
      </w:r>
      <w:r w:rsidRPr="00EB20F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system requirements</w:t>
      </w:r>
      <w:r w:rsidRPr="00EB20F1">
        <w:rPr>
          <w:rFonts w:asciiTheme="minorHAnsi" w:hAnsiTheme="minorHAnsi" w:cstheme="minorHAnsi"/>
          <w:color w:val="0E101A"/>
          <w:sz w:val="22"/>
          <w:szCs w:val="22"/>
        </w:rPr>
        <w:t>, user stories have been identified, graphic concepts were developed. The main stakeholders of the system were identified. </w:t>
      </w:r>
    </w:p>
    <w:p w14:paraId="3D57CFEA" w14:textId="77777777" w:rsidR="001D6FF2" w:rsidRPr="00EB20F1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EB20F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System Architecture and System Design</w:t>
      </w:r>
    </w:p>
    <w:p w14:paraId="6CD00B90" w14:textId="77777777" w:rsidR="001D6FF2" w:rsidRPr="00EB20F1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EB20F1">
        <w:rPr>
          <w:rFonts w:asciiTheme="minorHAnsi" w:hAnsiTheme="minorHAnsi" w:cstheme="minorHAnsi"/>
          <w:color w:val="0E101A"/>
          <w:sz w:val="22"/>
          <w:szCs w:val="22"/>
        </w:rPr>
        <w:t>The Plana application is used a layered architecture and it is designed is partially based on the domain-driven design (DDD) pattern from Eric Evans, but in the case of this application the business logic is in the Service layer, and the Repository layer is not used.  </w:t>
      </w:r>
    </w:p>
    <w:p w14:paraId="04587F10" w14:textId="77777777" w:rsidR="001D6FF2" w:rsidRPr="00EB20F1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EB20F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Domain Analysis</w:t>
      </w:r>
    </w:p>
    <w:p w14:paraId="520F4414" w14:textId="77777777" w:rsidR="001D6FF2" w:rsidRPr="00EB20F1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EB20F1">
        <w:rPr>
          <w:rFonts w:asciiTheme="minorHAnsi" w:hAnsiTheme="minorHAnsi" w:cstheme="minorHAnsi"/>
          <w:color w:val="0E101A"/>
          <w:sz w:val="22"/>
          <w:szCs w:val="22"/>
        </w:rPr>
        <w:t>I distinguished concept classes, designated interactions between them, and created a domain model with its attributes.</w:t>
      </w:r>
    </w:p>
    <w:p w14:paraId="2EB3A71B" w14:textId="77777777" w:rsidR="001D6FF2" w:rsidRPr="00EB20F1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EB20F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Exploration of Technologies</w:t>
      </w:r>
    </w:p>
    <w:p w14:paraId="3D1E899B" w14:textId="1855CBB1" w:rsidR="001D6FF2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EB20F1">
        <w:rPr>
          <w:rFonts w:asciiTheme="minorHAnsi" w:hAnsiTheme="minorHAnsi" w:cstheme="minorHAnsi"/>
          <w:color w:val="0E101A"/>
          <w:sz w:val="22"/>
          <w:szCs w:val="22"/>
        </w:rPr>
        <w:t>In a previous project, I did research </w:t>
      </w:r>
      <w:r w:rsidRPr="00EB20F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on ASP.NET Core </w:t>
      </w:r>
      <w:proofErr w:type="spellStart"/>
      <w:r w:rsidRPr="00EB20F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Blazor</w:t>
      </w:r>
      <w:proofErr w:type="spellEnd"/>
      <w:r w:rsidRPr="00EB20F1">
        <w:rPr>
          <w:rFonts w:asciiTheme="minorHAnsi" w:hAnsiTheme="minorHAnsi" w:cstheme="minorHAnsi"/>
          <w:color w:val="0E101A"/>
          <w:sz w:val="22"/>
          <w:szCs w:val="22"/>
        </w:rPr>
        <w:t xml:space="preserve">. </w:t>
      </w:r>
      <w:proofErr w:type="spellStart"/>
      <w:r w:rsidRPr="00EB20F1">
        <w:rPr>
          <w:rFonts w:asciiTheme="minorHAnsi" w:hAnsiTheme="minorHAnsi" w:cstheme="minorHAnsi"/>
          <w:color w:val="0E101A"/>
          <w:sz w:val="22"/>
          <w:szCs w:val="22"/>
        </w:rPr>
        <w:t>Blazor</w:t>
      </w:r>
      <w:proofErr w:type="spellEnd"/>
      <w:r w:rsidRPr="00EB20F1">
        <w:rPr>
          <w:rFonts w:asciiTheme="minorHAnsi" w:hAnsiTheme="minorHAnsi" w:cstheme="minorHAnsi"/>
          <w:color w:val="0E101A"/>
          <w:sz w:val="22"/>
          <w:szCs w:val="22"/>
        </w:rPr>
        <w:t xml:space="preserve"> has the main advantage over other famous frameworks of offering C # - developers the possibility to make a whole program on the same (C#) programming language. Thus, the main Technologies such as ASP.NET Core </w:t>
      </w:r>
      <w:proofErr w:type="spellStart"/>
      <w:r w:rsidRPr="00EB20F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Blazor</w:t>
      </w:r>
      <w:proofErr w:type="spellEnd"/>
      <w:r w:rsidRPr="00EB20F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, MS SQL</w:t>
      </w:r>
      <w:r w:rsidRPr="00EB20F1">
        <w:rPr>
          <w:rFonts w:asciiTheme="minorHAnsi" w:hAnsiTheme="minorHAnsi" w:cstheme="minorHAnsi"/>
          <w:color w:val="0E101A"/>
          <w:sz w:val="22"/>
          <w:szCs w:val="22"/>
        </w:rPr>
        <w:t> databases were selected for implementation. </w:t>
      </w:r>
    </w:p>
    <w:p w14:paraId="2E7405AA" w14:textId="77777777" w:rsidR="00476359" w:rsidRPr="00EB20F1" w:rsidRDefault="00476359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bookmarkStart w:id="0" w:name="_GoBack"/>
      <w:bookmarkEnd w:id="0"/>
    </w:p>
    <w:p w14:paraId="5791CE22" w14:textId="77777777" w:rsidR="001D6FF2" w:rsidRPr="00EB20F1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EB20F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Conclusions</w:t>
      </w:r>
    </w:p>
    <w:p w14:paraId="0F9DCB7E" w14:textId="77777777" w:rsidR="001D6FF2" w:rsidRPr="00EB20F1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EB20F1">
        <w:rPr>
          <w:rFonts w:asciiTheme="minorHAnsi" w:hAnsiTheme="minorHAnsi" w:cstheme="minorHAnsi"/>
          <w:color w:val="0E101A"/>
          <w:sz w:val="22"/>
          <w:szCs w:val="22"/>
        </w:rPr>
        <w:t xml:space="preserve">The conclusions that I want to draw are that the technologies that I used for the project are fully suited to the goals. ASP.NET CORE </w:t>
      </w:r>
      <w:proofErr w:type="spellStart"/>
      <w:r w:rsidRPr="00EB20F1">
        <w:rPr>
          <w:rFonts w:asciiTheme="minorHAnsi" w:hAnsiTheme="minorHAnsi" w:cstheme="minorHAnsi"/>
          <w:color w:val="0E101A"/>
          <w:sz w:val="22"/>
          <w:szCs w:val="22"/>
        </w:rPr>
        <w:t>Blazor</w:t>
      </w:r>
      <w:proofErr w:type="spellEnd"/>
      <w:r w:rsidRPr="00EB20F1">
        <w:rPr>
          <w:rFonts w:asciiTheme="minorHAnsi" w:hAnsiTheme="minorHAnsi" w:cstheme="minorHAnsi"/>
          <w:color w:val="0E101A"/>
          <w:sz w:val="22"/>
          <w:szCs w:val="22"/>
        </w:rPr>
        <w:t xml:space="preserve"> easy and intuitive to use.</w:t>
      </w:r>
    </w:p>
    <w:p w14:paraId="33944BC9" w14:textId="77777777" w:rsidR="001D6FF2" w:rsidRPr="00EB20F1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EB20F1">
        <w:rPr>
          <w:rFonts w:asciiTheme="minorHAnsi" w:hAnsiTheme="minorHAnsi" w:cstheme="minorHAnsi"/>
          <w:color w:val="0E101A"/>
          <w:sz w:val="22"/>
          <w:szCs w:val="22"/>
        </w:rPr>
        <w:t>The result of the work is the achievement of the main goals:</w:t>
      </w:r>
    </w:p>
    <w:p w14:paraId="5B2C1B89" w14:textId="77777777" w:rsidR="001D6FF2" w:rsidRPr="00EB20F1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EB20F1">
        <w:rPr>
          <w:rFonts w:asciiTheme="minorHAnsi" w:hAnsiTheme="minorHAnsi" w:cstheme="minorHAnsi"/>
          <w:color w:val="0E101A"/>
          <w:sz w:val="22"/>
          <w:szCs w:val="22"/>
        </w:rPr>
        <w:t>- The teachers are involved in the planning process</w:t>
      </w:r>
    </w:p>
    <w:p w14:paraId="4629357B" w14:textId="77777777" w:rsidR="001D6FF2" w:rsidRPr="00EB20F1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EB20F1">
        <w:rPr>
          <w:rFonts w:asciiTheme="minorHAnsi" w:hAnsiTheme="minorHAnsi" w:cstheme="minorHAnsi"/>
          <w:color w:val="0E101A"/>
          <w:sz w:val="22"/>
          <w:szCs w:val="22"/>
        </w:rPr>
        <w:t>- The ability to create groups of modules and groups of teachers</w:t>
      </w:r>
    </w:p>
    <w:p w14:paraId="35F579F0" w14:textId="77777777" w:rsidR="001D6FF2" w:rsidRPr="00EB20F1" w:rsidRDefault="001D6FF2" w:rsidP="001D6FF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EB20F1">
        <w:rPr>
          <w:rFonts w:asciiTheme="minorHAnsi" w:hAnsiTheme="minorHAnsi" w:cstheme="minorHAnsi"/>
          <w:color w:val="0E101A"/>
          <w:sz w:val="22"/>
          <w:szCs w:val="22"/>
        </w:rPr>
        <w:t xml:space="preserve">- The person responsible for planning </w:t>
      </w:r>
      <w:proofErr w:type="gramStart"/>
      <w:r w:rsidRPr="00EB20F1">
        <w:rPr>
          <w:rFonts w:asciiTheme="minorHAnsi" w:hAnsiTheme="minorHAnsi" w:cstheme="minorHAnsi"/>
          <w:color w:val="0E101A"/>
          <w:sz w:val="22"/>
          <w:szCs w:val="22"/>
        </w:rPr>
        <w:t>is able to</w:t>
      </w:r>
      <w:proofErr w:type="gramEnd"/>
      <w:r w:rsidRPr="00EB20F1">
        <w:rPr>
          <w:rFonts w:asciiTheme="minorHAnsi" w:hAnsiTheme="minorHAnsi" w:cstheme="minorHAnsi"/>
          <w:color w:val="0E101A"/>
          <w:sz w:val="22"/>
          <w:szCs w:val="22"/>
        </w:rPr>
        <w:t xml:space="preserve"> make concrete and provision plans for several years.</w:t>
      </w:r>
    </w:p>
    <w:p w14:paraId="79EB2A05" w14:textId="42BD9AF5" w:rsidR="005E0D3D" w:rsidRPr="00EB20F1" w:rsidRDefault="005E0D3D" w:rsidP="005E0D3D">
      <w:pPr>
        <w:rPr>
          <w:rFonts w:cstheme="minorHAnsi"/>
          <w:b/>
          <w:bCs/>
          <w:lang w:val="en-US"/>
        </w:rPr>
      </w:pPr>
    </w:p>
    <w:p w14:paraId="7A44B79F" w14:textId="1727297F" w:rsidR="00EF4E90" w:rsidRPr="00EB20F1" w:rsidRDefault="00EF4E90" w:rsidP="00330F7C">
      <w:pPr>
        <w:spacing w:after="0"/>
        <w:rPr>
          <w:rFonts w:cstheme="minorHAnsi"/>
          <w:lang w:val="en-US"/>
        </w:rPr>
      </w:pPr>
      <w:r w:rsidRPr="00EB20F1">
        <w:rPr>
          <w:rFonts w:cstheme="minorHAnsi"/>
          <w:lang w:val="en-US"/>
        </w:rPr>
        <w:t>Thus, the development went through all phases of creation to create a product.</w:t>
      </w:r>
    </w:p>
    <w:p w14:paraId="39453650" w14:textId="77777777" w:rsidR="00EF4E90" w:rsidRPr="00EB20F1" w:rsidRDefault="00EF4E90" w:rsidP="00330F7C">
      <w:pPr>
        <w:spacing w:after="0"/>
        <w:rPr>
          <w:rFonts w:cstheme="minorHAnsi"/>
          <w:lang w:val="en-US"/>
        </w:rPr>
      </w:pPr>
      <w:r w:rsidRPr="00EB20F1">
        <w:rPr>
          <w:rFonts w:cstheme="minorHAnsi"/>
          <w:lang w:val="en-US"/>
        </w:rPr>
        <w:t xml:space="preserve">  Namely:</w:t>
      </w:r>
    </w:p>
    <w:p w14:paraId="2F41761A" w14:textId="77777777" w:rsidR="00EF4E90" w:rsidRPr="00EB20F1" w:rsidRDefault="00EF4E90" w:rsidP="00330F7C">
      <w:pPr>
        <w:spacing w:after="0"/>
        <w:rPr>
          <w:rFonts w:cstheme="minorHAnsi"/>
          <w:lang w:val="en-US"/>
        </w:rPr>
      </w:pPr>
      <w:r w:rsidRPr="00EB20F1">
        <w:rPr>
          <w:rFonts w:cstheme="minorHAnsi"/>
          <w:lang w:val="en-US"/>
        </w:rPr>
        <w:t>- Analysis of trends in new technologies,</w:t>
      </w:r>
    </w:p>
    <w:p w14:paraId="7D5C9184" w14:textId="77777777" w:rsidR="00EF4E90" w:rsidRPr="00EB20F1" w:rsidRDefault="00EF4E90" w:rsidP="00330F7C">
      <w:pPr>
        <w:spacing w:after="0"/>
        <w:rPr>
          <w:rFonts w:cstheme="minorHAnsi"/>
          <w:lang w:val="en-US"/>
        </w:rPr>
      </w:pPr>
      <w:r w:rsidRPr="00EB20F1">
        <w:rPr>
          <w:rFonts w:cstheme="minorHAnsi"/>
          <w:lang w:val="en-US"/>
        </w:rPr>
        <w:t>- investigation of customer requirements,</w:t>
      </w:r>
    </w:p>
    <w:p w14:paraId="63477F7E" w14:textId="77777777" w:rsidR="00EF4E90" w:rsidRPr="00EB20F1" w:rsidRDefault="00EF4E90" w:rsidP="00330F7C">
      <w:pPr>
        <w:spacing w:after="0"/>
        <w:rPr>
          <w:rFonts w:cstheme="minorHAnsi"/>
          <w:lang w:val="en-US"/>
        </w:rPr>
      </w:pPr>
      <w:r w:rsidRPr="00EB20F1">
        <w:rPr>
          <w:rFonts w:cstheme="minorHAnsi"/>
          <w:lang w:val="en-US"/>
        </w:rPr>
        <w:t>- The idea of creating a product based on selected technologies and concepts,</w:t>
      </w:r>
    </w:p>
    <w:p w14:paraId="48F2FF6E" w14:textId="77777777" w:rsidR="00EF4E90" w:rsidRPr="00EB20F1" w:rsidRDefault="00EF4E90" w:rsidP="00330F7C">
      <w:pPr>
        <w:spacing w:after="0"/>
        <w:rPr>
          <w:rFonts w:cstheme="minorHAnsi"/>
          <w:lang w:val="en-US"/>
        </w:rPr>
      </w:pPr>
      <w:r w:rsidRPr="00EB20F1">
        <w:rPr>
          <w:rFonts w:cstheme="minorHAnsi"/>
          <w:lang w:val="en-US"/>
        </w:rPr>
        <w:t>- Product implementation</w:t>
      </w:r>
    </w:p>
    <w:p w14:paraId="3E5F3910" w14:textId="17D9025A" w:rsidR="00AF084D" w:rsidRPr="00EB20F1" w:rsidRDefault="00EF4E90" w:rsidP="00E842AD">
      <w:pPr>
        <w:spacing w:after="0"/>
        <w:rPr>
          <w:rFonts w:cstheme="minorHAnsi"/>
          <w:lang w:val="en-US"/>
        </w:rPr>
      </w:pPr>
      <w:r w:rsidRPr="00EB20F1">
        <w:rPr>
          <w:rFonts w:cstheme="minorHAnsi"/>
          <w:lang w:val="en-US"/>
        </w:rPr>
        <w:t>- Product test.</w:t>
      </w:r>
    </w:p>
    <w:p w14:paraId="34A557B6" w14:textId="77777777" w:rsidR="005203C9" w:rsidRDefault="005203C9"/>
    <w:sectPr w:rsidR="005203C9" w:rsidSect="00D5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975E4"/>
    <w:multiLevelType w:val="hybridMultilevel"/>
    <w:tmpl w:val="4B6CF8CA"/>
    <w:lvl w:ilvl="0" w:tplc="CB62F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C6AD0"/>
    <w:multiLevelType w:val="hybridMultilevel"/>
    <w:tmpl w:val="E1FE8D92"/>
    <w:lvl w:ilvl="0" w:tplc="3AC29126">
      <w:numFmt w:val="bullet"/>
      <w:lvlText w:val="-"/>
      <w:lvlJc w:val="left"/>
      <w:pPr>
        <w:ind w:left="720" w:hanging="360"/>
      </w:pPr>
      <w:rPr>
        <w:rFonts w:ascii="LMRoman10-Regular" w:eastAsiaTheme="minorHAnsi" w:hAnsi="LMRoman10-Regular" w:cs="LMRoman10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8D"/>
    <w:rsid w:val="00011700"/>
    <w:rsid w:val="00094EEC"/>
    <w:rsid w:val="000A39C2"/>
    <w:rsid w:val="000A66D1"/>
    <w:rsid w:val="000F4AF4"/>
    <w:rsid w:val="000F5A80"/>
    <w:rsid w:val="000F703D"/>
    <w:rsid w:val="00190731"/>
    <w:rsid w:val="001D6FF2"/>
    <w:rsid w:val="002642EE"/>
    <w:rsid w:val="002C345B"/>
    <w:rsid w:val="00313F8C"/>
    <w:rsid w:val="00330F7C"/>
    <w:rsid w:val="00342706"/>
    <w:rsid w:val="0036181A"/>
    <w:rsid w:val="00371558"/>
    <w:rsid w:val="0038382A"/>
    <w:rsid w:val="00394957"/>
    <w:rsid w:val="003F05DF"/>
    <w:rsid w:val="00422ACB"/>
    <w:rsid w:val="00442BFF"/>
    <w:rsid w:val="00450862"/>
    <w:rsid w:val="00476359"/>
    <w:rsid w:val="004A6C7A"/>
    <w:rsid w:val="004E7770"/>
    <w:rsid w:val="00503801"/>
    <w:rsid w:val="005203C9"/>
    <w:rsid w:val="00527512"/>
    <w:rsid w:val="00532438"/>
    <w:rsid w:val="005402A4"/>
    <w:rsid w:val="005B1CD2"/>
    <w:rsid w:val="005C1772"/>
    <w:rsid w:val="005E0D3D"/>
    <w:rsid w:val="0060198D"/>
    <w:rsid w:val="00656B6B"/>
    <w:rsid w:val="00693FC5"/>
    <w:rsid w:val="006D280E"/>
    <w:rsid w:val="006D70EF"/>
    <w:rsid w:val="006F58F0"/>
    <w:rsid w:val="007B6071"/>
    <w:rsid w:val="007C0FE4"/>
    <w:rsid w:val="0084749B"/>
    <w:rsid w:val="00861503"/>
    <w:rsid w:val="008C7003"/>
    <w:rsid w:val="008E6717"/>
    <w:rsid w:val="00935081"/>
    <w:rsid w:val="00994328"/>
    <w:rsid w:val="009979D6"/>
    <w:rsid w:val="009C0095"/>
    <w:rsid w:val="00A06505"/>
    <w:rsid w:val="00A63578"/>
    <w:rsid w:val="00A868DB"/>
    <w:rsid w:val="00AF084D"/>
    <w:rsid w:val="00BB2ADD"/>
    <w:rsid w:val="00C0192D"/>
    <w:rsid w:val="00C06281"/>
    <w:rsid w:val="00C659E6"/>
    <w:rsid w:val="00C83C86"/>
    <w:rsid w:val="00D16FFD"/>
    <w:rsid w:val="00D5153F"/>
    <w:rsid w:val="00DA192F"/>
    <w:rsid w:val="00DB71BF"/>
    <w:rsid w:val="00DE6137"/>
    <w:rsid w:val="00DF128B"/>
    <w:rsid w:val="00DF1B6B"/>
    <w:rsid w:val="00E842AD"/>
    <w:rsid w:val="00E846B4"/>
    <w:rsid w:val="00E8767F"/>
    <w:rsid w:val="00E961D6"/>
    <w:rsid w:val="00EA40BE"/>
    <w:rsid w:val="00EB20F1"/>
    <w:rsid w:val="00EC7539"/>
    <w:rsid w:val="00EF4E90"/>
    <w:rsid w:val="00F035F9"/>
    <w:rsid w:val="00F62E28"/>
    <w:rsid w:val="00FA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C2DD"/>
  <w15:chartTrackingRefBased/>
  <w15:docId w15:val="{9A003B62-2010-4CCB-B89D-2D6F6D29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8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6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D6F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4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Shiryagina</dc:creator>
  <cp:keywords/>
  <dc:description/>
  <cp:lastModifiedBy>Kristina Shiryagina</cp:lastModifiedBy>
  <cp:revision>62</cp:revision>
  <dcterms:created xsi:type="dcterms:W3CDTF">2021-01-11T16:24:00Z</dcterms:created>
  <dcterms:modified xsi:type="dcterms:W3CDTF">2021-01-12T13:23:00Z</dcterms:modified>
</cp:coreProperties>
</file>