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6BE490" w14:textId="2A372FDE" w:rsidR="00FF059E" w:rsidRDefault="00BE2398">
      <w:pPr>
        <w:rPr>
          <w:b/>
          <w:bCs/>
          <w:u w:val="single"/>
        </w:rPr>
      </w:pPr>
      <w:r w:rsidRPr="00BE2398">
        <w:rPr>
          <w:b/>
          <w:bCs/>
          <w:u w:val="single"/>
        </w:rPr>
        <w:t>Adapter Design Pattern</w:t>
      </w:r>
    </w:p>
    <w:p w14:paraId="223415C4" w14:textId="09133FE7" w:rsidR="00BE2398" w:rsidRDefault="00BE2398">
      <w:r w:rsidRPr="00BE2398">
        <w:t xml:space="preserve">Convert the interface of the class into another </w:t>
      </w:r>
      <w:r>
        <w:t>interface client expect. Adapter lets classes work together that couldn’t otherwise because of incompatible interface</w:t>
      </w:r>
    </w:p>
    <w:p w14:paraId="42872F4C" w14:textId="572E6128" w:rsidR="00BE2398" w:rsidRDefault="00BE2398"/>
    <w:p w14:paraId="2952209C" w14:textId="0E0E5D0C" w:rsidR="00BE2398" w:rsidRDefault="00484E66">
      <w:r w:rsidRPr="00484E66">
        <w:drawing>
          <wp:inline distT="0" distB="0" distL="0" distR="0" wp14:anchorId="28B27AFE" wp14:editId="622524BC">
            <wp:extent cx="5353325" cy="382924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53325" cy="3829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44709" w14:textId="1CF60E85" w:rsidR="00C27202" w:rsidRDefault="00C27202"/>
    <w:p w14:paraId="2697CD86" w14:textId="5D528215" w:rsidR="00C27202" w:rsidRPr="00BE2398" w:rsidRDefault="00C27202">
      <w:r w:rsidRPr="00C27202">
        <w:rPr>
          <w:noProof/>
        </w:rPr>
        <w:lastRenderedPageBreak/>
        <w:drawing>
          <wp:inline distT="0" distB="0" distL="0" distR="0" wp14:anchorId="16380171" wp14:editId="37E79338">
            <wp:extent cx="5943600" cy="34582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58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27202" w:rsidRPr="00BE23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398"/>
    <w:rsid w:val="00484E66"/>
    <w:rsid w:val="00B3743B"/>
    <w:rsid w:val="00BE2398"/>
    <w:rsid w:val="00C27202"/>
    <w:rsid w:val="00FF0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A2FBD"/>
  <w15:chartTrackingRefBased/>
  <w15:docId w15:val="{7E72D1D0-76C5-4D60-BD37-0AD52DC58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Kumar</dc:creator>
  <cp:keywords/>
  <dc:description/>
  <cp:lastModifiedBy>Manoj Kumar</cp:lastModifiedBy>
  <cp:revision>3</cp:revision>
  <dcterms:created xsi:type="dcterms:W3CDTF">2021-06-16T11:56:00Z</dcterms:created>
  <dcterms:modified xsi:type="dcterms:W3CDTF">2021-06-16T12:02:00Z</dcterms:modified>
</cp:coreProperties>
</file>