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 xml:space="preserve"> วก.5 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6"/>
          <w:rFonts w:ascii="TH Sarabun New" w:hAnsi="TH Sarabun New" w:cs="TH Sarabun New" w:eastAsia="TH Sarabun New"/>
        </w:rPr>
        <w:t>แผนการจัดการเรียนรู้ที่ 12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รายวิชา ดนตรี 2          รหัสวิชา ศ22102          ชั้นมัธยมศึกษาปีที่ 2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ภาคเรียนที่ 2          ปีการศึกษา 2569          หน่วยการเรียนรู้ที่ 3 เรื่อง รอบรู้ดนตรีข้ามวัฒนธรรมและอาชีพดนตรี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เรื่อง การเปรียบเทียบองค์ประกอบดนตรีข้ามวัฒนธรรม (Cross-Cultural Musical Elements Comparison)          เวลา 1 ชั่วโมง (50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สอนวันที่....... เดือน....................... พ.ศ. 2569          ผู้สอน นายพงศธร โพธิแก้ว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_____________________________________________________________________________________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มาตรฐานการเรียนรู้และตัวชี้วัด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ศ 2.1 ม.2/1 เปรียบเทียบการใช้องค์ประกอบดนตรีที่มาจากวัฒนธรรมต่างกัน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สาระสำคัญ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ดนตรีจากแต่ละวัฒนธรรม (เช่น ดนตรีพื้นบ้านล้านนา/ดนตรีไทย ดนตรีเอเชีย และดนตรีตะวันตก) มีการใช้องค์ประกอบดนตรี ได้แก่ ระบบบันไดเสียง จังหวะ ทำนอง พื้นผิวของเสียง และสีสันเสียง ที่มีความเฉพาะตัว การเปรียบเทียบองค์ประกอบเหล่านี้ช่วยให้เข้าใจรากเหง้าทางวัฒนธรรมและสามารถนำมาประยุกต์สร้างสรรค์บนคาลิมบ้าคีย์ C Major ได้อย่างกลมกลืน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การเปรียบเทียบองค์ประกอบดนตรี 5 มิติ (ระบบเสียง จังหวะ ทำนอง พื้นผิว และสีสันเสียง) ของดนตรีล้านนา/ไทย กับดนตรีสากล (ศ 2.1 ม.2/1)</w:t>
        <w:br/>
        <w:t>2. การทดลองดีดระบบบันไดเสียง 5 เสียง (Pentatonic Scale: ลิ่ม 1-2-3-5-6 บนคาลิมบ้าคีย์ C Major) เทียบกับบันไดเสียง 7 เสียง (Diatonic Scale: ลิ่ม 1-2-3-4-5-6-7)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จุดประสงค์การเรียนรู้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ด้านความรู้ (K)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เปรียบเทียบการใช้องค์ประกอบดนตรี (ระบบเสียง จังหวะ ทำนอง พื้นผิว และสีสันเสียง) ของดนตรีไทย/ล้านนา กับดนตรีเอเชียและตะวันตกได้อย่างถูกต้อง (ศ 2.1 ม.2/1)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ด้านทักษะกระบวนการ (P)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2.1 วิเคราะห์จำแนกองค์ประกอบดนตรีจากตัวอย่างเสียงที่ฟัง และทดลองดีดบันไดเสียง 5 เสียง (Pentatonic: 1-2-3-5-6) เทียบกับ 7 เสียงบนคาลิมบ้าคีย์ C ได้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ด้านคุณลักษณะอันพึงประสงค์ (A)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3.1 เปิดใจรับฟังและชื่นชมคุณค่าความงามของดนตรีที่มาจากหลากหลายวัฒนธรรมโดยปราศจากอคติ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สมรรถนะสำคัญของผู้เรียน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ความสามารถในการสื่อสาร</w:t>
        <w:br/>
        <w:t xml:space="preserve">  1.2 ความสามารถในการคิด</w:t>
        <w:br/>
        <w:t xml:space="preserve">  1.3 ความสามารถในการแก้ปัญหา</w:t>
        <w:br/>
        <w:t xml:space="preserve">  1.4 ความสามารถในการใช้ทักษะชีวิต</w:t>
        <w:br/>
        <w:t xml:space="preserve">  1.5 ความสามารถในการใช้เทคโนโลยี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ชิ้นงาน/ภาระงาน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ใบกิจกรรมการเปรียบเทียบการใช้องค์ประกอบดนตรีที่มาจากวัฒนธรรมต่างกัน (ศ 2.1 ม.2/1) (สื่อ_น3_ผ12_ใบกิจกรรมการเปรียบเทียบองค์ประกอบดนตรีข้ามวัฒนธรรม.docx)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กิจกรรมการเรียนรู้ (รูปแบบ Adaptive T-PACE Framework [Mode C: T=5, P=18, A=10, C=10, E=7 นาที] ควบคู่กับวงจร 3-Tier Mastery Loop)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ขั้นนำเข้าสู่บทเรียน (5 นาที) [T - Trigger &amp; Tuning]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T - 1. (5 นาที) ครูเปิดตัวอย่างเสียงดนตรี 3 วัฒนธรรม (1. วงสะล้อซอซึงล้านนา 2. ดนตรีบรรเลงกู่เจิง/เอเชียตะวันออก 3. วงออร์เคสตราสากล) • คำถามกระตุ้นคิด (Driving Question): 'แม้ไม่มีเนื้อร้องแม้แต่คำเดียว ทำไมสมองของเราถึงบอกได้ทันทีว่าเพลงไหนเป็นดนตรีล้านนา/เอเชีย และเพลงไหนเป็นดนตรีตะวันตก? ความลับซ่อนอยู่ที่ลิ่มเสียงตัวไหน?'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ขั้นสอน (38 นาที) [P - Practice (18 นาที) / A - Active Collaboration &amp; Analysis (10 นาที) / C - Creative Challenge (10 นาที)]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P - 2. (18 นาที) [Practice &amp; Precision — วงจรการเรียนรู้ปรับเหมาะ 3 ระดับ] นักเรียนเรียนรู้การเปรียบเทียบองค์ประกอบดนตรีข้ามวัฒนธรรมและทดลองปฏิบัติบนคาลิมบ้าคีย์ C ตามวงจร 3-Tier Mastery Loop:</w:t>
        <w:br/>
        <w:t xml:space="preserve">  • 🥉 ระดับพื้นฐาน (Bronze — Foundation): จำแนกและเปรียบเทียบความแตกต่างของจังหวะและสีสันเสียงจากคลิปตัวอย่างทั้ง 3 วัฒนธรรมลงในใบกิจกรรม ผ12 ได้ถูกต้อง ≥ 80%</w:t>
        <w:br/>
        <w:t xml:space="preserve">  • 🥈 ระดับมาตรฐาน (Silver — Core Standard): ทดลองดีดบันไดเสียง Pentatonic 5 เสียง (ลิ่ม 1-2-3-5-6 โดยข้ามลิ่ม 4 และ 7) เทียบกับบันไดเสียง 7 เสียงบนคาลิมบ้าคีย์ C เพื่อพิสูจน์เอกลักษณ์สำเนียงดนตรีตะวันออก vs ตะวันตก</w:t>
        <w:br/>
        <w:t xml:space="preserve">  • 🥇 ระดับท้าทาย (Gold — Advanced Extension): วิเคราะห์เปรียบเทียบพื้นผิวของเสียง (Heterophony ในดนตรีไทย/ล้านนา vs Homophony/Polyphony ในดนตรีสากล) พร้อมยกตัวอย่างประกอบได้อย่างชัดเจน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A - 3. (10 นาที) [Active Collaboration &amp; Analysis] คู่บัดดี้ร่วมกันอภิปรายและเติมตารางเปรียบเทียบการใช้องค์ประกอบดนตรีที่มาจากวัฒนธรรมต่างกัน (ศ 2.1 ม.2/1) ลงในใบกิจกรรม ผ12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C - 4. (10 นาที) [Creative Challenge — ภารกิจคิดค้นและสร้างสรรค์ทางดนตรี] ภารกิจ 'East-Meets-West C-Major Motif': คู่บัดดี้ร่วมกันแต่งวลีทำนองสั้น 4 ห้องเพลงบนคาลิมบ้าคีย์ C โดยใช้โน้ต 5 เสียงสำเนียงล้านนา (1-2-3-5-6) ผสานเข้ากับการรูดคอร์ดสากล (C Major และ A Minor) บันทึกลงในใบกิจกรรม ผ12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ขั้นสรุปบทเรียน (7 นาที) [E - Evaluation &amp; Reflection]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E - 5. (7 นาที) [Evaluation &amp; Reflection] สรุปหลักการเปรียบเทียบองค์ประกอบดนตรีข้ามวัฒนธรรมและตรวจเช็กความสมบูรณ์ของใบกิจกรรม ผ12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สื่อ / แหล่งเรียนรู้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สื่อหลักประจำแผน: สื่อ_น3_ผ12_ใบกิจกรรมการเปรียบเทียบองค์ประกอบดนตรีข้ามวัฒนธรรม.docx (ใบกิจกรรมการเปรียบเทียบการใช้องค์ประกอบดนตรีที่มาจากวัฒนธรรมต่างกัน (ศ 2.1 ม.2/1))</w:t>
        <w:br/>
        <w:t>2. นวัตกรรมหลัก: แอปพลิเคชัน MusicSmart (Tuner, Metronome, 2D Emotion Grid &amp; Rubric Tracker)</w:t>
        <w:br/>
        <w:t>3. เครื่องดนตรีและอุปกรณ์: คาลิมบ้า 17 คีย์ (ตั้งสายมาตรฐานคีย์ C Major ล้วน ไม่ต้องตอกเปลี่ยนสาย), คีย์บอร์ดครู</w:t>
        <w:br/>
        <w:t>4. Plan B (แผนสำรองกรณีออฟไลน์/ไม่มีอินเทอร์เน็ต): ใช้ใบกิจกรรมฉบับกระดาษ (Hardcopy ที่มีเส้นทาง 3-Tier Bronze/Silver/Gold), ผังลิ่มคีย์บอร์ดจำลอง, หลอดเทียบเสียงมาตรฐาน (C4–D6) และระบบคู่บัดดี้ (Buddy Driver &amp; Navigator) รองรับชั้นเรียน 40 คน 100%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การวัดและประเมินผล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ด้านความรู้ (K - 2 คะแนน): ประเมินจาก การเปรียบเทียบการใช้องค์ประกอบดนตรีที่มาจากวัฒนธรรมต่างกันในตารางวิเคราะห์ (ใบกิจกรรม ผ12)</w:t>
        <w:br/>
        <w:t>2. ด้านทักษะกระบวนการ (P - 1 คะแนน): ประเมินจาก การทดลองดีดเปรียบเทียบ Pentatonic vs Diatonic และสร้างสรรค์ Motif ข้ามวัฒนธรรมในคีย์ C (ผ12)</w:t>
        <w:br/>
        <w:t>3. ด้านคุณลักษณะอันพึงประสงค์ (A - 1 คะแนน): ประเมินจาก การเปิดใจรับฟังและเห็นคุณค่าความหลากหลายทางวัฒนธรรมดนตรี (ฉบับที่ 8)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เกณฑ์การประเมินรูบริกแยก 3 มิติ (K-P-A Rubric Table ประจำแผน)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ประเด็นการประเมิน (K-P-A)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น้ำหนักคะแนน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4 (ดีเยี่ยม)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3 (ดี - เกณฑ์ผ่าน)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2 (พอใช้)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1 (ปรับปรุง)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1: ด้านความรู้ความเข้าใจ (K) — การเปรียบเทียบการใช้องค์ประกอบดนตรีที่มาจากวัฒนธรรมต่างกันในตารางวิเคราะห์ (ใบกิจกรรม ผ12)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2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วิเคราะห์และตอบคำถามในใบกิจกรรมได้ถูกต้องสมบูรณ์ 100% อธิบายหลักการทางดนตรีได้อย่างเป็นระบบ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ทำใบกิจกรรมและอธิบายหลักการทางดนตรีได้ถูกต้องร้อยละ 75-80 ขึ้นไป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อธิบายหลักการได้บางส่วน (ร้อยละ 50-74) ต้องได้รับคำชี้แนะเพิ่มเติม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ทำใบกิจกรรมได้ต่ำกว่าร้อยละ 50 ต้องได้รับการสอนเสริม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2: ด้านทักษะการปฏิบัติและการสร้างสรรค์ (P) — การทดลองดีดเปรียบเทียบ Pentatonic vs Diatonic และสร้างสรรค์ Motif ข้ามวัฒนธรรมในคีย์ C (ผ12)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1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ปฏิบัติทักษะดนตรีและภารกิจสร้างสรรค์ได้คล่องแคล่ว แม่นยำ ไพเราะ (ระดับ Gold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ปฏิบัติทักษะดนตรีและชิ้นงานได้ถูกต้องตามเกณฑ์มาตรฐานร้อยละ 80 ขึ้นไป (ระดับ Silver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ปฏิบัติตามขั้นตอนพื้นฐานได้บางส่วน (ระดับ Bronze Mastery) แต่ยังขาดความต่อเนื่อง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ยังไม่สามารถปฏิบัติตามเป้าหมายได้ ต้องฝึกซ้อมซ่อมเสริมรายบุคคล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3: ด้านคุณลักษณะอันพึงประสงค์ (A) — การเปิดใจรับฟังและเห็นคุณค่าความหลากหลายทางวัฒนธรรมดนตรี (ฉบับที่ 8)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1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มีวินัยใฝ่เรียนรู้สม่ำเสมอ ช่วยเหลือคู่บัดดี้/กลุ่ม และประเมินพัฒนาการตนเองอย่างลึกซึ้ง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มีวินัยในการเรียน รับผิดชอบต่อหน้าที่ และร่วมกิจกรรมกลุ่มด้วยทัศนคติที่ดี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เข้าร่วมกิจกรรมแต่ต้องคอยกระตุ้นเตือนเรื่องสมาธิหรือการจัดเก็บอุปกรณ์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ขาดความรับผิดชอบในการฝึกซ้อมและไม่ให้ความร่วมมือในกลุ่ม</w:t>
            </w:r>
          </w:p>
        </w:tc>
      </w:tr>
      <w:tr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รวมคะแนนประจำแผนการจัดการเรียนรู้ที่ 12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4 คะแนน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(K:2, P:1, A:1)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85 ขึ้นไป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75-84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60-74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ต่ำกว่าร้อยละ 60</w:t>
            </w:r>
          </w:p>
        </w:tc>
      </w:tr>
    </w:tbl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เกณฑ์การตัดสิน: ระดับ 4 (ดีเยี่ยม), ระดับ 3 (ดี), ระดับ 2 (พอใช้), ระดับ 1 (ปรับปรุง) | เกณฑ์การผ่าน: ผู้เรียนต้องได้ระดับคุณภาพ 3 (ดี) ขึ้นไป (ร้อยละ 75-80)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บันทึกผลหลังการสอน แผนการจัดการเรียนรู้ที่ 12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ผลการจัดการเรียนรู้เชิงประจักษ์ (Empirical Learning Outcomes):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นักเรียนชั้นมัธยมศึกษาปีที่ 2 จำนวน 40 คน ผ่านเกณฑ์การประเมินระดับคุณภาพ 3 (ดี) ขึ้นไป จำนวน ........ คน (คิดเป็นร้อยละ ........)</w:t>
        <w:br/>
        <w:t xml:space="preserve">  • การบรรลุระดับ 3-Tier Mastery Loop: ระดับ 🥇 Gold จำนวน ........ คน | ระดับ 🥈 Silver จำนวน ........ คน | ระดับ 🥉 Bronze จำนวน ........ คน</w:t>
        <w:br/>
        <w:t xml:space="preserve">  • พฤติกรรมเด่นจากการปฏิบัติเรื่อง การเปรียบเทียบองค์ประกอบดนตรีข้ามวัฒนธรรม (Cross-Cultural Musical Elements Comparison): ผู้เรียนสามารถปฏิบัติคาลิมบ้าในคีย์ C Major และทำใบกิจกรรมประจำแผนได้อย่างกระตือรือร้น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ปัญหาและอุปสรรคที่พบในชั้นเรียน 40 คน: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พบผู้เรียนจำนวน ........ คน ที่ยังต้องเสริมทักษะความคล่องแคล่วของการประสานนิ้วโป้งซ้าย-ขวาและการนับจังหวะเข้าเพลง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แนวทางการแก้ไขและวิจัยปฏิบัติการในชั้นเรียน (Action Plan / CAR Loop):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ใช้กลไก Buddy Coaching และวงจรซ่อมเสริม Bronze Micro-Loop (ซ้อมช้าลง 10 BPM เฉพาะ 2 ห้องเพลงที่สะดุด) จนผู้เรียนผ่านเกณฑ์ครบ 100%</w:t>
      </w:r>
    </w:p>
    <w:p>
      <w:pPr>
        <w:spacing w:before="280" w:after="12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การตรวจพิจารณาและอนุมัติแผนการจัดการเรียนรู้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44"/>
          <w:rFonts w:ascii="TH Sarabun New" w:hAnsi="TH Sarabun New" w:cs="TH Sarabun New" w:eastAsia="TH Sarabun New"/>
        </w:rPr>
        <w:t>ภาคผนวกประจำแผนการจัดการเรียนรู้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2B6CB0"/>
          <w:sz w:val="32"/>
          <w:rFonts w:ascii="TH Sarabun New" w:hAnsi="TH Sarabun New" w:cs="TH Sarabun New" w:eastAsia="TH Sarabun New"/>
        </w:rPr>
        <w:t>แผนการจัดการเรียนรู้ที่ 12: การเปรียบเทียบองค์ประกอบดนตรีข้ามวัฒนธรรม (Cross-Cultural Musical Elements Comparison)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สารบัญเอกสารแนบท้าย (ภาคผนวก):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ก: ใบกิจกรรมประจำแผน (สื่อ_น3_ผ12_ใบกิจกรรมการเปรียบเทียบองค์ประกอบดนตรีข้ามวัฒนธรรม.docx)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5_หน่วยที่_3_ดนตรีข้ามวัฒนธรรมและอาชีพดนตรี_แบบประเมินรายการสื่อเสียงและJingle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(เครื่องมือวัดผล_ฉบับที่_8_หน่วยที่_3-4_แบบสังเกตสุนทรียภาพและการฟังดนตรี.docx)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12: การเปรียบเทียบองค์ประกอบดนตรีข้ามวัฒนธรรม (Cross-Cultural Musical Elements Comparison)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3: รอบรู้ดนตรีข้ามวัฒนธรรมและอาชีพดนตรี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ใบกิจกรรมการเปรียบเทียบการใช้องค์ประกอบดนตรีที่มาจากวัฒนธรรมต่างกัน (ศ 2.1 ม.2/1)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นักเรียนเรียนรู้การเปรียบเทียบองค์ประกอบดนตรีข้ามวัฒนธรรมและทดลองปฏิบัติบนคาลิมบ้าคีย์ C 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จำแนกและเปรียบเทียบความแตกต่างของจังหวะและสีสันเสียงจากคลิปตัวอย่างทั้ง 3 วัฒนธรรมลงในใบกิจกรรม ผ12 ได้ถูกต้อง ≥ 80%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ทดลองดีดบันไดเสียง Pentatonic 5 เสียง (ลิ่ม 1-2-3-5-6 โดยข้ามลิ่ม 4 และ 7) เทียบกับบันไดเสียง 7 เสียงบนคาลิมบ้าคีย์ C เพื่อพิสูจน์เอกลักษณ์สำเนียงดนตรีตะวันออก vs ตะวันตก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วิเคราะห์เปรียบเทียบพื้นผิวของเสียง (Heterophony ในดนตรีไทย/ล้านนา vs Homophony/Polyphony ในดนตรีสากล) พร้อมยกตัวอย่างประกอบได้อย่างชัดเจน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ตารางเปรียบเทียบการใช้องค์ประกอบดนตรีที่มาจากวัฒนธรรมต่างกัน (ศ 2.1 ม.2/1)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องค์ประกอบดนตรี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วัฒนธรรมดนตรีพื้นบ้านล้านนา / ดนตรีไทย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วัฒนธรรมดนตรีตะวันตก (สากล)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การเทียบเคียงบนคาลิมบ้าคีย์ C Major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ระบบบันไดเสียง (Scale)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นิยมใช้กลุ่มเสียง 5 เสียง (Pentatonic: ด-ร-ม-ซ-ล)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ใช้ระบบ 7 เสียง (Diatonic Major/Minor)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ล้านนาใช้ลิ่ม 1-2-3-5-6 / สากลใช้ครบ 1-7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จังหวะและอัตราความเร็ว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ลักษณะทำนองและการเอื้อนเสียง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พื้นผิวของเสียง (Texture)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สอดทำนองแปร (Heterophony)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เน้นคอร์ดประสาน (Homophony) และเพลงวน (Polyphony)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ผสานทำนอง Pentatonic กับคอร์ด C-Am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5. สีสันของเสียงเครื่องดนตรี (Timbre)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ภารกิจสร้างสรรค์วลีเพลงผสมผสานวัฒนธรรมบนคาลิมบ้าคีย์ C (East-Meets-West Motif)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ห้องเพลงที่</w:t>
            </w:r>
          </w:p>
        </w:tc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ทำนองสำเนียงล้านนา Pentatonic (เลือกจากลิ่ม 1, 2, 3, 5, 6)</w:t>
            </w:r>
          </w:p>
        </w:tc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คอร์ดสากลที่ใช้ดีดประสานในคีย์ C (C / Am / F / G)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1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6 - 5 - 3 - 2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คอร์ด Am (6-1'-3')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2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คอร์ด _______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3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คอร์ด _______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4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1 - 2 - 3 - 1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คอร์ด C (1-3-5)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5: แบบประเมินการผลิตรายการสื่อเสียงดนตรีข้ามวัฒนธรรมและธุรกิจบันเทิง (หน่วยที่ 3)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ประเด็นการประเมิน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ดีเยี่ยม (4)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 (3)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พอใช้ (2)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ปรับปรุง (1)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เนื้อหาการเปรียบเทียบองค์ประกอบดนตรีข้ามวัฒนธรรม (ศ 2.1 ม.2/1)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วิเคราะห์เปรียบเทียบระบบเสียง จังหวะ ทำนอง และสีสันเสียงข้ามวัฒนธรรมได้ลึกซึ้งและถูกต้องสมบูรณ์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เปรียบเทียบความเหมือนและความต่างขององค์ประกอบดนตรีต่างวัฒนธรรมได้ถูกต้องชัดเจน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อธิบายลักษณะดนตรีแต่ละวัฒนธรรมได้แต่ยังขาดการเปรียบเทียบเชื่อมโยง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ข้อมูลคลาดเคลื่อนหรือไม่ครบตามหัวข้อที่กำหนด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การเชื่อมโยงอาชีพดนตรีและบทบาทในธุรกิจบันเทิง (ศ 2.1 ม.2/7)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นำเสนอบทบาทอาชีพดนตรีและการสร้างมูลค่าในธุรกิจบันเทิงได้อย่างน่าสนใจและเห็นภาพชัดเจน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ระบุอาชีพดนตรีและบทบาทในธุรกิจบันเทิงได้ครบถ้วนถูกต้อง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กล่าวถึงอาชีพดนตรีเพียงผิวเผิน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ไม่ปรากฏเนื้อหาเรื่องอาชีพดนตรีและธุรกิจบันเทิง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คุณภาพ Jingle คาลิมบ้าคีย์ C และการมิกซ์เสียง Multi-Track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Jingle คาลิมบ้าคีย์ C ไพเราะติดหู การมิกซ์เสียงพูดและ BGM สมดุลคมชัดไร้เสียงรบกวน (Audio Ducking ดีเยี่ยม)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Jingle คาลิมบ้าถูกต้องตามจังหวะ เสียงพูดชัดเจนฟังเข้าใจง่ายตลอดรายการ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มีเสียง Jingle คาลิมบ้าแต่ระดับเสียง BGM ยังดังกลบเสียงพูดในบางช่วง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ไฟล์เสียงไม่สมบูรณ์หรือขาดส่วนประกอบสำคัญ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8: แบบสังเกตสุนทรียภาพ จริยธรรมสื่อ และการประเมินพัฒนาการตนเอง (หน่วยที่ 3–4)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รายการพฤติกรรมที่สังเกต (ด้านคุณลักษณะอันพึงประสงค์ A)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ปฏิบัติสม่ำเสมอดีเยี่ยม (3)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ปฏิบัติเป็นส่วนใหญ่ (2)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ต้องคอยกระตุ้นเตือน (1)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เปิดใจรับฟังและชื่นชมคุณค่าดนตรีที่มาจากหลากหลายวัฒนธรรมและยุคสมัยโดยปราศจากอคติ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เคารพลิขสิทธิ์ทางดนตรีและมีจริยธรรมในการผลิตสื่อเสียงดิจิทัล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รับฟังความคิดเห็นและมุมมองทางอารมณ์เพลงที่แตกต่างของเพื่อน (Outliers) ด้วยความเคารพ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ประเมินพัฒนาการทักษะทางดนตรีของตนเองตลอดภาคเรียนด้วยความซื่อสัตย์และภาคภูมิใจ (ศ 2.1 ม.2/6)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