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5F15" w14:textId="77777777" w:rsidR="00E7584A" w:rsidRDefault="00E7584A" w:rsidP="00E7584A"/>
    <w:p w14:paraId="04D98479" w14:textId="40D37762" w:rsidR="00E7584A" w:rsidRDefault="00E7584A" w:rsidP="00E7584A">
      <w:r>
        <w:t>Given the provided data, what are three conclusions we can draw about Kickstarter campaigns?</w:t>
      </w:r>
    </w:p>
    <w:p w14:paraId="0B97C172" w14:textId="694F71F8" w:rsidR="00E7584A" w:rsidRDefault="00E7584A" w:rsidP="00E7584A">
      <w:r>
        <w:t>Success of a Kickstarter can be determined by if amount of funding pledged is close to the goal. Film and theatre/play are two most popular categories that are successful and technology projects are the most cancelled.</w:t>
      </w:r>
      <w:r w:rsidR="00217AB5">
        <w:t xml:space="preserve"> Video documentary and video animation are the most successful sub-categories. Another trend is that projects that are successful have a launch date in the first half of the year. </w:t>
      </w:r>
    </w:p>
    <w:p w14:paraId="27D4258A" w14:textId="77777777" w:rsidR="00217AB5" w:rsidRDefault="00217AB5" w:rsidP="00E7584A"/>
    <w:p w14:paraId="27BBC085" w14:textId="7660F9F7" w:rsidR="00E7584A" w:rsidRDefault="00E7584A" w:rsidP="00E7584A">
      <w:r>
        <w:t>What are some limitations of this dataset?</w:t>
      </w:r>
    </w:p>
    <w:p w14:paraId="016265C1" w14:textId="09FA7B0E" w:rsidR="00217AB5" w:rsidRDefault="00217AB5" w:rsidP="00E7584A">
      <w:r>
        <w:t>The data only determines the success of the companies based on pledges received but in realty a company can continue with other means of funding. There are also some trends that could just be coincidences like the findings that are determined by using the launch date.</w:t>
      </w:r>
    </w:p>
    <w:p w14:paraId="7FD7017C" w14:textId="77777777" w:rsidR="00217AB5" w:rsidRDefault="00217AB5" w:rsidP="00E7584A"/>
    <w:p w14:paraId="68D56862" w14:textId="77777777" w:rsidR="00E7584A" w:rsidRDefault="00E7584A" w:rsidP="00E7584A">
      <w:r>
        <w:t>What are some other possible tables and/or graphs that we could create?</w:t>
      </w:r>
    </w:p>
    <w:p w14:paraId="5E126F09" w14:textId="15E2E231" w:rsidR="00E7584A" w:rsidRDefault="00217AB5" w:rsidP="00217AB5">
      <w:pPr>
        <w:pStyle w:val="ListParagraph"/>
        <w:numPr>
          <w:ilvl w:val="0"/>
          <w:numId w:val="1"/>
        </w:numPr>
      </w:pPr>
      <w:r>
        <w:t>How the spotlight impacts the success of the project</w:t>
      </w:r>
    </w:p>
    <w:p w14:paraId="3C0C33AA" w14:textId="0806540C" w:rsidR="00217AB5" w:rsidRDefault="00217AB5" w:rsidP="00217AB5">
      <w:pPr>
        <w:pStyle w:val="ListParagraph"/>
        <w:numPr>
          <w:ilvl w:val="0"/>
          <w:numId w:val="1"/>
        </w:numPr>
      </w:pPr>
      <w:r>
        <w:t>How the span between the launch date and deadline determine the successfulness of the project</w:t>
      </w:r>
    </w:p>
    <w:p w14:paraId="75D31870" w14:textId="70664461" w:rsidR="00217AB5" w:rsidRDefault="00217AB5" w:rsidP="00217AB5">
      <w:pPr>
        <w:pStyle w:val="ListParagraph"/>
        <w:numPr>
          <w:ilvl w:val="0"/>
          <w:numId w:val="1"/>
        </w:numPr>
      </w:pPr>
      <w:r>
        <w:t>Use the staff decisions to determine the impact of the success</w:t>
      </w:r>
    </w:p>
    <w:p w14:paraId="51CDF35A" w14:textId="77777777" w:rsidR="00217AB5" w:rsidRDefault="00217AB5" w:rsidP="00217AB5">
      <w:bookmarkStart w:id="0" w:name="_GoBack"/>
      <w:bookmarkEnd w:id="0"/>
    </w:p>
    <w:p w14:paraId="043A9AA5" w14:textId="77777777" w:rsidR="00E7584A" w:rsidRDefault="00E7584A" w:rsidP="00E7584A"/>
    <w:p w14:paraId="574B4E68" w14:textId="77777777" w:rsidR="003E1660" w:rsidRDefault="003E1660"/>
    <w:sectPr w:rsidR="003E1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96178"/>
    <w:multiLevelType w:val="hybridMultilevel"/>
    <w:tmpl w:val="2B42C654"/>
    <w:lvl w:ilvl="0" w:tplc="97A8A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4A"/>
    <w:rsid w:val="00217AB5"/>
    <w:rsid w:val="003E1660"/>
    <w:rsid w:val="00E7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92D0"/>
  <w15:chartTrackingRefBased/>
  <w15:docId w15:val="{5DEBC9D6-5781-4BBD-B055-7B8AE06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Modi</dc:creator>
  <cp:keywords/>
  <dc:description/>
  <cp:lastModifiedBy>Krunal Modi</cp:lastModifiedBy>
  <cp:revision>1</cp:revision>
  <dcterms:created xsi:type="dcterms:W3CDTF">2019-09-25T01:09:00Z</dcterms:created>
  <dcterms:modified xsi:type="dcterms:W3CDTF">2019-09-25T01:30:00Z</dcterms:modified>
</cp:coreProperties>
</file>