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4E66C" w14:textId="58A371C7" w:rsidR="00ED52D2" w:rsidRPr="00671F1F" w:rsidRDefault="003C276A" w:rsidP="003C276A">
      <w:pPr>
        <w:jc w:val="center"/>
        <w:rPr>
          <w:rFonts w:ascii="Times New Roman" w:hAnsi="Times New Roman" w:cs="Times New Roman"/>
        </w:rPr>
      </w:pPr>
      <w:r w:rsidRPr="00671F1F">
        <w:rPr>
          <w:rFonts w:ascii="Times New Roman" w:hAnsi="Times New Roman" w:cs="Times New Roman"/>
        </w:rPr>
        <w:t>Statement of Purpose</w:t>
      </w:r>
    </w:p>
    <w:p w14:paraId="1150CDBE" w14:textId="5A1E76A1" w:rsidR="003C276A" w:rsidRPr="00671F1F" w:rsidRDefault="003C276A" w:rsidP="003C276A">
      <w:pPr>
        <w:jc w:val="center"/>
        <w:rPr>
          <w:rFonts w:ascii="Times New Roman" w:hAnsi="Times New Roman" w:cs="Times New Roman"/>
        </w:rPr>
      </w:pPr>
      <w:r w:rsidRPr="00671F1F">
        <w:rPr>
          <w:rFonts w:ascii="Times New Roman" w:hAnsi="Times New Roman" w:cs="Times New Roman"/>
        </w:rPr>
        <w:t>Kyra Sadovi</w:t>
      </w:r>
    </w:p>
    <w:p w14:paraId="4099D4D2" w14:textId="3409DFE8" w:rsidR="003C276A" w:rsidRPr="00671F1F" w:rsidRDefault="003C276A" w:rsidP="003C276A">
      <w:pPr>
        <w:ind w:firstLine="720"/>
        <w:rPr>
          <w:rFonts w:ascii="Times New Roman" w:hAnsi="Times New Roman" w:cs="Times New Roman"/>
        </w:rPr>
      </w:pPr>
      <w:r w:rsidRPr="00671F1F">
        <w:rPr>
          <w:rFonts w:ascii="Times New Roman" w:hAnsi="Times New Roman" w:cs="Times New Roman"/>
        </w:rPr>
        <w:t xml:space="preserve">I am passionate about economics because </w:t>
      </w:r>
      <w:r w:rsidR="001B2CA7">
        <w:rPr>
          <w:rFonts w:ascii="Times New Roman" w:hAnsi="Times New Roman" w:cs="Times New Roman"/>
        </w:rPr>
        <w:t>it provides</w:t>
      </w:r>
      <w:r w:rsidRPr="00671F1F">
        <w:rPr>
          <w:rFonts w:ascii="Times New Roman" w:hAnsi="Times New Roman" w:cs="Times New Roman"/>
        </w:rPr>
        <w:t xml:space="preserve"> </w:t>
      </w:r>
      <w:r w:rsidR="001B2CA7">
        <w:rPr>
          <w:rFonts w:ascii="Times New Roman" w:hAnsi="Times New Roman" w:cs="Times New Roman"/>
        </w:rPr>
        <w:t xml:space="preserve">a framework </w:t>
      </w:r>
      <w:r w:rsidRPr="00671F1F">
        <w:rPr>
          <w:rFonts w:ascii="Times New Roman" w:hAnsi="Times New Roman" w:cs="Times New Roman"/>
        </w:rPr>
        <w:t xml:space="preserve">for </w:t>
      </w:r>
      <w:r w:rsidR="001B2CA7">
        <w:rPr>
          <w:rFonts w:ascii="Times New Roman" w:hAnsi="Times New Roman" w:cs="Times New Roman"/>
        </w:rPr>
        <w:t>investigating human behavior</w:t>
      </w:r>
      <w:r w:rsidRPr="00671F1F">
        <w:rPr>
          <w:rFonts w:ascii="Times New Roman" w:hAnsi="Times New Roman" w:cs="Times New Roman"/>
        </w:rPr>
        <w:t xml:space="preserve">, </w:t>
      </w:r>
      <w:r w:rsidR="001B2CA7">
        <w:rPr>
          <w:rFonts w:ascii="Times New Roman" w:hAnsi="Times New Roman" w:cs="Times New Roman"/>
        </w:rPr>
        <w:t xml:space="preserve">it offers </w:t>
      </w:r>
      <w:r w:rsidRPr="00671F1F">
        <w:rPr>
          <w:rFonts w:ascii="Times New Roman" w:hAnsi="Times New Roman" w:cs="Times New Roman"/>
        </w:rPr>
        <w:t xml:space="preserve">evidence for policy-relevant questions, and </w:t>
      </w:r>
      <w:r w:rsidR="001B2CA7">
        <w:rPr>
          <w:rFonts w:ascii="Times New Roman" w:hAnsi="Times New Roman" w:cs="Times New Roman"/>
        </w:rPr>
        <w:t>it furthers</w:t>
      </w:r>
      <w:r w:rsidRPr="00671F1F">
        <w:rPr>
          <w:rFonts w:ascii="Times New Roman" w:hAnsi="Times New Roman" w:cs="Times New Roman"/>
        </w:rPr>
        <w:t xml:space="preserve"> our </w:t>
      </w:r>
      <w:r w:rsidR="00754F36">
        <w:rPr>
          <w:rFonts w:ascii="Times New Roman" w:hAnsi="Times New Roman" w:cs="Times New Roman"/>
        </w:rPr>
        <w:t>understanding</w:t>
      </w:r>
      <w:r w:rsidR="001B2CA7">
        <w:rPr>
          <w:rFonts w:ascii="Times New Roman" w:hAnsi="Times New Roman" w:cs="Times New Roman"/>
        </w:rPr>
        <w:t xml:space="preserve"> o</w:t>
      </w:r>
      <w:commentRangeStart w:id="0"/>
      <w:r w:rsidR="001B2CA7">
        <w:rPr>
          <w:rFonts w:ascii="Times New Roman" w:hAnsi="Times New Roman" w:cs="Times New Roman"/>
        </w:rPr>
        <w:t>f how societies work</w:t>
      </w:r>
      <w:commentRangeEnd w:id="0"/>
      <w:r w:rsidR="001B2CA7">
        <w:rPr>
          <w:rStyle w:val="CommentReference"/>
        </w:rPr>
        <w:commentReference w:id="0"/>
      </w:r>
      <w:r w:rsidRPr="00671F1F">
        <w:rPr>
          <w:rFonts w:ascii="Times New Roman" w:hAnsi="Times New Roman" w:cs="Times New Roman"/>
        </w:rPr>
        <w:t xml:space="preserve">. </w:t>
      </w:r>
      <w:r w:rsidR="00CF367E">
        <w:rPr>
          <w:rFonts w:ascii="Times New Roman" w:hAnsi="Times New Roman" w:cs="Times New Roman"/>
        </w:rPr>
        <w:t>Growing up both in a family of journalists</w:t>
      </w:r>
      <w:r w:rsidRPr="00671F1F">
        <w:rPr>
          <w:rFonts w:ascii="Times New Roman" w:hAnsi="Times New Roman" w:cs="Times New Roman"/>
        </w:rPr>
        <w:t xml:space="preserve"> and </w:t>
      </w:r>
      <w:r w:rsidR="00CF367E">
        <w:rPr>
          <w:rFonts w:ascii="Times New Roman" w:hAnsi="Times New Roman" w:cs="Times New Roman"/>
        </w:rPr>
        <w:t>a</w:t>
      </w:r>
      <w:r w:rsidRPr="00671F1F">
        <w:rPr>
          <w:rFonts w:ascii="Times New Roman" w:hAnsi="Times New Roman" w:cs="Times New Roman"/>
        </w:rPr>
        <w:t xml:space="preserve"> </w:t>
      </w:r>
      <w:commentRangeStart w:id="1"/>
      <w:commentRangeStart w:id="2"/>
      <w:r w:rsidRPr="00671F1F">
        <w:rPr>
          <w:rFonts w:ascii="Times New Roman" w:hAnsi="Times New Roman" w:cs="Times New Roman"/>
        </w:rPr>
        <w:t>strong student of mathematics</w:t>
      </w:r>
      <w:commentRangeEnd w:id="1"/>
      <w:r w:rsidR="00B118F5">
        <w:rPr>
          <w:rStyle w:val="CommentReference"/>
        </w:rPr>
        <w:commentReference w:id="1"/>
      </w:r>
      <w:commentRangeEnd w:id="2"/>
      <w:r w:rsidR="00754F36">
        <w:rPr>
          <w:rStyle w:val="CommentReference"/>
        </w:rPr>
        <w:commentReference w:id="2"/>
      </w:r>
      <w:r w:rsidRPr="00671F1F">
        <w:rPr>
          <w:rFonts w:ascii="Times New Roman" w:hAnsi="Times New Roman" w:cs="Times New Roman"/>
        </w:rPr>
        <w:t xml:space="preserve">, I took to economics </w:t>
      </w:r>
      <w:r w:rsidR="00E27E31">
        <w:rPr>
          <w:rFonts w:ascii="Times New Roman" w:hAnsi="Times New Roman" w:cs="Times New Roman"/>
        </w:rPr>
        <w:t xml:space="preserve">because of its </w:t>
      </w:r>
      <w:r w:rsidR="006942FE">
        <w:rPr>
          <w:rFonts w:ascii="Times New Roman" w:hAnsi="Times New Roman" w:cs="Times New Roman"/>
        </w:rPr>
        <w:t xml:space="preserve">power </w:t>
      </w:r>
      <w:r w:rsidR="001B2CA7">
        <w:rPr>
          <w:rFonts w:ascii="Times New Roman" w:hAnsi="Times New Roman" w:cs="Times New Roman"/>
        </w:rPr>
        <w:t xml:space="preserve">to model the </w:t>
      </w:r>
      <w:commentRangeStart w:id="3"/>
      <w:r w:rsidR="001B2CA7">
        <w:rPr>
          <w:rFonts w:ascii="Times New Roman" w:hAnsi="Times New Roman" w:cs="Times New Roman"/>
        </w:rPr>
        <w:t>world as it is and as it could be</w:t>
      </w:r>
      <w:commentRangeEnd w:id="3"/>
      <w:r w:rsidR="001B2CA7">
        <w:rPr>
          <w:rStyle w:val="CommentReference"/>
        </w:rPr>
        <w:commentReference w:id="3"/>
      </w:r>
      <w:r w:rsidRPr="00671F1F">
        <w:rPr>
          <w:rFonts w:ascii="Times New Roman" w:hAnsi="Times New Roman" w:cs="Times New Roman"/>
        </w:rPr>
        <w:t xml:space="preserve">. </w:t>
      </w:r>
      <w:r w:rsidR="00B118F5">
        <w:rPr>
          <w:rFonts w:ascii="Times New Roman" w:hAnsi="Times New Roman" w:cs="Times New Roman"/>
        </w:rPr>
        <w:t xml:space="preserve">I quickly found an </w:t>
      </w:r>
      <w:r w:rsidRPr="00671F1F">
        <w:rPr>
          <w:rFonts w:ascii="Times New Roman" w:hAnsi="Times New Roman" w:cs="Times New Roman"/>
        </w:rPr>
        <w:t xml:space="preserve">affinity for applied microeconomics, which </w:t>
      </w:r>
      <w:r w:rsidR="00516C7E">
        <w:rPr>
          <w:rFonts w:ascii="Times New Roman" w:hAnsi="Times New Roman" w:cs="Times New Roman"/>
        </w:rPr>
        <w:t>blossomed during</w:t>
      </w:r>
      <w:r w:rsidRPr="00671F1F">
        <w:rPr>
          <w:rFonts w:ascii="Times New Roman" w:hAnsi="Times New Roman" w:cs="Times New Roman"/>
        </w:rPr>
        <w:t xml:space="preserve"> </w:t>
      </w:r>
      <w:r w:rsidR="00CF367E">
        <w:rPr>
          <w:rFonts w:ascii="Times New Roman" w:hAnsi="Times New Roman" w:cs="Times New Roman"/>
        </w:rPr>
        <w:t>my research assistantship</w:t>
      </w:r>
      <w:r w:rsidRPr="00671F1F">
        <w:rPr>
          <w:rFonts w:ascii="Times New Roman" w:hAnsi="Times New Roman" w:cs="Times New Roman"/>
        </w:rPr>
        <w:t xml:space="preserve"> with the Board of Governors of the Federal Reserve</w:t>
      </w:r>
      <w:r w:rsidR="00C7590C">
        <w:rPr>
          <w:rFonts w:ascii="Times New Roman" w:hAnsi="Times New Roman" w:cs="Times New Roman"/>
        </w:rPr>
        <w:t xml:space="preserve"> in Washington, D.C</w:t>
      </w:r>
      <w:r w:rsidRPr="00671F1F">
        <w:rPr>
          <w:rFonts w:ascii="Times New Roman" w:hAnsi="Times New Roman" w:cs="Times New Roman"/>
        </w:rPr>
        <w:t xml:space="preserve">. I am confident that my coursework, experiences, and academic interests will help me achieve success as an economics PhD student at </w:t>
      </w:r>
      <w:r w:rsidRPr="00671F1F">
        <w:rPr>
          <w:rFonts w:ascii="Times New Roman" w:hAnsi="Times New Roman" w:cs="Times New Roman"/>
          <w:color w:val="FF0000"/>
          <w:highlight w:val="yellow"/>
          <w:u w:val="single"/>
        </w:rPr>
        <w:t>UNIVERSITY</w:t>
      </w:r>
      <w:r w:rsidRPr="00671F1F">
        <w:rPr>
          <w:rFonts w:ascii="Times New Roman" w:hAnsi="Times New Roman" w:cs="Times New Roman"/>
        </w:rPr>
        <w:t xml:space="preserve">.  </w:t>
      </w:r>
    </w:p>
    <w:p w14:paraId="7D2F9D1E" w14:textId="6F56CA5C" w:rsidR="003C276A" w:rsidRPr="00671F1F" w:rsidRDefault="003C276A" w:rsidP="00AF79D1">
      <w:pPr>
        <w:ind w:firstLine="720"/>
        <w:rPr>
          <w:rFonts w:ascii="Times New Roman" w:hAnsi="Times New Roman" w:cs="Times New Roman"/>
        </w:rPr>
      </w:pPr>
      <w:r w:rsidRPr="00671F1F">
        <w:rPr>
          <w:rFonts w:ascii="Times New Roman" w:hAnsi="Times New Roman" w:cs="Times New Roman"/>
        </w:rPr>
        <w:t xml:space="preserve">I graduated </w:t>
      </w:r>
      <w:r w:rsidR="008C7B70" w:rsidRPr="00671F1F">
        <w:rPr>
          <w:rFonts w:ascii="Times New Roman" w:hAnsi="Times New Roman" w:cs="Times New Roman"/>
        </w:rPr>
        <w:t>cum laude from the University of Illinois at Urbana-Champaign with degrees in Political Science (B.A., departmental honors</w:t>
      </w:r>
      <w:r w:rsidR="00C62BFF">
        <w:rPr>
          <w:rFonts w:ascii="Times New Roman" w:hAnsi="Times New Roman" w:cs="Times New Roman"/>
        </w:rPr>
        <w:t>, highest distinction</w:t>
      </w:r>
      <w:r w:rsidR="008C7B70" w:rsidRPr="00671F1F">
        <w:rPr>
          <w:rFonts w:ascii="Times New Roman" w:hAnsi="Times New Roman" w:cs="Times New Roman"/>
        </w:rPr>
        <w:t>) and Econometrics &amp; Quantitative Economics (B.S.). I began my time at UIUC focusing on political science,</w:t>
      </w:r>
      <w:r w:rsidR="00754F36">
        <w:rPr>
          <w:rFonts w:ascii="Times New Roman" w:hAnsi="Times New Roman" w:cs="Times New Roman"/>
        </w:rPr>
        <w:t xml:space="preserve"> but</w:t>
      </w:r>
      <w:r w:rsidR="008C7B70" w:rsidRPr="00671F1F">
        <w:rPr>
          <w:rFonts w:ascii="Times New Roman" w:hAnsi="Times New Roman" w:cs="Times New Roman"/>
        </w:rPr>
        <w:t xml:space="preserve"> I soon found myself </w:t>
      </w:r>
      <w:r w:rsidR="00A463B8" w:rsidRPr="00671F1F">
        <w:rPr>
          <w:rFonts w:ascii="Times New Roman" w:hAnsi="Times New Roman" w:cs="Times New Roman"/>
        </w:rPr>
        <w:t>wanting to supplement the qualitative research methods I was learning with quantitative frameworks. I chose to pursue a</w:t>
      </w:r>
      <w:r w:rsidR="00E27E31">
        <w:rPr>
          <w:rFonts w:ascii="Times New Roman" w:hAnsi="Times New Roman" w:cs="Times New Roman"/>
        </w:rPr>
        <w:t>n additional</w:t>
      </w:r>
      <w:r w:rsidR="00A463B8" w:rsidRPr="00671F1F">
        <w:rPr>
          <w:rFonts w:ascii="Times New Roman" w:hAnsi="Times New Roman" w:cs="Times New Roman"/>
        </w:rPr>
        <w:t xml:space="preserve"> degree in econometrics rather than economics because of its increased math and statistics requirements and its focus on econometric methods, both theoretical and applied. My coursework included multivariable calculus, linear algebra, micro- and macroeconomic theory, </w:t>
      </w:r>
      <w:r w:rsidR="00754F36">
        <w:rPr>
          <w:rFonts w:ascii="Times New Roman" w:hAnsi="Times New Roman" w:cs="Times New Roman"/>
        </w:rPr>
        <w:t>multiple</w:t>
      </w:r>
      <w:r w:rsidR="00A463B8" w:rsidRPr="00671F1F">
        <w:rPr>
          <w:rFonts w:ascii="Times New Roman" w:hAnsi="Times New Roman" w:cs="Times New Roman"/>
        </w:rPr>
        <w:t xml:space="preserve"> econometrics</w:t>
      </w:r>
      <w:r w:rsidR="00754F36">
        <w:rPr>
          <w:rFonts w:ascii="Times New Roman" w:hAnsi="Times New Roman" w:cs="Times New Roman"/>
        </w:rPr>
        <w:t xml:space="preserve"> </w:t>
      </w:r>
      <w:r w:rsidR="00C06374">
        <w:rPr>
          <w:rFonts w:ascii="Times New Roman" w:hAnsi="Times New Roman" w:cs="Times New Roman"/>
        </w:rPr>
        <w:t>classes</w:t>
      </w:r>
      <w:r w:rsidR="00754F36">
        <w:rPr>
          <w:rFonts w:ascii="Times New Roman" w:hAnsi="Times New Roman" w:cs="Times New Roman"/>
        </w:rPr>
        <w:t>, and statistics</w:t>
      </w:r>
      <w:r w:rsidR="00A463B8" w:rsidRPr="00671F1F">
        <w:rPr>
          <w:rFonts w:ascii="Times New Roman" w:hAnsi="Times New Roman" w:cs="Times New Roman"/>
        </w:rPr>
        <w:t>.</w:t>
      </w:r>
      <w:r w:rsidR="00E27E31">
        <w:rPr>
          <w:rFonts w:ascii="Times New Roman" w:hAnsi="Times New Roman" w:cs="Times New Roman"/>
        </w:rPr>
        <w:t xml:space="preserve"> Since graduating, I have also taken a graduate-level course in real analysis at Johns Hopkins University</w:t>
      </w:r>
      <w:r w:rsidR="00754F36">
        <w:rPr>
          <w:rFonts w:ascii="Times New Roman" w:hAnsi="Times New Roman" w:cs="Times New Roman"/>
        </w:rPr>
        <w:t xml:space="preserve"> while working full time</w:t>
      </w:r>
      <w:r w:rsidR="00E27E31">
        <w:rPr>
          <w:rFonts w:ascii="Times New Roman" w:hAnsi="Times New Roman" w:cs="Times New Roman"/>
        </w:rPr>
        <w:t>.</w:t>
      </w:r>
      <w:r w:rsidR="00A463B8" w:rsidRPr="00671F1F">
        <w:rPr>
          <w:rFonts w:ascii="Times New Roman" w:hAnsi="Times New Roman" w:cs="Times New Roman"/>
        </w:rPr>
        <w:t xml:space="preserve"> </w:t>
      </w:r>
    </w:p>
    <w:p w14:paraId="23F7B2F1" w14:textId="1CBEFBA9" w:rsidR="00A5436F" w:rsidRPr="00A5436F" w:rsidRDefault="00AF79D1" w:rsidP="00A5436F">
      <w:pPr>
        <w:ind w:firstLine="720"/>
        <w:rPr>
          <w:rFonts w:ascii="Times New Roman" w:hAnsi="Times New Roman" w:cs="Times New Roman"/>
          <w:b/>
          <w:bCs/>
        </w:rPr>
      </w:pPr>
      <w:r w:rsidRPr="00671F1F">
        <w:rPr>
          <w:rFonts w:ascii="Times New Roman" w:hAnsi="Times New Roman" w:cs="Times New Roman"/>
        </w:rPr>
        <w:t xml:space="preserve">During the summer after my sophomore year, I </w:t>
      </w:r>
      <w:r w:rsidR="00EB1FE3" w:rsidRPr="00671F1F">
        <w:rPr>
          <w:rFonts w:ascii="Times New Roman" w:hAnsi="Times New Roman" w:cs="Times New Roman"/>
        </w:rPr>
        <w:t xml:space="preserve">interned for Americans for Financial Reform, a policy think tank in Washington, D.C. It was there that I was first exposed to the nuances of consumer </w:t>
      </w:r>
      <w:r w:rsidR="009F4A06">
        <w:rPr>
          <w:rFonts w:ascii="Times New Roman" w:hAnsi="Times New Roman" w:cs="Times New Roman"/>
        </w:rPr>
        <w:t xml:space="preserve">and household </w:t>
      </w:r>
      <w:r w:rsidR="00EB1FE3" w:rsidRPr="00671F1F">
        <w:rPr>
          <w:rFonts w:ascii="Times New Roman" w:hAnsi="Times New Roman" w:cs="Times New Roman"/>
        </w:rPr>
        <w:t xml:space="preserve">finance. </w:t>
      </w:r>
      <w:r w:rsidR="00A7675D">
        <w:rPr>
          <w:rFonts w:ascii="Times New Roman" w:hAnsi="Times New Roman" w:cs="Times New Roman"/>
        </w:rPr>
        <w:t xml:space="preserve">Inspired by my time with AFR, I wrote two papers for upper-level economics </w:t>
      </w:r>
      <w:proofErr w:type="gramStart"/>
      <w:r w:rsidR="00A7675D">
        <w:rPr>
          <w:rFonts w:ascii="Times New Roman" w:hAnsi="Times New Roman" w:cs="Times New Roman"/>
        </w:rPr>
        <w:t>courses</w:t>
      </w:r>
      <w:r w:rsidR="00EB1FE3" w:rsidRPr="00671F1F">
        <w:rPr>
          <w:rFonts w:ascii="Times New Roman" w:hAnsi="Times New Roman" w:cs="Times New Roman"/>
        </w:rPr>
        <w:t xml:space="preserve">  –</w:t>
      </w:r>
      <w:proofErr w:type="gramEnd"/>
      <w:r w:rsidR="00EB1FE3" w:rsidRPr="00671F1F">
        <w:rPr>
          <w:rFonts w:ascii="Times New Roman" w:hAnsi="Times New Roman" w:cs="Times New Roman"/>
        </w:rPr>
        <w:t xml:space="preserve"> </w:t>
      </w:r>
      <w:r w:rsidR="00754F36">
        <w:rPr>
          <w:rFonts w:ascii="Times New Roman" w:hAnsi="Times New Roman" w:cs="Times New Roman"/>
        </w:rPr>
        <w:t>the first</w:t>
      </w:r>
      <w:r w:rsidR="00EB1FE3" w:rsidRPr="00671F1F">
        <w:rPr>
          <w:rFonts w:ascii="Times New Roman" w:hAnsi="Times New Roman" w:cs="Times New Roman"/>
        </w:rPr>
        <w:t xml:space="preserve"> focusing on the effects of the 2008 Medicaid expansion in Oregon</w:t>
      </w:r>
      <w:r w:rsidR="00A7675D">
        <w:rPr>
          <w:rFonts w:ascii="Times New Roman" w:hAnsi="Times New Roman" w:cs="Times New Roman"/>
        </w:rPr>
        <w:t xml:space="preserve"> for </w:t>
      </w:r>
      <w:commentRangeStart w:id="4"/>
      <w:r w:rsidR="00A7675D">
        <w:rPr>
          <w:rFonts w:ascii="Times New Roman" w:hAnsi="Times New Roman" w:cs="Times New Roman"/>
        </w:rPr>
        <w:t xml:space="preserve">Prof. </w:t>
      </w:r>
      <w:proofErr w:type="spellStart"/>
      <w:r w:rsidR="00A7675D">
        <w:rPr>
          <w:rFonts w:ascii="Times New Roman" w:hAnsi="Times New Roman" w:cs="Times New Roman"/>
        </w:rPr>
        <w:t>Eun</w:t>
      </w:r>
      <w:proofErr w:type="spellEnd"/>
      <w:r w:rsidR="00A7675D">
        <w:rPr>
          <w:rFonts w:ascii="Times New Roman" w:hAnsi="Times New Roman" w:cs="Times New Roman"/>
        </w:rPr>
        <w:t xml:space="preserve"> Yi Chung</w:t>
      </w:r>
      <w:commentRangeEnd w:id="4"/>
      <w:r w:rsidR="00A7675D">
        <w:rPr>
          <w:rStyle w:val="CommentReference"/>
        </w:rPr>
        <w:commentReference w:id="4"/>
      </w:r>
      <w:r w:rsidR="00EB1FE3" w:rsidRPr="00671F1F">
        <w:rPr>
          <w:rFonts w:ascii="Times New Roman" w:hAnsi="Times New Roman" w:cs="Times New Roman"/>
        </w:rPr>
        <w:t>, and the second leveraging public HMDA data to measure racial discrimination in mortgage lending</w:t>
      </w:r>
      <w:r w:rsidR="002A1E1F" w:rsidRPr="00671F1F">
        <w:rPr>
          <w:rFonts w:ascii="Times New Roman" w:hAnsi="Times New Roman" w:cs="Times New Roman"/>
        </w:rPr>
        <w:t xml:space="preserve"> using machine learning methods</w:t>
      </w:r>
      <w:r w:rsidR="00EB1FE3" w:rsidRPr="00671F1F">
        <w:rPr>
          <w:rFonts w:ascii="Times New Roman" w:hAnsi="Times New Roman" w:cs="Times New Roman"/>
        </w:rPr>
        <w:t xml:space="preserve">. </w:t>
      </w:r>
      <w:r w:rsidR="000353DA">
        <w:rPr>
          <w:rFonts w:ascii="Times New Roman" w:hAnsi="Times New Roman" w:cs="Times New Roman"/>
        </w:rPr>
        <w:t xml:space="preserve">Despite the fact that the economics department at UIUC had no thesis program for undergraduates, I dedicated myself to learning as much as I could about the research process </w:t>
      </w:r>
      <w:r w:rsidR="00453F3C">
        <w:rPr>
          <w:rFonts w:ascii="Times New Roman" w:hAnsi="Times New Roman" w:cs="Times New Roman"/>
        </w:rPr>
        <w:t xml:space="preserve">by writing a political theory thesis for my B.A. and </w:t>
      </w:r>
      <w:r w:rsidR="00A5436F">
        <w:rPr>
          <w:rFonts w:ascii="Times New Roman" w:hAnsi="Times New Roman" w:cs="Times New Roman"/>
        </w:rPr>
        <w:t>devoting significant effort to the mortgage lending paper</w:t>
      </w:r>
      <w:r w:rsidR="00A5436F" w:rsidRPr="00A5436F">
        <w:rPr>
          <w:rFonts w:ascii="Times New Roman" w:hAnsi="Times New Roman" w:cs="Times New Roman"/>
        </w:rPr>
        <w:t xml:space="preserve">, </w:t>
      </w:r>
      <w:r w:rsidR="0013518E">
        <w:rPr>
          <w:rFonts w:ascii="Times New Roman" w:hAnsi="Times New Roman" w:cs="Times New Roman"/>
        </w:rPr>
        <w:t>furthering</w:t>
      </w:r>
      <w:r w:rsidR="00A5436F" w:rsidRPr="00A5436F">
        <w:rPr>
          <w:rFonts w:ascii="Times New Roman" w:hAnsi="Times New Roman" w:cs="Times New Roman"/>
        </w:rPr>
        <w:t xml:space="preserve"> my commitment to </w:t>
      </w:r>
      <w:r w:rsidR="00A5436F">
        <w:rPr>
          <w:rFonts w:ascii="Times New Roman" w:hAnsi="Times New Roman" w:cs="Times New Roman"/>
        </w:rPr>
        <w:t>academic</w:t>
      </w:r>
      <w:r w:rsidR="00A5436F" w:rsidRPr="00A5436F">
        <w:rPr>
          <w:rFonts w:ascii="Times New Roman" w:hAnsi="Times New Roman" w:cs="Times New Roman"/>
        </w:rPr>
        <w:t xml:space="preserve"> research.</w:t>
      </w:r>
    </w:p>
    <w:p w14:paraId="38933B5A" w14:textId="0BD53C41" w:rsidR="00EB1FE3" w:rsidRPr="00671F1F" w:rsidRDefault="00EB1FE3" w:rsidP="00AF79D1">
      <w:pPr>
        <w:ind w:firstLine="720"/>
        <w:rPr>
          <w:rFonts w:ascii="Times New Roman" w:hAnsi="Times New Roman" w:cs="Times New Roman"/>
        </w:rPr>
      </w:pPr>
      <w:r w:rsidRPr="00671F1F">
        <w:rPr>
          <w:rFonts w:ascii="Times New Roman" w:hAnsi="Times New Roman" w:cs="Times New Roman"/>
        </w:rPr>
        <w:t xml:space="preserve">After </w:t>
      </w:r>
      <w:r w:rsidR="00A5436F">
        <w:rPr>
          <w:rFonts w:ascii="Times New Roman" w:hAnsi="Times New Roman" w:cs="Times New Roman"/>
        </w:rPr>
        <w:t>graduating</w:t>
      </w:r>
      <w:r w:rsidRPr="00671F1F">
        <w:rPr>
          <w:rFonts w:ascii="Times New Roman" w:hAnsi="Times New Roman" w:cs="Times New Roman"/>
        </w:rPr>
        <w:t xml:space="preserve">, I began </w:t>
      </w:r>
      <w:r w:rsidR="00FD0CC4">
        <w:rPr>
          <w:rFonts w:ascii="Times New Roman" w:hAnsi="Times New Roman" w:cs="Times New Roman"/>
        </w:rPr>
        <w:t>work</w:t>
      </w:r>
      <w:r w:rsidRPr="00671F1F">
        <w:rPr>
          <w:rFonts w:ascii="Times New Roman" w:hAnsi="Times New Roman" w:cs="Times New Roman"/>
        </w:rPr>
        <w:t xml:space="preserve"> as a research assistant for the Federal Reserve Board of Governors in the Household and Business Spending section. It was there that I truly honed my </w:t>
      </w:r>
      <w:r w:rsidR="0013518E">
        <w:rPr>
          <w:rFonts w:ascii="Times New Roman" w:hAnsi="Times New Roman" w:cs="Times New Roman"/>
        </w:rPr>
        <w:t>research skills and interests</w:t>
      </w:r>
      <w:r w:rsidRPr="00671F1F">
        <w:rPr>
          <w:rFonts w:ascii="Times New Roman" w:hAnsi="Times New Roman" w:cs="Times New Roman"/>
        </w:rPr>
        <w:t xml:space="preserve">. </w:t>
      </w:r>
      <w:r w:rsidR="0013518E">
        <w:rPr>
          <w:rFonts w:ascii="Times New Roman" w:hAnsi="Times New Roman" w:cs="Times New Roman"/>
        </w:rPr>
        <w:t xml:space="preserve">I started at the Fed </w:t>
      </w:r>
      <w:r w:rsidRPr="00671F1F">
        <w:rPr>
          <w:rFonts w:ascii="Times New Roman" w:hAnsi="Times New Roman" w:cs="Times New Roman"/>
        </w:rPr>
        <w:t xml:space="preserve">as the GDP </w:t>
      </w:r>
      <w:proofErr w:type="gramStart"/>
      <w:r w:rsidRPr="00671F1F">
        <w:rPr>
          <w:rFonts w:ascii="Times New Roman" w:hAnsi="Times New Roman" w:cs="Times New Roman"/>
        </w:rPr>
        <w:t>RA,</w:t>
      </w:r>
      <w:proofErr w:type="gramEnd"/>
      <w:r w:rsidRPr="00671F1F">
        <w:rPr>
          <w:rFonts w:ascii="Times New Roman" w:hAnsi="Times New Roman" w:cs="Times New Roman"/>
        </w:rPr>
        <w:t xml:space="preserve"> a one-year intensive role focused on assisting the GDP coordinator. In that </w:t>
      </w:r>
      <w:r w:rsidR="004D7069" w:rsidRPr="00671F1F">
        <w:rPr>
          <w:rFonts w:ascii="Times New Roman" w:hAnsi="Times New Roman" w:cs="Times New Roman"/>
        </w:rPr>
        <w:t>position</w:t>
      </w:r>
      <w:r w:rsidRPr="00671F1F">
        <w:rPr>
          <w:rFonts w:ascii="Times New Roman" w:hAnsi="Times New Roman" w:cs="Times New Roman"/>
        </w:rPr>
        <w:t xml:space="preserve">, I contributed to the GDP forecasting process and was able to see firsthand how PhD economists in a macroeconomic institution model their sector-level predictions. </w:t>
      </w:r>
      <w:r w:rsidR="002A1E1F" w:rsidRPr="00671F1F">
        <w:rPr>
          <w:rFonts w:ascii="Times New Roman" w:hAnsi="Times New Roman" w:cs="Times New Roman"/>
        </w:rPr>
        <w:t xml:space="preserve">Separate from my policy work, </w:t>
      </w:r>
      <w:r w:rsidRPr="00671F1F">
        <w:rPr>
          <w:rFonts w:ascii="Times New Roman" w:hAnsi="Times New Roman" w:cs="Times New Roman"/>
        </w:rPr>
        <w:t xml:space="preserve">I also worked with an economist in my section, Eirik Brandsaas, to create </w:t>
      </w:r>
      <w:proofErr w:type="spellStart"/>
      <w:r w:rsidRPr="00671F1F">
        <w:rPr>
          <w:rFonts w:ascii="Times New Roman" w:hAnsi="Times New Roman" w:cs="Times New Roman"/>
        </w:rPr>
        <w:t>DuBoisPlots.jl</w:t>
      </w:r>
      <w:proofErr w:type="spellEnd"/>
      <w:r w:rsidRPr="00671F1F">
        <w:rPr>
          <w:rFonts w:ascii="Times New Roman" w:hAnsi="Times New Roman" w:cs="Times New Roman"/>
        </w:rPr>
        <w:t>, a data visualization package in Julia which creates charts and figures in the style of W. E. B. DuBois’s</w:t>
      </w:r>
      <w:r w:rsidR="00544D49" w:rsidRPr="00671F1F">
        <w:rPr>
          <w:rFonts w:ascii="Times New Roman" w:hAnsi="Times New Roman" w:cs="Times New Roman"/>
        </w:rPr>
        <w:t xml:space="preserve"> figures displayed at the 1900 Paris Exposition. </w:t>
      </w:r>
      <w:r w:rsidR="004D7069" w:rsidRPr="00671F1F">
        <w:rPr>
          <w:rFonts w:ascii="Times New Roman" w:hAnsi="Times New Roman" w:cs="Times New Roman"/>
        </w:rPr>
        <w:t xml:space="preserve">I went on to present the package at </w:t>
      </w:r>
      <w:proofErr w:type="spellStart"/>
      <w:r w:rsidR="004D7069" w:rsidRPr="00671F1F">
        <w:rPr>
          <w:rFonts w:ascii="Times New Roman" w:hAnsi="Times New Roman" w:cs="Times New Roman"/>
        </w:rPr>
        <w:t>JuliaCon</w:t>
      </w:r>
      <w:proofErr w:type="spellEnd"/>
      <w:r w:rsidR="004D7069" w:rsidRPr="00671F1F">
        <w:rPr>
          <w:rFonts w:ascii="Times New Roman" w:hAnsi="Times New Roman" w:cs="Times New Roman"/>
        </w:rPr>
        <w:t xml:space="preserve"> 2022. </w:t>
      </w:r>
    </w:p>
    <w:p w14:paraId="57DE51B2" w14:textId="3D77E984" w:rsidR="004D7069" w:rsidRPr="00671F1F" w:rsidRDefault="0013518E" w:rsidP="002A1E1F">
      <w:pPr>
        <w:ind w:firstLine="720"/>
        <w:rPr>
          <w:rFonts w:ascii="Times New Roman" w:hAnsi="Times New Roman" w:cs="Times New Roman"/>
        </w:rPr>
      </w:pPr>
      <w:r>
        <w:rPr>
          <w:rFonts w:ascii="Times New Roman" w:hAnsi="Times New Roman" w:cs="Times New Roman"/>
        </w:rPr>
        <w:t xml:space="preserve">In my second year </w:t>
      </w:r>
      <w:r w:rsidR="004D7069" w:rsidRPr="00671F1F">
        <w:rPr>
          <w:rFonts w:ascii="Times New Roman" w:hAnsi="Times New Roman" w:cs="Times New Roman"/>
        </w:rPr>
        <w:t xml:space="preserve">at the </w:t>
      </w:r>
      <w:proofErr w:type="gramStart"/>
      <w:r w:rsidR="004D7069" w:rsidRPr="00671F1F">
        <w:rPr>
          <w:rFonts w:ascii="Times New Roman" w:hAnsi="Times New Roman" w:cs="Times New Roman"/>
        </w:rPr>
        <w:t>Board</w:t>
      </w:r>
      <w:proofErr w:type="gramEnd"/>
      <w:r w:rsidR="004D7069" w:rsidRPr="00671F1F">
        <w:rPr>
          <w:rFonts w:ascii="Times New Roman" w:hAnsi="Times New Roman" w:cs="Times New Roman"/>
        </w:rPr>
        <w:t xml:space="preserve"> </w:t>
      </w:r>
      <w:r>
        <w:rPr>
          <w:rFonts w:ascii="Times New Roman" w:hAnsi="Times New Roman" w:cs="Times New Roman"/>
        </w:rPr>
        <w:t>I rotated</w:t>
      </w:r>
      <w:r w:rsidR="004D7069" w:rsidRPr="00671F1F">
        <w:rPr>
          <w:rFonts w:ascii="Times New Roman" w:hAnsi="Times New Roman" w:cs="Times New Roman"/>
        </w:rPr>
        <w:t xml:space="preserve"> from </w:t>
      </w:r>
      <w:r w:rsidR="003F434B">
        <w:rPr>
          <w:rFonts w:ascii="Times New Roman" w:hAnsi="Times New Roman" w:cs="Times New Roman"/>
        </w:rPr>
        <w:t xml:space="preserve">the </w:t>
      </w:r>
      <w:r w:rsidR="004D7069" w:rsidRPr="00671F1F">
        <w:rPr>
          <w:rFonts w:ascii="Times New Roman" w:hAnsi="Times New Roman" w:cs="Times New Roman"/>
        </w:rPr>
        <w:t xml:space="preserve">GDP RA to the </w:t>
      </w:r>
      <w:r w:rsidR="00660A47">
        <w:rPr>
          <w:rFonts w:ascii="Times New Roman" w:hAnsi="Times New Roman" w:cs="Times New Roman"/>
        </w:rPr>
        <w:t xml:space="preserve">role of the </w:t>
      </w:r>
      <w:r w:rsidR="004D7069" w:rsidRPr="00671F1F">
        <w:rPr>
          <w:rFonts w:ascii="Times New Roman" w:hAnsi="Times New Roman" w:cs="Times New Roman"/>
        </w:rPr>
        <w:t xml:space="preserve">section’s residential investment RA. During this period, I contributed more substantially to the residential investment sector’s FOMC material. During the run-up to the </w:t>
      </w:r>
      <w:r w:rsidR="00A5436F">
        <w:rPr>
          <w:rFonts w:ascii="Times New Roman" w:hAnsi="Times New Roman" w:cs="Times New Roman"/>
        </w:rPr>
        <w:t>December</w:t>
      </w:r>
      <w:r w:rsidR="004D7069" w:rsidRPr="00671F1F">
        <w:rPr>
          <w:rFonts w:ascii="Times New Roman" w:hAnsi="Times New Roman" w:cs="Times New Roman"/>
        </w:rPr>
        <w:t xml:space="preserve"> 2022 FOMC </w:t>
      </w:r>
      <w:r w:rsidR="003B05E5">
        <w:rPr>
          <w:rFonts w:ascii="Times New Roman" w:hAnsi="Times New Roman" w:cs="Times New Roman"/>
        </w:rPr>
        <w:t>meeting</w:t>
      </w:r>
      <w:r w:rsidR="004D7069" w:rsidRPr="00671F1F">
        <w:rPr>
          <w:rFonts w:ascii="Times New Roman" w:hAnsi="Times New Roman" w:cs="Times New Roman"/>
        </w:rPr>
        <w:t xml:space="preserve">, I wrote a section of the sector’s memo for the Aggregate Demand meeting with Board officers and presented it myself. </w:t>
      </w:r>
      <w:commentRangeStart w:id="5"/>
      <w:r w:rsidR="002A1E1F" w:rsidRPr="00671F1F">
        <w:rPr>
          <w:rFonts w:ascii="Times New Roman" w:hAnsi="Times New Roman" w:cs="Times New Roman"/>
        </w:rPr>
        <w:t xml:space="preserve">The memo section </w:t>
      </w:r>
      <w:r w:rsidR="00A5436F">
        <w:rPr>
          <w:rFonts w:ascii="Times New Roman" w:hAnsi="Times New Roman" w:cs="Times New Roman"/>
        </w:rPr>
        <w:t>discussed</w:t>
      </w:r>
      <w:r w:rsidR="004D7069" w:rsidRPr="00671F1F">
        <w:rPr>
          <w:rFonts w:ascii="Times New Roman" w:hAnsi="Times New Roman" w:cs="Times New Roman"/>
        </w:rPr>
        <w:t xml:space="preserve"> construction employment </w:t>
      </w:r>
      <w:r w:rsidR="00A5436F">
        <w:rPr>
          <w:rFonts w:ascii="Times New Roman" w:hAnsi="Times New Roman" w:cs="Times New Roman"/>
        </w:rPr>
        <w:t xml:space="preserve">trends post-pandemic, examining the sector’s slow </w:t>
      </w:r>
      <w:proofErr w:type="gramStart"/>
      <w:r w:rsidR="00A5436F">
        <w:rPr>
          <w:rFonts w:ascii="Times New Roman" w:hAnsi="Times New Roman" w:cs="Times New Roman"/>
        </w:rPr>
        <w:t>recovery</w:t>
      </w:r>
      <w:proofErr w:type="gramEnd"/>
      <w:r w:rsidR="004D7069" w:rsidRPr="00671F1F">
        <w:rPr>
          <w:rFonts w:ascii="Times New Roman" w:hAnsi="Times New Roman" w:cs="Times New Roman"/>
        </w:rPr>
        <w:t xml:space="preserve"> and </w:t>
      </w:r>
      <w:r w:rsidR="00A5436F">
        <w:rPr>
          <w:rFonts w:ascii="Times New Roman" w:hAnsi="Times New Roman" w:cs="Times New Roman"/>
        </w:rPr>
        <w:t>explaining</w:t>
      </w:r>
      <w:r w:rsidR="004D7069" w:rsidRPr="00671F1F">
        <w:rPr>
          <w:rFonts w:ascii="Times New Roman" w:hAnsi="Times New Roman" w:cs="Times New Roman"/>
        </w:rPr>
        <w:t xml:space="preserve"> its macroeconomic significance for the broader GDP forecast.</w:t>
      </w:r>
      <w:r w:rsidR="002A1E1F" w:rsidRPr="00671F1F">
        <w:rPr>
          <w:rFonts w:ascii="Times New Roman" w:hAnsi="Times New Roman" w:cs="Times New Roman"/>
        </w:rPr>
        <w:t xml:space="preserve"> </w:t>
      </w:r>
      <w:commentRangeEnd w:id="5"/>
      <w:r w:rsidR="006B67CB">
        <w:rPr>
          <w:rStyle w:val="CommentReference"/>
        </w:rPr>
        <w:commentReference w:id="5"/>
      </w:r>
      <w:r w:rsidR="00671F1F" w:rsidRPr="00671F1F">
        <w:rPr>
          <w:rFonts w:ascii="Times New Roman" w:hAnsi="Times New Roman" w:cs="Times New Roman"/>
        </w:rPr>
        <w:t xml:space="preserve">Later that year, I coauthored a FEDS Note with Eirik Brandsaas, Daniel Garcia Molina, and Joseph Nichols </w:t>
      </w:r>
      <w:r w:rsidR="00A5436F">
        <w:rPr>
          <w:rFonts w:ascii="Times New Roman" w:hAnsi="Times New Roman" w:cs="Times New Roman"/>
        </w:rPr>
        <w:t>focusing on declines in nonresidential structures</w:t>
      </w:r>
      <w:r w:rsidR="00F71CB7">
        <w:rPr>
          <w:rFonts w:ascii="Times New Roman" w:hAnsi="Times New Roman" w:cs="Times New Roman"/>
        </w:rPr>
        <w:t xml:space="preserve"> (NRS)</w:t>
      </w:r>
      <w:r w:rsidR="00A5436F">
        <w:rPr>
          <w:rFonts w:ascii="Times New Roman" w:hAnsi="Times New Roman" w:cs="Times New Roman"/>
        </w:rPr>
        <w:t xml:space="preserve"> investment. In this note, we explain that the post-pandemic </w:t>
      </w:r>
      <w:r w:rsidR="00A5436F">
        <w:rPr>
          <w:rFonts w:ascii="Times New Roman" w:hAnsi="Times New Roman" w:cs="Times New Roman"/>
        </w:rPr>
        <w:lastRenderedPageBreak/>
        <w:t xml:space="preserve">decline in NRS spending presents more of a puzzle than may first </w:t>
      </w:r>
      <w:r w:rsidR="00F71CB7">
        <w:rPr>
          <w:rFonts w:ascii="Times New Roman" w:hAnsi="Times New Roman" w:cs="Times New Roman"/>
        </w:rPr>
        <w:t>appear and</w:t>
      </w:r>
      <w:r w:rsidR="00A5436F">
        <w:rPr>
          <w:rFonts w:ascii="Times New Roman" w:hAnsi="Times New Roman" w:cs="Times New Roman"/>
        </w:rPr>
        <w:t xml:space="preserve"> explain </w:t>
      </w:r>
      <w:r w:rsidR="00F71CB7">
        <w:rPr>
          <w:rFonts w:ascii="Times New Roman" w:hAnsi="Times New Roman" w:cs="Times New Roman"/>
        </w:rPr>
        <w:t>that actual spending is likely stronger than measured spending as a result of measurement issues</w:t>
      </w:r>
      <w:r w:rsidR="00671F1F" w:rsidRPr="00671F1F">
        <w:rPr>
          <w:rFonts w:ascii="Times New Roman" w:hAnsi="Times New Roman" w:cs="Times New Roman"/>
        </w:rPr>
        <w:t xml:space="preserve">. </w:t>
      </w:r>
      <w:r w:rsidR="008F1AE6">
        <w:rPr>
          <w:rFonts w:ascii="Times New Roman" w:hAnsi="Times New Roman" w:cs="Times New Roman"/>
        </w:rPr>
        <w:t>I am grateful that the</w:t>
      </w:r>
      <w:r>
        <w:rPr>
          <w:rFonts w:ascii="Times New Roman" w:hAnsi="Times New Roman" w:cs="Times New Roman"/>
        </w:rPr>
        <w:t xml:space="preserve"> </w:t>
      </w:r>
      <w:r w:rsidR="008F1AE6">
        <w:rPr>
          <w:rFonts w:ascii="Times New Roman" w:hAnsi="Times New Roman" w:cs="Times New Roman"/>
        </w:rPr>
        <w:t>Board</w:t>
      </w:r>
      <w:r>
        <w:rPr>
          <w:rFonts w:ascii="Times New Roman" w:hAnsi="Times New Roman" w:cs="Times New Roman"/>
        </w:rPr>
        <w:t xml:space="preserve"> has given me the</w:t>
      </w:r>
      <w:r w:rsidR="008F1AE6">
        <w:rPr>
          <w:rFonts w:ascii="Times New Roman" w:hAnsi="Times New Roman" w:cs="Times New Roman"/>
        </w:rPr>
        <w:t xml:space="preserve">se </w:t>
      </w:r>
      <w:r>
        <w:rPr>
          <w:rFonts w:ascii="Times New Roman" w:hAnsi="Times New Roman" w:cs="Times New Roman"/>
        </w:rPr>
        <w:t>opportunit</w:t>
      </w:r>
      <w:r w:rsidR="008F1AE6">
        <w:rPr>
          <w:rFonts w:ascii="Times New Roman" w:hAnsi="Times New Roman" w:cs="Times New Roman"/>
        </w:rPr>
        <w:t>ies</w:t>
      </w:r>
      <w:r>
        <w:rPr>
          <w:rFonts w:ascii="Times New Roman" w:hAnsi="Times New Roman" w:cs="Times New Roman"/>
        </w:rPr>
        <w:t xml:space="preserve"> to work on a topi</w:t>
      </w:r>
      <w:r w:rsidR="008F1AE6">
        <w:rPr>
          <w:rFonts w:ascii="Times New Roman" w:hAnsi="Times New Roman" w:cs="Times New Roman"/>
        </w:rPr>
        <w:t>c</w:t>
      </w:r>
      <w:r>
        <w:rPr>
          <w:rFonts w:ascii="Times New Roman" w:hAnsi="Times New Roman" w:cs="Times New Roman"/>
        </w:rPr>
        <w:t xml:space="preserve"> I am passionate about, the housing market, through a macroeconomic lens.</w:t>
      </w:r>
    </w:p>
    <w:p w14:paraId="066FF7C0" w14:textId="203000FA" w:rsidR="002A1E1F" w:rsidRPr="00671F1F" w:rsidRDefault="002A1E1F" w:rsidP="002A1E1F">
      <w:pPr>
        <w:ind w:firstLine="720"/>
        <w:rPr>
          <w:rFonts w:ascii="Times New Roman" w:hAnsi="Times New Roman" w:cs="Times New Roman"/>
        </w:rPr>
      </w:pPr>
      <w:r w:rsidRPr="00671F1F">
        <w:rPr>
          <w:rFonts w:ascii="Times New Roman" w:hAnsi="Times New Roman" w:cs="Times New Roman"/>
        </w:rPr>
        <w:t xml:space="preserve">While I was exposed to macroeconomic analysis of the housing market through my policy work, I </w:t>
      </w:r>
      <w:r w:rsidR="00571BFA" w:rsidRPr="00671F1F">
        <w:rPr>
          <w:rFonts w:ascii="Times New Roman" w:hAnsi="Times New Roman" w:cs="Times New Roman"/>
        </w:rPr>
        <w:t xml:space="preserve">continued to </w:t>
      </w:r>
      <w:r w:rsidR="008F1AE6">
        <w:rPr>
          <w:rFonts w:ascii="Times New Roman" w:hAnsi="Times New Roman" w:cs="Times New Roman"/>
        </w:rPr>
        <w:t>seek out</w:t>
      </w:r>
      <w:r w:rsidR="00571BFA" w:rsidRPr="00671F1F">
        <w:rPr>
          <w:rFonts w:ascii="Times New Roman" w:hAnsi="Times New Roman" w:cs="Times New Roman"/>
        </w:rPr>
        <w:t xml:space="preserve"> research projects </w:t>
      </w:r>
      <w:r w:rsidR="008F1AE6">
        <w:rPr>
          <w:rFonts w:ascii="Times New Roman" w:hAnsi="Times New Roman" w:cs="Times New Roman"/>
        </w:rPr>
        <w:t xml:space="preserve">on </w:t>
      </w:r>
      <w:r w:rsidR="00571BFA" w:rsidRPr="00671F1F">
        <w:rPr>
          <w:rFonts w:ascii="Times New Roman" w:hAnsi="Times New Roman" w:cs="Times New Roman"/>
        </w:rPr>
        <w:t xml:space="preserve">consumer finance and mortgage markets. As I head into my </w:t>
      </w:r>
      <w:r w:rsidR="006B67CB">
        <w:rPr>
          <w:rFonts w:ascii="Times New Roman" w:hAnsi="Times New Roman" w:cs="Times New Roman"/>
        </w:rPr>
        <w:t>second</w:t>
      </w:r>
      <w:r w:rsidR="00571BFA" w:rsidRPr="00671F1F">
        <w:rPr>
          <w:rFonts w:ascii="Times New Roman" w:hAnsi="Times New Roman" w:cs="Times New Roman"/>
        </w:rPr>
        <w:t xml:space="preserve"> year as the residential investment RA</w:t>
      </w:r>
      <w:r w:rsidR="006B67CB">
        <w:rPr>
          <w:rFonts w:ascii="Times New Roman" w:hAnsi="Times New Roman" w:cs="Times New Roman"/>
        </w:rPr>
        <w:t xml:space="preserve"> and third year at the Board</w:t>
      </w:r>
      <w:r w:rsidR="00571BFA" w:rsidRPr="00671F1F">
        <w:rPr>
          <w:rFonts w:ascii="Times New Roman" w:hAnsi="Times New Roman" w:cs="Times New Roman"/>
        </w:rPr>
        <w:t xml:space="preserve">, I will continue working with my section chief, Andrew </w:t>
      </w:r>
      <w:proofErr w:type="spellStart"/>
      <w:r w:rsidR="00571BFA" w:rsidRPr="00671F1F">
        <w:rPr>
          <w:rFonts w:ascii="Times New Roman" w:hAnsi="Times New Roman" w:cs="Times New Roman"/>
        </w:rPr>
        <w:t>Paciorek</w:t>
      </w:r>
      <w:proofErr w:type="spellEnd"/>
      <w:r w:rsidR="00571BFA" w:rsidRPr="00671F1F">
        <w:rPr>
          <w:rFonts w:ascii="Times New Roman" w:hAnsi="Times New Roman" w:cs="Times New Roman"/>
        </w:rPr>
        <w:t>, and economists</w:t>
      </w:r>
      <w:r w:rsidR="008F1AE6">
        <w:rPr>
          <w:rFonts w:ascii="Times New Roman" w:hAnsi="Times New Roman" w:cs="Times New Roman"/>
        </w:rPr>
        <w:t xml:space="preserve"> </w:t>
      </w:r>
      <w:r w:rsidR="00571BFA" w:rsidRPr="00671F1F">
        <w:rPr>
          <w:rFonts w:ascii="Times New Roman" w:hAnsi="Times New Roman" w:cs="Times New Roman"/>
        </w:rPr>
        <w:t>Benjamin Keys and Will Dobbie on their project focusing on racia</w:t>
      </w:r>
      <w:r w:rsidR="005530C0">
        <w:rPr>
          <w:rFonts w:ascii="Times New Roman" w:hAnsi="Times New Roman" w:cs="Times New Roman"/>
        </w:rPr>
        <w:t>l variance in</w:t>
      </w:r>
      <w:r w:rsidR="00571BFA" w:rsidRPr="00671F1F">
        <w:rPr>
          <w:rFonts w:ascii="Times New Roman" w:hAnsi="Times New Roman" w:cs="Times New Roman"/>
        </w:rPr>
        <w:t xml:space="preserve"> </w:t>
      </w:r>
      <w:r w:rsidR="00DA39DC">
        <w:rPr>
          <w:rFonts w:ascii="Times New Roman" w:hAnsi="Times New Roman" w:cs="Times New Roman"/>
        </w:rPr>
        <w:t>mortgage performance and approval</w:t>
      </w:r>
      <w:r w:rsidR="005530C0">
        <w:rPr>
          <w:rFonts w:ascii="Times New Roman" w:hAnsi="Times New Roman" w:cs="Times New Roman"/>
        </w:rPr>
        <w:t xml:space="preserve"> likelihoods</w:t>
      </w:r>
      <w:r w:rsidR="00571BFA" w:rsidRPr="00671F1F">
        <w:rPr>
          <w:rFonts w:ascii="Times New Roman" w:hAnsi="Times New Roman" w:cs="Times New Roman"/>
        </w:rPr>
        <w:t>.</w:t>
      </w:r>
      <w:r w:rsidR="00DA39DC">
        <w:rPr>
          <w:rFonts w:ascii="Times New Roman" w:hAnsi="Times New Roman" w:cs="Times New Roman"/>
        </w:rPr>
        <w:t xml:space="preserve"> The paper </w:t>
      </w:r>
      <w:r w:rsidR="005530C0">
        <w:rPr>
          <w:rFonts w:ascii="Times New Roman" w:hAnsi="Times New Roman" w:cs="Times New Roman"/>
        </w:rPr>
        <w:t>f</w:t>
      </w:r>
      <w:r w:rsidR="00DA39DC">
        <w:rPr>
          <w:rFonts w:ascii="Times New Roman" w:hAnsi="Times New Roman" w:cs="Times New Roman"/>
        </w:rPr>
        <w:t xml:space="preserve">inds that </w:t>
      </w:r>
      <w:commentRangeStart w:id="6"/>
      <w:r w:rsidR="00DA39DC">
        <w:rPr>
          <w:rFonts w:ascii="Times New Roman" w:hAnsi="Times New Roman" w:cs="Times New Roman"/>
        </w:rPr>
        <w:t>FICO thresholds have a disproportionate effect on minority applicants’ approval likelihoods.</w:t>
      </w:r>
      <w:r w:rsidR="00571BFA" w:rsidRPr="00671F1F">
        <w:rPr>
          <w:rFonts w:ascii="Times New Roman" w:hAnsi="Times New Roman" w:cs="Times New Roman"/>
        </w:rPr>
        <w:t xml:space="preserve"> </w:t>
      </w:r>
      <w:commentRangeEnd w:id="6"/>
      <w:r w:rsidR="00A7675D">
        <w:rPr>
          <w:rStyle w:val="CommentReference"/>
        </w:rPr>
        <w:commentReference w:id="6"/>
      </w:r>
      <w:commentRangeStart w:id="7"/>
      <w:r w:rsidR="00A7675D">
        <w:rPr>
          <w:rFonts w:ascii="Times New Roman" w:hAnsi="Times New Roman" w:cs="Times New Roman"/>
        </w:rPr>
        <w:t xml:space="preserve">As a contributor to this </w:t>
      </w:r>
      <w:proofErr w:type="gramStart"/>
      <w:r w:rsidR="00A7675D">
        <w:rPr>
          <w:rFonts w:ascii="Times New Roman" w:hAnsi="Times New Roman" w:cs="Times New Roman"/>
        </w:rPr>
        <w:t>project</w:t>
      </w:r>
      <w:proofErr w:type="gramEnd"/>
      <w:r w:rsidR="00A7675D">
        <w:rPr>
          <w:rFonts w:ascii="Times New Roman" w:hAnsi="Times New Roman" w:cs="Times New Roman"/>
        </w:rPr>
        <w:t xml:space="preserve"> I have calculated disparate approval and default likelihoods by race and credit score, and created models to measure </w:t>
      </w:r>
      <w:r w:rsidR="005530C0">
        <w:rPr>
          <w:rFonts w:ascii="Times New Roman" w:hAnsi="Times New Roman" w:cs="Times New Roman"/>
        </w:rPr>
        <w:t>default rates and significance over time.</w:t>
      </w:r>
      <w:commentRangeEnd w:id="7"/>
      <w:r w:rsidR="005530C0">
        <w:rPr>
          <w:rStyle w:val="CommentReference"/>
        </w:rPr>
        <w:commentReference w:id="7"/>
      </w:r>
    </w:p>
    <w:p w14:paraId="5B3A9942" w14:textId="1F1E17DF" w:rsidR="00671F1F" w:rsidRDefault="00671F1F" w:rsidP="00D627DA">
      <w:pPr>
        <w:ind w:firstLine="720"/>
        <w:rPr>
          <w:rFonts w:ascii="Times New Roman" w:hAnsi="Times New Roman" w:cs="Times New Roman"/>
        </w:rPr>
      </w:pPr>
      <w:commentRangeStart w:id="8"/>
      <w:commentRangeStart w:id="9"/>
      <w:r>
        <w:rPr>
          <w:rFonts w:ascii="Times New Roman" w:hAnsi="Times New Roman" w:cs="Times New Roman"/>
        </w:rPr>
        <w:t>The other project I will continue during my final year at the Board is with Patrick Do</w:t>
      </w:r>
      <w:r w:rsidR="0045246D">
        <w:rPr>
          <w:rFonts w:ascii="Times New Roman" w:hAnsi="Times New Roman" w:cs="Times New Roman"/>
        </w:rPr>
        <w:t>n</w:t>
      </w:r>
      <w:r>
        <w:rPr>
          <w:rFonts w:ascii="Times New Roman" w:hAnsi="Times New Roman" w:cs="Times New Roman"/>
        </w:rPr>
        <w:t>nelly Moran</w:t>
      </w:r>
      <w:r w:rsidR="008F1AE6">
        <w:rPr>
          <w:rFonts w:ascii="Times New Roman" w:hAnsi="Times New Roman" w:cs="Times New Roman"/>
        </w:rPr>
        <w:t>, a Board economist. The project</w:t>
      </w:r>
      <w:r>
        <w:rPr>
          <w:rFonts w:ascii="Times New Roman" w:hAnsi="Times New Roman" w:cs="Times New Roman"/>
        </w:rPr>
        <w:t xml:space="preserve"> </w:t>
      </w:r>
      <w:r w:rsidR="008F1AE6">
        <w:rPr>
          <w:rFonts w:ascii="Times New Roman" w:hAnsi="Times New Roman" w:cs="Times New Roman"/>
        </w:rPr>
        <w:t>focuses</w:t>
      </w:r>
      <w:r>
        <w:rPr>
          <w:rFonts w:ascii="Times New Roman" w:hAnsi="Times New Roman" w:cs="Times New Roman"/>
        </w:rPr>
        <w:t xml:space="preserve"> on the legalization of home equity lines of credit in Texas in 1998. For the last year, we have been using this policy change </w:t>
      </w:r>
      <w:r w:rsidR="008F1AE6">
        <w:rPr>
          <w:rFonts w:ascii="Times New Roman" w:hAnsi="Times New Roman" w:cs="Times New Roman"/>
        </w:rPr>
        <w:t>by</w:t>
      </w:r>
      <w:r>
        <w:rPr>
          <w:rFonts w:ascii="Times New Roman" w:hAnsi="Times New Roman" w:cs="Times New Roman"/>
        </w:rPr>
        <w:t xml:space="preserve"> compar</w:t>
      </w:r>
      <w:r w:rsidR="008F1AE6">
        <w:rPr>
          <w:rFonts w:ascii="Times New Roman" w:hAnsi="Times New Roman" w:cs="Times New Roman"/>
        </w:rPr>
        <w:t>ing</w:t>
      </w:r>
      <w:r>
        <w:rPr>
          <w:rFonts w:ascii="Times New Roman" w:hAnsi="Times New Roman" w:cs="Times New Roman"/>
        </w:rPr>
        <w:t xml:space="preserve"> delinquency rates and interest rates of Texas residents to those of non-Texas residents.</w:t>
      </w:r>
      <w:r w:rsidR="0042448E">
        <w:rPr>
          <w:rFonts w:ascii="Times New Roman" w:hAnsi="Times New Roman" w:cs="Times New Roman"/>
        </w:rPr>
        <w:t xml:space="preserve"> We use a difference-in-differences framework to measure this change</w:t>
      </w:r>
      <w:r w:rsidR="0045246D">
        <w:rPr>
          <w:rFonts w:ascii="Times New Roman" w:hAnsi="Times New Roman" w:cs="Times New Roman"/>
        </w:rPr>
        <w:t xml:space="preserve"> and find a significant difference</w:t>
      </w:r>
      <w:r w:rsidR="005530C0">
        <w:rPr>
          <w:rFonts w:ascii="Times New Roman" w:hAnsi="Times New Roman" w:cs="Times New Roman"/>
        </w:rPr>
        <w:t xml:space="preserve"> in default rates between portfolio and securitized loans before and after the change</w:t>
      </w:r>
      <w:r w:rsidR="0045246D">
        <w:rPr>
          <w:rFonts w:ascii="Times New Roman" w:hAnsi="Times New Roman" w:cs="Times New Roman"/>
        </w:rPr>
        <w:t xml:space="preserve">. We also employ a synthetic control framework to compare Texas to a synthetic Texas and find a robust result indicating that Texas borrowers are far more likely to be delinquent </w:t>
      </w:r>
      <w:r w:rsidR="00F71CB7">
        <w:rPr>
          <w:rFonts w:ascii="Times New Roman" w:hAnsi="Times New Roman" w:cs="Times New Roman"/>
        </w:rPr>
        <w:t xml:space="preserve">after the change </w:t>
      </w:r>
      <w:r w:rsidR="0045246D">
        <w:rPr>
          <w:rFonts w:ascii="Times New Roman" w:hAnsi="Times New Roman" w:cs="Times New Roman"/>
        </w:rPr>
        <w:t>than their counterparts</w:t>
      </w:r>
      <w:r w:rsidR="00F71CB7">
        <w:rPr>
          <w:rFonts w:ascii="Times New Roman" w:hAnsi="Times New Roman" w:cs="Times New Roman"/>
        </w:rPr>
        <w:t>.</w:t>
      </w:r>
      <w:r w:rsidR="0045246D">
        <w:rPr>
          <w:rFonts w:ascii="Times New Roman" w:hAnsi="Times New Roman" w:cs="Times New Roman"/>
        </w:rPr>
        <w:t xml:space="preserve"> </w:t>
      </w:r>
      <w:r>
        <w:rPr>
          <w:rFonts w:ascii="Times New Roman" w:hAnsi="Times New Roman" w:cs="Times New Roman"/>
        </w:rPr>
        <w:t>As a coauthor on this project, I’ve been able to contribute substantively to our analysis and methodological approach.</w:t>
      </w:r>
      <w:r w:rsidR="005530C0">
        <w:rPr>
          <w:rFonts w:ascii="Times New Roman" w:hAnsi="Times New Roman" w:cs="Times New Roman"/>
        </w:rPr>
        <w:t xml:space="preserve"> I have learned how to implement a synthetic control framework with </w:t>
      </w:r>
      <w:r w:rsidR="000E7F1F">
        <w:rPr>
          <w:rFonts w:ascii="Times New Roman" w:hAnsi="Times New Roman" w:cs="Times New Roman"/>
        </w:rPr>
        <w:t>a longitudinal dataset (McDash mortgage data), as well as how to execute a difference-in-differences framework with robustness checks using two-way fixed effects.</w:t>
      </w:r>
      <w:r w:rsidR="003F434B">
        <w:rPr>
          <w:rFonts w:ascii="Times New Roman" w:hAnsi="Times New Roman" w:cs="Times New Roman"/>
        </w:rPr>
        <w:t xml:space="preserve"> I saw what trial-and-error looks like with regard to model selection</w:t>
      </w:r>
      <w:r w:rsidR="00D627DA">
        <w:rPr>
          <w:rFonts w:ascii="Times New Roman" w:hAnsi="Times New Roman" w:cs="Times New Roman"/>
        </w:rPr>
        <w:t xml:space="preserve">; got more practice working with large datasets after </w:t>
      </w:r>
      <w:r w:rsidR="0045246D">
        <w:rPr>
          <w:rFonts w:ascii="Times New Roman" w:hAnsi="Times New Roman" w:cs="Times New Roman"/>
        </w:rPr>
        <w:t xml:space="preserve">applying for and using </w:t>
      </w:r>
      <w:r w:rsidR="00D627DA">
        <w:rPr>
          <w:rFonts w:ascii="Times New Roman" w:hAnsi="Times New Roman" w:cs="Times New Roman"/>
        </w:rPr>
        <w:t>both Equifax Consumer Credit Panel data and McDash mortgage data; and most importantly, learned how to collaborate productively with a coauthor to build a compelling research argument</w:t>
      </w:r>
      <w:r w:rsidR="00F71CB7">
        <w:rPr>
          <w:rFonts w:ascii="Times New Roman" w:hAnsi="Times New Roman" w:cs="Times New Roman"/>
        </w:rPr>
        <w:t xml:space="preserve">. </w:t>
      </w:r>
      <w:r w:rsidR="0045246D">
        <w:rPr>
          <w:rFonts w:ascii="Times New Roman" w:hAnsi="Times New Roman" w:cs="Times New Roman"/>
        </w:rPr>
        <w:t xml:space="preserve">This project has solidified my interest in economic research and allowed me to build a very strong foundation for future research experiences. </w:t>
      </w:r>
      <w:commentRangeEnd w:id="8"/>
      <w:r w:rsidR="00602AFA">
        <w:rPr>
          <w:rStyle w:val="CommentReference"/>
        </w:rPr>
        <w:commentReference w:id="8"/>
      </w:r>
      <w:commentRangeEnd w:id="9"/>
      <w:r w:rsidR="00EF07F6">
        <w:rPr>
          <w:rStyle w:val="CommentReference"/>
        </w:rPr>
        <w:commentReference w:id="9"/>
      </w:r>
    </w:p>
    <w:p w14:paraId="1C421951" w14:textId="12D5F381" w:rsidR="00921A56" w:rsidRPr="00FC02F9" w:rsidRDefault="00921A56" w:rsidP="00D627DA">
      <w:pPr>
        <w:ind w:firstLine="720"/>
        <w:rPr>
          <w:rFonts w:ascii="Times New Roman" w:hAnsi="Times New Roman" w:cs="Times New Roman"/>
          <w:b/>
          <w:bCs/>
        </w:rPr>
      </w:pPr>
      <w:r w:rsidRPr="00FC02F9">
        <w:rPr>
          <w:rFonts w:ascii="Times New Roman" w:hAnsi="Times New Roman" w:cs="Times New Roman"/>
          <w:b/>
          <w:bCs/>
          <w:highlight w:val="yellow"/>
        </w:rPr>
        <w:t>Paragraph about my research interests</w:t>
      </w:r>
      <w:r w:rsidR="00FC02F9" w:rsidRPr="00FC02F9">
        <w:rPr>
          <w:rFonts w:ascii="Times New Roman" w:hAnsi="Times New Roman" w:cs="Times New Roman"/>
          <w:b/>
          <w:bCs/>
          <w:highlight w:val="yellow"/>
        </w:rPr>
        <w:t xml:space="preserve"> and specific faculty at school</w:t>
      </w:r>
    </w:p>
    <w:p w14:paraId="34659AAC" w14:textId="7980FA8E" w:rsidR="00E95E29" w:rsidRPr="00671F1F" w:rsidRDefault="00E95E29" w:rsidP="006A17B2">
      <w:pPr>
        <w:ind w:firstLine="720"/>
        <w:rPr>
          <w:rFonts w:ascii="Times New Roman" w:hAnsi="Times New Roman" w:cs="Times New Roman"/>
        </w:rPr>
      </w:pPr>
      <w:r w:rsidRPr="00E95E29">
        <w:rPr>
          <w:rFonts w:ascii="Times New Roman" w:hAnsi="Times New Roman" w:cs="Times New Roman"/>
        </w:rPr>
        <w:t xml:space="preserve">I arrived at the field of economics organically – my curiosity about the world around me and passion for rigorous quantitative methods led me to economic research. This journey has been shaped by </w:t>
      </w:r>
      <w:r w:rsidR="0054645C">
        <w:rPr>
          <w:rFonts w:ascii="Times New Roman" w:hAnsi="Times New Roman" w:cs="Times New Roman"/>
        </w:rPr>
        <w:t xml:space="preserve">coursework and </w:t>
      </w:r>
      <w:r w:rsidR="00602AFA">
        <w:rPr>
          <w:rFonts w:ascii="Times New Roman" w:hAnsi="Times New Roman" w:cs="Times New Roman"/>
        </w:rPr>
        <w:t>hands-on research experiences</w:t>
      </w:r>
      <w:r w:rsidR="0054645C">
        <w:rPr>
          <w:rFonts w:ascii="Times New Roman" w:hAnsi="Times New Roman" w:cs="Times New Roman"/>
        </w:rPr>
        <w:t xml:space="preserve"> as I</w:t>
      </w:r>
      <w:r w:rsidRPr="00E95E29">
        <w:rPr>
          <w:rFonts w:ascii="Times New Roman" w:hAnsi="Times New Roman" w:cs="Times New Roman"/>
        </w:rPr>
        <w:t xml:space="preserve"> honed my skills in modeling, data analysis, and statistical inference. My time as a research assistant at the Federal Reserve Board of Governors has </w:t>
      </w:r>
      <w:r w:rsidR="006A17B2">
        <w:rPr>
          <w:rFonts w:ascii="Times New Roman" w:hAnsi="Times New Roman" w:cs="Times New Roman"/>
        </w:rPr>
        <w:t>allowed me to engage</w:t>
      </w:r>
      <w:r w:rsidRPr="00E95E29">
        <w:rPr>
          <w:rFonts w:ascii="Times New Roman" w:hAnsi="Times New Roman" w:cs="Times New Roman"/>
        </w:rPr>
        <w:t xml:space="preserve"> with cutting-edge research on monetary policy and </w:t>
      </w:r>
      <w:r w:rsidR="006A17B2">
        <w:rPr>
          <w:rFonts w:ascii="Times New Roman" w:hAnsi="Times New Roman" w:cs="Times New Roman"/>
        </w:rPr>
        <w:t xml:space="preserve">gain a fuller understanding of what it means to be a researcher. </w:t>
      </w:r>
      <w:r w:rsidRPr="00E95E29">
        <w:rPr>
          <w:rFonts w:ascii="Times New Roman" w:hAnsi="Times New Roman" w:cs="Times New Roman"/>
        </w:rPr>
        <w:t xml:space="preserve">I am excited to contribute my quantitative </w:t>
      </w:r>
      <w:r w:rsidR="0054645C">
        <w:rPr>
          <w:rFonts w:ascii="Times New Roman" w:hAnsi="Times New Roman" w:cs="Times New Roman"/>
        </w:rPr>
        <w:t>abilities</w:t>
      </w:r>
      <w:r w:rsidRPr="00E95E29">
        <w:rPr>
          <w:rFonts w:ascii="Times New Roman" w:hAnsi="Times New Roman" w:cs="Times New Roman"/>
        </w:rPr>
        <w:t>, research acumen, and fervent curiosity to the academic community</w:t>
      </w:r>
      <w:r w:rsidR="006A17B2">
        <w:rPr>
          <w:rFonts w:ascii="Times New Roman" w:hAnsi="Times New Roman" w:cs="Times New Roman"/>
        </w:rPr>
        <w:t xml:space="preserve">, and I believe I would be a great addition to the 2024 cohort at </w:t>
      </w:r>
      <w:r w:rsidR="006A17B2" w:rsidRPr="00921A56">
        <w:rPr>
          <w:rFonts w:ascii="Times New Roman" w:hAnsi="Times New Roman" w:cs="Times New Roman"/>
          <w:b/>
          <w:bCs/>
          <w:highlight w:val="yellow"/>
        </w:rPr>
        <w:t>&lt;UNIVERSITY&gt;</w:t>
      </w:r>
      <w:r w:rsidR="006A17B2" w:rsidRPr="00921A56">
        <w:rPr>
          <w:rFonts w:ascii="Times New Roman" w:hAnsi="Times New Roman" w:cs="Times New Roman"/>
        </w:rPr>
        <w:t>.</w:t>
      </w:r>
    </w:p>
    <w:sectPr w:rsidR="00E95E29" w:rsidRPr="00671F1F">
      <w:head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yra Sadovi" w:date="2023-08-19T23:44:00Z" w:initials="KS">
    <w:p w14:paraId="27B1D442" w14:textId="77777777" w:rsidR="001B2CA7" w:rsidRDefault="001B2CA7" w:rsidP="00583826">
      <w:r>
        <w:rPr>
          <w:rStyle w:val="CommentReference"/>
        </w:rPr>
        <w:annotationRef/>
      </w:r>
      <w:r>
        <w:rPr>
          <w:sz w:val="20"/>
          <w:szCs w:val="20"/>
        </w:rPr>
        <w:t>??</w:t>
      </w:r>
    </w:p>
  </w:comment>
  <w:comment w:id="1" w:author="Kyra Sadovi" w:date="2023-08-11T07:04:00Z" w:initials="KS">
    <w:p w14:paraId="1AA6A51A" w14:textId="2D35B897" w:rsidR="00B118F5" w:rsidRDefault="00B118F5" w:rsidP="00F16DC3">
      <w:r>
        <w:rPr>
          <w:rStyle w:val="CommentReference"/>
        </w:rPr>
        <w:annotationRef/>
      </w:r>
      <w:r>
        <w:rPr>
          <w:sz w:val="20"/>
          <w:szCs w:val="20"/>
        </w:rPr>
        <w:t xml:space="preserve">Does this make it sound like I have a math degree? Rephrase? </w:t>
      </w:r>
    </w:p>
  </w:comment>
  <w:comment w:id="2" w:author="Kyra Sadovi [2]" w:date="2023-08-13T13:32:00Z" w:initials="KS">
    <w:p w14:paraId="7B5009B1" w14:textId="77777777" w:rsidR="00754F36" w:rsidRDefault="00754F36" w:rsidP="001D79B4">
      <w:pPr>
        <w:pStyle w:val="CommentText"/>
      </w:pPr>
      <w:r>
        <w:rPr>
          <w:rStyle w:val="CommentReference"/>
        </w:rPr>
        <w:annotationRef/>
      </w:r>
      <w:r>
        <w:t xml:space="preserve">Or: does it overstate my math abilities? </w:t>
      </w:r>
    </w:p>
  </w:comment>
  <w:comment w:id="3" w:author="Kyra Sadovi" w:date="2023-08-19T23:40:00Z" w:initials="KS">
    <w:p w14:paraId="383B977A" w14:textId="77777777" w:rsidR="001B2CA7" w:rsidRDefault="001B2CA7" w:rsidP="005E6A8A">
      <w:r>
        <w:rPr>
          <w:rStyle w:val="CommentReference"/>
        </w:rPr>
        <w:annotationRef/>
      </w:r>
      <w:r>
        <w:rPr>
          <w:sz w:val="20"/>
          <w:szCs w:val="20"/>
        </w:rPr>
        <w:t>Thesis statement, repeat this</w:t>
      </w:r>
    </w:p>
  </w:comment>
  <w:comment w:id="4" w:author="Kyra Sadovi" w:date="2023-08-17T14:05:00Z" w:initials="KS">
    <w:p w14:paraId="21D61729" w14:textId="1416AD6A" w:rsidR="00A7675D" w:rsidRDefault="00A7675D" w:rsidP="00BF5246">
      <w:r>
        <w:rPr>
          <w:rStyle w:val="CommentReference"/>
        </w:rPr>
        <w:annotationRef/>
      </w:r>
      <w:r>
        <w:rPr>
          <w:sz w:val="20"/>
          <w:szCs w:val="20"/>
        </w:rPr>
        <w:t>One of my recommenders</w:t>
      </w:r>
    </w:p>
  </w:comment>
  <w:comment w:id="5" w:author="Kyra Sadovi" w:date="2023-08-11T07:09:00Z" w:initials="KS">
    <w:p w14:paraId="26181E38" w14:textId="3E7FE566" w:rsidR="006B67CB" w:rsidRDefault="006B67CB" w:rsidP="00446BD7">
      <w:r>
        <w:rPr>
          <w:rStyle w:val="CommentReference"/>
        </w:rPr>
        <w:annotationRef/>
      </w:r>
      <w:r>
        <w:rPr>
          <w:sz w:val="20"/>
          <w:szCs w:val="20"/>
        </w:rPr>
        <w:t>Describe this better</w:t>
      </w:r>
    </w:p>
  </w:comment>
  <w:comment w:id="6" w:author="Kyra Sadovi" w:date="2023-08-17T14:02:00Z" w:initials="KS">
    <w:p w14:paraId="33706B64" w14:textId="77777777" w:rsidR="00A7675D" w:rsidRDefault="00A7675D" w:rsidP="001E5BFB">
      <w:r>
        <w:rPr>
          <w:rStyle w:val="CommentReference"/>
        </w:rPr>
        <w:annotationRef/>
      </w:r>
      <w:r>
        <w:rPr>
          <w:sz w:val="20"/>
          <w:szCs w:val="20"/>
        </w:rPr>
        <w:t>I need to put this in my own words, this is from the paper</w:t>
      </w:r>
    </w:p>
  </w:comment>
  <w:comment w:id="7" w:author="Kyra Sadovi" w:date="2023-08-17T14:09:00Z" w:initials="KS">
    <w:p w14:paraId="64EC6C34" w14:textId="77777777" w:rsidR="005530C0" w:rsidRDefault="005530C0" w:rsidP="00A70D13">
      <w:r>
        <w:rPr>
          <w:rStyle w:val="CommentReference"/>
        </w:rPr>
        <w:annotationRef/>
      </w:r>
      <w:r>
        <w:rPr>
          <w:sz w:val="20"/>
          <w:szCs w:val="20"/>
        </w:rPr>
        <w:t xml:space="preserve">In actuality what I’ve done is make charts with default rates and approval rates by sex and race, measuring standard errors for these rates, and measured the black-white and hispanic-white gaps in approval odds and interest rates over time. Erica and John: How do I dress this up? </w:t>
      </w:r>
    </w:p>
  </w:comment>
  <w:comment w:id="8" w:author="Kyra Sadovi" w:date="2023-08-17T14:13:00Z" w:initials="KS">
    <w:p w14:paraId="06D29C7C" w14:textId="77777777" w:rsidR="00602AFA" w:rsidRDefault="00602AFA" w:rsidP="0073781A">
      <w:r>
        <w:rPr>
          <w:rStyle w:val="CommentReference"/>
        </w:rPr>
        <w:annotationRef/>
      </w:r>
      <w:r>
        <w:rPr>
          <w:sz w:val="20"/>
          <w:szCs w:val="20"/>
        </w:rPr>
        <w:t xml:space="preserve">Erica and John: I’ve done a lot of work on this project, so I’m trying to underscore that. But what makes me stand out here? How to rephrase to sound slightly more like I know what I’m talking about? </w:t>
      </w:r>
    </w:p>
  </w:comment>
  <w:comment w:id="9" w:author="Kyra Sadovi" w:date="2023-08-17T14:15:00Z" w:initials="KS">
    <w:p w14:paraId="0617659D" w14:textId="77777777" w:rsidR="00EF07F6" w:rsidRDefault="00EF07F6" w:rsidP="00133BB5">
      <w:r>
        <w:rPr>
          <w:rStyle w:val="CommentReference"/>
        </w:rPr>
        <w:annotationRef/>
      </w:r>
      <w:r>
        <w:rPr>
          <w:sz w:val="20"/>
          <w:szCs w:val="20"/>
        </w:rPr>
        <w:t>Probably could do with some cutting,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B1D442" w15:done="0"/>
  <w15:commentEx w15:paraId="1AA6A51A" w15:done="0"/>
  <w15:commentEx w15:paraId="7B5009B1" w15:paraIdParent="1AA6A51A" w15:done="0"/>
  <w15:commentEx w15:paraId="383B977A" w15:done="0"/>
  <w15:commentEx w15:paraId="21D61729" w15:done="0"/>
  <w15:commentEx w15:paraId="26181E38" w15:done="0"/>
  <w15:commentEx w15:paraId="33706B64" w15:done="0"/>
  <w15:commentEx w15:paraId="64EC6C34" w15:done="0"/>
  <w15:commentEx w15:paraId="06D29C7C" w15:done="0"/>
  <w15:commentEx w15:paraId="0617659D" w15:paraIdParent="06D29C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A0B31B9" w16cex:dateUtc="2023-08-20T04:44:00Z"/>
  <w16cex:commentExtensible w16cex:durableId="28805C03" w16cex:dateUtc="2023-08-11T11:04:00Z"/>
  <w16cex:commentExtensible w16cex:durableId="288359F8" w16cex:dateUtc="2023-08-13T17:32:00Z"/>
  <w16cex:commentExtensible w16cex:durableId="69E86A3A" w16cex:dateUtc="2023-08-20T04:40:00Z"/>
  <w16cex:commentExtensible w16cex:durableId="529A2B1C" w16cex:dateUtc="2023-08-17T19:05:00Z"/>
  <w16cex:commentExtensible w16cex:durableId="28805D13" w16cex:dateUtc="2023-08-11T11:09:00Z"/>
  <w16cex:commentExtensible w16cex:durableId="78645E81" w16cex:dateUtc="2023-08-17T19:02:00Z"/>
  <w16cex:commentExtensible w16cex:durableId="202C9594" w16cex:dateUtc="2023-08-17T19:09:00Z"/>
  <w16cex:commentExtensible w16cex:durableId="7AFFD3AE" w16cex:dateUtc="2023-08-17T19:13:00Z"/>
  <w16cex:commentExtensible w16cex:durableId="4C427C4E" w16cex:dateUtc="2023-08-17T19: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B1D442" w16cid:durableId="0A0B31B9"/>
  <w16cid:commentId w16cid:paraId="1AA6A51A" w16cid:durableId="28805C03"/>
  <w16cid:commentId w16cid:paraId="7B5009B1" w16cid:durableId="288359F8"/>
  <w16cid:commentId w16cid:paraId="383B977A" w16cid:durableId="69E86A3A"/>
  <w16cid:commentId w16cid:paraId="21D61729" w16cid:durableId="529A2B1C"/>
  <w16cid:commentId w16cid:paraId="26181E38" w16cid:durableId="28805D13"/>
  <w16cid:commentId w16cid:paraId="33706B64" w16cid:durableId="78645E81"/>
  <w16cid:commentId w16cid:paraId="64EC6C34" w16cid:durableId="202C9594"/>
  <w16cid:commentId w16cid:paraId="06D29C7C" w16cid:durableId="7AFFD3AE"/>
  <w16cid:commentId w16cid:paraId="0617659D" w16cid:durableId="4C427C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2E218B" w14:textId="77777777" w:rsidR="00697139" w:rsidRDefault="00697139" w:rsidP="003C276A">
      <w:pPr>
        <w:spacing w:after="0" w:line="240" w:lineRule="auto"/>
      </w:pPr>
      <w:r>
        <w:separator/>
      </w:r>
    </w:p>
  </w:endnote>
  <w:endnote w:type="continuationSeparator" w:id="0">
    <w:p w14:paraId="3FC71C82" w14:textId="77777777" w:rsidR="00697139" w:rsidRDefault="00697139" w:rsidP="003C2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F2172" w14:textId="77777777" w:rsidR="00697139" w:rsidRDefault="00697139" w:rsidP="003C276A">
      <w:pPr>
        <w:spacing w:after="0" w:line="240" w:lineRule="auto"/>
      </w:pPr>
      <w:r>
        <w:separator/>
      </w:r>
    </w:p>
  </w:footnote>
  <w:footnote w:type="continuationSeparator" w:id="0">
    <w:p w14:paraId="386C9402" w14:textId="77777777" w:rsidR="00697139" w:rsidRDefault="00697139" w:rsidP="003C27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CBF11" w14:textId="5DB481F9" w:rsidR="00A463B8" w:rsidRDefault="00A463B8">
    <w:pPr>
      <w:pStyle w:val="Header"/>
    </w:pPr>
    <w:r>
      <w:rPr>
        <w:noProof/>
      </w:rPr>
      <mc:AlternateContent>
        <mc:Choice Requires="wps">
          <w:drawing>
            <wp:anchor distT="0" distB="0" distL="114300" distR="114300" simplePos="0" relativeHeight="251659264" behindDoc="0" locked="0" layoutInCell="0" allowOverlap="1" wp14:anchorId="70EB0B44" wp14:editId="4E55773F">
              <wp:simplePos x="0" y="0"/>
              <wp:positionH relativeFrom="page">
                <wp:posOffset>0</wp:posOffset>
              </wp:positionH>
              <wp:positionV relativeFrom="page">
                <wp:posOffset>190500</wp:posOffset>
              </wp:positionV>
              <wp:extent cx="7772400" cy="273050"/>
              <wp:effectExtent l="0" t="0" r="0" b="12700"/>
              <wp:wrapNone/>
              <wp:docPr id="1" name="MSIPCMe3ee44259c21a609c370c888"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D37D831" w14:textId="463067C8" w:rsidR="00A463B8" w:rsidRPr="00A463B8" w:rsidRDefault="00A463B8" w:rsidP="00A463B8">
                          <w:pPr>
                            <w:spacing w:after="0"/>
                            <w:rPr>
                              <w:rFonts w:ascii="Calibri" w:hAnsi="Calibri" w:cs="Calibri"/>
                              <w:color w:val="000000"/>
                            </w:rPr>
                          </w:pPr>
                          <w:r w:rsidRPr="00A463B8">
                            <w:rPr>
                              <w:rFonts w:ascii="Calibri" w:hAnsi="Calibri" w:cs="Calibri"/>
                              <w:color w:val="000000"/>
                            </w:rPr>
                            <w:t>PERSONAL/NONWORK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70EB0B44" id="_x0000_t202" coordsize="21600,21600" o:spt="202" path="m,l,21600r21600,l21600,xe">
              <v:stroke joinstyle="miter"/>
              <v:path gradientshapeok="t" o:connecttype="rect"/>
            </v:shapetype>
            <v:shape id="MSIPCMe3ee44259c21a609c370c888" o:spid="_x0000_s1026" type="#_x0000_t202" alt="{&quot;HashCode&quot;:810590895,&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5D37D831" w14:textId="463067C8" w:rsidR="00A463B8" w:rsidRPr="00A463B8" w:rsidRDefault="00A463B8" w:rsidP="00A463B8">
                    <w:pPr>
                      <w:spacing w:after="0"/>
                      <w:rPr>
                        <w:rFonts w:ascii="Calibri" w:hAnsi="Calibri" w:cs="Calibri"/>
                        <w:color w:val="000000"/>
                      </w:rPr>
                    </w:pPr>
                    <w:r w:rsidRPr="00A463B8">
                      <w:rPr>
                        <w:rFonts w:ascii="Calibri" w:hAnsi="Calibri" w:cs="Calibri"/>
                        <w:color w:val="000000"/>
                      </w:rPr>
                      <w:t>PERSONAL/NONWORK // EXTERNAL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3C1F28"/>
    <w:multiLevelType w:val="hybridMultilevel"/>
    <w:tmpl w:val="C374BE7C"/>
    <w:lvl w:ilvl="0" w:tplc="74FEC72E">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033280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yra Sadovi">
    <w15:presenceInfo w15:providerId="Windows Live" w15:userId="02ed7f9de76a6afd"/>
  </w15:person>
  <w15:person w15:author="Kyra Sadovi [2]">
    <w15:presenceInfo w15:providerId="AD" w15:userId="S::Kyra.M.Sadovi@frb.gov::9a74aead-a876-4b4d-bff7-2168e0af5c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76A"/>
    <w:rsid w:val="000353DA"/>
    <w:rsid w:val="000E7F1F"/>
    <w:rsid w:val="0013518E"/>
    <w:rsid w:val="001B2CA7"/>
    <w:rsid w:val="001D18F2"/>
    <w:rsid w:val="002A1E1F"/>
    <w:rsid w:val="002E0FBE"/>
    <w:rsid w:val="00376EF4"/>
    <w:rsid w:val="003B05E5"/>
    <w:rsid w:val="003C276A"/>
    <w:rsid w:val="003F434B"/>
    <w:rsid w:val="0042448E"/>
    <w:rsid w:val="0045246D"/>
    <w:rsid w:val="00453F3C"/>
    <w:rsid w:val="004D7069"/>
    <w:rsid w:val="00516C7E"/>
    <w:rsid w:val="00517F9E"/>
    <w:rsid w:val="00544D49"/>
    <w:rsid w:val="0054645C"/>
    <w:rsid w:val="005530C0"/>
    <w:rsid w:val="00571BFA"/>
    <w:rsid w:val="00602AFA"/>
    <w:rsid w:val="00660A47"/>
    <w:rsid w:val="00671F1F"/>
    <w:rsid w:val="006942FE"/>
    <w:rsid w:val="00697139"/>
    <w:rsid w:val="006A17B2"/>
    <w:rsid w:val="006B67CB"/>
    <w:rsid w:val="00754F36"/>
    <w:rsid w:val="007954CF"/>
    <w:rsid w:val="007B74FD"/>
    <w:rsid w:val="008C7B70"/>
    <w:rsid w:val="008F1AE6"/>
    <w:rsid w:val="00921A56"/>
    <w:rsid w:val="009B5345"/>
    <w:rsid w:val="009E47C9"/>
    <w:rsid w:val="009F4A06"/>
    <w:rsid w:val="00A1364C"/>
    <w:rsid w:val="00A463B8"/>
    <w:rsid w:val="00A5436F"/>
    <w:rsid w:val="00A7675D"/>
    <w:rsid w:val="00AF79D1"/>
    <w:rsid w:val="00B118F5"/>
    <w:rsid w:val="00C04333"/>
    <w:rsid w:val="00C06374"/>
    <w:rsid w:val="00C62BFF"/>
    <w:rsid w:val="00C7590C"/>
    <w:rsid w:val="00C83395"/>
    <w:rsid w:val="00CF367E"/>
    <w:rsid w:val="00D23647"/>
    <w:rsid w:val="00D627DA"/>
    <w:rsid w:val="00DA39DC"/>
    <w:rsid w:val="00E14B4B"/>
    <w:rsid w:val="00E27E31"/>
    <w:rsid w:val="00E95E29"/>
    <w:rsid w:val="00EB1FE3"/>
    <w:rsid w:val="00EC1BE2"/>
    <w:rsid w:val="00ED52D2"/>
    <w:rsid w:val="00EF07F6"/>
    <w:rsid w:val="00F20924"/>
    <w:rsid w:val="00F71CB7"/>
    <w:rsid w:val="00FC02F9"/>
    <w:rsid w:val="00FD0CC4"/>
    <w:rsid w:val="00FF641C"/>
    <w:rsid w:val="00FF7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D8CE0"/>
  <w15:chartTrackingRefBased/>
  <w15:docId w15:val="{80B91216-6FE5-4AC6-90AC-2199D54D2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63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63B8"/>
  </w:style>
  <w:style w:type="paragraph" w:styleId="Footer">
    <w:name w:val="footer"/>
    <w:basedOn w:val="Normal"/>
    <w:link w:val="FooterChar"/>
    <w:uiPriority w:val="99"/>
    <w:unhideWhenUsed/>
    <w:rsid w:val="00A463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63B8"/>
  </w:style>
  <w:style w:type="character" w:styleId="CommentReference">
    <w:name w:val="annotation reference"/>
    <w:basedOn w:val="DefaultParagraphFont"/>
    <w:uiPriority w:val="99"/>
    <w:semiHidden/>
    <w:unhideWhenUsed/>
    <w:rsid w:val="00EB1FE3"/>
    <w:rPr>
      <w:sz w:val="16"/>
      <w:szCs w:val="16"/>
    </w:rPr>
  </w:style>
  <w:style w:type="paragraph" w:styleId="CommentText">
    <w:name w:val="annotation text"/>
    <w:basedOn w:val="Normal"/>
    <w:link w:val="CommentTextChar"/>
    <w:uiPriority w:val="99"/>
    <w:unhideWhenUsed/>
    <w:rsid w:val="00EB1FE3"/>
    <w:pPr>
      <w:spacing w:line="240" w:lineRule="auto"/>
    </w:pPr>
    <w:rPr>
      <w:sz w:val="20"/>
      <w:szCs w:val="20"/>
    </w:rPr>
  </w:style>
  <w:style w:type="character" w:customStyle="1" w:styleId="CommentTextChar">
    <w:name w:val="Comment Text Char"/>
    <w:basedOn w:val="DefaultParagraphFont"/>
    <w:link w:val="CommentText"/>
    <w:uiPriority w:val="99"/>
    <w:rsid w:val="00EB1FE3"/>
    <w:rPr>
      <w:sz w:val="20"/>
      <w:szCs w:val="20"/>
    </w:rPr>
  </w:style>
  <w:style w:type="paragraph" w:styleId="CommentSubject">
    <w:name w:val="annotation subject"/>
    <w:basedOn w:val="CommentText"/>
    <w:next w:val="CommentText"/>
    <w:link w:val="CommentSubjectChar"/>
    <w:uiPriority w:val="99"/>
    <w:semiHidden/>
    <w:unhideWhenUsed/>
    <w:rsid w:val="00EB1FE3"/>
    <w:rPr>
      <w:b/>
      <w:bCs/>
    </w:rPr>
  </w:style>
  <w:style w:type="character" w:customStyle="1" w:styleId="CommentSubjectChar">
    <w:name w:val="Comment Subject Char"/>
    <w:basedOn w:val="CommentTextChar"/>
    <w:link w:val="CommentSubject"/>
    <w:uiPriority w:val="99"/>
    <w:semiHidden/>
    <w:rsid w:val="00EB1FE3"/>
    <w:rPr>
      <w:b/>
      <w:bCs/>
      <w:sz w:val="20"/>
      <w:szCs w:val="20"/>
    </w:rPr>
  </w:style>
  <w:style w:type="paragraph" w:styleId="ListParagraph">
    <w:name w:val="List Paragraph"/>
    <w:basedOn w:val="Normal"/>
    <w:uiPriority w:val="34"/>
    <w:qFormat/>
    <w:rsid w:val="00671F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2</Pages>
  <Words>1133</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40</cp:revision>
  <dcterms:created xsi:type="dcterms:W3CDTF">2023-08-03T16:24:00Z</dcterms:created>
  <dcterms:modified xsi:type="dcterms:W3CDTF">2023-08-20T04:53:00Z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c7c17792-c85e-45d1-855e-c4bdb6a0731e</vt:lpwstr>
  </property>
  <property fmtid="{D5CDD505-2E9C-101B-9397-08002B2CF9AE}" pid="3" name="MSIP_Label_020c9e8b-b879-4ade-97ac-60b9c2bff5e3_Enabled">
    <vt:lpwstr>true</vt:lpwstr>
  </property>
  <property fmtid="{D5CDD505-2E9C-101B-9397-08002B2CF9AE}" pid="4" name="MSIP_Label_020c9e8b-b879-4ade-97ac-60b9c2bff5e3_SetDate">
    <vt:lpwstr>2023-08-13T20:08:50Z</vt:lpwstr>
  </property>
  <property fmtid="{D5CDD505-2E9C-101B-9397-08002B2CF9AE}" pid="5" name="MSIP_Label_020c9e8b-b879-4ade-97ac-60b9c2bff5e3_Method">
    <vt:lpwstr>Privileged</vt:lpwstr>
  </property>
  <property fmtid="{D5CDD505-2E9C-101B-9397-08002B2CF9AE}" pid="6" name="MSIP_Label_020c9e8b-b879-4ade-97ac-60b9c2bff5e3_Name">
    <vt:lpwstr>PERSONAL-NONWORK - EXTERNAL</vt:lpwstr>
  </property>
  <property fmtid="{D5CDD505-2E9C-101B-9397-08002B2CF9AE}" pid="7" name="MSIP_Label_020c9e8b-b879-4ade-97ac-60b9c2bff5e3_SiteId">
    <vt:lpwstr>87bb2570-5c1e-4973-9c37-09257a95aeb1</vt:lpwstr>
  </property>
  <property fmtid="{D5CDD505-2E9C-101B-9397-08002B2CF9AE}" pid="8" name="MSIP_Label_020c9e8b-b879-4ade-97ac-60b9c2bff5e3_ActionId">
    <vt:lpwstr>17b62e3d-3004-489b-945b-20ebabb6da68</vt:lpwstr>
  </property>
  <property fmtid="{D5CDD505-2E9C-101B-9397-08002B2CF9AE}" pid="9" name="MSIP_Label_020c9e8b-b879-4ade-97ac-60b9c2bff5e3_ContentBits">
    <vt:lpwstr>1</vt:lpwstr>
  </property>
</Properties>
</file>