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450" w:right="-540" w:firstLine="0"/>
        <w:rPr>
          <w:rFonts w:ascii="Proxima Nova Extrabold" w:cs="Proxima Nova Extrabold" w:eastAsia="Proxima Nova Extrabold" w:hAnsi="Proxima Nova Extrabold"/>
          <w:color w:val="0b5394"/>
          <w:sz w:val="96"/>
          <w:szCs w:val="96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0b5394"/>
          <w:sz w:val="96"/>
          <w:szCs w:val="96"/>
          <w:rtl w:val="0"/>
        </w:rPr>
        <w:t xml:space="preserve">City Buddy</w:t>
      </w:r>
    </w:p>
    <w:p w:rsidR="00000000" w:rsidDel="00000000" w:rsidP="00000000" w:rsidRDefault="00000000" w:rsidRPr="00000000" w14:paraId="0000000E">
      <w:pPr>
        <w:spacing w:line="276" w:lineRule="auto"/>
        <w:ind w:left="-450" w:right="-54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Kshitij Sharma, Priyanka Kadam, Neerav Poriya, Tiffany Hatzidimitriu and Zo DiSanto</w:t>
      </w:r>
    </w:p>
    <w:p w:rsidR="00000000" w:rsidDel="00000000" w:rsidP="00000000" w:rsidRDefault="00000000" w:rsidRPr="00000000" w14:paraId="0000000F">
      <w:pPr>
        <w:spacing w:line="240" w:lineRule="auto"/>
        <w:ind w:left="-450" w:right="-540" w:firstLine="0"/>
        <w:rPr>
          <w:rFonts w:ascii="Proxima Nova" w:cs="Proxima Nova" w:eastAsia="Proxima Nova" w:hAnsi="Proxima Nova"/>
          <w:b w:val="1"/>
          <w:sz w:val="96"/>
          <w:szCs w:val="9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-540" w:right="-5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Summary from testing: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0" w:line="360" w:lineRule="auto"/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 list (at least 10) of questions to ask what will set the user up for success for Research proposal - Example: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does user feel when doing X, Y, and Z in the City Buddy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360" w:lineRule="auto"/>
        <w:ind w:left="720" w:right="-540" w:hanging="360"/>
        <w:rPr>
          <w:rFonts w:ascii="Proxima Nova" w:cs="Proxima Nova" w:eastAsia="Proxima Nova" w:hAnsi="Proxima Nova"/>
          <w:u w:val="none"/>
        </w:rPr>
      </w:pPr>
      <w:commentRangeStart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Don't be too general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-540" w:right="-540" w:firstLine="0"/>
        <w:rPr>
          <w:rFonts w:ascii="Proxima Nova" w:cs="Proxima Nova" w:eastAsia="Proxima Nova" w:hAnsi="Proxima Nova"/>
          <w:b w:val="1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u w:val="single"/>
          <w:rtl w:val="0"/>
        </w:rPr>
        <w:t xml:space="preserve">Research Questions </w:t>
      </w:r>
    </w:p>
    <w:p w:rsidR="00000000" w:rsidDel="00000000" w:rsidP="00000000" w:rsidRDefault="00000000" w:rsidRPr="00000000" w14:paraId="00000015">
      <w:pPr>
        <w:spacing w:after="200" w:lineRule="auto"/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Neerav -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 you believe that language settings are rightly placed inside the profile section (One time thing)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If you want to change the language of this app, how would you do it?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Rule="auto"/>
        <w:ind w:left="144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would you like to see it on the home page, </w:t>
      </w:r>
      <w:commentRangeStart w:id="1"/>
      <w:commentRangeStart w:id="2"/>
      <w:commentRangeStart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 that it is more accessible?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Are the warning signs on service status noticeable, or would you like to change it? (For a solution, we can give a ripple effect, and will attach the video in our discord channel). </w:t>
      </w:r>
      <w:commentRangeStart w:id="4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Walk me through what you are seeing on this HomePage.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lineRule="auto"/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was your overall experience with the app? Do you have any feedback?</w:t>
      </w:r>
    </w:p>
    <w:p w:rsidR="00000000" w:rsidDel="00000000" w:rsidP="00000000" w:rsidRDefault="00000000" w:rsidRPr="00000000" w14:paraId="0000001A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Kshitij -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do you currently deal with the metro/bus delay problem? How do you feel about this community feature in the City Buddy app?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What do you like to share with other City Buddy app users?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Can you see yourself using City Buddy in your day-to-day life? </w:t>
      </w:r>
    </w:p>
    <w:p w:rsidR="00000000" w:rsidDel="00000000" w:rsidP="00000000" w:rsidRDefault="00000000" w:rsidRPr="00000000" w14:paraId="0000001D">
      <w:pPr>
        <w:ind w:left="72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Priyanka -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 you need a tap-to-pay feature?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What are your thoughts on it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would you change about the way the directions are displayed?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How would you like to have directions in any app?</w:t>
      </w:r>
    </w:p>
    <w:p w:rsidR="00000000" w:rsidDel="00000000" w:rsidP="00000000" w:rsidRDefault="00000000" w:rsidRPr="00000000" w14:paraId="00000021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Tiffany -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Would you add updates to a community feature? What would compel you to do so?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would you delete a saved route? </w:t>
      </w:r>
    </w:p>
    <w:p w:rsidR="00000000" w:rsidDel="00000000" w:rsidP="00000000" w:rsidRDefault="00000000" w:rsidRPr="00000000" w14:paraId="00000024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Zo -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 wanted to change any of your settings, for example update your password, how would you do so?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right="-5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your mode of transportation was delayed, and City Buddy doesn't include the option, how would you add a new option?</w:t>
      </w:r>
    </w:p>
    <w:p w:rsidR="00000000" w:rsidDel="00000000" w:rsidP="00000000" w:rsidRDefault="00000000" w:rsidRPr="00000000" w14:paraId="00000027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shitij Sharma" w:id="4" w:date="2022-11-17T23:17:36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from Professor</w:t>
      </w:r>
    </w:p>
  </w:comment>
  <w:comment w:author="Zo" w:id="0" w:date="2022-11-17T17:29:18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if the user responds to these questions with a "yes" or "no" it is too general. It needs to prompt them to talk more. Let me know what you think about this.</w:t>
      </w:r>
    </w:p>
  </w:comment>
  <w:comment w:author="Zo" w:id="1" w:date="2022-11-17T02:41:35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seen as a leading question.</w:t>
      </w:r>
    </w:p>
  </w:comment>
  <w:comment w:author="neerav poriya" w:id="2" w:date="2022-11-17T04:11:27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Ya</w:t>
      </w:r>
    </w:p>
  </w:comment>
  <w:comment w:author="Zo" w:id="3" w:date="2022-11-17T17:20:02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it is probably not one we should ask.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-540" w:right="-540" w:firstLine="0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Human Computer Interaction - </w:t>
    </w:r>
    <w:r w:rsidDel="00000000" w:rsidR="00000000" w:rsidRPr="00000000">
      <w:rPr>
        <w:rFonts w:ascii="Proxima Nova" w:cs="Proxima Nova" w:eastAsia="Proxima Nova" w:hAnsi="Proxima Nova"/>
        <w:rtl w:val="0"/>
      </w:rPr>
      <w:t xml:space="preserve">PDPE</w:t>
    </w:r>
    <w:r w:rsidDel="00000000" w:rsidR="00000000" w:rsidRPr="00000000">
      <w:rPr>
        <w:rFonts w:ascii="Proxima Nova" w:cs="Proxima Nova" w:eastAsia="Proxima Nova" w:hAnsi="Proxima Nova"/>
        <w:rtl w:val="0"/>
      </w:rPr>
      <w:t xml:space="preserve">4                                                                         Team 2: Subway Surfers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