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BB17F" w14:textId="77777777" w:rsidR="006613D2" w:rsidRDefault="006613D2"/>
    <w:p w14:paraId="11ABE3C5" w14:textId="25CF321F" w:rsidR="00B54EA6" w:rsidRDefault="00B54EA6" w:rsidP="00B54EA6">
      <w:pPr>
        <w:jc w:val="center"/>
        <w:rPr>
          <w:vertAlign w:val="subscript"/>
        </w:rPr>
      </w:pPr>
      <w:r>
        <w:rPr>
          <w:noProof/>
        </w:rPr>
        <w:drawing>
          <wp:inline distT="0" distB="0" distL="0" distR="0" wp14:anchorId="3AB435EA" wp14:editId="32F666A1">
            <wp:extent cx="3145536" cy="3145536"/>
            <wp:effectExtent l="0" t="0" r="0" b="0"/>
            <wp:docPr id="6" name="Picture 6" descr="Đại học Khoa học Tự Nhiên TP.HCM - HCM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Đại học Khoa học Tự Nhiên TP.HCM - HCM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806" cy="31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A542" w14:textId="77777777" w:rsidR="00B54EA6" w:rsidRDefault="00B54EA6" w:rsidP="00B54EA6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vertAlign w:val="subscript"/>
        </w:rPr>
        <w:t xml:space="preserve"> </w:t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14:paraId="4A7FF2F3" w14:textId="058E028B" w:rsidR="00B54EA6" w:rsidRPr="0036318A" w:rsidRDefault="00B54EA6" w:rsidP="00B54EA6">
      <w:pPr>
        <w:pStyle w:val="IntenseQuote"/>
        <w:rPr>
          <w:b/>
          <w:bCs/>
          <w:i w:val="0"/>
          <w:iCs w:val="0"/>
          <w:sz w:val="56"/>
          <w:szCs w:val="56"/>
          <w:lang w:val="en-US"/>
        </w:rPr>
      </w:pPr>
      <w:proofErr w:type="spellStart"/>
      <w:r w:rsidRPr="0036318A">
        <w:rPr>
          <w:b/>
          <w:bCs/>
          <w:i w:val="0"/>
          <w:iCs w:val="0"/>
          <w:sz w:val="48"/>
          <w:szCs w:val="48"/>
          <w:lang w:val="en-US"/>
        </w:rPr>
        <w:t>Báo</w:t>
      </w:r>
      <w:proofErr w:type="spellEnd"/>
      <w:r w:rsidRPr="0036318A">
        <w:rPr>
          <w:b/>
          <w:bCs/>
          <w:i w:val="0"/>
          <w:iCs w:val="0"/>
          <w:sz w:val="48"/>
          <w:szCs w:val="48"/>
          <w:lang w:val="en-US"/>
        </w:rPr>
        <w:t xml:space="preserve"> </w:t>
      </w:r>
      <w:proofErr w:type="spellStart"/>
      <w:r w:rsidRPr="0036318A">
        <w:rPr>
          <w:b/>
          <w:bCs/>
          <w:i w:val="0"/>
          <w:iCs w:val="0"/>
          <w:sz w:val="48"/>
          <w:szCs w:val="48"/>
          <w:lang w:val="en-US"/>
        </w:rPr>
        <w:t>cáo</w:t>
      </w:r>
      <w:proofErr w:type="spellEnd"/>
      <w:r w:rsidRPr="0036318A">
        <w:rPr>
          <w:b/>
          <w:bCs/>
          <w:i w:val="0"/>
          <w:iCs w:val="0"/>
          <w:sz w:val="48"/>
          <w:szCs w:val="48"/>
          <w:lang w:val="en-US"/>
        </w:rPr>
        <w:t xml:space="preserve"> </w:t>
      </w:r>
      <w:proofErr w:type="spellStart"/>
      <w:r w:rsidRPr="0036318A">
        <w:rPr>
          <w:b/>
          <w:bCs/>
          <w:i w:val="0"/>
          <w:iCs w:val="0"/>
          <w:sz w:val="48"/>
          <w:szCs w:val="48"/>
          <w:lang w:val="en-US"/>
        </w:rPr>
        <w:t>đồ</w:t>
      </w:r>
      <w:proofErr w:type="spellEnd"/>
      <w:r w:rsidRPr="0036318A">
        <w:rPr>
          <w:b/>
          <w:bCs/>
          <w:i w:val="0"/>
          <w:iCs w:val="0"/>
          <w:sz w:val="48"/>
          <w:szCs w:val="48"/>
          <w:lang w:val="en-US"/>
        </w:rPr>
        <w:t xml:space="preserve"> </w:t>
      </w:r>
      <w:proofErr w:type="spellStart"/>
      <w:r w:rsidRPr="0036318A">
        <w:rPr>
          <w:b/>
          <w:bCs/>
          <w:i w:val="0"/>
          <w:iCs w:val="0"/>
          <w:sz w:val="48"/>
          <w:szCs w:val="48"/>
          <w:lang w:val="en-US"/>
        </w:rPr>
        <w:t>án</w:t>
      </w:r>
      <w:proofErr w:type="spellEnd"/>
      <w:r w:rsidRPr="0036318A">
        <w:rPr>
          <w:b/>
          <w:bCs/>
          <w:i w:val="0"/>
          <w:iCs w:val="0"/>
          <w:sz w:val="48"/>
          <w:szCs w:val="48"/>
          <w:lang w:val="en-US"/>
        </w:rPr>
        <w:t xml:space="preserve"> 1:</w:t>
      </w:r>
      <w:r w:rsidR="0036318A">
        <w:rPr>
          <w:b/>
          <w:bCs/>
          <w:i w:val="0"/>
          <w:iCs w:val="0"/>
          <w:sz w:val="56"/>
          <w:szCs w:val="56"/>
          <w:lang w:val="en-US"/>
        </w:rPr>
        <w:br/>
      </w:r>
      <w:r w:rsidRPr="0036318A">
        <w:rPr>
          <w:b/>
          <w:bCs/>
          <w:i w:val="0"/>
          <w:iCs w:val="0"/>
          <w:sz w:val="56"/>
          <w:szCs w:val="56"/>
          <w:lang w:val="en-US"/>
        </w:rPr>
        <w:t>SIMPLE SHELL</w:t>
      </w:r>
      <w:r w:rsidR="0036318A" w:rsidRPr="0036318A">
        <w:rPr>
          <w:b/>
          <w:bCs/>
          <w:i w:val="0"/>
          <w:iCs w:val="0"/>
          <w:sz w:val="56"/>
          <w:szCs w:val="56"/>
          <w:lang w:val="en-US"/>
        </w:rPr>
        <w:br/>
      </w:r>
      <w:proofErr w:type="spellStart"/>
      <w:r w:rsidR="0036318A" w:rsidRPr="0036318A">
        <w:rPr>
          <w:b/>
          <w:bCs/>
          <w:i w:val="0"/>
          <w:iCs w:val="0"/>
          <w:sz w:val="44"/>
          <w:szCs w:val="44"/>
          <w:lang w:val="en-US"/>
        </w:rPr>
        <w:t>Môn</w:t>
      </w:r>
      <w:proofErr w:type="spellEnd"/>
      <w:r w:rsidR="0036318A" w:rsidRPr="0036318A">
        <w:rPr>
          <w:b/>
          <w:bCs/>
          <w:i w:val="0"/>
          <w:iCs w:val="0"/>
          <w:sz w:val="44"/>
          <w:szCs w:val="44"/>
          <w:lang w:val="en-US"/>
        </w:rPr>
        <w:t xml:space="preserve">: </w:t>
      </w:r>
      <w:proofErr w:type="spellStart"/>
      <w:r w:rsidR="0036318A" w:rsidRPr="0036318A">
        <w:rPr>
          <w:b/>
          <w:bCs/>
          <w:i w:val="0"/>
          <w:iCs w:val="0"/>
          <w:sz w:val="44"/>
          <w:szCs w:val="44"/>
          <w:lang w:val="en-US"/>
        </w:rPr>
        <w:t>Hệ</w:t>
      </w:r>
      <w:proofErr w:type="spellEnd"/>
      <w:r w:rsidR="0036318A" w:rsidRPr="0036318A">
        <w:rPr>
          <w:b/>
          <w:bCs/>
          <w:i w:val="0"/>
          <w:iCs w:val="0"/>
          <w:sz w:val="44"/>
          <w:szCs w:val="44"/>
          <w:lang w:val="en-US"/>
        </w:rPr>
        <w:t xml:space="preserve"> </w:t>
      </w:r>
      <w:proofErr w:type="spellStart"/>
      <w:r w:rsidR="0036318A" w:rsidRPr="0036318A">
        <w:rPr>
          <w:b/>
          <w:bCs/>
          <w:i w:val="0"/>
          <w:iCs w:val="0"/>
          <w:sz w:val="44"/>
          <w:szCs w:val="44"/>
          <w:lang w:val="en-US"/>
        </w:rPr>
        <w:t>điều</w:t>
      </w:r>
      <w:proofErr w:type="spellEnd"/>
      <w:r w:rsidR="0036318A" w:rsidRPr="0036318A">
        <w:rPr>
          <w:b/>
          <w:bCs/>
          <w:i w:val="0"/>
          <w:iCs w:val="0"/>
          <w:sz w:val="44"/>
          <w:szCs w:val="44"/>
          <w:lang w:val="en-US"/>
        </w:rPr>
        <w:t xml:space="preserve"> </w:t>
      </w:r>
      <w:proofErr w:type="spellStart"/>
      <w:r w:rsidR="0036318A" w:rsidRPr="0036318A">
        <w:rPr>
          <w:b/>
          <w:bCs/>
          <w:i w:val="0"/>
          <w:iCs w:val="0"/>
          <w:sz w:val="44"/>
          <w:szCs w:val="44"/>
          <w:lang w:val="en-US"/>
        </w:rPr>
        <w:t>hành</w:t>
      </w:r>
      <w:proofErr w:type="spellEnd"/>
    </w:p>
    <w:p w14:paraId="10E36534" w14:textId="77777777" w:rsidR="00B54EA6" w:rsidRPr="00B54EA6" w:rsidRDefault="00B54EA6" w:rsidP="00B54EA6">
      <w:pPr>
        <w:rPr>
          <w:lang w:val="en-US"/>
        </w:rPr>
      </w:pPr>
    </w:p>
    <w:p w14:paraId="29982846" w14:textId="77777777" w:rsidR="00B54EA6" w:rsidRDefault="00B54EA6" w:rsidP="00B54EA6">
      <w:pPr>
        <w:pStyle w:val="NormalWeb"/>
        <w:spacing w:after="0" w:afterAutospacing="0"/>
        <w:jc w:val="center"/>
        <w:rPr>
          <w:rFonts w:ascii="Calibri Light" w:hAnsi="Calibri Light" w:cs="Calibri Light"/>
          <w:b/>
          <w:bCs/>
          <w:color w:val="252525"/>
          <w:sz w:val="56"/>
          <w:szCs w:val="56"/>
        </w:rPr>
      </w:pPr>
      <w:r>
        <w:rPr>
          <w:rFonts w:ascii="Calibri Light" w:hAnsi="Calibri Light" w:cs="Calibri Light"/>
          <w:b/>
          <w:bCs/>
          <w:color w:val="252525"/>
          <w:sz w:val="56"/>
          <w:szCs w:val="56"/>
        </w:rPr>
        <w:t xml:space="preserve"> </w:t>
      </w:r>
    </w:p>
    <w:p w14:paraId="3D4AA4F5" w14:textId="1111AD87" w:rsidR="00B54EA6" w:rsidRDefault="00B54EA6" w:rsidP="00B54EA6">
      <w:pPr>
        <w:jc w:val="center"/>
        <w:rPr>
          <w:rFonts w:ascii="Times New Roman" w:hAnsi="Times New Roman"/>
          <w:sz w:val="40"/>
          <w:szCs w:val="40"/>
          <w:vertAlign w:val="subscript"/>
        </w:rPr>
      </w:pPr>
    </w:p>
    <w:p w14:paraId="6E3AD108" w14:textId="77777777" w:rsidR="000878F4" w:rsidRDefault="000878F4" w:rsidP="00B54EA6">
      <w:pPr>
        <w:jc w:val="center"/>
        <w:rPr>
          <w:rFonts w:ascii="Calibri" w:hAnsi="Calibri"/>
          <w:b/>
          <w:bCs/>
          <w:sz w:val="40"/>
          <w:szCs w:val="40"/>
          <w:u w:val="single"/>
          <w:vertAlign w:val="subscript"/>
        </w:rPr>
      </w:pPr>
    </w:p>
    <w:p w14:paraId="73A7225E" w14:textId="3DDF0D0C" w:rsidR="00B54EA6" w:rsidRDefault="0036318A" w:rsidP="0036318A">
      <w:pPr>
        <w:rPr>
          <w:rFonts w:ascii="Times New Roman" w:hAnsi="Times New Roman"/>
          <w:sz w:val="40"/>
          <w:szCs w:val="40"/>
          <w:vertAlign w:val="subscript"/>
        </w:rPr>
      </w:pPr>
      <w:proofErr w:type="spellStart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  <w:lang w:val="en-US"/>
        </w:rPr>
        <w:t>Sinh</w:t>
      </w:r>
      <w:proofErr w:type="spellEnd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  <w:lang w:val="en-US"/>
        </w:rPr>
        <w:t>viên</w:t>
      </w:r>
      <w:proofErr w:type="spellEnd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  <w:lang w:val="en-US"/>
        </w:rPr>
        <w:t>thực</w:t>
      </w:r>
      <w:proofErr w:type="spellEnd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  <w:lang w:val="en-US"/>
        </w:rPr>
        <w:t>hiện</w:t>
      </w:r>
      <w:proofErr w:type="spellEnd"/>
      <w:r w:rsidR="00B54EA6"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br/>
      </w:r>
      <w:r w:rsidR="00B54EA6">
        <w:rPr>
          <w:rFonts w:ascii="Times New Roman" w:hAnsi="Times New Roman"/>
          <w:sz w:val="40"/>
          <w:szCs w:val="40"/>
          <w:vertAlign w:val="subscript"/>
        </w:rPr>
        <w:t>T</w:t>
      </w:r>
      <w:proofErr w:type="spellStart"/>
      <w:r>
        <w:rPr>
          <w:rFonts w:ascii="Times New Roman" w:hAnsi="Times New Roman"/>
          <w:sz w:val="40"/>
          <w:szCs w:val="40"/>
          <w:vertAlign w:val="subscript"/>
          <w:lang w:val="en-US"/>
        </w:rPr>
        <w:t>rần</w:t>
      </w:r>
      <w:proofErr w:type="spellEnd"/>
      <w:r>
        <w:rPr>
          <w:rFonts w:ascii="Times New Roman" w:hAnsi="Times New Roman"/>
          <w:sz w:val="40"/>
          <w:szCs w:val="40"/>
          <w:vertAlign w:val="subscript"/>
          <w:lang w:val="en-US"/>
        </w:rPr>
        <w:t xml:space="preserve"> Quốc Bảo</w:t>
      </w:r>
      <w:r w:rsidR="00B54EA6">
        <w:rPr>
          <w:rFonts w:ascii="Times New Roman" w:hAnsi="Times New Roman"/>
          <w:sz w:val="40"/>
          <w:szCs w:val="40"/>
          <w:vertAlign w:val="subscript"/>
        </w:rPr>
        <w:t xml:space="preserve"> – 18120111 </w:t>
      </w:r>
      <w:r w:rsidR="00B54EA6">
        <w:rPr>
          <w:rFonts w:ascii="Times New Roman" w:hAnsi="Times New Roman"/>
          <w:sz w:val="40"/>
          <w:szCs w:val="40"/>
          <w:vertAlign w:val="subscript"/>
        </w:rPr>
        <w:br/>
      </w:r>
      <w:proofErr w:type="spellStart"/>
      <w:r>
        <w:rPr>
          <w:rFonts w:ascii="Times New Roman" w:hAnsi="Times New Roman"/>
          <w:sz w:val="40"/>
          <w:szCs w:val="40"/>
          <w:vertAlign w:val="subscript"/>
          <w:lang w:val="en-US"/>
        </w:rPr>
        <w:t>Phạm</w:t>
      </w:r>
      <w:proofErr w:type="spellEnd"/>
      <w:r>
        <w:rPr>
          <w:rFonts w:ascii="Times New Roman" w:hAnsi="Times New Roman"/>
          <w:sz w:val="40"/>
          <w:szCs w:val="40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vertAlign w:val="subscript"/>
          <w:lang w:val="en-US"/>
        </w:rPr>
        <w:t>Trọng</w:t>
      </w:r>
      <w:proofErr w:type="spellEnd"/>
      <w:r>
        <w:rPr>
          <w:rFonts w:ascii="Times New Roman" w:hAnsi="Times New Roman"/>
          <w:sz w:val="40"/>
          <w:szCs w:val="40"/>
          <w:vertAlign w:val="subscript"/>
          <w:lang w:val="en-US"/>
        </w:rPr>
        <w:t xml:space="preserve"> </w:t>
      </w:r>
      <w:proofErr w:type="gramStart"/>
      <w:r>
        <w:rPr>
          <w:rFonts w:ascii="Times New Roman" w:hAnsi="Times New Roman"/>
          <w:sz w:val="40"/>
          <w:szCs w:val="40"/>
          <w:vertAlign w:val="subscript"/>
          <w:lang w:val="en-US"/>
        </w:rPr>
        <w:t xml:space="preserve">Long </w:t>
      </w:r>
      <w:r w:rsidR="00B54EA6">
        <w:rPr>
          <w:rFonts w:ascii="Times New Roman" w:hAnsi="Times New Roman"/>
          <w:sz w:val="40"/>
          <w:szCs w:val="40"/>
          <w:vertAlign w:val="subscript"/>
        </w:rPr>
        <w:t xml:space="preserve"> </w:t>
      </w:r>
      <w:r>
        <w:rPr>
          <w:rFonts w:ascii="Times New Roman" w:hAnsi="Times New Roman"/>
          <w:sz w:val="40"/>
          <w:szCs w:val="40"/>
          <w:vertAlign w:val="subscript"/>
        </w:rPr>
        <w:t>–</w:t>
      </w:r>
      <w:proofErr w:type="gramEnd"/>
      <w:r>
        <w:rPr>
          <w:rFonts w:ascii="Times New Roman" w:hAnsi="Times New Roman"/>
          <w:sz w:val="40"/>
          <w:szCs w:val="40"/>
          <w:vertAlign w:val="subscript"/>
          <w:lang w:val="en-US"/>
        </w:rPr>
        <w:t xml:space="preserve"> 18120135</w:t>
      </w:r>
      <w:r w:rsidR="00B54EA6">
        <w:rPr>
          <w:rFonts w:ascii="Times New Roman" w:hAnsi="Times New Roman"/>
          <w:sz w:val="40"/>
          <w:szCs w:val="40"/>
          <w:vertAlign w:val="subscript"/>
        </w:rPr>
        <w:br/>
      </w:r>
      <w:r>
        <w:rPr>
          <w:rFonts w:ascii="Times New Roman" w:hAnsi="Times New Roman"/>
          <w:sz w:val="40"/>
          <w:szCs w:val="40"/>
          <w:vertAlign w:val="subscript"/>
          <w:lang w:val="en-US"/>
        </w:rPr>
        <w:t>Lê Minh Khoa</w:t>
      </w:r>
      <w:r w:rsidR="00B54EA6">
        <w:rPr>
          <w:rFonts w:ascii="Times New Roman" w:hAnsi="Times New Roman"/>
          <w:sz w:val="40"/>
          <w:szCs w:val="40"/>
          <w:vertAlign w:val="subscript"/>
        </w:rPr>
        <w:t xml:space="preserve"> – 18120415</w:t>
      </w:r>
      <w:r w:rsidR="00B54EA6">
        <w:rPr>
          <w:rFonts w:ascii="Times New Roman" w:hAnsi="Times New Roman"/>
          <w:sz w:val="40"/>
          <w:szCs w:val="40"/>
          <w:vertAlign w:val="subscript"/>
        </w:rPr>
        <w:br/>
      </w:r>
    </w:p>
    <w:p w14:paraId="31B8CDF1" w14:textId="62449A76" w:rsidR="006613D2" w:rsidRDefault="0036318A" w:rsidP="0073628D">
      <w:pPr>
        <w:pStyle w:val="Heading1"/>
        <w:numPr>
          <w:ilvl w:val="0"/>
          <w:numId w:val="2"/>
        </w:numPr>
      </w:pPr>
      <w:r>
        <w:lastRenderedPageBreak/>
        <w:t>Tổng quan</w:t>
      </w:r>
    </w:p>
    <w:p w14:paraId="19C15CD6" w14:textId="3D8C93DA" w:rsidR="006613D2" w:rsidRDefault="0036318A" w:rsidP="0073628D">
      <w:pPr>
        <w:pStyle w:val="Heading2"/>
        <w:numPr>
          <w:ilvl w:val="1"/>
          <w:numId w:val="2"/>
        </w:numPr>
      </w:pPr>
      <w:r>
        <w:t>Mô tả đồ án</w:t>
      </w:r>
    </w:p>
    <w:p w14:paraId="5510E3CB" w14:textId="689ECA97" w:rsidR="0073628D" w:rsidRPr="0073628D" w:rsidRDefault="00D130D4" w:rsidP="0073628D">
      <w:pPr>
        <w:ind w:left="1080"/>
        <w:rPr>
          <w:lang w:val="en-US"/>
        </w:rPr>
      </w:pPr>
      <w:r>
        <w:rPr>
          <w:lang w:val="en-US"/>
        </w:rPr>
        <w:t>(Khoa)</w:t>
      </w:r>
    </w:p>
    <w:p w14:paraId="2A133FC1" w14:textId="09222C50" w:rsidR="006613D2" w:rsidRPr="0073628D" w:rsidRDefault="0036318A" w:rsidP="0073628D">
      <w:pPr>
        <w:pStyle w:val="ListParagraph"/>
        <w:numPr>
          <w:ilvl w:val="1"/>
          <w:numId w:val="2"/>
        </w:numPr>
        <w:outlineLvl w:val="1"/>
        <w:rPr>
          <w:sz w:val="32"/>
          <w:szCs w:val="32"/>
        </w:rPr>
      </w:pPr>
      <w:r w:rsidRPr="0073628D">
        <w:rPr>
          <w:sz w:val="32"/>
          <w:szCs w:val="32"/>
        </w:rPr>
        <w:t xml:space="preserve">Đánh giá mức độ hoàn thành </w:t>
      </w:r>
    </w:p>
    <w:p w14:paraId="3F81A9ED" w14:textId="108C7759" w:rsidR="006613D2" w:rsidRDefault="0036318A" w:rsidP="0073628D">
      <w:pPr>
        <w:pStyle w:val="ListParagraph"/>
        <w:numPr>
          <w:ilvl w:val="0"/>
          <w:numId w:val="5"/>
        </w:numPr>
      </w:pPr>
      <w:r>
        <w:t>Mức độ hoàn thành tổng thể đồ án: 100%</w:t>
      </w:r>
    </w:p>
    <w:p w14:paraId="6C60C8A1" w14:textId="3F17FB9D" w:rsidR="006613D2" w:rsidRDefault="0036318A" w:rsidP="0073628D">
      <w:pPr>
        <w:pStyle w:val="ListParagraph"/>
        <w:numPr>
          <w:ilvl w:val="0"/>
          <w:numId w:val="5"/>
        </w:numPr>
      </w:pPr>
      <w:r>
        <w:t>Mức độ hoàn thành từng yêu cầu</w:t>
      </w:r>
    </w:p>
    <w:p w14:paraId="57FDB908" w14:textId="77777777" w:rsidR="006613D2" w:rsidRDefault="0036318A">
      <w:r>
        <w:tab/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613D2" w14:paraId="362D2A9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3B27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Yêu cầu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1970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Mức độ hoàn thành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C876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Người thực hiện</w:t>
            </w:r>
          </w:p>
        </w:tc>
      </w:tr>
      <w:tr w:rsidR="006613D2" w14:paraId="536FC91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AC07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Tạo và thực thi lệnh trong tiến trình con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80F4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E695" w14:textId="1913C346" w:rsidR="006613D2" w:rsidRPr="00D130D4" w:rsidRDefault="00D1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6613D2" w14:paraId="7620DCB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F423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Lưu lịch sử thực hiện lệnh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9D75" w14:textId="77777777" w:rsidR="006613D2" w:rsidRDefault="0036318A">
            <w:pPr>
              <w:widowControl w:val="0"/>
              <w:spacing w:line="240" w:lineRule="auto"/>
            </w:pPr>
            <w:r>
              <w:t>100%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7AEF" w14:textId="00BF232C" w:rsidR="006613D2" w:rsidRPr="00D130D4" w:rsidRDefault="00D1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Khoa</w:t>
            </w:r>
          </w:p>
        </w:tc>
      </w:tr>
      <w:tr w:rsidR="006613D2" w14:paraId="2984984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14E85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Điều hướng nhập và xuất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3AEE" w14:textId="77777777" w:rsidR="006613D2" w:rsidRDefault="0036318A">
            <w:pPr>
              <w:widowControl w:val="0"/>
              <w:spacing w:line="240" w:lineRule="auto"/>
            </w:pPr>
            <w:r>
              <w:t>100%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848B" w14:textId="3BA74979" w:rsidR="006613D2" w:rsidRPr="00D130D4" w:rsidRDefault="00D1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Bảo</w:t>
            </w:r>
          </w:p>
        </w:tc>
      </w:tr>
      <w:tr w:rsidR="006613D2" w14:paraId="707CB59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603E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Các tiến trình giao tiếp thông qua pipe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130C" w14:textId="77777777" w:rsidR="006613D2" w:rsidRDefault="0036318A">
            <w:pPr>
              <w:widowControl w:val="0"/>
              <w:spacing w:line="240" w:lineRule="auto"/>
            </w:pPr>
            <w:r>
              <w:t>100%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9C1C" w14:textId="0CED94A8" w:rsidR="006613D2" w:rsidRPr="00D130D4" w:rsidRDefault="00D1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Khoa, Bảo</w:t>
            </w:r>
          </w:p>
        </w:tc>
      </w:tr>
    </w:tbl>
    <w:p w14:paraId="7B5020E6" w14:textId="134C031C" w:rsidR="006613D2" w:rsidRPr="0073628D" w:rsidRDefault="0036318A" w:rsidP="0073628D">
      <w:pPr>
        <w:pStyle w:val="ListParagraph"/>
        <w:numPr>
          <w:ilvl w:val="1"/>
          <w:numId w:val="2"/>
        </w:numPr>
        <w:outlineLvl w:val="1"/>
        <w:rPr>
          <w:sz w:val="32"/>
          <w:szCs w:val="32"/>
        </w:rPr>
      </w:pPr>
      <w:r w:rsidRPr="0073628D">
        <w:rPr>
          <w:sz w:val="32"/>
          <w:szCs w:val="32"/>
        </w:rPr>
        <w:t>Đánh giá mức độ đóng góp</w:t>
      </w:r>
    </w:p>
    <w:p w14:paraId="4C0B01E1" w14:textId="77777777" w:rsidR="006613D2" w:rsidRDefault="0036318A">
      <w:r>
        <w:tab/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613D2" w14:paraId="29086A9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E4FC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Thành viên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85FD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Mức độ đóng góp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3112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Kí tên</w:t>
            </w:r>
          </w:p>
        </w:tc>
      </w:tr>
      <w:tr w:rsidR="006613D2" w14:paraId="653CCCC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D22A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Trần Quốc Bảo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79E3" w14:textId="03C2C2B4" w:rsidR="006613D2" w:rsidRPr="0073628D" w:rsidRDefault="00736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33.(33)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D121" w14:textId="3B9B65DE" w:rsidR="006613D2" w:rsidRPr="0073628D" w:rsidRDefault="00736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Bảo</w:t>
            </w:r>
          </w:p>
        </w:tc>
      </w:tr>
      <w:tr w:rsidR="006613D2" w14:paraId="7CE447E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C49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Phạm Trọng Long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363E" w14:textId="07A987D7" w:rsidR="006613D2" w:rsidRPr="0073628D" w:rsidRDefault="00736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33.(33)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CDAC" w14:textId="7C7A84BA" w:rsidR="006613D2" w:rsidRPr="0073628D" w:rsidRDefault="00736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6613D2" w14:paraId="04FB621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4675" w14:textId="77777777" w:rsidR="006613D2" w:rsidRDefault="003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Lê Minh Khoa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DDFB" w14:textId="7C321EBE" w:rsidR="006613D2" w:rsidRPr="0073628D" w:rsidRDefault="00736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33.(33)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BA1B" w14:textId="24C73C59" w:rsidR="006613D2" w:rsidRPr="0073628D" w:rsidRDefault="00736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Khoa</w:t>
            </w:r>
          </w:p>
        </w:tc>
      </w:tr>
    </w:tbl>
    <w:p w14:paraId="3AEE1239" w14:textId="77777777" w:rsidR="006613D2" w:rsidRDefault="006613D2"/>
    <w:p w14:paraId="14880773" w14:textId="5C721EEF" w:rsidR="006613D2" w:rsidRDefault="0036318A" w:rsidP="0073628D">
      <w:pPr>
        <w:pStyle w:val="Heading2"/>
        <w:numPr>
          <w:ilvl w:val="0"/>
          <w:numId w:val="2"/>
        </w:numPr>
      </w:pPr>
      <w:r>
        <w:t>Thiết kế chương trình</w:t>
      </w:r>
    </w:p>
    <w:p w14:paraId="2119AFD6" w14:textId="5A0CA2A4" w:rsidR="0073628D" w:rsidRDefault="0073628D" w:rsidP="0073628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Arguments</w:t>
      </w:r>
      <w:r w:rsidR="000850E2">
        <w:rPr>
          <w:lang w:val="en-US"/>
        </w:rPr>
        <w:t xml:space="preserve"> (Khoa, </w:t>
      </w:r>
      <w:proofErr w:type="spellStart"/>
      <w:r w:rsidR="000850E2">
        <w:rPr>
          <w:lang w:val="en-US"/>
        </w:rPr>
        <w:t>nên</w:t>
      </w:r>
      <w:proofErr w:type="spellEnd"/>
      <w:r w:rsidR="000850E2">
        <w:rPr>
          <w:lang w:val="en-US"/>
        </w:rPr>
        <w:t xml:space="preserve"> </w:t>
      </w:r>
      <w:proofErr w:type="spellStart"/>
      <w:r w:rsidR="000850E2">
        <w:rPr>
          <w:lang w:val="en-US"/>
        </w:rPr>
        <w:t>sửa</w:t>
      </w:r>
      <w:proofErr w:type="spellEnd"/>
      <w:r w:rsidR="000850E2">
        <w:rPr>
          <w:lang w:val="en-US"/>
        </w:rPr>
        <w:t xml:space="preserve"> </w:t>
      </w:r>
      <w:proofErr w:type="spellStart"/>
      <w:r w:rsidR="000850E2">
        <w:rPr>
          <w:lang w:val="en-US"/>
        </w:rPr>
        <w:t>lại</w:t>
      </w:r>
      <w:proofErr w:type="spellEnd"/>
      <w:r w:rsidR="000850E2">
        <w:rPr>
          <w:lang w:val="en-US"/>
        </w:rPr>
        <w:t xml:space="preserve"> </w:t>
      </w:r>
      <w:proofErr w:type="spellStart"/>
      <w:r w:rsidR="000850E2">
        <w:rPr>
          <w:lang w:val="en-US"/>
        </w:rPr>
        <w:t>tên</w:t>
      </w:r>
      <w:proofErr w:type="spellEnd"/>
      <w:r w:rsidR="000850E2">
        <w:rPr>
          <w:lang w:val="en-US"/>
        </w:rPr>
        <w:t xml:space="preserve"> </w:t>
      </w:r>
      <w:proofErr w:type="spellStart"/>
      <w:r w:rsidR="000850E2">
        <w:rPr>
          <w:lang w:val="en-US"/>
        </w:rPr>
        <w:t>mục</w:t>
      </w:r>
      <w:proofErr w:type="spellEnd"/>
      <w:r w:rsidR="000850E2">
        <w:rPr>
          <w:lang w:val="en-US"/>
        </w:rPr>
        <w:t>)</w:t>
      </w:r>
    </w:p>
    <w:p w14:paraId="05DAFC77" w14:textId="7591AE91" w:rsidR="00452524" w:rsidRPr="001A7AD2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 w:rsidR="00452524" w:rsidRPr="00452524">
        <w:rPr>
          <w:lang w:val="en-US"/>
        </w:rPr>
        <w:t>:</w:t>
      </w:r>
      <w:r w:rsidR="00452524">
        <w:rPr>
          <w:lang w:val="en-US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 w:rsidR="00D130D4">
        <w:rPr>
          <w:rFonts w:ascii="Consolas" w:hAnsi="Consolas"/>
          <w:color w:val="005CC5"/>
          <w:sz w:val="18"/>
          <w:szCs w:val="18"/>
          <w:shd w:val="clear" w:color="auto" w:fill="FFFFFF"/>
        </w:rPr>
        <w:t>parseArgsCommand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*str,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args[],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&amp; backgroundCase)</w:t>
      </w:r>
    </w:p>
    <w:p w14:paraId="359EF8C6" w14:textId="6D331492" w:rsidR="001A7AD2" w:rsidRPr="001A7AD2" w:rsidRDefault="001A7AD2" w:rsidP="001A7AD2">
      <w:pPr>
        <w:pStyle w:val="ListParagraph"/>
        <w:ind w:left="1080"/>
        <w:rPr>
          <w:sz w:val="28"/>
          <w:szCs w:val="28"/>
          <w:lang w:val="en-US"/>
        </w:rPr>
      </w:pPr>
      <w:proofErr w:type="spellStart"/>
      <w:r w:rsidRPr="001A7AD2">
        <w:rPr>
          <w:shd w:val="clear" w:color="auto" w:fill="FFFFFF"/>
          <w:lang w:val="en-US"/>
        </w:rPr>
        <w:t>Mô</w:t>
      </w:r>
      <w:proofErr w:type="spellEnd"/>
      <w:r w:rsidRPr="001A7AD2">
        <w:rPr>
          <w:shd w:val="clear" w:color="auto" w:fill="FFFFFF"/>
          <w:lang w:val="en-US"/>
        </w:rPr>
        <w:t xml:space="preserve"> </w:t>
      </w:r>
      <w:proofErr w:type="spellStart"/>
      <w:r w:rsidRPr="001A7AD2">
        <w:rPr>
          <w:shd w:val="clear" w:color="auto" w:fill="FFFFFF"/>
          <w:lang w:val="en-US"/>
        </w:rPr>
        <w:t>tả</w:t>
      </w:r>
      <w:proofErr w:type="spellEnd"/>
      <w:r>
        <w:rPr>
          <w:shd w:val="clear" w:color="auto" w:fill="FFFFFF"/>
          <w:lang w:val="en-US"/>
        </w:rPr>
        <w:t>:</w:t>
      </w:r>
    </w:p>
    <w:p w14:paraId="0B948DAC" w14:textId="431C2491" w:rsidR="0073628D" w:rsidRDefault="0073628D" w:rsidP="0073628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</w:t>
      </w:r>
      <w:r w:rsidR="00452524">
        <w:rPr>
          <w:lang w:val="en-US"/>
        </w:rPr>
        <w:t>h</w:t>
      </w:r>
      <w:proofErr w:type="spellEnd"/>
      <w:r w:rsidR="00452524">
        <w:rPr>
          <w:lang w:val="en-US"/>
        </w:rPr>
        <w:t xml:space="preserve"> con</w:t>
      </w:r>
      <w:r w:rsidR="000850E2">
        <w:rPr>
          <w:lang w:val="en-US"/>
        </w:rPr>
        <w:t xml:space="preserve"> (Long)</w:t>
      </w:r>
    </w:p>
    <w:p w14:paraId="0BE32A16" w14:textId="47E26944" w:rsidR="00452524" w:rsidRPr="001A7AD2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 w:rsidR="00452524" w:rsidRPr="00452524"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pid_t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fork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1276F038" w14:textId="47ADB095" w:rsidR="001A7AD2" w:rsidRPr="00452524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>:</w:t>
      </w:r>
    </w:p>
    <w:p w14:paraId="0A005A23" w14:textId="62AFA8BA" w:rsidR="0073628D" w:rsidRDefault="00452524" w:rsidP="0073628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con</w:t>
      </w:r>
      <w:r w:rsidR="000850E2">
        <w:rPr>
          <w:lang w:val="en-US"/>
        </w:rPr>
        <w:t>(</w:t>
      </w:r>
      <w:proofErr w:type="gramEnd"/>
      <w:r w:rsidR="000850E2">
        <w:rPr>
          <w:lang w:val="en-US"/>
        </w:rPr>
        <w:t>Long)</w:t>
      </w:r>
    </w:p>
    <w:p w14:paraId="299E7833" w14:textId="4B607FF5" w:rsidR="00452524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: </w:t>
      </w:r>
    </w:p>
    <w:p w14:paraId="29684CB5" w14:textId="7FFA1F8B" w:rsidR="001A7AD2" w:rsidRPr="00452524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>:</w:t>
      </w:r>
    </w:p>
    <w:p w14:paraId="58D1998C" w14:textId="10E052FE" w:rsidR="00452524" w:rsidRDefault="00452524" w:rsidP="0045252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 w:rsidR="000850E2">
        <w:rPr>
          <w:lang w:val="en-US"/>
        </w:rPr>
        <w:t>: (</w:t>
      </w:r>
      <w:r w:rsidR="00D130D4">
        <w:rPr>
          <w:lang w:val="en-US"/>
        </w:rPr>
        <w:t>Khoa</w:t>
      </w:r>
      <w:r w:rsidR="000850E2">
        <w:rPr>
          <w:lang w:val="en-US"/>
        </w:rPr>
        <w:t>)</w:t>
      </w:r>
    </w:p>
    <w:p w14:paraId="2F6C9C46" w14:textId="2EA7F165" w:rsidR="00452524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: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historyProceed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&amp; historyCount,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history[],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inputStr[])</w:t>
      </w:r>
    </w:p>
    <w:p w14:paraId="75E80502" w14:textId="1082AB81" w:rsidR="001A7AD2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>:</w:t>
      </w:r>
    </w:p>
    <w:p w14:paraId="3E65607D" w14:textId="48A1A46D" w:rsidR="00452524" w:rsidRDefault="001A7AD2" w:rsidP="0045252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xuất</w:t>
      </w:r>
      <w:proofErr w:type="spellEnd"/>
      <w:r w:rsidR="00D130D4">
        <w:rPr>
          <w:lang w:val="en-US"/>
        </w:rPr>
        <w:t>(</w:t>
      </w:r>
      <w:proofErr w:type="gramEnd"/>
      <w:r w:rsidR="00D130D4">
        <w:rPr>
          <w:lang w:val="en-US"/>
        </w:rPr>
        <w:t>Bảo)</w:t>
      </w:r>
    </w:p>
    <w:p w14:paraId="65CFD5A3" w14:textId="60462B06" w:rsidR="001A7AD2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>:</w:t>
      </w:r>
      <w:r w:rsidR="004A45C8">
        <w:rPr>
          <w:lang w:val="en-US"/>
        </w:rPr>
        <w:t xml:space="preserve"> </w:t>
      </w:r>
      <w:r w:rsidR="004A45C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 w:rsidR="004A45C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 w:rsidR="004A45C8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parseRedirect</w:t>
      </w:r>
      <w:r w:rsidR="004A45C8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="004A45C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 w:rsidR="004A45C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args[], </w:t>
      </w:r>
      <w:r w:rsidR="004A45C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 w:rsidR="004A45C8">
        <w:rPr>
          <w:rFonts w:ascii="Consolas" w:hAnsi="Consolas"/>
          <w:color w:val="24292E"/>
          <w:sz w:val="18"/>
          <w:szCs w:val="18"/>
          <w:shd w:val="clear" w:color="auto" w:fill="FFFFFF"/>
        </w:rPr>
        <w:t>*&amp; redirect)</w:t>
      </w:r>
    </w:p>
    <w:p w14:paraId="3399724B" w14:textId="63C6642A" w:rsidR="001A7AD2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>:</w:t>
      </w:r>
      <w:r w:rsidR="004A45C8">
        <w:rPr>
          <w:lang w:val="en-US"/>
        </w:rPr>
        <w:tab/>
      </w:r>
    </w:p>
    <w:p w14:paraId="166FD6BD" w14:textId="707F2FEE" w:rsidR="001A7AD2" w:rsidRDefault="001A7AD2" w:rsidP="0045252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cha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pipe</w:t>
      </w:r>
    </w:p>
    <w:p w14:paraId="24EDA4C2" w14:textId="24CD4364" w:rsidR="004A45C8" w:rsidRPr="004A45C8" w:rsidRDefault="004A45C8" w:rsidP="004A45C8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4A45C8">
        <w:rPr>
          <w:lang w:val="en-US"/>
        </w:rPr>
        <w:t>Phân</w:t>
      </w:r>
      <w:proofErr w:type="spellEnd"/>
      <w:r w:rsidRPr="004A45C8">
        <w:rPr>
          <w:lang w:val="en-US"/>
        </w:rPr>
        <w:t xml:space="preserve"> </w:t>
      </w:r>
      <w:proofErr w:type="spellStart"/>
      <w:r w:rsidRPr="004A45C8">
        <w:rPr>
          <w:lang w:val="en-US"/>
        </w:rPr>
        <w:t>tích</w:t>
      </w:r>
      <w:proofErr w:type="spellEnd"/>
      <w:r w:rsidRPr="004A45C8">
        <w:rPr>
          <w:lang w:val="en-US"/>
        </w:rPr>
        <w:t xml:space="preserve"> </w:t>
      </w:r>
      <w:proofErr w:type="spellStart"/>
      <w:r w:rsidRPr="004A45C8">
        <w:rPr>
          <w:lang w:val="en-US"/>
        </w:rPr>
        <w:t>cú</w:t>
      </w:r>
      <w:proofErr w:type="spellEnd"/>
      <w:r w:rsidRPr="004A45C8">
        <w:rPr>
          <w:lang w:val="en-US"/>
        </w:rPr>
        <w:t xml:space="preserve"> </w:t>
      </w:r>
      <w:proofErr w:type="spellStart"/>
      <w:r w:rsidRPr="004A45C8">
        <w:rPr>
          <w:lang w:val="en-US"/>
        </w:rPr>
        <w:t>pháp</w:t>
      </w:r>
      <w:proofErr w:type="spellEnd"/>
      <w:r w:rsidRPr="004A45C8">
        <w:rPr>
          <w:lang w:val="en-US"/>
        </w:rPr>
        <w:t xml:space="preserve"> </w:t>
      </w:r>
      <w:proofErr w:type="spellStart"/>
      <w:r w:rsidRPr="004A45C8">
        <w:rPr>
          <w:lang w:val="en-US"/>
        </w:rPr>
        <w:t>lệnh</w:t>
      </w:r>
      <w:proofErr w:type="spellEnd"/>
      <w:r w:rsidRPr="004A45C8">
        <w:rPr>
          <w:lang w:val="en-US"/>
        </w:rPr>
        <w:t xml:space="preserve"> pipe</w:t>
      </w:r>
      <w:r w:rsidR="000850E2">
        <w:rPr>
          <w:lang w:val="en-US"/>
        </w:rPr>
        <w:t xml:space="preserve"> (Bảo)</w:t>
      </w:r>
    </w:p>
    <w:p w14:paraId="2BA47FA2" w14:textId="60046D9A" w:rsidR="001A7AD2" w:rsidRPr="004A45C8" w:rsidRDefault="001A7AD2" w:rsidP="004A45C8">
      <w:pPr>
        <w:ind w:left="720" w:firstLine="360"/>
        <w:rPr>
          <w:lang w:val="en-US"/>
        </w:rPr>
      </w:pPr>
      <w:proofErr w:type="spellStart"/>
      <w:r w:rsidRPr="004A45C8">
        <w:rPr>
          <w:lang w:val="en-US"/>
        </w:rPr>
        <w:t>Hàm</w:t>
      </w:r>
      <w:proofErr w:type="spellEnd"/>
      <w:r w:rsidRPr="004A45C8">
        <w:rPr>
          <w:lang w:val="en-US"/>
        </w:rPr>
        <w:t>:</w:t>
      </w:r>
      <w:r w:rsidR="004A45C8" w:rsidRPr="004A45C8">
        <w:rPr>
          <w:lang w:val="en-US"/>
        </w:rPr>
        <w:t xml:space="preserve"> </w:t>
      </w:r>
      <w:r w:rsidR="004A45C8" w:rsidRPr="004A45C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bool</w:t>
      </w:r>
      <w:r w:rsidR="004A45C8" w:rsidRPr="004A45C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 w:rsidR="004A45C8" w:rsidRPr="004A45C8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parsePipe</w:t>
      </w:r>
      <w:r w:rsidR="004A45C8" w:rsidRPr="004A45C8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="004A45C8" w:rsidRPr="004A45C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 w:rsidR="004A45C8" w:rsidRPr="004A45C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args[], </w:t>
      </w:r>
      <w:r w:rsidR="004A45C8" w:rsidRPr="004A45C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 w:rsidR="004A45C8" w:rsidRPr="004A45C8">
        <w:rPr>
          <w:rFonts w:ascii="Consolas" w:hAnsi="Consolas"/>
          <w:color w:val="24292E"/>
          <w:sz w:val="18"/>
          <w:szCs w:val="18"/>
          <w:shd w:val="clear" w:color="auto" w:fill="FFFFFF"/>
        </w:rPr>
        <w:t>* argsPipe[</w:t>
      </w:r>
      <w:r w:rsidR="004A45C8" w:rsidRPr="004A45C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 w:rsidR="004A45C8" w:rsidRPr="004A45C8">
        <w:rPr>
          <w:rFonts w:ascii="Consolas" w:hAnsi="Consolas"/>
          <w:color w:val="24292E"/>
          <w:sz w:val="18"/>
          <w:szCs w:val="18"/>
          <w:shd w:val="clear" w:color="auto" w:fill="FFFFFF"/>
        </w:rPr>
        <w:t>][MAX_ARG_SIZE])</w:t>
      </w:r>
    </w:p>
    <w:p w14:paraId="1751A5D1" w14:textId="748F880C" w:rsidR="001A7AD2" w:rsidRDefault="001A7AD2" w:rsidP="001A7AD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>:</w:t>
      </w:r>
    </w:p>
    <w:p w14:paraId="1BF41E13" w14:textId="2D724B0C" w:rsidR="004A45C8" w:rsidRPr="004A45C8" w:rsidRDefault="004A45C8" w:rsidP="004A45C8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4A45C8">
        <w:rPr>
          <w:lang w:val="en-US"/>
        </w:rPr>
        <w:t>Thực</w:t>
      </w:r>
      <w:proofErr w:type="spellEnd"/>
      <w:r w:rsidRPr="004A45C8">
        <w:rPr>
          <w:lang w:val="en-US"/>
        </w:rPr>
        <w:t xml:space="preserve"> </w:t>
      </w:r>
      <w:proofErr w:type="spellStart"/>
      <w:r w:rsidRPr="004A45C8">
        <w:rPr>
          <w:lang w:val="en-US"/>
        </w:rPr>
        <w:t>hiện</w:t>
      </w:r>
      <w:proofErr w:type="spellEnd"/>
      <w:r w:rsidRPr="004A45C8">
        <w:rPr>
          <w:lang w:val="en-US"/>
        </w:rPr>
        <w:t xml:space="preserve"> </w:t>
      </w:r>
      <w:proofErr w:type="spellStart"/>
      <w:r w:rsidRPr="004A45C8"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pipe</w:t>
      </w:r>
      <w:r w:rsidR="000850E2">
        <w:rPr>
          <w:lang w:val="en-US"/>
        </w:rPr>
        <w:t>(</w:t>
      </w:r>
      <w:proofErr w:type="gramEnd"/>
      <w:r w:rsidR="000850E2">
        <w:rPr>
          <w:lang w:val="en-US"/>
        </w:rPr>
        <w:t>Bảo)</w:t>
      </w:r>
    </w:p>
    <w:p w14:paraId="068B94DA" w14:textId="219891BF" w:rsidR="0073628D" w:rsidRDefault="004A45C8" w:rsidP="004A45C8">
      <w:pPr>
        <w:pStyle w:val="ListParagraph"/>
        <w:ind w:left="10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: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runPipedCommand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* argsPipe[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][MAX_ARG_SIZE])</w:t>
      </w:r>
    </w:p>
    <w:p w14:paraId="751C0541" w14:textId="6156DCA8" w:rsidR="004A45C8" w:rsidRDefault="004A45C8" w:rsidP="004A45C8">
      <w:pPr>
        <w:pStyle w:val="ListParagraph"/>
        <w:ind w:left="1080"/>
        <w:rPr>
          <w:color w:val="24292E"/>
          <w:shd w:val="clear" w:color="auto" w:fill="FFFFFF"/>
          <w:lang w:val="en-US"/>
        </w:rPr>
      </w:pPr>
      <w:proofErr w:type="spellStart"/>
      <w:r w:rsidRPr="004A45C8">
        <w:rPr>
          <w:color w:val="24292E"/>
          <w:shd w:val="clear" w:color="auto" w:fill="FFFFFF"/>
          <w:lang w:val="en-US"/>
        </w:rPr>
        <w:t>Mô</w:t>
      </w:r>
      <w:proofErr w:type="spellEnd"/>
      <w:r w:rsidRPr="004A45C8">
        <w:rPr>
          <w:color w:val="24292E"/>
          <w:shd w:val="clear" w:color="auto" w:fill="FFFFFF"/>
          <w:lang w:val="en-US"/>
        </w:rPr>
        <w:t xml:space="preserve"> </w:t>
      </w:r>
      <w:proofErr w:type="spellStart"/>
      <w:r w:rsidRPr="004A45C8">
        <w:rPr>
          <w:color w:val="24292E"/>
          <w:shd w:val="clear" w:color="auto" w:fill="FFFFFF"/>
          <w:lang w:val="en-US"/>
        </w:rPr>
        <w:t>tả</w:t>
      </w:r>
      <w:proofErr w:type="spellEnd"/>
      <w:r>
        <w:rPr>
          <w:color w:val="24292E"/>
          <w:shd w:val="clear" w:color="auto" w:fill="FFFFFF"/>
          <w:lang w:val="en-US"/>
        </w:rPr>
        <w:t>:</w:t>
      </w:r>
      <w:r w:rsidR="00B54EA6">
        <w:rPr>
          <w:color w:val="24292E"/>
          <w:shd w:val="clear" w:color="auto" w:fill="FFFFFF"/>
          <w:lang w:val="en-US"/>
        </w:rPr>
        <w:t xml:space="preserve"> </w:t>
      </w:r>
    </w:p>
    <w:p w14:paraId="4EBDED58" w14:textId="4D2DA112" w:rsidR="00B54EA6" w:rsidRPr="00B54EA6" w:rsidRDefault="00B54EA6" w:rsidP="00B54EA6">
      <w:pPr>
        <w:pStyle w:val="ListParagraph"/>
        <w:ind w:left="1080"/>
        <w:rPr>
          <w:rFonts w:ascii="Consolas" w:hAnsi="Consolas"/>
          <w:color w:val="005CC5"/>
          <w:sz w:val="18"/>
          <w:szCs w:val="18"/>
          <w:shd w:val="clear" w:color="auto" w:fill="FFFFFF"/>
          <w:lang w:val="en-US"/>
        </w:rPr>
      </w:pPr>
      <w:r>
        <w:rPr>
          <w:color w:val="24292E"/>
          <w:shd w:val="clear" w:color="auto" w:fill="FFFFFF"/>
          <w:lang w:val="en-US"/>
        </w:rPr>
        <w:t xml:space="preserve">System call 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execvp</w:t>
      </w:r>
      <w:r>
        <w:rPr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:</w:t>
      </w:r>
      <w:r w:rsidR="000850E2">
        <w:rPr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Khoa</w:t>
      </w:r>
    </w:p>
    <w:p w14:paraId="01F32BA7" w14:textId="2D2E1F88" w:rsidR="00B54EA6" w:rsidRDefault="00B54EA6" w:rsidP="00B54EA6">
      <w:pPr>
        <w:pStyle w:val="ListParagraph"/>
        <w:ind w:left="1080"/>
        <w:rPr>
          <w:rFonts w:ascii="Consolas" w:hAnsi="Consolas"/>
          <w:color w:val="005CC5"/>
          <w:sz w:val="18"/>
          <w:szCs w:val="18"/>
          <w:shd w:val="clear" w:color="auto" w:fill="FFFFFF"/>
          <w:lang w:val="en-US"/>
        </w:rPr>
      </w:pPr>
      <w:r>
        <w:rPr>
          <w:color w:val="24292E"/>
          <w:shd w:val="clear" w:color="auto" w:fill="FFFFFF"/>
          <w:lang w:val="en-US"/>
        </w:rPr>
        <w:t xml:space="preserve">System call </w:t>
      </w:r>
      <w:proofErr w:type="gramStart"/>
      <w:r>
        <w:rPr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wait(</w:t>
      </w:r>
      <w:proofErr w:type="gramEnd"/>
      <w:r>
        <w:rPr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):</w:t>
      </w:r>
      <w:r w:rsidR="000850E2">
        <w:rPr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Khoa</w:t>
      </w:r>
    </w:p>
    <w:p w14:paraId="0B4692D2" w14:textId="14A65670" w:rsidR="00B54EA6" w:rsidRDefault="00B54EA6" w:rsidP="00B54EA6">
      <w:pPr>
        <w:pStyle w:val="ListParagraph"/>
        <w:ind w:left="1080"/>
        <w:rPr>
          <w:rFonts w:ascii="Times New Roman" w:hAnsi="Times New Roman"/>
          <w:b/>
          <w:sz w:val="24"/>
          <w:lang w:val="en-US"/>
        </w:rPr>
      </w:pPr>
      <w:r>
        <w:rPr>
          <w:color w:val="24292E"/>
          <w:shd w:val="clear" w:color="auto" w:fill="FFFFFF"/>
          <w:lang w:val="en-US"/>
        </w:rPr>
        <w:t xml:space="preserve">System call </w:t>
      </w:r>
      <w:r>
        <w:rPr>
          <w:rFonts w:ascii="Times New Roman" w:hAnsi="Times New Roman"/>
          <w:b/>
          <w:sz w:val="24"/>
        </w:rPr>
        <w:t>open</w:t>
      </w:r>
      <w:r>
        <w:rPr>
          <w:rFonts w:ascii="Times New Roman" w:hAnsi="Times New Roman"/>
          <w:b/>
          <w:sz w:val="24"/>
          <w:lang w:val="en-US"/>
        </w:rPr>
        <w:t>:</w:t>
      </w:r>
      <w:r w:rsidR="000850E2">
        <w:rPr>
          <w:rFonts w:ascii="Times New Roman" w:hAnsi="Times New Roman"/>
          <w:b/>
          <w:sz w:val="24"/>
          <w:lang w:val="en-US"/>
        </w:rPr>
        <w:t xml:space="preserve"> Khoa</w:t>
      </w:r>
    </w:p>
    <w:p w14:paraId="01F076B9" w14:textId="5C3ED9D1" w:rsidR="00B54EA6" w:rsidRPr="00B54EA6" w:rsidRDefault="00B54EA6" w:rsidP="00B54EA6">
      <w:pPr>
        <w:pStyle w:val="ListParagraph"/>
        <w:ind w:left="1080"/>
        <w:rPr>
          <w:color w:val="24292E"/>
          <w:shd w:val="clear" w:color="auto" w:fill="FFFFFF"/>
          <w:lang w:val="en-US"/>
        </w:rPr>
      </w:pPr>
      <w:r>
        <w:rPr>
          <w:color w:val="24292E"/>
          <w:shd w:val="clear" w:color="auto" w:fill="FFFFFF"/>
          <w:lang w:val="en-US"/>
        </w:rPr>
        <w:t xml:space="preserve">System call 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dup2</w:t>
      </w:r>
      <w:r>
        <w:rPr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, dup:</w:t>
      </w:r>
      <w:r w:rsidR="000850E2">
        <w:rPr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 xml:space="preserve"> Khoa</w:t>
      </w:r>
    </w:p>
    <w:p w14:paraId="2F6762AC" w14:textId="77777777" w:rsidR="004A45C8" w:rsidRPr="004A45C8" w:rsidRDefault="004A45C8" w:rsidP="004A45C8">
      <w:pPr>
        <w:pStyle w:val="ListParagraph"/>
        <w:ind w:left="1080"/>
        <w:rPr>
          <w:lang w:val="en-US"/>
        </w:rPr>
      </w:pPr>
    </w:p>
    <w:p w14:paraId="41927CF3" w14:textId="199C4370" w:rsidR="006613D2" w:rsidRPr="00B54EA6" w:rsidRDefault="0036318A" w:rsidP="0073628D">
      <w:pPr>
        <w:pStyle w:val="ListParagraph"/>
        <w:numPr>
          <w:ilvl w:val="0"/>
          <w:numId w:val="6"/>
        </w:numPr>
        <w:outlineLvl w:val="0"/>
      </w:pPr>
      <w:r w:rsidRPr="0073628D">
        <w:rPr>
          <w:sz w:val="32"/>
          <w:szCs w:val="32"/>
        </w:rPr>
        <w:t>Kiểm thử(screen shot)</w:t>
      </w:r>
    </w:p>
    <w:p w14:paraId="1AD3E227" w14:textId="524925A3" w:rsidR="00B54EA6" w:rsidRPr="00B54EA6" w:rsidRDefault="00B54EA6" w:rsidP="00B54EA6">
      <w:pPr>
        <w:pStyle w:val="ListParagraph"/>
        <w:numPr>
          <w:ilvl w:val="1"/>
          <w:numId w:val="6"/>
        </w:numPr>
        <w:outlineLvl w:val="0"/>
        <w:rPr>
          <w:lang w:val="en-US"/>
        </w:rPr>
      </w:pPr>
      <w:r>
        <w:rPr>
          <w:rFonts w:ascii="Times New Roman" w:hAnsi="Times New Roman"/>
        </w:rPr>
        <w:t>Simple commands with child processes</w:t>
      </w:r>
      <w:r w:rsidR="003177AA">
        <w:rPr>
          <w:rFonts w:ascii="Times New Roman" w:hAnsi="Times New Roman"/>
          <w:lang w:val="en-US"/>
        </w:rPr>
        <w:t xml:space="preserve"> (Long)</w:t>
      </w:r>
    </w:p>
    <w:p w14:paraId="2F865585" w14:textId="6AA721B4" w:rsidR="00B54EA6" w:rsidRPr="00B54EA6" w:rsidRDefault="00B54EA6" w:rsidP="00B54EA6">
      <w:pPr>
        <w:pStyle w:val="ListParagraph"/>
        <w:numPr>
          <w:ilvl w:val="1"/>
          <w:numId w:val="6"/>
        </w:numPr>
        <w:outlineLvl w:val="0"/>
        <w:rPr>
          <w:lang w:val="en-US"/>
        </w:rPr>
      </w:pPr>
      <w:r>
        <w:rPr>
          <w:rFonts w:ascii="Times New Roman" w:hAnsi="Times New Roman"/>
        </w:rPr>
        <w:t>Simple command with &amp;</w:t>
      </w:r>
      <w:r w:rsidR="003177AA">
        <w:rPr>
          <w:rFonts w:ascii="Times New Roman" w:hAnsi="Times New Roman"/>
          <w:lang w:val="en-US"/>
        </w:rPr>
        <w:t xml:space="preserve"> (Long)</w:t>
      </w:r>
    </w:p>
    <w:p w14:paraId="0E471219" w14:textId="104077EC" w:rsidR="00B54EA6" w:rsidRPr="00B54EA6" w:rsidRDefault="00B54EA6" w:rsidP="00B54EA6">
      <w:pPr>
        <w:pStyle w:val="ListParagraph"/>
        <w:numPr>
          <w:ilvl w:val="1"/>
          <w:numId w:val="6"/>
        </w:numPr>
        <w:outlineLvl w:val="0"/>
        <w:rPr>
          <w:lang w:val="en-US"/>
        </w:rPr>
      </w:pPr>
      <w:r>
        <w:rPr>
          <w:rFonts w:ascii="Times New Roman" w:hAnsi="Times New Roman"/>
        </w:rPr>
        <w:t>Output redirection</w:t>
      </w:r>
      <w:r w:rsidR="003177AA">
        <w:rPr>
          <w:rFonts w:ascii="Times New Roman" w:hAnsi="Times New Roman"/>
          <w:lang w:val="en-US"/>
        </w:rPr>
        <w:t xml:space="preserve"> (Bảo)</w:t>
      </w:r>
    </w:p>
    <w:p w14:paraId="1F4D8D20" w14:textId="33A5C2AC" w:rsidR="00B54EA6" w:rsidRPr="00B54EA6" w:rsidRDefault="00B54EA6" w:rsidP="00B54EA6">
      <w:pPr>
        <w:pStyle w:val="ListParagraph"/>
        <w:numPr>
          <w:ilvl w:val="1"/>
          <w:numId w:val="6"/>
        </w:numPr>
        <w:outlineLvl w:val="0"/>
        <w:rPr>
          <w:lang w:val="en-US"/>
        </w:rPr>
      </w:pPr>
      <w:r>
        <w:rPr>
          <w:rFonts w:ascii="Times New Roman" w:hAnsi="Times New Roman"/>
        </w:rPr>
        <w:t>Input redirection</w:t>
      </w:r>
      <w:r w:rsidR="003177AA">
        <w:rPr>
          <w:rFonts w:ascii="Times New Roman" w:hAnsi="Times New Roman"/>
          <w:lang w:val="en-US"/>
        </w:rPr>
        <w:t xml:space="preserve"> (Bảo)</w:t>
      </w:r>
    </w:p>
    <w:p w14:paraId="64F5FCFC" w14:textId="7A4DD0C7" w:rsidR="00B54EA6" w:rsidRPr="00B54EA6" w:rsidRDefault="00B54EA6" w:rsidP="00B54EA6">
      <w:pPr>
        <w:pStyle w:val="ListParagraph"/>
        <w:numPr>
          <w:ilvl w:val="1"/>
          <w:numId w:val="6"/>
        </w:numPr>
        <w:outlineLvl w:val="0"/>
        <w:rPr>
          <w:lang w:val="en-US"/>
        </w:rPr>
      </w:pPr>
      <w:r>
        <w:rPr>
          <w:rFonts w:ascii="Times New Roman" w:hAnsi="Times New Roman"/>
        </w:rPr>
        <w:t>Two commands with a pipe</w:t>
      </w:r>
      <w:r w:rsidR="003177AA">
        <w:rPr>
          <w:rFonts w:ascii="Times New Roman" w:hAnsi="Times New Roman"/>
          <w:lang w:val="en-US"/>
        </w:rPr>
        <w:t xml:space="preserve"> (</w:t>
      </w:r>
      <w:r w:rsidR="00D130D4">
        <w:rPr>
          <w:rFonts w:ascii="Times New Roman" w:hAnsi="Times New Roman"/>
          <w:lang w:val="en-US"/>
        </w:rPr>
        <w:t>Bảo)</w:t>
      </w:r>
    </w:p>
    <w:p w14:paraId="2BD05CA2" w14:textId="2E9A48D3" w:rsidR="006613D2" w:rsidRPr="0073628D" w:rsidRDefault="0036318A" w:rsidP="0073628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3628D">
        <w:rPr>
          <w:sz w:val="32"/>
          <w:szCs w:val="32"/>
        </w:rPr>
        <w:t>Tài liệu tham khảo</w:t>
      </w:r>
    </w:p>
    <w:p w14:paraId="737E6AF8" w14:textId="3A93BB5A" w:rsidR="006613D2" w:rsidRDefault="0036318A" w:rsidP="0073628D">
      <w:pPr>
        <w:pStyle w:val="ListParagraph"/>
        <w:numPr>
          <w:ilvl w:val="0"/>
          <w:numId w:val="5"/>
        </w:numPr>
      </w:pPr>
      <w:r>
        <w:t xml:space="preserve">pipe system call: </w:t>
      </w:r>
      <w:hyperlink r:id="rId7">
        <w:r w:rsidRPr="0073628D">
          <w:rPr>
            <w:color w:val="1155CC"/>
            <w:u w:val="single"/>
          </w:rPr>
          <w:t>https://www.geeksforgeeks.org/pipe-system-call/</w:t>
        </w:r>
      </w:hyperlink>
    </w:p>
    <w:p w14:paraId="53DAAE2B" w14:textId="362F9E8A" w:rsidR="006613D2" w:rsidRDefault="0036318A" w:rsidP="0073628D">
      <w:pPr>
        <w:pStyle w:val="ListParagraph"/>
        <w:numPr>
          <w:ilvl w:val="0"/>
          <w:numId w:val="5"/>
        </w:numPr>
      </w:pPr>
      <w:r>
        <w:t xml:space="preserve">dup2() system call:  </w:t>
      </w:r>
      <w:hyperlink r:id="rId8" w:history="1">
        <w:r w:rsidR="0073628D" w:rsidRPr="00A95941">
          <w:rPr>
            <w:rStyle w:val="Hyperlink"/>
          </w:rPr>
          <w:t>https://www.geeksforgeeks.org/dup-dup2-linux-system-call/</w:t>
        </w:r>
      </w:hyperlink>
      <w:r>
        <w:t xml:space="preserve"> </w:t>
      </w:r>
    </w:p>
    <w:p w14:paraId="2FC0EF4F" w14:textId="77777777" w:rsidR="0073628D" w:rsidRDefault="0073628D" w:rsidP="003177AA">
      <w:pPr>
        <w:pStyle w:val="ListParagraph"/>
        <w:ind w:left="1080"/>
      </w:pPr>
    </w:p>
    <w:sectPr w:rsidR="007362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86646"/>
    <w:multiLevelType w:val="multilevel"/>
    <w:tmpl w:val="B04A783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BFA61D5"/>
    <w:multiLevelType w:val="multilevel"/>
    <w:tmpl w:val="0C84921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73067CC"/>
    <w:multiLevelType w:val="multilevel"/>
    <w:tmpl w:val="BA0CD26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E9043F"/>
    <w:multiLevelType w:val="hybridMultilevel"/>
    <w:tmpl w:val="1A300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873AE9"/>
    <w:multiLevelType w:val="multilevel"/>
    <w:tmpl w:val="CEEE1A2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5915D31"/>
    <w:multiLevelType w:val="multilevel"/>
    <w:tmpl w:val="D272DE0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CE16ECB"/>
    <w:multiLevelType w:val="multilevel"/>
    <w:tmpl w:val="6FC2C78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5DA20C8"/>
    <w:multiLevelType w:val="multilevel"/>
    <w:tmpl w:val="A444633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7CA4EFA"/>
    <w:multiLevelType w:val="hybridMultilevel"/>
    <w:tmpl w:val="EAEACC68"/>
    <w:lvl w:ilvl="0" w:tplc="45F0766A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E533BB"/>
    <w:multiLevelType w:val="multilevel"/>
    <w:tmpl w:val="1E74B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D2"/>
    <w:rsid w:val="000850E2"/>
    <w:rsid w:val="000878F4"/>
    <w:rsid w:val="001A7AD2"/>
    <w:rsid w:val="003177AA"/>
    <w:rsid w:val="0036318A"/>
    <w:rsid w:val="00452524"/>
    <w:rsid w:val="004A45C8"/>
    <w:rsid w:val="006613D2"/>
    <w:rsid w:val="0073628D"/>
    <w:rsid w:val="00B54EA6"/>
    <w:rsid w:val="00D1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47CF"/>
  <w15:docId w15:val="{2E4C38FD-822E-4776-95CC-3254AB67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62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2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28D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1A7AD2"/>
  </w:style>
  <w:style w:type="character" w:customStyle="1" w:styleId="pl-k">
    <w:name w:val="pl-k"/>
    <w:basedOn w:val="DefaultParagraphFont"/>
    <w:rsid w:val="001A7AD2"/>
  </w:style>
  <w:style w:type="character" w:customStyle="1" w:styleId="pl-en">
    <w:name w:val="pl-en"/>
    <w:basedOn w:val="DefaultParagraphFont"/>
    <w:rsid w:val="001A7AD2"/>
  </w:style>
  <w:style w:type="paragraph" w:styleId="NormalWeb">
    <w:name w:val="Normal (Web)"/>
    <w:basedOn w:val="Normal"/>
    <w:uiPriority w:val="99"/>
    <w:semiHidden/>
    <w:unhideWhenUsed/>
    <w:rsid w:val="00B54EA6"/>
    <w:pPr>
      <w:spacing w:before="100" w:beforeAutospacing="1" w:after="100" w:afterAutospacing="1" w:line="240" w:lineRule="auto"/>
    </w:pPr>
    <w:rPr>
      <w:rFonts w:ascii="Times New Roman" w:eastAsia="DengXian" w:hAnsi="Times New Roman" w:cs="Times New Roman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E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EA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up-dup2-linux-system-call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pipe-system-cal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17B95-2982-43BA-B781-756183EB1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Quốc Bảo Trần</cp:lastModifiedBy>
  <cp:revision>6</cp:revision>
  <dcterms:created xsi:type="dcterms:W3CDTF">2020-11-01T09:15:00Z</dcterms:created>
  <dcterms:modified xsi:type="dcterms:W3CDTF">2020-11-02T01:53:00Z</dcterms:modified>
</cp:coreProperties>
</file>