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E62C5" w14:textId="5B68CC6C" w:rsidR="00F97E09" w:rsidRPr="00500058" w:rsidRDefault="00F97E09" w:rsidP="009C34B7">
      <w:pPr>
        <w:pStyle w:val="a4"/>
        <w:jc w:val="both"/>
        <w:rPr>
          <w:rFonts w:cstheme="majorHAnsi"/>
        </w:rPr>
      </w:pPr>
      <w:r w:rsidRPr="002B5066">
        <w:rPr>
          <w:rFonts w:cstheme="majorHAnsi"/>
        </w:rPr>
        <w:t>Техническое задание №</w:t>
      </w:r>
      <w:r w:rsidR="00500058" w:rsidRPr="00500058">
        <w:rPr>
          <w:rFonts w:cstheme="majorHAnsi"/>
        </w:rPr>
        <w:t>*</w:t>
      </w:r>
    </w:p>
    <w:p w14:paraId="6B294182" w14:textId="61D22843" w:rsidR="00F97E09" w:rsidRPr="002A1B72" w:rsidRDefault="00F97E09" w:rsidP="009C34B7">
      <w:pPr>
        <w:ind w:firstLine="708"/>
        <w:jc w:val="both"/>
        <w:rPr>
          <w:rFonts w:asciiTheme="minorHAnsi" w:hAnsiTheme="minorHAnsi" w:cs="Arial"/>
          <w:sz w:val="24"/>
          <w:szCs w:val="24"/>
          <w:lang w:eastAsia="ru-RU"/>
        </w:rPr>
      </w:pPr>
      <w:r w:rsidRPr="002A1B72">
        <w:rPr>
          <w:rFonts w:asciiTheme="minorHAnsi" w:hAnsiTheme="minorHAnsi" w:cs="Arial"/>
          <w:sz w:val="24"/>
          <w:szCs w:val="24"/>
          <w:lang w:eastAsia="ru-RU"/>
        </w:rPr>
        <w:t xml:space="preserve">На доработку </w:t>
      </w:r>
      <w:r w:rsidR="0036282E">
        <w:rPr>
          <w:rFonts w:asciiTheme="minorHAnsi" w:hAnsiTheme="minorHAnsi" w:cs="Arial"/>
          <w:sz w:val="24"/>
          <w:szCs w:val="24"/>
          <w:lang w:eastAsia="ru-RU"/>
        </w:rPr>
        <w:t>инструмента создания зачета аванса в</w:t>
      </w:r>
      <w:r w:rsidRPr="002A1B72">
        <w:rPr>
          <w:rFonts w:asciiTheme="minorHAnsi" w:hAnsiTheme="minorHAnsi" w:cs="Arial"/>
          <w:sz w:val="24"/>
          <w:szCs w:val="24"/>
          <w:lang w:eastAsia="ru-RU"/>
        </w:rPr>
        <w:t xml:space="preserve"> </w:t>
      </w:r>
      <w:r w:rsidR="003C56DE" w:rsidRPr="002A1B72">
        <w:rPr>
          <w:rFonts w:asciiTheme="minorHAnsi" w:hAnsiTheme="minorHAnsi" w:cs="Arial"/>
          <w:sz w:val="24"/>
          <w:szCs w:val="24"/>
          <w:lang w:eastAsia="ru-RU"/>
        </w:rPr>
        <w:t>АО</w:t>
      </w:r>
      <w:r w:rsidRPr="002A1B72">
        <w:rPr>
          <w:rFonts w:asciiTheme="minorHAnsi" w:hAnsiTheme="minorHAnsi" w:cs="Arial"/>
          <w:sz w:val="24"/>
          <w:szCs w:val="24"/>
          <w:lang w:eastAsia="ru-RU"/>
        </w:rPr>
        <w:t xml:space="preserve"> в </w:t>
      </w:r>
      <w:r w:rsidRPr="002A1B72">
        <w:rPr>
          <w:rFonts w:asciiTheme="minorHAnsi" w:hAnsiTheme="minorHAnsi" w:cs="Arial"/>
          <w:sz w:val="24"/>
          <w:szCs w:val="24"/>
          <w:lang w:val="en-US" w:eastAsia="ru-RU"/>
        </w:rPr>
        <w:t>Global</w:t>
      </w:r>
    </w:p>
    <w:p w14:paraId="28C30EC4" w14:textId="77777777" w:rsidR="00F97E09" w:rsidRPr="002A1B72" w:rsidRDefault="00F97E09" w:rsidP="009C34B7">
      <w:pPr>
        <w:jc w:val="both"/>
        <w:rPr>
          <w:rFonts w:asciiTheme="minorHAnsi" w:hAnsiTheme="minorHAnsi" w:cs="Arial"/>
          <w:sz w:val="24"/>
          <w:szCs w:val="24"/>
        </w:rPr>
      </w:pPr>
    </w:p>
    <w:p w14:paraId="5E1A3677" w14:textId="0ACB4942" w:rsidR="00F97E09" w:rsidRPr="002A1B72" w:rsidRDefault="00F97E09" w:rsidP="009C34B7">
      <w:pPr>
        <w:pStyle w:val="20"/>
        <w:rPr>
          <w:rFonts w:cs="Arial"/>
          <w:sz w:val="24"/>
          <w:szCs w:val="24"/>
        </w:rPr>
      </w:pPr>
      <w:bookmarkStart w:id="0" w:name="_Toc139655789"/>
      <w:r w:rsidRPr="002A1B72">
        <w:rPr>
          <w:rFonts w:cs="Arial"/>
          <w:sz w:val="24"/>
          <w:szCs w:val="24"/>
        </w:rPr>
        <w:t>Определения, обозначения, сокращения, элементы нотации</w:t>
      </w:r>
      <w:bookmarkEnd w:id="0"/>
    </w:p>
    <w:p w14:paraId="2EA85517" w14:textId="77777777" w:rsidR="00F97E09" w:rsidRPr="002A1B72" w:rsidRDefault="00F97E09" w:rsidP="009C34B7">
      <w:pPr>
        <w:jc w:val="both"/>
        <w:rPr>
          <w:rFonts w:asciiTheme="minorHAnsi" w:hAnsiTheme="minorHAnsi" w:cs="Arial"/>
          <w:sz w:val="24"/>
          <w:szCs w:val="24"/>
        </w:rPr>
      </w:pPr>
    </w:p>
    <w:p w14:paraId="0AD50F60" w14:textId="77777777" w:rsidR="00F97E09" w:rsidRPr="002A1B72" w:rsidRDefault="00F97E09" w:rsidP="009C34B7">
      <w:pPr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i/>
          <w:iCs/>
          <w:sz w:val="24"/>
          <w:szCs w:val="24"/>
          <w:u w:val="single"/>
        </w:rPr>
        <w:t>Заказчик</w:t>
      </w:r>
      <w:r w:rsidRPr="002A1B72">
        <w:rPr>
          <w:rFonts w:asciiTheme="minorHAnsi" w:hAnsiTheme="minorHAnsi" w:cs="Arial"/>
          <w:sz w:val="24"/>
          <w:szCs w:val="24"/>
        </w:rPr>
        <w:t xml:space="preserve"> – ПАО «Сургутнефтегаз» (Далее – «Общество»);</w:t>
      </w:r>
    </w:p>
    <w:p w14:paraId="2ABB9C4F" w14:textId="1864753A" w:rsidR="00F97E09" w:rsidRPr="002A1B72" w:rsidRDefault="00F97E09" w:rsidP="009C34B7">
      <w:pPr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i/>
          <w:iCs/>
          <w:sz w:val="24"/>
          <w:szCs w:val="24"/>
          <w:u w:val="single"/>
        </w:rPr>
        <w:t>Исполнитель</w:t>
      </w:r>
      <w:r w:rsidRPr="002A1B72">
        <w:rPr>
          <w:rFonts w:asciiTheme="minorHAnsi" w:hAnsiTheme="minorHAnsi" w:cs="Arial"/>
          <w:sz w:val="24"/>
          <w:szCs w:val="24"/>
        </w:rPr>
        <w:t xml:space="preserve"> – ООО «Бизнес Технологии»;</w:t>
      </w:r>
    </w:p>
    <w:p w14:paraId="60F1FFEB" w14:textId="2674F64E" w:rsidR="00F97E09" w:rsidRPr="002A1B72" w:rsidRDefault="003C56DE" w:rsidP="009C34B7">
      <w:pPr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>А</w:t>
      </w:r>
      <w:r w:rsidR="00F97E09" w:rsidRPr="002A1B72">
        <w:rPr>
          <w:rFonts w:asciiTheme="minorHAnsi" w:hAnsiTheme="minorHAnsi" w:cs="Arial"/>
          <w:sz w:val="24"/>
          <w:szCs w:val="24"/>
        </w:rPr>
        <w:t xml:space="preserve">О – </w:t>
      </w:r>
      <w:r w:rsidRPr="002A1B72">
        <w:rPr>
          <w:rFonts w:asciiTheme="minorHAnsi" w:hAnsiTheme="minorHAnsi" w:cs="Arial"/>
          <w:sz w:val="24"/>
          <w:szCs w:val="24"/>
        </w:rPr>
        <w:t>авансовый отчет</w:t>
      </w:r>
      <w:r w:rsidR="00F97E09" w:rsidRPr="002A1B72">
        <w:rPr>
          <w:rFonts w:asciiTheme="minorHAnsi" w:hAnsiTheme="minorHAnsi" w:cs="Arial"/>
          <w:sz w:val="24"/>
          <w:szCs w:val="24"/>
        </w:rPr>
        <w:t>;</w:t>
      </w:r>
    </w:p>
    <w:p w14:paraId="4CED3F45" w14:textId="77777777" w:rsidR="00F97E09" w:rsidRPr="002A1B72" w:rsidRDefault="00F97E09" w:rsidP="009C34B7">
      <w:pPr>
        <w:jc w:val="both"/>
        <w:rPr>
          <w:rFonts w:asciiTheme="minorHAnsi" w:hAnsiTheme="minorHAnsi" w:cs="Arial"/>
          <w:sz w:val="24"/>
          <w:szCs w:val="24"/>
        </w:rPr>
      </w:pPr>
    </w:p>
    <w:p w14:paraId="44A12870" w14:textId="77777777" w:rsidR="00F97E09" w:rsidRPr="002A1B72" w:rsidRDefault="00F97E09" w:rsidP="009C34B7">
      <w:pPr>
        <w:jc w:val="both"/>
        <w:rPr>
          <w:rFonts w:asciiTheme="minorHAnsi" w:hAnsiTheme="minorHAnsi" w:cs="Arial"/>
          <w:i/>
          <w:iCs/>
          <w:sz w:val="24"/>
          <w:szCs w:val="24"/>
          <w:u w:val="single"/>
        </w:rPr>
      </w:pPr>
      <w:r w:rsidRPr="002A1B72">
        <w:rPr>
          <w:rFonts w:asciiTheme="minorHAnsi" w:hAnsiTheme="minorHAnsi" w:cs="Arial"/>
          <w:i/>
          <w:iCs/>
          <w:sz w:val="24"/>
          <w:szCs w:val="24"/>
          <w:u w:val="single"/>
        </w:rPr>
        <w:t>Информационные системы и их модули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2"/>
        <w:gridCol w:w="419"/>
        <w:gridCol w:w="7004"/>
      </w:tblGrid>
      <w:tr w:rsidR="00F97E09" w:rsidRPr="002A1B72" w14:paraId="40014A14" w14:textId="77777777" w:rsidTr="00CD6487">
        <w:tc>
          <w:tcPr>
            <w:tcW w:w="1932" w:type="dxa"/>
          </w:tcPr>
          <w:p w14:paraId="75991984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Global</w:t>
            </w:r>
          </w:p>
        </w:tc>
        <w:tc>
          <w:tcPr>
            <w:tcW w:w="419" w:type="dxa"/>
          </w:tcPr>
          <w:p w14:paraId="0D74CC13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7004" w:type="dxa"/>
          </w:tcPr>
          <w:p w14:paraId="54C5B6C3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Интегрируемая</w:t>
            </w:r>
            <w:proofErr w:type="spellEnd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система</w:t>
            </w:r>
            <w:proofErr w:type="spellEnd"/>
          </w:p>
        </w:tc>
      </w:tr>
      <w:tr w:rsidR="00F97E09" w:rsidRPr="002A1B72" w14:paraId="5FA040D7" w14:textId="77777777" w:rsidTr="00CD6487">
        <w:tc>
          <w:tcPr>
            <w:tcW w:w="1932" w:type="dxa"/>
          </w:tcPr>
          <w:p w14:paraId="0C83C90B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SAP ERP</w:t>
            </w:r>
          </w:p>
        </w:tc>
        <w:tc>
          <w:tcPr>
            <w:tcW w:w="419" w:type="dxa"/>
          </w:tcPr>
          <w:p w14:paraId="36C4746D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-</w:t>
            </w:r>
          </w:p>
        </w:tc>
        <w:tc>
          <w:tcPr>
            <w:tcW w:w="7004" w:type="dxa"/>
          </w:tcPr>
          <w:p w14:paraId="29B353BD" w14:textId="77777777" w:rsidR="00F97E09" w:rsidRPr="002A1B72" w:rsidRDefault="00F97E09" w:rsidP="009C34B7">
            <w:pPr>
              <w:jc w:val="both"/>
              <w:rPr>
                <w:rFonts w:asciiTheme="minorHAnsi" w:hAnsiTheme="minorHAnsi" w:cs="Arial"/>
                <w:sz w:val="24"/>
                <w:szCs w:val="24"/>
                <w:lang w:val="en-US"/>
              </w:rPr>
            </w:pP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Текущая</w:t>
            </w:r>
            <w:proofErr w:type="spellEnd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информационная</w:t>
            </w:r>
            <w:proofErr w:type="spellEnd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система</w:t>
            </w:r>
            <w:proofErr w:type="spellEnd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A1B72">
              <w:rPr>
                <w:rFonts w:asciiTheme="minorHAnsi" w:hAnsiTheme="minorHAnsi" w:cs="Arial"/>
                <w:sz w:val="24"/>
                <w:szCs w:val="24"/>
                <w:lang w:val="en-US"/>
              </w:rPr>
              <w:t>Заказчика</w:t>
            </w:r>
            <w:proofErr w:type="spellEnd"/>
          </w:p>
        </w:tc>
      </w:tr>
    </w:tbl>
    <w:p w14:paraId="649222A4" w14:textId="6351E524" w:rsidR="00FF5788" w:rsidRPr="002A1B72" w:rsidRDefault="00FF5788" w:rsidP="009C34B7">
      <w:pPr>
        <w:jc w:val="both"/>
        <w:rPr>
          <w:rFonts w:asciiTheme="minorHAnsi" w:eastAsia="Calibri" w:hAnsiTheme="minorHAnsi" w:cs="Arial"/>
          <w:sz w:val="24"/>
          <w:szCs w:val="24"/>
          <w:lang w:val="en-US" w:eastAsia="ru-RU"/>
        </w:rPr>
      </w:pPr>
    </w:p>
    <w:p w14:paraId="741A2841" w14:textId="015B4200" w:rsidR="00F97E09" w:rsidRPr="002A1B72" w:rsidRDefault="00F97E09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Основание для разработки</w:t>
      </w:r>
    </w:p>
    <w:p w14:paraId="2A8734A9" w14:textId="713B2A09" w:rsidR="00F97E09" w:rsidRPr="002A1B72" w:rsidRDefault="00F97E09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 xml:space="preserve">Основанием для разработки является план работ по переводу учета кассовых операций и расчетов с подотчетными лицами а ПАО «Сургутнефтегаз» на </w:t>
      </w:r>
      <w:proofErr w:type="spellStart"/>
      <w:r w:rsidRPr="002A1B72">
        <w:rPr>
          <w:rFonts w:asciiTheme="minorHAnsi" w:hAnsiTheme="minorHAnsi" w:cs="Arial"/>
          <w:sz w:val="24"/>
          <w:szCs w:val="24"/>
        </w:rPr>
        <w:t>импортонезависимое</w:t>
      </w:r>
      <w:proofErr w:type="spellEnd"/>
      <w:r w:rsidRPr="002A1B72">
        <w:rPr>
          <w:rFonts w:asciiTheme="minorHAnsi" w:hAnsiTheme="minorHAnsi" w:cs="Arial"/>
          <w:sz w:val="24"/>
          <w:szCs w:val="24"/>
        </w:rPr>
        <w:t xml:space="preserve"> программное обеспечение.</w:t>
      </w:r>
    </w:p>
    <w:p w14:paraId="1FFBF25E" w14:textId="77777777" w:rsidR="00F97E09" w:rsidRPr="002A1B72" w:rsidRDefault="00F97E09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1F8DB1C1" w14:textId="7CF1928C" w:rsidR="00F97E09" w:rsidRPr="002A1B72" w:rsidRDefault="00F97E09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Наименование разработки</w:t>
      </w:r>
    </w:p>
    <w:p w14:paraId="4EAD3DC8" w14:textId="4B761EAB" w:rsidR="003C56DE" w:rsidRPr="002A1B72" w:rsidRDefault="00646565" w:rsidP="009C34B7">
      <w:pPr>
        <w:shd w:val="clear" w:color="auto" w:fill="FFFFFF"/>
        <w:jc w:val="both"/>
        <w:textAlignment w:val="center"/>
        <w:rPr>
          <w:rFonts w:asciiTheme="minorHAnsi" w:eastAsia="Times New Roman" w:hAnsiTheme="minorHAnsi" w:cs="Arial"/>
          <w:color w:val="000000"/>
          <w:sz w:val="24"/>
          <w:szCs w:val="24"/>
          <w:lang w:eastAsia="ru-RU"/>
        </w:rPr>
      </w:pPr>
      <w:r w:rsidRPr="002A1B72">
        <w:rPr>
          <w:rFonts w:asciiTheme="minorHAnsi" w:hAnsiTheme="minorHAnsi" w:cs="Arial"/>
          <w:sz w:val="24"/>
          <w:szCs w:val="24"/>
        </w:rPr>
        <w:t xml:space="preserve">Доработка </w:t>
      </w:r>
      <w:r w:rsidR="00BD51EE">
        <w:rPr>
          <w:rFonts w:asciiTheme="minorHAnsi" w:hAnsiTheme="minorHAnsi" w:cs="Arial"/>
          <w:sz w:val="24"/>
          <w:szCs w:val="24"/>
          <w:lang w:eastAsia="ru-RU"/>
        </w:rPr>
        <w:t>инструмента создания зачета аванса в</w:t>
      </w:r>
      <w:r w:rsidR="00BD51EE" w:rsidRPr="002A1B72">
        <w:rPr>
          <w:rFonts w:asciiTheme="minorHAnsi" w:hAnsiTheme="minorHAnsi" w:cs="Arial"/>
          <w:sz w:val="24"/>
          <w:szCs w:val="24"/>
          <w:lang w:eastAsia="ru-RU"/>
        </w:rPr>
        <w:t xml:space="preserve"> АО</w:t>
      </w:r>
      <w:r w:rsidR="00F97E09" w:rsidRPr="002A1B72">
        <w:rPr>
          <w:rFonts w:asciiTheme="minorHAnsi" w:hAnsiTheme="minorHAnsi" w:cs="Arial"/>
          <w:sz w:val="24"/>
          <w:szCs w:val="24"/>
        </w:rPr>
        <w:t>.</w:t>
      </w:r>
      <w:r w:rsidR="00B76250" w:rsidRPr="002A1B72">
        <w:rPr>
          <w:rFonts w:asciiTheme="minorHAnsi" w:hAnsiTheme="minorHAnsi" w:cs="Arial"/>
          <w:sz w:val="24"/>
          <w:szCs w:val="24"/>
        </w:rPr>
        <w:t xml:space="preserve"> Класс </w:t>
      </w:r>
      <w:proofErr w:type="spellStart"/>
      <w:r w:rsidR="003C56DE" w:rsidRPr="002A1B72">
        <w:rPr>
          <w:rFonts w:asciiTheme="minorHAnsi" w:hAnsiTheme="minorHAnsi" w:cs="Arial"/>
          <w:sz w:val="24"/>
          <w:szCs w:val="24"/>
        </w:rPr>
        <w:t>Pm_AdvRep</w:t>
      </w:r>
      <w:proofErr w:type="spellEnd"/>
    </w:p>
    <w:p w14:paraId="7C743D87" w14:textId="12695F61" w:rsidR="00F97E09" w:rsidRPr="002A1B72" w:rsidRDefault="00F97E09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6F7CBF1D" w14:textId="5F3DB99E" w:rsidR="00F97E09" w:rsidRPr="002A1B72" w:rsidRDefault="00F97E09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Назначение разработки</w:t>
      </w:r>
    </w:p>
    <w:p w14:paraId="65C092B8" w14:textId="72BB8F6D" w:rsidR="00E33D52" w:rsidRPr="002A1B72" w:rsidRDefault="000C6B16" w:rsidP="009C34B7">
      <w:pPr>
        <w:ind w:firstLine="567"/>
        <w:jc w:val="both"/>
        <w:rPr>
          <w:rFonts w:asciiTheme="minorHAnsi" w:hAnsiTheme="minorHAnsi" w:cs="Arial"/>
          <w:sz w:val="24"/>
          <w:szCs w:val="24"/>
          <w:lang w:eastAsia="ru-RU"/>
        </w:rPr>
      </w:pPr>
      <w:r w:rsidRPr="002A1B72">
        <w:rPr>
          <w:rFonts w:asciiTheme="minorHAnsi" w:hAnsiTheme="minorHAnsi" w:cs="Arial"/>
          <w:sz w:val="24"/>
          <w:szCs w:val="24"/>
        </w:rPr>
        <w:t>Доработка</w:t>
      </w:r>
      <w:r w:rsidR="00E33D52" w:rsidRPr="002A1B72">
        <w:rPr>
          <w:rFonts w:asciiTheme="minorHAnsi" w:hAnsiTheme="minorHAnsi" w:cs="Arial"/>
          <w:sz w:val="24"/>
          <w:szCs w:val="24"/>
        </w:rPr>
        <w:t xml:space="preserve"> необходима для </w:t>
      </w:r>
      <w:r w:rsidR="00BD51EE">
        <w:rPr>
          <w:rFonts w:asciiTheme="minorHAnsi" w:hAnsiTheme="minorHAnsi" w:cs="Arial"/>
          <w:sz w:val="24"/>
          <w:szCs w:val="24"/>
        </w:rPr>
        <w:t>создания отдельного документа зачета аванса</w:t>
      </w:r>
      <w:r w:rsidR="00835694">
        <w:rPr>
          <w:rFonts w:asciiTheme="minorHAnsi" w:hAnsiTheme="minorHAnsi" w:cs="Arial"/>
          <w:sz w:val="24"/>
          <w:szCs w:val="24"/>
        </w:rPr>
        <w:t xml:space="preserve"> на основании документов авансов из денежного потока АО</w:t>
      </w:r>
      <w:r w:rsidR="00A11754">
        <w:rPr>
          <w:rFonts w:asciiTheme="minorHAnsi" w:hAnsiTheme="minorHAnsi" w:cs="Arial"/>
          <w:sz w:val="24"/>
          <w:szCs w:val="24"/>
        </w:rPr>
        <w:t>.</w:t>
      </w:r>
    </w:p>
    <w:p w14:paraId="30850C27" w14:textId="77777777" w:rsidR="00E33D52" w:rsidRPr="002A1B72" w:rsidRDefault="00E33D52" w:rsidP="009C34B7">
      <w:pPr>
        <w:ind w:firstLine="567"/>
        <w:jc w:val="both"/>
        <w:rPr>
          <w:rFonts w:asciiTheme="minorHAnsi" w:hAnsiTheme="minorHAnsi" w:cs="Arial"/>
          <w:sz w:val="24"/>
          <w:szCs w:val="24"/>
          <w:lang w:eastAsia="ru-RU"/>
        </w:rPr>
      </w:pPr>
    </w:p>
    <w:p w14:paraId="2F094AD6" w14:textId="460843F5" w:rsidR="00E33D52" w:rsidRPr="002A1B72" w:rsidRDefault="00E33D5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Входные данные (стартовые условия)</w:t>
      </w:r>
    </w:p>
    <w:p w14:paraId="49636299" w14:textId="7A63A4E9" w:rsidR="00E33D52" w:rsidRPr="002A1B72" w:rsidRDefault="00E33D5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 xml:space="preserve">Интерфейс </w:t>
      </w:r>
      <w:r w:rsidR="00DA45E0">
        <w:rPr>
          <w:rFonts w:asciiTheme="minorHAnsi" w:hAnsiTheme="minorHAnsi" w:cs="Arial"/>
          <w:sz w:val="24"/>
          <w:szCs w:val="24"/>
        </w:rPr>
        <w:t>АО без инструмента создания зачета аванса.</w:t>
      </w:r>
    </w:p>
    <w:p w14:paraId="26610A91" w14:textId="77777777" w:rsidR="00F97E09" w:rsidRPr="002A1B72" w:rsidRDefault="00F97E09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57D07B61" w14:textId="6B81EFA1" w:rsidR="00F97E09" w:rsidRPr="002A1B72" w:rsidRDefault="00E33D5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Выходные данные (результат работы)</w:t>
      </w:r>
    </w:p>
    <w:p w14:paraId="5CA34170" w14:textId="490B8B62" w:rsidR="00DA45E0" w:rsidRPr="002A1B72" w:rsidRDefault="00DA45E0" w:rsidP="00DA45E0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 xml:space="preserve">Интерфейс </w:t>
      </w:r>
      <w:r>
        <w:rPr>
          <w:rFonts w:asciiTheme="minorHAnsi" w:hAnsiTheme="minorHAnsi" w:cs="Arial"/>
          <w:sz w:val="24"/>
          <w:szCs w:val="24"/>
        </w:rPr>
        <w:t>АО с инструментом создания зачета аванса.</w:t>
      </w:r>
    </w:p>
    <w:p w14:paraId="4BEC313E" w14:textId="3F29F0FD" w:rsidR="00B24CF2" w:rsidRPr="002A1B72" w:rsidRDefault="00B24CF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470EEF1B" w14:textId="68F971E4" w:rsidR="00B24CF2" w:rsidRPr="002A1B72" w:rsidRDefault="00B24CF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 xml:space="preserve">Текущая </w:t>
      </w:r>
      <w:r w:rsidR="00DC1DA8">
        <w:rPr>
          <w:rFonts w:cs="Arial"/>
          <w:sz w:val="24"/>
          <w:szCs w:val="24"/>
        </w:rPr>
        <w:t xml:space="preserve">реализация в системе </w:t>
      </w:r>
      <w:r w:rsidR="00DC1DA8">
        <w:rPr>
          <w:rFonts w:cs="Arial"/>
          <w:sz w:val="24"/>
          <w:szCs w:val="24"/>
          <w:lang w:val="en-US"/>
        </w:rPr>
        <w:t>Global</w:t>
      </w:r>
    </w:p>
    <w:p w14:paraId="5EB72B40" w14:textId="694BB1CA" w:rsidR="000F7BE9" w:rsidRPr="00161416" w:rsidRDefault="00DC1DA8" w:rsidP="00DC1DA8">
      <w:pPr>
        <w:ind w:firstLine="708"/>
        <w:jc w:val="both"/>
        <w:rPr>
          <w:rFonts w:asciiTheme="minorHAnsi" w:hAnsiTheme="minorHAnsi" w:cs="Arial"/>
          <w:sz w:val="24"/>
          <w:szCs w:val="24"/>
          <w:lang w:val="en-US"/>
        </w:rPr>
      </w:pPr>
      <w:r>
        <w:rPr>
          <w:rFonts w:asciiTheme="minorHAnsi" w:hAnsiTheme="minorHAnsi" w:cs="Arial"/>
          <w:sz w:val="24"/>
          <w:szCs w:val="24"/>
        </w:rPr>
        <w:t>Не реализован</w:t>
      </w:r>
      <w:r w:rsidR="00161416">
        <w:rPr>
          <w:rFonts w:asciiTheme="minorHAnsi" w:hAnsiTheme="minorHAnsi" w:cs="Arial"/>
          <w:sz w:val="24"/>
          <w:szCs w:val="24"/>
        </w:rPr>
        <w:t xml:space="preserve"> инструмент.</w:t>
      </w:r>
    </w:p>
    <w:p w14:paraId="3403254B" w14:textId="77777777" w:rsidR="000F7BE9" w:rsidRPr="002A1B72" w:rsidRDefault="000F7BE9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4B0DC634" w14:textId="1091E332" w:rsidR="00B24CF2" w:rsidRPr="002A1B72" w:rsidRDefault="00B24CF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Необходимые доработки</w:t>
      </w:r>
    </w:p>
    <w:p w14:paraId="0A7C8BF1" w14:textId="579D6170" w:rsidR="00F27D8D" w:rsidRDefault="00F27D8D" w:rsidP="00F27D8D">
      <w:pPr>
        <w:rPr>
          <w:lang w:val="en-US" w:eastAsia="ru-RU"/>
        </w:rPr>
      </w:pPr>
    </w:p>
    <w:p w14:paraId="4BAFEE70" w14:textId="64C000F7" w:rsidR="002A524F" w:rsidRPr="002A524F" w:rsidRDefault="002A524F" w:rsidP="002A524F">
      <w:pPr>
        <w:pStyle w:val="a0"/>
        <w:numPr>
          <w:ilvl w:val="1"/>
          <w:numId w:val="21"/>
        </w:numPr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 w:rsidRPr="002A524F">
        <w:rPr>
          <w:rFonts w:asciiTheme="minorHAnsi" w:eastAsia="Calibri" w:hAnsiTheme="minorHAnsi" w:cs="Arial"/>
          <w:b/>
          <w:sz w:val="24"/>
          <w:szCs w:val="24"/>
          <w:lang w:eastAsia="ru-RU"/>
        </w:rPr>
        <w:t>Создание инструмента в АО в ин. валюте</w:t>
      </w:r>
    </w:p>
    <w:p w14:paraId="1D211AC3" w14:textId="110AEF9B" w:rsidR="00F27D8D" w:rsidRDefault="00815A29" w:rsidP="00815A29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815A29">
        <w:rPr>
          <w:rFonts w:asciiTheme="minorHAnsi" w:hAnsiTheme="minorHAnsi" w:cs="Arial"/>
          <w:sz w:val="24"/>
          <w:szCs w:val="24"/>
        </w:rPr>
        <w:t>Создать инструмент «Зачет аванса»</w:t>
      </w:r>
      <w:r>
        <w:rPr>
          <w:rFonts w:asciiTheme="minorHAnsi" w:hAnsiTheme="minorHAnsi" w:cs="Arial"/>
          <w:sz w:val="24"/>
          <w:szCs w:val="24"/>
        </w:rPr>
        <w:t xml:space="preserve"> </w:t>
      </w:r>
      <w:r w:rsidRPr="00815A29">
        <w:rPr>
          <w:rFonts w:asciiTheme="minorHAnsi" w:hAnsiTheme="minorHAnsi" w:cs="Arial"/>
          <w:sz w:val="24"/>
          <w:szCs w:val="24"/>
        </w:rPr>
        <w:t>(место вызова на заголовке АО</w:t>
      </w:r>
      <w:r>
        <w:rPr>
          <w:rFonts w:asciiTheme="minorHAnsi" w:hAnsiTheme="minorHAnsi" w:cs="Arial"/>
          <w:sz w:val="24"/>
          <w:szCs w:val="24"/>
        </w:rPr>
        <w:t xml:space="preserve"> с типом </w:t>
      </w:r>
      <w:r>
        <w:rPr>
          <w:rFonts w:asciiTheme="minorHAnsi" w:hAnsiTheme="minorHAnsi" w:cs="Arial"/>
          <w:sz w:val="24"/>
          <w:szCs w:val="24"/>
          <w:lang w:val="en-US"/>
        </w:rPr>
        <w:t>Pm</w:t>
      </w:r>
      <w:r w:rsidRPr="00815A29">
        <w:rPr>
          <w:rFonts w:asciiTheme="minorHAnsi" w:hAnsiTheme="minorHAnsi" w:cs="Arial"/>
          <w:sz w:val="24"/>
          <w:szCs w:val="24"/>
        </w:rPr>
        <w:t>_</w:t>
      </w:r>
      <w:proofErr w:type="spellStart"/>
      <w:r>
        <w:rPr>
          <w:rFonts w:asciiTheme="minorHAnsi" w:hAnsiTheme="minorHAnsi" w:cs="Arial"/>
          <w:sz w:val="24"/>
          <w:szCs w:val="24"/>
          <w:lang w:val="en-US"/>
        </w:rPr>
        <w:t>AdvRepCur</w:t>
      </w:r>
      <w:proofErr w:type="spellEnd"/>
      <w:r w:rsidRPr="00815A29">
        <w:rPr>
          <w:rFonts w:asciiTheme="minorHAnsi" w:hAnsiTheme="minorHAnsi" w:cs="Arial"/>
          <w:sz w:val="24"/>
          <w:szCs w:val="24"/>
        </w:rPr>
        <w:t xml:space="preserve">). </w:t>
      </w:r>
    </w:p>
    <w:p w14:paraId="649B4C5B" w14:textId="77777777" w:rsidR="00241220" w:rsidRDefault="00815A29" w:rsidP="003110C5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Инструмент работает при выделении документов авансов на закладке «Денежный поток» (аванс определяется активной настройкой типа движения денежного потока </w:t>
      </w:r>
      <w:r>
        <w:rPr>
          <w:rFonts w:asciiTheme="minorHAnsi" w:hAnsiTheme="minorHAnsi" w:cs="Arial"/>
          <w:sz w:val="24"/>
          <w:szCs w:val="24"/>
          <w:lang w:val="en-US"/>
        </w:rPr>
        <w:t>Pm</w:t>
      </w:r>
      <w:r w:rsidRPr="00815A29">
        <w:rPr>
          <w:rFonts w:asciiTheme="minorHAnsi" w:hAnsiTheme="minorHAnsi" w:cs="Arial"/>
          <w:sz w:val="24"/>
          <w:szCs w:val="24"/>
        </w:rPr>
        <w:t>_</w:t>
      </w:r>
      <w:proofErr w:type="spellStart"/>
      <w:r>
        <w:rPr>
          <w:rFonts w:asciiTheme="minorHAnsi" w:hAnsiTheme="minorHAnsi" w:cs="Arial"/>
          <w:sz w:val="24"/>
          <w:szCs w:val="24"/>
          <w:lang w:val="en-US"/>
        </w:rPr>
        <w:t>AdvRepCashOper</w:t>
      </w:r>
      <w:proofErr w:type="spellEnd"/>
      <w:r w:rsidRPr="00815A29">
        <w:rPr>
          <w:rFonts w:asciiTheme="minorHAnsi" w:hAnsiTheme="minorHAnsi" w:cs="Arial"/>
          <w:sz w:val="24"/>
          <w:szCs w:val="24"/>
        </w:rPr>
        <w:t>.</w:t>
      </w:r>
      <w:r>
        <w:rPr>
          <w:rFonts w:asciiTheme="minorHAnsi" w:hAnsiTheme="minorHAnsi" w:cs="Arial"/>
          <w:sz w:val="24"/>
          <w:szCs w:val="24"/>
          <w:lang w:val="en-US"/>
        </w:rPr>
        <w:t>DADVANCE</w:t>
      </w:r>
      <w:r>
        <w:rPr>
          <w:rFonts w:asciiTheme="minorHAnsi" w:hAnsiTheme="minorHAnsi" w:cs="Arial"/>
          <w:sz w:val="24"/>
          <w:szCs w:val="24"/>
        </w:rPr>
        <w:t>).</w:t>
      </w:r>
    </w:p>
    <w:p w14:paraId="7BAF5060" w14:textId="77777777" w:rsidR="00241220" w:rsidRDefault="00241220" w:rsidP="00241220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4D10E5">
        <w:rPr>
          <w:rFonts w:asciiTheme="minorHAnsi" w:hAnsiTheme="minorHAnsi" w:cs="Arial"/>
          <w:sz w:val="24"/>
          <w:szCs w:val="24"/>
        </w:rPr>
        <w:t>Проверка:</w:t>
      </w:r>
      <w:r w:rsidRPr="004D10E5">
        <w:rPr>
          <w:rFonts w:asciiTheme="minorHAnsi" w:hAnsiTheme="minorHAnsi" w:cs="Arial"/>
          <w:sz w:val="24"/>
          <w:szCs w:val="24"/>
        </w:rPr>
        <w:br/>
        <w:t xml:space="preserve">- на уже созданный документ зачета аванса </w:t>
      </w:r>
      <w:r>
        <w:rPr>
          <w:rFonts w:asciiTheme="minorHAnsi" w:hAnsiTheme="minorHAnsi" w:cs="Arial"/>
          <w:sz w:val="24"/>
          <w:szCs w:val="24"/>
        </w:rPr>
        <w:t>(на основании связанных документов)</w:t>
      </w:r>
      <w:r w:rsidR="00815A29">
        <w:rPr>
          <w:rFonts w:asciiTheme="minorHAnsi" w:hAnsiTheme="minorHAnsi" w:cs="Arial"/>
          <w:sz w:val="24"/>
          <w:szCs w:val="24"/>
        </w:rPr>
        <w:br/>
      </w:r>
      <w:r w:rsidR="00815A29">
        <w:rPr>
          <w:rFonts w:asciiTheme="minorHAnsi" w:hAnsiTheme="minorHAnsi" w:cs="Arial"/>
          <w:sz w:val="24"/>
          <w:szCs w:val="24"/>
        </w:rPr>
        <w:tab/>
        <w:t>В результате выполнения инструмента</w:t>
      </w:r>
      <w:r w:rsidR="00D6010B">
        <w:rPr>
          <w:rFonts w:asciiTheme="minorHAnsi" w:hAnsiTheme="minorHAnsi" w:cs="Arial"/>
          <w:sz w:val="24"/>
          <w:szCs w:val="24"/>
        </w:rPr>
        <w:t>:</w:t>
      </w:r>
    </w:p>
    <w:p w14:paraId="6CD3A8FB" w14:textId="77777777" w:rsidR="00241220" w:rsidRDefault="00815A29" w:rsidP="00D6010B">
      <w:pPr>
        <w:pStyle w:val="a0"/>
        <w:numPr>
          <w:ilvl w:val="0"/>
          <w:numId w:val="34"/>
        </w:numPr>
        <w:jc w:val="both"/>
        <w:rPr>
          <w:rFonts w:asciiTheme="minorHAnsi" w:hAnsiTheme="minorHAnsi" w:cs="Arial"/>
          <w:sz w:val="24"/>
          <w:szCs w:val="24"/>
        </w:rPr>
      </w:pPr>
      <w:r w:rsidRPr="00241220">
        <w:rPr>
          <w:rFonts w:asciiTheme="minorHAnsi" w:hAnsiTheme="minorHAnsi" w:cs="Arial"/>
          <w:sz w:val="24"/>
          <w:szCs w:val="24"/>
        </w:rPr>
        <w:t xml:space="preserve">должен создаться документ «Бухгалтерская справка» </w:t>
      </w:r>
      <w:r w:rsidR="00F07A84" w:rsidRPr="00241220">
        <w:rPr>
          <w:rFonts w:asciiTheme="minorHAnsi" w:hAnsiTheme="minorHAnsi" w:cs="Arial"/>
          <w:sz w:val="24"/>
          <w:szCs w:val="24"/>
          <w:lang w:val="en-US"/>
        </w:rPr>
        <w:t>Act</w:t>
      </w:r>
      <w:r w:rsidR="00F07A84" w:rsidRPr="00241220">
        <w:rPr>
          <w:rFonts w:asciiTheme="minorHAnsi" w:hAnsiTheme="minorHAnsi" w:cs="Arial"/>
          <w:sz w:val="24"/>
          <w:szCs w:val="24"/>
        </w:rPr>
        <w:t>_</w:t>
      </w:r>
      <w:proofErr w:type="spellStart"/>
      <w:r w:rsidR="00F07A84" w:rsidRPr="00241220">
        <w:rPr>
          <w:rFonts w:asciiTheme="minorHAnsi" w:hAnsiTheme="minorHAnsi" w:cs="Arial"/>
          <w:sz w:val="24"/>
          <w:szCs w:val="24"/>
          <w:lang w:val="en-US"/>
        </w:rPr>
        <w:t>TransDoc</w:t>
      </w:r>
      <w:proofErr w:type="spellEnd"/>
      <w:r w:rsidR="00F07A84" w:rsidRPr="00241220">
        <w:rPr>
          <w:rFonts w:asciiTheme="minorHAnsi" w:hAnsiTheme="minorHAnsi" w:cs="Arial"/>
          <w:sz w:val="24"/>
          <w:szCs w:val="24"/>
        </w:rPr>
        <w:t xml:space="preserve"> тип </w:t>
      </w:r>
      <w:r w:rsidR="00F07A84" w:rsidRPr="00241220">
        <w:rPr>
          <w:rFonts w:asciiTheme="minorHAnsi" w:hAnsiTheme="minorHAnsi" w:cs="Arial"/>
          <w:sz w:val="24"/>
          <w:szCs w:val="24"/>
          <w:lang w:val="en-US"/>
        </w:rPr>
        <w:t>Act</w:t>
      </w:r>
      <w:r w:rsidR="00F07A84" w:rsidRPr="00241220">
        <w:rPr>
          <w:rFonts w:asciiTheme="minorHAnsi" w:hAnsiTheme="minorHAnsi" w:cs="Arial"/>
          <w:sz w:val="24"/>
          <w:szCs w:val="24"/>
        </w:rPr>
        <w:t>_</w:t>
      </w:r>
      <w:proofErr w:type="spellStart"/>
      <w:r w:rsidR="00F07A84" w:rsidRPr="00241220">
        <w:rPr>
          <w:rFonts w:asciiTheme="minorHAnsi" w:hAnsiTheme="minorHAnsi" w:cs="Arial"/>
          <w:sz w:val="24"/>
          <w:szCs w:val="24"/>
          <w:lang w:val="en-US"/>
        </w:rPr>
        <w:t>TransDoc</w:t>
      </w:r>
      <w:proofErr w:type="spellEnd"/>
      <w:r w:rsidR="00F07A84" w:rsidRPr="00241220">
        <w:rPr>
          <w:rFonts w:asciiTheme="minorHAnsi" w:hAnsiTheme="minorHAnsi" w:cs="Arial"/>
          <w:sz w:val="24"/>
          <w:szCs w:val="24"/>
        </w:rPr>
        <w:t>_</w:t>
      </w:r>
      <w:proofErr w:type="spellStart"/>
      <w:r w:rsidR="00F07A84" w:rsidRPr="00241220">
        <w:rPr>
          <w:rFonts w:asciiTheme="minorHAnsi" w:hAnsiTheme="minorHAnsi" w:cs="Arial"/>
          <w:sz w:val="24"/>
          <w:szCs w:val="24"/>
          <w:lang w:val="en-US"/>
        </w:rPr>
        <w:t>AccountigInfo</w:t>
      </w:r>
      <w:proofErr w:type="spellEnd"/>
      <w:r w:rsidR="00524AE4" w:rsidRPr="00241220">
        <w:rPr>
          <w:rFonts w:asciiTheme="minorHAnsi" w:hAnsiTheme="minorHAnsi" w:cs="Arial"/>
          <w:sz w:val="24"/>
          <w:szCs w:val="24"/>
        </w:rPr>
        <w:t xml:space="preserve"> </w:t>
      </w:r>
      <w:proofErr w:type="gramStart"/>
      <w:r w:rsidR="00524AE4" w:rsidRPr="00241220">
        <w:rPr>
          <w:rFonts w:asciiTheme="minorHAnsi" w:hAnsiTheme="minorHAnsi" w:cs="Arial"/>
          <w:sz w:val="24"/>
          <w:szCs w:val="24"/>
        </w:rPr>
        <w:t>и  ви</w:t>
      </w:r>
      <w:r w:rsidR="003110C5" w:rsidRPr="00241220">
        <w:rPr>
          <w:rFonts w:asciiTheme="minorHAnsi" w:hAnsiTheme="minorHAnsi" w:cs="Arial"/>
          <w:sz w:val="24"/>
          <w:szCs w:val="24"/>
        </w:rPr>
        <w:t>д</w:t>
      </w:r>
      <w:proofErr w:type="gramEnd"/>
      <w:r w:rsidR="00524AE4" w:rsidRPr="00241220">
        <w:rPr>
          <w:rFonts w:asciiTheme="minorHAnsi" w:hAnsiTheme="minorHAnsi" w:cs="Arial"/>
          <w:sz w:val="24"/>
          <w:szCs w:val="24"/>
        </w:rPr>
        <w:t xml:space="preserve"> (новое поле) «Проводк</w:t>
      </w:r>
      <w:r w:rsidR="00D6010B" w:rsidRPr="00241220">
        <w:rPr>
          <w:rFonts w:asciiTheme="minorHAnsi" w:hAnsiTheme="minorHAnsi" w:cs="Arial"/>
          <w:sz w:val="24"/>
          <w:szCs w:val="24"/>
        </w:rPr>
        <w:t>а</w:t>
      </w:r>
      <w:r w:rsidR="00524AE4" w:rsidRPr="00241220">
        <w:rPr>
          <w:rFonts w:asciiTheme="minorHAnsi" w:hAnsiTheme="minorHAnsi" w:cs="Arial"/>
          <w:sz w:val="24"/>
          <w:szCs w:val="24"/>
        </w:rPr>
        <w:t xml:space="preserve"> по </w:t>
      </w:r>
      <w:proofErr w:type="spellStart"/>
      <w:r w:rsidR="00524AE4" w:rsidRPr="00241220">
        <w:rPr>
          <w:rFonts w:asciiTheme="minorHAnsi" w:hAnsiTheme="minorHAnsi" w:cs="Arial"/>
          <w:sz w:val="24"/>
          <w:szCs w:val="24"/>
        </w:rPr>
        <w:t>подотч.лицам</w:t>
      </w:r>
      <w:proofErr w:type="spellEnd"/>
      <w:r w:rsidR="00524AE4" w:rsidRPr="00241220">
        <w:rPr>
          <w:rFonts w:asciiTheme="minorHAnsi" w:hAnsiTheme="minorHAnsi" w:cs="Arial"/>
          <w:sz w:val="24"/>
          <w:szCs w:val="24"/>
        </w:rPr>
        <w:t>»</w:t>
      </w:r>
      <w:r w:rsidR="00862300" w:rsidRPr="00241220">
        <w:rPr>
          <w:rFonts w:asciiTheme="minorHAnsi" w:hAnsiTheme="minorHAnsi" w:cs="Arial"/>
          <w:sz w:val="24"/>
          <w:szCs w:val="24"/>
        </w:rPr>
        <w:t xml:space="preserve"> для каждого выделенного документа аванса</w:t>
      </w:r>
      <w:r w:rsidR="00D6010B" w:rsidRPr="00241220">
        <w:rPr>
          <w:rFonts w:asciiTheme="minorHAnsi" w:hAnsiTheme="minorHAnsi" w:cs="Arial"/>
          <w:sz w:val="24"/>
          <w:szCs w:val="24"/>
        </w:rPr>
        <w:t>;</w:t>
      </w:r>
    </w:p>
    <w:p w14:paraId="304FB284" w14:textId="30B6B893" w:rsidR="00E3722B" w:rsidRPr="00241220" w:rsidRDefault="00E3722B" w:rsidP="00D6010B">
      <w:pPr>
        <w:pStyle w:val="a0"/>
        <w:numPr>
          <w:ilvl w:val="0"/>
          <w:numId w:val="34"/>
        </w:numPr>
        <w:jc w:val="both"/>
        <w:rPr>
          <w:rFonts w:asciiTheme="minorHAnsi" w:hAnsiTheme="minorHAnsi" w:cs="Arial"/>
          <w:sz w:val="24"/>
          <w:szCs w:val="24"/>
        </w:rPr>
      </w:pPr>
      <w:r w:rsidRPr="00241220">
        <w:rPr>
          <w:rFonts w:asciiTheme="minorHAnsi" w:hAnsiTheme="minorHAnsi" w:cs="Arial"/>
          <w:sz w:val="24"/>
          <w:szCs w:val="24"/>
        </w:rPr>
        <w:lastRenderedPageBreak/>
        <w:t xml:space="preserve">созданный документ должен привязаться к денежному потоку с типом движения «Зачет аванса» и с </w:t>
      </w:r>
      <w:r w:rsidR="006274CD" w:rsidRPr="00241220">
        <w:rPr>
          <w:rFonts w:asciiTheme="minorHAnsi" w:hAnsiTheme="minorHAnsi" w:cs="Arial"/>
          <w:sz w:val="24"/>
          <w:szCs w:val="24"/>
        </w:rPr>
        <w:t>суммой</w:t>
      </w:r>
      <w:r w:rsidRPr="00241220">
        <w:rPr>
          <w:rFonts w:asciiTheme="minorHAnsi" w:hAnsiTheme="minorHAnsi" w:cs="Arial"/>
          <w:sz w:val="24"/>
          <w:szCs w:val="24"/>
        </w:rPr>
        <w:t xml:space="preserve"> 0,00.</w:t>
      </w:r>
      <w:bookmarkStart w:id="1" w:name="_GoBack"/>
      <w:bookmarkEnd w:id="1"/>
    </w:p>
    <w:p w14:paraId="68E94BF1" w14:textId="480A96DA" w:rsidR="007F7954" w:rsidRDefault="007F7954" w:rsidP="007F7954">
      <w:pPr>
        <w:pStyle w:val="20"/>
        <w:numPr>
          <w:ilvl w:val="0"/>
          <w:numId w:val="0"/>
        </w:numPr>
        <w:ind w:left="720"/>
      </w:pPr>
    </w:p>
    <w:p w14:paraId="3D03412A" w14:textId="45A9B04A" w:rsidR="007F7954" w:rsidRPr="00B65AE7" w:rsidRDefault="007F7954" w:rsidP="00B65AE7">
      <w:pPr>
        <w:pStyle w:val="a0"/>
        <w:numPr>
          <w:ilvl w:val="1"/>
          <w:numId w:val="21"/>
        </w:numPr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 w:rsidRPr="00B65AE7">
        <w:rPr>
          <w:rFonts w:asciiTheme="minorHAnsi" w:eastAsia="Calibri" w:hAnsiTheme="minorHAnsi" w:cs="Arial"/>
          <w:b/>
          <w:sz w:val="24"/>
          <w:szCs w:val="24"/>
          <w:lang w:eastAsia="ru-RU"/>
        </w:rPr>
        <w:t xml:space="preserve"> Создать справочник «Виды бух. справки»</w:t>
      </w:r>
    </w:p>
    <w:p w14:paraId="17641B5E" w14:textId="796F6D04" w:rsidR="007F7954" w:rsidRPr="007F7954" w:rsidRDefault="007F7954" w:rsidP="007F7954">
      <w:pPr>
        <w:ind w:firstLine="708"/>
        <w:rPr>
          <w:rFonts w:asciiTheme="minorHAnsi" w:hAnsiTheme="minorHAnsi" w:cs="Arial"/>
          <w:sz w:val="24"/>
          <w:szCs w:val="24"/>
        </w:rPr>
      </w:pPr>
      <w:r w:rsidRPr="007F7954">
        <w:rPr>
          <w:rFonts w:asciiTheme="minorHAnsi" w:hAnsiTheme="minorHAnsi" w:cs="Arial"/>
          <w:sz w:val="24"/>
          <w:szCs w:val="24"/>
        </w:rPr>
        <w:t>Создать новый справочник «Виды бух. справки»</w:t>
      </w:r>
      <w:r>
        <w:rPr>
          <w:rFonts w:asciiTheme="minorHAnsi" w:hAnsiTheme="minorHAnsi" w:cs="Arial"/>
          <w:sz w:val="24"/>
          <w:szCs w:val="24"/>
        </w:rPr>
        <w:t xml:space="preserve">. </w:t>
      </w:r>
    </w:p>
    <w:p w14:paraId="17D161AE" w14:textId="29E93A59" w:rsidR="007F7954" w:rsidRPr="00501A8F" w:rsidRDefault="00195A1D" w:rsidP="007F7954">
      <w:pPr>
        <w:ind w:firstLine="708"/>
        <w:rPr>
          <w:rFonts w:asciiTheme="minorHAnsi" w:hAnsiTheme="minorHAnsi" w:cs="Arial"/>
          <w:i/>
          <w:sz w:val="24"/>
          <w:szCs w:val="24"/>
        </w:rPr>
      </w:pPr>
      <w:r>
        <w:rPr>
          <w:rFonts w:asciiTheme="minorHAnsi" w:hAnsiTheme="minorHAnsi" w:cs="Arial"/>
          <w:i/>
          <w:sz w:val="24"/>
          <w:szCs w:val="24"/>
        </w:rPr>
        <w:t>*</w:t>
      </w:r>
      <w:r w:rsidR="00501A8F" w:rsidRPr="00501A8F">
        <w:rPr>
          <w:rFonts w:asciiTheme="minorHAnsi" w:hAnsiTheme="minorHAnsi" w:cs="Arial"/>
          <w:i/>
          <w:sz w:val="24"/>
          <w:szCs w:val="24"/>
        </w:rPr>
        <w:t xml:space="preserve">Постановка в другом </w:t>
      </w:r>
      <w:r w:rsidR="00336826">
        <w:rPr>
          <w:rFonts w:asciiTheme="minorHAnsi" w:hAnsiTheme="minorHAnsi" w:cs="Arial"/>
          <w:i/>
          <w:sz w:val="24"/>
          <w:szCs w:val="24"/>
        </w:rPr>
        <w:t>проекте</w:t>
      </w:r>
    </w:p>
    <w:p w14:paraId="3A21DD96" w14:textId="77777777" w:rsidR="007F7954" w:rsidRPr="007F7954" w:rsidRDefault="007F7954" w:rsidP="007F7954">
      <w:pPr>
        <w:ind w:firstLine="708"/>
        <w:rPr>
          <w:rFonts w:asciiTheme="minorHAnsi" w:hAnsiTheme="minorHAnsi" w:cs="Arial"/>
          <w:sz w:val="24"/>
          <w:szCs w:val="24"/>
        </w:rPr>
      </w:pPr>
    </w:p>
    <w:p w14:paraId="5949FC84" w14:textId="7E645B6E" w:rsidR="007F7954" w:rsidRPr="00B65AE7" w:rsidRDefault="007F7954" w:rsidP="00B65AE7">
      <w:pPr>
        <w:pStyle w:val="a0"/>
        <w:numPr>
          <w:ilvl w:val="1"/>
          <w:numId w:val="21"/>
        </w:numPr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 w:rsidRPr="00B65AE7">
        <w:rPr>
          <w:rFonts w:asciiTheme="minorHAnsi" w:eastAsia="Calibri" w:hAnsiTheme="minorHAnsi" w:cs="Arial"/>
          <w:b/>
          <w:sz w:val="24"/>
          <w:szCs w:val="24"/>
          <w:lang w:eastAsia="ru-RU"/>
        </w:rPr>
        <w:t xml:space="preserve">Создать новый атрибут в классе </w:t>
      </w:r>
      <w:proofErr w:type="spellStart"/>
      <w:r w:rsidRPr="00B65AE7">
        <w:rPr>
          <w:rFonts w:asciiTheme="minorHAnsi" w:eastAsia="Calibri" w:hAnsiTheme="minorHAnsi" w:cs="Arial"/>
          <w:b/>
          <w:sz w:val="24"/>
          <w:szCs w:val="24"/>
          <w:lang w:eastAsia="ru-RU"/>
        </w:rPr>
        <w:t>Act_TransDoc</w:t>
      </w:r>
      <w:proofErr w:type="spellEnd"/>
      <w:r w:rsidR="00B65AE7">
        <w:rPr>
          <w:rFonts w:asciiTheme="minorHAnsi" w:eastAsia="Calibri" w:hAnsiTheme="minorHAnsi" w:cs="Arial"/>
          <w:b/>
          <w:sz w:val="24"/>
          <w:szCs w:val="24"/>
          <w:lang w:eastAsia="ru-RU"/>
        </w:rPr>
        <w:t xml:space="preserve"> «Вид»</w:t>
      </w:r>
    </w:p>
    <w:p w14:paraId="0BBEB7F1" w14:textId="77777777" w:rsidR="00B65AE7" w:rsidRPr="007F7954" w:rsidRDefault="00B65AE7" w:rsidP="007F7954">
      <w:pPr>
        <w:pStyle w:val="a0"/>
        <w:ind w:left="1494"/>
        <w:rPr>
          <w:rFonts w:asciiTheme="minorHAnsi" w:eastAsia="Calibri" w:hAnsiTheme="minorHAnsi" w:cs="Arial"/>
          <w:b/>
          <w:sz w:val="24"/>
          <w:szCs w:val="24"/>
          <w:lang w:eastAsia="ru-RU"/>
        </w:rPr>
      </w:pPr>
    </w:p>
    <w:tbl>
      <w:tblPr>
        <w:tblStyle w:val="a6"/>
        <w:tblW w:w="0" w:type="auto"/>
        <w:tblInd w:w="567" w:type="dxa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5"/>
      </w:tblGrid>
      <w:tr w:rsidR="007F7954" w14:paraId="2589C1AF" w14:textId="77777777" w:rsidTr="007F7954">
        <w:tc>
          <w:tcPr>
            <w:tcW w:w="2266" w:type="dxa"/>
          </w:tcPr>
          <w:p w14:paraId="17ADFAD0" w14:textId="377B9AB1" w:rsidR="007F7954" w:rsidRPr="00A15A95" w:rsidRDefault="007F7954" w:rsidP="007F7954">
            <w:r w:rsidRPr="00A15A95">
              <w:rPr>
                <w:rFonts w:asciiTheme="minorHAnsi" w:hAnsiTheme="minorHAnsi" w:cs="Arial"/>
              </w:rPr>
              <w:t>Системное имя</w:t>
            </w:r>
          </w:p>
        </w:tc>
        <w:tc>
          <w:tcPr>
            <w:tcW w:w="2265" w:type="dxa"/>
          </w:tcPr>
          <w:p w14:paraId="087BC905" w14:textId="1BEA3D50" w:rsidR="007F7954" w:rsidRPr="00A15A95" w:rsidRDefault="007F7954" w:rsidP="007F7954">
            <w:r w:rsidRPr="00A15A95">
              <w:rPr>
                <w:rFonts w:asciiTheme="minorHAnsi" w:hAnsiTheme="minorHAnsi" w:cs="Arial"/>
              </w:rPr>
              <w:t>Наименование</w:t>
            </w:r>
          </w:p>
        </w:tc>
        <w:tc>
          <w:tcPr>
            <w:tcW w:w="2265" w:type="dxa"/>
          </w:tcPr>
          <w:p w14:paraId="0FDB74EC" w14:textId="043EE4B5" w:rsidR="007F7954" w:rsidRPr="00A15A95" w:rsidRDefault="007F7954" w:rsidP="007F7954">
            <w:r w:rsidRPr="00A15A95">
              <w:rPr>
                <w:rFonts w:asciiTheme="minorHAnsi" w:hAnsiTheme="minorHAnsi" w:cs="Arial"/>
              </w:rPr>
              <w:t xml:space="preserve">Тип данных атрибута </w:t>
            </w:r>
          </w:p>
        </w:tc>
        <w:tc>
          <w:tcPr>
            <w:tcW w:w="2265" w:type="dxa"/>
          </w:tcPr>
          <w:p w14:paraId="71214CBC" w14:textId="7BD8A188" w:rsidR="007F7954" w:rsidRPr="00A15A95" w:rsidRDefault="007F7954" w:rsidP="007F7954">
            <w:r w:rsidRPr="00A15A95">
              <w:rPr>
                <w:rFonts w:asciiTheme="minorHAnsi" w:hAnsiTheme="minorHAnsi" w:cs="Arial"/>
              </w:rPr>
              <w:t xml:space="preserve">Тип атрибута </w:t>
            </w:r>
          </w:p>
        </w:tc>
      </w:tr>
      <w:tr w:rsidR="007F7954" w14:paraId="57D1AAE3" w14:textId="77777777" w:rsidTr="007F7954">
        <w:tc>
          <w:tcPr>
            <w:tcW w:w="2266" w:type="dxa"/>
          </w:tcPr>
          <w:p w14:paraId="30D813F1" w14:textId="5E409AA2" w:rsidR="007F7954" w:rsidRPr="00A15A95" w:rsidRDefault="0057111B" w:rsidP="007F7954">
            <w:r w:rsidRPr="00A15A95">
              <w:t>*</w:t>
            </w:r>
          </w:p>
        </w:tc>
        <w:tc>
          <w:tcPr>
            <w:tcW w:w="2265" w:type="dxa"/>
          </w:tcPr>
          <w:p w14:paraId="6C81D552" w14:textId="098AF3A4" w:rsidR="007F7954" w:rsidRPr="00A15A95" w:rsidRDefault="0057111B" w:rsidP="007F7954">
            <w:r w:rsidRPr="00A15A95">
              <w:t>Вид</w:t>
            </w:r>
          </w:p>
        </w:tc>
        <w:tc>
          <w:tcPr>
            <w:tcW w:w="2265" w:type="dxa"/>
          </w:tcPr>
          <w:p w14:paraId="4BE1A3A6" w14:textId="6EB724CA" w:rsidR="007F7954" w:rsidRPr="00A15A95" w:rsidRDefault="007F7954" w:rsidP="007F7954">
            <w:r w:rsidRPr="00A15A95">
              <w:rPr>
                <w:rFonts w:asciiTheme="minorHAnsi" w:hAnsiTheme="minorHAnsi" w:cs="Arial"/>
                <w:lang w:val="en-US"/>
              </w:rPr>
              <w:t>Long</w:t>
            </w:r>
          </w:p>
        </w:tc>
        <w:tc>
          <w:tcPr>
            <w:tcW w:w="2265" w:type="dxa"/>
          </w:tcPr>
          <w:p w14:paraId="2A4FF0B2" w14:textId="1622A9F9" w:rsidR="007F7954" w:rsidRPr="00A15A95" w:rsidRDefault="007F7954" w:rsidP="007F7954">
            <w:proofErr w:type="spellStart"/>
            <w:r w:rsidRPr="00A15A95">
              <w:rPr>
                <w:rFonts w:asciiTheme="minorHAnsi" w:hAnsiTheme="minorHAnsi" w:cs="Arial"/>
                <w:lang w:val="en-US"/>
              </w:rPr>
              <w:t>RefObject</w:t>
            </w:r>
            <w:proofErr w:type="spellEnd"/>
            <w:r w:rsidRPr="00A15A95">
              <w:rPr>
                <w:rFonts w:asciiTheme="minorHAnsi" w:hAnsiTheme="minorHAnsi" w:cs="Arial"/>
                <w:lang w:val="en-US"/>
              </w:rPr>
              <w:t xml:space="preserve"> (</w:t>
            </w:r>
            <w:r w:rsidRPr="00A15A95">
              <w:rPr>
                <w:rFonts w:asciiTheme="minorHAnsi" w:hAnsiTheme="minorHAnsi" w:cs="Arial"/>
              </w:rPr>
              <w:t>*</w:t>
            </w:r>
            <w:r w:rsidRPr="00A15A95">
              <w:rPr>
                <w:rFonts w:asciiTheme="minorHAnsi" w:hAnsiTheme="minorHAnsi" w:cs="Arial"/>
                <w:lang w:val="en-US"/>
              </w:rPr>
              <w:t>Bs</w:t>
            </w:r>
            <w:r w:rsidRPr="00A15A95">
              <w:rPr>
                <w:rFonts w:asciiTheme="minorHAnsi" w:hAnsiTheme="minorHAnsi" w:cs="Arial"/>
              </w:rPr>
              <w:t>* новый справочник</w:t>
            </w:r>
            <w:r w:rsidR="0072789F" w:rsidRPr="00A15A95">
              <w:rPr>
                <w:rFonts w:asciiTheme="minorHAnsi" w:hAnsiTheme="minorHAnsi" w:cs="Arial"/>
              </w:rPr>
              <w:t xml:space="preserve"> 8.2.1.</w:t>
            </w:r>
            <w:r w:rsidRPr="00A15A95">
              <w:rPr>
                <w:rFonts w:asciiTheme="minorHAnsi" w:hAnsiTheme="minorHAnsi" w:cs="Arial"/>
                <w:lang w:val="en-US"/>
              </w:rPr>
              <w:t>)</w:t>
            </w:r>
          </w:p>
        </w:tc>
      </w:tr>
    </w:tbl>
    <w:p w14:paraId="3AED7128" w14:textId="77777777" w:rsidR="007F7954" w:rsidRPr="007F7954" w:rsidRDefault="007F7954" w:rsidP="007F7954">
      <w:pPr>
        <w:rPr>
          <w:lang w:eastAsia="ru-RU"/>
        </w:rPr>
      </w:pPr>
    </w:p>
    <w:p w14:paraId="09F9C87D" w14:textId="3CCF092C" w:rsidR="00862300" w:rsidRDefault="00862300" w:rsidP="00862300">
      <w:pPr>
        <w:pStyle w:val="a0"/>
        <w:numPr>
          <w:ilvl w:val="1"/>
          <w:numId w:val="21"/>
        </w:numPr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>
        <w:rPr>
          <w:rFonts w:asciiTheme="minorHAnsi" w:eastAsia="Calibri" w:hAnsiTheme="minorHAnsi" w:cs="Arial"/>
          <w:b/>
          <w:sz w:val="24"/>
          <w:szCs w:val="24"/>
          <w:lang w:eastAsia="ru-RU"/>
        </w:rPr>
        <w:t>Наполнение документа Бухгалтерская справка</w:t>
      </w:r>
    </w:p>
    <w:p w14:paraId="78862BD5" w14:textId="6E780239" w:rsidR="007F7954" w:rsidRDefault="007F7954" w:rsidP="007F7954">
      <w:pPr>
        <w:rPr>
          <w:rFonts w:asciiTheme="minorHAnsi" w:eastAsia="Calibri" w:hAnsiTheme="minorHAnsi" w:cs="Arial"/>
          <w:b/>
          <w:sz w:val="24"/>
          <w:szCs w:val="24"/>
          <w:lang w:eastAsia="ru-RU"/>
        </w:rPr>
      </w:pPr>
    </w:p>
    <w:tbl>
      <w:tblPr>
        <w:tblStyle w:val="a6"/>
        <w:tblW w:w="0" w:type="auto"/>
        <w:tblInd w:w="567" w:type="dxa"/>
        <w:tblLook w:val="04A0" w:firstRow="1" w:lastRow="0" w:firstColumn="1" w:lastColumn="0" w:noHBand="0" w:noVBand="1"/>
      </w:tblPr>
      <w:tblGrid>
        <w:gridCol w:w="2326"/>
        <w:gridCol w:w="2245"/>
        <w:gridCol w:w="4490"/>
      </w:tblGrid>
      <w:tr w:rsidR="008402FA" w14:paraId="0F4DD2DA" w14:textId="77777777" w:rsidTr="008402FA">
        <w:tc>
          <w:tcPr>
            <w:tcW w:w="2326" w:type="dxa"/>
          </w:tcPr>
          <w:p w14:paraId="5491FE0E" w14:textId="7BF2B83E" w:rsidR="008402FA" w:rsidRPr="00AB7CB2" w:rsidRDefault="008402FA" w:rsidP="00A15A95">
            <w:pPr>
              <w:jc w:val="center"/>
              <w:rPr>
                <w:rFonts w:asciiTheme="minorHAnsi" w:hAnsiTheme="minorHAnsi" w:cs="Arial"/>
              </w:rPr>
            </w:pPr>
            <w:r w:rsidRPr="00AB7CB2">
              <w:rPr>
                <w:rFonts w:asciiTheme="minorHAnsi" w:hAnsiTheme="minorHAnsi" w:cs="Arial"/>
              </w:rPr>
              <w:t>Системное имя</w:t>
            </w:r>
          </w:p>
        </w:tc>
        <w:tc>
          <w:tcPr>
            <w:tcW w:w="2245" w:type="dxa"/>
          </w:tcPr>
          <w:p w14:paraId="7FCC33FA" w14:textId="5B37A2EC" w:rsidR="008402FA" w:rsidRPr="00AB7CB2" w:rsidRDefault="008402FA" w:rsidP="00A15A95">
            <w:pPr>
              <w:jc w:val="center"/>
              <w:rPr>
                <w:rFonts w:asciiTheme="minorHAnsi" w:hAnsiTheme="minorHAnsi" w:cs="Arial"/>
              </w:rPr>
            </w:pPr>
            <w:r w:rsidRPr="00AB7CB2">
              <w:rPr>
                <w:rFonts w:asciiTheme="minorHAnsi" w:hAnsiTheme="minorHAnsi" w:cs="Arial"/>
              </w:rPr>
              <w:t>Наименование</w:t>
            </w:r>
          </w:p>
        </w:tc>
        <w:tc>
          <w:tcPr>
            <w:tcW w:w="4490" w:type="dxa"/>
          </w:tcPr>
          <w:p w14:paraId="57F2F64E" w14:textId="0D1B00CA" w:rsidR="008402FA" w:rsidRPr="00AB7CB2" w:rsidRDefault="00A15A95" w:rsidP="00A15A95">
            <w:pPr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Наполнение</w:t>
            </w:r>
          </w:p>
        </w:tc>
      </w:tr>
      <w:tr w:rsidR="00862300" w14:paraId="52F44AD1" w14:textId="77777777" w:rsidTr="000D6DD5">
        <w:tc>
          <w:tcPr>
            <w:tcW w:w="9061" w:type="dxa"/>
            <w:gridSpan w:val="3"/>
          </w:tcPr>
          <w:p w14:paraId="6CB766EC" w14:textId="1661E327" w:rsidR="00862300" w:rsidRPr="00AB7CB2" w:rsidRDefault="00862300" w:rsidP="00D20C49">
            <w:pPr>
              <w:jc w:val="center"/>
              <w:rPr>
                <w:rFonts w:asciiTheme="minorHAnsi" w:hAnsiTheme="minorHAnsi" w:cs="Arial"/>
                <w:lang w:val="en-US"/>
              </w:rPr>
            </w:pPr>
            <w:proofErr w:type="spellStart"/>
            <w:r w:rsidRPr="00AB7CB2">
              <w:rPr>
                <w:rFonts w:asciiTheme="minorHAnsi" w:hAnsiTheme="minorHAnsi" w:cs="Arial"/>
                <w:lang w:val="en-US"/>
              </w:rPr>
              <w:t>Act_TransDoc</w:t>
            </w:r>
            <w:proofErr w:type="spellEnd"/>
          </w:p>
        </w:tc>
      </w:tr>
      <w:tr w:rsidR="008402FA" w14:paraId="7DD14120" w14:textId="77777777" w:rsidTr="008402FA">
        <w:tc>
          <w:tcPr>
            <w:tcW w:w="2326" w:type="dxa"/>
          </w:tcPr>
          <w:p w14:paraId="00E7211A" w14:textId="3990C6BE" w:rsidR="008402FA" w:rsidRPr="00AB7CB2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 w:rsidRPr="00AB7CB2">
              <w:rPr>
                <w:rFonts w:asciiTheme="minorHAnsi" w:hAnsiTheme="minorHAnsi" w:cs="Arial"/>
                <w:lang w:val="en-US"/>
              </w:rPr>
              <w:t>sNumDoc</w:t>
            </w:r>
            <w:proofErr w:type="spellEnd"/>
          </w:p>
        </w:tc>
        <w:tc>
          <w:tcPr>
            <w:tcW w:w="2245" w:type="dxa"/>
          </w:tcPr>
          <w:p w14:paraId="3DED8882" w14:textId="02253E65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 w:rsidRPr="00AB7CB2">
              <w:rPr>
                <w:rFonts w:asciiTheme="minorHAnsi" w:hAnsiTheme="minorHAnsi" w:cs="Arial"/>
              </w:rPr>
              <w:t>№</w:t>
            </w:r>
          </w:p>
        </w:tc>
        <w:tc>
          <w:tcPr>
            <w:tcW w:w="4490" w:type="dxa"/>
          </w:tcPr>
          <w:p w14:paraId="5C9AC78E" w14:textId="000FCFF4" w:rsidR="008402FA" w:rsidRPr="004E3CFF" w:rsidRDefault="008402FA" w:rsidP="00862300">
            <w:pPr>
              <w:rPr>
                <w:rFonts w:asciiTheme="minorHAnsi" w:hAnsiTheme="minorHAnsi" w:cs="Arial"/>
                <w:i/>
              </w:rPr>
            </w:pPr>
            <w:r w:rsidRPr="004E3CFF">
              <w:rPr>
                <w:rFonts w:asciiTheme="minorHAnsi" w:hAnsiTheme="minorHAnsi" w:cs="Arial"/>
                <w:i/>
              </w:rPr>
              <w:t xml:space="preserve">По </w:t>
            </w:r>
            <w:proofErr w:type="spellStart"/>
            <w:r w:rsidRPr="004E3CFF">
              <w:rPr>
                <w:rFonts w:asciiTheme="minorHAnsi" w:hAnsiTheme="minorHAnsi" w:cs="Arial"/>
                <w:i/>
              </w:rPr>
              <w:t>автонумерации</w:t>
            </w:r>
            <w:proofErr w:type="spellEnd"/>
          </w:p>
        </w:tc>
      </w:tr>
      <w:tr w:rsidR="008402FA" w14:paraId="13BFA7DF" w14:textId="77777777" w:rsidTr="008402FA">
        <w:tc>
          <w:tcPr>
            <w:tcW w:w="2326" w:type="dxa"/>
          </w:tcPr>
          <w:p w14:paraId="5FBC5A97" w14:textId="35C02FA3" w:rsidR="008402FA" w:rsidRPr="00AB7CB2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 w:rsidRPr="00AB7CB2">
              <w:rPr>
                <w:rFonts w:asciiTheme="minorHAnsi" w:hAnsiTheme="minorHAnsi" w:cs="Arial"/>
                <w:lang w:val="en-US"/>
              </w:rPr>
              <w:t>dDoc</w:t>
            </w:r>
            <w:proofErr w:type="spellEnd"/>
          </w:p>
        </w:tc>
        <w:tc>
          <w:tcPr>
            <w:tcW w:w="2245" w:type="dxa"/>
          </w:tcPr>
          <w:p w14:paraId="57EC3755" w14:textId="23C4EA69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 w:rsidRPr="00AB7CB2">
              <w:rPr>
                <w:rFonts w:asciiTheme="minorHAnsi" w:hAnsiTheme="minorHAnsi" w:cs="Arial"/>
              </w:rPr>
              <w:t>От</w:t>
            </w:r>
          </w:p>
        </w:tc>
        <w:tc>
          <w:tcPr>
            <w:tcW w:w="4490" w:type="dxa"/>
          </w:tcPr>
          <w:p w14:paraId="1C13A7F9" w14:textId="19654A9E" w:rsidR="008402FA" w:rsidRPr="004E3CFF" w:rsidRDefault="008402FA" w:rsidP="00862300">
            <w:pPr>
              <w:rPr>
                <w:rFonts w:asciiTheme="minorHAnsi" w:hAnsiTheme="minorHAnsi" w:cs="Arial"/>
                <w:i/>
              </w:rPr>
            </w:pPr>
            <w:r w:rsidRPr="004E3CFF">
              <w:rPr>
                <w:rFonts w:asciiTheme="minorHAnsi" w:hAnsiTheme="minorHAnsi" w:cs="Arial"/>
                <w:i/>
                <w:color w:val="0070C0"/>
              </w:rPr>
              <w:t>Дата АО</w:t>
            </w:r>
          </w:p>
        </w:tc>
      </w:tr>
      <w:tr w:rsidR="008402FA" w14:paraId="1AB5679C" w14:textId="77777777" w:rsidTr="008402FA">
        <w:tc>
          <w:tcPr>
            <w:tcW w:w="2326" w:type="dxa"/>
          </w:tcPr>
          <w:p w14:paraId="3A97E06B" w14:textId="24771056" w:rsidR="008402FA" w:rsidRPr="00AB7CB2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idObjectType</w:t>
            </w:r>
            <w:proofErr w:type="spellEnd"/>
          </w:p>
        </w:tc>
        <w:tc>
          <w:tcPr>
            <w:tcW w:w="2245" w:type="dxa"/>
          </w:tcPr>
          <w:p w14:paraId="6F892A81" w14:textId="1AA11A75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Тип</w:t>
            </w:r>
          </w:p>
        </w:tc>
        <w:tc>
          <w:tcPr>
            <w:tcW w:w="4490" w:type="dxa"/>
          </w:tcPr>
          <w:p w14:paraId="7C309B8F" w14:textId="77440397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Бухгалтерская справка</w:t>
            </w:r>
          </w:p>
        </w:tc>
      </w:tr>
      <w:tr w:rsidR="007F7954" w14:paraId="5B993822" w14:textId="77777777" w:rsidTr="008402FA">
        <w:tc>
          <w:tcPr>
            <w:tcW w:w="2326" w:type="dxa"/>
          </w:tcPr>
          <w:p w14:paraId="3FCD5088" w14:textId="3F097513" w:rsidR="007F7954" w:rsidRPr="007F7954" w:rsidRDefault="007F7954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Новое поле </w:t>
            </w:r>
          </w:p>
        </w:tc>
        <w:tc>
          <w:tcPr>
            <w:tcW w:w="2245" w:type="dxa"/>
          </w:tcPr>
          <w:p w14:paraId="42974746" w14:textId="615C289C" w:rsidR="007F7954" w:rsidRDefault="007F7954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Вид</w:t>
            </w:r>
          </w:p>
        </w:tc>
        <w:tc>
          <w:tcPr>
            <w:tcW w:w="4490" w:type="dxa"/>
          </w:tcPr>
          <w:p w14:paraId="4096286A" w14:textId="500B8C64" w:rsidR="007F7954" w:rsidRDefault="007F7954" w:rsidP="00862300">
            <w:pPr>
              <w:rPr>
                <w:rFonts w:asciiTheme="minorHAnsi" w:hAnsiTheme="minorHAnsi" w:cs="Arial"/>
              </w:rPr>
            </w:pPr>
            <w:r w:rsidRPr="007F7954">
              <w:rPr>
                <w:rFonts w:asciiTheme="minorHAnsi" w:hAnsiTheme="minorHAnsi" w:cs="Arial"/>
              </w:rPr>
              <w:t>Проводк</w:t>
            </w:r>
            <w:r>
              <w:rPr>
                <w:rFonts w:asciiTheme="minorHAnsi" w:hAnsiTheme="minorHAnsi" w:cs="Arial"/>
              </w:rPr>
              <w:t xml:space="preserve">а </w:t>
            </w:r>
            <w:r w:rsidRPr="007F7954">
              <w:rPr>
                <w:rFonts w:asciiTheme="minorHAnsi" w:hAnsiTheme="minorHAnsi" w:cs="Arial"/>
              </w:rPr>
              <w:t xml:space="preserve">по </w:t>
            </w:r>
            <w:proofErr w:type="spellStart"/>
            <w:r w:rsidRPr="007F7954">
              <w:rPr>
                <w:rFonts w:asciiTheme="minorHAnsi" w:hAnsiTheme="minorHAnsi" w:cs="Arial"/>
              </w:rPr>
              <w:t>подотч</w:t>
            </w:r>
            <w:proofErr w:type="spellEnd"/>
            <w:r w:rsidRPr="007F7954">
              <w:rPr>
                <w:rFonts w:asciiTheme="minorHAnsi" w:hAnsiTheme="minorHAnsi" w:cs="Arial"/>
              </w:rPr>
              <w:t>.</w:t>
            </w:r>
            <w:r w:rsidR="00567A5F">
              <w:rPr>
                <w:rFonts w:asciiTheme="minorHAnsi" w:hAnsiTheme="minorHAnsi" w:cs="Arial"/>
              </w:rPr>
              <w:t xml:space="preserve"> </w:t>
            </w:r>
            <w:r w:rsidRPr="007F7954">
              <w:rPr>
                <w:rFonts w:asciiTheme="minorHAnsi" w:hAnsiTheme="minorHAnsi" w:cs="Arial"/>
              </w:rPr>
              <w:t>лицам</w:t>
            </w:r>
          </w:p>
        </w:tc>
      </w:tr>
      <w:tr w:rsidR="008402FA" w14:paraId="2BD3329E" w14:textId="77777777" w:rsidTr="008402FA">
        <w:tc>
          <w:tcPr>
            <w:tcW w:w="2326" w:type="dxa"/>
          </w:tcPr>
          <w:p w14:paraId="3C548CEF" w14:textId="19A26FEE" w:rsidR="008402FA" w:rsidRPr="00AB7CB2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idAccKindGroup</w:t>
            </w:r>
            <w:proofErr w:type="spellEnd"/>
          </w:p>
        </w:tc>
        <w:tc>
          <w:tcPr>
            <w:tcW w:w="2245" w:type="dxa"/>
          </w:tcPr>
          <w:p w14:paraId="12AF8EAF" w14:textId="1D2E0897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Вид учета</w:t>
            </w:r>
          </w:p>
        </w:tc>
        <w:tc>
          <w:tcPr>
            <w:tcW w:w="4490" w:type="dxa"/>
          </w:tcPr>
          <w:p w14:paraId="74018B97" w14:textId="38048870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БУ</w:t>
            </w:r>
          </w:p>
        </w:tc>
      </w:tr>
      <w:tr w:rsidR="008402FA" w14:paraId="649CC913" w14:textId="77777777" w:rsidTr="008402FA">
        <w:tc>
          <w:tcPr>
            <w:tcW w:w="2326" w:type="dxa"/>
          </w:tcPr>
          <w:p w14:paraId="6049AA0B" w14:textId="2D655E2D" w:rsidR="008402FA" w:rsidRPr="00AB7CB2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sDescription</w:t>
            </w:r>
            <w:proofErr w:type="spellEnd"/>
          </w:p>
        </w:tc>
        <w:tc>
          <w:tcPr>
            <w:tcW w:w="2245" w:type="dxa"/>
          </w:tcPr>
          <w:p w14:paraId="050D4F40" w14:textId="3EB4C014" w:rsidR="008402FA" w:rsidRPr="00710D54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Описание</w:t>
            </w:r>
          </w:p>
        </w:tc>
        <w:tc>
          <w:tcPr>
            <w:tcW w:w="4490" w:type="dxa"/>
          </w:tcPr>
          <w:p w14:paraId="6AA60943" w14:textId="188B3614" w:rsidR="008402FA" w:rsidRPr="00710D54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Зачет аванса АО № *** от *** </w:t>
            </w:r>
            <w:r w:rsidRPr="00710D54">
              <w:rPr>
                <w:rFonts w:asciiTheme="minorHAnsi" w:hAnsiTheme="minorHAnsi" w:cs="Arial"/>
                <w:i/>
                <w:color w:val="0070C0"/>
              </w:rPr>
              <w:t>Страна</w:t>
            </w:r>
            <w:r w:rsidR="00567A5F">
              <w:rPr>
                <w:rFonts w:asciiTheme="minorHAnsi" w:hAnsiTheme="minorHAnsi" w:cs="Arial"/>
                <w:i/>
                <w:color w:val="0070C0"/>
              </w:rPr>
              <w:t xml:space="preserve"> из АО</w:t>
            </w:r>
          </w:p>
        </w:tc>
      </w:tr>
      <w:tr w:rsidR="00251B74" w14:paraId="611B57AD" w14:textId="77777777" w:rsidTr="00BA4466">
        <w:tc>
          <w:tcPr>
            <w:tcW w:w="9061" w:type="dxa"/>
            <w:gridSpan w:val="3"/>
          </w:tcPr>
          <w:p w14:paraId="48C5A36D" w14:textId="1B1745E9" w:rsidR="00251B74" w:rsidRPr="00AB7CB2" w:rsidRDefault="00251B74" w:rsidP="00D20C49">
            <w:pPr>
              <w:jc w:val="center"/>
              <w:rPr>
                <w:rFonts w:asciiTheme="minorHAnsi" w:hAnsiTheme="minorHAnsi" w:cs="Arial"/>
              </w:rPr>
            </w:pPr>
            <w:proofErr w:type="spellStart"/>
            <w:r w:rsidRPr="00AB7CB2">
              <w:rPr>
                <w:rFonts w:asciiTheme="minorHAnsi" w:hAnsiTheme="minorHAnsi" w:cs="Arial"/>
                <w:lang w:val="en-US"/>
              </w:rPr>
              <w:t>Act_Trans</w:t>
            </w:r>
            <w:proofErr w:type="spellEnd"/>
          </w:p>
        </w:tc>
      </w:tr>
      <w:tr w:rsidR="008402FA" w14:paraId="0300DA36" w14:textId="77777777" w:rsidTr="008402FA">
        <w:tc>
          <w:tcPr>
            <w:tcW w:w="2326" w:type="dxa"/>
          </w:tcPr>
          <w:p w14:paraId="64CB4FBF" w14:textId="1054D5AA" w:rsidR="008402FA" w:rsidRPr="00D20C49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idAccDeb</w:t>
            </w:r>
            <w:proofErr w:type="spellEnd"/>
          </w:p>
        </w:tc>
        <w:tc>
          <w:tcPr>
            <w:tcW w:w="2245" w:type="dxa"/>
          </w:tcPr>
          <w:p w14:paraId="66BF3E82" w14:textId="17C1A3E4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Дебет</w:t>
            </w:r>
          </w:p>
        </w:tc>
        <w:tc>
          <w:tcPr>
            <w:tcW w:w="4490" w:type="dxa"/>
          </w:tcPr>
          <w:p w14:paraId="51CDDF30" w14:textId="598658E3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7101020000</w:t>
            </w:r>
          </w:p>
        </w:tc>
      </w:tr>
      <w:tr w:rsidR="008402FA" w14:paraId="01C8E637" w14:textId="77777777" w:rsidTr="008402FA">
        <w:tc>
          <w:tcPr>
            <w:tcW w:w="2326" w:type="dxa"/>
          </w:tcPr>
          <w:p w14:paraId="1A7F7D9B" w14:textId="3FDB98E4" w:rsidR="008402FA" w:rsidRPr="0090641E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idAccCr</w:t>
            </w:r>
            <w:proofErr w:type="spellEnd"/>
          </w:p>
        </w:tc>
        <w:tc>
          <w:tcPr>
            <w:tcW w:w="2245" w:type="dxa"/>
          </w:tcPr>
          <w:p w14:paraId="28026EB0" w14:textId="7359CAFE" w:rsidR="008402FA" w:rsidRPr="00AB7CB2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Кредит </w:t>
            </w:r>
          </w:p>
        </w:tc>
        <w:tc>
          <w:tcPr>
            <w:tcW w:w="4490" w:type="dxa"/>
          </w:tcPr>
          <w:p w14:paraId="005D2571" w14:textId="5D311A8E" w:rsidR="008402FA" w:rsidRPr="0090641E" w:rsidRDefault="008402FA" w:rsidP="00862300">
            <w:pPr>
              <w:rPr>
                <w:rFonts w:asciiTheme="minorHAnsi" w:hAnsiTheme="minorHAnsi" w:cs="Arial"/>
                <w:i/>
              </w:rPr>
            </w:pPr>
            <w:r w:rsidRPr="0090641E">
              <w:rPr>
                <w:rFonts w:asciiTheme="minorHAnsi" w:hAnsiTheme="minorHAnsi" w:cs="Arial"/>
                <w:i/>
                <w:color w:val="0070C0"/>
              </w:rPr>
              <w:t xml:space="preserve">Дебет проводки документа аванса </w:t>
            </w:r>
          </w:p>
        </w:tc>
      </w:tr>
      <w:tr w:rsidR="008402FA" w14:paraId="3C27A1D7" w14:textId="77777777" w:rsidTr="008402FA">
        <w:tc>
          <w:tcPr>
            <w:tcW w:w="2326" w:type="dxa"/>
          </w:tcPr>
          <w:p w14:paraId="66B9F75A" w14:textId="020FBB4C" w:rsidR="008402FA" w:rsidRPr="0090641E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idBisObjDeb</w:t>
            </w:r>
            <w:proofErr w:type="spellEnd"/>
          </w:p>
        </w:tc>
        <w:tc>
          <w:tcPr>
            <w:tcW w:w="2245" w:type="dxa"/>
          </w:tcPr>
          <w:p w14:paraId="07532B9D" w14:textId="2899CFC8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БЕ Дебет</w:t>
            </w:r>
          </w:p>
        </w:tc>
        <w:tc>
          <w:tcPr>
            <w:tcW w:w="4490" w:type="dxa"/>
          </w:tcPr>
          <w:p w14:paraId="1CBCD970" w14:textId="3F001084" w:rsidR="008402FA" w:rsidRPr="0090641E" w:rsidRDefault="008402FA" w:rsidP="00862300">
            <w:pPr>
              <w:rPr>
                <w:rFonts w:asciiTheme="minorHAnsi" w:hAnsiTheme="minorHAnsi" w:cs="Arial"/>
                <w:i/>
              </w:rPr>
            </w:pPr>
            <w:r w:rsidRPr="0090641E">
              <w:rPr>
                <w:rFonts w:asciiTheme="minorHAnsi" w:hAnsiTheme="minorHAnsi" w:cs="Arial"/>
                <w:i/>
                <w:color w:val="0070C0"/>
              </w:rPr>
              <w:t>БЕ из дебета проводки документа аванса</w:t>
            </w:r>
          </w:p>
        </w:tc>
      </w:tr>
      <w:tr w:rsidR="008402FA" w14:paraId="366D1FA1" w14:textId="77777777" w:rsidTr="008402FA">
        <w:tc>
          <w:tcPr>
            <w:tcW w:w="2326" w:type="dxa"/>
          </w:tcPr>
          <w:p w14:paraId="7D9ECEB8" w14:textId="76F67323" w:rsidR="008402FA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idBisObjCr</w:t>
            </w:r>
            <w:proofErr w:type="spellEnd"/>
          </w:p>
        </w:tc>
        <w:tc>
          <w:tcPr>
            <w:tcW w:w="2245" w:type="dxa"/>
          </w:tcPr>
          <w:p w14:paraId="506D562A" w14:textId="764F02B5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БЕ Кредит</w:t>
            </w:r>
          </w:p>
        </w:tc>
        <w:tc>
          <w:tcPr>
            <w:tcW w:w="4490" w:type="dxa"/>
          </w:tcPr>
          <w:p w14:paraId="0D8F63B3" w14:textId="7C5EE135" w:rsidR="008402FA" w:rsidRPr="0090641E" w:rsidRDefault="008402FA" w:rsidP="00862300">
            <w:pPr>
              <w:rPr>
                <w:rFonts w:asciiTheme="minorHAnsi" w:hAnsiTheme="minorHAnsi" w:cs="Arial"/>
                <w:i/>
              </w:rPr>
            </w:pPr>
            <w:r w:rsidRPr="0090641E">
              <w:rPr>
                <w:rFonts w:asciiTheme="minorHAnsi" w:hAnsiTheme="minorHAnsi" w:cs="Arial"/>
                <w:i/>
                <w:color w:val="0070C0"/>
              </w:rPr>
              <w:t>БЕ из дебета проводки документа аванса</w:t>
            </w:r>
          </w:p>
        </w:tc>
      </w:tr>
      <w:tr w:rsidR="008402FA" w14:paraId="5B274FFD" w14:textId="77777777" w:rsidTr="008402FA">
        <w:tc>
          <w:tcPr>
            <w:tcW w:w="2326" w:type="dxa"/>
          </w:tcPr>
          <w:p w14:paraId="710FF831" w14:textId="5A4922CD" w:rsidR="008402FA" w:rsidRPr="00507DEE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nSum</w:t>
            </w:r>
            <w:proofErr w:type="spellEnd"/>
          </w:p>
        </w:tc>
        <w:tc>
          <w:tcPr>
            <w:tcW w:w="2245" w:type="dxa"/>
          </w:tcPr>
          <w:p w14:paraId="0CB17494" w14:textId="0EE1F7BD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Сумма</w:t>
            </w:r>
          </w:p>
        </w:tc>
        <w:tc>
          <w:tcPr>
            <w:tcW w:w="4490" w:type="dxa"/>
          </w:tcPr>
          <w:p w14:paraId="0ED20026" w14:textId="40EF1C04" w:rsidR="008402FA" w:rsidRPr="00507DEE" w:rsidRDefault="008402FA" w:rsidP="00862300">
            <w:pPr>
              <w:rPr>
                <w:rFonts w:asciiTheme="minorHAnsi" w:hAnsiTheme="minorHAnsi" w:cs="Arial"/>
                <w:i/>
              </w:rPr>
            </w:pPr>
            <w:proofErr w:type="spellStart"/>
            <w:r w:rsidRPr="00507DEE">
              <w:rPr>
                <w:rFonts w:asciiTheme="minorHAnsi" w:hAnsiTheme="minorHAnsi" w:cs="Arial"/>
                <w:i/>
                <w:color w:val="0070C0"/>
                <w:lang w:val="en-US"/>
              </w:rPr>
              <w:t>nSum</w:t>
            </w:r>
            <w:proofErr w:type="spellEnd"/>
            <w:r w:rsidRPr="00507DEE">
              <w:rPr>
                <w:rFonts w:asciiTheme="minorHAnsi" w:hAnsiTheme="minorHAnsi" w:cs="Arial"/>
                <w:i/>
                <w:color w:val="0070C0"/>
              </w:rPr>
              <w:t xml:space="preserve"> из проводки документа аванса</w:t>
            </w:r>
          </w:p>
        </w:tc>
      </w:tr>
      <w:tr w:rsidR="008402FA" w14:paraId="7ADD0E26" w14:textId="77777777" w:rsidTr="008402FA">
        <w:tc>
          <w:tcPr>
            <w:tcW w:w="2326" w:type="dxa"/>
          </w:tcPr>
          <w:p w14:paraId="098BC618" w14:textId="1D25EC95" w:rsidR="008402FA" w:rsidRPr="00507DEE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idCur</w:t>
            </w:r>
            <w:proofErr w:type="spellEnd"/>
          </w:p>
        </w:tc>
        <w:tc>
          <w:tcPr>
            <w:tcW w:w="2245" w:type="dxa"/>
          </w:tcPr>
          <w:p w14:paraId="523B3420" w14:textId="31320B96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Валюта </w:t>
            </w:r>
          </w:p>
        </w:tc>
        <w:tc>
          <w:tcPr>
            <w:tcW w:w="4490" w:type="dxa"/>
          </w:tcPr>
          <w:p w14:paraId="444B8C50" w14:textId="2D30E2AA" w:rsidR="008402FA" w:rsidRPr="00507DEE" w:rsidRDefault="008402FA" w:rsidP="00862300">
            <w:pPr>
              <w:rPr>
                <w:rFonts w:asciiTheme="minorHAnsi" w:hAnsiTheme="minorHAnsi" w:cs="Arial"/>
                <w:i/>
              </w:rPr>
            </w:pPr>
            <w:proofErr w:type="spellStart"/>
            <w:r w:rsidRPr="00507DEE">
              <w:rPr>
                <w:rFonts w:asciiTheme="minorHAnsi" w:hAnsiTheme="minorHAnsi" w:cs="Arial"/>
                <w:i/>
                <w:color w:val="0070C0"/>
                <w:lang w:val="en-US"/>
              </w:rPr>
              <w:t>idCur</w:t>
            </w:r>
            <w:proofErr w:type="spellEnd"/>
            <w:r w:rsidRPr="00507DEE">
              <w:rPr>
                <w:rFonts w:asciiTheme="minorHAnsi" w:hAnsiTheme="minorHAnsi" w:cs="Arial"/>
                <w:color w:val="0070C0"/>
              </w:rPr>
              <w:t xml:space="preserve">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из проводки документа аванса</w:t>
            </w:r>
          </w:p>
        </w:tc>
      </w:tr>
      <w:tr w:rsidR="008402FA" w14:paraId="64A0FADF" w14:textId="77777777" w:rsidTr="008402FA">
        <w:tc>
          <w:tcPr>
            <w:tcW w:w="2326" w:type="dxa"/>
          </w:tcPr>
          <w:p w14:paraId="530E491F" w14:textId="4695BE31" w:rsidR="008402FA" w:rsidRPr="00507DEE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nCurRate</w:t>
            </w:r>
            <w:proofErr w:type="spellEnd"/>
          </w:p>
        </w:tc>
        <w:tc>
          <w:tcPr>
            <w:tcW w:w="2245" w:type="dxa"/>
          </w:tcPr>
          <w:p w14:paraId="66180DFD" w14:textId="0AF92C2B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Курс</w:t>
            </w:r>
          </w:p>
        </w:tc>
        <w:tc>
          <w:tcPr>
            <w:tcW w:w="4490" w:type="dxa"/>
          </w:tcPr>
          <w:p w14:paraId="43DD9A0C" w14:textId="515BFBE6" w:rsidR="008402FA" w:rsidRPr="00507DEE" w:rsidRDefault="008402FA" w:rsidP="00862300">
            <w:pPr>
              <w:rPr>
                <w:rFonts w:asciiTheme="minorHAnsi" w:hAnsiTheme="minorHAnsi" w:cs="Arial"/>
                <w:i/>
              </w:rPr>
            </w:pPr>
            <w:proofErr w:type="spellStart"/>
            <w:r w:rsidRPr="00507DEE">
              <w:rPr>
                <w:rFonts w:asciiTheme="minorHAnsi" w:hAnsiTheme="minorHAnsi" w:cs="Arial"/>
                <w:i/>
                <w:color w:val="0070C0"/>
                <w:lang w:val="en-US"/>
              </w:rPr>
              <w:t>nCurRate</w:t>
            </w:r>
            <w:proofErr w:type="spellEnd"/>
            <w:r w:rsidRPr="00507DEE">
              <w:rPr>
                <w:rFonts w:asciiTheme="minorHAnsi" w:hAnsiTheme="minorHAnsi" w:cs="Arial"/>
                <w:color w:val="0070C0"/>
              </w:rPr>
              <w:t xml:space="preserve">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из проводки документа аванса</w:t>
            </w:r>
          </w:p>
        </w:tc>
      </w:tr>
      <w:tr w:rsidR="008402FA" w14:paraId="6CC03577" w14:textId="77777777" w:rsidTr="008402FA">
        <w:tc>
          <w:tcPr>
            <w:tcW w:w="2326" w:type="dxa"/>
          </w:tcPr>
          <w:p w14:paraId="1B1FFB72" w14:textId="69478A94" w:rsidR="008402FA" w:rsidRPr="000E0E2F" w:rsidRDefault="008402FA" w:rsidP="00862300">
            <w:pPr>
              <w:rPr>
                <w:rFonts w:asciiTheme="minorHAnsi" w:hAnsiTheme="minorHAnsi" w:cs="Arial"/>
                <w:lang w:val="en-US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nSumBase</w:t>
            </w:r>
            <w:proofErr w:type="spellEnd"/>
          </w:p>
        </w:tc>
        <w:tc>
          <w:tcPr>
            <w:tcW w:w="2245" w:type="dxa"/>
          </w:tcPr>
          <w:p w14:paraId="34FDF2DF" w14:textId="48D31E97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Сумма БВ</w:t>
            </w:r>
          </w:p>
        </w:tc>
        <w:tc>
          <w:tcPr>
            <w:tcW w:w="4490" w:type="dxa"/>
          </w:tcPr>
          <w:p w14:paraId="0D5B202B" w14:textId="1B4B563E" w:rsidR="008402FA" w:rsidRPr="000E0E2F" w:rsidRDefault="008402FA" w:rsidP="00862300">
            <w:pPr>
              <w:rPr>
                <w:rFonts w:asciiTheme="minorHAnsi" w:hAnsiTheme="minorHAnsi" w:cs="Arial"/>
                <w:i/>
                <w:color w:val="0070C0"/>
              </w:rPr>
            </w:pPr>
            <w:proofErr w:type="spellStart"/>
            <w:r w:rsidRPr="000E0E2F">
              <w:rPr>
                <w:rFonts w:asciiTheme="minorHAnsi" w:hAnsiTheme="minorHAnsi" w:cs="Arial"/>
                <w:i/>
                <w:color w:val="0070C0"/>
                <w:lang w:val="en-US"/>
              </w:rPr>
              <w:t>nSumBase</w:t>
            </w:r>
            <w:proofErr w:type="spellEnd"/>
            <w:r w:rsidRPr="000E0E2F">
              <w:rPr>
                <w:rFonts w:asciiTheme="minorHAnsi" w:hAnsiTheme="minorHAnsi" w:cs="Arial"/>
                <w:color w:val="0070C0"/>
              </w:rPr>
              <w:t xml:space="preserve">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из проводки документа аванса</w:t>
            </w:r>
          </w:p>
        </w:tc>
      </w:tr>
      <w:tr w:rsidR="008402FA" w14:paraId="03DDEC7C" w14:textId="77777777" w:rsidTr="008402FA">
        <w:tc>
          <w:tcPr>
            <w:tcW w:w="2326" w:type="dxa"/>
          </w:tcPr>
          <w:p w14:paraId="67C72D89" w14:textId="25AFC07F" w:rsidR="008402FA" w:rsidRPr="000E0E2F" w:rsidRDefault="008402FA" w:rsidP="00862300">
            <w:pPr>
              <w:rPr>
                <w:rFonts w:asciiTheme="minorHAnsi" w:hAnsiTheme="minorHAnsi" w:cs="Arial"/>
              </w:rPr>
            </w:pPr>
            <w:proofErr w:type="spellStart"/>
            <w:r>
              <w:rPr>
                <w:rFonts w:asciiTheme="minorHAnsi" w:hAnsiTheme="minorHAnsi" w:cs="Arial"/>
                <w:lang w:val="en-US"/>
              </w:rPr>
              <w:t>sDescription</w:t>
            </w:r>
            <w:proofErr w:type="spellEnd"/>
          </w:p>
        </w:tc>
        <w:tc>
          <w:tcPr>
            <w:tcW w:w="2245" w:type="dxa"/>
          </w:tcPr>
          <w:p w14:paraId="5F2AD6A1" w14:textId="40B31437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Описание</w:t>
            </w:r>
          </w:p>
        </w:tc>
        <w:tc>
          <w:tcPr>
            <w:tcW w:w="4490" w:type="dxa"/>
          </w:tcPr>
          <w:p w14:paraId="0978D3FB" w14:textId="5F6A3F8E" w:rsidR="008402FA" w:rsidRPr="000E0E2F" w:rsidRDefault="008402FA" w:rsidP="00862300">
            <w:pPr>
              <w:rPr>
                <w:rFonts w:asciiTheme="minorHAnsi" w:hAnsiTheme="minorHAnsi" w:cs="Arial"/>
                <w:i/>
                <w:color w:val="0070C0"/>
              </w:rPr>
            </w:pPr>
            <w:r>
              <w:rPr>
                <w:rFonts w:asciiTheme="minorHAnsi" w:hAnsiTheme="minorHAnsi" w:cs="Arial"/>
              </w:rPr>
              <w:t xml:space="preserve">АО № *** от *** </w:t>
            </w:r>
            <w:r w:rsidRPr="00710D54">
              <w:rPr>
                <w:rFonts w:asciiTheme="minorHAnsi" w:hAnsiTheme="minorHAnsi" w:cs="Arial"/>
                <w:i/>
                <w:color w:val="0070C0"/>
              </w:rPr>
              <w:t>Страна</w:t>
            </w:r>
            <w:r w:rsidR="00567A5F">
              <w:rPr>
                <w:rFonts w:asciiTheme="minorHAnsi" w:hAnsiTheme="minorHAnsi" w:cs="Arial"/>
                <w:i/>
                <w:color w:val="0070C0"/>
              </w:rPr>
              <w:t xml:space="preserve"> из АО</w:t>
            </w:r>
          </w:p>
        </w:tc>
      </w:tr>
      <w:tr w:rsidR="008402FA" w14:paraId="76066692" w14:textId="77777777" w:rsidTr="008402FA">
        <w:tc>
          <w:tcPr>
            <w:tcW w:w="2326" w:type="dxa"/>
          </w:tcPr>
          <w:p w14:paraId="66B3822A" w14:textId="72E6F789" w:rsidR="008402FA" w:rsidRPr="00004E72" w:rsidRDefault="008402FA" w:rsidP="00862300">
            <w:pPr>
              <w:rPr>
                <w:rFonts w:asciiTheme="minorHAnsi" w:hAnsiTheme="minorHAnsi" w:cs="Arial"/>
              </w:rPr>
            </w:pPr>
          </w:p>
        </w:tc>
        <w:tc>
          <w:tcPr>
            <w:tcW w:w="2245" w:type="dxa"/>
          </w:tcPr>
          <w:p w14:paraId="0F958550" w14:textId="782E968E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Аналитика Сотрудник Дебет</w:t>
            </w:r>
          </w:p>
        </w:tc>
        <w:tc>
          <w:tcPr>
            <w:tcW w:w="4490" w:type="dxa"/>
          </w:tcPr>
          <w:p w14:paraId="762811CB" w14:textId="208247D1" w:rsidR="008402FA" w:rsidRDefault="008402FA" w:rsidP="00862300">
            <w:pPr>
              <w:rPr>
                <w:rFonts w:asciiTheme="minorHAnsi" w:hAnsiTheme="minorHAnsi" w:cs="Arial"/>
              </w:rPr>
            </w:pPr>
            <w:r w:rsidRPr="00004E72">
              <w:rPr>
                <w:rFonts w:asciiTheme="minorHAnsi" w:hAnsiTheme="minorHAnsi" w:cs="Arial"/>
                <w:i/>
                <w:color w:val="0070C0"/>
              </w:rPr>
              <w:t>Сотрудник</w:t>
            </w:r>
            <w:r w:rsidRPr="00004E72">
              <w:rPr>
                <w:rFonts w:asciiTheme="minorHAnsi" w:hAnsiTheme="minorHAnsi" w:cs="Arial"/>
                <w:color w:val="0070C0"/>
              </w:rPr>
              <w:t xml:space="preserve">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 xml:space="preserve">из </w:t>
            </w:r>
            <w:r w:rsidR="00567A5F">
              <w:rPr>
                <w:rFonts w:asciiTheme="minorHAnsi" w:hAnsiTheme="minorHAnsi" w:cs="Arial"/>
                <w:i/>
                <w:color w:val="0070C0"/>
              </w:rPr>
              <w:t xml:space="preserve">дебета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проводки документа аванса</w:t>
            </w:r>
          </w:p>
        </w:tc>
      </w:tr>
      <w:tr w:rsidR="008402FA" w14:paraId="30FFE4F3" w14:textId="77777777" w:rsidTr="008402FA">
        <w:tc>
          <w:tcPr>
            <w:tcW w:w="2326" w:type="dxa"/>
          </w:tcPr>
          <w:p w14:paraId="11A18098" w14:textId="77777777" w:rsidR="008402FA" w:rsidRPr="00004E72" w:rsidRDefault="008402FA" w:rsidP="00862300">
            <w:pPr>
              <w:rPr>
                <w:rFonts w:asciiTheme="minorHAnsi" w:hAnsiTheme="minorHAnsi" w:cs="Arial"/>
              </w:rPr>
            </w:pPr>
          </w:p>
        </w:tc>
        <w:tc>
          <w:tcPr>
            <w:tcW w:w="2245" w:type="dxa"/>
          </w:tcPr>
          <w:p w14:paraId="7BCF0209" w14:textId="0A1510A4" w:rsidR="008402FA" w:rsidRDefault="008402FA" w:rsidP="00862300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Аналитика Сотрудник Кредит</w:t>
            </w:r>
          </w:p>
        </w:tc>
        <w:tc>
          <w:tcPr>
            <w:tcW w:w="4490" w:type="dxa"/>
          </w:tcPr>
          <w:p w14:paraId="4F8E03A9" w14:textId="566F44D1" w:rsidR="008402FA" w:rsidRDefault="008402FA" w:rsidP="00862300">
            <w:pPr>
              <w:rPr>
                <w:rFonts w:asciiTheme="minorHAnsi" w:hAnsiTheme="minorHAnsi" w:cs="Arial"/>
              </w:rPr>
            </w:pPr>
            <w:r w:rsidRPr="00004E72">
              <w:rPr>
                <w:rFonts w:asciiTheme="minorHAnsi" w:hAnsiTheme="minorHAnsi" w:cs="Arial"/>
                <w:i/>
                <w:color w:val="0070C0"/>
              </w:rPr>
              <w:t>Сотрудник</w:t>
            </w:r>
            <w:r w:rsidRPr="00004E72">
              <w:rPr>
                <w:rFonts w:asciiTheme="minorHAnsi" w:hAnsiTheme="minorHAnsi" w:cs="Arial"/>
                <w:color w:val="0070C0"/>
              </w:rPr>
              <w:t xml:space="preserve">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 xml:space="preserve">из </w:t>
            </w:r>
            <w:r w:rsidR="00567A5F">
              <w:rPr>
                <w:rFonts w:asciiTheme="minorHAnsi" w:hAnsiTheme="minorHAnsi" w:cs="Arial"/>
                <w:i/>
                <w:color w:val="0070C0"/>
              </w:rPr>
              <w:t xml:space="preserve">дебета </w:t>
            </w:r>
            <w:r w:rsidRPr="00507DEE">
              <w:rPr>
                <w:rFonts w:asciiTheme="minorHAnsi" w:hAnsiTheme="minorHAnsi" w:cs="Arial"/>
                <w:i/>
                <w:color w:val="0070C0"/>
              </w:rPr>
              <w:t>проводки документа аванса</w:t>
            </w:r>
          </w:p>
        </w:tc>
      </w:tr>
    </w:tbl>
    <w:p w14:paraId="54D5C13C" w14:textId="77777777" w:rsidR="00346EA3" w:rsidRPr="00D20C49" w:rsidRDefault="00346EA3" w:rsidP="00862300">
      <w:pPr>
        <w:ind w:left="567"/>
        <w:rPr>
          <w:rFonts w:asciiTheme="minorHAnsi" w:eastAsia="Calibri" w:hAnsiTheme="minorHAnsi" w:cs="Arial"/>
          <w:color w:val="FF0000"/>
          <w:sz w:val="24"/>
          <w:szCs w:val="24"/>
          <w:lang w:eastAsia="ru-RU"/>
        </w:rPr>
      </w:pPr>
    </w:p>
    <w:p w14:paraId="16B539D8" w14:textId="7C0A1D39" w:rsidR="00862300" w:rsidRPr="00346EA3" w:rsidRDefault="00346EA3" w:rsidP="00346EA3">
      <w:pPr>
        <w:pStyle w:val="a0"/>
        <w:numPr>
          <w:ilvl w:val="2"/>
          <w:numId w:val="21"/>
        </w:numPr>
        <w:jc w:val="both"/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 w:rsidRPr="00346EA3">
        <w:rPr>
          <w:rFonts w:asciiTheme="minorHAnsi" w:eastAsia="Calibri" w:hAnsiTheme="minorHAnsi" w:cs="Arial"/>
          <w:b/>
          <w:sz w:val="24"/>
          <w:szCs w:val="24"/>
          <w:lang w:eastAsia="ru-RU"/>
        </w:rPr>
        <w:t>Закладки</w:t>
      </w:r>
      <w:r w:rsidR="00234C13">
        <w:rPr>
          <w:rFonts w:asciiTheme="minorHAnsi" w:eastAsia="Calibri" w:hAnsiTheme="minorHAnsi" w:cs="Arial"/>
          <w:b/>
          <w:sz w:val="24"/>
          <w:szCs w:val="24"/>
          <w:lang w:eastAsia="ru-RU"/>
        </w:rPr>
        <w:t xml:space="preserve"> </w:t>
      </w:r>
      <w:r w:rsidR="00234C13">
        <w:rPr>
          <w:rFonts w:asciiTheme="minorHAnsi" w:eastAsia="Calibri" w:hAnsiTheme="minorHAnsi" w:cs="Arial"/>
          <w:b/>
          <w:sz w:val="24"/>
          <w:szCs w:val="24"/>
          <w:lang w:eastAsia="ru-RU"/>
        </w:rPr>
        <w:t>документа Бухгалтерская справка</w:t>
      </w:r>
    </w:p>
    <w:p w14:paraId="2F504EBE" w14:textId="77777777" w:rsidR="00346EA3" w:rsidRDefault="00346EA3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</w:p>
    <w:p w14:paraId="026C18F7" w14:textId="5B60C55C" w:rsidR="00234C13" w:rsidRPr="00B65AE7" w:rsidRDefault="00234C13" w:rsidP="00234C13">
      <w:pPr>
        <w:ind w:firstLine="567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На типе объекта </w:t>
      </w:r>
      <w:r>
        <w:rPr>
          <w:rFonts w:asciiTheme="minorHAnsi" w:hAnsiTheme="minorHAnsi" w:cs="Arial"/>
          <w:sz w:val="24"/>
          <w:szCs w:val="24"/>
        </w:rPr>
        <w:t>Бух. справки</w:t>
      </w:r>
      <w:r w:rsidRPr="00970D13">
        <w:rPr>
          <w:rFonts w:asciiTheme="minorHAnsi" w:hAnsiTheme="minorHAnsi" w:cs="Arial"/>
          <w:sz w:val="24"/>
          <w:szCs w:val="24"/>
        </w:rPr>
        <w:t xml:space="preserve"> </w:t>
      </w:r>
      <w:r>
        <w:rPr>
          <w:rFonts w:asciiTheme="minorHAnsi" w:hAnsiTheme="minorHAnsi" w:cs="Arial"/>
          <w:sz w:val="24"/>
          <w:szCs w:val="24"/>
        </w:rPr>
        <w:t>настроить условие появления заклад</w:t>
      </w:r>
      <w:r>
        <w:rPr>
          <w:rFonts w:asciiTheme="minorHAnsi" w:hAnsiTheme="minorHAnsi" w:cs="Arial"/>
          <w:sz w:val="24"/>
          <w:szCs w:val="24"/>
        </w:rPr>
        <w:t>ки «Связанные документы»</w:t>
      </w:r>
      <w:r>
        <w:rPr>
          <w:rFonts w:asciiTheme="minorHAnsi" w:hAnsiTheme="minorHAnsi" w:cs="Arial"/>
          <w:sz w:val="24"/>
          <w:szCs w:val="24"/>
        </w:rPr>
        <w:t xml:space="preserve"> на основании Вида </w:t>
      </w:r>
      <w:r>
        <w:rPr>
          <w:rFonts w:asciiTheme="minorHAnsi" w:hAnsiTheme="minorHAnsi" w:cs="Arial"/>
          <w:sz w:val="24"/>
          <w:szCs w:val="24"/>
        </w:rPr>
        <w:t>«</w:t>
      </w:r>
      <w:r>
        <w:rPr>
          <w:rFonts w:asciiTheme="minorHAnsi" w:hAnsiTheme="minorHAnsi" w:cs="Arial"/>
          <w:sz w:val="24"/>
          <w:szCs w:val="24"/>
        </w:rPr>
        <w:t xml:space="preserve">Проводка с </w:t>
      </w:r>
      <w:proofErr w:type="spellStart"/>
      <w:r>
        <w:rPr>
          <w:rFonts w:asciiTheme="minorHAnsi" w:hAnsiTheme="minorHAnsi" w:cs="Arial"/>
          <w:sz w:val="24"/>
          <w:szCs w:val="24"/>
        </w:rPr>
        <w:t>подотч</w:t>
      </w:r>
      <w:proofErr w:type="spellEnd"/>
      <w:r>
        <w:rPr>
          <w:rFonts w:asciiTheme="minorHAnsi" w:hAnsiTheme="minorHAnsi" w:cs="Arial"/>
          <w:sz w:val="24"/>
          <w:szCs w:val="24"/>
        </w:rPr>
        <w:t>. лицами</w:t>
      </w:r>
      <w:r>
        <w:rPr>
          <w:rFonts w:asciiTheme="minorHAnsi" w:hAnsiTheme="minorHAnsi" w:cs="Arial"/>
          <w:sz w:val="24"/>
          <w:szCs w:val="24"/>
        </w:rPr>
        <w:t xml:space="preserve">». На закладке отображать связь бух. справки с АО и </w:t>
      </w:r>
      <w:r w:rsidR="0029238A">
        <w:rPr>
          <w:rFonts w:asciiTheme="minorHAnsi" w:hAnsiTheme="minorHAnsi" w:cs="Arial"/>
          <w:sz w:val="24"/>
          <w:szCs w:val="24"/>
        </w:rPr>
        <w:t>документо</w:t>
      </w:r>
      <w:r w:rsidR="00E72028">
        <w:rPr>
          <w:rFonts w:asciiTheme="minorHAnsi" w:hAnsiTheme="minorHAnsi" w:cs="Arial"/>
          <w:sz w:val="24"/>
          <w:szCs w:val="24"/>
        </w:rPr>
        <w:t>м</w:t>
      </w:r>
      <w:r w:rsidR="0029238A">
        <w:rPr>
          <w:rFonts w:asciiTheme="minorHAnsi" w:hAnsiTheme="minorHAnsi" w:cs="Arial"/>
          <w:sz w:val="24"/>
          <w:szCs w:val="24"/>
        </w:rPr>
        <w:t xml:space="preserve"> </w:t>
      </w:r>
      <w:r>
        <w:rPr>
          <w:rFonts w:asciiTheme="minorHAnsi" w:hAnsiTheme="minorHAnsi" w:cs="Arial"/>
          <w:sz w:val="24"/>
          <w:szCs w:val="24"/>
        </w:rPr>
        <w:t>аван</w:t>
      </w:r>
      <w:r w:rsidR="0029238A">
        <w:rPr>
          <w:rFonts w:asciiTheme="minorHAnsi" w:hAnsiTheme="minorHAnsi" w:cs="Arial"/>
          <w:sz w:val="24"/>
          <w:szCs w:val="24"/>
        </w:rPr>
        <w:t>са</w:t>
      </w:r>
      <w:r>
        <w:rPr>
          <w:rFonts w:asciiTheme="minorHAnsi" w:hAnsiTheme="minorHAnsi" w:cs="Arial"/>
          <w:sz w:val="24"/>
          <w:szCs w:val="24"/>
        </w:rPr>
        <w:t xml:space="preserve"> (РКО</w:t>
      </w:r>
      <w:r w:rsidR="0029238A">
        <w:rPr>
          <w:rFonts w:asciiTheme="minorHAnsi" w:hAnsiTheme="minorHAnsi" w:cs="Arial"/>
          <w:sz w:val="24"/>
          <w:szCs w:val="24"/>
        </w:rPr>
        <w:t xml:space="preserve">/ </w:t>
      </w:r>
      <w:r>
        <w:rPr>
          <w:rFonts w:asciiTheme="minorHAnsi" w:hAnsiTheme="minorHAnsi" w:cs="Arial"/>
          <w:sz w:val="24"/>
          <w:szCs w:val="24"/>
        </w:rPr>
        <w:t>проводка выдачи)</w:t>
      </w:r>
      <w:r w:rsidR="0029238A">
        <w:rPr>
          <w:rFonts w:asciiTheme="minorHAnsi" w:hAnsiTheme="minorHAnsi" w:cs="Arial"/>
          <w:sz w:val="24"/>
          <w:szCs w:val="24"/>
        </w:rPr>
        <w:t>.</w:t>
      </w:r>
    </w:p>
    <w:p w14:paraId="640A83B8" w14:textId="77777777" w:rsidR="00234C13" w:rsidRDefault="00234C13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</w:p>
    <w:p w14:paraId="766C8865" w14:textId="77777777" w:rsidR="006C4523" w:rsidRDefault="006C4523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</w:p>
    <w:p w14:paraId="6AC2F00E" w14:textId="309FD677" w:rsidR="006C4523" w:rsidRPr="006C4523" w:rsidRDefault="006C4523" w:rsidP="006C4523">
      <w:pPr>
        <w:pStyle w:val="a0"/>
        <w:numPr>
          <w:ilvl w:val="2"/>
          <w:numId w:val="21"/>
        </w:numPr>
        <w:jc w:val="both"/>
        <w:rPr>
          <w:rFonts w:asciiTheme="minorHAnsi" w:eastAsia="Calibri" w:hAnsiTheme="minorHAnsi" w:cs="Arial"/>
          <w:b/>
          <w:sz w:val="24"/>
          <w:szCs w:val="24"/>
          <w:lang w:eastAsia="ru-RU"/>
        </w:rPr>
      </w:pPr>
      <w:r>
        <w:rPr>
          <w:rFonts w:asciiTheme="minorHAnsi" w:eastAsia="Calibri" w:hAnsiTheme="minorHAnsi" w:cs="Arial"/>
          <w:b/>
          <w:sz w:val="24"/>
          <w:szCs w:val="24"/>
          <w:lang w:val="en-US" w:eastAsia="ru-RU"/>
        </w:rPr>
        <w:t>XML</w:t>
      </w:r>
      <w:r w:rsidRPr="006C4523">
        <w:rPr>
          <w:rFonts w:asciiTheme="minorHAnsi" w:eastAsia="Calibri" w:hAnsiTheme="minorHAnsi" w:cs="Arial"/>
          <w:b/>
          <w:sz w:val="24"/>
          <w:szCs w:val="24"/>
          <w:lang w:eastAsia="ru-RU"/>
        </w:rPr>
        <w:t>-</w:t>
      </w:r>
      <w:r>
        <w:rPr>
          <w:rFonts w:asciiTheme="minorHAnsi" w:eastAsia="Calibri" w:hAnsiTheme="minorHAnsi" w:cs="Arial"/>
          <w:b/>
          <w:sz w:val="24"/>
          <w:szCs w:val="24"/>
          <w:lang w:eastAsia="ru-RU"/>
        </w:rPr>
        <w:t xml:space="preserve">схема для выгрузки в </w:t>
      </w:r>
      <w:r>
        <w:rPr>
          <w:rFonts w:asciiTheme="minorHAnsi" w:eastAsia="Calibri" w:hAnsiTheme="minorHAnsi" w:cs="Arial"/>
          <w:b/>
          <w:sz w:val="24"/>
          <w:szCs w:val="24"/>
          <w:lang w:val="en-US" w:eastAsia="ru-RU"/>
        </w:rPr>
        <w:t>SAP</w:t>
      </w:r>
    </w:p>
    <w:p w14:paraId="3548859B" w14:textId="0B92EACD" w:rsidR="008D47CE" w:rsidRDefault="00696333" w:rsidP="008D47CE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Добавить в</w:t>
      </w:r>
      <w:r w:rsidR="001F6707">
        <w:rPr>
          <w:rFonts w:asciiTheme="minorHAnsi" w:hAnsiTheme="minorHAnsi" w:cs="Arial"/>
          <w:sz w:val="24"/>
          <w:szCs w:val="24"/>
        </w:rPr>
        <w:t xml:space="preserve"> схему для выгрузки в </w:t>
      </w:r>
      <w:r w:rsidR="001F6707">
        <w:rPr>
          <w:rFonts w:asciiTheme="minorHAnsi" w:hAnsiTheme="minorHAnsi" w:cs="Arial"/>
          <w:sz w:val="24"/>
          <w:szCs w:val="24"/>
          <w:lang w:val="en-US"/>
        </w:rPr>
        <w:t>SAP</w:t>
      </w:r>
      <w:r w:rsidR="008D47CE" w:rsidRPr="008D47CE">
        <w:rPr>
          <w:rFonts w:asciiTheme="minorHAnsi" w:hAnsiTheme="minorHAnsi" w:cs="Arial"/>
          <w:sz w:val="24"/>
          <w:szCs w:val="24"/>
        </w:rPr>
        <w:t xml:space="preserve"> </w:t>
      </w:r>
      <w:r w:rsidR="008D47CE">
        <w:rPr>
          <w:rFonts w:asciiTheme="minorHAnsi" w:hAnsiTheme="minorHAnsi" w:cs="Arial"/>
          <w:sz w:val="24"/>
          <w:szCs w:val="24"/>
        </w:rPr>
        <w:t>для вида «</w:t>
      </w:r>
      <w:r w:rsidR="008D47CE" w:rsidRPr="001F6707">
        <w:rPr>
          <w:rFonts w:asciiTheme="minorHAnsi" w:hAnsiTheme="minorHAnsi" w:cs="Arial"/>
          <w:sz w:val="24"/>
          <w:szCs w:val="24"/>
        </w:rPr>
        <w:t xml:space="preserve">Проводка по </w:t>
      </w:r>
      <w:proofErr w:type="spellStart"/>
      <w:r w:rsidR="008D47CE" w:rsidRPr="001F6707">
        <w:rPr>
          <w:rFonts w:asciiTheme="minorHAnsi" w:hAnsiTheme="minorHAnsi" w:cs="Arial"/>
          <w:sz w:val="24"/>
          <w:szCs w:val="24"/>
        </w:rPr>
        <w:t>подотч</w:t>
      </w:r>
      <w:proofErr w:type="spellEnd"/>
      <w:r w:rsidR="008D47CE" w:rsidRPr="001F6707">
        <w:rPr>
          <w:rFonts w:asciiTheme="minorHAnsi" w:hAnsiTheme="minorHAnsi" w:cs="Arial"/>
          <w:sz w:val="24"/>
          <w:szCs w:val="24"/>
        </w:rPr>
        <w:t xml:space="preserve">. </w:t>
      </w:r>
      <w:r w:rsidR="008D47CE">
        <w:rPr>
          <w:rFonts w:asciiTheme="minorHAnsi" w:hAnsiTheme="minorHAnsi" w:cs="Arial"/>
          <w:sz w:val="24"/>
          <w:szCs w:val="24"/>
        </w:rPr>
        <w:t>л</w:t>
      </w:r>
      <w:r w:rsidR="008D47CE" w:rsidRPr="001F6707">
        <w:rPr>
          <w:rFonts w:asciiTheme="minorHAnsi" w:hAnsiTheme="minorHAnsi" w:cs="Arial"/>
          <w:sz w:val="24"/>
          <w:szCs w:val="24"/>
        </w:rPr>
        <w:t>ицам</w:t>
      </w:r>
      <w:r w:rsidR="008D47CE">
        <w:rPr>
          <w:rFonts w:asciiTheme="minorHAnsi" w:hAnsiTheme="minorHAnsi" w:cs="Arial"/>
          <w:sz w:val="24"/>
          <w:szCs w:val="24"/>
        </w:rPr>
        <w:t>».</w:t>
      </w:r>
      <w:r>
        <w:rPr>
          <w:rFonts w:asciiTheme="minorHAnsi" w:hAnsiTheme="minorHAnsi" w:cs="Arial"/>
          <w:sz w:val="24"/>
          <w:szCs w:val="24"/>
        </w:rPr>
        <w:t xml:space="preserve">: </w:t>
      </w:r>
    </w:p>
    <w:p w14:paraId="22F9F89A" w14:textId="73AD43BA" w:rsidR="006C4523" w:rsidRDefault="008D47CE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  <w:r w:rsidRPr="008D47CE">
        <w:rPr>
          <w:rFonts w:asciiTheme="minorHAnsi" w:hAnsiTheme="minorHAnsi" w:cs="Arial"/>
          <w:sz w:val="24"/>
          <w:szCs w:val="24"/>
        </w:rPr>
        <w:t>&lt;</w:t>
      </w:r>
      <w:r>
        <w:rPr>
          <w:rFonts w:asciiTheme="minorHAnsi" w:hAnsiTheme="minorHAnsi" w:cs="Arial"/>
          <w:sz w:val="24"/>
          <w:szCs w:val="24"/>
          <w:lang w:val="en-US"/>
        </w:rPr>
        <w:t>C</w:t>
      </w:r>
      <w:r w:rsidR="00696333">
        <w:rPr>
          <w:rFonts w:asciiTheme="minorHAnsi" w:hAnsiTheme="minorHAnsi" w:cs="Arial"/>
          <w:sz w:val="24"/>
          <w:szCs w:val="24"/>
          <w:lang w:val="en-US"/>
        </w:rPr>
        <w:t>lass</w:t>
      </w:r>
      <w:r w:rsidRPr="008D47CE">
        <w:rPr>
          <w:rFonts w:asciiTheme="minorHAnsi" w:hAnsiTheme="minorHAnsi" w:cs="Arial"/>
          <w:sz w:val="24"/>
          <w:szCs w:val="24"/>
        </w:rPr>
        <w:t>&gt;</w:t>
      </w:r>
      <w:r w:rsidR="00696333" w:rsidRPr="00696333">
        <w:rPr>
          <w:rFonts w:asciiTheme="minorHAnsi" w:hAnsiTheme="minorHAnsi" w:cs="Arial"/>
          <w:sz w:val="24"/>
          <w:szCs w:val="24"/>
        </w:rPr>
        <w:t xml:space="preserve"> </w:t>
      </w:r>
      <w:r w:rsidR="00696333">
        <w:rPr>
          <w:rFonts w:asciiTheme="minorHAnsi" w:hAnsiTheme="minorHAnsi" w:cs="Arial"/>
          <w:sz w:val="24"/>
          <w:szCs w:val="24"/>
          <w:lang w:val="en-US"/>
        </w:rPr>
        <w:t>ACC</w:t>
      </w:r>
      <w:r w:rsidR="00696333" w:rsidRPr="00696333">
        <w:rPr>
          <w:rFonts w:asciiTheme="minorHAnsi" w:hAnsiTheme="minorHAnsi" w:cs="Arial"/>
          <w:sz w:val="24"/>
          <w:szCs w:val="24"/>
        </w:rPr>
        <w:t>_</w:t>
      </w:r>
      <w:r w:rsidR="00696333">
        <w:rPr>
          <w:rFonts w:asciiTheme="minorHAnsi" w:hAnsiTheme="minorHAnsi" w:cs="Arial"/>
          <w:sz w:val="24"/>
          <w:szCs w:val="24"/>
          <w:lang w:val="en-US"/>
        </w:rPr>
        <w:t>AO</w:t>
      </w:r>
      <w:r w:rsidR="00696333" w:rsidRPr="00696333">
        <w:rPr>
          <w:rFonts w:asciiTheme="minorHAnsi" w:hAnsiTheme="minorHAnsi" w:cs="Arial"/>
          <w:sz w:val="24"/>
          <w:szCs w:val="24"/>
        </w:rPr>
        <w:t xml:space="preserve"> </w:t>
      </w:r>
    </w:p>
    <w:p w14:paraId="590C28AF" w14:textId="55468D63" w:rsidR="00241220" w:rsidRPr="00241220" w:rsidRDefault="00241220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  <w:r w:rsidRPr="00241220">
        <w:rPr>
          <w:rFonts w:asciiTheme="minorHAnsi" w:hAnsiTheme="minorHAnsi" w:cs="Arial"/>
          <w:sz w:val="24"/>
          <w:szCs w:val="24"/>
        </w:rPr>
        <w:t>&lt;</w:t>
      </w:r>
      <w:proofErr w:type="spellStart"/>
      <w:r>
        <w:rPr>
          <w:rFonts w:asciiTheme="minorHAnsi" w:hAnsiTheme="minorHAnsi" w:cs="Arial"/>
          <w:sz w:val="24"/>
          <w:szCs w:val="24"/>
          <w:lang w:val="en-US"/>
        </w:rPr>
        <w:t>sScenario</w:t>
      </w:r>
      <w:proofErr w:type="spellEnd"/>
      <w:r w:rsidRPr="00241220">
        <w:rPr>
          <w:rFonts w:asciiTheme="minorHAnsi" w:hAnsiTheme="minorHAnsi" w:cs="Arial"/>
          <w:sz w:val="24"/>
          <w:szCs w:val="24"/>
        </w:rPr>
        <w:t xml:space="preserve">&gt; </w:t>
      </w:r>
      <w:r>
        <w:rPr>
          <w:rFonts w:asciiTheme="minorHAnsi" w:hAnsiTheme="minorHAnsi" w:cs="Arial"/>
          <w:sz w:val="24"/>
          <w:szCs w:val="24"/>
          <w:lang w:val="en-US"/>
        </w:rPr>
        <w:t>ACC</w:t>
      </w:r>
      <w:r w:rsidRPr="00696333">
        <w:rPr>
          <w:rFonts w:asciiTheme="minorHAnsi" w:hAnsiTheme="minorHAnsi" w:cs="Arial"/>
          <w:sz w:val="24"/>
          <w:szCs w:val="24"/>
        </w:rPr>
        <w:t>_</w:t>
      </w:r>
      <w:r>
        <w:rPr>
          <w:rFonts w:asciiTheme="minorHAnsi" w:hAnsiTheme="minorHAnsi" w:cs="Arial"/>
          <w:sz w:val="24"/>
          <w:szCs w:val="24"/>
          <w:lang w:val="en-US"/>
        </w:rPr>
        <w:t>AO</w:t>
      </w:r>
    </w:p>
    <w:p w14:paraId="240B5780" w14:textId="6DE9E664" w:rsidR="00241220" w:rsidRPr="00241220" w:rsidRDefault="008D47CE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>Сейчас не находит</w:t>
      </w:r>
      <w:r w:rsidR="00241220">
        <w:rPr>
          <w:rFonts w:asciiTheme="minorHAnsi" w:hAnsiTheme="minorHAnsi" w:cs="Arial"/>
          <w:sz w:val="24"/>
          <w:szCs w:val="24"/>
        </w:rPr>
        <w:t>:</w:t>
      </w:r>
    </w:p>
    <w:p w14:paraId="5D8CFF04" w14:textId="1909B256" w:rsidR="008D47CE" w:rsidRPr="008D47CE" w:rsidRDefault="008D47CE" w:rsidP="00346EA3">
      <w:pPr>
        <w:ind w:firstLine="708"/>
        <w:jc w:val="both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 </w:t>
      </w:r>
      <w:r w:rsidRPr="008D47CE">
        <w:rPr>
          <w:rFonts w:asciiTheme="minorHAnsi" w:hAnsiTheme="minorHAnsi" w:cs="Arial"/>
          <w:sz w:val="24"/>
          <w:szCs w:val="24"/>
        </w:rPr>
        <w:drawing>
          <wp:inline distT="0" distB="0" distL="0" distR="0" wp14:anchorId="70472DA0" wp14:editId="2DCD72E8">
            <wp:extent cx="2542540" cy="182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1905" b="12370"/>
                    <a:stretch/>
                  </pic:blipFill>
                  <pic:spPr bwMode="auto">
                    <a:xfrm>
                      <a:off x="0" y="0"/>
                      <a:ext cx="2543530" cy="182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1220" w:rsidRPr="00241220">
        <w:rPr>
          <w:noProof/>
        </w:rPr>
        <w:t xml:space="preserve"> </w:t>
      </w:r>
      <w:r w:rsidR="00241220" w:rsidRPr="00241220">
        <w:rPr>
          <w:rFonts w:asciiTheme="minorHAnsi" w:hAnsiTheme="minorHAnsi" w:cs="Arial"/>
          <w:sz w:val="24"/>
          <w:szCs w:val="24"/>
        </w:rPr>
        <w:drawing>
          <wp:inline distT="0" distB="0" distL="0" distR="0" wp14:anchorId="72644F38" wp14:editId="4E029AAF">
            <wp:extent cx="2514596" cy="18669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4616"/>
                    <a:stretch/>
                  </pic:blipFill>
                  <pic:spPr bwMode="auto">
                    <a:xfrm>
                      <a:off x="0" y="0"/>
                      <a:ext cx="2514951" cy="186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B2616" w14:textId="144B5929" w:rsidR="00696333" w:rsidRPr="001F6707" w:rsidRDefault="00696333" w:rsidP="0004617B">
      <w:pPr>
        <w:jc w:val="both"/>
        <w:rPr>
          <w:rFonts w:asciiTheme="minorHAnsi" w:hAnsiTheme="minorHAnsi" w:cs="Arial"/>
          <w:sz w:val="24"/>
          <w:szCs w:val="24"/>
        </w:rPr>
      </w:pPr>
    </w:p>
    <w:p w14:paraId="15B2B385" w14:textId="1856A544" w:rsidR="00815A29" w:rsidRPr="00815A29" w:rsidRDefault="00815A29" w:rsidP="00F27D8D">
      <w:pPr>
        <w:rPr>
          <w:rFonts w:asciiTheme="minorHAnsi" w:hAnsiTheme="minorHAnsi" w:cs="Arial"/>
          <w:sz w:val="24"/>
          <w:szCs w:val="24"/>
        </w:rPr>
      </w:pPr>
    </w:p>
    <w:p w14:paraId="432BFDE5" w14:textId="77777777" w:rsidR="002A524F" w:rsidRPr="002A524F" w:rsidRDefault="002A524F" w:rsidP="00F27D8D">
      <w:pPr>
        <w:rPr>
          <w:lang w:eastAsia="ru-RU"/>
        </w:rPr>
      </w:pPr>
    </w:p>
    <w:p w14:paraId="4BA3B999" w14:textId="40413C8F" w:rsidR="002B5602" w:rsidRPr="002A1B72" w:rsidRDefault="002B560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Внутреннее тестирование</w:t>
      </w:r>
    </w:p>
    <w:p w14:paraId="555E7651" w14:textId="6E16EC03" w:rsidR="002B5602" w:rsidRDefault="002B560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>Проведение внутреннего тестирования выполненных доработок.</w:t>
      </w:r>
    </w:p>
    <w:p w14:paraId="00692F4C" w14:textId="77777777" w:rsidR="003A6D68" w:rsidRPr="002A1B72" w:rsidRDefault="003A6D68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54683EA2" w14:textId="21BD0541" w:rsidR="002B5602" w:rsidRPr="002A1B72" w:rsidRDefault="002B560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Документирование изменений</w:t>
      </w:r>
    </w:p>
    <w:p w14:paraId="3E379F93" w14:textId="5E4821FE" w:rsidR="002B5602" w:rsidRDefault="002B560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>Документирование внесенных изменений.</w:t>
      </w:r>
    </w:p>
    <w:p w14:paraId="104CEDA3" w14:textId="77777777" w:rsidR="003A6D68" w:rsidRPr="002A1B72" w:rsidRDefault="003A6D68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76F19241" w14:textId="6B7F5724" w:rsidR="002B5602" w:rsidRPr="002A1B72" w:rsidRDefault="002B5602" w:rsidP="009C34B7">
      <w:pPr>
        <w:pStyle w:val="20"/>
        <w:rPr>
          <w:rFonts w:cs="Arial"/>
          <w:sz w:val="24"/>
          <w:szCs w:val="24"/>
        </w:rPr>
      </w:pPr>
      <w:r w:rsidRPr="002A1B72">
        <w:rPr>
          <w:rFonts w:cs="Arial"/>
          <w:sz w:val="24"/>
          <w:szCs w:val="24"/>
        </w:rPr>
        <w:t>Приемо-сдаточные работы</w:t>
      </w:r>
    </w:p>
    <w:p w14:paraId="2C84CF3C" w14:textId="77777777" w:rsidR="002B5602" w:rsidRPr="002A1B72" w:rsidRDefault="002B560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  <w:r w:rsidRPr="002A1B72">
        <w:rPr>
          <w:rFonts w:asciiTheme="minorHAnsi" w:hAnsiTheme="minorHAnsi" w:cs="Arial"/>
          <w:sz w:val="24"/>
          <w:szCs w:val="24"/>
        </w:rPr>
        <w:t>Проведение приемо-сдаточных работ с участием Заказчика.</w:t>
      </w:r>
    </w:p>
    <w:p w14:paraId="26965DD9" w14:textId="77777777" w:rsidR="002B5602" w:rsidRPr="002A1B72" w:rsidRDefault="002B560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39774700" w14:textId="60ABC730" w:rsidR="002B5602" w:rsidRPr="002A1B72" w:rsidRDefault="002B5602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p w14:paraId="05A95790" w14:textId="77777777" w:rsidR="00F43896" w:rsidRPr="002A1B72" w:rsidRDefault="00F43896" w:rsidP="009C34B7">
      <w:pPr>
        <w:ind w:firstLine="567"/>
        <w:jc w:val="both"/>
        <w:rPr>
          <w:rFonts w:asciiTheme="minorHAnsi" w:hAnsiTheme="minorHAnsi" w:cs="Arial"/>
          <w:sz w:val="24"/>
          <w:szCs w:val="24"/>
        </w:rPr>
      </w:pPr>
    </w:p>
    <w:sectPr w:rsidR="00F43896" w:rsidRPr="002A1B72" w:rsidSect="00FD69C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93AAA"/>
    <w:multiLevelType w:val="multilevel"/>
    <w:tmpl w:val="0206F088"/>
    <w:lvl w:ilvl="0">
      <w:start w:val="1"/>
      <w:numFmt w:val="decimal"/>
      <w:suff w:val="space"/>
      <w:lvlText w:val="%1."/>
      <w:lvlJc w:val="left"/>
      <w:pPr>
        <w:ind w:left="1069" w:hanging="106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789" w:hanging="720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/>
        <w:bCs w:val="0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color w:val="000000" w:themeColor="text1"/>
      </w:rPr>
    </w:lvl>
    <w:lvl w:ilvl="5">
      <w:start w:val="1"/>
      <w:numFmt w:val="decimal"/>
      <w:pStyle w:val="7"/>
      <w:isLgl/>
      <w:lvlText w:val="%1.%2.%3.%4.%5.%6"/>
      <w:lvlJc w:val="left"/>
      <w:pPr>
        <w:ind w:left="3949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" w15:restartNumberingAfterBreak="0">
    <w:nsid w:val="05B355F1"/>
    <w:multiLevelType w:val="multilevel"/>
    <w:tmpl w:val="10E0E3A0"/>
    <w:styleLink w:val="2"/>
    <w:lvl w:ilvl="0">
      <w:start w:val="1"/>
      <w:numFmt w:val="decimal"/>
      <w:suff w:val="space"/>
      <w:lvlText w:val="%1."/>
      <w:lvlJc w:val="left"/>
      <w:pPr>
        <w:ind w:left="1069" w:hanging="1069"/>
      </w:pPr>
      <w:rPr>
        <w:rFonts w:ascii="Calibri" w:hAnsi="Calibri" w:hint="default"/>
        <w:b/>
        <w:i w:val="0"/>
        <w:sz w:val="22"/>
      </w:rPr>
    </w:lvl>
    <w:lvl w:ilvl="1">
      <w:start w:val="1"/>
      <w:numFmt w:val="decimal"/>
      <w:pStyle w:val="3"/>
      <w:isLgl/>
      <w:suff w:val="space"/>
      <w:lvlText w:val="%1.%2"/>
      <w:lvlJc w:val="left"/>
      <w:pPr>
        <w:ind w:left="710" w:firstLine="0"/>
      </w:pPr>
      <w:rPr>
        <w:rFonts w:ascii="Calibri" w:hAnsi="Calibri" w:hint="default"/>
        <w:b/>
        <w:i w:val="0"/>
        <w:color w:val="000000" w:themeColor="text1"/>
        <w:sz w:val="22"/>
      </w:rPr>
    </w:lvl>
    <w:lvl w:ilvl="2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ascii="Calibri" w:hAnsi="Calibri" w:hint="default"/>
        <w:b/>
        <w:bCs w:val="0"/>
        <w:i w:val="0"/>
        <w:color w:val="000000" w:themeColor="text1"/>
        <w:sz w:val="22"/>
      </w:rPr>
    </w:lvl>
    <w:lvl w:ilvl="3">
      <w:start w:val="1"/>
      <w:numFmt w:val="decimal"/>
      <w:pStyle w:val="5"/>
      <w:isLgl/>
      <w:suff w:val="space"/>
      <w:lvlText w:val="%1.%2.%3.%4"/>
      <w:lvlJc w:val="left"/>
      <w:pPr>
        <w:ind w:left="907" w:firstLine="0"/>
      </w:pPr>
      <w:rPr>
        <w:rFonts w:ascii="Calibri" w:hAnsi="Calibri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6"/>
      <w:isLgl/>
      <w:suff w:val="space"/>
      <w:lvlText w:val="%1.%2.%3.%4.%5"/>
      <w:lvlJc w:val="left"/>
      <w:pPr>
        <w:ind w:left="1191" w:firstLine="0"/>
      </w:pPr>
      <w:rPr>
        <w:rFonts w:ascii="Calibri" w:hAnsi="Calibri" w:hint="default"/>
        <w:b w:val="0"/>
        <w:i w:val="0"/>
        <w:color w:val="000000" w:themeColor="text1"/>
        <w:sz w:val="22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" w15:restartNumberingAfterBreak="0">
    <w:nsid w:val="1DA63236"/>
    <w:multiLevelType w:val="hybridMultilevel"/>
    <w:tmpl w:val="1AF48238"/>
    <w:lvl w:ilvl="0" w:tplc="041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DB85E83"/>
    <w:multiLevelType w:val="hybridMultilevel"/>
    <w:tmpl w:val="47B08DFC"/>
    <w:lvl w:ilvl="0" w:tplc="65F856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3C5507A"/>
    <w:multiLevelType w:val="multilevel"/>
    <w:tmpl w:val="562EAB08"/>
    <w:lvl w:ilvl="0">
      <w:start w:val="1"/>
      <w:numFmt w:val="decimal"/>
      <w:pStyle w:val="2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5" w15:restartNumberingAfterBreak="0">
    <w:nsid w:val="3A697D25"/>
    <w:multiLevelType w:val="hybridMultilevel"/>
    <w:tmpl w:val="28164FA8"/>
    <w:lvl w:ilvl="0" w:tplc="B70CC3C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086180"/>
    <w:multiLevelType w:val="hybridMultilevel"/>
    <w:tmpl w:val="FC4A28D2"/>
    <w:lvl w:ilvl="0" w:tplc="36BAD1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CCA4B99"/>
    <w:multiLevelType w:val="multilevel"/>
    <w:tmpl w:val="10E0E3A0"/>
    <w:numStyleLink w:val="2"/>
  </w:abstractNum>
  <w:abstractNum w:abstractNumId="8" w15:restartNumberingAfterBreak="0">
    <w:nsid w:val="7C5C2B90"/>
    <w:multiLevelType w:val="hybridMultilevel"/>
    <w:tmpl w:val="11BA82A6"/>
    <w:lvl w:ilvl="0" w:tplc="E3F608C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3"/>
  </w:num>
  <w:num w:numId="18">
    <w:abstractNumId w:val="5"/>
  </w:num>
  <w:num w:numId="19">
    <w:abstractNumId w:val="7"/>
  </w:num>
  <w:num w:numId="20">
    <w:abstractNumId w:val="8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6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0F"/>
    <w:rsid w:val="000005C6"/>
    <w:rsid w:val="00002B6F"/>
    <w:rsid w:val="000045C5"/>
    <w:rsid w:val="00004E72"/>
    <w:rsid w:val="0000609C"/>
    <w:rsid w:val="0001230E"/>
    <w:rsid w:val="00016A5A"/>
    <w:rsid w:val="000178B9"/>
    <w:rsid w:val="00027060"/>
    <w:rsid w:val="000341F8"/>
    <w:rsid w:val="00035645"/>
    <w:rsid w:val="0004617B"/>
    <w:rsid w:val="000505F3"/>
    <w:rsid w:val="00054891"/>
    <w:rsid w:val="000647C6"/>
    <w:rsid w:val="00070EE2"/>
    <w:rsid w:val="0007669A"/>
    <w:rsid w:val="0009217C"/>
    <w:rsid w:val="00093149"/>
    <w:rsid w:val="000B2866"/>
    <w:rsid w:val="000B33C5"/>
    <w:rsid w:val="000C12D6"/>
    <w:rsid w:val="000C6B16"/>
    <w:rsid w:val="000D08A1"/>
    <w:rsid w:val="000D5D50"/>
    <w:rsid w:val="000D618B"/>
    <w:rsid w:val="000D661E"/>
    <w:rsid w:val="000D6665"/>
    <w:rsid w:val="000D7548"/>
    <w:rsid w:val="000E0E2F"/>
    <w:rsid w:val="000F28D8"/>
    <w:rsid w:val="000F2AF2"/>
    <w:rsid w:val="000F4079"/>
    <w:rsid w:val="000F4C3F"/>
    <w:rsid w:val="000F7BE9"/>
    <w:rsid w:val="000F7FF4"/>
    <w:rsid w:val="001040EA"/>
    <w:rsid w:val="00107BB5"/>
    <w:rsid w:val="00121051"/>
    <w:rsid w:val="001332B2"/>
    <w:rsid w:val="00134587"/>
    <w:rsid w:val="00135888"/>
    <w:rsid w:val="001410EF"/>
    <w:rsid w:val="0014418A"/>
    <w:rsid w:val="00151432"/>
    <w:rsid w:val="00154CBD"/>
    <w:rsid w:val="001567CF"/>
    <w:rsid w:val="00161416"/>
    <w:rsid w:val="001726CD"/>
    <w:rsid w:val="00174950"/>
    <w:rsid w:val="0018757C"/>
    <w:rsid w:val="00194B2A"/>
    <w:rsid w:val="00195A1D"/>
    <w:rsid w:val="001A471C"/>
    <w:rsid w:val="001A52F2"/>
    <w:rsid w:val="001A5A89"/>
    <w:rsid w:val="001A7062"/>
    <w:rsid w:val="001A747B"/>
    <w:rsid w:val="001B53AB"/>
    <w:rsid w:val="001B6C25"/>
    <w:rsid w:val="001C2288"/>
    <w:rsid w:val="001C24A1"/>
    <w:rsid w:val="001C3D94"/>
    <w:rsid w:val="001C6008"/>
    <w:rsid w:val="001D3676"/>
    <w:rsid w:val="001D465A"/>
    <w:rsid w:val="001D573B"/>
    <w:rsid w:val="001E0E2E"/>
    <w:rsid w:val="001E299E"/>
    <w:rsid w:val="001E438C"/>
    <w:rsid w:val="001F1AF7"/>
    <w:rsid w:val="001F3F60"/>
    <w:rsid w:val="001F4617"/>
    <w:rsid w:val="001F64C4"/>
    <w:rsid w:val="001F6707"/>
    <w:rsid w:val="00200438"/>
    <w:rsid w:val="002046A3"/>
    <w:rsid w:val="00207EE2"/>
    <w:rsid w:val="00211EB9"/>
    <w:rsid w:val="0021389E"/>
    <w:rsid w:val="00215AB8"/>
    <w:rsid w:val="002169F5"/>
    <w:rsid w:val="00232A0F"/>
    <w:rsid w:val="00232AAB"/>
    <w:rsid w:val="00234C13"/>
    <w:rsid w:val="00237A57"/>
    <w:rsid w:val="00241220"/>
    <w:rsid w:val="00245BE8"/>
    <w:rsid w:val="00251B74"/>
    <w:rsid w:val="00262F78"/>
    <w:rsid w:val="002632F0"/>
    <w:rsid w:val="002642CC"/>
    <w:rsid w:val="00271C53"/>
    <w:rsid w:val="0027471F"/>
    <w:rsid w:val="00277127"/>
    <w:rsid w:val="00287E2B"/>
    <w:rsid w:val="00291F9C"/>
    <w:rsid w:val="0029238A"/>
    <w:rsid w:val="00292C39"/>
    <w:rsid w:val="0029445F"/>
    <w:rsid w:val="0029496A"/>
    <w:rsid w:val="002972DE"/>
    <w:rsid w:val="002A1B72"/>
    <w:rsid w:val="002A524F"/>
    <w:rsid w:val="002A6DE7"/>
    <w:rsid w:val="002B1151"/>
    <w:rsid w:val="002B16D3"/>
    <w:rsid w:val="002B5066"/>
    <w:rsid w:val="002B5291"/>
    <w:rsid w:val="002B5602"/>
    <w:rsid w:val="002C2F20"/>
    <w:rsid w:val="002C546C"/>
    <w:rsid w:val="002C6683"/>
    <w:rsid w:val="002C77FE"/>
    <w:rsid w:val="002C7ED3"/>
    <w:rsid w:val="002D2898"/>
    <w:rsid w:val="002D546B"/>
    <w:rsid w:val="002D59D7"/>
    <w:rsid w:val="002D6710"/>
    <w:rsid w:val="002D75B6"/>
    <w:rsid w:val="002E43A5"/>
    <w:rsid w:val="002E4469"/>
    <w:rsid w:val="002F12CA"/>
    <w:rsid w:val="002F53CD"/>
    <w:rsid w:val="00301C14"/>
    <w:rsid w:val="00306296"/>
    <w:rsid w:val="00310B78"/>
    <w:rsid w:val="003110C5"/>
    <w:rsid w:val="00313B1A"/>
    <w:rsid w:val="00320BC2"/>
    <w:rsid w:val="00321FA9"/>
    <w:rsid w:val="003251BD"/>
    <w:rsid w:val="00331633"/>
    <w:rsid w:val="003317E9"/>
    <w:rsid w:val="00331ABE"/>
    <w:rsid w:val="00334AC8"/>
    <w:rsid w:val="00336826"/>
    <w:rsid w:val="0034147E"/>
    <w:rsid w:val="00343D9B"/>
    <w:rsid w:val="0034590F"/>
    <w:rsid w:val="00346EA3"/>
    <w:rsid w:val="00347A49"/>
    <w:rsid w:val="003530EF"/>
    <w:rsid w:val="003608C6"/>
    <w:rsid w:val="003623F5"/>
    <w:rsid w:val="0036282E"/>
    <w:rsid w:val="0036287C"/>
    <w:rsid w:val="00371EB5"/>
    <w:rsid w:val="00374468"/>
    <w:rsid w:val="00380125"/>
    <w:rsid w:val="00382B8E"/>
    <w:rsid w:val="003830F8"/>
    <w:rsid w:val="00393B8E"/>
    <w:rsid w:val="00394CE9"/>
    <w:rsid w:val="003A1A58"/>
    <w:rsid w:val="003A2840"/>
    <w:rsid w:val="003A28B3"/>
    <w:rsid w:val="003A6D68"/>
    <w:rsid w:val="003B7AEB"/>
    <w:rsid w:val="003C2E6E"/>
    <w:rsid w:val="003C56DE"/>
    <w:rsid w:val="003F45AD"/>
    <w:rsid w:val="00404A51"/>
    <w:rsid w:val="0040642B"/>
    <w:rsid w:val="004108FB"/>
    <w:rsid w:val="0041187A"/>
    <w:rsid w:val="00412990"/>
    <w:rsid w:val="00417942"/>
    <w:rsid w:val="00424B89"/>
    <w:rsid w:val="00426C77"/>
    <w:rsid w:val="00436AE3"/>
    <w:rsid w:val="00437974"/>
    <w:rsid w:val="0044743D"/>
    <w:rsid w:val="00450C04"/>
    <w:rsid w:val="00450CC4"/>
    <w:rsid w:val="004548A8"/>
    <w:rsid w:val="004634CB"/>
    <w:rsid w:val="00463D2F"/>
    <w:rsid w:val="004664C9"/>
    <w:rsid w:val="00472F8A"/>
    <w:rsid w:val="00473F0F"/>
    <w:rsid w:val="00476DBF"/>
    <w:rsid w:val="00477025"/>
    <w:rsid w:val="00480424"/>
    <w:rsid w:val="00494948"/>
    <w:rsid w:val="00495BF6"/>
    <w:rsid w:val="004967BE"/>
    <w:rsid w:val="004A26E0"/>
    <w:rsid w:val="004A68F2"/>
    <w:rsid w:val="004B087A"/>
    <w:rsid w:val="004B2162"/>
    <w:rsid w:val="004B3066"/>
    <w:rsid w:val="004B6E38"/>
    <w:rsid w:val="004C4B1D"/>
    <w:rsid w:val="004D10E5"/>
    <w:rsid w:val="004D5F08"/>
    <w:rsid w:val="004D68FA"/>
    <w:rsid w:val="004D7AB4"/>
    <w:rsid w:val="004E306C"/>
    <w:rsid w:val="004E3CFF"/>
    <w:rsid w:val="004E7127"/>
    <w:rsid w:val="004E7FED"/>
    <w:rsid w:val="004F21F6"/>
    <w:rsid w:val="004F73EA"/>
    <w:rsid w:val="00500058"/>
    <w:rsid w:val="00501A8F"/>
    <w:rsid w:val="00502D47"/>
    <w:rsid w:val="00503EF6"/>
    <w:rsid w:val="00507DEE"/>
    <w:rsid w:val="0051258B"/>
    <w:rsid w:val="005176B8"/>
    <w:rsid w:val="0052058C"/>
    <w:rsid w:val="00524AE4"/>
    <w:rsid w:val="00525538"/>
    <w:rsid w:val="005315D9"/>
    <w:rsid w:val="00534D18"/>
    <w:rsid w:val="005353AD"/>
    <w:rsid w:val="0053721F"/>
    <w:rsid w:val="00547D47"/>
    <w:rsid w:val="00554E03"/>
    <w:rsid w:val="00556CCC"/>
    <w:rsid w:val="0056381C"/>
    <w:rsid w:val="005665C8"/>
    <w:rsid w:val="00567A5F"/>
    <w:rsid w:val="0057111B"/>
    <w:rsid w:val="00575D22"/>
    <w:rsid w:val="005810DA"/>
    <w:rsid w:val="00583B12"/>
    <w:rsid w:val="00583F91"/>
    <w:rsid w:val="005A32A8"/>
    <w:rsid w:val="005A5C38"/>
    <w:rsid w:val="005A5FC8"/>
    <w:rsid w:val="005A701C"/>
    <w:rsid w:val="005A711A"/>
    <w:rsid w:val="005A786B"/>
    <w:rsid w:val="005B5882"/>
    <w:rsid w:val="005C151B"/>
    <w:rsid w:val="005D006F"/>
    <w:rsid w:val="005D4CCB"/>
    <w:rsid w:val="005E483F"/>
    <w:rsid w:val="005E613F"/>
    <w:rsid w:val="005E6BDD"/>
    <w:rsid w:val="005F457E"/>
    <w:rsid w:val="00610392"/>
    <w:rsid w:val="006162BB"/>
    <w:rsid w:val="006214E6"/>
    <w:rsid w:val="0062382F"/>
    <w:rsid w:val="006274CD"/>
    <w:rsid w:val="00630654"/>
    <w:rsid w:val="00636F7D"/>
    <w:rsid w:val="00641FFC"/>
    <w:rsid w:val="00646162"/>
    <w:rsid w:val="00646565"/>
    <w:rsid w:val="00655D19"/>
    <w:rsid w:val="00657E60"/>
    <w:rsid w:val="006668B0"/>
    <w:rsid w:val="00666EE9"/>
    <w:rsid w:val="00670CC2"/>
    <w:rsid w:val="00671247"/>
    <w:rsid w:val="00675EDC"/>
    <w:rsid w:val="006818B0"/>
    <w:rsid w:val="00681BE1"/>
    <w:rsid w:val="006823B5"/>
    <w:rsid w:val="006849E2"/>
    <w:rsid w:val="0068755A"/>
    <w:rsid w:val="00687E6F"/>
    <w:rsid w:val="0069625D"/>
    <w:rsid w:val="00696333"/>
    <w:rsid w:val="006B04A4"/>
    <w:rsid w:val="006B191A"/>
    <w:rsid w:val="006B4600"/>
    <w:rsid w:val="006C3C5A"/>
    <w:rsid w:val="006C4523"/>
    <w:rsid w:val="006C6392"/>
    <w:rsid w:val="006E1445"/>
    <w:rsid w:val="006E150C"/>
    <w:rsid w:val="006E219C"/>
    <w:rsid w:val="006E320B"/>
    <w:rsid w:val="006F51C1"/>
    <w:rsid w:val="0070116A"/>
    <w:rsid w:val="00706FC7"/>
    <w:rsid w:val="00710D54"/>
    <w:rsid w:val="00712119"/>
    <w:rsid w:val="00714EDD"/>
    <w:rsid w:val="0071578E"/>
    <w:rsid w:val="00723792"/>
    <w:rsid w:val="007248FB"/>
    <w:rsid w:val="0072789F"/>
    <w:rsid w:val="00727FF3"/>
    <w:rsid w:val="00732A63"/>
    <w:rsid w:val="007344A2"/>
    <w:rsid w:val="00734752"/>
    <w:rsid w:val="00741F4A"/>
    <w:rsid w:val="00747D23"/>
    <w:rsid w:val="007509C8"/>
    <w:rsid w:val="00750F7E"/>
    <w:rsid w:val="00756DBF"/>
    <w:rsid w:val="007606DC"/>
    <w:rsid w:val="00773BEA"/>
    <w:rsid w:val="00776213"/>
    <w:rsid w:val="0078255B"/>
    <w:rsid w:val="00782E64"/>
    <w:rsid w:val="007B0876"/>
    <w:rsid w:val="007B4224"/>
    <w:rsid w:val="007B5E30"/>
    <w:rsid w:val="007C0F34"/>
    <w:rsid w:val="007D48E3"/>
    <w:rsid w:val="007E1423"/>
    <w:rsid w:val="007E4DF5"/>
    <w:rsid w:val="007E50C6"/>
    <w:rsid w:val="007F313F"/>
    <w:rsid w:val="007F63E0"/>
    <w:rsid w:val="007F7954"/>
    <w:rsid w:val="008047FD"/>
    <w:rsid w:val="00810F38"/>
    <w:rsid w:val="00814004"/>
    <w:rsid w:val="00814FFE"/>
    <w:rsid w:val="00815A29"/>
    <w:rsid w:val="008202CC"/>
    <w:rsid w:val="00821EE4"/>
    <w:rsid w:val="00824F0F"/>
    <w:rsid w:val="00826BF8"/>
    <w:rsid w:val="00831C65"/>
    <w:rsid w:val="00832CBE"/>
    <w:rsid w:val="00835694"/>
    <w:rsid w:val="008402FA"/>
    <w:rsid w:val="008414FB"/>
    <w:rsid w:val="00845C00"/>
    <w:rsid w:val="008550FD"/>
    <w:rsid w:val="00855BAC"/>
    <w:rsid w:val="00856495"/>
    <w:rsid w:val="00862300"/>
    <w:rsid w:val="00862318"/>
    <w:rsid w:val="008650B3"/>
    <w:rsid w:val="008711F6"/>
    <w:rsid w:val="00876421"/>
    <w:rsid w:val="0089272E"/>
    <w:rsid w:val="008A275E"/>
    <w:rsid w:val="008A4D72"/>
    <w:rsid w:val="008A5E66"/>
    <w:rsid w:val="008C08FD"/>
    <w:rsid w:val="008C4903"/>
    <w:rsid w:val="008D47CE"/>
    <w:rsid w:val="008E7EFD"/>
    <w:rsid w:val="008F101F"/>
    <w:rsid w:val="008F46BE"/>
    <w:rsid w:val="008F770D"/>
    <w:rsid w:val="009017E6"/>
    <w:rsid w:val="009059DC"/>
    <w:rsid w:val="0090641E"/>
    <w:rsid w:val="00917B00"/>
    <w:rsid w:val="009221CC"/>
    <w:rsid w:val="00932341"/>
    <w:rsid w:val="00936EF8"/>
    <w:rsid w:val="00945138"/>
    <w:rsid w:val="00945D37"/>
    <w:rsid w:val="00946895"/>
    <w:rsid w:val="00947697"/>
    <w:rsid w:val="00963FD4"/>
    <w:rsid w:val="009703BC"/>
    <w:rsid w:val="00970D13"/>
    <w:rsid w:val="0098604D"/>
    <w:rsid w:val="009A1011"/>
    <w:rsid w:val="009A1EB0"/>
    <w:rsid w:val="009A7847"/>
    <w:rsid w:val="009B2124"/>
    <w:rsid w:val="009B5513"/>
    <w:rsid w:val="009C34B7"/>
    <w:rsid w:val="009C5373"/>
    <w:rsid w:val="009D6640"/>
    <w:rsid w:val="009E5931"/>
    <w:rsid w:val="009E5E89"/>
    <w:rsid w:val="009E6753"/>
    <w:rsid w:val="009F1C85"/>
    <w:rsid w:val="009F47EA"/>
    <w:rsid w:val="00A11754"/>
    <w:rsid w:val="00A12DA1"/>
    <w:rsid w:val="00A13634"/>
    <w:rsid w:val="00A15A95"/>
    <w:rsid w:val="00A1652E"/>
    <w:rsid w:val="00A17F30"/>
    <w:rsid w:val="00A22938"/>
    <w:rsid w:val="00A25A02"/>
    <w:rsid w:val="00A364FF"/>
    <w:rsid w:val="00A36B02"/>
    <w:rsid w:val="00A40741"/>
    <w:rsid w:val="00A40C25"/>
    <w:rsid w:val="00A41E2A"/>
    <w:rsid w:val="00A43731"/>
    <w:rsid w:val="00A43BC0"/>
    <w:rsid w:val="00A4662A"/>
    <w:rsid w:val="00A5040E"/>
    <w:rsid w:val="00A61845"/>
    <w:rsid w:val="00A638D6"/>
    <w:rsid w:val="00A6413B"/>
    <w:rsid w:val="00A665B7"/>
    <w:rsid w:val="00A8226A"/>
    <w:rsid w:val="00A82697"/>
    <w:rsid w:val="00A83C04"/>
    <w:rsid w:val="00A8724E"/>
    <w:rsid w:val="00A91395"/>
    <w:rsid w:val="00A93564"/>
    <w:rsid w:val="00AA000B"/>
    <w:rsid w:val="00AA0990"/>
    <w:rsid w:val="00AA2C84"/>
    <w:rsid w:val="00AA605C"/>
    <w:rsid w:val="00AB0DA4"/>
    <w:rsid w:val="00AB1273"/>
    <w:rsid w:val="00AB6F50"/>
    <w:rsid w:val="00AB7CB2"/>
    <w:rsid w:val="00AC1654"/>
    <w:rsid w:val="00AC2118"/>
    <w:rsid w:val="00AD43C5"/>
    <w:rsid w:val="00AD6673"/>
    <w:rsid w:val="00AE36D5"/>
    <w:rsid w:val="00AE5A28"/>
    <w:rsid w:val="00B03160"/>
    <w:rsid w:val="00B11AE5"/>
    <w:rsid w:val="00B132FA"/>
    <w:rsid w:val="00B14A81"/>
    <w:rsid w:val="00B165DF"/>
    <w:rsid w:val="00B239A6"/>
    <w:rsid w:val="00B24CF2"/>
    <w:rsid w:val="00B26BF1"/>
    <w:rsid w:val="00B33D14"/>
    <w:rsid w:val="00B37ECC"/>
    <w:rsid w:val="00B40026"/>
    <w:rsid w:val="00B40F67"/>
    <w:rsid w:val="00B45FCE"/>
    <w:rsid w:val="00B479A5"/>
    <w:rsid w:val="00B47CBF"/>
    <w:rsid w:val="00B504FD"/>
    <w:rsid w:val="00B64BD5"/>
    <w:rsid w:val="00B64FF5"/>
    <w:rsid w:val="00B65AE7"/>
    <w:rsid w:val="00B76250"/>
    <w:rsid w:val="00B8282E"/>
    <w:rsid w:val="00B8741C"/>
    <w:rsid w:val="00B94C3F"/>
    <w:rsid w:val="00BA1237"/>
    <w:rsid w:val="00BA2CFF"/>
    <w:rsid w:val="00BB1C99"/>
    <w:rsid w:val="00BB3F66"/>
    <w:rsid w:val="00BB4808"/>
    <w:rsid w:val="00BB58DB"/>
    <w:rsid w:val="00BC09E0"/>
    <w:rsid w:val="00BC1C81"/>
    <w:rsid w:val="00BC7963"/>
    <w:rsid w:val="00BD0772"/>
    <w:rsid w:val="00BD25AB"/>
    <w:rsid w:val="00BD51EE"/>
    <w:rsid w:val="00BD5C44"/>
    <w:rsid w:val="00BE456D"/>
    <w:rsid w:val="00BE5C81"/>
    <w:rsid w:val="00BF0E20"/>
    <w:rsid w:val="00BF3541"/>
    <w:rsid w:val="00BF4FFC"/>
    <w:rsid w:val="00C00DCD"/>
    <w:rsid w:val="00C0579E"/>
    <w:rsid w:val="00C12E77"/>
    <w:rsid w:val="00C22FC7"/>
    <w:rsid w:val="00C25DFB"/>
    <w:rsid w:val="00C42F7D"/>
    <w:rsid w:val="00C44F9E"/>
    <w:rsid w:val="00C477CB"/>
    <w:rsid w:val="00C52DEC"/>
    <w:rsid w:val="00C56F50"/>
    <w:rsid w:val="00C778C7"/>
    <w:rsid w:val="00C81F0F"/>
    <w:rsid w:val="00C83887"/>
    <w:rsid w:val="00C85D16"/>
    <w:rsid w:val="00CC2A92"/>
    <w:rsid w:val="00CC4354"/>
    <w:rsid w:val="00CC7DF0"/>
    <w:rsid w:val="00CD685A"/>
    <w:rsid w:val="00CE5B3D"/>
    <w:rsid w:val="00CE7DF9"/>
    <w:rsid w:val="00CF3170"/>
    <w:rsid w:val="00CF4748"/>
    <w:rsid w:val="00CF49CA"/>
    <w:rsid w:val="00D01463"/>
    <w:rsid w:val="00D0344B"/>
    <w:rsid w:val="00D03EFB"/>
    <w:rsid w:val="00D07FB2"/>
    <w:rsid w:val="00D109E9"/>
    <w:rsid w:val="00D15DC7"/>
    <w:rsid w:val="00D206C4"/>
    <w:rsid w:val="00D20C49"/>
    <w:rsid w:val="00D31117"/>
    <w:rsid w:val="00D47837"/>
    <w:rsid w:val="00D54771"/>
    <w:rsid w:val="00D54EE8"/>
    <w:rsid w:val="00D6010B"/>
    <w:rsid w:val="00D63D0B"/>
    <w:rsid w:val="00D65B42"/>
    <w:rsid w:val="00D676BB"/>
    <w:rsid w:val="00D71255"/>
    <w:rsid w:val="00D726CB"/>
    <w:rsid w:val="00D75C2D"/>
    <w:rsid w:val="00D81555"/>
    <w:rsid w:val="00D876AF"/>
    <w:rsid w:val="00DA45E0"/>
    <w:rsid w:val="00DB5A43"/>
    <w:rsid w:val="00DC1DA8"/>
    <w:rsid w:val="00DC271A"/>
    <w:rsid w:val="00DD19B4"/>
    <w:rsid w:val="00DD58BB"/>
    <w:rsid w:val="00DD6FF6"/>
    <w:rsid w:val="00DD78C4"/>
    <w:rsid w:val="00DE4243"/>
    <w:rsid w:val="00DE559A"/>
    <w:rsid w:val="00DF0951"/>
    <w:rsid w:val="00DF1AAF"/>
    <w:rsid w:val="00DF2FB7"/>
    <w:rsid w:val="00DF56CC"/>
    <w:rsid w:val="00DF7493"/>
    <w:rsid w:val="00DF7BD6"/>
    <w:rsid w:val="00E0430E"/>
    <w:rsid w:val="00E06D60"/>
    <w:rsid w:val="00E107B0"/>
    <w:rsid w:val="00E115B4"/>
    <w:rsid w:val="00E13C27"/>
    <w:rsid w:val="00E1441E"/>
    <w:rsid w:val="00E1467F"/>
    <w:rsid w:val="00E2064B"/>
    <w:rsid w:val="00E25D98"/>
    <w:rsid w:val="00E33D52"/>
    <w:rsid w:val="00E34C28"/>
    <w:rsid w:val="00E3722B"/>
    <w:rsid w:val="00E3725B"/>
    <w:rsid w:val="00E417BF"/>
    <w:rsid w:val="00E41BBC"/>
    <w:rsid w:val="00E47380"/>
    <w:rsid w:val="00E552C1"/>
    <w:rsid w:val="00E65DEB"/>
    <w:rsid w:val="00E7072B"/>
    <w:rsid w:val="00E70BEC"/>
    <w:rsid w:val="00E72028"/>
    <w:rsid w:val="00E72FD5"/>
    <w:rsid w:val="00E76A90"/>
    <w:rsid w:val="00E810F4"/>
    <w:rsid w:val="00E817A5"/>
    <w:rsid w:val="00E86352"/>
    <w:rsid w:val="00E86A4A"/>
    <w:rsid w:val="00E8752C"/>
    <w:rsid w:val="00E95BBA"/>
    <w:rsid w:val="00EA316F"/>
    <w:rsid w:val="00EB1BB7"/>
    <w:rsid w:val="00EB3409"/>
    <w:rsid w:val="00EB7073"/>
    <w:rsid w:val="00EC07F6"/>
    <w:rsid w:val="00EC1EFE"/>
    <w:rsid w:val="00EC308C"/>
    <w:rsid w:val="00ED1BAE"/>
    <w:rsid w:val="00ED5BBE"/>
    <w:rsid w:val="00EE0EC4"/>
    <w:rsid w:val="00EE4024"/>
    <w:rsid w:val="00EE4925"/>
    <w:rsid w:val="00EF4E1A"/>
    <w:rsid w:val="00F0563B"/>
    <w:rsid w:val="00F07A84"/>
    <w:rsid w:val="00F13C9A"/>
    <w:rsid w:val="00F20524"/>
    <w:rsid w:val="00F23B2C"/>
    <w:rsid w:val="00F27D8D"/>
    <w:rsid w:val="00F31CD0"/>
    <w:rsid w:val="00F32F1F"/>
    <w:rsid w:val="00F3518E"/>
    <w:rsid w:val="00F35CE5"/>
    <w:rsid w:val="00F3670C"/>
    <w:rsid w:val="00F41AF0"/>
    <w:rsid w:val="00F43896"/>
    <w:rsid w:val="00F43E05"/>
    <w:rsid w:val="00F50917"/>
    <w:rsid w:val="00F51369"/>
    <w:rsid w:val="00F53EBE"/>
    <w:rsid w:val="00F63607"/>
    <w:rsid w:val="00F67DB9"/>
    <w:rsid w:val="00F81558"/>
    <w:rsid w:val="00F81656"/>
    <w:rsid w:val="00F96A71"/>
    <w:rsid w:val="00F972B3"/>
    <w:rsid w:val="00F97E09"/>
    <w:rsid w:val="00FA2CDA"/>
    <w:rsid w:val="00FC5CF1"/>
    <w:rsid w:val="00FD1593"/>
    <w:rsid w:val="00FD33E3"/>
    <w:rsid w:val="00FD49FD"/>
    <w:rsid w:val="00FD5F24"/>
    <w:rsid w:val="00FD69CA"/>
    <w:rsid w:val="00FE0DE6"/>
    <w:rsid w:val="00FE14B7"/>
    <w:rsid w:val="00FE39A8"/>
    <w:rsid w:val="00FE5703"/>
    <w:rsid w:val="00FE7CD3"/>
    <w:rsid w:val="00FF049D"/>
    <w:rsid w:val="00FF2952"/>
    <w:rsid w:val="00FF44F6"/>
    <w:rsid w:val="00FF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00984"/>
  <w15:docId w15:val="{E4E1E273-8A2B-42B8-8383-4753E6F6B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6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0">
    <w:name w:val="heading 2"/>
    <w:basedOn w:val="a0"/>
    <w:next w:val="a"/>
    <w:link w:val="21"/>
    <w:autoRedefine/>
    <w:qFormat/>
    <w:rsid w:val="007F63E0"/>
    <w:pPr>
      <w:keepNext/>
      <w:numPr>
        <w:numId w:val="21"/>
      </w:numPr>
      <w:tabs>
        <w:tab w:val="center" w:pos="851"/>
      </w:tabs>
      <w:contextualSpacing w:val="0"/>
      <w:jc w:val="both"/>
      <w:outlineLvl w:val="1"/>
    </w:pPr>
    <w:rPr>
      <w:rFonts w:asciiTheme="minorHAnsi" w:eastAsia="Calibri" w:hAnsiTheme="minorHAnsi" w:cstheme="minorHAnsi"/>
      <w:b/>
      <w:sz w:val="22"/>
      <w:lang w:eastAsia="ru-RU"/>
    </w:rPr>
  </w:style>
  <w:style w:type="paragraph" w:styleId="3">
    <w:name w:val="heading 3"/>
    <w:basedOn w:val="a"/>
    <w:next w:val="a"/>
    <w:link w:val="30"/>
    <w:uiPriority w:val="1"/>
    <w:qFormat/>
    <w:rsid w:val="00F97E09"/>
    <w:pPr>
      <w:keepNext/>
      <w:numPr>
        <w:ilvl w:val="1"/>
        <w:numId w:val="1"/>
      </w:numPr>
      <w:spacing w:before="240" w:after="60"/>
      <w:ind w:left="0"/>
      <w:outlineLvl w:val="2"/>
    </w:pPr>
    <w:rPr>
      <w:rFonts w:asciiTheme="minorHAnsi" w:hAnsiTheme="minorHAnsi" w:cs="Arial"/>
      <w:b/>
      <w:bCs/>
      <w:color w:val="000000" w:themeColor="text1"/>
      <w:sz w:val="22"/>
      <w:szCs w:val="26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F97E09"/>
    <w:pPr>
      <w:keepNext/>
      <w:keepLines/>
      <w:numPr>
        <w:ilvl w:val="2"/>
        <w:numId w:val="1"/>
      </w:numPr>
      <w:spacing w:before="40"/>
      <w:outlineLvl w:val="3"/>
    </w:pPr>
    <w:rPr>
      <w:rFonts w:asciiTheme="minorHAnsi" w:eastAsiaTheme="majorEastAsia" w:hAnsiTheme="minorHAnsi" w:cs="Arial"/>
      <w:b/>
      <w:bCs/>
      <w:color w:val="000000" w:themeColor="text1"/>
      <w:sz w:val="22"/>
      <w:szCs w:val="26"/>
      <w:lang w:eastAsia="ru-RU"/>
    </w:rPr>
  </w:style>
  <w:style w:type="paragraph" w:styleId="5">
    <w:name w:val="heading 5"/>
    <w:basedOn w:val="a"/>
    <w:next w:val="a"/>
    <w:link w:val="50"/>
    <w:unhideWhenUsed/>
    <w:qFormat/>
    <w:rsid w:val="00F97E09"/>
    <w:pPr>
      <w:keepNext/>
      <w:keepLines/>
      <w:numPr>
        <w:ilvl w:val="3"/>
        <w:numId w:val="1"/>
      </w:numPr>
      <w:spacing w:before="40"/>
      <w:outlineLvl w:val="4"/>
    </w:pPr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paragraph" w:styleId="6">
    <w:name w:val="heading 6"/>
    <w:basedOn w:val="a"/>
    <w:next w:val="a"/>
    <w:link w:val="60"/>
    <w:unhideWhenUsed/>
    <w:qFormat/>
    <w:rsid w:val="00F97E09"/>
    <w:pPr>
      <w:keepNext/>
      <w:keepLines/>
      <w:numPr>
        <w:ilvl w:val="4"/>
        <w:numId w:val="1"/>
      </w:numPr>
      <w:spacing w:before="40"/>
      <w:outlineLvl w:val="5"/>
    </w:pPr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paragraph" w:styleId="7">
    <w:name w:val="heading 7"/>
    <w:basedOn w:val="a"/>
    <w:next w:val="a"/>
    <w:link w:val="70"/>
    <w:unhideWhenUsed/>
    <w:qFormat/>
    <w:rsid w:val="00F97E09"/>
    <w:pPr>
      <w:keepNext/>
      <w:keepLines/>
      <w:numPr>
        <w:ilvl w:val="5"/>
        <w:numId w:val="3"/>
      </w:numPr>
      <w:spacing w:before="40"/>
      <w:outlineLvl w:val="6"/>
    </w:pPr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qFormat/>
    <w:rsid w:val="00F97E09"/>
    <w:pPr>
      <w:ind w:firstLine="708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Заголовок Знак"/>
    <w:basedOn w:val="a1"/>
    <w:link w:val="a4"/>
    <w:rsid w:val="00F97E0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1">
    <w:name w:val="Заголовок 2 Знак"/>
    <w:basedOn w:val="a1"/>
    <w:link w:val="20"/>
    <w:rsid w:val="007F63E0"/>
    <w:rPr>
      <w:rFonts w:asciiTheme="minorHAnsi" w:eastAsia="Calibri" w:hAnsiTheme="minorHAnsi" w:cstheme="minorHAnsi"/>
      <w:b/>
      <w:sz w:val="22"/>
      <w:lang w:eastAsia="ru-RU"/>
    </w:rPr>
  </w:style>
  <w:style w:type="character" w:customStyle="1" w:styleId="30">
    <w:name w:val="Заголовок 3 Знак"/>
    <w:basedOn w:val="a1"/>
    <w:link w:val="3"/>
    <w:uiPriority w:val="1"/>
    <w:rsid w:val="00F97E09"/>
    <w:rPr>
      <w:rFonts w:asciiTheme="minorHAnsi" w:hAnsiTheme="minorHAnsi" w:cs="Arial"/>
      <w:b/>
      <w:bCs/>
      <w:color w:val="000000" w:themeColor="text1"/>
      <w:sz w:val="22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F97E09"/>
    <w:rPr>
      <w:rFonts w:asciiTheme="minorHAnsi" w:eastAsiaTheme="majorEastAsia" w:hAnsiTheme="minorHAnsi" w:cs="Arial"/>
      <w:b/>
      <w:bCs/>
      <w:color w:val="000000" w:themeColor="text1"/>
      <w:sz w:val="22"/>
      <w:szCs w:val="26"/>
      <w:lang w:eastAsia="ru-RU"/>
    </w:rPr>
  </w:style>
  <w:style w:type="character" w:customStyle="1" w:styleId="50">
    <w:name w:val="Заголовок 5 Знак"/>
    <w:basedOn w:val="a1"/>
    <w:link w:val="5"/>
    <w:rsid w:val="00F97E09"/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character" w:customStyle="1" w:styleId="60">
    <w:name w:val="Заголовок 6 Знак"/>
    <w:basedOn w:val="a1"/>
    <w:link w:val="6"/>
    <w:rsid w:val="00F97E09"/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table" w:styleId="a6">
    <w:name w:val="Table Grid"/>
    <w:basedOn w:val="a2"/>
    <w:uiPriority w:val="39"/>
    <w:rsid w:val="00F97E09"/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Стиль2"/>
    <w:uiPriority w:val="99"/>
    <w:rsid w:val="00F97E09"/>
    <w:pPr>
      <w:numPr>
        <w:numId w:val="2"/>
      </w:numPr>
    </w:pPr>
  </w:style>
  <w:style w:type="paragraph" w:styleId="a0">
    <w:name w:val="List Paragraph"/>
    <w:basedOn w:val="a"/>
    <w:uiPriority w:val="34"/>
    <w:qFormat/>
    <w:rsid w:val="00F97E09"/>
    <w:pPr>
      <w:ind w:left="720"/>
      <w:contextualSpacing/>
    </w:pPr>
  </w:style>
  <w:style w:type="character" w:customStyle="1" w:styleId="70">
    <w:name w:val="Заголовок 7 Знак"/>
    <w:basedOn w:val="a1"/>
    <w:link w:val="7"/>
    <w:rsid w:val="00F97E09"/>
    <w:rPr>
      <w:rFonts w:asciiTheme="minorHAnsi" w:eastAsiaTheme="majorEastAsia" w:hAnsiTheme="minorHAnsi" w:cs="Arial"/>
      <w:color w:val="000000" w:themeColor="text1"/>
      <w:sz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0563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F056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7518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6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08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89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45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89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16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62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29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73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508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8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60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0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2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28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2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7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71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0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55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5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764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9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5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043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8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4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368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5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6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94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2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595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79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3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415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6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30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65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7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6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98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7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2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60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26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96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2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457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7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21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65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9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894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9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5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44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8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656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9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53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76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31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8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768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2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97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6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641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4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981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8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763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0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38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16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0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56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167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96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66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0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40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06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4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01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5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426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7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276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1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8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42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0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54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0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65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6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66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0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694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5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71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0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62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73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88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3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7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65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3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89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6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5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823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5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115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2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0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7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181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6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0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418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86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04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3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9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3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2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097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5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53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11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30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11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9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3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283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0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075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3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31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6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1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2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22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5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47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8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1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2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6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115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2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823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7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5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17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9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43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9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3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361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56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8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004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8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422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1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675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7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206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0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31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6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50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873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848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6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7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325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1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77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0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257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4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52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7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33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883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7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499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3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66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520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8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59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83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368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7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3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12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9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829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65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70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9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3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9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6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4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007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9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3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3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8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500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8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566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8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43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579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4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693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0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49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4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8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6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8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7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0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12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2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6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533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7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8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34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3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959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122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135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6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3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352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3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89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67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615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0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880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1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4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170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6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85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1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030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8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05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6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4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855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7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024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7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368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4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9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20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7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9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368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96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3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37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33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4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2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207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224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0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23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8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46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1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160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0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449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4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5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95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7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375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6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425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4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904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33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8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985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1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088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7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60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214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0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712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6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913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4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625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8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919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7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2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8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73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48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7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33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6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802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9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5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415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2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3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1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38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740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770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56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199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2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88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650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3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97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2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22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4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34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41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8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435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6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810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211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6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699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167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1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500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1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3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578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62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219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792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2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8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8898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0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6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56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88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53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03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08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48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49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139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7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06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7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2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69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2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9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63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14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8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0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214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6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3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007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8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4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468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5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9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364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1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765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2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489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9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50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04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0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47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91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5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90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38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101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8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6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093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7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496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4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635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099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0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597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7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509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84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55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8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2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270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1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13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7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8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9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655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4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963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408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2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67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9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9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7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6457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3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9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05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96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26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51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7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58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71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39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88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1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697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0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06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065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7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66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53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65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3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558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70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6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62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0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597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492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1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5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48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50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5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8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04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3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4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09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0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089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443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0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71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7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408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797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833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2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8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4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26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0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9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2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2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58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19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493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8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4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829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6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376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2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5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084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5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00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0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Popova, Liliya</cp:lastModifiedBy>
  <cp:revision>66</cp:revision>
  <dcterms:created xsi:type="dcterms:W3CDTF">2024-11-27T10:22:00Z</dcterms:created>
  <dcterms:modified xsi:type="dcterms:W3CDTF">2025-11-20T10:21:00Z</dcterms:modified>
</cp:coreProperties>
</file>