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77FC" w:rsidRDefault="000977FC" w:rsidP="000E7053">
      <w:pPr>
        <w:spacing w:after="200" w:line="276" w:lineRule="auto"/>
        <w:jc w:val="center"/>
        <w:rPr>
          <w:rFonts w:ascii="Franklin Gothic Medium" w:eastAsia="Franklin Gothic Medium" w:hAnsi="Franklin Gothic Medium" w:cs="Franklin Gothic Medium"/>
          <w:b/>
          <w:sz w:val="52"/>
          <w:u w:val="single"/>
        </w:rPr>
      </w:pPr>
      <w:r>
        <w:rPr>
          <w:rFonts w:ascii="Franklin Gothic Medium" w:eastAsia="Franklin Gothic Medium" w:hAnsi="Franklin Gothic Medium" w:cs="Franklin Gothic Medium"/>
          <w:b/>
          <w:sz w:val="52"/>
          <w:u w:val="single"/>
        </w:rPr>
        <w:t>ASSIGNMENT 1</w:t>
      </w:r>
    </w:p>
    <w:p w:rsidR="000977FC" w:rsidRPr="000977FC" w:rsidRDefault="000977FC" w:rsidP="000E7053">
      <w:pPr>
        <w:spacing w:after="200" w:line="276" w:lineRule="auto"/>
        <w:jc w:val="center"/>
        <w:rPr>
          <w:rFonts w:ascii="Times New Roman" w:eastAsia="Franklin Gothic Medium" w:hAnsi="Times New Roman" w:cs="Times New Roman"/>
          <w:sz w:val="28"/>
          <w:szCs w:val="28"/>
          <w:u w:val="single"/>
        </w:rPr>
      </w:pPr>
      <w:r w:rsidRPr="000977FC">
        <w:rPr>
          <w:rFonts w:ascii="Times New Roman" w:eastAsia="Franklin Gothic Medium" w:hAnsi="Times New Roman" w:cs="Times New Roman"/>
          <w:sz w:val="28"/>
          <w:szCs w:val="28"/>
          <w:u w:val="single"/>
        </w:rPr>
        <w:t>Name: Kulsoom Khurshid</w:t>
      </w:r>
    </w:p>
    <w:p w:rsidR="000977FC" w:rsidRPr="000977FC" w:rsidRDefault="000977FC" w:rsidP="000E7053">
      <w:pPr>
        <w:spacing w:after="200" w:line="276" w:lineRule="auto"/>
        <w:jc w:val="center"/>
        <w:rPr>
          <w:rFonts w:ascii="Times New Roman" w:eastAsia="Franklin Gothic Medium" w:hAnsi="Times New Roman" w:cs="Times New Roman"/>
          <w:sz w:val="28"/>
          <w:szCs w:val="28"/>
          <w:u w:val="single"/>
        </w:rPr>
      </w:pPr>
      <w:proofErr w:type="spellStart"/>
      <w:r w:rsidRPr="000977FC">
        <w:rPr>
          <w:rFonts w:ascii="Times New Roman" w:eastAsia="Franklin Gothic Medium" w:hAnsi="Times New Roman" w:cs="Times New Roman"/>
          <w:sz w:val="28"/>
          <w:szCs w:val="28"/>
          <w:u w:val="single"/>
        </w:rPr>
        <w:t>Reg</w:t>
      </w:r>
      <w:proofErr w:type="spellEnd"/>
      <w:r w:rsidRPr="000977FC">
        <w:rPr>
          <w:rFonts w:ascii="Times New Roman" w:eastAsia="Franklin Gothic Medium" w:hAnsi="Times New Roman" w:cs="Times New Roman"/>
          <w:sz w:val="28"/>
          <w:szCs w:val="28"/>
          <w:u w:val="single"/>
        </w:rPr>
        <w:t>#: Sp20-BCS-044</w:t>
      </w:r>
    </w:p>
    <w:p w:rsidR="000977FC" w:rsidRPr="000977FC" w:rsidRDefault="000977FC" w:rsidP="000E7053">
      <w:pPr>
        <w:spacing w:after="200" w:line="276" w:lineRule="auto"/>
        <w:jc w:val="center"/>
        <w:rPr>
          <w:rFonts w:ascii="Times New Roman" w:eastAsia="Franklin Gothic Medium" w:hAnsi="Times New Roman" w:cs="Times New Roman"/>
          <w:sz w:val="28"/>
          <w:szCs w:val="28"/>
          <w:u w:val="single"/>
        </w:rPr>
      </w:pPr>
      <w:r w:rsidRPr="000977FC">
        <w:rPr>
          <w:rFonts w:ascii="Times New Roman" w:eastAsia="Franklin Gothic Medium" w:hAnsi="Times New Roman" w:cs="Times New Roman"/>
          <w:sz w:val="28"/>
          <w:szCs w:val="28"/>
          <w:u w:val="single"/>
        </w:rPr>
        <w:t xml:space="preserve">Course: </w:t>
      </w:r>
      <w:r w:rsidR="00A036BE">
        <w:rPr>
          <w:rFonts w:ascii="Times New Roman" w:eastAsia="Franklin Gothic Medium" w:hAnsi="Times New Roman" w:cs="Times New Roman"/>
          <w:sz w:val="28"/>
          <w:szCs w:val="28"/>
          <w:u w:val="single"/>
        </w:rPr>
        <w:t xml:space="preserve">Theory </w:t>
      </w:r>
      <w:proofErr w:type="gramStart"/>
      <w:r w:rsidR="00A036BE">
        <w:rPr>
          <w:rFonts w:ascii="Times New Roman" w:eastAsia="Franklin Gothic Medium" w:hAnsi="Times New Roman" w:cs="Times New Roman"/>
          <w:sz w:val="28"/>
          <w:szCs w:val="28"/>
          <w:u w:val="single"/>
        </w:rPr>
        <w:t>Of</w:t>
      </w:r>
      <w:proofErr w:type="gramEnd"/>
      <w:r w:rsidR="00A036BE">
        <w:rPr>
          <w:rFonts w:ascii="Times New Roman" w:eastAsia="Franklin Gothic Medium" w:hAnsi="Times New Roman" w:cs="Times New Roman"/>
          <w:sz w:val="28"/>
          <w:szCs w:val="28"/>
          <w:u w:val="single"/>
        </w:rPr>
        <w:t xml:space="preserve"> Automata</w:t>
      </w:r>
      <w:bookmarkStart w:id="0" w:name="_GoBack"/>
      <w:bookmarkEnd w:id="0"/>
    </w:p>
    <w:p w:rsidR="000977FC" w:rsidRDefault="00A036BE" w:rsidP="000E7053">
      <w:pPr>
        <w:spacing w:after="200" w:line="276" w:lineRule="auto"/>
        <w:jc w:val="both"/>
        <w:rPr>
          <w:rFonts w:ascii="Times New Roman" w:eastAsia="Franklin Gothic Medium" w:hAnsi="Times New Roman" w:cs="Times New Roman"/>
          <w:b/>
        </w:rPr>
      </w:pPr>
      <w:r>
        <w:rPr>
          <w:rFonts w:ascii="Times New Roman" w:eastAsia="Franklin Gothic Medium" w:hAnsi="Times New Roman" w:cs="Times New Roman"/>
          <w:b/>
        </w:rPr>
        <w:t>Question 1)</w:t>
      </w:r>
    </w:p>
    <w:p w:rsidR="00A036BE" w:rsidRDefault="00A036BE" w:rsidP="000E7053">
      <w:pPr>
        <w:pStyle w:val="ListParagraph"/>
        <w:numPr>
          <w:ilvl w:val="0"/>
          <w:numId w:val="3"/>
        </w:numPr>
        <w:spacing w:after="200" w:line="276" w:lineRule="auto"/>
        <w:jc w:val="both"/>
        <w:rPr>
          <w:rFonts w:ascii="Times New Roman" w:eastAsia="Franklin Gothic Medium" w:hAnsi="Times New Roman" w:cs="Times New Roman"/>
          <w:b/>
        </w:rPr>
      </w:pPr>
      <w:r w:rsidRPr="00A036BE">
        <w:rPr>
          <w:rFonts w:ascii="Times New Roman" w:eastAsia="Franklin Gothic Medium" w:hAnsi="Times New Roman" w:cs="Times New Roman"/>
          <w:b/>
        </w:rPr>
        <w:t>Draw DFA and NFAs for the following languages. Also write their regular expressions</w:t>
      </w:r>
    </w:p>
    <w:p w:rsidR="0049279A" w:rsidRPr="0049279A" w:rsidRDefault="0049279A" w:rsidP="000E7053">
      <w:pPr>
        <w:pStyle w:val="ListParagraph"/>
        <w:numPr>
          <w:ilvl w:val="0"/>
          <w:numId w:val="4"/>
        </w:numPr>
        <w:spacing w:after="200" w:line="276" w:lineRule="auto"/>
        <w:jc w:val="both"/>
        <w:rPr>
          <w:rFonts w:ascii="Times New Roman" w:eastAsia="Franklin Gothic Medium" w:hAnsi="Times New Roman" w:cs="Times New Roman"/>
          <w:b/>
        </w:rPr>
      </w:pPr>
      <w:r>
        <w:rPr>
          <w:rFonts w:ascii="Times New Roman" w:eastAsia="Franklin Gothic Medium" w:hAnsi="Times New Roman" w:cs="Times New Roman"/>
          <w:b/>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2798445</wp:posOffset>
            </wp:positionV>
            <wp:extent cx="2524125" cy="3915410"/>
            <wp:effectExtent l="9208"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10-14 at 10.15.15 PM.jpeg"/>
                    <pic:cNvPicPr/>
                  </pic:nvPicPr>
                  <pic:blipFill rotWithShape="1">
                    <a:blip r:embed="rId5" cstate="print">
                      <a:extLst>
                        <a:ext uri="{28A0092B-C50C-407E-A947-70E740481C1C}">
                          <a14:useLocalDpi xmlns:a14="http://schemas.microsoft.com/office/drawing/2010/main" val="0"/>
                        </a:ext>
                      </a:extLst>
                    </a:blip>
                    <a:srcRect l="14020" t="130" b="-130"/>
                    <a:stretch/>
                  </pic:blipFill>
                  <pic:spPr bwMode="auto">
                    <a:xfrm rot="16200000">
                      <a:off x="0" y="0"/>
                      <a:ext cx="2524125" cy="391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Franklin Gothic Medium"/>
          <w:noProof/>
        </w:rPr>
        <w:drawing>
          <wp:anchor distT="0" distB="0" distL="114300" distR="114300" simplePos="0" relativeHeight="251660288" behindDoc="0" locked="0" layoutInCell="1" allowOverlap="1">
            <wp:simplePos x="0" y="0"/>
            <wp:positionH relativeFrom="margin">
              <wp:posOffset>1581150</wp:posOffset>
            </wp:positionH>
            <wp:positionV relativeFrom="paragraph">
              <wp:posOffset>221615</wp:posOffset>
            </wp:positionV>
            <wp:extent cx="2376170" cy="2736850"/>
            <wp:effectExtent l="0" t="0" r="508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10-14 at 10.14.58 PM.jpeg"/>
                    <pic:cNvPicPr/>
                  </pic:nvPicPr>
                  <pic:blipFill rotWithShape="1">
                    <a:blip r:embed="rId6" cstate="print">
                      <a:extLst>
                        <a:ext uri="{28A0092B-C50C-407E-A947-70E740481C1C}">
                          <a14:useLocalDpi xmlns:a14="http://schemas.microsoft.com/office/drawing/2010/main" val="0"/>
                        </a:ext>
                      </a:extLst>
                    </a:blip>
                    <a:srcRect b="13616"/>
                    <a:stretch/>
                  </pic:blipFill>
                  <pic:spPr bwMode="auto">
                    <a:xfrm>
                      <a:off x="0" y="0"/>
                      <a:ext cx="2376170" cy="273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36BE" w:rsidRPr="00A036BE">
        <w:rPr>
          <w:rFonts w:ascii="Times New Roman" w:eastAsia="Franklin Gothic Medium" w:hAnsi="Times New Roman" w:cs="Times New Roman"/>
          <w:b/>
        </w:rPr>
        <w:t>Language of all strings having double 0s or triple 1s over alphabet {0,1}</w:t>
      </w:r>
    </w:p>
    <w:p w:rsidR="00A036BE" w:rsidRPr="00A036BE" w:rsidRDefault="00A036BE" w:rsidP="000E7053">
      <w:pPr>
        <w:pStyle w:val="ListParagraph"/>
        <w:spacing w:after="200" w:line="276" w:lineRule="auto"/>
        <w:ind w:left="1440"/>
        <w:jc w:val="both"/>
        <w:rPr>
          <w:rFonts w:ascii="Times New Roman" w:eastAsia="Franklin Gothic Medium" w:hAnsi="Times New Roman" w:cs="Times New Roman"/>
        </w:rPr>
      </w:pPr>
    </w:p>
    <w:p w:rsidR="00A036BE" w:rsidRPr="0049279A" w:rsidRDefault="00A036BE" w:rsidP="000E7053">
      <w:pPr>
        <w:pStyle w:val="ListParagraph"/>
        <w:numPr>
          <w:ilvl w:val="0"/>
          <w:numId w:val="4"/>
        </w:numPr>
        <w:spacing w:after="200" w:line="276" w:lineRule="auto"/>
        <w:jc w:val="both"/>
        <w:rPr>
          <w:rFonts w:ascii="Times New Roman" w:eastAsia="Franklin Gothic Medium" w:hAnsi="Times New Roman" w:cs="Times New Roman"/>
          <w:b/>
        </w:rPr>
      </w:pPr>
      <w:r w:rsidRPr="00A036BE">
        <w:rPr>
          <w:rFonts w:ascii="Times New Roman" w:eastAsia="Franklin Gothic Medium" w:hAnsi="Times New Roman" w:cs="Times New Roman"/>
          <w:b/>
        </w:rPr>
        <w:t>Language of strings starting and ending with different letters over alphabet {0,1}</w:t>
      </w:r>
    </w:p>
    <w:p w:rsidR="00A036BE" w:rsidRDefault="00A036BE" w:rsidP="000E7053">
      <w:pPr>
        <w:pStyle w:val="ListParagraph"/>
        <w:numPr>
          <w:ilvl w:val="0"/>
          <w:numId w:val="4"/>
        </w:numPr>
        <w:spacing w:after="200" w:line="276" w:lineRule="auto"/>
        <w:jc w:val="both"/>
        <w:rPr>
          <w:rFonts w:ascii="Times New Roman" w:eastAsia="Franklin Gothic Medium" w:hAnsi="Times New Roman" w:cs="Times New Roman"/>
          <w:b/>
        </w:rPr>
      </w:pPr>
      <w:r w:rsidRPr="00A036BE">
        <w:rPr>
          <w:rFonts w:ascii="Times New Roman" w:eastAsia="Franklin Gothic Medium" w:hAnsi="Times New Roman" w:cs="Times New Roman"/>
          <w:b/>
        </w:rPr>
        <w:lastRenderedPageBreak/>
        <w:t>Language that accepts all user defined variables/identifiers and any 5 special keywords of the C language over alphabet {</w:t>
      </w:r>
      <w:proofErr w:type="spellStart"/>
      <w:r w:rsidRPr="00A036BE">
        <w:rPr>
          <w:rFonts w:ascii="Times New Roman" w:eastAsia="Franklin Gothic Medium" w:hAnsi="Times New Roman" w:cs="Times New Roman"/>
          <w:b/>
        </w:rPr>
        <w:t>a,b,c</w:t>
      </w:r>
      <w:proofErr w:type="spellEnd"/>
      <w:r w:rsidRPr="00A036BE">
        <w:rPr>
          <w:rFonts w:ascii="Times New Roman" w:eastAsia="Franklin Gothic Medium" w:hAnsi="Times New Roman" w:cs="Times New Roman"/>
          <w:b/>
        </w:rPr>
        <w:t>…z,0,1,….} (Hint: Any combination of letters can be expressed as [a-z]* and numbers as [0-1]*  )</w:t>
      </w:r>
    </w:p>
    <w:p w:rsidR="0049279A" w:rsidRDefault="0049279A" w:rsidP="000E7053">
      <w:pPr>
        <w:pStyle w:val="ListParagraph"/>
        <w:spacing w:line="276" w:lineRule="auto"/>
        <w:ind w:left="1440"/>
        <w:jc w:val="both"/>
        <w:rPr>
          <w:rFonts w:ascii="Times New Roman" w:eastAsia="Franklin Gothic Medium" w:hAnsi="Times New Roman" w:cs="Times New Roman"/>
          <w:noProof/>
        </w:rPr>
      </w:pPr>
      <w:r>
        <w:rPr>
          <w:rFonts w:ascii="Times New Roman" w:eastAsia="Franklin Gothic Medium" w:hAnsi="Times New Roman" w:cs="Times New Roman"/>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184785</wp:posOffset>
            </wp:positionV>
            <wp:extent cx="4047378" cy="450268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10-14 at 10.15.16 PM.jpeg"/>
                    <pic:cNvPicPr/>
                  </pic:nvPicPr>
                  <pic:blipFill rotWithShape="1">
                    <a:blip r:embed="rId7" cstate="print">
                      <a:extLst>
                        <a:ext uri="{28A0092B-C50C-407E-A947-70E740481C1C}">
                          <a14:useLocalDpi xmlns:a14="http://schemas.microsoft.com/office/drawing/2010/main" val="0"/>
                        </a:ext>
                      </a:extLst>
                    </a:blip>
                    <a:srcRect b="16563"/>
                    <a:stretch/>
                  </pic:blipFill>
                  <pic:spPr bwMode="auto">
                    <a:xfrm>
                      <a:off x="0" y="0"/>
                      <a:ext cx="4047378" cy="4502686"/>
                    </a:xfrm>
                    <a:prstGeom prst="rect">
                      <a:avLst/>
                    </a:prstGeom>
                    <a:ln>
                      <a:noFill/>
                    </a:ln>
                    <a:extLst>
                      <a:ext uri="{53640926-AAD7-44D8-BBD7-CCE9431645EC}">
                        <a14:shadowObscured xmlns:a14="http://schemas.microsoft.com/office/drawing/2010/main"/>
                      </a:ext>
                    </a:extLst>
                  </pic:spPr>
                </pic:pic>
              </a:graphicData>
            </a:graphic>
          </wp:anchor>
        </w:drawing>
      </w:r>
    </w:p>
    <w:p w:rsidR="00A036BE" w:rsidRPr="00A036BE" w:rsidRDefault="00A036BE" w:rsidP="000E7053">
      <w:pPr>
        <w:pStyle w:val="ListParagraph"/>
        <w:spacing w:line="276" w:lineRule="auto"/>
        <w:ind w:left="1440"/>
        <w:jc w:val="both"/>
        <w:rPr>
          <w:rFonts w:ascii="Times New Roman" w:eastAsia="Franklin Gothic Medium" w:hAnsi="Times New Roman" w:cs="Times New Roman"/>
        </w:rPr>
      </w:pPr>
    </w:p>
    <w:p w:rsidR="00A036BE" w:rsidRPr="00A036BE" w:rsidRDefault="00A036BE" w:rsidP="000E7053">
      <w:pPr>
        <w:pStyle w:val="ListParagraph"/>
        <w:spacing w:after="200" w:line="276" w:lineRule="auto"/>
        <w:ind w:left="1440"/>
        <w:jc w:val="both"/>
        <w:rPr>
          <w:rFonts w:ascii="Times New Roman" w:eastAsia="Franklin Gothic Medium" w:hAnsi="Times New Roman" w:cs="Times New Roman"/>
        </w:rPr>
      </w:pPr>
    </w:p>
    <w:p w:rsidR="00A036BE" w:rsidRDefault="00A036BE" w:rsidP="000E7053">
      <w:pPr>
        <w:pStyle w:val="ListParagraph"/>
        <w:numPr>
          <w:ilvl w:val="0"/>
          <w:numId w:val="3"/>
        </w:numPr>
        <w:spacing w:after="200" w:line="276" w:lineRule="auto"/>
        <w:jc w:val="both"/>
        <w:rPr>
          <w:rFonts w:ascii="Times New Roman" w:eastAsia="Franklin Gothic Medium" w:hAnsi="Times New Roman" w:cs="Times New Roman"/>
          <w:b/>
        </w:rPr>
      </w:pPr>
      <w:r w:rsidRPr="00A036BE">
        <w:rPr>
          <w:rFonts w:ascii="Times New Roman" w:eastAsia="Franklin Gothic Medium" w:hAnsi="Times New Roman" w:cs="Times New Roman"/>
          <w:b/>
        </w:rPr>
        <w:t>Write regular expression after state elimination method for the following</w:t>
      </w:r>
      <w:r>
        <w:rPr>
          <w:rFonts w:ascii="Times New Roman" w:eastAsia="Franklin Gothic Medium" w:hAnsi="Times New Roman" w:cs="Times New Roman"/>
          <w:b/>
        </w:rPr>
        <w:t>.</w:t>
      </w:r>
    </w:p>
    <w:tbl>
      <w:tblPr>
        <w:tblStyle w:val="TableGrid"/>
        <w:tblW w:w="0" w:type="auto"/>
        <w:tblInd w:w="805" w:type="dxa"/>
        <w:tblLook w:val="04A0" w:firstRow="1" w:lastRow="0" w:firstColumn="1" w:lastColumn="0" w:noHBand="0" w:noVBand="1"/>
      </w:tblPr>
      <w:tblGrid>
        <w:gridCol w:w="2311"/>
        <w:gridCol w:w="3117"/>
        <w:gridCol w:w="3032"/>
      </w:tblGrid>
      <w:tr w:rsidR="00A036BE" w:rsidTr="00A036BE">
        <w:tc>
          <w:tcPr>
            <w:tcW w:w="2311"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eastAsia="Calibri" w:hAnsi="Times New Roman"/>
                <w:sz w:val="24"/>
                <w:szCs w:val="24"/>
              </w:rPr>
            </w:pPr>
            <w:r>
              <w:rPr>
                <w:rFonts w:ascii="Times New Roman" w:hAnsi="Times New Roman"/>
                <w:sz w:val="24"/>
                <w:szCs w:val="24"/>
              </w:rPr>
              <w:t>States</w:t>
            </w:r>
          </w:p>
        </w:tc>
        <w:tc>
          <w:tcPr>
            <w:tcW w:w="3117"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0</w:t>
            </w:r>
          </w:p>
        </w:tc>
        <w:tc>
          <w:tcPr>
            <w:tcW w:w="3032"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1</w:t>
            </w:r>
          </w:p>
        </w:tc>
      </w:tr>
      <w:tr w:rsidR="00A036BE" w:rsidTr="00A036BE">
        <w:tc>
          <w:tcPr>
            <w:tcW w:w="2311"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Calibri" w:hAnsi="Calibri"/>
                <w:noProof/>
              </w:rPr>
              <mc:AlternateContent>
                <mc:Choice Requires="wps">
                  <w:drawing>
                    <wp:anchor distT="0" distB="0" distL="114300" distR="114300" simplePos="0" relativeHeight="251659264" behindDoc="0" locked="0" layoutInCell="1" allowOverlap="1">
                      <wp:simplePos x="0" y="0"/>
                      <wp:positionH relativeFrom="column">
                        <wp:posOffset>13970</wp:posOffset>
                      </wp:positionH>
                      <wp:positionV relativeFrom="paragraph">
                        <wp:posOffset>83820</wp:posOffset>
                      </wp:positionV>
                      <wp:extent cx="20002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F3C0FD5" id="_x0000_t32" coordsize="21600,21600" o:spt="32" o:oned="t" path="m,l21600,21600e" filled="f">
                      <v:path arrowok="t" fillok="f" o:connecttype="none"/>
                      <o:lock v:ext="edit" shapetype="t"/>
                    </v:shapetype>
                    <v:shape id="Straight Arrow Connector 24" o:spid="_x0000_s1026" type="#_x0000_t32" style="position:absolute;margin-left:1.1pt;margin-top:6.6pt;width:15.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" strokecolor="#5b9bd5 [3204]" strokeweight=".5pt">
                      <v:stroke endarrow="block" joinstyle="miter"/>
                    </v:shape>
                  </w:pict>
                </mc:Fallback>
              </mc:AlternateContent>
            </w:r>
            <w:r>
              <w:rPr>
                <w:rFonts w:ascii="Times New Roman" w:hAnsi="Times New Roman"/>
                <w:sz w:val="24"/>
                <w:szCs w:val="24"/>
              </w:rPr>
              <w:t xml:space="preserve">       P</w:t>
            </w:r>
          </w:p>
        </w:tc>
        <w:tc>
          <w:tcPr>
            <w:tcW w:w="3117"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S</w:t>
            </w:r>
          </w:p>
        </w:tc>
        <w:tc>
          <w:tcPr>
            <w:tcW w:w="3032"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P</w:t>
            </w:r>
          </w:p>
        </w:tc>
      </w:tr>
      <w:tr w:rsidR="00A036BE" w:rsidTr="00A036BE">
        <w:tc>
          <w:tcPr>
            <w:tcW w:w="2311"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Q</w:t>
            </w:r>
          </w:p>
        </w:tc>
        <w:tc>
          <w:tcPr>
            <w:tcW w:w="3117"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P</w:t>
            </w:r>
          </w:p>
        </w:tc>
        <w:tc>
          <w:tcPr>
            <w:tcW w:w="3032"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S</w:t>
            </w:r>
          </w:p>
        </w:tc>
      </w:tr>
      <w:tr w:rsidR="00A036BE" w:rsidTr="00A036BE">
        <w:tc>
          <w:tcPr>
            <w:tcW w:w="2311"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R</w:t>
            </w:r>
          </w:p>
        </w:tc>
        <w:tc>
          <w:tcPr>
            <w:tcW w:w="3117"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R</w:t>
            </w:r>
          </w:p>
        </w:tc>
        <w:tc>
          <w:tcPr>
            <w:tcW w:w="3032"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Q</w:t>
            </w:r>
          </w:p>
        </w:tc>
      </w:tr>
      <w:tr w:rsidR="00A036BE" w:rsidTr="00A036BE">
        <w:tc>
          <w:tcPr>
            <w:tcW w:w="2311"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S</w:t>
            </w:r>
          </w:p>
        </w:tc>
        <w:tc>
          <w:tcPr>
            <w:tcW w:w="3117"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Q</w:t>
            </w:r>
          </w:p>
        </w:tc>
        <w:tc>
          <w:tcPr>
            <w:tcW w:w="3032" w:type="dxa"/>
            <w:tcBorders>
              <w:top w:val="single" w:sz="4" w:space="0" w:color="auto"/>
              <w:left w:val="single" w:sz="4" w:space="0" w:color="auto"/>
              <w:bottom w:val="single" w:sz="4" w:space="0" w:color="auto"/>
              <w:right w:val="single" w:sz="4" w:space="0" w:color="auto"/>
            </w:tcBorders>
            <w:hideMark/>
          </w:tcPr>
          <w:p w:rsidR="00A036BE" w:rsidRDefault="00A036BE" w:rsidP="000E7053">
            <w:pPr>
              <w:spacing w:line="276" w:lineRule="auto"/>
              <w:jc w:val="both"/>
              <w:rPr>
                <w:rFonts w:ascii="Times New Roman" w:hAnsi="Times New Roman"/>
                <w:sz w:val="24"/>
                <w:szCs w:val="24"/>
              </w:rPr>
            </w:pPr>
            <w:r>
              <w:rPr>
                <w:rFonts w:ascii="Times New Roman" w:hAnsi="Times New Roman"/>
                <w:sz w:val="24"/>
                <w:szCs w:val="24"/>
              </w:rPr>
              <w:t>R</w:t>
            </w:r>
          </w:p>
        </w:tc>
      </w:tr>
    </w:tbl>
    <w:p w:rsidR="00A036BE" w:rsidRDefault="00A036BE" w:rsidP="000E7053">
      <w:pPr>
        <w:pStyle w:val="ListParagraph"/>
        <w:spacing w:after="200" w:line="276" w:lineRule="auto"/>
        <w:jc w:val="both"/>
        <w:rPr>
          <w:rFonts w:ascii="Times New Roman" w:eastAsia="Franklin Gothic Medium" w:hAnsi="Times New Roman" w:cs="Times New Roman"/>
          <w:b/>
        </w:rPr>
      </w:pPr>
    </w:p>
    <w:p w:rsidR="0049279A" w:rsidRDefault="0049279A" w:rsidP="000E7053">
      <w:pPr>
        <w:pStyle w:val="ListParagraph"/>
        <w:spacing w:after="200" w:line="276" w:lineRule="auto"/>
        <w:jc w:val="both"/>
        <w:rPr>
          <w:rFonts w:ascii="Times New Roman" w:eastAsia="Franklin Gothic Medium" w:hAnsi="Times New Roman" w:cs="Times New Roman"/>
          <w:b/>
        </w:rPr>
      </w:pPr>
      <w:r>
        <w:rPr>
          <w:rFonts w:ascii="Times New Roman" w:eastAsia="Franklin Gothic Medium" w:hAnsi="Times New Roman" w:cs="Times New Roman"/>
          <w:b/>
          <w:noProof/>
        </w:rPr>
        <w:lastRenderedPageBreak/>
        <w:drawing>
          <wp:inline distT="0" distB="0" distL="0" distR="0">
            <wp:extent cx="3228975" cy="4305300"/>
            <wp:effectExtent l="0" t="4762" r="4762" b="476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10-14 at 10.15.16 PM (1).jpe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229856" cy="4306475"/>
                    </a:xfrm>
                    <a:prstGeom prst="rect">
                      <a:avLst/>
                    </a:prstGeom>
                  </pic:spPr>
                </pic:pic>
              </a:graphicData>
            </a:graphic>
          </wp:inline>
        </w:drawing>
      </w:r>
    </w:p>
    <w:p w:rsidR="0049279A" w:rsidRDefault="0049279A" w:rsidP="000E7053">
      <w:pPr>
        <w:pStyle w:val="ListParagraph"/>
        <w:spacing w:after="200" w:line="276" w:lineRule="auto"/>
        <w:jc w:val="both"/>
        <w:rPr>
          <w:rFonts w:ascii="Times New Roman" w:eastAsia="Franklin Gothic Medium" w:hAnsi="Times New Roman" w:cs="Times New Roman"/>
          <w:b/>
        </w:rPr>
      </w:pPr>
      <w:r>
        <w:rPr>
          <w:rFonts w:ascii="Times New Roman" w:eastAsia="Franklin Gothic Medium" w:hAnsi="Times New Roman" w:cs="Times New Roman"/>
          <w:b/>
          <w:noProof/>
        </w:rPr>
        <w:drawing>
          <wp:inline distT="0" distB="0" distL="0" distR="0">
            <wp:extent cx="3479800" cy="4639733"/>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10-14 at 10.15.16 PM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81662" cy="4642216"/>
                    </a:xfrm>
                    <a:prstGeom prst="rect">
                      <a:avLst/>
                    </a:prstGeom>
                  </pic:spPr>
                </pic:pic>
              </a:graphicData>
            </a:graphic>
          </wp:inline>
        </w:drawing>
      </w:r>
    </w:p>
    <w:p w:rsidR="0049279A" w:rsidRPr="0049279A" w:rsidRDefault="0049279A" w:rsidP="000E7053">
      <w:pPr>
        <w:pStyle w:val="ListParagraph"/>
        <w:spacing w:after="200" w:line="276" w:lineRule="auto"/>
        <w:jc w:val="both"/>
        <w:rPr>
          <w:rFonts w:ascii="Times New Roman" w:eastAsia="Franklin Gothic Medium" w:hAnsi="Times New Roman" w:cs="Times New Roman"/>
          <w:b/>
        </w:rPr>
      </w:pPr>
    </w:p>
    <w:p w:rsidR="00A036BE" w:rsidRDefault="00A036BE" w:rsidP="000E7053">
      <w:pPr>
        <w:pStyle w:val="ListParagraph"/>
        <w:numPr>
          <w:ilvl w:val="0"/>
          <w:numId w:val="3"/>
        </w:numPr>
        <w:spacing w:after="200" w:line="276" w:lineRule="auto"/>
        <w:jc w:val="both"/>
        <w:rPr>
          <w:rFonts w:ascii="Times New Roman" w:eastAsia="Franklin Gothic Medium" w:hAnsi="Times New Roman" w:cs="Times New Roman"/>
          <w:b/>
        </w:rPr>
      </w:pPr>
      <w:r w:rsidRPr="00A036BE">
        <w:rPr>
          <w:rFonts w:ascii="Times New Roman" w:eastAsia="Franklin Gothic Medium" w:hAnsi="Times New Roman" w:cs="Times New Roman"/>
          <w:b/>
        </w:rPr>
        <w:lastRenderedPageBreak/>
        <w:t>Convert the following NFA-epsilon to DFA.</w:t>
      </w:r>
    </w:p>
    <w:p w:rsidR="0049279A" w:rsidRPr="0049279A" w:rsidRDefault="00A036BE" w:rsidP="000E7053">
      <w:pPr>
        <w:pStyle w:val="ListParagraph"/>
        <w:spacing w:after="200" w:line="276" w:lineRule="auto"/>
        <w:jc w:val="both"/>
        <w:rPr>
          <w:rFonts w:ascii="Times New Roman" w:eastAsia="Franklin Gothic Medium" w:hAnsi="Times New Roman" w:cs="Times New Roman"/>
          <w:b/>
        </w:rPr>
      </w:pPr>
      <w:r w:rsidRPr="00A036BE">
        <w:rPr>
          <w:rFonts w:ascii="Times New Roman" w:eastAsia="Franklin Gothic Medium" w:hAnsi="Times New Roman" w:cs="Times New Roman"/>
          <w:b/>
        </w:rPr>
        <w:t>(ɛ+0)(0*10)*(ɛ+11)</w:t>
      </w:r>
    </w:p>
    <w:p w:rsidR="0049279A" w:rsidRDefault="0049279A" w:rsidP="000E7053">
      <w:pPr>
        <w:pStyle w:val="ListParagraph"/>
        <w:spacing w:after="200" w:line="276" w:lineRule="auto"/>
        <w:jc w:val="both"/>
        <w:rPr>
          <w:rFonts w:ascii="Times New Roman" w:eastAsia="Franklin Gothic Medium" w:hAnsi="Times New Roman" w:cs="Times New Roman"/>
          <w:noProof/>
        </w:rPr>
      </w:pPr>
    </w:p>
    <w:p w:rsidR="0049279A" w:rsidRPr="00A036BE" w:rsidRDefault="0049279A" w:rsidP="000E7053">
      <w:pPr>
        <w:pStyle w:val="ListParagraph"/>
        <w:spacing w:after="200" w:line="276" w:lineRule="auto"/>
        <w:jc w:val="both"/>
        <w:rPr>
          <w:rFonts w:ascii="Times New Roman" w:eastAsia="Franklin Gothic Medium" w:hAnsi="Times New Roman" w:cs="Times New Roman"/>
        </w:rPr>
      </w:pPr>
      <w:r>
        <w:rPr>
          <w:rFonts w:ascii="Times New Roman" w:eastAsia="Franklin Gothic Medium" w:hAnsi="Times New Roman" w:cs="Times New Roman"/>
          <w:noProof/>
        </w:rPr>
        <w:drawing>
          <wp:inline distT="0" distB="0" distL="0" distR="0">
            <wp:extent cx="4410464" cy="5187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10-14 at 10.15.17 PM.jpeg"/>
                    <pic:cNvPicPr/>
                  </pic:nvPicPr>
                  <pic:blipFill rotWithShape="1">
                    <a:blip r:embed="rId10" cstate="print">
                      <a:extLst>
                        <a:ext uri="{28A0092B-C50C-407E-A947-70E740481C1C}">
                          <a14:useLocalDpi xmlns:a14="http://schemas.microsoft.com/office/drawing/2010/main" val="0"/>
                        </a:ext>
                      </a:extLst>
                    </a:blip>
                    <a:srcRect b="11779"/>
                    <a:stretch/>
                  </pic:blipFill>
                  <pic:spPr bwMode="auto">
                    <a:xfrm>
                      <a:off x="0" y="0"/>
                      <a:ext cx="4412919" cy="5190838"/>
                    </a:xfrm>
                    <a:prstGeom prst="rect">
                      <a:avLst/>
                    </a:prstGeom>
                    <a:ln>
                      <a:noFill/>
                    </a:ln>
                    <a:extLst>
                      <a:ext uri="{53640926-AAD7-44D8-BBD7-CCE9431645EC}">
                        <a14:shadowObscured xmlns:a14="http://schemas.microsoft.com/office/drawing/2010/main"/>
                      </a:ext>
                    </a:extLst>
                  </pic:spPr>
                </pic:pic>
              </a:graphicData>
            </a:graphic>
          </wp:inline>
        </w:drawing>
      </w:r>
    </w:p>
    <w:p w:rsidR="00A036BE" w:rsidRDefault="00A036BE" w:rsidP="000E7053">
      <w:pPr>
        <w:spacing w:line="276" w:lineRule="auto"/>
        <w:jc w:val="both"/>
        <w:rPr>
          <w:rFonts w:ascii="Times New Roman" w:eastAsia="Franklin Gothic Medium" w:hAnsi="Times New Roman" w:cs="Times New Roman"/>
          <w:b/>
        </w:rPr>
      </w:pPr>
      <w:r>
        <w:rPr>
          <w:rFonts w:ascii="Times New Roman" w:eastAsia="Franklin Gothic Medium" w:hAnsi="Times New Roman" w:cs="Times New Roman"/>
          <w:b/>
        </w:rPr>
        <w:t>Question 2)</w:t>
      </w:r>
      <w:r w:rsidR="00C579CE">
        <w:rPr>
          <w:rFonts w:ascii="Times New Roman" w:eastAsia="Franklin Gothic Medium" w:hAnsi="Times New Roman" w:cs="Times New Roman"/>
          <w:b/>
        </w:rPr>
        <w:t xml:space="preserve"> Answer the following questions.</w:t>
      </w:r>
    </w:p>
    <w:p w:rsidR="00A036BE" w:rsidRDefault="00A036BE" w:rsidP="000E7053">
      <w:pPr>
        <w:pStyle w:val="ListParagraph"/>
        <w:numPr>
          <w:ilvl w:val="0"/>
          <w:numId w:val="1"/>
        </w:numPr>
        <w:spacing w:line="276" w:lineRule="auto"/>
        <w:jc w:val="both"/>
        <w:rPr>
          <w:rFonts w:ascii="Times New Roman" w:eastAsia="Franklin Gothic Medium" w:hAnsi="Times New Roman" w:cs="Times New Roman"/>
          <w:b/>
        </w:rPr>
      </w:pPr>
      <w:r w:rsidRPr="00A036BE">
        <w:rPr>
          <w:rFonts w:ascii="Times New Roman" w:eastAsia="Franklin Gothic Medium" w:hAnsi="Times New Roman" w:cs="Times New Roman"/>
          <w:b/>
        </w:rPr>
        <w:t>How computer registers store values? Can we use state diagrams to demonstrate their behavior?</w:t>
      </w:r>
    </w:p>
    <w:p w:rsidR="00F015FF" w:rsidRDefault="008210B9" w:rsidP="000E7053">
      <w:pPr>
        <w:pStyle w:val="ListParagraph"/>
        <w:spacing w:line="276" w:lineRule="auto"/>
        <w:jc w:val="both"/>
        <w:rPr>
          <w:rFonts w:ascii="Times New Roman" w:eastAsia="Franklin Gothic Medium" w:hAnsi="Times New Roman" w:cs="Times New Roman"/>
          <w:u w:val="single"/>
        </w:rPr>
      </w:pPr>
      <w:r>
        <w:rPr>
          <w:rFonts w:ascii="Times New Roman" w:eastAsia="Franklin Gothic Medium" w:hAnsi="Times New Roman" w:cs="Times New Roman"/>
          <w:u w:val="single"/>
        </w:rPr>
        <w:t>Registers</w:t>
      </w:r>
    </w:p>
    <w:p w:rsidR="008210B9" w:rsidRDefault="008210B9" w:rsidP="000E7053">
      <w:pPr>
        <w:pStyle w:val="ListParagraph"/>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 xml:space="preserve">Registers </w:t>
      </w:r>
      <w:r w:rsidR="00007B32">
        <w:rPr>
          <w:rFonts w:ascii="Times New Roman" w:eastAsia="Franklin Gothic Medium" w:hAnsi="Times New Roman" w:cs="Times New Roman"/>
        </w:rPr>
        <w:t>are collection of flip flops. Its core functionality is to store the information in its digital system so that it’s available to the logical unit during the computation. However, it may have more capabilities that are associated with it. There are many types of registers that are in use. As registers are flip flops, so it has an input which is chang</w:t>
      </w:r>
      <w:r w:rsidR="00C83B8E">
        <w:rPr>
          <w:rFonts w:ascii="Times New Roman" w:eastAsia="Franklin Gothic Medium" w:hAnsi="Times New Roman" w:cs="Times New Roman"/>
        </w:rPr>
        <w:t>ed whenever it is activated it changes the stored values and when it is deactivated the value remains same</w:t>
      </w:r>
      <w:r w:rsidR="00784566">
        <w:rPr>
          <w:rFonts w:ascii="Times New Roman" w:eastAsia="Franklin Gothic Medium" w:hAnsi="Times New Roman" w:cs="Times New Roman"/>
        </w:rPr>
        <w:t>.</w:t>
      </w:r>
    </w:p>
    <w:p w:rsidR="0049279A" w:rsidRPr="008210B9" w:rsidRDefault="0049279A" w:rsidP="000E7053">
      <w:pPr>
        <w:pStyle w:val="ListParagraph"/>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 xml:space="preserve">The CPU is made up of registers. Local bus is used to connect with the </w:t>
      </w:r>
      <w:r w:rsidR="000461F9">
        <w:rPr>
          <w:rFonts w:ascii="Times New Roman" w:eastAsia="Franklin Gothic Medium" w:hAnsi="Times New Roman" w:cs="Times New Roman"/>
        </w:rPr>
        <w:t xml:space="preserve">cache. Cache store the data that is then transferred to registers and from there to ALU. The reverse process to send the result </w:t>
      </w:r>
      <w:r w:rsidR="000461F9">
        <w:rPr>
          <w:rFonts w:ascii="Times New Roman" w:eastAsia="Franklin Gothic Medium" w:hAnsi="Times New Roman" w:cs="Times New Roman"/>
        </w:rPr>
        <w:lastRenderedPageBreak/>
        <w:t>from ALU to cache. In the end cache sends it to main memory which is then displayed to input and output devices. The following state diagram demonstrate the process.</w:t>
      </w:r>
    </w:p>
    <w:p w:rsidR="00F015FF" w:rsidRDefault="0049279A" w:rsidP="000E7053">
      <w:pPr>
        <w:pStyle w:val="ListParagraph"/>
        <w:spacing w:line="276" w:lineRule="auto"/>
        <w:jc w:val="both"/>
        <w:rPr>
          <w:rFonts w:ascii="Times New Roman" w:eastAsia="Franklin Gothic Medium" w:hAnsi="Times New Roman" w:cs="Times New Roman"/>
          <w:u w:val="single"/>
        </w:rPr>
      </w:pPr>
      <w:r w:rsidRPr="0049279A">
        <w:rPr>
          <w:rFonts w:ascii="Times New Roman" w:eastAsia="Franklin Gothic Medium" w:hAnsi="Times New Roman" w:cs="Times New Roman"/>
          <w:u w:val="single"/>
        </w:rPr>
        <w:drawing>
          <wp:inline distT="0" distB="0" distL="0" distR="0" wp14:anchorId="51ABA9A3" wp14:editId="01D2536D">
            <wp:extent cx="5054372" cy="1804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9061" cy="1809915"/>
                    </a:xfrm>
                    <a:prstGeom prst="rect">
                      <a:avLst/>
                    </a:prstGeom>
                  </pic:spPr>
                </pic:pic>
              </a:graphicData>
            </a:graphic>
          </wp:inline>
        </w:drawing>
      </w:r>
    </w:p>
    <w:p w:rsidR="0049279A" w:rsidRPr="00F015FF" w:rsidRDefault="0049279A" w:rsidP="000E7053">
      <w:pPr>
        <w:pStyle w:val="ListParagraph"/>
        <w:spacing w:line="276" w:lineRule="auto"/>
        <w:jc w:val="both"/>
        <w:rPr>
          <w:rFonts w:ascii="Times New Roman" w:eastAsia="Franklin Gothic Medium" w:hAnsi="Times New Roman" w:cs="Times New Roman"/>
          <w:u w:val="single"/>
        </w:rPr>
      </w:pPr>
    </w:p>
    <w:p w:rsidR="00A036BE" w:rsidRDefault="00A036BE" w:rsidP="000E7053">
      <w:pPr>
        <w:pStyle w:val="ListParagraph"/>
        <w:spacing w:line="276" w:lineRule="auto"/>
        <w:jc w:val="both"/>
        <w:rPr>
          <w:rFonts w:ascii="Times New Roman" w:eastAsia="Franklin Gothic Medium" w:hAnsi="Times New Roman" w:cs="Times New Roman"/>
        </w:rPr>
      </w:pPr>
    </w:p>
    <w:p w:rsidR="00A036BE" w:rsidRPr="00A036BE" w:rsidRDefault="00A036BE" w:rsidP="000E7053">
      <w:pPr>
        <w:pStyle w:val="ListParagraph"/>
        <w:numPr>
          <w:ilvl w:val="0"/>
          <w:numId w:val="1"/>
        </w:numPr>
        <w:spacing w:line="276" w:lineRule="auto"/>
        <w:jc w:val="both"/>
        <w:rPr>
          <w:rFonts w:ascii="Times New Roman" w:eastAsia="Franklin Gothic Medium" w:hAnsi="Times New Roman" w:cs="Times New Roman"/>
          <w:b/>
        </w:rPr>
      </w:pPr>
      <w:r w:rsidRPr="00A036BE">
        <w:rPr>
          <w:rFonts w:ascii="Times New Roman" w:eastAsia="Franklin Gothic Medium" w:hAnsi="Times New Roman" w:cs="Times New Roman"/>
          <w:b/>
        </w:rPr>
        <w:t>Explain the working of 2-bit and 3-bit counters along with their DFAs. Also mention their use in computer electronics.</w:t>
      </w:r>
    </w:p>
    <w:p w:rsidR="00A036BE" w:rsidRDefault="000461F9" w:rsidP="000E7053">
      <w:pPr>
        <w:pStyle w:val="ListParagraph"/>
        <w:spacing w:line="276" w:lineRule="auto"/>
        <w:jc w:val="both"/>
        <w:rPr>
          <w:rFonts w:ascii="Times New Roman" w:eastAsia="Franklin Gothic Medium" w:hAnsi="Times New Roman" w:cs="Times New Roman"/>
          <w:u w:val="single"/>
        </w:rPr>
      </w:pPr>
      <w:r>
        <w:rPr>
          <w:rFonts w:ascii="Times New Roman" w:eastAsia="Franklin Gothic Medium" w:hAnsi="Times New Roman" w:cs="Times New Roman"/>
          <w:u w:val="single"/>
        </w:rPr>
        <w:t>Counter</w:t>
      </w:r>
    </w:p>
    <w:p w:rsidR="00C705E8" w:rsidRPr="00C705E8" w:rsidRDefault="000461F9" w:rsidP="000E7053">
      <w:pPr>
        <w:pStyle w:val="ListParagraph"/>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 xml:space="preserve">A counter is usually used to store rarely to display a number of times a particular event has occurred in response to a clock signal. In digital electronics it is used as a counter which count a specific event occurring for a specific time. </w:t>
      </w:r>
      <w:r w:rsidRPr="000461F9">
        <w:rPr>
          <w:rFonts w:ascii="Times New Roman" w:eastAsia="Franklin Gothic Medium" w:hAnsi="Times New Roman" w:cs="Times New Roman"/>
        </w:rPr>
        <w:t xml:space="preserve">Counters are sequential circuit that count the number </w:t>
      </w:r>
      <w:r>
        <w:rPr>
          <w:rFonts w:ascii="Times New Roman" w:eastAsia="Franklin Gothic Medium" w:hAnsi="Times New Roman" w:cs="Times New Roman"/>
        </w:rPr>
        <w:t xml:space="preserve">of pulses can </w:t>
      </w:r>
      <w:r w:rsidRPr="000461F9">
        <w:rPr>
          <w:rFonts w:ascii="Times New Roman" w:eastAsia="Franklin Gothic Medium" w:hAnsi="Times New Roman" w:cs="Times New Roman"/>
        </w:rPr>
        <w:t>be either in binary code or BCD form.</w:t>
      </w:r>
    </w:p>
    <w:p w:rsidR="000461F9" w:rsidRDefault="000461F9" w:rsidP="000E7053">
      <w:pPr>
        <w:pStyle w:val="ListParagraph"/>
        <w:spacing w:line="276" w:lineRule="auto"/>
        <w:jc w:val="both"/>
        <w:rPr>
          <w:rFonts w:ascii="Times New Roman" w:eastAsia="Franklin Gothic Medium" w:hAnsi="Times New Roman" w:cs="Times New Roman"/>
          <w:u w:val="single"/>
        </w:rPr>
      </w:pPr>
      <w:r>
        <w:rPr>
          <w:rFonts w:ascii="Times New Roman" w:eastAsia="Franklin Gothic Medium" w:hAnsi="Times New Roman" w:cs="Times New Roman"/>
          <w:u w:val="single"/>
        </w:rPr>
        <w:t>2-bit Counter</w:t>
      </w:r>
    </w:p>
    <w:p w:rsidR="000461F9" w:rsidRDefault="000461F9" w:rsidP="000E7053">
      <w:pPr>
        <w:pStyle w:val="ListParagraph"/>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It is made of D-type flip flops that is configured as divide by 2 counters because each output’s worth is twice as much as the previous one therefore it requires twice as many clock pulses to make it high</w:t>
      </w:r>
      <w:r w:rsidR="00C705E8">
        <w:rPr>
          <w:rFonts w:ascii="Times New Roman" w:eastAsia="Franklin Gothic Medium" w:hAnsi="Times New Roman" w:cs="Times New Roman"/>
        </w:rPr>
        <w:t>. Its output is represented as 0 when low and 1 as high.</w:t>
      </w:r>
    </w:p>
    <w:p w:rsidR="00C705E8" w:rsidRDefault="00C705E8" w:rsidP="000E7053">
      <w:pPr>
        <w:pStyle w:val="ListParagraph"/>
        <w:spacing w:line="276" w:lineRule="auto"/>
        <w:jc w:val="both"/>
        <w:rPr>
          <w:rFonts w:ascii="Times New Roman" w:eastAsia="Franklin Gothic Medium" w:hAnsi="Times New Roman" w:cs="Times New Roman"/>
        </w:rPr>
      </w:pPr>
      <w:r w:rsidRPr="00C705E8">
        <w:rPr>
          <w:rFonts w:ascii="Times New Roman" w:eastAsia="Franklin Gothic Medium" w:hAnsi="Times New Roman" w:cs="Times New Roman"/>
        </w:rPr>
        <w:drawing>
          <wp:inline distT="0" distB="0" distL="0" distR="0" wp14:anchorId="2249F5E8" wp14:editId="3E9F22C4">
            <wp:extent cx="5943600" cy="204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44700"/>
                    </a:xfrm>
                    <a:prstGeom prst="rect">
                      <a:avLst/>
                    </a:prstGeom>
                  </pic:spPr>
                </pic:pic>
              </a:graphicData>
            </a:graphic>
          </wp:inline>
        </w:drawing>
      </w:r>
    </w:p>
    <w:p w:rsidR="00C705E8" w:rsidRDefault="00C705E8" w:rsidP="000E7053">
      <w:pPr>
        <w:pStyle w:val="ListParagraph"/>
        <w:spacing w:line="276" w:lineRule="auto"/>
        <w:jc w:val="both"/>
        <w:rPr>
          <w:rFonts w:ascii="Times New Roman" w:eastAsia="Franklin Gothic Medium" w:hAnsi="Times New Roman" w:cs="Times New Roman"/>
          <w:u w:val="single"/>
        </w:rPr>
      </w:pPr>
      <w:r>
        <w:rPr>
          <w:rFonts w:ascii="Times New Roman" w:eastAsia="Franklin Gothic Medium" w:hAnsi="Times New Roman" w:cs="Times New Roman"/>
          <w:u w:val="single"/>
        </w:rPr>
        <w:t>3-bit Counter</w:t>
      </w:r>
    </w:p>
    <w:p w:rsidR="00C705E8" w:rsidRDefault="00C705E8" w:rsidP="000E7053">
      <w:pPr>
        <w:pStyle w:val="ListParagraph"/>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This counter contains three flip flops and the input of all the flip flops are connected to 1. These flip flops are triggered negatively but the output change asynchronously. The clock signals are applied directly to the first flip flop.</w:t>
      </w:r>
    </w:p>
    <w:p w:rsidR="00C705E8" w:rsidRDefault="00C705E8" w:rsidP="000E7053">
      <w:pPr>
        <w:pStyle w:val="ListParagraph"/>
        <w:spacing w:line="276" w:lineRule="auto"/>
        <w:jc w:val="both"/>
        <w:rPr>
          <w:rFonts w:ascii="Times New Roman" w:eastAsia="Franklin Gothic Medium" w:hAnsi="Times New Roman" w:cs="Times New Roman"/>
          <w:u w:val="single"/>
        </w:rPr>
      </w:pPr>
      <w:r>
        <w:rPr>
          <w:rFonts w:ascii="Times New Roman" w:eastAsia="Franklin Gothic Medium" w:hAnsi="Times New Roman" w:cs="Times New Roman"/>
          <w:u w:val="single"/>
        </w:rPr>
        <w:t xml:space="preserve">Working </w:t>
      </w:r>
    </w:p>
    <w:p w:rsidR="00C705E8" w:rsidRDefault="00C705E8" w:rsidP="000E7053">
      <w:pPr>
        <w:pStyle w:val="ListParagraph"/>
        <w:numPr>
          <w:ilvl w:val="0"/>
          <w:numId w:val="7"/>
        </w:numPr>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The mode control input decide which sequence will be generated by the counter.</w:t>
      </w:r>
    </w:p>
    <w:p w:rsidR="00C705E8" w:rsidRDefault="00C705E8" w:rsidP="000E7053">
      <w:pPr>
        <w:pStyle w:val="ListParagraph"/>
        <w:numPr>
          <w:ilvl w:val="0"/>
          <w:numId w:val="7"/>
        </w:numPr>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The mode control input decide whether the counter will perform up counting or down counting.</w:t>
      </w:r>
    </w:p>
    <w:p w:rsidR="00C705E8" w:rsidRPr="00C705E8" w:rsidRDefault="00C705E8" w:rsidP="000E7053">
      <w:pPr>
        <w:pStyle w:val="ListParagraph"/>
        <w:numPr>
          <w:ilvl w:val="0"/>
          <w:numId w:val="7"/>
        </w:numPr>
        <w:spacing w:line="276" w:lineRule="auto"/>
        <w:jc w:val="both"/>
        <w:rPr>
          <w:rFonts w:ascii="Times New Roman" w:eastAsia="Franklin Gothic Medium" w:hAnsi="Times New Roman" w:cs="Times New Roman"/>
        </w:rPr>
      </w:pPr>
      <w:r w:rsidRPr="00C705E8">
        <w:rPr>
          <w:rFonts w:ascii="Times New Roman" w:eastAsia="Franklin Gothic Medium" w:hAnsi="Times New Roman" w:cs="Times New Roman"/>
        </w:rPr>
        <w:lastRenderedPageBreak/>
        <w:t>Designing of such a counter is the same as designing a synchronous counter but the</w:t>
      </w:r>
      <w:r>
        <w:rPr>
          <w:rFonts w:ascii="Times New Roman" w:eastAsia="Franklin Gothic Medium" w:hAnsi="Times New Roman" w:cs="Times New Roman"/>
        </w:rPr>
        <w:t xml:space="preserve"> </w:t>
      </w:r>
      <w:r w:rsidRPr="00C705E8">
        <w:rPr>
          <w:rFonts w:ascii="Times New Roman" w:eastAsia="Franklin Gothic Medium" w:hAnsi="Times New Roman" w:cs="Times New Roman"/>
        </w:rPr>
        <w:t>extra combinational logic for mode control input is required.</w:t>
      </w:r>
    </w:p>
    <w:p w:rsidR="00A036BE" w:rsidRPr="00C705E8" w:rsidRDefault="00A036BE" w:rsidP="000E7053">
      <w:pPr>
        <w:pStyle w:val="ListParagraph"/>
        <w:numPr>
          <w:ilvl w:val="0"/>
          <w:numId w:val="1"/>
        </w:numPr>
        <w:spacing w:after="200" w:line="276" w:lineRule="auto"/>
        <w:jc w:val="both"/>
        <w:rPr>
          <w:rFonts w:ascii="Times New Roman" w:eastAsia="Calibri" w:hAnsi="Times New Roman"/>
          <w:b/>
        </w:rPr>
      </w:pPr>
      <w:r w:rsidRPr="00A036BE">
        <w:rPr>
          <w:rFonts w:ascii="Times New Roman" w:hAnsi="Times New Roman"/>
          <w:b/>
        </w:rPr>
        <w:t xml:space="preserve">Explain the working of 2-bit and 3-bit shift registers along with their DFAs. Also mention their use in computer electronics. </w:t>
      </w:r>
    </w:p>
    <w:p w:rsidR="00C705E8" w:rsidRDefault="007C3AEC" w:rsidP="000E7053">
      <w:pPr>
        <w:pStyle w:val="ListParagraph"/>
        <w:spacing w:after="200" w:line="276" w:lineRule="auto"/>
        <w:jc w:val="both"/>
        <w:rPr>
          <w:rFonts w:ascii="Times New Roman" w:hAnsi="Times New Roman"/>
          <w:u w:val="single"/>
        </w:rPr>
      </w:pPr>
      <w:r>
        <w:rPr>
          <w:rFonts w:ascii="Times New Roman" w:hAnsi="Times New Roman"/>
          <w:u w:val="single"/>
        </w:rPr>
        <w:t>2-bit shift Registers</w:t>
      </w:r>
    </w:p>
    <w:p w:rsidR="007C3AEC" w:rsidRDefault="007C3AEC" w:rsidP="000E7053">
      <w:pPr>
        <w:pStyle w:val="ListParagraph"/>
        <w:spacing w:after="200" w:line="276" w:lineRule="auto"/>
        <w:jc w:val="both"/>
        <w:rPr>
          <w:rFonts w:ascii="Times New Roman" w:hAnsi="Times New Roman"/>
        </w:rPr>
      </w:pPr>
      <w:r>
        <w:rPr>
          <w:rFonts w:ascii="Times New Roman" w:hAnsi="Times New Roman"/>
        </w:rPr>
        <w:t xml:space="preserve">It consist of two D flip flops connected in a chain. This allows you to “shift” the stored item through this chain of flip flops. </w:t>
      </w:r>
    </w:p>
    <w:p w:rsidR="007C3AEC" w:rsidRDefault="007C3AEC" w:rsidP="000E7053">
      <w:pPr>
        <w:pStyle w:val="ListParagraph"/>
        <w:spacing w:after="200" w:line="276" w:lineRule="auto"/>
        <w:jc w:val="both"/>
        <w:rPr>
          <w:rFonts w:ascii="Times New Roman" w:hAnsi="Times New Roman"/>
        </w:rPr>
      </w:pPr>
      <w:r w:rsidRPr="007C3AEC">
        <w:rPr>
          <w:rFonts w:ascii="Times New Roman" w:hAnsi="Times New Roman"/>
        </w:rPr>
        <w:drawing>
          <wp:inline distT="0" distB="0" distL="0" distR="0" wp14:anchorId="474C32FD" wp14:editId="3CB35F0F">
            <wp:extent cx="2901950" cy="1544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8660" cy="1547926"/>
                    </a:xfrm>
                    <a:prstGeom prst="rect">
                      <a:avLst/>
                    </a:prstGeom>
                  </pic:spPr>
                </pic:pic>
              </a:graphicData>
            </a:graphic>
          </wp:inline>
        </w:drawing>
      </w:r>
    </w:p>
    <w:p w:rsidR="007C3AEC" w:rsidRDefault="007C3AEC" w:rsidP="000E7053">
      <w:pPr>
        <w:pStyle w:val="ListParagraph"/>
        <w:spacing w:after="200" w:line="276" w:lineRule="auto"/>
        <w:jc w:val="both"/>
        <w:rPr>
          <w:rFonts w:ascii="Times New Roman" w:hAnsi="Times New Roman"/>
        </w:rPr>
      </w:pPr>
      <w:r>
        <w:rPr>
          <w:rFonts w:ascii="Times New Roman" w:hAnsi="Times New Roman"/>
        </w:rPr>
        <w:t>According to the diagram, the output of Q1 flip flop is attached to the D input of another flip flop. Both of the flip flops uses clock signal directly. Hence, all the flip flops switch synchronously.</w:t>
      </w:r>
    </w:p>
    <w:p w:rsidR="007C3AEC" w:rsidRDefault="007C3AEC" w:rsidP="000E7053">
      <w:pPr>
        <w:pStyle w:val="ListParagraph"/>
        <w:spacing w:after="200" w:line="276" w:lineRule="auto"/>
        <w:jc w:val="both"/>
        <w:rPr>
          <w:rFonts w:ascii="Times New Roman" w:hAnsi="Times New Roman"/>
        </w:rPr>
      </w:pPr>
      <w:r>
        <w:rPr>
          <w:rFonts w:ascii="Times New Roman" w:hAnsi="Times New Roman"/>
          <w:u w:val="single"/>
        </w:rPr>
        <w:t>Working</w:t>
      </w:r>
    </w:p>
    <w:p w:rsidR="007C3AEC" w:rsidRDefault="007C3AEC" w:rsidP="000E7053">
      <w:pPr>
        <w:pStyle w:val="ListParagraph"/>
        <w:spacing w:after="200" w:line="276" w:lineRule="auto"/>
        <w:jc w:val="both"/>
        <w:rPr>
          <w:rFonts w:ascii="Times New Roman" w:hAnsi="Times New Roman"/>
        </w:rPr>
      </w:pPr>
      <w:r>
        <w:rPr>
          <w:rFonts w:ascii="Times New Roman" w:hAnsi="Times New Roman"/>
        </w:rPr>
        <w:t xml:space="preserve">When you press the </w:t>
      </w:r>
      <w:proofErr w:type="spellStart"/>
      <w:r>
        <w:rPr>
          <w:rFonts w:ascii="Times New Roman" w:hAnsi="Times New Roman"/>
        </w:rPr>
        <w:t>Clk</w:t>
      </w:r>
      <w:proofErr w:type="spellEnd"/>
      <w:r>
        <w:rPr>
          <w:rFonts w:ascii="Times New Roman" w:hAnsi="Times New Roman"/>
        </w:rPr>
        <w:t xml:space="preserve"> push button clock signal is triggered.</w:t>
      </w:r>
    </w:p>
    <w:p w:rsidR="007C3AEC" w:rsidRDefault="007C3AEC" w:rsidP="000E7053">
      <w:pPr>
        <w:pStyle w:val="ListParagraph"/>
        <w:numPr>
          <w:ilvl w:val="0"/>
          <w:numId w:val="8"/>
        </w:numPr>
        <w:spacing w:after="200" w:line="276" w:lineRule="auto"/>
        <w:jc w:val="both"/>
        <w:rPr>
          <w:rFonts w:ascii="Times New Roman" w:hAnsi="Times New Roman"/>
        </w:rPr>
      </w:pPr>
      <w:r>
        <w:rPr>
          <w:rFonts w:ascii="Times New Roman" w:hAnsi="Times New Roman"/>
        </w:rPr>
        <w:t>The first signal the data value is stored and displayed.</w:t>
      </w:r>
    </w:p>
    <w:p w:rsidR="007C3AEC" w:rsidRDefault="007C3AEC" w:rsidP="000E7053">
      <w:pPr>
        <w:pStyle w:val="ListParagraph"/>
        <w:numPr>
          <w:ilvl w:val="0"/>
          <w:numId w:val="8"/>
        </w:numPr>
        <w:spacing w:after="200" w:line="276" w:lineRule="auto"/>
        <w:jc w:val="both"/>
        <w:rPr>
          <w:rFonts w:ascii="Times New Roman" w:hAnsi="Times New Roman"/>
        </w:rPr>
      </w:pPr>
      <w:r>
        <w:rPr>
          <w:rFonts w:ascii="Times New Roman" w:hAnsi="Times New Roman"/>
        </w:rPr>
        <w:t>At second signal, Q1 value is stored on the second flip flop which is displayed at Q0. Simultaneously a new value is stored and displayed at Q1.</w:t>
      </w:r>
    </w:p>
    <w:p w:rsidR="007C3AEC" w:rsidRPr="007C3AEC" w:rsidRDefault="007C3AEC" w:rsidP="000E7053">
      <w:pPr>
        <w:spacing w:after="200" w:line="276" w:lineRule="auto"/>
        <w:ind w:firstLine="720"/>
        <w:jc w:val="both"/>
        <w:rPr>
          <w:rFonts w:ascii="Times New Roman" w:hAnsi="Times New Roman"/>
        </w:rPr>
      </w:pPr>
      <w:r w:rsidRPr="007C3AEC">
        <w:rPr>
          <w:rFonts w:ascii="Times New Roman" w:hAnsi="Times New Roman"/>
        </w:rPr>
        <w:t>The stored value is successfully shifted by one flip flop towards the right.</w:t>
      </w:r>
    </w:p>
    <w:p w:rsidR="007C3AEC" w:rsidRDefault="007C3AEC" w:rsidP="000E7053">
      <w:pPr>
        <w:pStyle w:val="ListParagraph"/>
        <w:spacing w:after="200" w:line="276" w:lineRule="auto"/>
        <w:jc w:val="both"/>
        <w:rPr>
          <w:rFonts w:ascii="Times New Roman" w:hAnsi="Times New Roman"/>
          <w:u w:val="single"/>
        </w:rPr>
      </w:pPr>
      <w:r>
        <w:rPr>
          <w:rFonts w:ascii="Times New Roman" w:hAnsi="Times New Roman"/>
          <w:u w:val="single"/>
        </w:rPr>
        <w:t>3-bit shift Registers</w:t>
      </w:r>
    </w:p>
    <w:p w:rsidR="006C3780" w:rsidRDefault="006313A3" w:rsidP="000E7053">
      <w:pPr>
        <w:pStyle w:val="ListParagraph"/>
        <w:spacing w:after="200" w:line="276" w:lineRule="auto"/>
        <w:jc w:val="both"/>
        <w:rPr>
          <w:rFonts w:ascii="Times New Roman" w:eastAsia="Calibri" w:hAnsi="Times New Roman"/>
          <w:noProof/>
        </w:rPr>
      </w:pPr>
      <w:r>
        <w:rPr>
          <w:rFonts w:ascii="Times New Roman" w:eastAsia="Calibri" w:hAnsi="Times New Roman"/>
        </w:rPr>
        <w:t xml:space="preserve">In Serial </w:t>
      </w:r>
      <w:proofErr w:type="gramStart"/>
      <w:r>
        <w:rPr>
          <w:rFonts w:ascii="Times New Roman" w:eastAsia="Calibri" w:hAnsi="Times New Roman"/>
        </w:rPr>
        <w:t>In</w:t>
      </w:r>
      <w:proofErr w:type="gramEnd"/>
      <w:r>
        <w:rPr>
          <w:rFonts w:ascii="Times New Roman" w:eastAsia="Calibri" w:hAnsi="Times New Roman"/>
        </w:rPr>
        <w:t xml:space="preserve"> Parallel Out shift register, the data is stored Serially while its retrieval is in parallel manner. A 3-bit synchronous SIPO shift register is sensitive to positive edge of the clock pulse. The data word is fed in serial way at the input of first flip flop. Also in the figure the input of other flip flops are driven by the preceding outputs.</w:t>
      </w:r>
      <w:r w:rsidRPr="006313A3">
        <w:t xml:space="preserve"> </w:t>
      </w:r>
      <w:r w:rsidRPr="006313A3">
        <w:rPr>
          <w:rFonts w:ascii="Times New Roman" w:eastAsia="Calibri" w:hAnsi="Times New Roman"/>
        </w:rPr>
        <w:t>In t</w:t>
      </w:r>
      <w:r>
        <w:rPr>
          <w:rFonts w:ascii="Times New Roman" w:eastAsia="Calibri" w:hAnsi="Times New Roman"/>
        </w:rPr>
        <w:t xml:space="preserve">his kind of shift register, the </w:t>
      </w:r>
      <w:r w:rsidRPr="006313A3">
        <w:rPr>
          <w:rFonts w:ascii="Times New Roman" w:eastAsia="Calibri" w:hAnsi="Times New Roman"/>
        </w:rPr>
        <w:t>data stored within the register is obtained as a parallel-output data word (Data out) at the</w:t>
      </w:r>
      <w:r>
        <w:rPr>
          <w:rFonts w:ascii="Times New Roman" w:eastAsia="Calibri" w:hAnsi="Times New Roman"/>
        </w:rPr>
        <w:t xml:space="preserve"> </w:t>
      </w:r>
      <w:r w:rsidRPr="006313A3">
        <w:rPr>
          <w:rFonts w:ascii="Times New Roman" w:eastAsia="Calibri" w:hAnsi="Times New Roman"/>
        </w:rPr>
        <w:t>individual output pins of the flip-flops (Q1</w:t>
      </w:r>
      <w:r>
        <w:rPr>
          <w:rFonts w:ascii="Times New Roman" w:eastAsia="Calibri" w:hAnsi="Times New Roman"/>
        </w:rPr>
        <w:t xml:space="preserve"> </w:t>
      </w:r>
      <w:r w:rsidRPr="006313A3">
        <w:rPr>
          <w:rFonts w:ascii="Times New Roman" w:eastAsia="Calibri" w:hAnsi="Times New Roman"/>
        </w:rPr>
        <w:t>to Q3).</w:t>
      </w:r>
      <w:r w:rsidRPr="006313A3">
        <w:rPr>
          <w:rFonts w:ascii="Times New Roman" w:eastAsia="Calibri" w:hAnsi="Times New Roman"/>
        </w:rPr>
        <w:cr/>
      </w:r>
    </w:p>
    <w:p w:rsidR="007C3AEC" w:rsidRDefault="006C3780" w:rsidP="000E7053">
      <w:pPr>
        <w:pStyle w:val="ListParagraph"/>
        <w:spacing w:after="200" w:line="276" w:lineRule="auto"/>
        <w:jc w:val="both"/>
        <w:rPr>
          <w:rFonts w:ascii="Times New Roman" w:eastAsia="Calibri" w:hAnsi="Times New Roman"/>
        </w:rPr>
      </w:pPr>
      <w:r>
        <w:rPr>
          <w:rFonts w:ascii="Times New Roman" w:eastAsia="Calibri" w:hAnsi="Times New Roman"/>
          <w:noProof/>
        </w:rPr>
        <w:drawing>
          <wp:inline distT="0" distB="0" distL="0" distR="0">
            <wp:extent cx="1985005" cy="4206875"/>
            <wp:effectExtent l="0" t="63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10-14 at 11.28.55 PM.jpeg"/>
                    <pic:cNvPicPr/>
                  </pic:nvPicPr>
                  <pic:blipFill rotWithShape="1">
                    <a:blip r:embed="rId14" cstate="print">
                      <a:extLst>
                        <a:ext uri="{28A0092B-C50C-407E-A947-70E740481C1C}">
                          <a14:useLocalDpi xmlns:a14="http://schemas.microsoft.com/office/drawing/2010/main" val="0"/>
                        </a:ext>
                      </a:extLst>
                    </a:blip>
                    <a:srcRect l="13504" r="23583"/>
                    <a:stretch/>
                  </pic:blipFill>
                  <pic:spPr bwMode="auto">
                    <a:xfrm rot="16200000">
                      <a:off x="0" y="0"/>
                      <a:ext cx="1987882" cy="4212973"/>
                    </a:xfrm>
                    <a:prstGeom prst="rect">
                      <a:avLst/>
                    </a:prstGeom>
                    <a:ln>
                      <a:noFill/>
                    </a:ln>
                    <a:extLst>
                      <a:ext uri="{53640926-AAD7-44D8-BBD7-CCE9431645EC}">
                        <a14:shadowObscured xmlns:a14="http://schemas.microsoft.com/office/drawing/2010/main"/>
                      </a:ext>
                    </a:extLst>
                  </pic:spPr>
                </pic:pic>
              </a:graphicData>
            </a:graphic>
          </wp:inline>
        </w:drawing>
      </w:r>
    </w:p>
    <w:p w:rsidR="00A036BE" w:rsidRPr="006C3780" w:rsidRDefault="006C3780" w:rsidP="000E7053">
      <w:pPr>
        <w:pStyle w:val="ListParagraph"/>
        <w:spacing w:after="200" w:line="276" w:lineRule="auto"/>
        <w:jc w:val="both"/>
        <w:rPr>
          <w:rFonts w:ascii="Times New Roman" w:eastAsia="Calibri" w:hAnsi="Times New Roman"/>
        </w:rPr>
      </w:pPr>
      <w:r w:rsidRPr="006C3780">
        <w:rPr>
          <w:rFonts w:ascii="Times New Roman" w:eastAsia="Calibri" w:hAnsi="Times New Roman"/>
        </w:rPr>
        <w:lastRenderedPageBreak/>
        <w:t>The logic circuit given below shows a serial-in serial-</w:t>
      </w:r>
      <w:r>
        <w:rPr>
          <w:rFonts w:ascii="Times New Roman" w:eastAsia="Calibri" w:hAnsi="Times New Roman"/>
        </w:rPr>
        <w:t xml:space="preserve">out shift register. The circuit consists of four </w:t>
      </w:r>
      <w:r w:rsidRPr="006C3780">
        <w:rPr>
          <w:rFonts w:ascii="Times New Roman" w:eastAsia="Calibri" w:hAnsi="Times New Roman"/>
        </w:rPr>
        <w:t>D flip-flops which are connected in a serial manner. All these flip-flops</w:t>
      </w:r>
      <w:r>
        <w:rPr>
          <w:rFonts w:ascii="Times New Roman" w:eastAsia="Calibri" w:hAnsi="Times New Roman"/>
        </w:rPr>
        <w:t xml:space="preserve"> </w:t>
      </w:r>
      <w:r w:rsidRPr="006C3780">
        <w:rPr>
          <w:rFonts w:ascii="Times New Roman" w:eastAsia="Calibri" w:hAnsi="Times New Roman"/>
        </w:rPr>
        <w:t>are synchronous with each other since the same clock signal is app</w:t>
      </w:r>
      <w:r>
        <w:rPr>
          <w:rFonts w:ascii="Times New Roman" w:eastAsia="Calibri" w:hAnsi="Times New Roman"/>
        </w:rPr>
        <w:t>lied to each flip flop.</w:t>
      </w:r>
    </w:p>
    <w:p w:rsidR="00A036BE" w:rsidRPr="006C3780" w:rsidRDefault="00A036BE" w:rsidP="000E7053">
      <w:pPr>
        <w:pStyle w:val="ListParagraph"/>
        <w:numPr>
          <w:ilvl w:val="0"/>
          <w:numId w:val="1"/>
        </w:numPr>
        <w:spacing w:line="276" w:lineRule="auto"/>
        <w:jc w:val="both"/>
        <w:rPr>
          <w:rFonts w:ascii="Times New Roman" w:eastAsia="Franklin Gothic Medium" w:hAnsi="Times New Roman" w:cs="Times New Roman"/>
          <w:b/>
        </w:rPr>
      </w:pPr>
      <w:r w:rsidRPr="00A036BE">
        <w:rPr>
          <w:rFonts w:ascii="Times New Roman" w:hAnsi="Times New Roman"/>
          <w:b/>
        </w:rPr>
        <w:t>Explain the working of any Vending Machine along with its DFA with output.</w:t>
      </w:r>
    </w:p>
    <w:p w:rsidR="006C3780" w:rsidRPr="006C3780" w:rsidRDefault="006C3780" w:rsidP="000E7053">
      <w:pPr>
        <w:pStyle w:val="ListParagraph"/>
        <w:spacing w:line="276" w:lineRule="auto"/>
        <w:jc w:val="both"/>
        <w:rPr>
          <w:rFonts w:ascii="Times New Roman" w:eastAsia="Franklin Gothic Medium" w:hAnsi="Times New Roman" w:cs="Times New Roman"/>
          <w:u w:val="single"/>
        </w:rPr>
      </w:pPr>
      <w:r w:rsidRPr="006C3780">
        <w:rPr>
          <w:rFonts w:ascii="Times New Roman" w:hAnsi="Times New Roman"/>
          <w:u w:val="single"/>
        </w:rPr>
        <w:t xml:space="preserve">Working </w:t>
      </w:r>
    </w:p>
    <w:p w:rsidR="00A036BE" w:rsidRDefault="006C3780" w:rsidP="000E7053">
      <w:pPr>
        <w:pStyle w:val="ListParagraph"/>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Suppose a vending machine does the following task.</w:t>
      </w:r>
    </w:p>
    <w:p w:rsidR="006C3780" w:rsidRDefault="006C3780" w:rsidP="000E7053">
      <w:pPr>
        <w:pStyle w:val="ListParagraph"/>
        <w:numPr>
          <w:ilvl w:val="0"/>
          <w:numId w:val="9"/>
        </w:numPr>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Accept $1 and $2 coins.</w:t>
      </w:r>
    </w:p>
    <w:p w:rsidR="006C3780" w:rsidRDefault="006C3780" w:rsidP="000E7053">
      <w:pPr>
        <w:pStyle w:val="ListParagraph"/>
        <w:numPr>
          <w:ilvl w:val="0"/>
          <w:numId w:val="9"/>
        </w:numPr>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It refunds all the money if coins are more than $4.</w:t>
      </w:r>
    </w:p>
    <w:p w:rsidR="006C3780" w:rsidRDefault="006C3780" w:rsidP="000E7053">
      <w:pPr>
        <w:pStyle w:val="ListParagraph"/>
        <w:numPr>
          <w:ilvl w:val="0"/>
          <w:numId w:val="9"/>
        </w:numPr>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It delivers if exactly $4 are added.</w:t>
      </w:r>
    </w:p>
    <w:p w:rsidR="000E7053" w:rsidRDefault="000E7053" w:rsidP="000E7053">
      <w:pPr>
        <w:pStyle w:val="ListParagraph"/>
        <w:spacing w:line="276" w:lineRule="auto"/>
        <w:ind w:left="1440"/>
        <w:jc w:val="both"/>
        <w:rPr>
          <w:rFonts w:ascii="Times New Roman" w:eastAsia="Franklin Gothic Medium" w:hAnsi="Times New Roman" w:cs="Times New Roman"/>
          <w:noProof/>
        </w:rPr>
      </w:pPr>
    </w:p>
    <w:p w:rsidR="000E7053" w:rsidRDefault="000E7053" w:rsidP="000E7053">
      <w:pPr>
        <w:pStyle w:val="ListParagraph"/>
        <w:spacing w:line="276" w:lineRule="auto"/>
        <w:ind w:left="1440"/>
        <w:jc w:val="both"/>
        <w:rPr>
          <w:rFonts w:ascii="Times New Roman" w:eastAsia="Franklin Gothic Medium" w:hAnsi="Times New Roman" w:cs="Times New Roman"/>
        </w:rPr>
      </w:pPr>
      <w:r>
        <w:rPr>
          <w:rFonts w:ascii="Times New Roman" w:eastAsia="Franklin Gothic Medium" w:hAnsi="Times New Roman" w:cs="Times New Roman"/>
          <w:noProof/>
        </w:rPr>
        <w:drawing>
          <wp:inline distT="0" distB="0" distL="0" distR="0">
            <wp:extent cx="2260600" cy="4445000"/>
            <wp:effectExtent l="0" t="63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10-14 at 11.36.32 PM.jpeg"/>
                    <pic:cNvPicPr/>
                  </pic:nvPicPr>
                  <pic:blipFill rotWithShape="1">
                    <a:blip r:embed="rId15" cstate="print">
                      <a:extLst>
                        <a:ext uri="{28A0092B-C50C-407E-A947-70E740481C1C}">
                          <a14:useLocalDpi xmlns:a14="http://schemas.microsoft.com/office/drawing/2010/main" val="0"/>
                        </a:ext>
                      </a:extLst>
                    </a:blip>
                    <a:srcRect l="15429" r="16762"/>
                    <a:stretch/>
                  </pic:blipFill>
                  <pic:spPr bwMode="auto">
                    <a:xfrm rot="16200000">
                      <a:off x="0" y="0"/>
                      <a:ext cx="2262484" cy="4448705"/>
                    </a:xfrm>
                    <a:prstGeom prst="rect">
                      <a:avLst/>
                    </a:prstGeom>
                    <a:ln>
                      <a:noFill/>
                    </a:ln>
                    <a:extLst>
                      <a:ext uri="{53640926-AAD7-44D8-BBD7-CCE9431645EC}">
                        <a14:shadowObscured xmlns:a14="http://schemas.microsoft.com/office/drawing/2010/main"/>
                      </a:ext>
                    </a:extLst>
                  </pic:spPr>
                </pic:pic>
              </a:graphicData>
            </a:graphic>
          </wp:inline>
        </w:drawing>
      </w:r>
    </w:p>
    <w:p w:rsidR="000E7053" w:rsidRDefault="000E7053" w:rsidP="000E7053">
      <w:pPr>
        <w:pStyle w:val="ListParagraph"/>
        <w:numPr>
          <w:ilvl w:val="0"/>
          <w:numId w:val="9"/>
        </w:numPr>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Initial state is ‘$0’ and final state is ‘$4’</w:t>
      </w:r>
    </w:p>
    <w:p w:rsidR="000E7053" w:rsidRPr="006C3780" w:rsidRDefault="000E7053" w:rsidP="000E7053">
      <w:pPr>
        <w:pStyle w:val="ListParagraph"/>
        <w:numPr>
          <w:ilvl w:val="0"/>
          <w:numId w:val="9"/>
        </w:numPr>
        <w:spacing w:line="276" w:lineRule="auto"/>
        <w:jc w:val="both"/>
        <w:rPr>
          <w:rFonts w:ascii="Times New Roman" w:eastAsia="Franklin Gothic Medium" w:hAnsi="Times New Roman" w:cs="Times New Roman"/>
        </w:rPr>
      </w:pPr>
      <w:r>
        <w:rPr>
          <w:rFonts w:ascii="Times New Roman" w:eastAsia="Franklin Gothic Medium" w:hAnsi="Times New Roman" w:cs="Times New Roman"/>
        </w:rPr>
        <w:t>Alphabet = ∑ = {1,2}</w:t>
      </w:r>
    </w:p>
    <w:p w:rsidR="00A036BE" w:rsidRPr="00A036BE" w:rsidRDefault="00A036BE" w:rsidP="000E7053">
      <w:pPr>
        <w:pStyle w:val="ListParagraph"/>
        <w:spacing w:line="276" w:lineRule="auto"/>
        <w:jc w:val="both"/>
        <w:rPr>
          <w:rFonts w:ascii="Times New Roman" w:eastAsia="Franklin Gothic Medium" w:hAnsi="Times New Roman" w:cs="Times New Roman"/>
        </w:rPr>
      </w:pPr>
    </w:p>
    <w:sectPr w:rsidR="00A036BE" w:rsidRPr="00A036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81240"/>
    <w:multiLevelType w:val="hybridMultilevel"/>
    <w:tmpl w:val="B616EB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2686C"/>
    <w:multiLevelType w:val="hybridMultilevel"/>
    <w:tmpl w:val="6EBEF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D275C03"/>
    <w:multiLevelType w:val="hybridMultilevel"/>
    <w:tmpl w:val="35241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AE04E1"/>
    <w:multiLevelType w:val="hybridMultilevel"/>
    <w:tmpl w:val="CE342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EF1E41"/>
    <w:multiLevelType w:val="hybridMultilevel"/>
    <w:tmpl w:val="2C9819E6"/>
    <w:lvl w:ilvl="0" w:tplc="076C069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324DD2"/>
    <w:multiLevelType w:val="hybridMultilevel"/>
    <w:tmpl w:val="498E1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F63E68"/>
    <w:multiLevelType w:val="hybridMultilevel"/>
    <w:tmpl w:val="1B42262A"/>
    <w:lvl w:ilvl="0" w:tplc="83D4BC8E">
      <w:start w:val="1"/>
      <w:numFmt w:val="lowerLetter"/>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7" w15:restartNumberingAfterBreak="0">
    <w:nsid w:val="5CD75B36"/>
    <w:multiLevelType w:val="hybridMultilevel"/>
    <w:tmpl w:val="C3AAEBE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8" w15:restartNumberingAfterBreak="0">
    <w:nsid w:val="649C79FD"/>
    <w:multiLevelType w:val="hybridMultilevel"/>
    <w:tmpl w:val="4028A4D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4"/>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8"/>
  </w:num>
  <w:num w:numId="6">
    <w:abstractNumId w:val="7"/>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7FC"/>
    <w:rsid w:val="00007B32"/>
    <w:rsid w:val="000461F9"/>
    <w:rsid w:val="000977FC"/>
    <w:rsid w:val="000D0707"/>
    <w:rsid w:val="000D544B"/>
    <w:rsid w:val="000E7053"/>
    <w:rsid w:val="002256D0"/>
    <w:rsid w:val="002B241B"/>
    <w:rsid w:val="0049279A"/>
    <w:rsid w:val="004A01E3"/>
    <w:rsid w:val="004F392E"/>
    <w:rsid w:val="005222F0"/>
    <w:rsid w:val="00550385"/>
    <w:rsid w:val="0061708F"/>
    <w:rsid w:val="006313A3"/>
    <w:rsid w:val="006B4974"/>
    <w:rsid w:val="006C3780"/>
    <w:rsid w:val="006D1AC3"/>
    <w:rsid w:val="00716C2F"/>
    <w:rsid w:val="00784566"/>
    <w:rsid w:val="007C3AEC"/>
    <w:rsid w:val="007C43C5"/>
    <w:rsid w:val="008210B9"/>
    <w:rsid w:val="00840239"/>
    <w:rsid w:val="009012D3"/>
    <w:rsid w:val="00A036BE"/>
    <w:rsid w:val="00B935E5"/>
    <w:rsid w:val="00C04D34"/>
    <w:rsid w:val="00C579CE"/>
    <w:rsid w:val="00C705E8"/>
    <w:rsid w:val="00C83B8E"/>
    <w:rsid w:val="00C87920"/>
    <w:rsid w:val="00CC50F6"/>
    <w:rsid w:val="00DE6CA4"/>
    <w:rsid w:val="00E12BA5"/>
    <w:rsid w:val="00F015FF"/>
    <w:rsid w:val="00F13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3D5066-705B-4C8E-A94B-2F3B2E21B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7FC"/>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6BE"/>
    <w:pPr>
      <w:ind w:left="720"/>
      <w:contextualSpacing/>
    </w:pPr>
  </w:style>
  <w:style w:type="table" w:styleId="TableGrid">
    <w:name w:val="Table Grid"/>
    <w:basedOn w:val="TableNormal"/>
    <w:uiPriority w:val="39"/>
    <w:rsid w:val="00A036B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571549">
      <w:bodyDiv w:val="1"/>
      <w:marLeft w:val="0"/>
      <w:marRight w:val="0"/>
      <w:marTop w:val="0"/>
      <w:marBottom w:val="0"/>
      <w:divBdr>
        <w:top w:val="none" w:sz="0" w:space="0" w:color="auto"/>
        <w:left w:val="none" w:sz="0" w:space="0" w:color="auto"/>
        <w:bottom w:val="none" w:sz="0" w:space="0" w:color="auto"/>
        <w:right w:val="none" w:sz="0" w:space="0" w:color="auto"/>
      </w:divBdr>
    </w:div>
    <w:div w:id="795639105">
      <w:bodyDiv w:val="1"/>
      <w:marLeft w:val="0"/>
      <w:marRight w:val="0"/>
      <w:marTop w:val="0"/>
      <w:marBottom w:val="0"/>
      <w:divBdr>
        <w:top w:val="none" w:sz="0" w:space="0" w:color="auto"/>
        <w:left w:val="none" w:sz="0" w:space="0" w:color="auto"/>
        <w:bottom w:val="none" w:sz="0" w:space="0" w:color="auto"/>
        <w:right w:val="none" w:sz="0" w:space="0" w:color="auto"/>
      </w:divBdr>
    </w:div>
    <w:div w:id="1528831888">
      <w:bodyDiv w:val="1"/>
      <w:marLeft w:val="0"/>
      <w:marRight w:val="0"/>
      <w:marTop w:val="0"/>
      <w:marBottom w:val="0"/>
      <w:divBdr>
        <w:top w:val="none" w:sz="0" w:space="0" w:color="auto"/>
        <w:left w:val="none" w:sz="0" w:space="0" w:color="auto"/>
        <w:bottom w:val="none" w:sz="0" w:space="0" w:color="auto"/>
        <w:right w:val="none" w:sz="0" w:space="0" w:color="auto"/>
      </w:divBdr>
    </w:div>
    <w:div w:id="174510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7</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2022-10-13T22:16:00Z</dcterms:created>
  <dcterms:modified xsi:type="dcterms:W3CDTF">2022-10-14T18:42:00Z</dcterms:modified>
</cp:coreProperties>
</file>