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17A2B5B8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  <w:r w:rsidR="00F848ED">
              <w:t>, A018, A022</w:t>
            </w:r>
          </w:p>
        </w:tc>
        <w:tc>
          <w:tcPr>
            <w:tcW w:w="5058" w:type="dxa"/>
          </w:tcPr>
          <w:p w14:paraId="641E87D0" w14:textId="3859E99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</w:t>
            </w:r>
            <w:r w:rsidR="003A7486">
              <w:t>, Simran K, Kartik P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543CD96F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>/0</w:t>
            </w:r>
            <w:r w:rsidR="0099085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058" w:type="dxa"/>
          </w:tcPr>
          <w:p w14:paraId="3BC37ECE" w14:textId="0A3F97C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03/09/2022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24B5C0D7" w:rsidR="00E15E7E" w:rsidRDefault="00E15E7E"/>
    <w:p w14:paraId="6BB3CBFC" w14:textId="06DFC9DE" w:rsidR="003077F1" w:rsidRDefault="003077F1" w:rsidP="003077F1">
      <w:pPr>
        <w:pStyle w:val="Heading1"/>
      </w:pPr>
      <w:r>
        <w:t>Aim</w:t>
      </w:r>
    </w:p>
    <w:p w14:paraId="73C1D1A7" w14:textId="77777777" w:rsidR="00990854" w:rsidRPr="00990854" w:rsidRDefault="00990854" w:rsidP="00990854">
      <w:r w:rsidRPr="00990854">
        <w:t>Setup a wireless ad-hoc network between 2 devices</w:t>
      </w:r>
    </w:p>
    <w:p w14:paraId="79DBDC59" w14:textId="65C0848A" w:rsidR="00C35DDB" w:rsidRDefault="003077F1" w:rsidP="00990854">
      <w:pPr>
        <w:pStyle w:val="Heading1"/>
        <w:rPr>
          <w:rFonts w:ascii="Calibri" w:eastAsia="Calibri" w:hAnsi="Calibri" w:cs="Times New Roman"/>
          <w:color w:val="auto"/>
          <w:sz w:val="22"/>
          <w:szCs w:val="22"/>
        </w:rPr>
      </w:pPr>
      <w:r>
        <w:t>Theory</w:t>
      </w:r>
    </w:p>
    <w:p w14:paraId="64A75F41" w14:textId="77777777" w:rsidR="00990854" w:rsidRDefault="00990854" w:rsidP="00990854">
      <w:r>
        <w:t>It can be done in 2 ways:</w:t>
      </w:r>
    </w:p>
    <w:p w14:paraId="25A98052" w14:textId="7A546DB2" w:rsidR="00990854" w:rsidRDefault="00990854" w:rsidP="00990854">
      <w:pPr>
        <w:pStyle w:val="Heading2"/>
      </w:pPr>
      <w:r>
        <w:t>Through WIFI</w:t>
      </w:r>
    </w:p>
    <w:p w14:paraId="69BC5D4E" w14:textId="779FDB51" w:rsidR="00990854" w:rsidRDefault="00990854" w:rsidP="00990854">
      <w:r w:rsidRPr="00990854">
        <w:rPr>
          <w:noProof/>
        </w:rPr>
        <w:drawing>
          <wp:inline distT="0" distB="0" distL="0" distR="0" wp14:anchorId="158651AA" wp14:editId="6E9F7D89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7A7" w14:textId="14F89CAF" w:rsidR="00990854" w:rsidRDefault="00990854" w:rsidP="00990854">
      <w:r w:rsidRPr="00990854">
        <w:rPr>
          <w:noProof/>
        </w:rPr>
        <w:drawing>
          <wp:inline distT="0" distB="0" distL="0" distR="0" wp14:anchorId="58F0A787" wp14:editId="66458B29">
            <wp:extent cx="5731510" cy="3039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18F" w14:textId="4DE38B5F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1709A38F" wp14:editId="3F9EE5D2">
            <wp:extent cx="5731510" cy="323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8C70" w14:textId="5ED6E94C" w:rsidR="00990854" w:rsidRDefault="00990854" w:rsidP="00990854">
      <w:r>
        <w:t>Because, ad-hoc network isn’t supported in Windows 10, Bluetooth connection was established.</w:t>
      </w:r>
    </w:p>
    <w:p w14:paraId="2CAAFB2B" w14:textId="39A5CA15" w:rsidR="00990854" w:rsidRDefault="00990854" w:rsidP="00990854">
      <w:pPr>
        <w:pStyle w:val="Heading2"/>
      </w:pPr>
      <w:r w:rsidRPr="00990854">
        <w:t>2. Using Bluetooth</w:t>
      </w:r>
    </w:p>
    <w:p w14:paraId="28465D20" w14:textId="7D905E69" w:rsidR="00990854" w:rsidRDefault="00990854" w:rsidP="00990854">
      <w:r w:rsidRPr="00990854">
        <w:t>Setting Bluetooth Connection</w:t>
      </w:r>
    </w:p>
    <w:p w14:paraId="2682E845" w14:textId="50330CEC" w:rsidR="00990854" w:rsidRDefault="00990854" w:rsidP="00990854">
      <w:r w:rsidRPr="00990854">
        <w:rPr>
          <w:noProof/>
        </w:rPr>
        <w:drawing>
          <wp:inline distT="0" distB="0" distL="0" distR="0" wp14:anchorId="28173A04" wp14:editId="1E196B38">
            <wp:extent cx="3772426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1CF" w14:textId="0C5FC6D2" w:rsidR="00990854" w:rsidRDefault="00990854" w:rsidP="00990854">
      <w:r w:rsidRPr="00990854">
        <w:t>Sending the File</w:t>
      </w:r>
    </w:p>
    <w:p w14:paraId="515B3051" w14:textId="58121FA7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2C574E71" wp14:editId="2C69208A">
            <wp:extent cx="3496163" cy="265784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B7C" w14:textId="3B6CCFE9" w:rsidR="00990854" w:rsidRDefault="00990854" w:rsidP="00990854">
      <w:r w:rsidRPr="00990854">
        <w:t>File Received</w:t>
      </w:r>
    </w:p>
    <w:p w14:paraId="5870EE6B" w14:textId="5660D5C3" w:rsidR="00990854" w:rsidRPr="00990854" w:rsidRDefault="00990854" w:rsidP="00990854">
      <w:r w:rsidRPr="00990854">
        <w:rPr>
          <w:noProof/>
        </w:rPr>
        <w:drawing>
          <wp:inline distT="0" distB="0" distL="0" distR="0" wp14:anchorId="5BF576E6" wp14:editId="72DF4652">
            <wp:extent cx="4286848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F02" w14:textId="2DBC8BC3" w:rsidR="00B67D74" w:rsidRDefault="00B67D74" w:rsidP="00B67D74">
      <w:pPr>
        <w:pStyle w:val="Heading1"/>
      </w:pPr>
      <w:r>
        <w:t>Conclusion</w:t>
      </w:r>
    </w:p>
    <w:p w14:paraId="54A85C40" w14:textId="008700C5" w:rsidR="00B67D74" w:rsidRPr="003077F1" w:rsidRDefault="00B67D74" w:rsidP="00B67D74">
      <w:r>
        <w:t xml:space="preserve">Hence, we were able to </w:t>
      </w:r>
      <w:r w:rsidR="00990854" w:rsidRPr="00990854">
        <w:t>established ad-hoc network between 2 systems</w:t>
      </w:r>
      <w:r w:rsidR="00990854">
        <w:t>.</w:t>
      </w:r>
    </w:p>
    <w:p w14:paraId="354A8B3C" w14:textId="59E7E4CE" w:rsidR="00B67D74" w:rsidRPr="00B67D74" w:rsidRDefault="00B67D74" w:rsidP="00B67D74"/>
    <w:sectPr w:rsidR="00B67D74" w:rsidRPr="00B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0BC"/>
    <w:multiLevelType w:val="multilevel"/>
    <w:tmpl w:val="70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B2C"/>
    <w:multiLevelType w:val="hybridMultilevel"/>
    <w:tmpl w:val="8D2E8C2A"/>
    <w:lvl w:ilvl="0" w:tplc="149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265313">
    <w:abstractNumId w:val="0"/>
  </w:num>
  <w:num w:numId="2" w16cid:durableId="214237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3077F1"/>
    <w:rsid w:val="003A7486"/>
    <w:rsid w:val="00802837"/>
    <w:rsid w:val="00990854"/>
    <w:rsid w:val="00B67D74"/>
    <w:rsid w:val="00C1704F"/>
    <w:rsid w:val="00C35DDB"/>
    <w:rsid w:val="00C71D46"/>
    <w:rsid w:val="00E15E7E"/>
    <w:rsid w:val="00F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jx-char">
    <w:name w:val="mjx-char"/>
    <w:basedOn w:val="DefaultParagraphFont"/>
    <w:rsid w:val="003077F1"/>
  </w:style>
  <w:style w:type="character" w:customStyle="1" w:styleId="mjxassistivemathml">
    <w:name w:val="mjx_assistive_mathml"/>
    <w:basedOn w:val="DefaultParagraphFont"/>
    <w:rsid w:val="003077F1"/>
  </w:style>
  <w:style w:type="paragraph" w:styleId="ListParagraph">
    <w:name w:val="List Paragraph"/>
    <w:basedOn w:val="Normal"/>
    <w:uiPriority w:val="34"/>
    <w:qFormat/>
    <w:rsid w:val="0099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5</cp:revision>
  <cp:lastPrinted>2022-09-09T12:23:00Z</cp:lastPrinted>
  <dcterms:created xsi:type="dcterms:W3CDTF">2022-08-13T08:14:00Z</dcterms:created>
  <dcterms:modified xsi:type="dcterms:W3CDTF">2022-09-09T12:33:00Z</dcterms:modified>
</cp:coreProperties>
</file>