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616B" w14:textId="6BF5F6DB" w:rsidR="00A73EB5" w:rsidRDefault="00A73EB5" w:rsidP="00A73EB5">
      <w:r>
        <w:t>a) Obstacles:</w:t>
      </w:r>
    </w:p>
    <w:p w14:paraId="510289DE" w14:textId="6E7C9635" w:rsidR="00BC055E" w:rsidRDefault="00BC055E" w:rsidP="00A73EB5">
      <w:r>
        <w:t xml:space="preserve">I initially was trying to look through </w:t>
      </w:r>
      <w:proofErr w:type="spellStart"/>
      <w:r>
        <w:t>pollString</w:t>
      </w:r>
      <w:proofErr w:type="spellEnd"/>
      <w:r>
        <w:t xml:space="preserve"> as one entire entity to check if it was valid. I decided to change this into looking at each individual state forecast as they were separated by commas. </w:t>
      </w:r>
    </w:p>
    <w:p w14:paraId="321E0C88" w14:textId="77777777" w:rsidR="00BC055E" w:rsidRDefault="00BC055E" w:rsidP="00A73EB5"/>
    <w:p w14:paraId="2DD3B681" w14:textId="5AE8AEC4" w:rsidR="00BC055E" w:rsidRDefault="007524FE" w:rsidP="00A73EB5">
      <w:r>
        <w:t xml:space="preserve">For converting integers to characters, </w:t>
      </w:r>
      <w:r w:rsidR="00B769B0">
        <w:t xml:space="preserve">you </w:t>
      </w:r>
      <w:proofErr w:type="gramStart"/>
      <w:r w:rsidR="00B769B0">
        <w:t>have to</w:t>
      </w:r>
      <w:proofErr w:type="gramEnd"/>
      <w:r w:rsidR="00B769B0">
        <w:t xml:space="preserve"> subtract the ‘0’ character from the number character to find the actual number integer. </w:t>
      </w:r>
      <w:r w:rsidR="006C4282">
        <w:t xml:space="preserve">Also, you must find which place the number is in </w:t>
      </w:r>
      <w:r w:rsidR="00202A07">
        <w:t xml:space="preserve">is because a 3 character might </w:t>
      </w:r>
      <w:proofErr w:type="gramStart"/>
      <w:r w:rsidR="00202A07">
        <w:t>actually be</w:t>
      </w:r>
      <w:proofErr w:type="gramEnd"/>
      <w:r w:rsidR="00202A07">
        <w:t xml:space="preserve"> 30. </w:t>
      </w:r>
    </w:p>
    <w:p w14:paraId="4A06B684" w14:textId="77777777" w:rsidR="005D1232" w:rsidRDefault="005D1232" w:rsidP="00A73EB5"/>
    <w:p w14:paraId="2AC84958" w14:textId="77777777" w:rsidR="005D1232" w:rsidRDefault="005D1232" w:rsidP="00A73EB5"/>
    <w:p w14:paraId="4D6A3367" w14:textId="4C8C0814" w:rsidR="00BC055E" w:rsidRDefault="00C06282" w:rsidP="00A73EB5">
      <w:r>
        <w:t xml:space="preserve">b) </w:t>
      </w:r>
      <w:r w:rsidR="00817515">
        <w:t>design of code</w:t>
      </w:r>
      <w:r>
        <w:t>:</w:t>
      </w:r>
    </w:p>
    <w:p w14:paraId="685201BC" w14:textId="5CFF2988" w:rsidR="00C06282" w:rsidRDefault="00817515" w:rsidP="00A73EB5">
      <w:r>
        <w:t>isValidPollString</w:t>
      </w:r>
    </w:p>
    <w:p w14:paraId="6516198F" w14:textId="68EA0883" w:rsidR="00817515" w:rsidRDefault="002B0B17" w:rsidP="00A73EB5">
      <w:r>
        <w:t>A</w:t>
      </w:r>
      <w:r w:rsidR="00C36743">
        <w:t xml:space="preserve">dds comma to the end to make each state forecast consistent in </w:t>
      </w:r>
      <w:proofErr w:type="gramStart"/>
      <w:r w:rsidR="00C36743">
        <w:t>format :</w:t>
      </w:r>
      <w:proofErr w:type="gramEnd"/>
      <w:r w:rsidR="00C36743">
        <w:t xml:space="preserve"> </w:t>
      </w:r>
      <w:r w:rsidR="00422851">
        <w:t xml:space="preserve">    (</w:t>
      </w:r>
      <w:r w:rsidR="007C7BEE">
        <w:t>forecast,</w:t>
      </w:r>
      <w:r w:rsidR="00422851">
        <w:t>)</w:t>
      </w:r>
    </w:p>
    <w:p w14:paraId="6858651B" w14:textId="4E14A468" w:rsidR="00817515" w:rsidRDefault="00AF5B38" w:rsidP="00A73EB5">
      <w:r>
        <w:t>Uses commas to set initial forecast bound</w:t>
      </w:r>
      <w:r w:rsidR="006E7EE8">
        <w:t xml:space="preserve">. Checks if first forecast is valid and removes it from the pollstring. Process repeats until poll string is length 0. </w:t>
      </w:r>
      <w:r w:rsidR="00B521AA">
        <w:t xml:space="preserve">If isValidStateForecast </w:t>
      </w:r>
      <w:r w:rsidR="002E2CA8">
        <w:t xml:space="preserve">fails, </w:t>
      </w:r>
      <w:r w:rsidR="002B0B17">
        <w:t xml:space="preserve">the poll string is said to be false. </w:t>
      </w:r>
    </w:p>
    <w:p w14:paraId="004FECAD" w14:textId="77777777" w:rsidR="00817515" w:rsidRDefault="00817515" w:rsidP="00A73EB5"/>
    <w:p w14:paraId="05EC6434" w14:textId="6F9204AC" w:rsidR="00817515" w:rsidRDefault="00817515" w:rsidP="00A73EB5">
      <w:r>
        <w:t>isValidStateForecast</w:t>
      </w:r>
    </w:p>
    <w:p w14:paraId="1909E86A" w14:textId="1D299F24" w:rsidR="00817515" w:rsidRDefault="005F04C4" w:rsidP="00A73EB5">
      <w:r>
        <w:t xml:space="preserve">Minimum length of 2, otherwise not valid. </w:t>
      </w:r>
    </w:p>
    <w:p w14:paraId="1ACEF8C8" w14:textId="113A55B9" w:rsidR="00C55311" w:rsidRDefault="00C55311" w:rsidP="00A73EB5">
      <w:r>
        <w:t>Checks if state name is valid. If so, removes it from the forecast.</w:t>
      </w:r>
      <w:r w:rsidR="00DF5E43">
        <w:tab/>
        <w:t>VA4D -&gt; 4D.</w:t>
      </w:r>
      <w:r w:rsidR="00424178">
        <w:t xml:space="preserve"> </w:t>
      </w:r>
    </w:p>
    <w:p w14:paraId="043EA10D" w14:textId="2CB05AF0" w:rsidR="00DF5E43" w:rsidRDefault="00DF5E43" w:rsidP="00A73EB5">
      <w:r>
        <w:t xml:space="preserve">If forecast is now an empty string, it was a valid forecast. </w:t>
      </w:r>
    </w:p>
    <w:p w14:paraId="27908E0C" w14:textId="2DCFC273" w:rsidR="00DF5E43" w:rsidRDefault="00655692" w:rsidP="00A73EB5">
      <w:r>
        <w:t xml:space="preserve">Confirms that last character is a </w:t>
      </w:r>
      <w:r w:rsidR="00826541">
        <w:t>letter</w:t>
      </w:r>
      <w:r>
        <w:t xml:space="preserve"> and first one is a digit. </w:t>
      </w:r>
    </w:p>
    <w:p w14:paraId="57A13EEA" w14:textId="0F042F56" w:rsidR="00655692" w:rsidRDefault="00655692" w:rsidP="00A73EB5">
      <w:r>
        <w:t xml:space="preserve">Confirms that no 2 </w:t>
      </w:r>
      <w:r w:rsidR="00826541">
        <w:t>letter</w:t>
      </w:r>
      <w:r>
        <w:t xml:space="preserve"> characters are in a row. </w:t>
      </w:r>
    </w:p>
    <w:p w14:paraId="0CB8AA41" w14:textId="67037B75" w:rsidR="00826541" w:rsidRDefault="00826541" w:rsidP="00A73EB5">
      <w:r>
        <w:t xml:space="preserve">Confirms that every character is either a digit or a letter. </w:t>
      </w:r>
    </w:p>
    <w:p w14:paraId="47A75158" w14:textId="5D564698" w:rsidR="00817515" w:rsidRDefault="00C36A77" w:rsidP="00A73EB5">
      <w:r>
        <w:t xml:space="preserve">If anything fails, returns false. Otherwise returns true. </w:t>
      </w:r>
    </w:p>
    <w:p w14:paraId="077C27E3" w14:textId="77777777" w:rsidR="00817515" w:rsidRDefault="00817515" w:rsidP="00A73EB5"/>
    <w:p w14:paraId="0B5717B6" w14:textId="3BFAD1C5" w:rsidR="00817515" w:rsidRDefault="006D5080" w:rsidP="00A73EB5">
      <w:r>
        <w:t>countSeats</w:t>
      </w:r>
    </w:p>
    <w:p w14:paraId="04EABFE9" w14:textId="6435C226" w:rsidR="00982D1F" w:rsidRDefault="00C3109C" w:rsidP="00A73EB5">
      <w:r>
        <w:t>checks to see if valid pollstring, else returns 1</w:t>
      </w:r>
    </w:p>
    <w:p w14:paraId="779EDCE6" w14:textId="59080222" w:rsidR="00565B29" w:rsidRDefault="00565B29" w:rsidP="00A73EB5">
      <w:r>
        <w:t xml:space="preserve">checks to see if party is a letter, else returns false. </w:t>
      </w:r>
    </w:p>
    <w:p w14:paraId="68C74B4A" w14:textId="0E5B7BF6" w:rsidR="00565B29" w:rsidRDefault="00565B29" w:rsidP="00A73EB5">
      <w:r>
        <w:t xml:space="preserve">capitalizes party to match pollstring. </w:t>
      </w:r>
    </w:p>
    <w:p w14:paraId="53103FDA" w14:textId="62FA2BC8" w:rsidR="0057189B" w:rsidRDefault="0057189B" w:rsidP="00466ADD">
      <w:pPr>
        <w:tabs>
          <w:tab w:val="left" w:pos="5371"/>
        </w:tabs>
      </w:pPr>
      <w:r>
        <w:t>iterates through poll strin</w:t>
      </w:r>
      <w:r w:rsidR="00466ADD">
        <w:t xml:space="preserve">g looking for </w:t>
      </w:r>
      <w:r w:rsidR="00F96979">
        <w:t xml:space="preserve">party character, ignoring if there is not a digit character before </w:t>
      </w:r>
      <w:proofErr w:type="gramStart"/>
      <w:r w:rsidR="00F96979">
        <w:t>it(</w:t>
      </w:r>
      <w:proofErr w:type="gramEnd"/>
      <w:r w:rsidR="00F96979">
        <w:t>meaning it was part of the state code)</w:t>
      </w:r>
    </w:p>
    <w:p w14:paraId="57406A8B" w14:textId="770E6D58" w:rsidR="00F96979" w:rsidRDefault="00F96979" w:rsidP="00466ADD">
      <w:pPr>
        <w:tabs>
          <w:tab w:val="left" w:pos="5371"/>
        </w:tabs>
      </w:pPr>
      <w:r>
        <w:t>checks digits before, and for every digit it is before the party character is, adds it and multiplies it by the next power of 10 to account</w:t>
      </w:r>
      <w:r w:rsidR="00E11600">
        <w:t xml:space="preserve"> for </w:t>
      </w:r>
      <w:r w:rsidR="001A3B4A">
        <w:t>digit places</w:t>
      </w:r>
    </w:p>
    <w:p w14:paraId="470B36C5" w14:textId="1109EBB5" w:rsidR="001A3B4A" w:rsidRDefault="001A3B4A" w:rsidP="00466ADD">
      <w:pPr>
        <w:tabs>
          <w:tab w:val="left" w:pos="5371"/>
        </w:tabs>
      </w:pPr>
      <w:r>
        <w:t>to make sure the character value is equal to the integer value, it is subtracted by the 0 character</w:t>
      </w:r>
    </w:p>
    <w:p w14:paraId="39A62E1D" w14:textId="77777777" w:rsidR="00982D1F" w:rsidRDefault="00982D1F" w:rsidP="00A73EB5"/>
    <w:p w14:paraId="44199255" w14:textId="77777777" w:rsidR="00982D1F" w:rsidRDefault="00982D1F" w:rsidP="00A73EB5"/>
    <w:p w14:paraId="03B8857F" w14:textId="453C785B" w:rsidR="00982D1F" w:rsidRDefault="00982D1F" w:rsidP="00A73EB5">
      <w:r>
        <w:t xml:space="preserve">capitalizer </w:t>
      </w:r>
      <w:r w:rsidR="009E35E2">
        <w:t>–</w:t>
      </w:r>
      <w:r>
        <w:t xml:space="preserve"> </w:t>
      </w:r>
      <w:r w:rsidR="009E35E2">
        <w:t>capitalizes every character in the string to ease comparisons. this was applied to every poll</w:t>
      </w:r>
      <w:r w:rsidR="002B0B17">
        <w:t xml:space="preserve"> </w:t>
      </w:r>
      <w:r w:rsidR="009E35E2">
        <w:t>string before looking at it.</w:t>
      </w:r>
    </w:p>
    <w:p w14:paraId="55FB364C" w14:textId="77777777" w:rsidR="004332CF" w:rsidRDefault="004332CF" w:rsidP="00A73EB5"/>
    <w:p w14:paraId="53376CDB" w14:textId="113D9540" w:rsidR="004332CF" w:rsidRDefault="004332CF" w:rsidP="00A73EB5">
      <w:r>
        <w:t>c) test cases:</w:t>
      </w:r>
    </w:p>
    <w:p w14:paraId="6BCC796C" w14:textId="77777777" w:rsidR="004332CF" w:rsidRDefault="004332CF" w:rsidP="00A73EB5"/>
    <w:p w14:paraId="67DFBC40" w14:textId="1F4872B0" w:rsidR="00CF65C1" w:rsidRDefault="00CF65C1" w:rsidP="00A73EB5">
      <w:proofErr w:type="spellStart"/>
      <w:r>
        <w:t>isValidPollString</w:t>
      </w:r>
      <w:proofErr w:type="spellEnd"/>
    </w:p>
    <w:p w14:paraId="233F7336" w14:textId="69BC0B56" w:rsidR="008505FC" w:rsidRDefault="008505FC" w:rsidP="00A73EB5">
      <w:r>
        <w:lastRenderedPageBreak/>
        <w:t>valid poll strings</w:t>
      </w:r>
    </w:p>
    <w:p w14:paraId="275B7EEB" w14:textId="5B9C4277" w:rsidR="004332CF" w:rsidRDefault="00CE1B4A" w:rsidP="00A73EB5">
      <w:r>
        <w:t>VA</w:t>
      </w:r>
    </w:p>
    <w:p w14:paraId="1027F4B5" w14:textId="15A1CEB0" w:rsidR="00CE1B4A" w:rsidRDefault="00CE1B4A" w:rsidP="00A73EB5">
      <w:r>
        <w:t>VA3D</w:t>
      </w:r>
    </w:p>
    <w:p w14:paraId="684CD8A9" w14:textId="67F51985" w:rsidR="00CE1B4A" w:rsidRDefault="00CE1B4A" w:rsidP="00A73EB5">
      <w:r>
        <w:t>VA3D4R</w:t>
      </w:r>
      <w:r w:rsidR="00CE6EB7">
        <w:t>67I</w:t>
      </w:r>
    </w:p>
    <w:p w14:paraId="0E01342A" w14:textId="4DBE78E5" w:rsidR="00CE6EB7" w:rsidRDefault="00CE6EB7" w:rsidP="00A73EB5">
      <w:r>
        <w:t>VA3D4R67</w:t>
      </w:r>
      <w:proofErr w:type="gramStart"/>
      <w:r>
        <w:t>I</w:t>
      </w:r>
      <w:r w:rsidR="00CF65C1">
        <w:t>,PA</w:t>
      </w:r>
      <w:proofErr w:type="gramEnd"/>
      <w:r w:rsidR="00861AB0">
        <w:t>8R13D,NE5I6D21R</w:t>
      </w:r>
    </w:p>
    <w:p w14:paraId="2DECF07D" w14:textId="5FE36965" w:rsidR="006241BF" w:rsidRDefault="008505FC" w:rsidP="00A73EB5">
      <w:proofErr w:type="gramStart"/>
      <w:r>
        <w:t>VA,CT</w:t>
      </w:r>
      <w:proofErr w:type="gramEnd"/>
      <w:r>
        <w:t>4R</w:t>
      </w:r>
    </w:p>
    <w:p w14:paraId="20D76F4E" w14:textId="77777777" w:rsidR="008505FC" w:rsidRDefault="008505FC" w:rsidP="00A73EB5"/>
    <w:p w14:paraId="3ACD0479" w14:textId="27E039A8" w:rsidR="008505FC" w:rsidRDefault="008505FC" w:rsidP="00A73EB5">
      <w:r>
        <w:t>invalid</w:t>
      </w:r>
    </w:p>
    <w:p w14:paraId="7AA2C719" w14:textId="6A03F53E" w:rsidR="008505FC" w:rsidRDefault="00C64007" w:rsidP="00A73EB5">
      <w:r>
        <w:t>3D4R</w:t>
      </w:r>
    </w:p>
    <w:p w14:paraId="35622E6F" w14:textId="30FFBE87" w:rsidR="00C64007" w:rsidRDefault="00C64007" w:rsidP="00A73EB5">
      <w:r>
        <w:t>VA</w:t>
      </w:r>
      <w:r w:rsidR="00780070">
        <w:t>, CT4R</w:t>
      </w:r>
    </w:p>
    <w:p w14:paraId="491B6375" w14:textId="71A4BA21" w:rsidR="00780070" w:rsidRDefault="00780070" w:rsidP="00780070">
      <w:r>
        <w:t>VG3D4R67</w:t>
      </w:r>
      <w:proofErr w:type="gramStart"/>
      <w:r>
        <w:t>I,PA</w:t>
      </w:r>
      <w:proofErr w:type="gramEnd"/>
      <w:r>
        <w:t>8R13D,NE5I6D21R</w:t>
      </w:r>
    </w:p>
    <w:p w14:paraId="03AE06EE" w14:textId="01340CC7" w:rsidR="001F4923" w:rsidRDefault="001F4923" w:rsidP="001F4923">
      <w:r>
        <w:t>VA 3D4R67</w:t>
      </w:r>
      <w:proofErr w:type="gramStart"/>
      <w:r>
        <w:t>I,PA</w:t>
      </w:r>
      <w:proofErr w:type="gramEnd"/>
      <w:r>
        <w:t>8R13D,NE5I6D21R</w:t>
      </w:r>
    </w:p>
    <w:p w14:paraId="4EB0F289" w14:textId="02C064BD" w:rsidR="004A5E0C" w:rsidRDefault="002133CC" w:rsidP="001F4923">
      <w:r>
        <w:t>V4</w:t>
      </w:r>
      <w:proofErr w:type="gramStart"/>
      <w:r>
        <w:t>R,CT</w:t>
      </w:r>
      <w:proofErr w:type="gramEnd"/>
      <w:r>
        <w:t>5D</w:t>
      </w:r>
    </w:p>
    <w:p w14:paraId="60B9ABA0" w14:textId="12CE9B4F" w:rsidR="002133CC" w:rsidRDefault="002133CC" w:rsidP="001F4923">
      <w:r>
        <w:t>$DE4R</w:t>
      </w:r>
    </w:p>
    <w:p w14:paraId="09A1BF34" w14:textId="1A0188F1" w:rsidR="002133CC" w:rsidRDefault="00482929" w:rsidP="001F4923">
      <w:r>
        <w:t>DER4</w:t>
      </w:r>
    </w:p>
    <w:p w14:paraId="4245B25E" w14:textId="77777777" w:rsidR="00482929" w:rsidRDefault="00482929" w:rsidP="001F4923"/>
    <w:p w14:paraId="3CE3643D" w14:textId="3C759F19" w:rsidR="00482929" w:rsidRDefault="00421597" w:rsidP="001F4923">
      <w:proofErr w:type="spellStart"/>
      <w:r>
        <w:t>countSeats</w:t>
      </w:r>
      <w:proofErr w:type="spellEnd"/>
    </w:p>
    <w:p w14:paraId="6D768A41" w14:textId="2D516505" w:rsidR="005600DE" w:rsidRDefault="005600DE" w:rsidP="005600DE">
      <w:r>
        <w:t>VG3D4R67</w:t>
      </w:r>
      <w:proofErr w:type="gramStart"/>
      <w:r>
        <w:t>I,PA</w:t>
      </w:r>
      <w:proofErr w:type="gramEnd"/>
      <w:r>
        <w:t>8R13D,NE5I6D21R</w:t>
      </w:r>
      <w:r>
        <w:t xml:space="preserve">  </w:t>
      </w:r>
      <w:r>
        <w:tab/>
      </w:r>
      <w:r w:rsidR="000C0834">
        <w:t>d</w:t>
      </w:r>
      <w:r w:rsidR="000C0834">
        <w:tab/>
        <w:t>0</w:t>
      </w:r>
    </w:p>
    <w:p w14:paraId="7AA7C7D0" w14:textId="777603BC" w:rsidR="000C0834" w:rsidRDefault="000C0834" w:rsidP="005600DE">
      <w:r>
        <w:t xml:space="preserve">should return </w:t>
      </w:r>
      <w:r w:rsidR="00292040">
        <w:t>1</w:t>
      </w:r>
    </w:p>
    <w:p w14:paraId="62B4D049" w14:textId="77777777" w:rsidR="000C0834" w:rsidRDefault="000C0834" w:rsidP="005600DE"/>
    <w:p w14:paraId="34B17C8F" w14:textId="62B335AE" w:rsidR="000C0834" w:rsidRDefault="000C0834" w:rsidP="000C0834">
      <w:r>
        <w:t>VA3D4R67</w:t>
      </w:r>
      <w:proofErr w:type="gramStart"/>
      <w:r>
        <w:t>I,PA</w:t>
      </w:r>
      <w:proofErr w:type="gramEnd"/>
      <w:r>
        <w:t>8R13D,NE5I6D21R</w:t>
      </w:r>
      <w:r w:rsidR="002D5484">
        <w:tab/>
      </w:r>
      <w:r w:rsidR="002D5484">
        <w:tab/>
        <w:t>%</w:t>
      </w:r>
      <w:r w:rsidR="002D5484">
        <w:tab/>
      </w:r>
      <w:r w:rsidR="002D5484">
        <w:tab/>
      </w:r>
      <w:r w:rsidR="00292040">
        <w:t>0</w:t>
      </w:r>
    </w:p>
    <w:p w14:paraId="1AC5B167" w14:textId="057A2B14" w:rsidR="00292040" w:rsidRDefault="00292040" w:rsidP="000C0834">
      <w:r>
        <w:t>should return 2</w:t>
      </w:r>
    </w:p>
    <w:p w14:paraId="6F691EB8" w14:textId="77777777" w:rsidR="00DA7653" w:rsidRDefault="00DA7653" w:rsidP="000C0834"/>
    <w:p w14:paraId="6543144A" w14:textId="5F9F7FEA" w:rsidR="0036653F" w:rsidRDefault="0036653F" w:rsidP="0036653F">
      <w:r>
        <w:t>VA3D4R67</w:t>
      </w:r>
      <w:proofErr w:type="gramStart"/>
      <w:r>
        <w:t>I,PA</w:t>
      </w:r>
      <w:proofErr w:type="gramEnd"/>
      <w:r>
        <w:t>8R13D,NE5I6D21R</w:t>
      </w:r>
      <w:r>
        <w:tab/>
      </w:r>
      <w:r>
        <w:tab/>
        <w:t>d</w:t>
      </w:r>
      <w:r>
        <w:tab/>
      </w:r>
      <w:r>
        <w:tab/>
      </w:r>
      <w:r w:rsidR="001F27C1">
        <w:t>-14</w:t>
      </w:r>
    </w:p>
    <w:p w14:paraId="300C9B76" w14:textId="3252CFD0" w:rsidR="001F27C1" w:rsidRDefault="001F27C1" w:rsidP="0036653F">
      <w:r>
        <w:t xml:space="preserve">sets third value to </w:t>
      </w:r>
      <w:r w:rsidR="00281DC6">
        <w:t>22</w:t>
      </w:r>
      <w:r w:rsidR="00281DC6">
        <w:tab/>
      </w:r>
      <w:r w:rsidR="00281DC6">
        <w:tab/>
        <w:t>returns 0</w:t>
      </w:r>
    </w:p>
    <w:p w14:paraId="1822EAF1" w14:textId="77777777" w:rsidR="00281DC6" w:rsidRDefault="00281DC6" w:rsidP="0036653F"/>
    <w:p w14:paraId="13CAB2DF" w14:textId="2BB1373D" w:rsidR="00281DC6" w:rsidRDefault="00281DC6" w:rsidP="00281DC6">
      <w:r>
        <w:t>VA3D4R67</w:t>
      </w:r>
      <w:proofErr w:type="gramStart"/>
      <w:r>
        <w:t>I,PA</w:t>
      </w:r>
      <w:proofErr w:type="gramEnd"/>
      <w:r>
        <w:t>8R13D,NE5I6D21R</w:t>
      </w:r>
      <w:r>
        <w:tab/>
      </w:r>
      <w:r>
        <w:tab/>
      </w:r>
      <w:r>
        <w:t>q</w:t>
      </w:r>
      <w:r>
        <w:tab/>
      </w:r>
      <w:r>
        <w:tab/>
        <w:t>-14</w:t>
      </w:r>
    </w:p>
    <w:p w14:paraId="2F849557" w14:textId="27BF3E55" w:rsidR="006241BF" w:rsidRDefault="00281DC6" w:rsidP="00A73EB5">
      <w:r>
        <w:t xml:space="preserve">sets third value to </w:t>
      </w:r>
      <w:r>
        <w:t>0</w:t>
      </w:r>
      <w:r>
        <w:tab/>
      </w:r>
      <w:r>
        <w:tab/>
        <w:t>returns 0</w:t>
      </w:r>
    </w:p>
    <w:sectPr w:rsidR="0062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3ECF"/>
    <w:multiLevelType w:val="hybridMultilevel"/>
    <w:tmpl w:val="B52A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A46"/>
    <w:multiLevelType w:val="hybridMultilevel"/>
    <w:tmpl w:val="B9D4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253A9"/>
    <w:multiLevelType w:val="multilevel"/>
    <w:tmpl w:val="899C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985376">
    <w:abstractNumId w:val="2"/>
  </w:num>
  <w:num w:numId="2" w16cid:durableId="1783114032">
    <w:abstractNumId w:val="0"/>
  </w:num>
  <w:num w:numId="3" w16cid:durableId="92441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94"/>
    <w:rsid w:val="00047BF5"/>
    <w:rsid w:val="000C0834"/>
    <w:rsid w:val="00177C10"/>
    <w:rsid w:val="001A3B4A"/>
    <w:rsid w:val="001F27C1"/>
    <w:rsid w:val="001F4923"/>
    <w:rsid w:val="00202A07"/>
    <w:rsid w:val="002133CC"/>
    <w:rsid w:val="00281DC6"/>
    <w:rsid w:val="00291266"/>
    <w:rsid w:val="00292040"/>
    <w:rsid w:val="002B0B17"/>
    <w:rsid w:val="002D5484"/>
    <w:rsid w:val="002E2CA8"/>
    <w:rsid w:val="0036653F"/>
    <w:rsid w:val="003B2175"/>
    <w:rsid w:val="003C7444"/>
    <w:rsid w:val="00421597"/>
    <w:rsid w:val="00422851"/>
    <w:rsid w:val="00424178"/>
    <w:rsid w:val="004332CF"/>
    <w:rsid w:val="00466ADD"/>
    <w:rsid w:val="00482929"/>
    <w:rsid w:val="004A4094"/>
    <w:rsid w:val="004A5E0C"/>
    <w:rsid w:val="005600DE"/>
    <w:rsid w:val="00565B29"/>
    <w:rsid w:val="0057189B"/>
    <w:rsid w:val="00586736"/>
    <w:rsid w:val="005D1232"/>
    <w:rsid w:val="005F04C4"/>
    <w:rsid w:val="006241BF"/>
    <w:rsid w:val="00655692"/>
    <w:rsid w:val="00672963"/>
    <w:rsid w:val="006B757E"/>
    <w:rsid w:val="006C4282"/>
    <w:rsid w:val="006D5080"/>
    <w:rsid w:val="006E6048"/>
    <w:rsid w:val="006E7EE8"/>
    <w:rsid w:val="007524FE"/>
    <w:rsid w:val="00780070"/>
    <w:rsid w:val="007C7BEE"/>
    <w:rsid w:val="00817515"/>
    <w:rsid w:val="00826541"/>
    <w:rsid w:val="008505FC"/>
    <w:rsid w:val="00861AB0"/>
    <w:rsid w:val="00982D1F"/>
    <w:rsid w:val="009B37F7"/>
    <w:rsid w:val="009E35E2"/>
    <w:rsid w:val="00A73EB5"/>
    <w:rsid w:val="00AF5B38"/>
    <w:rsid w:val="00B521AA"/>
    <w:rsid w:val="00B769B0"/>
    <w:rsid w:val="00BC055E"/>
    <w:rsid w:val="00C06282"/>
    <w:rsid w:val="00C3109C"/>
    <w:rsid w:val="00C36743"/>
    <w:rsid w:val="00C36A77"/>
    <w:rsid w:val="00C55311"/>
    <w:rsid w:val="00C64007"/>
    <w:rsid w:val="00CE1B4A"/>
    <w:rsid w:val="00CE6EB7"/>
    <w:rsid w:val="00CF65C1"/>
    <w:rsid w:val="00DA7653"/>
    <w:rsid w:val="00DF5E43"/>
    <w:rsid w:val="00E11600"/>
    <w:rsid w:val="00F72FA4"/>
    <w:rsid w:val="00F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B106F"/>
  <w15:chartTrackingRefBased/>
  <w15:docId w15:val="{C9ADFB8F-47A5-1743-B926-0AE918CC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4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4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67</cp:revision>
  <dcterms:created xsi:type="dcterms:W3CDTF">2022-10-22T21:12:00Z</dcterms:created>
  <dcterms:modified xsi:type="dcterms:W3CDTF">2022-10-26T22:30:00Z</dcterms:modified>
</cp:coreProperties>
</file>