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A914" w14:textId="77777777" w:rsidR="00D75109" w:rsidRDefault="0083382C">
      <w:pPr>
        <w:spacing w:after="363" w:line="259" w:lineRule="auto"/>
        <w:ind w:left="202" w:right="0" w:firstLine="0"/>
      </w:pPr>
      <w:r>
        <w:t xml:space="preserve"> </w:t>
      </w:r>
    </w:p>
    <w:p w14:paraId="0A5F40A8" w14:textId="77777777" w:rsidR="00D75109" w:rsidRDefault="0083382C">
      <w:pPr>
        <w:spacing w:after="0" w:line="259" w:lineRule="auto"/>
        <w:ind w:left="0" w:right="941" w:firstLine="0"/>
        <w:jc w:val="center"/>
      </w:pPr>
      <w:r>
        <w:rPr>
          <w:noProof/>
        </w:rPr>
        <w:drawing>
          <wp:inline distT="0" distB="0" distL="0" distR="0" wp14:anchorId="17CE6D83" wp14:editId="654BE825">
            <wp:extent cx="1827276" cy="174434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401F16" w14:textId="77777777" w:rsidR="00D75109" w:rsidRDefault="0083382C">
      <w:pPr>
        <w:spacing w:after="0" w:line="259" w:lineRule="auto"/>
        <w:ind w:left="202" w:right="4370" w:firstLine="0"/>
      </w:pPr>
      <w:r>
        <w:rPr>
          <w:sz w:val="56"/>
        </w:rPr>
        <w:t xml:space="preserve">            </w:t>
      </w:r>
      <w:r>
        <w:t xml:space="preserve"> </w:t>
      </w:r>
    </w:p>
    <w:p w14:paraId="4DF54F5B" w14:textId="77777777" w:rsidR="00D75109" w:rsidRDefault="0083382C">
      <w:pPr>
        <w:spacing w:after="0" w:line="259" w:lineRule="auto"/>
        <w:ind w:left="324" w:right="0" w:firstLine="0"/>
      </w:pPr>
      <w:r>
        <w:rPr>
          <w:sz w:val="56"/>
        </w:rPr>
        <w:t xml:space="preserve">            Project Documentation </w:t>
      </w:r>
      <w:r>
        <w:t xml:space="preserve"> </w:t>
      </w:r>
    </w:p>
    <w:p w14:paraId="56F23106" w14:textId="77777777" w:rsidR="00D75109" w:rsidRDefault="0083382C">
      <w:pPr>
        <w:spacing w:after="57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                          ON  </w:t>
      </w:r>
      <w:r>
        <w:t xml:space="preserve"> </w:t>
      </w:r>
    </w:p>
    <w:p w14:paraId="2F3537FF" w14:textId="4E740B1D" w:rsidR="00220622" w:rsidRPr="00220622" w:rsidRDefault="0083382C" w:rsidP="00220622">
      <w:pPr>
        <w:spacing w:after="0" w:line="259" w:lineRule="auto"/>
        <w:ind w:left="197" w:right="0"/>
        <w:rPr>
          <w:color w:val="00B0F0"/>
          <w:sz w:val="36"/>
        </w:rPr>
      </w:pPr>
      <w:r>
        <w:rPr>
          <w:color w:val="00B0F0"/>
          <w:sz w:val="36"/>
        </w:rPr>
        <w:t xml:space="preserve"> </w:t>
      </w:r>
      <w:proofErr w:type="spellStart"/>
      <w:r w:rsidR="00220622" w:rsidRPr="00220622">
        <w:rPr>
          <w:color w:val="00B0F0"/>
          <w:sz w:val="36"/>
        </w:rPr>
        <w:t>SmartSDLC</w:t>
      </w:r>
      <w:proofErr w:type="spellEnd"/>
      <w:r w:rsidR="00220622" w:rsidRPr="00220622">
        <w:rPr>
          <w:color w:val="00B0F0"/>
          <w:sz w:val="36"/>
        </w:rPr>
        <w:t xml:space="preserve"> – AI-Enhanced Software Development Lifecycle</w:t>
      </w:r>
    </w:p>
    <w:p w14:paraId="1B85A31F" w14:textId="27B20B2E" w:rsidR="00D75109" w:rsidRDefault="0083382C" w:rsidP="00220622">
      <w:pPr>
        <w:spacing w:after="0" w:line="259" w:lineRule="auto"/>
        <w:ind w:left="197" w:right="0"/>
      </w:pPr>
      <w:r>
        <w:rPr>
          <w:color w:val="00B0F0"/>
          <w:sz w:val="36"/>
        </w:rPr>
        <w:t xml:space="preserve"> </w:t>
      </w:r>
    </w:p>
    <w:p w14:paraId="70CF8A91" w14:textId="77777777" w:rsidR="00D75109" w:rsidRDefault="0083382C">
      <w:pPr>
        <w:spacing w:after="38"/>
      </w:pPr>
      <w:r>
        <w:t xml:space="preserve">                                                                     By </w:t>
      </w:r>
      <w:r>
        <w:t xml:space="preserve"> 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 </w:t>
      </w:r>
    </w:p>
    <w:p w14:paraId="6503C041" w14:textId="3993B45E" w:rsidR="00D75109" w:rsidRDefault="0083382C">
      <w:pPr>
        <w:spacing w:after="0" w:line="259" w:lineRule="auto"/>
        <w:ind w:left="182" w:right="0"/>
      </w:pPr>
      <w:r>
        <w:rPr>
          <w:rFonts w:ascii="Arial" w:eastAsia="Arial" w:hAnsi="Arial" w:cs="Arial"/>
          <w:sz w:val="36"/>
        </w:rPr>
        <w:t xml:space="preserve">                  </w:t>
      </w:r>
      <w:r>
        <w:rPr>
          <w:rFonts w:ascii="Arial" w:eastAsia="Arial" w:hAnsi="Arial" w:cs="Arial"/>
          <w:sz w:val="32"/>
        </w:rPr>
        <w:t>Team ID: LTVIP2025TMID</w:t>
      </w:r>
      <w:r w:rsidR="00220622">
        <w:rPr>
          <w:rFonts w:ascii="Arial" w:eastAsia="Arial" w:hAnsi="Arial" w:cs="Arial"/>
          <w:sz w:val="32"/>
        </w:rPr>
        <w:t>31232</w:t>
      </w:r>
    </w:p>
    <w:p w14:paraId="5BF366E3" w14:textId="77777777" w:rsidR="00D75109" w:rsidRDefault="0083382C">
      <w:pPr>
        <w:spacing w:after="24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                    </w:t>
      </w:r>
    </w:p>
    <w:p w14:paraId="23BEF42C" w14:textId="77777777" w:rsidR="00D75109" w:rsidRDefault="0083382C">
      <w:pPr>
        <w:spacing w:after="25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Team Size:4 </w:t>
      </w:r>
    </w:p>
    <w:p w14:paraId="6FAA106D" w14:textId="77777777" w:rsidR="00D75109" w:rsidRDefault="0083382C">
      <w:pPr>
        <w:spacing w:after="24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                     </w:t>
      </w:r>
    </w:p>
    <w:p w14:paraId="6A451AA2" w14:textId="4ED9402C" w:rsidR="00D75109" w:rsidRDefault="0083382C">
      <w:pPr>
        <w:spacing w:after="25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</w:t>
      </w:r>
      <w:r>
        <w:rPr>
          <w:rFonts w:ascii="Arial" w:eastAsia="Arial" w:hAnsi="Arial" w:cs="Arial"/>
          <w:sz w:val="32"/>
        </w:rPr>
        <w:t xml:space="preserve">Team Leader: </w:t>
      </w:r>
      <w:r w:rsidR="00220622">
        <w:rPr>
          <w:rFonts w:ascii="Arial" w:eastAsia="Arial" w:hAnsi="Arial" w:cs="Arial"/>
          <w:sz w:val="32"/>
        </w:rPr>
        <w:t>Ranga Loknath</w:t>
      </w:r>
    </w:p>
    <w:p w14:paraId="781BAE90" w14:textId="77777777" w:rsidR="00D75109" w:rsidRDefault="0083382C">
      <w:pPr>
        <w:spacing w:after="26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5904B1DD" w14:textId="6B4E17B7" w:rsidR="00D75109" w:rsidRDefault="0083382C">
      <w:pPr>
        <w:spacing w:after="25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Team member: </w:t>
      </w:r>
      <w:r w:rsidR="00220622">
        <w:rPr>
          <w:rFonts w:ascii="Arial" w:eastAsia="Arial" w:hAnsi="Arial" w:cs="Arial"/>
          <w:sz w:val="32"/>
        </w:rPr>
        <w:t>Mohammad Ismail Shaik</w:t>
      </w:r>
    </w:p>
    <w:p w14:paraId="24284653" w14:textId="77777777" w:rsidR="00D75109" w:rsidRDefault="0083382C">
      <w:pPr>
        <w:spacing w:after="27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381EAC3A" w14:textId="577F3916" w:rsidR="00D75109" w:rsidRDefault="0083382C">
      <w:pPr>
        <w:spacing w:after="25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Team member:  </w:t>
      </w:r>
      <w:r w:rsidR="00220622">
        <w:rPr>
          <w:rFonts w:ascii="Arial" w:eastAsia="Arial" w:hAnsi="Arial" w:cs="Arial"/>
          <w:sz w:val="32"/>
        </w:rPr>
        <w:t xml:space="preserve">M </w:t>
      </w:r>
      <w:proofErr w:type="spellStart"/>
      <w:r w:rsidR="00220622">
        <w:rPr>
          <w:rFonts w:ascii="Arial" w:eastAsia="Arial" w:hAnsi="Arial" w:cs="Arial"/>
          <w:sz w:val="32"/>
        </w:rPr>
        <w:t>vardhan</w:t>
      </w:r>
      <w:proofErr w:type="spellEnd"/>
    </w:p>
    <w:p w14:paraId="0BC21141" w14:textId="77777777" w:rsidR="00D75109" w:rsidRDefault="0083382C">
      <w:pPr>
        <w:spacing w:after="26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F1C9879" w14:textId="7C05E167" w:rsidR="00D75109" w:rsidRDefault="0083382C">
      <w:pPr>
        <w:spacing w:after="25" w:line="259" w:lineRule="auto"/>
        <w:ind w:left="182" w:right="0"/>
      </w:pPr>
      <w:r>
        <w:rPr>
          <w:rFonts w:ascii="Arial" w:eastAsia="Arial" w:hAnsi="Arial" w:cs="Arial"/>
          <w:sz w:val="32"/>
        </w:rPr>
        <w:t xml:space="preserve">                    Team member: </w:t>
      </w:r>
      <w:proofErr w:type="spellStart"/>
      <w:r>
        <w:rPr>
          <w:rFonts w:ascii="Arial" w:eastAsia="Arial" w:hAnsi="Arial" w:cs="Arial"/>
          <w:sz w:val="32"/>
        </w:rPr>
        <w:t>K</w:t>
      </w:r>
      <w:r w:rsidR="00220622">
        <w:rPr>
          <w:rFonts w:ascii="Arial" w:eastAsia="Arial" w:hAnsi="Arial" w:cs="Arial"/>
          <w:sz w:val="32"/>
        </w:rPr>
        <w:t>uruba</w:t>
      </w:r>
      <w:proofErr w:type="spellEnd"/>
      <w:r w:rsidR="00220622">
        <w:rPr>
          <w:rFonts w:ascii="Arial" w:eastAsia="Arial" w:hAnsi="Arial" w:cs="Arial"/>
          <w:sz w:val="32"/>
        </w:rPr>
        <w:t xml:space="preserve"> Roopavathi</w:t>
      </w:r>
    </w:p>
    <w:p w14:paraId="771213B9" w14:textId="77777777" w:rsidR="00D75109" w:rsidRDefault="0083382C">
      <w:pPr>
        <w:spacing w:after="26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        </w:t>
      </w:r>
    </w:p>
    <w:p w14:paraId="0B8BA223" w14:textId="77777777" w:rsidR="00D75109" w:rsidRDefault="0083382C">
      <w:pPr>
        <w:spacing w:after="24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                      </w:t>
      </w:r>
    </w:p>
    <w:p w14:paraId="06D7CAFF" w14:textId="77777777" w:rsidR="00D75109" w:rsidRDefault="0083382C">
      <w:pPr>
        <w:spacing w:after="0" w:line="259" w:lineRule="auto"/>
        <w:ind w:left="187" w:right="0" w:firstLine="0"/>
      </w:pPr>
      <w:r>
        <w:rPr>
          <w:rFonts w:ascii="Arial" w:eastAsia="Arial" w:hAnsi="Arial" w:cs="Arial"/>
          <w:sz w:val="32"/>
        </w:rPr>
        <w:t xml:space="preserve">                      </w:t>
      </w:r>
      <w:r>
        <w:rPr>
          <w:sz w:val="32"/>
        </w:rPr>
        <w:t xml:space="preserve"> </w:t>
      </w:r>
    </w:p>
    <w:p w14:paraId="1F93478B" w14:textId="77777777" w:rsidR="00D75109" w:rsidRDefault="0083382C">
      <w:pPr>
        <w:spacing w:after="0" w:line="259" w:lineRule="auto"/>
        <w:ind w:left="202" w:right="0" w:firstLine="0"/>
      </w:pPr>
      <w:r>
        <w:rPr>
          <w:rFonts w:ascii="Arial" w:eastAsia="Arial" w:hAnsi="Arial" w:cs="Arial"/>
          <w:sz w:val="32"/>
        </w:rPr>
        <w:t xml:space="preserve"> </w:t>
      </w:r>
      <w:r>
        <w:t xml:space="preserve"> </w:t>
      </w:r>
    </w:p>
    <w:p w14:paraId="702C6E18" w14:textId="77777777" w:rsidR="00D75109" w:rsidRDefault="0083382C">
      <w:pPr>
        <w:spacing w:after="75" w:line="259" w:lineRule="auto"/>
        <w:ind w:left="202" w:right="0" w:firstLine="0"/>
      </w:pPr>
      <w:r>
        <w:rPr>
          <w:rFonts w:ascii="Arial" w:eastAsia="Arial" w:hAnsi="Arial" w:cs="Arial"/>
          <w:sz w:val="32"/>
        </w:rPr>
        <w:t xml:space="preserve">                          </w:t>
      </w:r>
      <w:r>
        <w:t xml:space="preserve"> </w:t>
      </w:r>
    </w:p>
    <w:p w14:paraId="73887D4F" w14:textId="77777777" w:rsidR="00D75109" w:rsidRDefault="0083382C">
      <w:pPr>
        <w:spacing w:after="0" w:line="259" w:lineRule="auto"/>
        <w:ind w:left="0" w:right="0" w:firstLine="0"/>
      </w:pPr>
      <w:r>
        <w:t xml:space="preserve"> </w:t>
      </w:r>
    </w:p>
    <w:p w14:paraId="563C43CC" w14:textId="77777777" w:rsidR="00D75109" w:rsidRDefault="0083382C">
      <w:pPr>
        <w:spacing w:after="83" w:line="259" w:lineRule="auto"/>
        <w:ind w:left="202" w:right="0" w:firstLine="0"/>
      </w:pPr>
      <w:r>
        <w:rPr>
          <w:b/>
          <w:sz w:val="28"/>
        </w:rPr>
        <w:t xml:space="preserve">                                                        </w:t>
      </w:r>
    </w:p>
    <w:p w14:paraId="62969BD1" w14:textId="77777777" w:rsidR="00220622" w:rsidRPr="00220622" w:rsidRDefault="0083382C" w:rsidP="00220622">
      <w:pPr>
        <w:spacing w:after="85"/>
        <w:rPr>
          <w:b/>
          <w:bCs/>
          <w:sz w:val="32"/>
          <w:szCs w:val="32"/>
        </w:rPr>
      </w:pPr>
      <w:r>
        <w:rPr>
          <w:b/>
          <w:sz w:val="28"/>
        </w:rPr>
        <w:t xml:space="preserve"> </w:t>
      </w:r>
      <w:proofErr w:type="spellStart"/>
      <w:r w:rsidR="00220622" w:rsidRPr="00220622">
        <w:rPr>
          <w:b/>
          <w:bCs/>
          <w:sz w:val="32"/>
          <w:szCs w:val="32"/>
        </w:rPr>
        <w:t>SmartSDLC</w:t>
      </w:r>
      <w:proofErr w:type="spellEnd"/>
      <w:r w:rsidR="00220622" w:rsidRPr="00220622">
        <w:rPr>
          <w:b/>
          <w:bCs/>
          <w:sz w:val="32"/>
          <w:szCs w:val="32"/>
        </w:rPr>
        <w:t xml:space="preserve"> – AI-Enhanced Software Development Lifecycle</w:t>
      </w:r>
    </w:p>
    <w:p w14:paraId="46E49D62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1. Introduction</w:t>
      </w:r>
    </w:p>
    <w:p w14:paraId="4B768720" w14:textId="77777777" w:rsidR="00220622" w:rsidRPr="00220622" w:rsidRDefault="00220622" w:rsidP="00220622">
      <w:pPr>
        <w:spacing w:after="85" w:line="259" w:lineRule="auto"/>
        <w:ind w:left="202" w:right="0" w:firstLine="0"/>
        <w:rPr>
          <w:bCs/>
        </w:rPr>
      </w:pPr>
      <w:proofErr w:type="spellStart"/>
      <w:r w:rsidRPr="00220622">
        <w:rPr>
          <w:bCs/>
        </w:rPr>
        <w:lastRenderedPageBreak/>
        <w:t>SmartSDLC</w:t>
      </w:r>
      <w:proofErr w:type="spellEnd"/>
      <w:r w:rsidRPr="00220622">
        <w:rPr>
          <w:bCs/>
        </w:rPr>
        <w:t xml:space="preserve"> is a full-stack, AI-powered platform designed to automate and enhance traditional Software Development Lifecycle (SDLC) processes using cutting-edge Natural Language Processing (NLP) and Generative AI technologies.</w:t>
      </w:r>
      <w:r w:rsidRPr="00220622">
        <w:rPr>
          <w:bCs/>
        </w:rPr>
        <w:br/>
        <w:t>The platform seamlessly transforms unstructured requirements into code, test cases, bug fixes, and documentation, thus minimizing manual intervention, improving accuracy, and accelerating the software delivery pipeline.</w:t>
      </w:r>
    </w:p>
    <w:p w14:paraId="1D2ABE41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/>
          <w:sz w:val="28"/>
        </w:rPr>
        <w:pict w14:anchorId="7F67D38D">
          <v:rect id="_x0000_i1091" style="width:0;height:1.5pt" o:hralign="center" o:hrstd="t" o:hr="t" fillcolor="#a0a0a0" stroked="f"/>
        </w:pict>
      </w:r>
    </w:p>
    <w:p w14:paraId="0BD17F1C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 Key Features and Modules</w:t>
      </w:r>
    </w:p>
    <w:p w14:paraId="7F061130" w14:textId="77777777" w:rsidR="00220622" w:rsidRPr="00220622" w:rsidRDefault="00220622" w:rsidP="00220622">
      <w:pPr>
        <w:spacing w:after="85" w:line="259" w:lineRule="auto"/>
        <w:ind w:left="202" w:right="0" w:firstLine="0"/>
        <w:rPr>
          <w:bCs/>
        </w:rPr>
      </w:pPr>
      <w:proofErr w:type="spellStart"/>
      <w:r w:rsidRPr="00220622">
        <w:rPr>
          <w:bCs/>
        </w:rPr>
        <w:t>SmartSDLC</w:t>
      </w:r>
      <w:proofErr w:type="spellEnd"/>
      <w:r w:rsidRPr="00220622">
        <w:rPr>
          <w:bCs/>
        </w:rPr>
        <w:t xml:space="preserve"> provides a unified ecosystem with the following intelligent modules:</w:t>
      </w:r>
    </w:p>
    <w:p w14:paraId="26CE4B3C" w14:textId="77777777" w:rsidR="00220622" w:rsidRPr="00220622" w:rsidRDefault="00220622" w:rsidP="00220622">
      <w:pPr>
        <w:spacing w:after="85" w:line="259" w:lineRule="auto"/>
        <w:ind w:left="202" w:right="0" w:firstLine="0"/>
        <w:rPr>
          <w:bCs/>
        </w:rPr>
      </w:pPr>
      <w:r w:rsidRPr="00220622">
        <w:rPr>
          <w:bCs/>
        </w:rPr>
        <w:t>2.1 Requirement Upload and Classification</w:t>
      </w:r>
    </w:p>
    <w:p w14:paraId="53290CBF" w14:textId="77777777" w:rsidR="00220622" w:rsidRPr="00220622" w:rsidRDefault="00220622" w:rsidP="00220622">
      <w:pPr>
        <w:numPr>
          <w:ilvl w:val="0"/>
          <w:numId w:val="4"/>
        </w:numPr>
        <w:spacing w:after="85" w:line="259" w:lineRule="auto"/>
        <w:ind w:right="0"/>
        <w:rPr>
          <w:b/>
          <w:sz w:val="28"/>
        </w:rPr>
      </w:pPr>
      <w:r w:rsidRPr="00220622">
        <w:rPr>
          <w:b/>
          <w:bCs/>
          <w:sz w:val="28"/>
        </w:rPr>
        <w:t>Functionality:</w:t>
      </w:r>
      <w:r w:rsidRPr="00220622">
        <w:rPr>
          <w:b/>
          <w:sz w:val="28"/>
        </w:rPr>
        <w:t xml:space="preserve"> Upload PDF documents with unstructured text.</w:t>
      </w:r>
    </w:p>
    <w:p w14:paraId="68DACDF5" w14:textId="77777777" w:rsidR="00220622" w:rsidRPr="00220622" w:rsidRDefault="00220622" w:rsidP="00220622">
      <w:pPr>
        <w:numPr>
          <w:ilvl w:val="0"/>
          <w:numId w:val="4"/>
        </w:numPr>
        <w:spacing w:after="85" w:line="259" w:lineRule="auto"/>
        <w:ind w:right="0"/>
        <w:rPr>
          <w:b/>
          <w:sz w:val="28"/>
        </w:rPr>
      </w:pPr>
      <w:r w:rsidRPr="00220622">
        <w:rPr>
          <w:b/>
          <w:bCs/>
          <w:sz w:val="28"/>
        </w:rPr>
        <w:t>Backend:</w:t>
      </w:r>
    </w:p>
    <w:p w14:paraId="27AADF0E" w14:textId="5253CDEB" w:rsidR="000641AE" w:rsidRPr="00220622" w:rsidRDefault="00220622" w:rsidP="000641AE">
      <w:pPr>
        <w:numPr>
          <w:ilvl w:val="1"/>
          <w:numId w:val="4"/>
        </w:numPr>
        <w:spacing w:after="85" w:line="259" w:lineRule="auto"/>
        <w:ind w:right="0"/>
        <w:rPr>
          <w:bCs/>
        </w:rPr>
      </w:pPr>
      <w:r w:rsidRPr="00220622">
        <w:rPr>
          <w:b/>
          <w:bCs/>
          <w:sz w:val="28"/>
        </w:rPr>
        <w:t>Granite-20B AI</w:t>
      </w:r>
      <w:r w:rsidRPr="00220622">
        <w:rPr>
          <w:b/>
          <w:sz w:val="28"/>
        </w:rPr>
        <w:t>.</w:t>
      </w:r>
      <w:r w:rsidR="000641AE" w:rsidRPr="000641AE">
        <w:rPr>
          <w:b/>
          <w:sz w:val="28"/>
        </w:rPr>
        <w:t xml:space="preserve"> </w:t>
      </w:r>
      <w:r w:rsidR="000641AE" w:rsidRPr="00220622">
        <w:rPr>
          <w:bCs/>
        </w:rPr>
        <w:t xml:space="preserve">Extracts content using </w:t>
      </w:r>
      <w:proofErr w:type="spellStart"/>
      <w:r w:rsidR="000641AE" w:rsidRPr="00220622">
        <w:rPr>
          <w:bCs/>
        </w:rPr>
        <w:t>PyMuPDF</w:t>
      </w:r>
      <w:proofErr w:type="spellEnd"/>
      <w:r w:rsidR="000641AE" w:rsidRPr="00220622">
        <w:rPr>
          <w:bCs/>
        </w:rPr>
        <w:t>.</w:t>
      </w:r>
    </w:p>
    <w:p w14:paraId="28A9AA05" w14:textId="613BE883" w:rsidR="00220622" w:rsidRPr="00220622" w:rsidRDefault="000641AE" w:rsidP="000641AE">
      <w:pPr>
        <w:numPr>
          <w:ilvl w:val="1"/>
          <w:numId w:val="4"/>
        </w:numPr>
        <w:spacing w:after="85" w:line="259" w:lineRule="auto"/>
        <w:ind w:right="0"/>
        <w:rPr>
          <w:b/>
          <w:sz w:val="28"/>
        </w:rPr>
      </w:pPr>
      <w:r w:rsidRPr="00220622">
        <w:rPr>
          <w:bCs/>
        </w:rPr>
        <w:t xml:space="preserve">Classifies sentences into SDLC phases (Requirements, Design, Development, Testing, Deployment) using IBM </w:t>
      </w:r>
      <w:proofErr w:type="spellStart"/>
      <w:r w:rsidRPr="00220622">
        <w:rPr>
          <w:bCs/>
        </w:rPr>
        <w:t>Watsonx</w:t>
      </w:r>
      <w:proofErr w:type="spellEnd"/>
    </w:p>
    <w:p w14:paraId="0FEC5211" w14:textId="77777777" w:rsidR="00220622" w:rsidRPr="00220622" w:rsidRDefault="00220622" w:rsidP="00220622">
      <w:pPr>
        <w:numPr>
          <w:ilvl w:val="0"/>
          <w:numId w:val="4"/>
        </w:numPr>
        <w:spacing w:after="85" w:line="259" w:lineRule="auto"/>
        <w:ind w:right="0"/>
        <w:rPr>
          <w:bCs/>
        </w:rPr>
      </w:pPr>
      <w:r w:rsidRPr="00220622">
        <w:rPr>
          <w:b/>
          <w:bCs/>
          <w:sz w:val="28"/>
        </w:rPr>
        <w:t>Output:</w:t>
      </w:r>
      <w:r w:rsidRPr="00220622">
        <w:rPr>
          <w:b/>
          <w:sz w:val="28"/>
        </w:rPr>
        <w:t xml:space="preserve"> </w:t>
      </w:r>
      <w:r w:rsidRPr="00220622">
        <w:rPr>
          <w:bCs/>
        </w:rPr>
        <w:t>Structured user stories grouped by SDLC phases.</w:t>
      </w:r>
    </w:p>
    <w:p w14:paraId="78151E41" w14:textId="77777777" w:rsidR="00220622" w:rsidRPr="00220622" w:rsidRDefault="00220622" w:rsidP="00220622">
      <w:pPr>
        <w:numPr>
          <w:ilvl w:val="0"/>
          <w:numId w:val="4"/>
        </w:numPr>
        <w:spacing w:after="85" w:line="259" w:lineRule="auto"/>
        <w:ind w:right="0"/>
        <w:rPr>
          <w:bCs/>
        </w:rPr>
      </w:pPr>
      <w:r w:rsidRPr="00220622">
        <w:rPr>
          <w:b/>
        </w:rPr>
        <w:t>Frontend</w:t>
      </w:r>
      <w:r w:rsidRPr="00220622">
        <w:rPr>
          <w:bCs/>
        </w:rPr>
        <w:t>: Displays results in a phase-wise organized view.</w:t>
      </w:r>
    </w:p>
    <w:p w14:paraId="5D3699C6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Cs/>
        </w:rPr>
        <w:pict w14:anchorId="4D2BCBCC">
          <v:rect id="_x0000_i1092" style="width:0;height:1.5pt" o:hralign="center" o:hrstd="t" o:hr="t" fillcolor="#a0a0a0" stroked="f"/>
        </w:pict>
      </w:r>
    </w:p>
    <w:p w14:paraId="12B62C01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2.2 AI Code Generator</w:t>
      </w:r>
    </w:p>
    <w:p w14:paraId="71C2EB7E" w14:textId="77777777" w:rsidR="00220622" w:rsidRPr="00220622" w:rsidRDefault="00220622" w:rsidP="00220622">
      <w:pPr>
        <w:numPr>
          <w:ilvl w:val="0"/>
          <w:numId w:val="5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Functionality: Converts natural language prompts or user stories into production-ready code.</w:t>
      </w:r>
    </w:p>
    <w:p w14:paraId="5DD12567" w14:textId="77777777" w:rsidR="00220622" w:rsidRPr="00220622" w:rsidRDefault="00220622" w:rsidP="00220622">
      <w:pPr>
        <w:numPr>
          <w:ilvl w:val="0"/>
          <w:numId w:val="5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 xml:space="preserve">Backend: Uses </w:t>
      </w:r>
      <w:proofErr w:type="spellStart"/>
      <w:r w:rsidRPr="00220622">
        <w:rPr>
          <w:sz w:val="28"/>
        </w:rPr>
        <w:t>Watsonx</w:t>
      </w:r>
      <w:proofErr w:type="spellEnd"/>
      <w:r w:rsidRPr="00220622">
        <w:rPr>
          <w:sz w:val="28"/>
        </w:rPr>
        <w:t xml:space="preserve"> AI for context-aware code generation.</w:t>
      </w:r>
    </w:p>
    <w:p w14:paraId="3B94B829" w14:textId="77777777" w:rsidR="00220622" w:rsidRPr="00220622" w:rsidRDefault="00220622" w:rsidP="00220622">
      <w:pPr>
        <w:numPr>
          <w:ilvl w:val="0"/>
          <w:numId w:val="5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Frontend: Displays code with syntax highlighting for immediate use.</w:t>
      </w:r>
    </w:p>
    <w:p w14:paraId="5369CB45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/>
          <w:sz w:val="28"/>
        </w:rPr>
        <w:pict w14:anchorId="24362974">
          <v:rect id="_x0000_i1093" style="width:0;height:1.5pt" o:hralign="center" o:hrstd="t" o:hr="t" fillcolor="#a0a0a0" stroked="f"/>
        </w:pict>
      </w:r>
    </w:p>
    <w:p w14:paraId="1CA7EFC2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2.3 Bug Fixer</w:t>
      </w:r>
    </w:p>
    <w:p w14:paraId="71A5A936" w14:textId="77777777" w:rsidR="00220622" w:rsidRPr="00220622" w:rsidRDefault="00220622" w:rsidP="00220622">
      <w:pPr>
        <w:numPr>
          <w:ilvl w:val="0"/>
          <w:numId w:val="6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Functionality: Debugs code snippets (Python, JavaScript, etc.).</w:t>
      </w:r>
    </w:p>
    <w:p w14:paraId="7B595E3F" w14:textId="77777777" w:rsidR="00220622" w:rsidRPr="00220622" w:rsidRDefault="00220622" w:rsidP="00220622">
      <w:pPr>
        <w:numPr>
          <w:ilvl w:val="0"/>
          <w:numId w:val="6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Backend: Detects syntactical and logical errors and returns optimized code.</w:t>
      </w:r>
    </w:p>
    <w:p w14:paraId="2E818ACD" w14:textId="77777777" w:rsidR="00220622" w:rsidRPr="00220622" w:rsidRDefault="00220622" w:rsidP="00220622">
      <w:pPr>
        <w:numPr>
          <w:ilvl w:val="0"/>
          <w:numId w:val="6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Frontend: Presents side-by-side comparison of original vs. fixed code.</w:t>
      </w:r>
    </w:p>
    <w:p w14:paraId="3AB6B450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sz w:val="28"/>
        </w:rPr>
        <w:pict w14:anchorId="4CE10089">
          <v:rect id="_x0000_i1094" style="width:0;height:1.5pt" o:hralign="center" o:hrstd="t" o:hr="t" fillcolor="#a0a0a0" stroked="f"/>
        </w:pict>
      </w:r>
    </w:p>
    <w:p w14:paraId="0E3032BD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2.4 Test Case Generator</w:t>
      </w:r>
    </w:p>
    <w:p w14:paraId="6A172FAF" w14:textId="77777777" w:rsidR="00220622" w:rsidRPr="00220622" w:rsidRDefault="00220622" w:rsidP="00220622">
      <w:pPr>
        <w:numPr>
          <w:ilvl w:val="0"/>
          <w:numId w:val="7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Functionality: Generates test cases based on functional code or requirements.</w:t>
      </w:r>
    </w:p>
    <w:p w14:paraId="168D412A" w14:textId="77777777" w:rsidR="00220622" w:rsidRPr="00220622" w:rsidRDefault="00220622" w:rsidP="00220622">
      <w:pPr>
        <w:numPr>
          <w:ilvl w:val="0"/>
          <w:numId w:val="7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 xml:space="preserve">Output: Structured test cases using </w:t>
      </w:r>
      <w:proofErr w:type="spellStart"/>
      <w:r w:rsidRPr="00220622">
        <w:rPr>
          <w:sz w:val="28"/>
        </w:rPr>
        <w:t>unittest</w:t>
      </w:r>
      <w:proofErr w:type="spellEnd"/>
      <w:r w:rsidRPr="00220622">
        <w:rPr>
          <w:sz w:val="28"/>
        </w:rPr>
        <w:t>/</w:t>
      </w:r>
      <w:proofErr w:type="spellStart"/>
      <w:r w:rsidRPr="00220622">
        <w:rPr>
          <w:sz w:val="28"/>
        </w:rPr>
        <w:t>pytest</w:t>
      </w:r>
      <w:proofErr w:type="spellEnd"/>
      <w:r w:rsidRPr="00220622">
        <w:rPr>
          <w:sz w:val="28"/>
        </w:rPr>
        <w:t xml:space="preserve"> frameworks.</w:t>
      </w:r>
    </w:p>
    <w:p w14:paraId="4409B403" w14:textId="77777777" w:rsidR="00220622" w:rsidRPr="00220622" w:rsidRDefault="00220622" w:rsidP="00220622">
      <w:pPr>
        <w:numPr>
          <w:ilvl w:val="0"/>
          <w:numId w:val="7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Advantage: Eliminates manual test writing and improves test coverage.</w:t>
      </w:r>
    </w:p>
    <w:p w14:paraId="434BA311" w14:textId="77777777" w:rsidR="00220622" w:rsidRPr="00220622" w:rsidRDefault="00220622" w:rsidP="00220622">
      <w:pPr>
        <w:spacing w:after="85" w:line="259" w:lineRule="auto"/>
        <w:ind w:left="202" w:right="0" w:firstLine="0"/>
        <w:rPr>
          <w:sz w:val="28"/>
        </w:rPr>
      </w:pPr>
      <w:r w:rsidRPr="00220622">
        <w:rPr>
          <w:sz w:val="28"/>
        </w:rPr>
        <w:pict w14:anchorId="6EDE66DA">
          <v:rect id="_x0000_i1095" style="width:0;height:1.5pt" o:hralign="center" o:hrstd="t" o:hr="t" fillcolor="#a0a0a0" stroked="f"/>
        </w:pict>
      </w:r>
    </w:p>
    <w:p w14:paraId="47BBA40F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2.5 Code Summarizer</w:t>
      </w:r>
    </w:p>
    <w:p w14:paraId="0491A7F9" w14:textId="77777777" w:rsidR="00220622" w:rsidRPr="00220622" w:rsidRDefault="00220622" w:rsidP="00220622">
      <w:pPr>
        <w:numPr>
          <w:ilvl w:val="0"/>
          <w:numId w:val="8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lastRenderedPageBreak/>
        <w:t>Functionality: Converts code snippets into human-readable explanations.</w:t>
      </w:r>
    </w:p>
    <w:p w14:paraId="62E5AABC" w14:textId="77777777" w:rsidR="00220622" w:rsidRPr="00220622" w:rsidRDefault="00220622" w:rsidP="00220622">
      <w:pPr>
        <w:numPr>
          <w:ilvl w:val="0"/>
          <w:numId w:val="8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Use Case: Helpful for onboarding new developers and maintaining documentation.</w:t>
      </w:r>
    </w:p>
    <w:p w14:paraId="1FD3DFBE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sz w:val="28"/>
        </w:rPr>
        <w:pict w14:anchorId="651CA64A">
          <v:rect id="_x0000_i1096" style="width:0;height:1.5pt" o:hralign="center" o:hrstd="t" o:hr="t" fillcolor="#a0a0a0" stroked="f"/>
        </w:pict>
      </w:r>
    </w:p>
    <w:p w14:paraId="1E3B2FA7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2.6 Floating AI Chatbot Assistant</w:t>
      </w:r>
    </w:p>
    <w:p w14:paraId="5F9FD2E9" w14:textId="77777777" w:rsidR="00220622" w:rsidRPr="00220622" w:rsidRDefault="00220622" w:rsidP="00220622">
      <w:pPr>
        <w:numPr>
          <w:ilvl w:val="0"/>
          <w:numId w:val="9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Functionality: Real-time conversational support across the application.</w:t>
      </w:r>
    </w:p>
    <w:p w14:paraId="116B2C29" w14:textId="77777777" w:rsidR="00220622" w:rsidRPr="00220622" w:rsidRDefault="00220622" w:rsidP="00220622">
      <w:pPr>
        <w:numPr>
          <w:ilvl w:val="0"/>
          <w:numId w:val="9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 xml:space="preserve">Backend: Powered by </w:t>
      </w:r>
      <w:proofErr w:type="spellStart"/>
      <w:r w:rsidRPr="00220622">
        <w:rPr>
          <w:sz w:val="28"/>
        </w:rPr>
        <w:t>LangChain</w:t>
      </w:r>
      <w:proofErr w:type="spellEnd"/>
      <w:r w:rsidRPr="00220622">
        <w:rPr>
          <w:sz w:val="28"/>
        </w:rPr>
        <w:t>, intelligently answering SDLC-related queries.</w:t>
      </w:r>
    </w:p>
    <w:p w14:paraId="5789C981" w14:textId="77777777" w:rsidR="00220622" w:rsidRPr="00220622" w:rsidRDefault="00220622" w:rsidP="00220622">
      <w:pPr>
        <w:numPr>
          <w:ilvl w:val="0"/>
          <w:numId w:val="9"/>
        </w:numPr>
        <w:spacing w:after="85" w:line="259" w:lineRule="auto"/>
        <w:ind w:right="0"/>
        <w:rPr>
          <w:sz w:val="28"/>
        </w:rPr>
      </w:pPr>
      <w:r w:rsidRPr="00220622">
        <w:rPr>
          <w:sz w:val="28"/>
        </w:rPr>
        <w:t>Frontend: Interactive chat interface for instant help.</w:t>
      </w:r>
    </w:p>
    <w:p w14:paraId="5C0444EF" w14:textId="77777777" w:rsidR="00220622" w:rsidRPr="00220622" w:rsidRDefault="00220622" w:rsidP="00220622">
      <w:pPr>
        <w:spacing w:after="85" w:line="259" w:lineRule="auto"/>
        <w:ind w:left="202" w:right="0" w:firstLine="0"/>
        <w:rPr>
          <w:sz w:val="28"/>
        </w:rPr>
      </w:pPr>
      <w:r w:rsidRPr="00220622">
        <w:rPr>
          <w:sz w:val="28"/>
        </w:rPr>
        <w:pict w14:anchorId="172450B5">
          <v:rect id="_x0000_i1097" style="width:0;height:1.5pt" o:hralign="center" o:hrstd="t" o:hr="t" fillcolor="#a0a0a0" stroked="f"/>
        </w:pict>
      </w:r>
    </w:p>
    <w:p w14:paraId="2AD57452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3. Technology Stack</w:t>
      </w:r>
    </w:p>
    <w:p w14:paraId="59DC2C0E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Frontend:</w:t>
      </w:r>
    </w:p>
    <w:p w14:paraId="6E92ECC0" w14:textId="5A21B64E" w:rsidR="00220622" w:rsidRPr="00220622" w:rsidRDefault="000641AE" w:rsidP="000641AE">
      <w:pPr>
        <w:spacing w:after="85" w:line="259" w:lineRule="auto"/>
        <w:ind w:right="0"/>
        <w:rPr>
          <w:b/>
          <w:sz w:val="28"/>
        </w:rPr>
      </w:pPr>
      <w:r>
        <w:rPr>
          <w:b/>
          <w:sz w:val="28"/>
        </w:rPr>
        <w:t xml:space="preserve">    </w:t>
      </w:r>
      <w:r w:rsidR="00220622" w:rsidRPr="00220622">
        <w:rPr>
          <w:b/>
          <w:sz w:val="28"/>
        </w:rPr>
        <w:t>React.js, Tailwind CSS</w:t>
      </w:r>
    </w:p>
    <w:p w14:paraId="15916F86" w14:textId="17A0603D" w:rsidR="00220622" w:rsidRPr="00220622" w:rsidRDefault="000641AE" w:rsidP="000641AE">
      <w:pPr>
        <w:spacing w:after="85" w:line="259" w:lineRule="auto"/>
        <w:ind w:right="0"/>
        <w:rPr>
          <w:b/>
          <w:sz w:val="28"/>
        </w:rPr>
      </w:pPr>
      <w:r>
        <w:rPr>
          <w:b/>
          <w:sz w:val="28"/>
        </w:rPr>
        <w:t xml:space="preserve">   </w:t>
      </w:r>
      <w:r w:rsidR="00220622" w:rsidRPr="00220622">
        <w:rPr>
          <w:b/>
          <w:sz w:val="28"/>
        </w:rPr>
        <w:t>Syntax Highlighter Libraries (e.g., Prism.js)</w:t>
      </w:r>
    </w:p>
    <w:p w14:paraId="07701F35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Backend:</w:t>
      </w:r>
    </w:p>
    <w:p w14:paraId="7369D837" w14:textId="77777777" w:rsidR="00220622" w:rsidRPr="00220622" w:rsidRDefault="00220622" w:rsidP="00220622">
      <w:pPr>
        <w:numPr>
          <w:ilvl w:val="0"/>
          <w:numId w:val="11"/>
        </w:numPr>
        <w:spacing w:after="85" w:line="259" w:lineRule="auto"/>
        <w:ind w:right="0"/>
        <w:rPr>
          <w:bCs/>
          <w:sz w:val="28"/>
        </w:rPr>
      </w:pPr>
      <w:r w:rsidRPr="00220622">
        <w:rPr>
          <w:bCs/>
          <w:sz w:val="28"/>
        </w:rPr>
        <w:t>Python (</w:t>
      </w:r>
      <w:proofErr w:type="spellStart"/>
      <w:r w:rsidRPr="00220622">
        <w:rPr>
          <w:bCs/>
          <w:sz w:val="28"/>
        </w:rPr>
        <w:t>FastAPI</w:t>
      </w:r>
      <w:proofErr w:type="spellEnd"/>
      <w:r w:rsidRPr="00220622">
        <w:rPr>
          <w:bCs/>
          <w:sz w:val="28"/>
        </w:rPr>
        <w:t xml:space="preserve"> / Flask)</w:t>
      </w:r>
    </w:p>
    <w:p w14:paraId="3E98BD60" w14:textId="77777777" w:rsidR="00220622" w:rsidRPr="00220622" w:rsidRDefault="00220622" w:rsidP="00220622">
      <w:pPr>
        <w:numPr>
          <w:ilvl w:val="0"/>
          <w:numId w:val="11"/>
        </w:numPr>
        <w:spacing w:after="85" w:line="259" w:lineRule="auto"/>
        <w:ind w:right="0"/>
        <w:rPr>
          <w:bCs/>
          <w:sz w:val="28"/>
        </w:rPr>
      </w:pPr>
      <w:proofErr w:type="spellStart"/>
      <w:r w:rsidRPr="00220622">
        <w:rPr>
          <w:bCs/>
          <w:sz w:val="28"/>
        </w:rPr>
        <w:t>PyMuPDF</w:t>
      </w:r>
      <w:proofErr w:type="spellEnd"/>
      <w:r w:rsidRPr="00220622">
        <w:rPr>
          <w:bCs/>
          <w:sz w:val="28"/>
        </w:rPr>
        <w:t xml:space="preserve"> for document parsing</w:t>
      </w:r>
    </w:p>
    <w:p w14:paraId="04A5EE69" w14:textId="77777777" w:rsidR="00220622" w:rsidRPr="00220622" w:rsidRDefault="00220622" w:rsidP="00220622">
      <w:pPr>
        <w:numPr>
          <w:ilvl w:val="0"/>
          <w:numId w:val="11"/>
        </w:numPr>
        <w:spacing w:after="85" w:line="259" w:lineRule="auto"/>
        <w:ind w:right="0"/>
        <w:rPr>
          <w:bCs/>
          <w:sz w:val="28"/>
        </w:rPr>
      </w:pPr>
      <w:proofErr w:type="spellStart"/>
      <w:r w:rsidRPr="00220622">
        <w:rPr>
          <w:bCs/>
          <w:sz w:val="28"/>
        </w:rPr>
        <w:t>LangChain</w:t>
      </w:r>
      <w:proofErr w:type="spellEnd"/>
      <w:r w:rsidRPr="00220622">
        <w:rPr>
          <w:bCs/>
          <w:sz w:val="28"/>
        </w:rPr>
        <w:t xml:space="preserve"> for chatbot integration</w:t>
      </w:r>
    </w:p>
    <w:p w14:paraId="6CB7E026" w14:textId="77777777" w:rsidR="00220622" w:rsidRPr="00220622" w:rsidRDefault="00220622" w:rsidP="00220622">
      <w:pPr>
        <w:numPr>
          <w:ilvl w:val="0"/>
          <w:numId w:val="11"/>
        </w:numPr>
        <w:spacing w:after="85" w:line="259" w:lineRule="auto"/>
        <w:ind w:right="0"/>
        <w:rPr>
          <w:bCs/>
          <w:sz w:val="28"/>
        </w:rPr>
      </w:pPr>
      <w:r w:rsidRPr="00220622">
        <w:rPr>
          <w:bCs/>
          <w:sz w:val="28"/>
        </w:rPr>
        <w:t xml:space="preserve">IBM </w:t>
      </w:r>
      <w:proofErr w:type="spellStart"/>
      <w:r w:rsidRPr="00220622">
        <w:rPr>
          <w:bCs/>
          <w:sz w:val="28"/>
        </w:rPr>
        <w:t>Watsonx</w:t>
      </w:r>
      <w:proofErr w:type="spellEnd"/>
      <w:r w:rsidRPr="00220622">
        <w:rPr>
          <w:bCs/>
          <w:sz w:val="28"/>
        </w:rPr>
        <w:t xml:space="preserve"> Granite-20B AI for NLP &amp; code generation</w:t>
      </w:r>
    </w:p>
    <w:p w14:paraId="651EFFDF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/>
          <w:sz w:val="28"/>
        </w:rPr>
        <w:t>Database</w:t>
      </w:r>
      <w:r w:rsidRPr="00220622">
        <w:rPr>
          <w:bCs/>
          <w:sz w:val="28"/>
        </w:rPr>
        <w:t>:</w:t>
      </w:r>
    </w:p>
    <w:p w14:paraId="714B07C4" w14:textId="77777777" w:rsidR="00220622" w:rsidRPr="00220622" w:rsidRDefault="00220622" w:rsidP="00220622">
      <w:pPr>
        <w:numPr>
          <w:ilvl w:val="0"/>
          <w:numId w:val="12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PostgreSQL / MongoDB</w:t>
      </w:r>
    </w:p>
    <w:p w14:paraId="6675F0C6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Deployment:</w:t>
      </w:r>
    </w:p>
    <w:p w14:paraId="55A2BE76" w14:textId="77777777" w:rsidR="00220622" w:rsidRPr="00220622" w:rsidRDefault="00220622" w:rsidP="00220622">
      <w:pPr>
        <w:numPr>
          <w:ilvl w:val="0"/>
          <w:numId w:val="13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Docker &amp; Kubernetes</w:t>
      </w:r>
    </w:p>
    <w:p w14:paraId="5F71893C" w14:textId="77777777" w:rsidR="00220622" w:rsidRPr="00220622" w:rsidRDefault="00220622" w:rsidP="00220622">
      <w:pPr>
        <w:numPr>
          <w:ilvl w:val="0"/>
          <w:numId w:val="13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CI/CD pipelines (GitHub Actions / Jenkins)</w:t>
      </w:r>
    </w:p>
    <w:p w14:paraId="21AAB0DE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Cs/>
        </w:rPr>
        <w:pict w14:anchorId="6738F1D7">
          <v:rect id="_x0000_i1098" style="width:0;height:1.5pt" o:hralign="center" o:hrstd="t" o:hr="t" fillcolor="#a0a0a0" stroked="f"/>
        </w:pict>
      </w:r>
    </w:p>
    <w:p w14:paraId="2C5007F8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4. Workflow Overview</w:t>
      </w:r>
    </w:p>
    <w:p w14:paraId="154E8E56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Requirement Upload → AI Classification → Structured User Stories</w:t>
      </w:r>
    </w:p>
    <w:p w14:paraId="01B73989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User Stories / Prompts → AI Code Generation</w:t>
      </w:r>
    </w:p>
    <w:p w14:paraId="6D26EA66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Buggy Code → AI Debugging → Corrected Code</w:t>
      </w:r>
    </w:p>
    <w:p w14:paraId="08FB3CA7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Code / Requirement → AI Test Case Generation</w:t>
      </w:r>
    </w:p>
    <w:p w14:paraId="295284F2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Codebase → AI Summarization → Documentation</w:t>
      </w:r>
    </w:p>
    <w:p w14:paraId="5DC30D2E" w14:textId="77777777" w:rsidR="00220622" w:rsidRPr="00220622" w:rsidRDefault="00220622" w:rsidP="00220622">
      <w:pPr>
        <w:numPr>
          <w:ilvl w:val="0"/>
          <w:numId w:val="14"/>
        </w:numPr>
        <w:spacing w:after="85" w:line="259" w:lineRule="auto"/>
        <w:ind w:right="0"/>
      </w:pPr>
      <w:r w:rsidRPr="00220622">
        <w:t>Real-Time Support via Floating AI Chatbot</w:t>
      </w:r>
    </w:p>
    <w:p w14:paraId="1EDD92AD" w14:textId="77777777" w:rsidR="00220622" w:rsidRPr="00220622" w:rsidRDefault="00220622" w:rsidP="00220622">
      <w:pPr>
        <w:spacing w:after="85" w:line="259" w:lineRule="auto"/>
        <w:ind w:left="202" w:right="0" w:firstLine="0"/>
      </w:pPr>
      <w:r w:rsidRPr="00220622">
        <w:pict w14:anchorId="0EA2A6E4">
          <v:rect id="_x0000_i1099" style="width:0;height:1.5pt" o:hralign="center" o:hrstd="t" o:hr="t" fillcolor="#a0a0a0" stroked="f"/>
        </w:pict>
      </w:r>
    </w:p>
    <w:p w14:paraId="3550BF14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5. Benefits</w:t>
      </w:r>
    </w:p>
    <w:p w14:paraId="75BF3FFF" w14:textId="77777777" w:rsidR="00220622" w:rsidRPr="00220622" w:rsidRDefault="00220622" w:rsidP="00220622">
      <w:pPr>
        <w:numPr>
          <w:ilvl w:val="0"/>
          <w:numId w:val="15"/>
        </w:numPr>
        <w:spacing w:after="85" w:line="259" w:lineRule="auto"/>
        <w:ind w:right="0"/>
      </w:pPr>
      <w:r w:rsidRPr="00220622">
        <w:t>Time-Saving: Instant code generation and test case creation.</w:t>
      </w:r>
    </w:p>
    <w:p w14:paraId="450722C1" w14:textId="77777777" w:rsidR="00220622" w:rsidRPr="00220622" w:rsidRDefault="00220622" w:rsidP="00220622">
      <w:pPr>
        <w:numPr>
          <w:ilvl w:val="0"/>
          <w:numId w:val="15"/>
        </w:numPr>
        <w:spacing w:after="85" w:line="259" w:lineRule="auto"/>
        <w:ind w:right="0"/>
      </w:pPr>
      <w:r w:rsidRPr="00220622">
        <w:t>Accuracy: AI-based classification and bug fixing reduce errors.</w:t>
      </w:r>
    </w:p>
    <w:p w14:paraId="3DCD2F8A" w14:textId="77777777" w:rsidR="00220622" w:rsidRPr="00220622" w:rsidRDefault="00220622" w:rsidP="00220622">
      <w:pPr>
        <w:numPr>
          <w:ilvl w:val="0"/>
          <w:numId w:val="15"/>
        </w:numPr>
        <w:spacing w:after="85" w:line="259" w:lineRule="auto"/>
        <w:ind w:right="0"/>
      </w:pPr>
      <w:r w:rsidRPr="00220622">
        <w:lastRenderedPageBreak/>
        <w:t>Collaboration: Structured user stories enable better traceability.</w:t>
      </w:r>
    </w:p>
    <w:p w14:paraId="03A58A6B" w14:textId="77777777" w:rsidR="00220622" w:rsidRPr="00220622" w:rsidRDefault="00220622" w:rsidP="00220622">
      <w:pPr>
        <w:numPr>
          <w:ilvl w:val="0"/>
          <w:numId w:val="15"/>
        </w:numPr>
        <w:spacing w:after="85" w:line="259" w:lineRule="auto"/>
        <w:ind w:right="0"/>
      </w:pPr>
      <w:r w:rsidRPr="00220622">
        <w:t>Automation: Eliminates repetitive manual tasks in SDLC.</w:t>
      </w:r>
    </w:p>
    <w:p w14:paraId="00BBD0B7" w14:textId="77777777" w:rsidR="00220622" w:rsidRPr="00220622" w:rsidRDefault="00220622" w:rsidP="00220622">
      <w:pPr>
        <w:numPr>
          <w:ilvl w:val="0"/>
          <w:numId w:val="15"/>
        </w:numPr>
        <w:spacing w:after="85" w:line="259" w:lineRule="auto"/>
        <w:ind w:right="0"/>
        <w:rPr>
          <w:b/>
          <w:sz w:val="28"/>
        </w:rPr>
      </w:pPr>
      <w:r w:rsidRPr="00220622">
        <w:t>Scalability: Easily adapts to large projects with diverse teams</w:t>
      </w:r>
      <w:r w:rsidRPr="00220622">
        <w:rPr>
          <w:b/>
          <w:sz w:val="28"/>
        </w:rPr>
        <w:t>.</w:t>
      </w:r>
    </w:p>
    <w:p w14:paraId="4042A58B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sz w:val="28"/>
        </w:rPr>
      </w:pPr>
      <w:r w:rsidRPr="00220622">
        <w:rPr>
          <w:b/>
          <w:sz w:val="28"/>
        </w:rPr>
        <w:pict w14:anchorId="10E92DE1">
          <v:rect id="_x0000_i1100" style="width:0;height:1.5pt" o:hralign="center" o:hrstd="t" o:hr="t" fillcolor="#a0a0a0" stroked="f"/>
        </w:pict>
      </w:r>
    </w:p>
    <w:p w14:paraId="57D58DA7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6. Future Enhancements</w:t>
      </w:r>
    </w:p>
    <w:p w14:paraId="36A821E6" w14:textId="77777777" w:rsidR="00220622" w:rsidRPr="00220622" w:rsidRDefault="00220622" w:rsidP="00220622">
      <w:pPr>
        <w:numPr>
          <w:ilvl w:val="0"/>
          <w:numId w:val="16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Integration of multi-language code support (C++, Java, Go).</w:t>
      </w:r>
    </w:p>
    <w:p w14:paraId="6B295369" w14:textId="77777777" w:rsidR="00220622" w:rsidRPr="00220622" w:rsidRDefault="00220622" w:rsidP="00220622">
      <w:pPr>
        <w:numPr>
          <w:ilvl w:val="0"/>
          <w:numId w:val="16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Advanced DevOps automation (CI/CD pipeline generation).</w:t>
      </w:r>
    </w:p>
    <w:p w14:paraId="2B71E1B3" w14:textId="77777777" w:rsidR="00220622" w:rsidRPr="00220622" w:rsidRDefault="00220622" w:rsidP="00220622">
      <w:pPr>
        <w:numPr>
          <w:ilvl w:val="0"/>
          <w:numId w:val="16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AI-driven performance optimization recommendations.</w:t>
      </w:r>
    </w:p>
    <w:p w14:paraId="4AEC61EC" w14:textId="77777777" w:rsidR="00220622" w:rsidRPr="00220622" w:rsidRDefault="00220622" w:rsidP="00220622">
      <w:pPr>
        <w:numPr>
          <w:ilvl w:val="0"/>
          <w:numId w:val="16"/>
        </w:numPr>
        <w:spacing w:after="85" w:line="259" w:lineRule="auto"/>
        <w:ind w:right="0"/>
        <w:rPr>
          <w:bCs/>
        </w:rPr>
      </w:pPr>
      <w:r w:rsidRPr="00220622">
        <w:rPr>
          <w:bCs/>
        </w:rPr>
        <w:t>Voice-based requirement gathering using speech-to-text NLP.</w:t>
      </w:r>
    </w:p>
    <w:p w14:paraId="69758907" w14:textId="77777777" w:rsidR="00220622" w:rsidRPr="00220622" w:rsidRDefault="00220622" w:rsidP="00220622">
      <w:pPr>
        <w:spacing w:after="85" w:line="259" w:lineRule="auto"/>
        <w:ind w:left="202" w:right="0" w:firstLine="0"/>
        <w:rPr>
          <w:bCs/>
        </w:rPr>
      </w:pPr>
      <w:r w:rsidRPr="00220622">
        <w:rPr>
          <w:bCs/>
        </w:rPr>
        <w:pict w14:anchorId="5C91DB4A">
          <v:rect id="_x0000_i1101" style="width:0;height:1.5pt" o:hralign="center" o:hrstd="t" o:hr="t" fillcolor="#a0a0a0" stroked="f"/>
        </w:pict>
      </w:r>
    </w:p>
    <w:p w14:paraId="5D16B9C4" w14:textId="77777777" w:rsidR="00220622" w:rsidRPr="00220622" w:rsidRDefault="00220622" w:rsidP="00220622">
      <w:pPr>
        <w:spacing w:after="85" w:line="259" w:lineRule="auto"/>
        <w:ind w:left="202" w:right="0" w:firstLine="0"/>
        <w:rPr>
          <w:b/>
          <w:bCs/>
          <w:sz w:val="28"/>
        </w:rPr>
      </w:pPr>
      <w:r w:rsidRPr="00220622">
        <w:rPr>
          <w:b/>
          <w:bCs/>
          <w:sz w:val="28"/>
        </w:rPr>
        <w:t>7. Conclusion</w:t>
      </w:r>
    </w:p>
    <w:p w14:paraId="4BE18771" w14:textId="77777777" w:rsidR="00220622" w:rsidRPr="00220622" w:rsidRDefault="00220622" w:rsidP="00220622">
      <w:pPr>
        <w:spacing w:after="85" w:line="259" w:lineRule="auto"/>
        <w:ind w:left="202" w:right="0" w:firstLine="0"/>
        <w:rPr>
          <w:bCs/>
        </w:rPr>
      </w:pPr>
      <w:proofErr w:type="spellStart"/>
      <w:r w:rsidRPr="00220622">
        <w:rPr>
          <w:bCs/>
        </w:rPr>
        <w:t>SmartSDLC</w:t>
      </w:r>
      <w:proofErr w:type="spellEnd"/>
      <w:r w:rsidRPr="00220622">
        <w:rPr>
          <w:bCs/>
        </w:rPr>
        <w:t xml:space="preserve"> revolutionizes software development by creating an AI-powered ecosystem that accelerates the entire SDLC, making it faster, smarter, and more reliable for both technical and non-technical users.</w:t>
      </w:r>
    </w:p>
    <w:p w14:paraId="6101CBF0" w14:textId="2615E1D4" w:rsidR="00D75109" w:rsidRPr="000641AE" w:rsidRDefault="00D75109">
      <w:pPr>
        <w:spacing w:after="85" w:line="259" w:lineRule="auto"/>
        <w:ind w:left="202" w:right="0" w:firstLine="0"/>
      </w:pPr>
    </w:p>
    <w:sectPr w:rsidR="00D75109" w:rsidRPr="000641AE" w:rsidSect="00220622">
      <w:headerReference w:type="even" r:id="rId8"/>
      <w:headerReference w:type="default" r:id="rId9"/>
      <w:headerReference w:type="first" r:id="rId10"/>
      <w:pgSz w:w="11909" w:h="16834"/>
      <w:pgMar w:top="777" w:right="58" w:bottom="1513" w:left="12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A0625" w14:textId="77777777" w:rsidR="0083382C" w:rsidRDefault="0083382C">
      <w:pPr>
        <w:spacing w:after="0" w:line="240" w:lineRule="auto"/>
      </w:pPr>
      <w:r>
        <w:separator/>
      </w:r>
    </w:p>
  </w:endnote>
  <w:endnote w:type="continuationSeparator" w:id="0">
    <w:p w14:paraId="2D5E58DF" w14:textId="77777777" w:rsidR="0083382C" w:rsidRDefault="0083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E15E" w14:textId="77777777" w:rsidR="0083382C" w:rsidRDefault="0083382C">
      <w:pPr>
        <w:spacing w:after="0" w:line="240" w:lineRule="auto"/>
      </w:pPr>
      <w:r>
        <w:separator/>
      </w:r>
    </w:p>
  </w:footnote>
  <w:footnote w:type="continuationSeparator" w:id="0">
    <w:p w14:paraId="6ABC20C3" w14:textId="77777777" w:rsidR="0083382C" w:rsidRDefault="0083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91157" w14:textId="77777777" w:rsidR="00D75109" w:rsidRDefault="00D75109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E181" w14:textId="77777777" w:rsidR="00D75109" w:rsidRDefault="00D75109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DB52" w14:textId="77777777" w:rsidR="00D75109" w:rsidRDefault="00D75109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AE4"/>
    <w:multiLevelType w:val="multilevel"/>
    <w:tmpl w:val="F4C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26A5"/>
    <w:multiLevelType w:val="multilevel"/>
    <w:tmpl w:val="A52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50F6"/>
    <w:multiLevelType w:val="multilevel"/>
    <w:tmpl w:val="4C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0096"/>
    <w:multiLevelType w:val="multilevel"/>
    <w:tmpl w:val="689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7CAC"/>
    <w:multiLevelType w:val="multilevel"/>
    <w:tmpl w:val="4EF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6A7E"/>
    <w:multiLevelType w:val="multilevel"/>
    <w:tmpl w:val="530A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84CE7"/>
    <w:multiLevelType w:val="multilevel"/>
    <w:tmpl w:val="1CF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E6E5F"/>
    <w:multiLevelType w:val="multilevel"/>
    <w:tmpl w:val="F2F898B4"/>
    <w:lvl w:ilvl="0">
      <w:start w:val="1"/>
      <w:numFmt w:val="bullet"/>
      <w:lvlText w:val=""/>
      <w:lvlJc w:val="left"/>
      <w:pPr>
        <w:tabs>
          <w:tab w:val="num" w:pos="5179"/>
        </w:tabs>
        <w:ind w:left="51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899"/>
        </w:tabs>
        <w:ind w:left="58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39"/>
        </w:tabs>
        <w:ind w:left="73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059"/>
        </w:tabs>
        <w:ind w:left="80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779"/>
        </w:tabs>
        <w:ind w:left="87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499"/>
        </w:tabs>
        <w:ind w:left="94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19"/>
        </w:tabs>
        <w:ind w:left="102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39"/>
        </w:tabs>
        <w:ind w:left="1093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2695D"/>
    <w:multiLevelType w:val="multilevel"/>
    <w:tmpl w:val="C70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06167"/>
    <w:multiLevelType w:val="multilevel"/>
    <w:tmpl w:val="D69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67D06"/>
    <w:multiLevelType w:val="hybridMultilevel"/>
    <w:tmpl w:val="3E40AE24"/>
    <w:lvl w:ilvl="0" w:tplc="4D508E4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6604C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EB9FC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C6A4C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AC7D0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8027E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A4DB4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CC202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CC9F0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283969"/>
    <w:multiLevelType w:val="hybridMultilevel"/>
    <w:tmpl w:val="3F5AE102"/>
    <w:lvl w:ilvl="0" w:tplc="C6A2B1CA">
      <w:start w:val="1"/>
      <w:numFmt w:val="bullet"/>
      <w:lvlText w:val="●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C66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69FD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52339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8B6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0418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F005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4823D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C77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8B2AC5"/>
    <w:multiLevelType w:val="multilevel"/>
    <w:tmpl w:val="0B2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C6DC5"/>
    <w:multiLevelType w:val="multilevel"/>
    <w:tmpl w:val="CDF6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52B74"/>
    <w:multiLevelType w:val="multilevel"/>
    <w:tmpl w:val="609E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F3080"/>
    <w:multiLevelType w:val="hybridMultilevel"/>
    <w:tmpl w:val="9FC26A68"/>
    <w:lvl w:ilvl="0" w:tplc="A932905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EE0E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2444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262A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C09DB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6881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428E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AD1B2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8DEF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265853">
    <w:abstractNumId w:val="11"/>
  </w:num>
  <w:num w:numId="2" w16cid:durableId="618610298">
    <w:abstractNumId w:val="10"/>
  </w:num>
  <w:num w:numId="3" w16cid:durableId="2004430299">
    <w:abstractNumId w:val="15"/>
  </w:num>
  <w:num w:numId="4" w16cid:durableId="2055536963">
    <w:abstractNumId w:val="4"/>
  </w:num>
  <w:num w:numId="5" w16cid:durableId="854266972">
    <w:abstractNumId w:val="1"/>
  </w:num>
  <w:num w:numId="6" w16cid:durableId="1616718867">
    <w:abstractNumId w:val="8"/>
  </w:num>
  <w:num w:numId="7" w16cid:durableId="1070153063">
    <w:abstractNumId w:val="2"/>
  </w:num>
  <w:num w:numId="8" w16cid:durableId="1996101985">
    <w:abstractNumId w:val="13"/>
  </w:num>
  <w:num w:numId="9" w16cid:durableId="282152846">
    <w:abstractNumId w:val="12"/>
  </w:num>
  <w:num w:numId="10" w16cid:durableId="1676222452">
    <w:abstractNumId w:val="7"/>
  </w:num>
  <w:num w:numId="11" w16cid:durableId="1867983143">
    <w:abstractNumId w:val="3"/>
  </w:num>
  <w:num w:numId="12" w16cid:durableId="106196337">
    <w:abstractNumId w:val="0"/>
  </w:num>
  <w:num w:numId="13" w16cid:durableId="246960085">
    <w:abstractNumId w:val="9"/>
  </w:num>
  <w:num w:numId="14" w16cid:durableId="657536871">
    <w:abstractNumId w:val="14"/>
  </w:num>
  <w:num w:numId="15" w16cid:durableId="1275600561">
    <w:abstractNumId w:val="5"/>
  </w:num>
  <w:num w:numId="16" w16cid:durableId="1307736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109"/>
    <w:rsid w:val="000641AE"/>
    <w:rsid w:val="00220622"/>
    <w:rsid w:val="002C21B6"/>
    <w:rsid w:val="0083382C"/>
    <w:rsid w:val="00D7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35BA"/>
  <w15:docId w15:val="{EA1182BF-AF62-4BF1-A4A0-1D857EF5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212" w:right="586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left="20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202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62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20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2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Gonegandla inthiyaz basha</dc:creator>
  <cp:keywords/>
  <cp:lastModifiedBy>Gonegandla inthiyaz basha</cp:lastModifiedBy>
  <cp:revision>2</cp:revision>
  <dcterms:created xsi:type="dcterms:W3CDTF">2025-07-19T10:41:00Z</dcterms:created>
  <dcterms:modified xsi:type="dcterms:W3CDTF">2025-07-19T10:41:00Z</dcterms:modified>
</cp:coreProperties>
</file>