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B9E" w:rsidRDefault="004F3151" w:rsidP="00A325AD">
      <w:pPr>
        <w:jc w:val="both"/>
        <w:rPr>
          <w:b/>
          <w:sz w:val="28"/>
          <w:szCs w:val="28"/>
        </w:rPr>
      </w:pPr>
      <w:r w:rsidRPr="004F3151">
        <w:rPr>
          <w:b/>
          <w:sz w:val="28"/>
          <w:szCs w:val="28"/>
        </w:rPr>
        <w:t>Session 16 Assignment 2</w:t>
      </w:r>
    </w:p>
    <w:p w:rsidR="004F3151" w:rsidRDefault="004F3151" w:rsidP="00A325AD">
      <w:pPr>
        <w:pStyle w:val="ListParagraph"/>
        <w:numPr>
          <w:ilvl w:val="0"/>
          <w:numId w:val="2"/>
        </w:numPr>
        <w:jc w:val="both"/>
        <w:rPr>
          <w:sz w:val="24"/>
          <w:szCs w:val="24"/>
        </w:rPr>
      </w:pPr>
      <w:r w:rsidRPr="004F3151">
        <w:rPr>
          <w:sz w:val="24"/>
          <w:szCs w:val="24"/>
        </w:rPr>
        <w:t>Pen down the limitations of MapReduce.</w:t>
      </w:r>
    </w:p>
    <w:p w:rsidR="004F3151" w:rsidRPr="004F3151" w:rsidRDefault="001C3C4C" w:rsidP="00A325AD">
      <w:pPr>
        <w:pStyle w:val="ListParagraph"/>
        <w:numPr>
          <w:ilvl w:val="0"/>
          <w:numId w:val="4"/>
        </w:numPr>
        <w:jc w:val="both"/>
        <w:rPr>
          <w:sz w:val="24"/>
          <w:szCs w:val="24"/>
        </w:rPr>
      </w:pPr>
      <w:r>
        <w:rPr>
          <w:sz w:val="24"/>
          <w:szCs w:val="24"/>
        </w:rPr>
        <w:t>T</w:t>
      </w:r>
      <w:r w:rsidR="004F3151" w:rsidRPr="004F3151">
        <w:rPr>
          <w:sz w:val="24"/>
          <w:szCs w:val="24"/>
        </w:rPr>
        <w:t xml:space="preserve">here are certain cases where </w:t>
      </w:r>
      <w:r w:rsidRPr="004F3151">
        <w:rPr>
          <w:sz w:val="24"/>
          <w:szCs w:val="24"/>
        </w:rPr>
        <w:t>MapReduce</w:t>
      </w:r>
      <w:r w:rsidR="004F3151" w:rsidRPr="004F3151">
        <w:rPr>
          <w:sz w:val="24"/>
          <w:szCs w:val="24"/>
        </w:rPr>
        <w:t xml:space="preserve"> is not a suitable choice :</w:t>
      </w:r>
    </w:p>
    <w:p w:rsidR="001C3C4C" w:rsidRDefault="004F3151" w:rsidP="00A325AD">
      <w:pPr>
        <w:pStyle w:val="ListParagraph"/>
        <w:numPr>
          <w:ilvl w:val="0"/>
          <w:numId w:val="6"/>
        </w:numPr>
        <w:jc w:val="both"/>
        <w:rPr>
          <w:sz w:val="24"/>
          <w:szCs w:val="24"/>
        </w:rPr>
      </w:pPr>
      <w:r w:rsidRPr="004F3151">
        <w:rPr>
          <w:b/>
          <w:bCs/>
          <w:sz w:val="24"/>
          <w:szCs w:val="24"/>
        </w:rPr>
        <w:t>Real-time</w:t>
      </w:r>
      <w:r w:rsidRPr="004F3151">
        <w:rPr>
          <w:sz w:val="24"/>
          <w:szCs w:val="24"/>
        </w:rPr>
        <w:t> processing.</w:t>
      </w:r>
      <w:r w:rsidR="001C3C4C">
        <w:rPr>
          <w:sz w:val="24"/>
          <w:szCs w:val="24"/>
        </w:rPr>
        <w:t xml:space="preserve"> </w:t>
      </w:r>
      <w:r w:rsidRPr="004F3151">
        <w:rPr>
          <w:sz w:val="24"/>
          <w:szCs w:val="24"/>
        </w:rPr>
        <w:t>It's not </w:t>
      </w:r>
      <w:r w:rsidRPr="004F3151">
        <w:rPr>
          <w:b/>
          <w:bCs/>
          <w:sz w:val="24"/>
          <w:szCs w:val="24"/>
        </w:rPr>
        <w:t>always</w:t>
      </w:r>
      <w:r w:rsidRPr="004F3151">
        <w:rPr>
          <w:sz w:val="24"/>
          <w:szCs w:val="24"/>
        </w:rPr>
        <w:t> very easy to implement each and everything as a MR program.</w:t>
      </w:r>
      <w:r w:rsidR="001C3C4C">
        <w:rPr>
          <w:sz w:val="24"/>
          <w:szCs w:val="24"/>
        </w:rPr>
        <w:t xml:space="preserve"> </w:t>
      </w:r>
      <w:r w:rsidR="00A325AD">
        <w:rPr>
          <w:sz w:val="24"/>
          <w:szCs w:val="24"/>
        </w:rPr>
        <w:t xml:space="preserve"> </w:t>
      </w:r>
      <w:r w:rsidR="00A325AD" w:rsidRPr="00A325AD">
        <w:rPr>
          <w:sz w:val="24"/>
          <w:szCs w:val="24"/>
        </w:rPr>
        <w:t xml:space="preserve">It does not process streamed data, and if we want real-time options on top of it, we’ll have to use platforms like Storm and Impala, </w:t>
      </w:r>
      <w:proofErr w:type="spellStart"/>
      <w:r w:rsidR="00A325AD" w:rsidRPr="00A325AD">
        <w:rPr>
          <w:sz w:val="24"/>
          <w:szCs w:val="24"/>
        </w:rPr>
        <w:t>Giraph</w:t>
      </w:r>
      <w:proofErr w:type="spellEnd"/>
      <w:r w:rsidR="00A325AD" w:rsidRPr="00A325AD">
        <w:rPr>
          <w:sz w:val="24"/>
          <w:szCs w:val="24"/>
        </w:rPr>
        <w:t xml:space="preserve"> (for graph processing). MapReduce framework of Hadoop does not leverage the memory of the Hadoop cluster to the maximum.</w:t>
      </w:r>
    </w:p>
    <w:p w:rsidR="001C3C4C" w:rsidRDefault="004F3151" w:rsidP="00A325AD">
      <w:pPr>
        <w:pStyle w:val="ListParagraph"/>
        <w:numPr>
          <w:ilvl w:val="0"/>
          <w:numId w:val="6"/>
        </w:numPr>
        <w:jc w:val="both"/>
        <w:rPr>
          <w:sz w:val="24"/>
          <w:szCs w:val="24"/>
        </w:rPr>
      </w:pPr>
      <w:r w:rsidRPr="004F3151">
        <w:rPr>
          <w:sz w:val="24"/>
          <w:szCs w:val="24"/>
        </w:rPr>
        <w:t xml:space="preserve">When </w:t>
      </w:r>
      <w:proofErr w:type="gramStart"/>
      <w:r w:rsidRPr="004F3151">
        <w:rPr>
          <w:sz w:val="24"/>
          <w:szCs w:val="24"/>
        </w:rPr>
        <w:t>your</w:t>
      </w:r>
      <w:proofErr w:type="gramEnd"/>
      <w:r w:rsidRPr="004F3151">
        <w:rPr>
          <w:sz w:val="24"/>
          <w:szCs w:val="24"/>
        </w:rPr>
        <w:t xml:space="preserve"> intermediate processes need to talk to each other</w:t>
      </w:r>
      <w:r w:rsidR="00A325AD">
        <w:rPr>
          <w:sz w:val="24"/>
          <w:szCs w:val="24"/>
        </w:rPr>
        <w:t xml:space="preserve"> </w:t>
      </w:r>
      <w:r w:rsidRPr="004F3151">
        <w:rPr>
          <w:sz w:val="24"/>
          <w:szCs w:val="24"/>
        </w:rPr>
        <w:t>(jobs run in isolation).</w:t>
      </w:r>
      <w:r w:rsidR="001C3C4C">
        <w:rPr>
          <w:sz w:val="24"/>
          <w:szCs w:val="24"/>
        </w:rPr>
        <w:t xml:space="preserve"> </w:t>
      </w:r>
      <w:r w:rsidR="00A325AD">
        <w:rPr>
          <w:sz w:val="24"/>
          <w:szCs w:val="24"/>
        </w:rPr>
        <w:t xml:space="preserve"> It</w:t>
      </w:r>
      <w:r w:rsidR="00A325AD" w:rsidRPr="00A325AD">
        <w:rPr>
          <w:sz w:val="24"/>
          <w:szCs w:val="24"/>
        </w:rPr>
        <w:t xml:space="preserve"> is not so efficient for iterative processing, as Hadoop does not support cyclic data flow (i.e. a chain of stages in which each output of the previous stage is the input to the next stage) and needs a sequence of MR jobs to run iterative tasks.</w:t>
      </w:r>
    </w:p>
    <w:p w:rsidR="001C3C4C" w:rsidRDefault="001C3C4C" w:rsidP="00A325AD">
      <w:pPr>
        <w:pStyle w:val="ListParagraph"/>
        <w:numPr>
          <w:ilvl w:val="0"/>
          <w:numId w:val="6"/>
        </w:numPr>
        <w:jc w:val="both"/>
        <w:rPr>
          <w:sz w:val="24"/>
          <w:szCs w:val="24"/>
        </w:rPr>
      </w:pPr>
      <w:r>
        <w:rPr>
          <w:sz w:val="24"/>
          <w:szCs w:val="24"/>
        </w:rPr>
        <w:t xml:space="preserve">When </w:t>
      </w:r>
      <w:r w:rsidR="004F3151" w:rsidRPr="004F3151">
        <w:rPr>
          <w:sz w:val="24"/>
          <w:szCs w:val="24"/>
        </w:rPr>
        <w:t>y</w:t>
      </w:r>
      <w:r>
        <w:rPr>
          <w:sz w:val="24"/>
          <w:szCs w:val="24"/>
        </w:rPr>
        <w:t xml:space="preserve">ou </w:t>
      </w:r>
      <w:r w:rsidR="004F3151" w:rsidRPr="004F3151">
        <w:rPr>
          <w:sz w:val="24"/>
          <w:szCs w:val="24"/>
        </w:rPr>
        <w:t>o</w:t>
      </w:r>
      <w:r>
        <w:rPr>
          <w:sz w:val="24"/>
          <w:szCs w:val="24"/>
        </w:rPr>
        <w:t>ut</w:t>
      </w:r>
      <w:r w:rsidR="004F3151" w:rsidRPr="004F3151">
        <w:rPr>
          <w:sz w:val="24"/>
          <w:szCs w:val="24"/>
        </w:rPr>
        <w:t xml:space="preserve"> processing requires lot of data to be </w:t>
      </w:r>
      <w:r w:rsidR="004F3151" w:rsidRPr="004F3151">
        <w:rPr>
          <w:b/>
          <w:bCs/>
          <w:sz w:val="24"/>
          <w:szCs w:val="24"/>
        </w:rPr>
        <w:t>shuffled</w:t>
      </w:r>
      <w:r w:rsidR="004F3151" w:rsidRPr="004F3151">
        <w:rPr>
          <w:sz w:val="24"/>
          <w:szCs w:val="24"/>
        </w:rPr>
        <w:t> over the network.</w:t>
      </w:r>
      <w:r>
        <w:rPr>
          <w:sz w:val="24"/>
          <w:szCs w:val="24"/>
        </w:rPr>
        <w:t xml:space="preserve"> </w:t>
      </w:r>
      <w:r w:rsidR="004F3151" w:rsidRPr="004F3151">
        <w:rPr>
          <w:sz w:val="24"/>
          <w:szCs w:val="24"/>
        </w:rPr>
        <w:t>When you need to handle streaming data. MR is best suited to </w:t>
      </w:r>
      <w:r w:rsidR="004F3151" w:rsidRPr="004F3151">
        <w:rPr>
          <w:b/>
          <w:bCs/>
          <w:sz w:val="24"/>
          <w:szCs w:val="24"/>
        </w:rPr>
        <w:t>batch process</w:t>
      </w:r>
      <w:r w:rsidR="004F3151" w:rsidRPr="004F3151">
        <w:rPr>
          <w:sz w:val="24"/>
          <w:szCs w:val="24"/>
        </w:rPr>
        <w:t> huge amounts of data which you already have with you.</w:t>
      </w:r>
      <w:r>
        <w:rPr>
          <w:sz w:val="24"/>
          <w:szCs w:val="24"/>
        </w:rPr>
        <w:t xml:space="preserve"> </w:t>
      </w:r>
    </w:p>
    <w:p w:rsidR="004F3151" w:rsidRDefault="004F3151" w:rsidP="00A325AD">
      <w:pPr>
        <w:pStyle w:val="ListParagraph"/>
        <w:numPr>
          <w:ilvl w:val="0"/>
          <w:numId w:val="6"/>
        </w:numPr>
        <w:jc w:val="both"/>
        <w:rPr>
          <w:sz w:val="24"/>
          <w:szCs w:val="24"/>
        </w:rPr>
      </w:pPr>
      <w:r w:rsidRPr="00050B9E">
        <w:rPr>
          <w:sz w:val="24"/>
          <w:szCs w:val="24"/>
        </w:rPr>
        <w:t>When you can get the desired result with a standalone system. It's obviously less painful to configure and manage a standalone system as compared to a distributed system.</w:t>
      </w:r>
      <w:r w:rsidR="001C3C4C" w:rsidRPr="00050B9E">
        <w:rPr>
          <w:sz w:val="24"/>
          <w:szCs w:val="24"/>
        </w:rPr>
        <w:t xml:space="preserve"> </w:t>
      </w:r>
      <w:r w:rsidRPr="00050B9E">
        <w:rPr>
          <w:sz w:val="24"/>
          <w:szCs w:val="24"/>
        </w:rPr>
        <w:t>When you have </w:t>
      </w:r>
      <w:r w:rsidRPr="00050B9E">
        <w:rPr>
          <w:b/>
          <w:bCs/>
          <w:sz w:val="24"/>
          <w:szCs w:val="24"/>
        </w:rPr>
        <w:t>OLTP</w:t>
      </w:r>
      <w:r w:rsidRPr="00050B9E">
        <w:rPr>
          <w:sz w:val="24"/>
          <w:szCs w:val="24"/>
        </w:rPr>
        <w:t> needs. MR is not suitable for a large number of short on-line transactions.</w:t>
      </w:r>
      <w:r w:rsidR="00050B9E" w:rsidRPr="00050B9E">
        <w:rPr>
          <w:sz w:val="24"/>
          <w:szCs w:val="24"/>
        </w:rPr>
        <w:t xml:space="preserve"> </w:t>
      </w:r>
    </w:p>
    <w:p w:rsidR="00050B9E" w:rsidRPr="00050B9E" w:rsidRDefault="00050B9E" w:rsidP="00A325AD">
      <w:pPr>
        <w:pStyle w:val="ListParagraph"/>
        <w:numPr>
          <w:ilvl w:val="0"/>
          <w:numId w:val="6"/>
        </w:numPr>
        <w:jc w:val="both"/>
        <w:rPr>
          <w:sz w:val="24"/>
          <w:szCs w:val="24"/>
        </w:rPr>
      </w:pPr>
      <w:r w:rsidRPr="00050B9E">
        <w:rPr>
          <w:sz w:val="24"/>
          <w:szCs w:val="24"/>
        </w:rPr>
        <w:t>When you have </w:t>
      </w:r>
      <w:r w:rsidRPr="00050B9E">
        <w:rPr>
          <w:b/>
          <w:bCs/>
          <w:sz w:val="24"/>
          <w:szCs w:val="24"/>
        </w:rPr>
        <w:t>OLTP</w:t>
      </w:r>
      <w:r w:rsidRPr="00050B9E">
        <w:rPr>
          <w:sz w:val="24"/>
          <w:szCs w:val="24"/>
        </w:rPr>
        <w:t> needs. MR is not suitable for a large number of short on-line transactions.</w:t>
      </w:r>
    </w:p>
    <w:p w:rsidR="001C3C4C" w:rsidRDefault="00A325AD" w:rsidP="00A325AD">
      <w:pPr>
        <w:pStyle w:val="ListParagraph"/>
        <w:numPr>
          <w:ilvl w:val="0"/>
          <w:numId w:val="6"/>
        </w:numPr>
        <w:jc w:val="both"/>
        <w:rPr>
          <w:sz w:val="24"/>
          <w:szCs w:val="24"/>
        </w:rPr>
      </w:pPr>
      <w:r w:rsidRPr="00A325AD">
        <w:rPr>
          <w:sz w:val="24"/>
          <w:szCs w:val="24"/>
        </w:rPr>
        <w:t>MapReduce framework is comparatively slower, since it is designed to support different format, structure and huge volume of data. In MapReduce, Map takes a set of data and converts it into another set of data, where individual elements are broken down into key value pair and Reduce takes the output from the map as input and process further and MapReduce requires a lot of time to perform these tasks thereby increasing latency.</w:t>
      </w:r>
    </w:p>
    <w:p w:rsidR="00A325AD" w:rsidRDefault="00A325AD" w:rsidP="00A325AD">
      <w:pPr>
        <w:pStyle w:val="ListParagraph"/>
        <w:numPr>
          <w:ilvl w:val="0"/>
          <w:numId w:val="6"/>
        </w:numPr>
        <w:jc w:val="both"/>
        <w:rPr>
          <w:sz w:val="24"/>
          <w:szCs w:val="24"/>
        </w:rPr>
      </w:pPr>
      <w:r>
        <w:rPr>
          <w:sz w:val="24"/>
          <w:szCs w:val="24"/>
        </w:rPr>
        <w:t xml:space="preserve">It </w:t>
      </w:r>
      <w:r w:rsidRPr="00A325AD">
        <w:rPr>
          <w:sz w:val="24"/>
          <w:szCs w:val="24"/>
        </w:rPr>
        <w:t>is not efficient for caching. In Hadoop, MapReduce cannot cache the intermediate data in memory for a further requirement which diminishes the performance of Hadoop.</w:t>
      </w:r>
    </w:p>
    <w:p w:rsidR="00A325AD" w:rsidRPr="00A325AD" w:rsidRDefault="00A325AD" w:rsidP="00A325AD">
      <w:pPr>
        <w:pStyle w:val="ListParagraph"/>
        <w:numPr>
          <w:ilvl w:val="0"/>
          <w:numId w:val="6"/>
        </w:numPr>
        <w:jc w:val="both"/>
        <w:rPr>
          <w:sz w:val="24"/>
          <w:szCs w:val="24"/>
        </w:rPr>
      </w:pPr>
      <w:r w:rsidRPr="00A325AD">
        <w:rPr>
          <w:sz w:val="24"/>
          <w:szCs w:val="24"/>
        </w:rPr>
        <w:t>Doesn't work well with iterative computation because it doesn't store any data in memory to be worked on. The developer must   create multiple MapReduce jobs to accomplish one iterative process; just the number of IO operations will significantly   contribute to slowness and burdensome on the network.</w:t>
      </w:r>
    </w:p>
    <w:p w:rsidR="00A325AD" w:rsidRPr="00A325AD" w:rsidRDefault="00A325AD" w:rsidP="00A325AD">
      <w:pPr>
        <w:pStyle w:val="ListParagraph"/>
        <w:numPr>
          <w:ilvl w:val="0"/>
          <w:numId w:val="6"/>
        </w:numPr>
        <w:jc w:val="both"/>
        <w:rPr>
          <w:sz w:val="24"/>
          <w:szCs w:val="24"/>
        </w:rPr>
      </w:pPr>
      <w:r w:rsidRPr="00A325AD">
        <w:rPr>
          <w:sz w:val="24"/>
          <w:szCs w:val="24"/>
        </w:rPr>
        <w:t>The process of testing code is not convenient, as is also the process of using user-defined functions.</w:t>
      </w:r>
    </w:p>
    <w:p w:rsidR="00A325AD" w:rsidRDefault="00A325AD" w:rsidP="00A325AD">
      <w:pPr>
        <w:pStyle w:val="ListParagraph"/>
        <w:numPr>
          <w:ilvl w:val="0"/>
          <w:numId w:val="6"/>
        </w:numPr>
        <w:jc w:val="both"/>
        <w:rPr>
          <w:sz w:val="24"/>
          <w:szCs w:val="24"/>
        </w:rPr>
      </w:pPr>
      <w:r w:rsidRPr="00A325AD">
        <w:rPr>
          <w:sz w:val="24"/>
          <w:szCs w:val="24"/>
        </w:rPr>
        <w:t>Many Big Data problems don't fit the MapReduce format, which means other big data tools must be used to gather with it to solve most problems. Also others professionals have to learn new (or something similar to what they already know) programming language to be able to use it; otherwise, they will have to use another tool altogether to solve their problems.</w:t>
      </w:r>
    </w:p>
    <w:p w:rsidR="00A325AD" w:rsidRDefault="00A325AD" w:rsidP="00A325AD">
      <w:pPr>
        <w:jc w:val="both"/>
        <w:rPr>
          <w:sz w:val="24"/>
          <w:szCs w:val="24"/>
        </w:rPr>
      </w:pPr>
    </w:p>
    <w:p w:rsidR="00A325AD" w:rsidRDefault="00A325AD" w:rsidP="00A325AD">
      <w:pPr>
        <w:pStyle w:val="ListParagraph"/>
        <w:numPr>
          <w:ilvl w:val="0"/>
          <w:numId w:val="2"/>
        </w:numPr>
        <w:jc w:val="both"/>
        <w:rPr>
          <w:sz w:val="24"/>
          <w:szCs w:val="24"/>
        </w:rPr>
      </w:pPr>
      <w:r w:rsidRPr="00A325AD">
        <w:rPr>
          <w:sz w:val="24"/>
          <w:szCs w:val="24"/>
        </w:rPr>
        <w:lastRenderedPageBreak/>
        <w:t>What is RDD? Explain few features of RDD?</w:t>
      </w:r>
    </w:p>
    <w:p w:rsidR="00A325AD" w:rsidRDefault="00A325AD" w:rsidP="00A325AD">
      <w:pPr>
        <w:pStyle w:val="ListParagraph"/>
        <w:numPr>
          <w:ilvl w:val="0"/>
          <w:numId w:val="4"/>
        </w:numPr>
        <w:jc w:val="both"/>
        <w:rPr>
          <w:sz w:val="24"/>
          <w:szCs w:val="24"/>
        </w:rPr>
      </w:pPr>
      <w:r w:rsidRPr="00A325AD">
        <w:rPr>
          <w:b/>
          <w:bCs/>
          <w:sz w:val="24"/>
          <w:szCs w:val="24"/>
        </w:rPr>
        <w:t>Resilient Distributed Dataset</w:t>
      </w:r>
      <w:r w:rsidRPr="00A325AD">
        <w:rPr>
          <w:sz w:val="24"/>
          <w:szCs w:val="24"/>
        </w:rPr>
        <w:t> </w:t>
      </w:r>
      <w:r>
        <w:rPr>
          <w:sz w:val="24"/>
          <w:szCs w:val="24"/>
        </w:rPr>
        <w:t>also known as</w:t>
      </w:r>
      <w:r w:rsidRPr="00A325AD">
        <w:rPr>
          <w:sz w:val="24"/>
          <w:szCs w:val="24"/>
        </w:rPr>
        <w:t> </w:t>
      </w:r>
      <w:r w:rsidRPr="00A325AD">
        <w:rPr>
          <w:b/>
          <w:bCs/>
          <w:sz w:val="24"/>
          <w:szCs w:val="24"/>
        </w:rPr>
        <w:t>RDD</w:t>
      </w:r>
      <w:r w:rsidRPr="00A325AD">
        <w:rPr>
          <w:sz w:val="24"/>
          <w:szCs w:val="24"/>
        </w:rPr>
        <w:t xml:space="preserve"> is the primary data abstraction in Apache Spark and the core of Spark</w:t>
      </w:r>
      <w:r>
        <w:rPr>
          <w:sz w:val="24"/>
          <w:szCs w:val="24"/>
        </w:rPr>
        <w:t>.</w:t>
      </w:r>
    </w:p>
    <w:p w:rsidR="00A325AD" w:rsidRPr="00A325AD" w:rsidRDefault="00A325AD" w:rsidP="00A325AD">
      <w:pPr>
        <w:pStyle w:val="ListParagraph"/>
        <w:numPr>
          <w:ilvl w:val="0"/>
          <w:numId w:val="6"/>
        </w:numPr>
        <w:jc w:val="both"/>
        <w:rPr>
          <w:sz w:val="24"/>
          <w:szCs w:val="24"/>
        </w:rPr>
      </w:pPr>
      <w:r w:rsidRPr="00A325AD">
        <w:rPr>
          <w:b/>
          <w:bCs/>
          <w:sz w:val="24"/>
          <w:szCs w:val="24"/>
        </w:rPr>
        <w:t>Resilient</w:t>
      </w:r>
      <w:r w:rsidR="00835CA4">
        <w:rPr>
          <w:sz w:val="24"/>
          <w:szCs w:val="24"/>
        </w:rPr>
        <w:t xml:space="preserve"> </w:t>
      </w:r>
      <w:r w:rsidRPr="00A325AD">
        <w:rPr>
          <w:sz w:val="24"/>
          <w:szCs w:val="24"/>
        </w:rPr>
        <w:t>fault-tolerant with the help of </w:t>
      </w:r>
      <w:hyperlink r:id="rId5" w:anchor="lineage" w:history="1">
        <w:r w:rsidRPr="00A325AD">
          <w:rPr>
            <w:sz w:val="24"/>
            <w:szCs w:val="24"/>
          </w:rPr>
          <w:t>RDD lineage graph</w:t>
        </w:r>
      </w:hyperlink>
      <w:r w:rsidRPr="00A325AD">
        <w:rPr>
          <w:sz w:val="24"/>
          <w:szCs w:val="24"/>
        </w:rPr>
        <w:t> and so able to re</w:t>
      </w:r>
      <w:r w:rsidR="00835CA4">
        <w:rPr>
          <w:sz w:val="24"/>
          <w:szCs w:val="24"/>
        </w:rPr>
        <w:t>-</w:t>
      </w:r>
      <w:r w:rsidRPr="00A325AD">
        <w:rPr>
          <w:sz w:val="24"/>
          <w:szCs w:val="24"/>
        </w:rPr>
        <w:t>compute missing or damaged partitions due to node failures.</w:t>
      </w:r>
    </w:p>
    <w:p w:rsidR="00A325AD" w:rsidRPr="00A325AD" w:rsidRDefault="00A325AD" w:rsidP="00A325AD">
      <w:pPr>
        <w:pStyle w:val="ListParagraph"/>
        <w:numPr>
          <w:ilvl w:val="0"/>
          <w:numId w:val="6"/>
        </w:numPr>
        <w:jc w:val="both"/>
        <w:rPr>
          <w:sz w:val="24"/>
          <w:szCs w:val="24"/>
        </w:rPr>
      </w:pPr>
      <w:r w:rsidRPr="00A325AD">
        <w:rPr>
          <w:b/>
          <w:bCs/>
          <w:sz w:val="24"/>
          <w:szCs w:val="24"/>
        </w:rPr>
        <w:t>Distributed</w:t>
      </w:r>
      <w:r w:rsidRPr="00A325AD">
        <w:rPr>
          <w:sz w:val="24"/>
          <w:szCs w:val="24"/>
        </w:rPr>
        <w:t> with data residing on multiple nodes in a </w:t>
      </w:r>
      <w:hyperlink r:id="rId6" w:history="1">
        <w:r w:rsidRPr="00A325AD">
          <w:rPr>
            <w:sz w:val="24"/>
            <w:szCs w:val="24"/>
          </w:rPr>
          <w:t>cluster</w:t>
        </w:r>
      </w:hyperlink>
      <w:r w:rsidRPr="00A325AD">
        <w:rPr>
          <w:sz w:val="24"/>
          <w:szCs w:val="24"/>
        </w:rPr>
        <w:t>.</w:t>
      </w:r>
    </w:p>
    <w:p w:rsidR="00A325AD" w:rsidRDefault="00A325AD" w:rsidP="00835CA4">
      <w:pPr>
        <w:pStyle w:val="ListParagraph"/>
        <w:numPr>
          <w:ilvl w:val="0"/>
          <w:numId w:val="6"/>
        </w:numPr>
        <w:jc w:val="both"/>
        <w:rPr>
          <w:sz w:val="24"/>
          <w:szCs w:val="24"/>
        </w:rPr>
      </w:pPr>
      <w:r w:rsidRPr="00A325AD">
        <w:rPr>
          <w:b/>
          <w:bCs/>
          <w:sz w:val="24"/>
          <w:szCs w:val="24"/>
        </w:rPr>
        <w:t>Dataset</w:t>
      </w:r>
      <w:r w:rsidRPr="00A325AD">
        <w:rPr>
          <w:sz w:val="24"/>
          <w:szCs w:val="24"/>
        </w:rPr>
        <w:t> is a collection of </w:t>
      </w:r>
      <w:hyperlink r:id="rId7" w:history="1">
        <w:r w:rsidRPr="00A325AD">
          <w:rPr>
            <w:sz w:val="24"/>
            <w:szCs w:val="24"/>
          </w:rPr>
          <w:t>partitioned data</w:t>
        </w:r>
      </w:hyperlink>
      <w:r w:rsidRPr="00A325AD">
        <w:rPr>
          <w:sz w:val="24"/>
          <w:szCs w:val="24"/>
        </w:rPr>
        <w:t> with primitive values or values of values, e.g. tuples or other objects (that represent records</w:t>
      </w:r>
      <w:r>
        <w:rPr>
          <w:rFonts w:ascii="Helvetica" w:hAnsi="Helvetica"/>
          <w:color w:val="333333"/>
          <w:spacing w:val="4"/>
          <w:sz w:val="30"/>
          <w:szCs w:val="30"/>
        </w:rPr>
        <w:t xml:space="preserve"> </w:t>
      </w:r>
      <w:r w:rsidRPr="00835CA4">
        <w:rPr>
          <w:sz w:val="24"/>
          <w:szCs w:val="24"/>
        </w:rPr>
        <w:t>of the data you work with).</w:t>
      </w:r>
    </w:p>
    <w:p w:rsidR="00835CA4" w:rsidRDefault="00835CA4" w:rsidP="00835CA4">
      <w:pPr>
        <w:ind w:left="720"/>
        <w:jc w:val="both"/>
        <w:rPr>
          <w:sz w:val="24"/>
          <w:szCs w:val="24"/>
        </w:rPr>
      </w:pPr>
      <w:r>
        <w:rPr>
          <w:sz w:val="24"/>
          <w:szCs w:val="24"/>
        </w:rPr>
        <w:t>Below are the some of the features of the RDD:</w:t>
      </w:r>
    </w:p>
    <w:p w:rsidR="00835CA4" w:rsidRPr="00835CA4" w:rsidRDefault="00835CA4" w:rsidP="00835CA4">
      <w:pPr>
        <w:pStyle w:val="ListParagraph"/>
        <w:numPr>
          <w:ilvl w:val="0"/>
          <w:numId w:val="6"/>
        </w:numPr>
        <w:jc w:val="both"/>
        <w:rPr>
          <w:sz w:val="24"/>
          <w:szCs w:val="24"/>
        </w:rPr>
      </w:pPr>
      <w:r w:rsidRPr="00835CA4">
        <w:rPr>
          <w:b/>
          <w:sz w:val="24"/>
          <w:szCs w:val="24"/>
        </w:rPr>
        <w:t>In-Memory</w:t>
      </w:r>
      <w:r>
        <w:rPr>
          <w:b/>
          <w:sz w:val="24"/>
          <w:szCs w:val="24"/>
        </w:rPr>
        <w:t xml:space="preserve"> - </w:t>
      </w:r>
      <w:r w:rsidRPr="00835CA4">
        <w:rPr>
          <w:sz w:val="24"/>
          <w:szCs w:val="24"/>
        </w:rPr>
        <w:t>data inside RDD is stored in memory as much (size) and long (time) as possible.</w:t>
      </w:r>
    </w:p>
    <w:p w:rsidR="00835CA4" w:rsidRPr="00835CA4" w:rsidRDefault="00835CA4" w:rsidP="00835CA4">
      <w:pPr>
        <w:pStyle w:val="ListParagraph"/>
        <w:numPr>
          <w:ilvl w:val="0"/>
          <w:numId w:val="6"/>
        </w:numPr>
        <w:jc w:val="both"/>
        <w:rPr>
          <w:sz w:val="24"/>
          <w:szCs w:val="24"/>
        </w:rPr>
      </w:pPr>
      <w:r w:rsidRPr="00835CA4">
        <w:rPr>
          <w:b/>
          <w:sz w:val="24"/>
          <w:szCs w:val="24"/>
        </w:rPr>
        <w:t>Immutable or Read-Only</w:t>
      </w:r>
      <w:r w:rsidRPr="00835CA4">
        <w:rPr>
          <w:sz w:val="24"/>
          <w:szCs w:val="24"/>
        </w:rPr>
        <w:t xml:space="preserve">, </w:t>
      </w:r>
      <w:r>
        <w:rPr>
          <w:sz w:val="24"/>
          <w:szCs w:val="24"/>
        </w:rPr>
        <w:t>I</w:t>
      </w:r>
      <w:r w:rsidRPr="00835CA4">
        <w:rPr>
          <w:sz w:val="24"/>
          <w:szCs w:val="24"/>
        </w:rPr>
        <w:t>t does not change once created and can only be transformed using transformations to new RDDs.</w:t>
      </w:r>
    </w:p>
    <w:p w:rsidR="00835CA4" w:rsidRPr="00835CA4" w:rsidRDefault="00835CA4" w:rsidP="00835CA4">
      <w:pPr>
        <w:pStyle w:val="ListParagraph"/>
        <w:numPr>
          <w:ilvl w:val="0"/>
          <w:numId w:val="6"/>
        </w:numPr>
        <w:jc w:val="both"/>
        <w:rPr>
          <w:sz w:val="24"/>
          <w:szCs w:val="24"/>
        </w:rPr>
      </w:pPr>
      <w:r w:rsidRPr="00835CA4">
        <w:rPr>
          <w:b/>
          <w:sz w:val="24"/>
          <w:szCs w:val="24"/>
        </w:rPr>
        <w:t>Lazy evaluated</w:t>
      </w:r>
      <w:r>
        <w:rPr>
          <w:sz w:val="24"/>
          <w:szCs w:val="24"/>
        </w:rPr>
        <w:t xml:space="preserve">, </w:t>
      </w:r>
      <w:r w:rsidRPr="00835CA4">
        <w:rPr>
          <w:sz w:val="24"/>
          <w:szCs w:val="24"/>
        </w:rPr>
        <w:t>the data inside RDD is not available or transformed until an action is executed that triggers the execution.</w:t>
      </w:r>
    </w:p>
    <w:p w:rsidR="00835CA4" w:rsidRPr="00835CA4" w:rsidRDefault="00835CA4" w:rsidP="00835CA4">
      <w:pPr>
        <w:pStyle w:val="ListParagraph"/>
        <w:numPr>
          <w:ilvl w:val="0"/>
          <w:numId w:val="6"/>
        </w:numPr>
        <w:jc w:val="both"/>
        <w:rPr>
          <w:sz w:val="24"/>
          <w:szCs w:val="24"/>
        </w:rPr>
      </w:pPr>
      <w:r w:rsidRPr="00835CA4">
        <w:rPr>
          <w:b/>
          <w:sz w:val="24"/>
          <w:szCs w:val="24"/>
        </w:rPr>
        <w:t>Cacheable</w:t>
      </w:r>
      <w:r w:rsidRPr="00835CA4">
        <w:rPr>
          <w:sz w:val="24"/>
          <w:szCs w:val="24"/>
        </w:rPr>
        <w:t>, you can hold all the data in a persistent "storage" like memory (default and the most preferred) or disk (the least preferred due to access speed).</w:t>
      </w:r>
    </w:p>
    <w:p w:rsidR="00835CA4" w:rsidRPr="00835CA4" w:rsidRDefault="00835CA4" w:rsidP="00835CA4">
      <w:pPr>
        <w:pStyle w:val="ListParagraph"/>
        <w:numPr>
          <w:ilvl w:val="0"/>
          <w:numId w:val="6"/>
        </w:numPr>
        <w:jc w:val="both"/>
        <w:rPr>
          <w:sz w:val="24"/>
          <w:szCs w:val="24"/>
        </w:rPr>
      </w:pPr>
      <w:r w:rsidRPr="00835CA4">
        <w:rPr>
          <w:b/>
          <w:sz w:val="24"/>
          <w:szCs w:val="24"/>
        </w:rPr>
        <w:t>Parallel</w:t>
      </w:r>
      <w:r w:rsidRPr="00835CA4">
        <w:rPr>
          <w:sz w:val="24"/>
          <w:szCs w:val="24"/>
        </w:rPr>
        <w:t>, process data in parallel.</w:t>
      </w:r>
    </w:p>
    <w:p w:rsidR="00835CA4" w:rsidRPr="00835CA4" w:rsidRDefault="00835CA4" w:rsidP="00835CA4">
      <w:pPr>
        <w:pStyle w:val="ListParagraph"/>
        <w:numPr>
          <w:ilvl w:val="0"/>
          <w:numId w:val="6"/>
        </w:numPr>
        <w:jc w:val="both"/>
        <w:rPr>
          <w:sz w:val="24"/>
          <w:szCs w:val="24"/>
        </w:rPr>
      </w:pPr>
      <w:r w:rsidRPr="00835CA4">
        <w:rPr>
          <w:b/>
          <w:sz w:val="24"/>
          <w:szCs w:val="24"/>
        </w:rPr>
        <w:t>Typed</w:t>
      </w:r>
      <w:r w:rsidRPr="00835CA4">
        <w:rPr>
          <w:sz w:val="24"/>
          <w:szCs w:val="24"/>
        </w:rPr>
        <w:t> — RDD records have types, e.g. Long in RDD</w:t>
      </w:r>
      <w:r>
        <w:rPr>
          <w:sz w:val="24"/>
          <w:szCs w:val="24"/>
        </w:rPr>
        <w:t xml:space="preserve"> </w:t>
      </w:r>
      <w:r w:rsidRPr="00835CA4">
        <w:rPr>
          <w:sz w:val="24"/>
          <w:szCs w:val="24"/>
        </w:rPr>
        <w:t>[Long] or (Int, String) in RDD</w:t>
      </w:r>
      <w:r>
        <w:rPr>
          <w:sz w:val="24"/>
          <w:szCs w:val="24"/>
        </w:rPr>
        <w:t xml:space="preserve"> </w:t>
      </w:r>
      <w:r w:rsidRPr="00835CA4">
        <w:rPr>
          <w:sz w:val="24"/>
          <w:szCs w:val="24"/>
        </w:rPr>
        <w:t>[(Int, String)].</w:t>
      </w:r>
    </w:p>
    <w:p w:rsidR="00835CA4" w:rsidRPr="00835CA4" w:rsidRDefault="00835CA4" w:rsidP="00835CA4">
      <w:pPr>
        <w:pStyle w:val="ListParagraph"/>
        <w:numPr>
          <w:ilvl w:val="0"/>
          <w:numId w:val="6"/>
        </w:numPr>
        <w:jc w:val="both"/>
        <w:rPr>
          <w:sz w:val="24"/>
          <w:szCs w:val="24"/>
        </w:rPr>
      </w:pPr>
      <w:r w:rsidRPr="00835CA4">
        <w:rPr>
          <w:b/>
          <w:sz w:val="24"/>
          <w:szCs w:val="24"/>
        </w:rPr>
        <w:t>Partitioned</w:t>
      </w:r>
      <w:r w:rsidRPr="00835CA4">
        <w:rPr>
          <w:sz w:val="24"/>
          <w:szCs w:val="24"/>
        </w:rPr>
        <w:t> — records are partitioned (split into logical partitions) and distributed across nodes in a cluster.</w:t>
      </w:r>
    </w:p>
    <w:p w:rsidR="00835CA4" w:rsidRDefault="00835CA4" w:rsidP="00835CA4">
      <w:pPr>
        <w:pStyle w:val="ListParagraph"/>
        <w:numPr>
          <w:ilvl w:val="0"/>
          <w:numId w:val="6"/>
        </w:numPr>
        <w:jc w:val="both"/>
        <w:rPr>
          <w:sz w:val="24"/>
          <w:szCs w:val="24"/>
        </w:rPr>
      </w:pPr>
      <w:r w:rsidRPr="00835CA4">
        <w:rPr>
          <w:b/>
          <w:sz w:val="24"/>
          <w:szCs w:val="24"/>
        </w:rPr>
        <w:t>Location-Stickiness</w:t>
      </w:r>
      <w:r w:rsidRPr="00835CA4">
        <w:rPr>
          <w:sz w:val="24"/>
          <w:szCs w:val="24"/>
        </w:rPr>
        <w:t> — RDD can define </w:t>
      </w:r>
      <w:hyperlink r:id="rId8" w:anchor="preferredLocations" w:history="1">
        <w:r w:rsidRPr="00835CA4">
          <w:t>placement preferences</w:t>
        </w:r>
      </w:hyperlink>
      <w:r w:rsidRPr="00835CA4">
        <w:rPr>
          <w:sz w:val="24"/>
          <w:szCs w:val="24"/>
        </w:rPr>
        <w:t> to compute partitions (as close to the records as possible).</w:t>
      </w:r>
    </w:p>
    <w:p w:rsidR="00835CA4" w:rsidRPr="00835CA4" w:rsidRDefault="00835CA4" w:rsidP="00835CA4">
      <w:pPr>
        <w:jc w:val="both"/>
        <w:rPr>
          <w:sz w:val="24"/>
          <w:szCs w:val="24"/>
        </w:rPr>
      </w:pPr>
    </w:p>
    <w:p w:rsidR="00835CA4" w:rsidRDefault="00835CA4" w:rsidP="00835CA4">
      <w:pPr>
        <w:pStyle w:val="ListParagraph"/>
        <w:numPr>
          <w:ilvl w:val="0"/>
          <w:numId w:val="2"/>
        </w:numPr>
        <w:jc w:val="both"/>
        <w:rPr>
          <w:sz w:val="24"/>
          <w:szCs w:val="24"/>
        </w:rPr>
      </w:pPr>
      <w:r w:rsidRPr="00835CA4">
        <w:rPr>
          <w:sz w:val="24"/>
          <w:szCs w:val="24"/>
        </w:rPr>
        <w:t>List down few Spark RDD operations and explain each of them.</w:t>
      </w:r>
    </w:p>
    <w:p w:rsidR="00835CA4" w:rsidRPr="00835CA4" w:rsidRDefault="00835CA4" w:rsidP="00835CA4">
      <w:pPr>
        <w:pStyle w:val="ListParagraph"/>
        <w:numPr>
          <w:ilvl w:val="0"/>
          <w:numId w:val="4"/>
        </w:numPr>
        <w:jc w:val="both"/>
        <w:rPr>
          <w:rFonts w:ascii="Verdana" w:eastAsia="Times New Roman" w:hAnsi="Verdana" w:cs="Times New Roman"/>
          <w:color w:val="404040"/>
          <w:sz w:val="28"/>
          <w:szCs w:val="28"/>
          <w:lang w:eastAsia="en-IN"/>
        </w:rPr>
      </w:pPr>
      <w:r w:rsidRPr="00835CA4">
        <w:rPr>
          <w:sz w:val="24"/>
          <w:szCs w:val="24"/>
        </w:rPr>
        <w:t>RDD in Apache Spark supports two types of operations:</w:t>
      </w:r>
    </w:p>
    <w:p w:rsidR="00835CA4" w:rsidRPr="00835CA4" w:rsidRDefault="00835CA4" w:rsidP="00835CA4">
      <w:pPr>
        <w:pStyle w:val="ListParagraph"/>
        <w:numPr>
          <w:ilvl w:val="0"/>
          <w:numId w:val="6"/>
        </w:numPr>
        <w:jc w:val="both"/>
        <w:rPr>
          <w:sz w:val="24"/>
          <w:szCs w:val="24"/>
        </w:rPr>
      </w:pPr>
      <w:r w:rsidRPr="00835CA4">
        <w:rPr>
          <w:sz w:val="24"/>
          <w:szCs w:val="24"/>
        </w:rPr>
        <w:t>Transformation</w:t>
      </w:r>
    </w:p>
    <w:p w:rsidR="00835CA4" w:rsidRDefault="00835CA4" w:rsidP="00835CA4">
      <w:pPr>
        <w:pStyle w:val="ListParagraph"/>
        <w:numPr>
          <w:ilvl w:val="0"/>
          <w:numId w:val="6"/>
        </w:numPr>
        <w:jc w:val="both"/>
        <w:rPr>
          <w:sz w:val="24"/>
          <w:szCs w:val="24"/>
        </w:rPr>
      </w:pPr>
      <w:r w:rsidRPr="00835CA4">
        <w:rPr>
          <w:sz w:val="24"/>
          <w:szCs w:val="24"/>
        </w:rPr>
        <w:t>Actions</w:t>
      </w:r>
    </w:p>
    <w:p w:rsidR="00F4006B" w:rsidRPr="00835CA4" w:rsidRDefault="00F4006B" w:rsidP="00F4006B">
      <w:pPr>
        <w:pStyle w:val="ListParagraph"/>
        <w:ind w:left="1080"/>
        <w:jc w:val="both"/>
        <w:rPr>
          <w:sz w:val="24"/>
          <w:szCs w:val="24"/>
        </w:rPr>
      </w:pPr>
    </w:p>
    <w:p w:rsidR="00835CA4" w:rsidRPr="00835CA4" w:rsidRDefault="00835CA4" w:rsidP="00835CA4">
      <w:pPr>
        <w:pStyle w:val="ListParagraph"/>
        <w:jc w:val="both"/>
        <w:rPr>
          <w:b/>
          <w:sz w:val="24"/>
          <w:szCs w:val="24"/>
        </w:rPr>
      </w:pPr>
      <w:r w:rsidRPr="00835CA4">
        <w:rPr>
          <w:b/>
          <w:sz w:val="24"/>
          <w:szCs w:val="24"/>
        </w:rPr>
        <w:t>Transformations</w:t>
      </w:r>
    </w:p>
    <w:p w:rsidR="00835CA4" w:rsidRPr="00835CA4" w:rsidRDefault="00835CA4" w:rsidP="00835CA4">
      <w:pPr>
        <w:pStyle w:val="ListParagraph"/>
        <w:jc w:val="both"/>
        <w:rPr>
          <w:sz w:val="24"/>
          <w:szCs w:val="24"/>
        </w:rPr>
      </w:pPr>
      <w:r w:rsidRPr="00835CA4">
        <w:rPr>
          <w:sz w:val="24"/>
          <w:szCs w:val="24"/>
        </w:rPr>
        <w:t>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e.g. </w:t>
      </w:r>
      <w:r w:rsidR="00F4006B" w:rsidRPr="00835CA4">
        <w:rPr>
          <w:sz w:val="24"/>
          <w:szCs w:val="24"/>
        </w:rPr>
        <w:t>Map (</w:t>
      </w:r>
      <w:r w:rsidRPr="00835CA4">
        <w:rPr>
          <w:sz w:val="24"/>
          <w:szCs w:val="24"/>
        </w:rPr>
        <w:t xml:space="preserve">), </w:t>
      </w:r>
      <w:r w:rsidR="00F4006B" w:rsidRPr="00835CA4">
        <w:rPr>
          <w:sz w:val="24"/>
          <w:szCs w:val="24"/>
        </w:rPr>
        <w:t>filter (</w:t>
      </w:r>
      <w:r w:rsidRPr="00835CA4">
        <w:rPr>
          <w:sz w:val="24"/>
          <w:szCs w:val="24"/>
        </w:rPr>
        <w:t xml:space="preserve">), </w:t>
      </w:r>
      <w:proofErr w:type="spellStart"/>
      <w:proofErr w:type="gramStart"/>
      <w:r w:rsidRPr="00835CA4">
        <w:rPr>
          <w:sz w:val="24"/>
          <w:szCs w:val="24"/>
        </w:rPr>
        <w:t>reduceByKey</w:t>
      </w:r>
      <w:proofErr w:type="spellEnd"/>
      <w:r w:rsidRPr="00835CA4">
        <w:rPr>
          <w:sz w:val="24"/>
          <w:szCs w:val="24"/>
        </w:rPr>
        <w:t>(</w:t>
      </w:r>
      <w:proofErr w:type="gramEnd"/>
      <w:r w:rsidRPr="00835CA4">
        <w:rPr>
          <w:sz w:val="24"/>
          <w:szCs w:val="24"/>
        </w:rPr>
        <w:t>) etc.</w:t>
      </w:r>
    </w:p>
    <w:p w:rsidR="00835CA4" w:rsidRPr="00835CA4" w:rsidRDefault="00835CA4" w:rsidP="00835CA4">
      <w:pPr>
        <w:pStyle w:val="ListParagraph"/>
        <w:jc w:val="both"/>
        <w:rPr>
          <w:sz w:val="24"/>
          <w:szCs w:val="24"/>
        </w:rPr>
      </w:pPr>
      <w:r w:rsidRPr="00835CA4">
        <w:rPr>
          <w:sz w:val="24"/>
          <w:szCs w:val="24"/>
        </w:rPr>
        <w:t>Transformations are lazy operations on an RDD in Apache Spark. It creates one or many new RDDs, which executes when an Action occurs. Hence, Transformation creates a new dataset from an existing one.</w:t>
      </w:r>
    </w:p>
    <w:p w:rsidR="00F4006B" w:rsidRDefault="00835CA4" w:rsidP="00F4006B">
      <w:pPr>
        <w:pStyle w:val="ListParagraph"/>
        <w:jc w:val="both"/>
        <w:rPr>
          <w:sz w:val="24"/>
          <w:szCs w:val="24"/>
        </w:rPr>
      </w:pPr>
      <w:r w:rsidRPr="00835CA4">
        <w:rPr>
          <w:sz w:val="24"/>
          <w:szCs w:val="24"/>
        </w:rPr>
        <w:lastRenderedPageBreak/>
        <w:t xml:space="preserve">Certain transformations can be pipelined which is an optimization method, that Spark uses to improve the performance of computations. </w:t>
      </w:r>
    </w:p>
    <w:p w:rsidR="00F4006B" w:rsidRDefault="00F4006B" w:rsidP="00F4006B">
      <w:pPr>
        <w:pStyle w:val="ListParagraph"/>
        <w:jc w:val="both"/>
        <w:rPr>
          <w:sz w:val="24"/>
          <w:szCs w:val="24"/>
        </w:rPr>
      </w:pPr>
    </w:p>
    <w:p w:rsidR="00F4006B" w:rsidRDefault="00835CA4" w:rsidP="00F4006B">
      <w:pPr>
        <w:pStyle w:val="ListParagraph"/>
        <w:jc w:val="both"/>
        <w:rPr>
          <w:sz w:val="24"/>
          <w:szCs w:val="24"/>
        </w:rPr>
      </w:pPr>
      <w:r w:rsidRPr="00835CA4">
        <w:rPr>
          <w:sz w:val="24"/>
          <w:szCs w:val="24"/>
        </w:rPr>
        <w:t xml:space="preserve">There are two kinds of transformations: </w:t>
      </w:r>
    </w:p>
    <w:p w:rsidR="00835CA4" w:rsidRPr="00835CA4" w:rsidRDefault="00F4006B" w:rsidP="00F4006B">
      <w:pPr>
        <w:ind w:left="720"/>
        <w:jc w:val="both"/>
        <w:rPr>
          <w:sz w:val="24"/>
          <w:szCs w:val="24"/>
        </w:rPr>
      </w:pPr>
      <w:r w:rsidRPr="00F4006B">
        <w:rPr>
          <w:b/>
          <w:sz w:val="24"/>
          <w:szCs w:val="24"/>
        </w:rPr>
        <w:t>N</w:t>
      </w:r>
      <w:r w:rsidR="00835CA4" w:rsidRPr="00F4006B">
        <w:rPr>
          <w:b/>
          <w:sz w:val="24"/>
          <w:szCs w:val="24"/>
        </w:rPr>
        <w:t>arrow transformation</w:t>
      </w:r>
      <w:r>
        <w:rPr>
          <w:sz w:val="24"/>
          <w:szCs w:val="24"/>
        </w:rPr>
        <w:t xml:space="preserve"> -&gt;</w:t>
      </w:r>
      <w:r w:rsidR="00835CA4" w:rsidRPr="00835CA4">
        <w:rPr>
          <w:rFonts w:ascii="Verdana" w:eastAsia="Times New Roman" w:hAnsi="Verdana" w:cs="Times New Roman"/>
          <w:b/>
          <w:bCs/>
          <w:color w:val="404040"/>
          <w:sz w:val="34"/>
          <w:lang w:eastAsia="en-IN"/>
        </w:rPr>
        <w:t> </w:t>
      </w:r>
      <w:r w:rsidRPr="00835CA4">
        <w:rPr>
          <w:sz w:val="24"/>
          <w:szCs w:val="24"/>
        </w:rPr>
        <w:t>it</w:t>
      </w:r>
      <w:r w:rsidR="00835CA4" w:rsidRPr="00835CA4">
        <w:rPr>
          <w:sz w:val="24"/>
          <w:szCs w:val="24"/>
        </w:rPr>
        <w:t xml:space="preserve">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835CA4" w:rsidRDefault="00835CA4" w:rsidP="00F4006B">
      <w:pPr>
        <w:pStyle w:val="ListParagraph"/>
        <w:jc w:val="both"/>
        <w:rPr>
          <w:sz w:val="24"/>
          <w:szCs w:val="24"/>
        </w:rPr>
      </w:pPr>
      <w:r w:rsidRPr="00835CA4">
        <w:rPr>
          <w:sz w:val="24"/>
          <w:szCs w:val="24"/>
        </w:rPr>
        <w:t>Spark groups narrow transformations as a stage known as </w:t>
      </w:r>
      <w:r w:rsidRPr="00F4006B">
        <w:rPr>
          <w:sz w:val="24"/>
          <w:szCs w:val="24"/>
        </w:rPr>
        <w:t>pipelining</w:t>
      </w:r>
      <w:r w:rsidRPr="00835CA4">
        <w:rPr>
          <w:sz w:val="24"/>
          <w:szCs w:val="24"/>
        </w:rPr>
        <w:t>.</w:t>
      </w:r>
    </w:p>
    <w:p w:rsidR="00F4006B" w:rsidRPr="00835CA4" w:rsidRDefault="00F4006B" w:rsidP="00F4006B">
      <w:pPr>
        <w:pStyle w:val="ListParagraph"/>
        <w:jc w:val="both"/>
        <w:rPr>
          <w:sz w:val="24"/>
          <w:szCs w:val="24"/>
        </w:rPr>
      </w:pPr>
    </w:p>
    <w:p w:rsidR="00835CA4" w:rsidRDefault="00835CA4" w:rsidP="00F4006B">
      <w:pPr>
        <w:pStyle w:val="ListParagraph"/>
        <w:ind w:left="709"/>
        <w:jc w:val="both"/>
        <w:rPr>
          <w:sz w:val="24"/>
          <w:szCs w:val="24"/>
        </w:rPr>
      </w:pPr>
      <w:r w:rsidRPr="00F4006B">
        <w:rPr>
          <w:sz w:val="24"/>
          <w:szCs w:val="24"/>
        </w:rPr>
        <w:drawing>
          <wp:inline distT="0" distB="0" distL="0" distR="0">
            <wp:extent cx="5217969" cy="3286613"/>
            <wp:effectExtent l="19050" t="0" r="1731" b="0"/>
            <wp:docPr id="1" name="Picture 1" descr="https://d2h0cx97tjks2p.cloudfront.net/blogs/wp-content/uploads/spark-narrow-transformation-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h0cx97tjks2p.cloudfront.net/blogs/wp-content/uploads/spark-narrow-transformation-1.jpg">
                      <a:hlinkClick r:id="rId9"/>
                    </pic:cNvPr>
                    <pic:cNvPicPr>
                      <a:picLocks noChangeAspect="1" noChangeArrowheads="1"/>
                    </pic:cNvPicPr>
                  </pic:nvPicPr>
                  <pic:blipFill>
                    <a:blip r:embed="rId10" cstate="print"/>
                    <a:srcRect/>
                    <a:stretch>
                      <a:fillRect/>
                    </a:stretch>
                  </pic:blipFill>
                  <pic:spPr bwMode="auto">
                    <a:xfrm>
                      <a:off x="0" y="0"/>
                      <a:ext cx="5217708" cy="3286448"/>
                    </a:xfrm>
                    <a:prstGeom prst="rect">
                      <a:avLst/>
                    </a:prstGeom>
                    <a:noFill/>
                    <a:ln w="9525">
                      <a:noFill/>
                      <a:miter lim="800000"/>
                      <a:headEnd/>
                      <a:tailEnd/>
                    </a:ln>
                  </pic:spPr>
                </pic:pic>
              </a:graphicData>
            </a:graphic>
          </wp:inline>
        </w:drawing>
      </w:r>
    </w:p>
    <w:p w:rsidR="00F4006B" w:rsidRPr="00835CA4" w:rsidRDefault="00F4006B" w:rsidP="00F4006B">
      <w:pPr>
        <w:pStyle w:val="ListParagraph"/>
        <w:ind w:left="709"/>
        <w:jc w:val="both"/>
        <w:rPr>
          <w:sz w:val="24"/>
          <w:szCs w:val="24"/>
        </w:rPr>
      </w:pPr>
    </w:p>
    <w:p w:rsidR="00835CA4" w:rsidRPr="00835CA4" w:rsidRDefault="00835CA4" w:rsidP="00F4006B">
      <w:pPr>
        <w:pStyle w:val="ListParagraph"/>
        <w:jc w:val="both"/>
        <w:rPr>
          <w:sz w:val="24"/>
          <w:szCs w:val="24"/>
        </w:rPr>
      </w:pPr>
      <w:r w:rsidRPr="00835CA4">
        <w:rPr>
          <w:b/>
          <w:sz w:val="24"/>
          <w:szCs w:val="24"/>
        </w:rPr>
        <w:t>Wide Transformations</w:t>
      </w:r>
      <w:r w:rsidR="00F4006B">
        <w:rPr>
          <w:b/>
          <w:sz w:val="24"/>
          <w:szCs w:val="24"/>
        </w:rPr>
        <w:t xml:space="preserve"> </w:t>
      </w:r>
      <w:r w:rsidR="00F4006B">
        <w:rPr>
          <w:sz w:val="24"/>
          <w:szCs w:val="24"/>
        </w:rPr>
        <w:t xml:space="preserve">-&gt; </w:t>
      </w:r>
      <w:r w:rsidRPr="00835CA4">
        <w:rPr>
          <w:sz w:val="24"/>
          <w:szCs w:val="24"/>
        </w:rPr>
        <w:t xml:space="preserve">It is the result of </w:t>
      </w:r>
      <w:proofErr w:type="spellStart"/>
      <w:proofErr w:type="gramStart"/>
      <w:r w:rsidRPr="00835CA4">
        <w:rPr>
          <w:sz w:val="24"/>
          <w:szCs w:val="24"/>
        </w:rPr>
        <w:t>groupByKey</w:t>
      </w:r>
      <w:proofErr w:type="spellEnd"/>
      <w:r w:rsidRPr="00835CA4">
        <w:rPr>
          <w:sz w:val="24"/>
          <w:szCs w:val="24"/>
        </w:rPr>
        <w:t>(</w:t>
      </w:r>
      <w:proofErr w:type="gramEnd"/>
      <w:r w:rsidRPr="00835CA4">
        <w:rPr>
          <w:sz w:val="24"/>
          <w:szCs w:val="24"/>
        </w:rPr>
        <w:t xml:space="preserve">) and </w:t>
      </w:r>
      <w:proofErr w:type="spellStart"/>
      <w:r w:rsidRPr="00835CA4">
        <w:rPr>
          <w:sz w:val="24"/>
          <w:szCs w:val="24"/>
        </w:rPr>
        <w:t>reduceByKey</w:t>
      </w:r>
      <w:proofErr w:type="spellEnd"/>
      <w:r w:rsidRPr="00835CA4">
        <w:rPr>
          <w:sz w:val="24"/>
          <w:szCs w:val="24"/>
        </w:rPr>
        <w:t>() like functions. The data required to compute the records in a single partition may live in many partitions of the parent RDD. Wide transformations are also known as </w:t>
      </w:r>
      <w:r w:rsidRPr="00F4006B">
        <w:rPr>
          <w:sz w:val="24"/>
          <w:szCs w:val="24"/>
        </w:rPr>
        <w:t>shuffle transformations</w:t>
      </w:r>
      <w:r w:rsidRPr="00835CA4">
        <w:rPr>
          <w:sz w:val="24"/>
          <w:szCs w:val="24"/>
        </w:rPr>
        <w:t> because they may or may not depend on a shuffle.</w:t>
      </w:r>
    </w:p>
    <w:p w:rsidR="00835CA4" w:rsidRPr="00835CA4" w:rsidRDefault="00835CA4" w:rsidP="00F4006B">
      <w:pPr>
        <w:pStyle w:val="ListParagraph"/>
        <w:ind w:left="709"/>
        <w:jc w:val="both"/>
        <w:rPr>
          <w:sz w:val="24"/>
          <w:szCs w:val="24"/>
        </w:rPr>
      </w:pPr>
      <w:r w:rsidRPr="00F4006B">
        <w:rPr>
          <w:sz w:val="24"/>
          <w:szCs w:val="24"/>
        </w:rPr>
        <w:lastRenderedPageBreak/>
        <w:drawing>
          <wp:inline distT="0" distB="0" distL="0" distR="0">
            <wp:extent cx="5407974" cy="3289429"/>
            <wp:effectExtent l="19050" t="0" r="2226" b="0"/>
            <wp:docPr id="2" name="Picture 2" descr="https://d2h0cx97tjks2p.cloudfront.net/blogs/wp-content/uploads/spark-wide-transforma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h0cx97tjks2p.cloudfront.net/blogs/wp-content/uploads/spark-wide-transformation.jpg">
                      <a:hlinkClick r:id="rId11"/>
                    </pic:cNvPr>
                    <pic:cNvPicPr>
                      <a:picLocks noChangeAspect="1" noChangeArrowheads="1"/>
                    </pic:cNvPicPr>
                  </pic:nvPicPr>
                  <pic:blipFill>
                    <a:blip r:embed="rId12" cstate="print"/>
                    <a:srcRect/>
                    <a:stretch>
                      <a:fillRect/>
                    </a:stretch>
                  </pic:blipFill>
                  <pic:spPr bwMode="auto">
                    <a:xfrm>
                      <a:off x="0" y="0"/>
                      <a:ext cx="5407974" cy="3289429"/>
                    </a:xfrm>
                    <a:prstGeom prst="rect">
                      <a:avLst/>
                    </a:prstGeom>
                    <a:noFill/>
                    <a:ln w="9525">
                      <a:noFill/>
                      <a:miter lim="800000"/>
                      <a:headEnd/>
                      <a:tailEnd/>
                    </a:ln>
                  </pic:spPr>
                </pic:pic>
              </a:graphicData>
            </a:graphic>
          </wp:inline>
        </w:drawing>
      </w:r>
    </w:p>
    <w:p w:rsidR="00F4006B" w:rsidRDefault="00F4006B" w:rsidP="00F4006B">
      <w:pPr>
        <w:pStyle w:val="ListParagraph"/>
        <w:jc w:val="both"/>
        <w:rPr>
          <w:sz w:val="24"/>
          <w:szCs w:val="24"/>
        </w:rPr>
      </w:pPr>
    </w:p>
    <w:p w:rsidR="00F4006B" w:rsidRDefault="00F4006B" w:rsidP="00F4006B">
      <w:pPr>
        <w:pStyle w:val="ListParagraph"/>
        <w:jc w:val="both"/>
        <w:rPr>
          <w:sz w:val="24"/>
          <w:szCs w:val="24"/>
        </w:rPr>
      </w:pPr>
    </w:p>
    <w:p w:rsidR="00F4006B" w:rsidRDefault="00F4006B" w:rsidP="00F4006B">
      <w:pPr>
        <w:pStyle w:val="ListParagraph"/>
        <w:jc w:val="both"/>
        <w:rPr>
          <w:sz w:val="24"/>
          <w:szCs w:val="24"/>
        </w:rPr>
      </w:pPr>
    </w:p>
    <w:p w:rsidR="00835CA4" w:rsidRPr="00835CA4" w:rsidRDefault="00835CA4" w:rsidP="00F4006B">
      <w:pPr>
        <w:pStyle w:val="ListParagraph"/>
        <w:jc w:val="both"/>
        <w:rPr>
          <w:sz w:val="24"/>
          <w:szCs w:val="24"/>
        </w:rPr>
      </w:pPr>
      <w:r w:rsidRPr="00835CA4">
        <w:rPr>
          <w:b/>
          <w:sz w:val="24"/>
          <w:szCs w:val="24"/>
        </w:rPr>
        <w:t>Actions</w:t>
      </w:r>
    </w:p>
    <w:p w:rsidR="00835CA4" w:rsidRDefault="00835CA4" w:rsidP="00F4006B">
      <w:pPr>
        <w:pStyle w:val="ListParagraph"/>
        <w:jc w:val="both"/>
        <w:rPr>
          <w:sz w:val="24"/>
          <w:szCs w:val="24"/>
        </w:rPr>
      </w:pPr>
      <w:r w:rsidRPr="00835CA4">
        <w:rPr>
          <w:sz w:val="24"/>
          <w:szCs w:val="24"/>
        </w:rPr>
        <w:t>An</w:t>
      </w:r>
      <w:r w:rsidRPr="00F4006B">
        <w:rPr>
          <w:sz w:val="24"/>
          <w:szCs w:val="24"/>
        </w:rPr>
        <w:t> Action</w:t>
      </w:r>
      <w:r w:rsidRPr="00835CA4">
        <w:rPr>
          <w:sz w:val="24"/>
          <w:szCs w:val="24"/>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F4006B" w:rsidRPr="00835CA4" w:rsidRDefault="00F4006B" w:rsidP="00F4006B">
      <w:pPr>
        <w:pStyle w:val="ListParagraph"/>
        <w:jc w:val="both"/>
        <w:rPr>
          <w:sz w:val="24"/>
          <w:szCs w:val="24"/>
        </w:rPr>
      </w:pPr>
    </w:p>
    <w:p w:rsidR="00835CA4" w:rsidRDefault="00835CA4" w:rsidP="00F4006B">
      <w:pPr>
        <w:pStyle w:val="ListParagraph"/>
        <w:jc w:val="both"/>
        <w:rPr>
          <w:sz w:val="24"/>
          <w:szCs w:val="24"/>
        </w:rPr>
      </w:pPr>
      <w:r w:rsidRPr="00F4006B">
        <w:rPr>
          <w:sz w:val="24"/>
          <w:szCs w:val="24"/>
        </w:rPr>
        <w:t>Actions</w:t>
      </w:r>
      <w:r w:rsidRPr="00835CA4">
        <w:rPr>
          <w:sz w:val="24"/>
          <w:szCs w:val="24"/>
        </w:rPr>
        <w:t xml:space="preserve"> are RDD operations that produce non-RDD values. They materialize a value in a Spark program. An Action is one of the ways to send result from executors to the driver. </w:t>
      </w:r>
      <w:proofErr w:type="gramStart"/>
      <w:r w:rsidRPr="00835CA4">
        <w:rPr>
          <w:sz w:val="24"/>
          <w:szCs w:val="24"/>
        </w:rPr>
        <w:t>First(</w:t>
      </w:r>
      <w:proofErr w:type="gramEnd"/>
      <w:r w:rsidRPr="00835CA4">
        <w:rPr>
          <w:sz w:val="24"/>
          <w:szCs w:val="24"/>
        </w:rPr>
        <w:t>), take(), reduce(), collect(), the count() is some of the Actions in spark.</w:t>
      </w:r>
    </w:p>
    <w:p w:rsidR="00F4006B" w:rsidRPr="00835CA4" w:rsidRDefault="00F4006B" w:rsidP="00F4006B">
      <w:pPr>
        <w:pStyle w:val="ListParagraph"/>
        <w:jc w:val="both"/>
        <w:rPr>
          <w:sz w:val="24"/>
          <w:szCs w:val="24"/>
        </w:rPr>
      </w:pPr>
    </w:p>
    <w:p w:rsidR="00835CA4" w:rsidRPr="00835CA4" w:rsidRDefault="00835CA4" w:rsidP="00F4006B">
      <w:pPr>
        <w:pStyle w:val="ListParagraph"/>
        <w:jc w:val="both"/>
        <w:rPr>
          <w:sz w:val="24"/>
          <w:szCs w:val="24"/>
        </w:rPr>
      </w:pPr>
      <w:r w:rsidRPr="00835CA4">
        <w:rPr>
          <w:sz w:val="24"/>
          <w:szCs w:val="24"/>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835CA4" w:rsidRPr="00835CA4" w:rsidRDefault="00835CA4" w:rsidP="00F4006B">
      <w:pPr>
        <w:pStyle w:val="ListParagraph"/>
        <w:jc w:val="both"/>
        <w:rPr>
          <w:sz w:val="24"/>
          <w:szCs w:val="24"/>
        </w:rPr>
      </w:pPr>
    </w:p>
    <w:p w:rsidR="00A325AD" w:rsidRPr="00A325AD" w:rsidRDefault="00A325AD" w:rsidP="00A325AD">
      <w:pPr>
        <w:ind w:left="720"/>
        <w:jc w:val="both"/>
        <w:rPr>
          <w:sz w:val="24"/>
          <w:szCs w:val="24"/>
        </w:rPr>
      </w:pPr>
    </w:p>
    <w:sectPr w:rsidR="00A325AD" w:rsidRPr="00A325AD" w:rsidSect="00F25D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389"/>
    <w:multiLevelType w:val="hybridMultilevel"/>
    <w:tmpl w:val="56D6C282"/>
    <w:lvl w:ilvl="0" w:tplc="7BF0419E">
      <w:start w:val="1"/>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5F20B3"/>
    <w:multiLevelType w:val="multilevel"/>
    <w:tmpl w:val="5A8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16663A"/>
    <w:multiLevelType w:val="hybridMultilevel"/>
    <w:tmpl w:val="1D8E4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2A3409"/>
    <w:multiLevelType w:val="multilevel"/>
    <w:tmpl w:val="DAF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12426"/>
    <w:multiLevelType w:val="hybridMultilevel"/>
    <w:tmpl w:val="51D60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263E18"/>
    <w:multiLevelType w:val="multilevel"/>
    <w:tmpl w:val="A0D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B91660"/>
    <w:multiLevelType w:val="hybridMultilevel"/>
    <w:tmpl w:val="080AA3E0"/>
    <w:lvl w:ilvl="0" w:tplc="6AAA634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5CB611C"/>
    <w:multiLevelType w:val="multilevel"/>
    <w:tmpl w:val="695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A46AD3"/>
    <w:multiLevelType w:val="hybridMultilevel"/>
    <w:tmpl w:val="7D48A936"/>
    <w:lvl w:ilvl="0" w:tplc="EA347572">
      <w:start w:val="1"/>
      <w:numFmt w:val="bullet"/>
      <w:lvlText w:val="-"/>
      <w:lvlJc w:val="left"/>
      <w:pPr>
        <w:ind w:left="1080" w:hanging="360"/>
      </w:pPr>
      <w:rPr>
        <w:rFonts w:ascii="Calibri" w:eastAsiaTheme="minorHAnsi" w:hAnsi="Calibri"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ACD4D73"/>
    <w:multiLevelType w:val="multilevel"/>
    <w:tmpl w:val="F9E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8"/>
  </w:num>
  <w:num w:numId="7">
    <w:abstractNumId w:val="1"/>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F3151"/>
    <w:rsid w:val="00050B9E"/>
    <w:rsid w:val="001C3C4C"/>
    <w:rsid w:val="004F3151"/>
    <w:rsid w:val="006A7A4C"/>
    <w:rsid w:val="00835CA4"/>
    <w:rsid w:val="00A325AD"/>
    <w:rsid w:val="00EA2924"/>
    <w:rsid w:val="00F25D1F"/>
    <w:rsid w:val="00F400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1F"/>
  </w:style>
  <w:style w:type="paragraph" w:styleId="Heading3">
    <w:name w:val="heading 3"/>
    <w:basedOn w:val="Normal"/>
    <w:link w:val="Heading3Char"/>
    <w:uiPriority w:val="9"/>
    <w:qFormat/>
    <w:rsid w:val="00835C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35C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51"/>
    <w:pPr>
      <w:ind w:left="720"/>
      <w:contextualSpacing/>
    </w:pPr>
  </w:style>
  <w:style w:type="paragraph" w:customStyle="1" w:styleId="comments-section">
    <w:name w:val="comments-section"/>
    <w:basedOn w:val="Normal"/>
    <w:rsid w:val="00A32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5AD"/>
    <w:rPr>
      <w:b/>
      <w:bCs/>
    </w:rPr>
  </w:style>
  <w:style w:type="character" w:styleId="Hyperlink">
    <w:name w:val="Hyperlink"/>
    <w:basedOn w:val="DefaultParagraphFont"/>
    <w:uiPriority w:val="99"/>
    <w:unhideWhenUsed/>
    <w:rsid w:val="00A325AD"/>
    <w:rPr>
      <w:color w:val="0000FF"/>
      <w:u w:val="single"/>
    </w:rPr>
  </w:style>
  <w:style w:type="character" w:customStyle="1" w:styleId="Heading3Char">
    <w:name w:val="Heading 3 Char"/>
    <w:basedOn w:val="DefaultParagraphFont"/>
    <w:link w:val="Heading3"/>
    <w:uiPriority w:val="9"/>
    <w:rsid w:val="00835CA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35C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35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5CA4"/>
    <w:rPr>
      <w:i/>
      <w:iCs/>
    </w:rPr>
  </w:style>
  <w:style w:type="paragraph" w:styleId="BalloonText">
    <w:name w:val="Balloon Text"/>
    <w:basedOn w:val="Normal"/>
    <w:link w:val="BalloonTextChar"/>
    <w:uiPriority w:val="99"/>
    <w:semiHidden/>
    <w:unhideWhenUsed/>
    <w:rsid w:val="0083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38513">
      <w:bodyDiv w:val="1"/>
      <w:marLeft w:val="0"/>
      <w:marRight w:val="0"/>
      <w:marTop w:val="0"/>
      <w:marBottom w:val="0"/>
      <w:divBdr>
        <w:top w:val="none" w:sz="0" w:space="0" w:color="auto"/>
        <w:left w:val="none" w:sz="0" w:space="0" w:color="auto"/>
        <w:bottom w:val="none" w:sz="0" w:space="0" w:color="auto"/>
        <w:right w:val="none" w:sz="0" w:space="0" w:color="auto"/>
      </w:divBdr>
    </w:div>
    <w:div w:id="154146079">
      <w:bodyDiv w:val="1"/>
      <w:marLeft w:val="0"/>
      <w:marRight w:val="0"/>
      <w:marTop w:val="0"/>
      <w:marBottom w:val="0"/>
      <w:divBdr>
        <w:top w:val="none" w:sz="0" w:space="0" w:color="auto"/>
        <w:left w:val="none" w:sz="0" w:space="0" w:color="auto"/>
        <w:bottom w:val="none" w:sz="0" w:space="0" w:color="auto"/>
        <w:right w:val="none" w:sz="0" w:space="0" w:color="auto"/>
      </w:divBdr>
    </w:div>
    <w:div w:id="189801406">
      <w:bodyDiv w:val="1"/>
      <w:marLeft w:val="0"/>
      <w:marRight w:val="0"/>
      <w:marTop w:val="0"/>
      <w:marBottom w:val="0"/>
      <w:divBdr>
        <w:top w:val="none" w:sz="0" w:space="0" w:color="auto"/>
        <w:left w:val="none" w:sz="0" w:space="0" w:color="auto"/>
        <w:bottom w:val="none" w:sz="0" w:space="0" w:color="auto"/>
        <w:right w:val="none" w:sz="0" w:space="0" w:color="auto"/>
      </w:divBdr>
    </w:div>
    <w:div w:id="445126212">
      <w:bodyDiv w:val="1"/>
      <w:marLeft w:val="0"/>
      <w:marRight w:val="0"/>
      <w:marTop w:val="0"/>
      <w:marBottom w:val="0"/>
      <w:divBdr>
        <w:top w:val="none" w:sz="0" w:space="0" w:color="auto"/>
        <w:left w:val="none" w:sz="0" w:space="0" w:color="auto"/>
        <w:bottom w:val="none" w:sz="0" w:space="0" w:color="auto"/>
        <w:right w:val="none" w:sz="0" w:space="0" w:color="auto"/>
      </w:divBdr>
    </w:div>
    <w:div w:id="568921741">
      <w:bodyDiv w:val="1"/>
      <w:marLeft w:val="0"/>
      <w:marRight w:val="0"/>
      <w:marTop w:val="0"/>
      <w:marBottom w:val="0"/>
      <w:divBdr>
        <w:top w:val="none" w:sz="0" w:space="0" w:color="auto"/>
        <w:left w:val="none" w:sz="0" w:space="0" w:color="auto"/>
        <w:bottom w:val="none" w:sz="0" w:space="0" w:color="auto"/>
        <w:right w:val="none" w:sz="0" w:space="0" w:color="auto"/>
      </w:divBdr>
    </w:div>
    <w:div w:id="573666008">
      <w:bodyDiv w:val="1"/>
      <w:marLeft w:val="0"/>
      <w:marRight w:val="0"/>
      <w:marTop w:val="0"/>
      <w:marBottom w:val="0"/>
      <w:divBdr>
        <w:top w:val="none" w:sz="0" w:space="0" w:color="auto"/>
        <w:left w:val="none" w:sz="0" w:space="0" w:color="auto"/>
        <w:bottom w:val="none" w:sz="0" w:space="0" w:color="auto"/>
        <w:right w:val="none" w:sz="0" w:space="0" w:color="auto"/>
      </w:divBdr>
    </w:div>
    <w:div w:id="919870780">
      <w:bodyDiv w:val="1"/>
      <w:marLeft w:val="0"/>
      <w:marRight w:val="0"/>
      <w:marTop w:val="0"/>
      <w:marBottom w:val="0"/>
      <w:divBdr>
        <w:top w:val="none" w:sz="0" w:space="0" w:color="auto"/>
        <w:left w:val="none" w:sz="0" w:space="0" w:color="auto"/>
        <w:bottom w:val="none" w:sz="0" w:space="0" w:color="auto"/>
        <w:right w:val="none" w:sz="0" w:space="0" w:color="auto"/>
      </w:divBdr>
    </w:div>
    <w:div w:id="1307589222">
      <w:bodyDiv w:val="1"/>
      <w:marLeft w:val="0"/>
      <w:marRight w:val="0"/>
      <w:marTop w:val="0"/>
      <w:marBottom w:val="0"/>
      <w:divBdr>
        <w:top w:val="none" w:sz="0" w:space="0" w:color="auto"/>
        <w:left w:val="none" w:sz="0" w:space="0" w:color="auto"/>
        <w:bottom w:val="none" w:sz="0" w:space="0" w:color="auto"/>
        <w:right w:val="none" w:sz="0" w:space="0" w:color="auto"/>
      </w:divBdr>
    </w:div>
    <w:div w:id="1310093362">
      <w:bodyDiv w:val="1"/>
      <w:marLeft w:val="0"/>
      <w:marRight w:val="0"/>
      <w:marTop w:val="0"/>
      <w:marBottom w:val="0"/>
      <w:divBdr>
        <w:top w:val="none" w:sz="0" w:space="0" w:color="auto"/>
        <w:left w:val="none" w:sz="0" w:space="0" w:color="auto"/>
        <w:bottom w:val="none" w:sz="0" w:space="0" w:color="auto"/>
        <w:right w:val="none" w:sz="0" w:space="0" w:color="auto"/>
      </w:divBdr>
    </w:div>
    <w:div w:id="1439913136">
      <w:bodyDiv w:val="1"/>
      <w:marLeft w:val="0"/>
      <w:marRight w:val="0"/>
      <w:marTop w:val="0"/>
      <w:marBottom w:val="0"/>
      <w:divBdr>
        <w:top w:val="none" w:sz="0" w:space="0" w:color="auto"/>
        <w:left w:val="none" w:sz="0" w:space="0" w:color="auto"/>
        <w:bottom w:val="none" w:sz="0" w:space="0" w:color="auto"/>
        <w:right w:val="none" w:sz="0" w:space="0" w:color="auto"/>
      </w:divBdr>
    </w:div>
    <w:div w:id="1516264028">
      <w:bodyDiv w:val="1"/>
      <w:marLeft w:val="0"/>
      <w:marRight w:val="0"/>
      <w:marTop w:val="0"/>
      <w:marBottom w:val="0"/>
      <w:divBdr>
        <w:top w:val="none" w:sz="0" w:space="0" w:color="auto"/>
        <w:left w:val="none" w:sz="0" w:space="0" w:color="auto"/>
        <w:bottom w:val="none" w:sz="0" w:space="0" w:color="auto"/>
        <w:right w:val="none" w:sz="0" w:space="0" w:color="auto"/>
      </w:divBdr>
    </w:div>
    <w:div w:id="1654017631">
      <w:bodyDiv w:val="1"/>
      <w:marLeft w:val="0"/>
      <w:marRight w:val="0"/>
      <w:marTop w:val="0"/>
      <w:marBottom w:val="0"/>
      <w:divBdr>
        <w:top w:val="none" w:sz="0" w:space="0" w:color="auto"/>
        <w:left w:val="none" w:sz="0" w:space="0" w:color="auto"/>
        <w:bottom w:val="none" w:sz="0" w:space="0" w:color="auto"/>
        <w:right w:val="none" w:sz="0" w:space="0" w:color="auto"/>
      </w:divBdr>
    </w:div>
    <w:div w:id="1732918600">
      <w:bodyDiv w:val="1"/>
      <w:marLeft w:val="0"/>
      <w:marRight w:val="0"/>
      <w:marTop w:val="0"/>
      <w:marBottom w:val="0"/>
      <w:divBdr>
        <w:top w:val="none" w:sz="0" w:space="0" w:color="auto"/>
        <w:left w:val="none" w:sz="0" w:space="0" w:color="auto"/>
        <w:bottom w:val="none" w:sz="0" w:space="0" w:color="auto"/>
        <w:right w:val="none" w:sz="0" w:space="0" w:color="auto"/>
      </w:divBdr>
    </w:div>
    <w:div w:id="1796751252">
      <w:bodyDiv w:val="1"/>
      <w:marLeft w:val="0"/>
      <w:marRight w:val="0"/>
      <w:marTop w:val="0"/>
      <w:marBottom w:val="0"/>
      <w:divBdr>
        <w:top w:val="none" w:sz="0" w:space="0" w:color="auto"/>
        <w:left w:val="none" w:sz="0" w:space="0" w:color="auto"/>
        <w:bottom w:val="none" w:sz="0" w:space="0" w:color="auto"/>
        <w:right w:val="none" w:sz="0" w:space="0" w:color="auto"/>
      </w:divBdr>
    </w:div>
    <w:div w:id="1825582624">
      <w:bodyDiv w:val="1"/>
      <w:marLeft w:val="0"/>
      <w:marRight w:val="0"/>
      <w:marTop w:val="0"/>
      <w:marBottom w:val="0"/>
      <w:divBdr>
        <w:top w:val="none" w:sz="0" w:space="0" w:color="auto"/>
        <w:left w:val="none" w:sz="0" w:space="0" w:color="auto"/>
        <w:bottom w:val="none" w:sz="0" w:space="0" w:color="auto"/>
        <w:right w:val="none" w:sz="0" w:space="0" w:color="auto"/>
      </w:divBdr>
    </w:div>
    <w:div w:id="2042321081">
      <w:bodyDiv w:val="1"/>
      <w:marLeft w:val="0"/>
      <w:marRight w:val="0"/>
      <w:marTop w:val="0"/>
      <w:marBottom w:val="0"/>
      <w:divBdr>
        <w:top w:val="none" w:sz="0" w:space="0" w:color="auto"/>
        <w:left w:val="none" w:sz="0" w:space="0" w:color="auto"/>
        <w:bottom w:val="none" w:sz="0" w:space="0" w:color="auto"/>
        <w:right w:val="none" w:sz="0" w:space="0" w:color="auto"/>
      </w:divBdr>
    </w:div>
    <w:div w:id="2048605685">
      <w:bodyDiv w:val="1"/>
      <w:marLeft w:val="0"/>
      <w:marRight w:val="0"/>
      <w:marTop w:val="0"/>
      <w:marBottom w:val="0"/>
      <w:divBdr>
        <w:top w:val="none" w:sz="0" w:space="0" w:color="auto"/>
        <w:left w:val="none" w:sz="0" w:space="0" w:color="auto"/>
        <w:bottom w:val="none" w:sz="0" w:space="0" w:color="auto"/>
        <w:right w:val="none" w:sz="0" w:space="0" w:color="auto"/>
      </w:divBdr>
    </w:div>
    <w:div w:id="2069566009">
      <w:bodyDiv w:val="1"/>
      <w:marLeft w:val="0"/>
      <w:marRight w:val="0"/>
      <w:marTop w:val="0"/>
      <w:marBottom w:val="0"/>
      <w:divBdr>
        <w:top w:val="none" w:sz="0" w:space="0" w:color="auto"/>
        <w:left w:val="none" w:sz="0" w:space="0" w:color="auto"/>
        <w:bottom w:val="none" w:sz="0" w:space="0" w:color="auto"/>
        <w:right w:val="none" w:sz="0" w:space="0" w:color="auto"/>
      </w:divBdr>
    </w:div>
    <w:div w:id="2090495057">
      <w:bodyDiv w:val="1"/>
      <w:marLeft w:val="0"/>
      <w:marRight w:val="0"/>
      <w:marTop w:val="0"/>
      <w:marBottom w:val="0"/>
      <w:divBdr>
        <w:top w:val="none" w:sz="0" w:space="0" w:color="auto"/>
        <w:left w:val="none" w:sz="0" w:space="0" w:color="auto"/>
        <w:bottom w:val="none" w:sz="0" w:space="0" w:color="auto"/>
        <w:right w:val="none" w:sz="0" w:space="0" w:color="auto"/>
      </w:divBdr>
    </w:div>
    <w:div w:id="21020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ceklaskowski.gitbooks.io/mastering-apache-spark/content/spark-rd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ceklaskowski.gitbooks.io/mastering-apache-spark/content/spark-rdd-partitions.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ceklaskowski.gitbooks.io/mastering-apache-spark/content/spark-cluster.html" TargetMode="External"/><Relationship Id="rId11" Type="http://schemas.openxmlformats.org/officeDocument/2006/relationships/hyperlink" Target="https://d2h0cx97tjks2p.cloudfront.net/blogs/wp-content/uploads/spark-wide-transformation.jpg" TargetMode="External"/><Relationship Id="rId5" Type="http://schemas.openxmlformats.org/officeDocument/2006/relationships/hyperlink" Target="https://jaceklaskowski.gitbooks.io/mastering-apache-spark/content/spark-rdd.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2h0cx97tjks2p.cloudfront.net/blogs/wp-content/uploads/spark-narrow-transformation-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2017-11-16T17:39:00Z</dcterms:created>
  <dcterms:modified xsi:type="dcterms:W3CDTF">2017-11-17T03:05:00Z</dcterms:modified>
</cp:coreProperties>
</file>