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7F4257" w:rsidRPr="006A3080" w:rsidRDefault="007F4257" w:rsidP="007F4257">
      <w:pPr>
        <w:pBdr>
          <w:bottom w:val="single" w:sz="6" w:space="1" w:color="auto"/>
        </w:pBdr>
        <w:spacing w:after="0" w:line="360" w:lineRule="auto"/>
        <w:jc w:val="both"/>
        <w:rPr>
          <w:rFonts w:ascii="Times New Roman" w:hAnsi="Times New Roman" w:cs="Times New Roman"/>
          <w:b/>
          <w:bCs/>
          <w:spacing w:val="-2"/>
          <w:sz w:val="36"/>
          <w:szCs w:val="36"/>
        </w:rPr>
      </w:pPr>
      <w:r w:rsidRPr="006A3080">
        <w:rPr>
          <w:rFonts w:ascii="Times New Roman" w:hAnsi="Times New Roman" w:cs="Times New Roman"/>
          <w:b/>
          <w:bCs/>
          <w:spacing w:val="-2"/>
          <w:sz w:val="36"/>
          <w:szCs w:val="36"/>
        </w:rPr>
        <w:t xml:space="preserve">Pertemuan 3 – Visualisasi </w:t>
      </w:r>
      <w:r>
        <w:rPr>
          <w:rFonts w:ascii="Times New Roman" w:hAnsi="Times New Roman" w:cs="Times New Roman"/>
          <w:b/>
          <w:bCs/>
          <w:spacing w:val="-2"/>
          <w:sz w:val="36"/>
          <w:szCs w:val="36"/>
        </w:rPr>
        <w:t xml:space="preserve">data </w:t>
      </w:r>
      <w:r w:rsidRPr="006A3080">
        <w:rPr>
          <w:rFonts w:ascii="Times New Roman" w:hAnsi="Times New Roman" w:cs="Times New Roman"/>
          <w:b/>
          <w:bCs/>
          <w:spacing w:val="-2"/>
          <w:sz w:val="36"/>
          <w:szCs w:val="36"/>
        </w:rPr>
        <w:t>menggunakan Streamlit</w:t>
      </w:r>
    </w:p>
    <w:p w:rsidR="007F4257" w:rsidRPr="006A3080" w:rsidRDefault="007F4257" w:rsidP="007F4257">
      <w:pPr>
        <w:spacing w:after="0" w:line="360" w:lineRule="auto"/>
        <w:jc w:val="both"/>
        <w:rPr>
          <w:rFonts w:ascii="Times New Roman" w:hAnsi="Times New Roman" w:cs="Times New Roman"/>
          <w:spacing w:val="-2"/>
          <w:sz w:val="24"/>
          <w:szCs w:val="24"/>
        </w:rPr>
      </w:pPr>
    </w:p>
    <w:p w:rsidR="007F4257" w:rsidRPr="006A3080" w:rsidRDefault="007F4257" w:rsidP="007F4257">
      <w:pPr>
        <w:spacing w:after="0" w:line="360" w:lineRule="auto"/>
        <w:jc w:val="both"/>
        <w:rPr>
          <w:rFonts w:ascii="Times New Roman" w:hAnsi="Times New Roman" w:cs="Times New Roman"/>
          <w:b/>
          <w:bCs/>
          <w:spacing w:val="-2"/>
          <w:sz w:val="28"/>
          <w:szCs w:val="28"/>
        </w:rPr>
      </w:pPr>
      <w:r w:rsidRPr="006A3080">
        <w:rPr>
          <w:rFonts w:ascii="Times New Roman" w:hAnsi="Times New Roman" w:cs="Times New Roman"/>
          <w:b/>
          <w:bCs/>
          <w:spacing w:val="-2"/>
          <w:sz w:val="28"/>
          <w:szCs w:val="28"/>
        </w:rPr>
        <w:t>Tujuan pembelajaran</w:t>
      </w:r>
    </w:p>
    <w:p w:rsidR="007F4257" w:rsidRPr="006A3080" w:rsidRDefault="007F4257" w:rsidP="007F4257">
      <w:pPr>
        <w:pStyle w:val="ListParagraph"/>
        <w:numPr>
          <w:ilvl w:val="0"/>
          <w:numId w:val="1"/>
        </w:numPr>
        <w:spacing w:after="0" w:line="360" w:lineRule="auto"/>
        <w:ind w:left="568" w:hanging="284"/>
        <w:jc w:val="both"/>
        <w:rPr>
          <w:rFonts w:ascii="Times New Roman" w:hAnsi="Times New Roman" w:cs="Times New Roman"/>
          <w:spacing w:val="-2"/>
          <w:sz w:val="24"/>
          <w:szCs w:val="24"/>
        </w:rPr>
      </w:pPr>
      <w:r w:rsidRPr="006A3080">
        <w:rPr>
          <w:rFonts w:ascii="Times New Roman" w:hAnsi="Times New Roman" w:cs="Times New Roman"/>
          <w:spacing w:val="-2"/>
          <w:sz w:val="24"/>
          <w:szCs w:val="24"/>
        </w:rPr>
        <w:t xml:space="preserve">Mahasiswa mampu memahami konsep visualisasi data seperti </w:t>
      </w:r>
      <w:r w:rsidRPr="006A3080">
        <w:rPr>
          <w:rFonts w:ascii="Times New Roman" w:hAnsi="Times New Roman" w:cs="Times New Roman"/>
          <w:i/>
          <w:iCs/>
          <w:spacing w:val="-2"/>
          <w:sz w:val="24"/>
          <w:szCs w:val="24"/>
        </w:rPr>
        <w:t>histogram</w:t>
      </w:r>
      <w:r w:rsidRPr="006A3080">
        <w:rPr>
          <w:rFonts w:ascii="Times New Roman" w:hAnsi="Times New Roman" w:cs="Times New Roman"/>
          <w:spacing w:val="-2"/>
          <w:sz w:val="24"/>
          <w:szCs w:val="24"/>
        </w:rPr>
        <w:t xml:space="preserve">, </w:t>
      </w:r>
      <w:r w:rsidRPr="006A3080">
        <w:rPr>
          <w:rFonts w:ascii="Times New Roman" w:hAnsi="Times New Roman" w:cs="Times New Roman"/>
          <w:i/>
          <w:iCs/>
          <w:spacing w:val="-2"/>
          <w:sz w:val="24"/>
          <w:szCs w:val="24"/>
        </w:rPr>
        <w:t>lineplot</w:t>
      </w:r>
      <w:r w:rsidRPr="006A3080">
        <w:rPr>
          <w:rFonts w:ascii="Times New Roman" w:hAnsi="Times New Roman" w:cs="Times New Roman"/>
          <w:spacing w:val="-2"/>
          <w:sz w:val="24"/>
          <w:szCs w:val="24"/>
        </w:rPr>
        <w:t xml:space="preserve">, </w:t>
      </w:r>
      <w:r w:rsidRPr="006A3080">
        <w:rPr>
          <w:rFonts w:ascii="Times New Roman" w:hAnsi="Times New Roman" w:cs="Times New Roman"/>
          <w:i/>
          <w:iCs/>
          <w:spacing w:val="-2"/>
          <w:sz w:val="24"/>
          <w:szCs w:val="24"/>
        </w:rPr>
        <w:t>pieplot</w:t>
      </w:r>
      <w:r w:rsidRPr="006A3080">
        <w:rPr>
          <w:rFonts w:ascii="Times New Roman" w:hAnsi="Times New Roman" w:cs="Times New Roman"/>
          <w:spacing w:val="-2"/>
          <w:sz w:val="24"/>
          <w:szCs w:val="24"/>
        </w:rPr>
        <w:t xml:space="preserve">, </w:t>
      </w:r>
      <w:r w:rsidRPr="006A3080">
        <w:rPr>
          <w:rFonts w:ascii="Times New Roman" w:hAnsi="Times New Roman" w:cs="Times New Roman"/>
          <w:i/>
          <w:iCs/>
          <w:spacing w:val="-2"/>
          <w:sz w:val="24"/>
          <w:szCs w:val="24"/>
        </w:rPr>
        <w:t>barplot</w:t>
      </w:r>
      <w:r w:rsidRPr="006A3080">
        <w:rPr>
          <w:rFonts w:ascii="Times New Roman" w:hAnsi="Times New Roman" w:cs="Times New Roman"/>
          <w:spacing w:val="-2"/>
          <w:sz w:val="24"/>
          <w:szCs w:val="24"/>
        </w:rPr>
        <w:t xml:space="preserve">, </w:t>
      </w:r>
      <w:r w:rsidRPr="006A3080">
        <w:rPr>
          <w:rFonts w:ascii="Times New Roman" w:hAnsi="Times New Roman" w:cs="Times New Roman"/>
          <w:i/>
          <w:iCs/>
          <w:spacing w:val="-2"/>
          <w:sz w:val="24"/>
          <w:szCs w:val="24"/>
        </w:rPr>
        <w:t>scatterplot</w:t>
      </w:r>
      <w:r w:rsidRPr="006A3080">
        <w:rPr>
          <w:rFonts w:ascii="Times New Roman" w:hAnsi="Times New Roman" w:cs="Times New Roman"/>
          <w:spacing w:val="-2"/>
          <w:sz w:val="24"/>
          <w:szCs w:val="24"/>
        </w:rPr>
        <w:t xml:space="preserve">, </w:t>
      </w:r>
      <w:r w:rsidRPr="006A3080">
        <w:rPr>
          <w:rFonts w:ascii="Times New Roman" w:hAnsi="Times New Roman" w:cs="Times New Roman"/>
          <w:i/>
          <w:iCs/>
          <w:spacing w:val="-2"/>
          <w:sz w:val="24"/>
          <w:szCs w:val="24"/>
        </w:rPr>
        <w:t>boxplot</w:t>
      </w:r>
      <w:r w:rsidRPr="006A3080">
        <w:rPr>
          <w:rFonts w:ascii="Times New Roman" w:hAnsi="Times New Roman" w:cs="Times New Roman"/>
          <w:spacing w:val="-2"/>
          <w:sz w:val="24"/>
          <w:szCs w:val="24"/>
        </w:rPr>
        <w:t xml:space="preserve">, </w:t>
      </w:r>
      <w:r w:rsidRPr="006A3080">
        <w:rPr>
          <w:rFonts w:ascii="Times New Roman" w:hAnsi="Times New Roman" w:cs="Times New Roman"/>
          <w:i/>
          <w:iCs/>
          <w:spacing w:val="-2"/>
          <w:sz w:val="24"/>
          <w:szCs w:val="24"/>
        </w:rPr>
        <w:t>heatmap</w:t>
      </w:r>
      <w:r w:rsidRPr="006A3080">
        <w:rPr>
          <w:rFonts w:ascii="Times New Roman" w:hAnsi="Times New Roman" w:cs="Times New Roman"/>
          <w:spacing w:val="-2"/>
          <w:sz w:val="24"/>
          <w:szCs w:val="24"/>
        </w:rPr>
        <w:t>, dan lain-lain.</w:t>
      </w:r>
    </w:p>
    <w:p w:rsidR="007F4257" w:rsidRPr="006A3080" w:rsidRDefault="007F4257" w:rsidP="007F4257">
      <w:pPr>
        <w:pStyle w:val="ListParagraph"/>
        <w:numPr>
          <w:ilvl w:val="0"/>
          <w:numId w:val="1"/>
        </w:numPr>
        <w:spacing w:after="0" w:line="360" w:lineRule="auto"/>
        <w:ind w:left="568" w:hanging="284"/>
        <w:jc w:val="both"/>
        <w:rPr>
          <w:rFonts w:ascii="Times New Roman" w:hAnsi="Times New Roman" w:cs="Times New Roman"/>
          <w:spacing w:val="-2"/>
          <w:sz w:val="24"/>
          <w:szCs w:val="24"/>
        </w:rPr>
      </w:pPr>
      <w:r w:rsidRPr="006A3080">
        <w:rPr>
          <w:rFonts w:ascii="Times New Roman" w:hAnsi="Times New Roman" w:cs="Times New Roman"/>
          <w:spacing w:val="-2"/>
          <w:sz w:val="24"/>
          <w:szCs w:val="24"/>
        </w:rPr>
        <w:t xml:space="preserve">Mahasiswa dapat menggunakan beberapa library visualisasi data seperti </w:t>
      </w:r>
      <w:r w:rsidRPr="006A3080">
        <w:rPr>
          <w:rFonts w:ascii="Times New Roman" w:hAnsi="Times New Roman" w:cs="Times New Roman"/>
          <w:i/>
          <w:iCs/>
          <w:spacing w:val="-2"/>
          <w:sz w:val="24"/>
          <w:szCs w:val="24"/>
        </w:rPr>
        <w:t>matplotlib</w:t>
      </w:r>
      <w:r w:rsidRPr="006A3080">
        <w:rPr>
          <w:rFonts w:ascii="Times New Roman" w:hAnsi="Times New Roman" w:cs="Times New Roman"/>
          <w:spacing w:val="-2"/>
          <w:sz w:val="24"/>
          <w:szCs w:val="24"/>
        </w:rPr>
        <w:t xml:space="preserve">, </w:t>
      </w:r>
      <w:r w:rsidRPr="006A3080">
        <w:rPr>
          <w:rFonts w:ascii="Times New Roman" w:hAnsi="Times New Roman" w:cs="Times New Roman"/>
          <w:i/>
          <w:iCs/>
          <w:spacing w:val="-2"/>
          <w:sz w:val="24"/>
          <w:szCs w:val="24"/>
        </w:rPr>
        <w:t>seaborn</w:t>
      </w:r>
      <w:r w:rsidRPr="006A3080">
        <w:rPr>
          <w:rFonts w:ascii="Times New Roman" w:hAnsi="Times New Roman" w:cs="Times New Roman"/>
          <w:spacing w:val="-2"/>
          <w:sz w:val="24"/>
          <w:szCs w:val="24"/>
        </w:rPr>
        <w:t xml:space="preserve">, dan </w:t>
      </w:r>
      <w:r w:rsidRPr="006A3080">
        <w:rPr>
          <w:rFonts w:ascii="Times New Roman" w:hAnsi="Times New Roman" w:cs="Times New Roman"/>
          <w:i/>
          <w:iCs/>
          <w:spacing w:val="-2"/>
          <w:sz w:val="24"/>
          <w:szCs w:val="24"/>
        </w:rPr>
        <w:t>plotly</w:t>
      </w:r>
      <w:r w:rsidRPr="006A3080">
        <w:rPr>
          <w:rFonts w:ascii="Times New Roman" w:hAnsi="Times New Roman" w:cs="Times New Roman"/>
          <w:spacing w:val="-2"/>
          <w:sz w:val="24"/>
          <w:szCs w:val="24"/>
        </w:rPr>
        <w:t>.</w:t>
      </w:r>
    </w:p>
    <w:p w:rsidR="007F4257" w:rsidRPr="00163015" w:rsidRDefault="007F4257" w:rsidP="007F4257">
      <w:pPr>
        <w:pStyle w:val="ListParagraph"/>
        <w:numPr>
          <w:ilvl w:val="0"/>
          <w:numId w:val="1"/>
        </w:numPr>
        <w:pBdr>
          <w:bottom w:val="single" w:sz="4" w:space="1" w:color="auto"/>
        </w:pBdr>
        <w:spacing w:after="0" w:line="360" w:lineRule="auto"/>
        <w:ind w:left="568" w:hanging="284"/>
        <w:jc w:val="both"/>
        <w:rPr>
          <w:rFonts w:ascii="Times New Roman" w:hAnsi="Times New Roman" w:cs="Times New Roman"/>
          <w:spacing w:val="-2"/>
          <w:sz w:val="24"/>
          <w:szCs w:val="24"/>
        </w:rPr>
      </w:pPr>
      <w:r w:rsidRPr="00163015">
        <w:rPr>
          <w:rFonts w:ascii="Times New Roman" w:hAnsi="Times New Roman" w:cs="Times New Roman"/>
          <w:spacing w:val="-2"/>
          <w:sz w:val="24"/>
          <w:szCs w:val="24"/>
        </w:rPr>
        <w:t xml:space="preserve">Mahasiswa dapat menggunakan </w:t>
      </w:r>
      <w:r w:rsidRPr="00163015">
        <w:rPr>
          <w:rFonts w:ascii="Times New Roman" w:hAnsi="Times New Roman" w:cs="Times New Roman"/>
          <w:i/>
          <w:iCs/>
          <w:spacing w:val="-2"/>
          <w:sz w:val="24"/>
          <w:szCs w:val="24"/>
        </w:rPr>
        <w:t>framework</w:t>
      </w:r>
      <w:r w:rsidRPr="00163015">
        <w:rPr>
          <w:rFonts w:ascii="Times New Roman" w:hAnsi="Times New Roman" w:cs="Times New Roman"/>
          <w:spacing w:val="-2"/>
          <w:sz w:val="24"/>
          <w:szCs w:val="24"/>
        </w:rPr>
        <w:t xml:space="preserve"> visualisasi data seperti </w:t>
      </w:r>
      <w:r w:rsidRPr="00163015">
        <w:rPr>
          <w:rFonts w:ascii="Times New Roman" w:hAnsi="Times New Roman" w:cs="Times New Roman"/>
          <w:i/>
          <w:iCs/>
          <w:spacing w:val="-2"/>
          <w:sz w:val="24"/>
          <w:szCs w:val="24"/>
        </w:rPr>
        <w:t>streamlit</w:t>
      </w:r>
      <w:r w:rsidRPr="00163015">
        <w:rPr>
          <w:rFonts w:ascii="Times New Roman" w:hAnsi="Times New Roman" w:cs="Times New Roman"/>
          <w:spacing w:val="-2"/>
          <w:sz w:val="24"/>
          <w:szCs w:val="24"/>
        </w:rPr>
        <w:t>.</w:t>
      </w:r>
    </w:p>
    <w:p w:rsidR="007F4257" w:rsidRPr="00AB6C98" w:rsidRDefault="007F4257" w:rsidP="007F425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31F71" w:rsidRPr="00AB6C98" w:rsidRDefault="007F4257" w:rsidP="00F7270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B6C98">
        <w:rPr>
          <w:rFonts w:ascii="Times New Roman" w:hAnsi="Times New Roman" w:cs="Times New Roman"/>
          <w:b/>
          <w:bCs/>
          <w:sz w:val="24"/>
          <w:szCs w:val="24"/>
        </w:rPr>
        <w:t>Studi kasus: Analisis data penjualan video games (main_vgsales.py)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7E13B0" w:rsidTr="00B87DEC">
        <w:tc>
          <w:tcPr>
            <w:tcW w:w="8494" w:type="dxa"/>
          </w:tcPr>
          <w:p w:rsidR="005522D0" w:rsidRDefault="005522D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51206030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import library streamlit</w:t>
            </w:r>
          </w:p>
          <w:p w:rsidR="005522D0" w:rsidRDefault="005522D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51206030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import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streamlit 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as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st;</w:t>
            </w:r>
          </w:p>
          <w:p w:rsidR="005522D0" w:rsidRDefault="005522D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51206030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</w:t>
            </w:r>
          </w:p>
          <w:p w:rsidR="005522D0" w:rsidRDefault="005522D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51206030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library manipulation dataset</w:t>
            </w:r>
          </w:p>
          <w:p w:rsidR="005522D0" w:rsidRDefault="005522D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51206030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import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pandas 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as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pd</w:t>
            </w:r>
          </w:p>
          <w:p w:rsidR="005522D0" w:rsidRDefault="005522D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51206030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</w:t>
            </w:r>
          </w:p>
          <w:p w:rsidR="005522D0" w:rsidRDefault="005522D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51206030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library manipulation array</w:t>
            </w:r>
          </w:p>
          <w:p w:rsidR="005522D0" w:rsidRDefault="005522D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51206030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import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numpy 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as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np</w:t>
            </w:r>
          </w:p>
          <w:p w:rsidR="005522D0" w:rsidRDefault="005522D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51206030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</w:t>
            </w:r>
          </w:p>
          <w:p w:rsidR="005522D0" w:rsidRDefault="005522D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51206030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library data visualization</w:t>
            </w:r>
          </w:p>
          <w:p w:rsidR="005522D0" w:rsidRPr="005522D0" w:rsidRDefault="005522D0" w:rsidP="005522D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51206030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import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plotly.express 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as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px</w:t>
            </w:r>
          </w:p>
        </w:tc>
      </w:tr>
    </w:tbl>
    <w:p w:rsidR="00F72706" w:rsidRDefault="00F72706" w:rsidP="00F7270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7E13B0" w:rsidTr="00B87DEC">
        <w:tc>
          <w:tcPr>
            <w:tcW w:w="8494" w:type="dxa"/>
          </w:tcPr>
          <w:p w:rsidR="00FC6FB6" w:rsidRDefault="00FC6FB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60119315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config web streamlit</w:t>
            </w:r>
          </w:p>
          <w:p w:rsidR="00FC6FB6" w:rsidRDefault="00FC6FB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60119315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st.set_page_config(</w:t>
            </w:r>
          </w:p>
          <w:p w:rsidR="00FC6FB6" w:rsidRDefault="00FC6FB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60119315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 page_title=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"My Dasboard"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FC6FB6" w:rsidRDefault="00FC6FB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60119315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 page_icon=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FC6FB6" w:rsidRDefault="00FC6FB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60119315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 layout=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"wide"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FC6FB6" w:rsidRDefault="00FC6FB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60119315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 initial_sidebar_state=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"auto"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FC6FB6" w:rsidRDefault="00FC6FB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60119315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 menu_items={</w:t>
            </w:r>
          </w:p>
          <w:p w:rsidR="00FC6FB6" w:rsidRDefault="00FC6FB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60119315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"Get Help"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"https://www.github.com/kusin"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FC6FB6" w:rsidRDefault="00FC6FB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60119315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"Report a bug"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"https://www.github.com/kusin"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FC6FB6" w:rsidRDefault="00FC6FB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60119315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"About"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"### Copyright 2022 all rights reserved by Aryajaya Alamsyah"</w:t>
            </w:r>
          </w:p>
          <w:p w:rsidR="00FC6FB6" w:rsidRDefault="00FC6FB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60119315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 }</w:t>
            </w:r>
          </w:p>
          <w:p w:rsidR="007E13B0" w:rsidRPr="00FC6FB6" w:rsidRDefault="00FC6FB6" w:rsidP="00FC6FB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60119315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</w:tc>
      </w:tr>
    </w:tbl>
    <w:p w:rsidR="007E13B0" w:rsidRDefault="007E13B0" w:rsidP="00F7270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F44BF0" w:rsidTr="00B87DEC">
        <w:tc>
          <w:tcPr>
            <w:tcW w:w="8494" w:type="dxa"/>
          </w:tcPr>
          <w:p w:rsidR="007A1E93" w:rsidRDefault="007A1E93" w:rsidP="007A1E93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load dataset</w:t>
            </w:r>
          </w:p>
          <w:p w:rsidR="007A1E93" w:rsidRDefault="007A1E93" w:rsidP="007A1E93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dataset = pd.read_csv(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"dataset/vgsales.csv"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:rsidR="007A1E93" w:rsidRDefault="007A1E93" w:rsidP="007A1E93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</w:t>
            </w:r>
          </w:p>
          <w:p w:rsidR="007A1E93" w:rsidRDefault="007A1E93" w:rsidP="007A1E93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container-header</w:t>
            </w:r>
          </w:p>
          <w:p w:rsidR="007A1E93" w:rsidRDefault="007A1E93" w:rsidP="007A1E93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with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st.container():</w:t>
            </w:r>
          </w:p>
          <w:p w:rsidR="007A1E93" w:rsidRDefault="007A1E93" w:rsidP="007A1E93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st.markdown(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"## Data Science - Exploratory Data Analysis of Video Games Sales"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:rsidR="007A1E93" w:rsidRDefault="007A1E93" w:rsidP="007A1E93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st.markdown(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"- Created By. Aryajaya Alamsyah, Okt 2023 (link download on</w:t>
            </w:r>
          </w:p>
          <w:p w:rsidR="007A1E93" w:rsidRDefault="007A1E93" w:rsidP="007A1E93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 xml:space="preserve">    https://www.kaggle.com/datasets/gregorut/videogamesales)"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:rsidR="007A1E93" w:rsidRDefault="007A1E93" w:rsidP="007A1E93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</w:t>
            </w:r>
          </w:p>
          <w:p w:rsidR="007A1E93" w:rsidRDefault="007A1E93" w:rsidP="007A1E93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container-dataset</w:t>
            </w:r>
          </w:p>
          <w:p w:rsidR="007A1E93" w:rsidRDefault="007A1E93" w:rsidP="007A1E93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with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st.container():</w:t>
            </w:r>
          </w:p>
          <w:p w:rsidR="00F44BF0" w:rsidRPr="007A1E93" w:rsidRDefault="007A1E93" w:rsidP="007A1E93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st.dataframe(dataset, use_container_width=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True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</w:tc>
      </w:tr>
    </w:tbl>
    <w:p w:rsidR="00F44BF0" w:rsidRDefault="00F44BF0" w:rsidP="00F7270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4"/>
      </w:tblGrid>
      <w:tr w:rsidR="00DB54C5" w:rsidTr="004C094B">
        <w:tc>
          <w:tcPr>
            <w:tcW w:w="8494" w:type="dxa"/>
          </w:tcPr>
          <w:p w:rsidR="00DB54C5" w:rsidRDefault="00407951" w:rsidP="00F6017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321CB">
              <w:rPr>
                <w:rFonts w:ascii="Consolas" w:hAnsi="Consolas"/>
                <w:noProof/>
                <w:sz w:val="18"/>
                <w:szCs w:val="18"/>
                <w14:ligatures w14:val="standardContextual"/>
              </w:rPr>
              <w:lastRenderedPageBreak/>
              <w:drawing>
                <wp:inline distT="0" distB="0" distL="0" distR="0" wp14:anchorId="0E22E37A" wp14:editId="6B7D6E26">
                  <wp:extent cx="5357004" cy="2061210"/>
                  <wp:effectExtent l="0" t="0" r="0" b="0"/>
                  <wp:docPr id="2577140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714010" name=""/>
                          <pic:cNvPicPr/>
                        </pic:nvPicPr>
                        <pic:blipFill rotWithShape="1">
                          <a:blip r:embed="rId8"/>
                          <a:srcRect t="25005" r="758" b="7075"/>
                          <a:stretch/>
                        </pic:blipFill>
                        <pic:spPr bwMode="auto">
                          <a:xfrm>
                            <a:off x="0" y="0"/>
                            <a:ext cx="5359101" cy="2062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1CC9" w:rsidTr="004C094B">
        <w:tc>
          <w:tcPr>
            <w:tcW w:w="8494" w:type="dxa"/>
          </w:tcPr>
          <w:p w:rsidR="00B01CC9" w:rsidRPr="008716F6" w:rsidRDefault="00254F34" w:rsidP="00254F3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716F6">
              <w:rPr>
                <w:rFonts w:ascii="Times New Roman" w:hAnsi="Times New Roman" w:cs="Times New Roman"/>
                <w:noProof/>
                <w:sz w:val="20"/>
                <w:szCs w:val="20"/>
                <w14:ligatures w14:val="standardContextual"/>
              </w:rPr>
              <w:t>Gambar x. Output program</w:t>
            </w:r>
          </w:p>
        </w:tc>
      </w:tr>
    </w:tbl>
    <w:p w:rsidR="00B01CC9" w:rsidRDefault="00B01CC9" w:rsidP="00B01CC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B01CC9" w:rsidRPr="0094013B" w:rsidTr="006B4D00">
        <w:tc>
          <w:tcPr>
            <w:tcW w:w="8494" w:type="dxa"/>
          </w:tcPr>
          <w:p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8000"/>
                <w:sz w:val="18"/>
                <w:szCs w:val="18"/>
              </w:rPr>
              <w:t># container-sales video games</w:t>
            </w:r>
          </w:p>
          <w:p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FF"/>
                <w:sz w:val="18"/>
                <w:szCs w:val="18"/>
              </w:rPr>
              <w:t>with</w:t>
            </w: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st.container():</w:t>
            </w:r>
          </w:p>
          <w:p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 w:rsidRPr="0094013B">
              <w:rPr>
                <w:rFonts w:ascii="Consolas" w:hAnsi="Consolas" w:cs="Courier New"/>
                <w:color w:val="008000"/>
                <w:sz w:val="18"/>
                <w:szCs w:val="18"/>
              </w:rPr>
              <w:t># load history sales video games on global region</w:t>
            </w:r>
          </w:p>
          <w:p w:rsidR="00C56E4D" w:rsidRPr="0094013B" w:rsidRDefault="00172B5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color w:val="000000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 w:rsidR="00C56E4D"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st.error(</w:t>
            </w:r>
            <w:r w:rsidR="00C56E4D" w:rsidRPr="0094013B">
              <w:rPr>
                <w:rFonts w:ascii="Consolas" w:hAnsi="Consolas" w:cs="Courier New"/>
                <w:color w:val="A31515"/>
                <w:sz w:val="18"/>
                <w:szCs w:val="18"/>
              </w:rPr>
              <w:t>"Sum of video games sales from all regions"</w:t>
            </w:r>
            <w:r w:rsidR="00C56E4D"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:rsidR="00923E68" w:rsidRPr="0094013B" w:rsidRDefault="0043146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 w:rsidR="00923E68"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df = dataset.groupby(</w:t>
            </w:r>
            <w:r w:rsidR="00923E68" w:rsidRPr="0094013B">
              <w:rPr>
                <w:rFonts w:ascii="Consolas" w:hAnsi="Consolas" w:cs="Courier New"/>
                <w:color w:val="0000FF"/>
                <w:sz w:val="18"/>
                <w:szCs w:val="18"/>
              </w:rPr>
              <w:t>by</w:t>
            </w:r>
            <w:r w:rsidR="00923E68"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=[</w:t>
            </w:r>
            <w:r w:rsidR="00923E68" w:rsidRPr="0094013B">
              <w:rPr>
                <w:rFonts w:ascii="Consolas" w:hAnsi="Consolas" w:cs="Courier New"/>
                <w:color w:val="A31515"/>
                <w:sz w:val="18"/>
                <w:szCs w:val="18"/>
              </w:rPr>
              <w:t>'Year'</w:t>
            </w:r>
            <w:r w:rsidR="00923E68"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])[</w:t>
            </w:r>
            <w:r w:rsidR="00923E68" w:rsidRPr="0094013B">
              <w:rPr>
                <w:rFonts w:ascii="Consolas" w:hAnsi="Consolas" w:cs="Courier New"/>
                <w:color w:val="A31515"/>
                <w:sz w:val="18"/>
                <w:szCs w:val="18"/>
              </w:rPr>
              <w:t>'Global_Sales'</w:t>
            </w:r>
            <w:r w:rsidR="00923E68"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].sum().reset_index()</w:t>
            </w:r>
          </w:p>
          <w:p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  df = df.sort_values(</w:t>
            </w:r>
            <w:r w:rsidRPr="0094013B">
              <w:rPr>
                <w:rFonts w:ascii="Consolas" w:hAnsi="Consolas" w:cs="Courier New"/>
                <w:color w:val="0000FF"/>
                <w:sz w:val="18"/>
                <w:szCs w:val="18"/>
              </w:rPr>
              <w:t>by</w:t>
            </w: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=</w:t>
            </w:r>
            <w:r w:rsidRPr="0094013B">
              <w:rPr>
                <w:rFonts w:ascii="Consolas" w:hAnsi="Consolas" w:cs="Courier New"/>
                <w:color w:val="A31515"/>
                <w:sz w:val="18"/>
                <w:szCs w:val="18"/>
              </w:rPr>
              <w:t>"Year"</w:t>
            </w: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</w:p>
          <w:p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 w:rsidRPr="0094013B">
              <w:rPr>
                <w:rFonts w:ascii="Consolas" w:hAnsi="Consolas" w:cs="Courier New"/>
                <w:color w:val="008000"/>
                <w:sz w:val="18"/>
                <w:szCs w:val="18"/>
              </w:rPr>
              <w:t># visualization lineplot</w:t>
            </w:r>
          </w:p>
          <w:p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  fig = px.line(df, x=</w:t>
            </w:r>
            <w:r w:rsidRPr="0094013B">
              <w:rPr>
                <w:rFonts w:ascii="Consolas" w:hAnsi="Consolas" w:cs="Courier New"/>
                <w:color w:val="A31515"/>
                <w:sz w:val="18"/>
                <w:szCs w:val="18"/>
              </w:rPr>
              <w:t>"Year"</w:t>
            </w: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, y=</w:t>
            </w:r>
            <w:r w:rsidRPr="0094013B">
              <w:rPr>
                <w:rFonts w:ascii="Consolas" w:hAnsi="Consolas" w:cs="Courier New"/>
                <w:color w:val="A31515"/>
                <w:sz w:val="18"/>
                <w:szCs w:val="18"/>
              </w:rPr>
              <w:t>"Global_Sales"</w:t>
            </w: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  fig.update_traces(</w:t>
            </w:r>
          </w:p>
          <w:p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    line_color=</w:t>
            </w:r>
            <w:r w:rsidRPr="0094013B">
              <w:rPr>
                <w:rFonts w:ascii="Consolas" w:hAnsi="Consolas" w:cs="Courier New"/>
                <w:color w:val="A31515"/>
                <w:sz w:val="18"/>
                <w:szCs w:val="18"/>
              </w:rPr>
              <w:t>"#67001f"</w:t>
            </w: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    line_width=</w:t>
            </w:r>
            <w:r w:rsidRPr="0094013B">
              <w:rPr>
                <w:rFonts w:ascii="Consolas" w:hAnsi="Consolas" w:cs="Courier New"/>
                <w:color w:val="006666"/>
                <w:sz w:val="18"/>
                <w:szCs w:val="18"/>
              </w:rPr>
              <w:t>2.5</w:t>
            </w: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  )</w:t>
            </w:r>
          </w:p>
          <w:p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  fig.update_layout(</w:t>
            </w:r>
          </w:p>
          <w:p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title = </w:t>
            </w:r>
            <w:r w:rsidRPr="0094013B">
              <w:rPr>
                <w:rFonts w:ascii="Consolas" w:hAnsi="Consolas" w:cs="Courier New"/>
                <w:color w:val="A31515"/>
                <w:sz w:val="18"/>
                <w:szCs w:val="18"/>
              </w:rPr>
              <w:t>"History video games sales on global region"</w:t>
            </w: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xaxis_title = </w:t>
            </w:r>
            <w:r w:rsidRPr="0094013B">
              <w:rPr>
                <w:rFonts w:ascii="Consolas" w:hAnsi="Consolas" w:cs="Courier New"/>
                <w:color w:val="A31515"/>
                <w:sz w:val="18"/>
                <w:szCs w:val="18"/>
              </w:rPr>
              <w:t>"Year Sales"</w:t>
            </w: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yaxis_title = </w:t>
            </w:r>
            <w:r w:rsidRPr="0094013B">
              <w:rPr>
                <w:rFonts w:ascii="Consolas" w:hAnsi="Consolas" w:cs="Courier New"/>
                <w:color w:val="A31515"/>
                <w:sz w:val="18"/>
                <w:szCs w:val="18"/>
              </w:rPr>
              <w:t>"Sum of Sales Video"</w:t>
            </w: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  )</w:t>
            </w:r>
          </w:p>
          <w:p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  st.plotly_chart(fig,use_container_width=</w:t>
            </w:r>
            <w:r w:rsidRPr="0094013B">
              <w:rPr>
                <w:rFonts w:ascii="Consolas" w:hAnsi="Consolas" w:cs="Courier New"/>
                <w:color w:val="0000FF"/>
                <w:sz w:val="18"/>
                <w:szCs w:val="18"/>
              </w:rPr>
              <w:t>True</w:t>
            </w: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 </w:t>
            </w:r>
          </w:p>
          <w:p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 w:rsidRPr="0094013B">
              <w:rPr>
                <w:rFonts w:ascii="Consolas" w:hAnsi="Consolas" w:cs="Courier New"/>
                <w:color w:val="008000"/>
                <w:sz w:val="18"/>
                <w:szCs w:val="18"/>
              </w:rPr>
              <w:t># Sum video games sales on all region</w:t>
            </w:r>
          </w:p>
          <w:p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  df = dataset[</w:t>
            </w:r>
          </w:p>
          <w:p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        [</w:t>
            </w:r>
            <w:r w:rsidRPr="0094013B">
              <w:rPr>
                <w:rFonts w:ascii="Consolas" w:hAnsi="Consolas" w:cs="Courier New"/>
                <w:color w:val="A31515"/>
                <w:sz w:val="18"/>
                <w:szCs w:val="18"/>
              </w:rPr>
              <w:t>'NA_Sales'</w:t>
            </w: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, </w:t>
            </w:r>
            <w:r w:rsidRPr="0094013B">
              <w:rPr>
                <w:rFonts w:ascii="Consolas" w:hAnsi="Consolas" w:cs="Courier New"/>
                <w:color w:val="A31515"/>
                <w:sz w:val="18"/>
                <w:szCs w:val="18"/>
              </w:rPr>
              <w:t>'EU_Sales'</w:t>
            </w: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, </w:t>
            </w:r>
            <w:r w:rsidRPr="0094013B">
              <w:rPr>
                <w:rFonts w:ascii="Consolas" w:hAnsi="Consolas" w:cs="Courier New"/>
                <w:color w:val="A31515"/>
                <w:sz w:val="18"/>
                <w:szCs w:val="18"/>
              </w:rPr>
              <w:t>'JP_Sales'</w:t>
            </w: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, </w:t>
            </w:r>
            <w:r w:rsidRPr="0094013B">
              <w:rPr>
                <w:rFonts w:ascii="Consolas" w:hAnsi="Consolas" w:cs="Courier New"/>
                <w:color w:val="A31515"/>
                <w:sz w:val="18"/>
                <w:szCs w:val="18"/>
              </w:rPr>
              <w:t>'Other_Sales'</w:t>
            </w: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]</w:t>
            </w:r>
          </w:p>
          <w:p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      ].aggregate(</w:t>
            </w:r>
            <w:r w:rsidRPr="0094013B">
              <w:rPr>
                <w:rFonts w:ascii="Consolas" w:hAnsi="Consolas" w:cs="Courier New"/>
                <w:color w:val="A31515"/>
                <w:sz w:val="18"/>
                <w:szCs w:val="18"/>
              </w:rPr>
              <w:t>"sum"</w:t>
            </w: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).sort_values(</w:t>
            </w:r>
            <w:r w:rsidRPr="0094013B">
              <w:rPr>
                <w:rFonts w:ascii="Consolas" w:hAnsi="Consolas" w:cs="Courier New"/>
                <w:color w:val="0000FF"/>
                <w:sz w:val="18"/>
                <w:szCs w:val="18"/>
              </w:rPr>
              <w:t>ascending</w:t>
            </w: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=</w:t>
            </w:r>
            <w:r w:rsidRPr="0094013B">
              <w:rPr>
                <w:rFonts w:ascii="Consolas" w:hAnsi="Consolas" w:cs="Courier New"/>
                <w:color w:val="0000FF"/>
                <w:sz w:val="18"/>
                <w:szCs w:val="18"/>
              </w:rPr>
              <w:t>False</w:t>
            </w: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).reset_index()</w:t>
            </w:r>
          </w:p>
          <w:p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  df.columns = [</w:t>
            </w:r>
            <w:r w:rsidRPr="0094013B">
              <w:rPr>
                <w:rFonts w:ascii="Consolas" w:hAnsi="Consolas" w:cs="Courier New"/>
                <w:color w:val="A31515"/>
                <w:sz w:val="18"/>
                <w:szCs w:val="18"/>
              </w:rPr>
              <w:t>"Region"</w:t>
            </w: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, </w:t>
            </w:r>
            <w:r w:rsidRPr="0094013B">
              <w:rPr>
                <w:rFonts w:ascii="Consolas" w:hAnsi="Consolas" w:cs="Courier New"/>
                <w:color w:val="A31515"/>
                <w:sz w:val="18"/>
                <w:szCs w:val="18"/>
              </w:rPr>
              <w:t>"Sales"</w:t>
            </w: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]</w:t>
            </w:r>
          </w:p>
          <w:p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</w:p>
          <w:p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 w:rsidRPr="0094013B">
              <w:rPr>
                <w:rFonts w:ascii="Consolas" w:hAnsi="Consolas" w:cs="Courier New"/>
                <w:color w:val="008000"/>
                <w:sz w:val="18"/>
                <w:szCs w:val="18"/>
              </w:rPr>
              <w:t># visualization of sum video games sales</w:t>
            </w:r>
          </w:p>
          <w:p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  col1, col2 = st.columns([</w:t>
            </w:r>
            <w:r w:rsidRPr="0094013B">
              <w:rPr>
                <w:rFonts w:ascii="Consolas" w:hAnsi="Consolas" w:cs="Courier New"/>
                <w:color w:val="006666"/>
                <w:sz w:val="18"/>
                <w:szCs w:val="18"/>
              </w:rPr>
              <w:t>1</w:t>
            </w: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  <w:r w:rsidRPr="0094013B">
              <w:rPr>
                <w:rFonts w:ascii="Consolas" w:hAnsi="Consolas" w:cs="Courier New"/>
                <w:color w:val="006666"/>
                <w:sz w:val="18"/>
                <w:szCs w:val="18"/>
              </w:rPr>
              <w:t>1</w:t>
            </w: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], gap=</w:t>
            </w:r>
            <w:r w:rsidRPr="0094013B">
              <w:rPr>
                <w:rFonts w:ascii="Consolas" w:hAnsi="Consolas" w:cs="Courier New"/>
                <w:color w:val="A31515"/>
                <w:sz w:val="18"/>
                <w:szCs w:val="18"/>
              </w:rPr>
              <w:t>"large"</w:t>
            </w: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 w:rsidRPr="0094013B">
              <w:rPr>
                <w:rFonts w:ascii="Consolas" w:hAnsi="Consolas" w:cs="Courier New"/>
                <w:color w:val="0000FF"/>
                <w:sz w:val="18"/>
                <w:szCs w:val="18"/>
              </w:rPr>
              <w:t>with</w:t>
            </w: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col1:</w:t>
            </w:r>
          </w:p>
          <w:p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</w:t>
            </w:r>
            <w:r w:rsidRPr="0094013B">
              <w:rPr>
                <w:rFonts w:ascii="Consolas" w:hAnsi="Consolas" w:cs="Courier New"/>
                <w:color w:val="008000"/>
                <w:sz w:val="18"/>
                <w:szCs w:val="18"/>
              </w:rPr>
              <w:t># show pieplot</w:t>
            </w:r>
          </w:p>
          <w:p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    fig = px.pie(df, values=</w:t>
            </w:r>
            <w:r w:rsidRPr="0094013B">
              <w:rPr>
                <w:rFonts w:ascii="Consolas" w:hAnsi="Consolas" w:cs="Courier New"/>
                <w:color w:val="A31515"/>
                <w:sz w:val="18"/>
                <w:szCs w:val="18"/>
              </w:rPr>
              <w:t>'Sales'</w:t>
            </w: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, names=</w:t>
            </w:r>
            <w:r w:rsidRPr="0094013B">
              <w:rPr>
                <w:rFonts w:ascii="Consolas" w:hAnsi="Consolas" w:cs="Courier New"/>
                <w:color w:val="A31515"/>
                <w:sz w:val="18"/>
                <w:szCs w:val="18"/>
              </w:rPr>
              <w:t>'Region'</w:t>
            </w: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                hole=</w:t>
            </w:r>
            <w:r w:rsidRPr="0094013B">
              <w:rPr>
                <w:rFonts w:ascii="Consolas" w:hAnsi="Consolas" w:cs="Courier New"/>
                <w:color w:val="006666"/>
                <w:sz w:val="18"/>
                <w:szCs w:val="18"/>
              </w:rPr>
              <w:t>0.25</w:t>
            </w: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, color_discrete_sequence=px.colors.sequential.</w:t>
            </w:r>
            <w:r w:rsidRPr="0094013B">
              <w:rPr>
                <w:rFonts w:ascii="Consolas" w:hAnsi="Consolas" w:cs="Courier New"/>
                <w:color w:val="2B91AF"/>
                <w:sz w:val="18"/>
                <w:szCs w:val="18"/>
              </w:rPr>
              <w:t>RdBu</w:t>
            </w: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    fig.update_layout(</w:t>
            </w:r>
          </w:p>
          <w:p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title = </w:t>
            </w:r>
            <w:r w:rsidRPr="0094013B">
              <w:rPr>
                <w:rFonts w:ascii="Consolas" w:hAnsi="Consolas" w:cs="Courier New"/>
                <w:color w:val="A31515"/>
                <w:sz w:val="18"/>
                <w:szCs w:val="18"/>
              </w:rPr>
              <w:t>"Sales Video Games by Region"</w:t>
            </w: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      legend=dict(orientation=</w:t>
            </w:r>
            <w:r w:rsidRPr="0094013B">
              <w:rPr>
                <w:rFonts w:ascii="Consolas" w:hAnsi="Consolas" w:cs="Courier New"/>
                <w:color w:val="A31515"/>
                <w:sz w:val="18"/>
                <w:szCs w:val="18"/>
              </w:rPr>
              <w:t>'h'</w:t>
            </w: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, yanchor=</w:t>
            </w:r>
            <w:r w:rsidRPr="0094013B">
              <w:rPr>
                <w:rFonts w:ascii="Consolas" w:hAnsi="Consolas" w:cs="Courier New"/>
                <w:color w:val="A31515"/>
                <w:sz w:val="18"/>
                <w:szCs w:val="18"/>
              </w:rPr>
              <w:t>'top'</w:t>
            </w: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, y=</w:t>
            </w:r>
            <w:r w:rsidRPr="0094013B">
              <w:rPr>
                <w:rFonts w:ascii="Consolas" w:hAnsi="Consolas" w:cs="Courier New"/>
                <w:color w:val="006666"/>
                <w:sz w:val="18"/>
                <w:szCs w:val="18"/>
              </w:rPr>
              <w:t>0.0</w:t>
            </w: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, xanchor=</w:t>
            </w:r>
            <w:r w:rsidRPr="0094013B">
              <w:rPr>
                <w:rFonts w:ascii="Consolas" w:hAnsi="Consolas" w:cs="Courier New"/>
                <w:color w:val="A31515"/>
                <w:sz w:val="18"/>
                <w:szCs w:val="18"/>
              </w:rPr>
              <w:t>'center'</w:t>
            </w: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, x=</w:t>
            </w:r>
            <w:r w:rsidRPr="0094013B">
              <w:rPr>
                <w:rFonts w:ascii="Consolas" w:hAnsi="Consolas" w:cs="Courier New"/>
                <w:color w:val="006666"/>
                <w:sz w:val="18"/>
                <w:szCs w:val="18"/>
              </w:rPr>
              <w:t>0.5</w:t>
            </w: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),</w:t>
            </w:r>
          </w:p>
          <w:p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      showlegend=</w:t>
            </w:r>
            <w:r w:rsidRPr="0094013B">
              <w:rPr>
                <w:rFonts w:ascii="Consolas" w:hAnsi="Consolas" w:cs="Courier New"/>
                <w:color w:val="0000FF"/>
                <w:sz w:val="18"/>
                <w:szCs w:val="18"/>
              </w:rPr>
              <w:t>True</w:t>
            </w: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    st.plotly_chart(fig,use_container_width=</w:t>
            </w:r>
            <w:r w:rsidRPr="0094013B">
              <w:rPr>
                <w:rFonts w:ascii="Consolas" w:hAnsi="Consolas" w:cs="Courier New"/>
                <w:color w:val="0000FF"/>
                <w:sz w:val="18"/>
                <w:szCs w:val="18"/>
              </w:rPr>
              <w:t>True</w:t>
            </w: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 w:rsidRPr="0094013B">
              <w:rPr>
                <w:rFonts w:ascii="Consolas" w:hAnsi="Consolas" w:cs="Courier New"/>
                <w:color w:val="0000FF"/>
                <w:sz w:val="18"/>
                <w:szCs w:val="18"/>
              </w:rPr>
              <w:t>with</w:t>
            </w: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col2:</w:t>
            </w:r>
          </w:p>
          <w:p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</w:t>
            </w:r>
            <w:r w:rsidRPr="0094013B">
              <w:rPr>
                <w:rFonts w:ascii="Consolas" w:hAnsi="Consolas" w:cs="Courier New"/>
                <w:color w:val="008000"/>
                <w:sz w:val="18"/>
                <w:szCs w:val="18"/>
              </w:rPr>
              <w:t># show barplot</w:t>
            </w:r>
          </w:p>
          <w:p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    fig = px.bar(</w:t>
            </w:r>
          </w:p>
          <w:p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      df, x=</w:t>
            </w:r>
            <w:r w:rsidRPr="0094013B">
              <w:rPr>
                <w:rFonts w:ascii="Consolas" w:hAnsi="Consolas" w:cs="Courier New"/>
                <w:color w:val="A31515"/>
                <w:sz w:val="18"/>
                <w:szCs w:val="18"/>
              </w:rPr>
              <w:t>"Region"</w:t>
            </w: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, y=</w:t>
            </w:r>
            <w:r w:rsidRPr="0094013B">
              <w:rPr>
                <w:rFonts w:ascii="Consolas" w:hAnsi="Consolas" w:cs="Courier New"/>
                <w:color w:val="A31515"/>
                <w:sz w:val="18"/>
                <w:szCs w:val="18"/>
              </w:rPr>
              <w:t>"Sales"</w:t>
            </w: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, text_auto=</w:t>
            </w:r>
            <w:r w:rsidRPr="0094013B">
              <w:rPr>
                <w:rFonts w:ascii="Consolas" w:hAnsi="Consolas" w:cs="Courier New"/>
                <w:color w:val="A31515"/>
                <w:sz w:val="18"/>
                <w:szCs w:val="18"/>
              </w:rPr>
              <w:t>'.3s'</w:t>
            </w: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</w:t>
            </w:r>
          </w:p>
          <w:p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lastRenderedPageBreak/>
              <w:t>    fig.update_traces(</w:t>
            </w:r>
          </w:p>
          <w:p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      marker_color = px.colors.diverging.</w:t>
            </w:r>
            <w:r w:rsidRPr="0094013B">
              <w:rPr>
                <w:rFonts w:ascii="Consolas" w:hAnsi="Consolas" w:cs="Courier New"/>
                <w:color w:val="2B91AF"/>
                <w:sz w:val="18"/>
                <w:szCs w:val="18"/>
              </w:rPr>
              <w:t>RdYlBu</w:t>
            </w:r>
          </w:p>
          <w:p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    fig.update_layout(</w:t>
            </w:r>
          </w:p>
          <w:p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title = </w:t>
            </w:r>
            <w:r w:rsidRPr="0094013B">
              <w:rPr>
                <w:rFonts w:ascii="Consolas" w:hAnsi="Consolas" w:cs="Courier New"/>
                <w:color w:val="A31515"/>
                <w:sz w:val="18"/>
                <w:szCs w:val="18"/>
              </w:rPr>
              <w:t>"Sales Video Games by Region"</w:t>
            </w: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xaxis_title = </w:t>
            </w:r>
            <w:r w:rsidRPr="0094013B">
              <w:rPr>
                <w:rFonts w:ascii="Consolas" w:hAnsi="Consolas" w:cs="Courier New"/>
                <w:color w:val="A31515"/>
                <w:sz w:val="18"/>
                <w:szCs w:val="18"/>
              </w:rPr>
              <w:t>"Region Sales"</w:t>
            </w: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yaxis_title = </w:t>
            </w:r>
            <w:r w:rsidRPr="0094013B">
              <w:rPr>
                <w:rFonts w:ascii="Consolas" w:hAnsi="Consolas" w:cs="Courier New"/>
                <w:color w:val="A31515"/>
                <w:sz w:val="18"/>
                <w:szCs w:val="18"/>
              </w:rPr>
              <w:t>"Sum of Sales Video"</w:t>
            </w: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:rsidR="00B01CC9" w:rsidRPr="0094013B" w:rsidRDefault="00923E68" w:rsidP="00A12F4F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    st.plotly_chart(fig, use_container_width=</w:t>
            </w:r>
            <w:r w:rsidRPr="0094013B">
              <w:rPr>
                <w:rFonts w:ascii="Consolas" w:hAnsi="Consolas" w:cs="Courier New"/>
                <w:color w:val="0000FF"/>
                <w:sz w:val="18"/>
                <w:szCs w:val="18"/>
              </w:rPr>
              <w:t>True</w:t>
            </w: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</w:tc>
      </w:tr>
    </w:tbl>
    <w:p w:rsidR="00B01CC9" w:rsidRDefault="00B01CC9" w:rsidP="00B01CC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4"/>
      </w:tblGrid>
      <w:tr w:rsidR="00B01CC9" w:rsidTr="003051F9">
        <w:tc>
          <w:tcPr>
            <w:tcW w:w="8494" w:type="dxa"/>
          </w:tcPr>
          <w:p w:rsidR="00B01CC9" w:rsidRDefault="00261D4F" w:rsidP="007E0A5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064C8">
              <w:rPr>
                <w:rFonts w:ascii="Consolas" w:hAnsi="Consolas"/>
                <w:noProof/>
                <w:sz w:val="18"/>
                <w:szCs w:val="18"/>
                <w14:ligatures w14:val="standardContextual"/>
              </w:rPr>
              <w:drawing>
                <wp:inline distT="0" distB="0" distL="0" distR="0" wp14:anchorId="53350A1A" wp14:editId="34D1645B">
                  <wp:extent cx="5398753" cy="2009954"/>
                  <wp:effectExtent l="0" t="0" r="0" b="0"/>
                  <wp:docPr id="16145904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4590419" name=""/>
                          <pic:cNvPicPr/>
                        </pic:nvPicPr>
                        <pic:blipFill rotWithShape="1">
                          <a:blip r:embed="rId9"/>
                          <a:srcRect t="23868" b="9911"/>
                          <a:stretch/>
                        </pic:blipFill>
                        <pic:spPr bwMode="auto">
                          <a:xfrm>
                            <a:off x="0" y="0"/>
                            <a:ext cx="5400040" cy="20104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1968" w:rsidTr="003051F9">
        <w:tc>
          <w:tcPr>
            <w:tcW w:w="8494" w:type="dxa"/>
          </w:tcPr>
          <w:p w:rsidR="005F1968" w:rsidRDefault="00261D4F" w:rsidP="007E0A5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064C8">
              <w:rPr>
                <w:rFonts w:ascii="Consolas" w:hAnsi="Consolas"/>
                <w:noProof/>
                <w:sz w:val="18"/>
                <w:szCs w:val="18"/>
                <w14:ligatures w14:val="standardContextual"/>
              </w:rPr>
              <w:drawing>
                <wp:inline distT="0" distB="0" distL="0" distR="0" wp14:anchorId="6BEE3187" wp14:editId="2BEF034D">
                  <wp:extent cx="5399767" cy="1768415"/>
                  <wp:effectExtent l="0" t="0" r="0" b="3810"/>
                  <wp:docPr id="7682246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8224642" name=""/>
                          <pic:cNvPicPr/>
                        </pic:nvPicPr>
                        <pic:blipFill rotWithShape="1">
                          <a:blip r:embed="rId10"/>
                          <a:srcRect t="29551" b="12197"/>
                          <a:stretch/>
                        </pic:blipFill>
                        <pic:spPr bwMode="auto">
                          <a:xfrm>
                            <a:off x="0" y="0"/>
                            <a:ext cx="5400040" cy="1768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1968" w:rsidTr="003051F9">
        <w:tc>
          <w:tcPr>
            <w:tcW w:w="8494" w:type="dxa"/>
          </w:tcPr>
          <w:p w:rsidR="005F1968" w:rsidRDefault="003136C3" w:rsidP="00211781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716F6">
              <w:rPr>
                <w:rFonts w:ascii="Times New Roman" w:hAnsi="Times New Roman" w:cs="Times New Roman"/>
                <w:noProof/>
                <w:sz w:val="20"/>
                <w:szCs w:val="20"/>
                <w14:ligatures w14:val="standardContextual"/>
              </w:rPr>
              <w:t>Gambar x. Output program</w:t>
            </w:r>
          </w:p>
        </w:tc>
      </w:tr>
    </w:tbl>
    <w:p w:rsidR="005F1968" w:rsidRDefault="005F1968" w:rsidP="005F196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5F1968" w:rsidRPr="00FD111F" w:rsidTr="00192AAA">
        <w:tc>
          <w:tcPr>
            <w:tcW w:w="8494" w:type="dxa"/>
          </w:tcPr>
          <w:p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8000"/>
                <w:sz w:val="18"/>
                <w:szCs w:val="18"/>
              </w:rPr>
              <w:t># container-best game, platform, genre, publisher</w:t>
            </w:r>
          </w:p>
          <w:p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FF"/>
                <w:sz w:val="18"/>
                <w:szCs w:val="18"/>
              </w:rPr>
              <w:t>with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st.container():</w:t>
            </w:r>
          </w:p>
          <w:p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 w:rsidRPr="00FD111F">
              <w:rPr>
                <w:rFonts w:ascii="Consolas" w:hAnsi="Consolas" w:cs="Courier New"/>
                <w:color w:val="008000"/>
                <w:sz w:val="18"/>
                <w:szCs w:val="18"/>
              </w:rPr>
              <w:t># labels</w:t>
            </w:r>
          </w:p>
          <w:p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  st.error(</w:t>
            </w:r>
            <w:r w:rsidRPr="00FD111F">
              <w:rPr>
                <w:rFonts w:ascii="Consolas" w:hAnsi="Consolas" w:cs="Courier New"/>
                <w:color w:val="A31515"/>
                <w:sz w:val="18"/>
                <w:szCs w:val="18"/>
              </w:rPr>
              <w:t>"Best of Game, Platform, Genre, Publisher on All Region"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 </w:t>
            </w:r>
          </w:p>
          <w:p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 w:rsidRPr="00FD111F">
              <w:rPr>
                <w:rFonts w:ascii="Consolas" w:hAnsi="Consolas" w:cs="Courier New"/>
                <w:color w:val="008000"/>
                <w:sz w:val="18"/>
                <w:szCs w:val="18"/>
              </w:rPr>
              <w:t># func groupBarplot</w:t>
            </w:r>
          </w:p>
          <w:p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 w:rsidRPr="00FD111F">
              <w:rPr>
                <w:rFonts w:ascii="Consolas" w:hAnsi="Consolas" w:cs="Courier New"/>
                <w:color w:val="0000FF"/>
                <w:sz w:val="18"/>
                <w:szCs w:val="18"/>
              </w:rPr>
              <w:t>def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barplot(column, title, xlabel, ylabel):</w:t>
            </w:r>
          </w:p>
          <w:p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</w:t>
            </w:r>
          </w:p>
          <w:p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</w:t>
            </w:r>
            <w:r w:rsidRPr="00FD111F">
              <w:rPr>
                <w:rFonts w:ascii="Consolas" w:hAnsi="Consolas" w:cs="Courier New"/>
                <w:color w:val="008000"/>
                <w:sz w:val="18"/>
                <w:szCs w:val="18"/>
              </w:rPr>
              <w:t xml:space="preserve"># grouping on pandas </w:t>
            </w:r>
          </w:p>
          <w:p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    sales_by_column = dataset.groupby(column)[</w:t>
            </w:r>
          </w:p>
          <w:p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     [</w:t>
            </w:r>
            <w:r w:rsidRPr="00FD111F">
              <w:rPr>
                <w:rFonts w:ascii="Consolas" w:hAnsi="Consolas" w:cs="Courier New"/>
                <w:color w:val="A31515"/>
                <w:sz w:val="18"/>
                <w:szCs w:val="18"/>
              </w:rPr>
              <w:t>'NA_Sales'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, </w:t>
            </w:r>
            <w:r w:rsidRPr="00FD111F">
              <w:rPr>
                <w:rFonts w:ascii="Consolas" w:hAnsi="Consolas" w:cs="Courier New"/>
                <w:color w:val="A31515"/>
                <w:sz w:val="18"/>
                <w:szCs w:val="18"/>
              </w:rPr>
              <w:t>'EU_Sales'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, </w:t>
            </w:r>
            <w:r w:rsidRPr="00FD111F">
              <w:rPr>
                <w:rFonts w:ascii="Consolas" w:hAnsi="Consolas" w:cs="Courier New"/>
                <w:color w:val="A31515"/>
                <w:sz w:val="18"/>
                <w:szCs w:val="18"/>
              </w:rPr>
              <w:t>'JP_Sales'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, </w:t>
            </w:r>
            <w:r w:rsidRPr="00FD111F">
              <w:rPr>
                <w:rFonts w:ascii="Consolas" w:hAnsi="Consolas" w:cs="Courier New"/>
                <w:color w:val="A31515"/>
                <w:sz w:val="18"/>
                <w:szCs w:val="18"/>
              </w:rPr>
              <w:t>'Other_Sales'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, </w:t>
            </w:r>
            <w:r w:rsidRPr="00FD111F">
              <w:rPr>
                <w:rFonts w:ascii="Consolas" w:hAnsi="Consolas" w:cs="Courier New"/>
                <w:color w:val="A31515"/>
                <w:sz w:val="18"/>
                <w:szCs w:val="18"/>
              </w:rPr>
              <w:t>'Global_Sales'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]</w:t>
            </w:r>
          </w:p>
          <w:p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   ].aggregate(</w:t>
            </w:r>
            <w:r w:rsidRPr="00FD111F">
              <w:rPr>
                <w:rFonts w:ascii="Consolas" w:hAnsi="Consolas" w:cs="Courier New"/>
                <w:color w:val="A31515"/>
                <w:sz w:val="18"/>
                <w:szCs w:val="18"/>
              </w:rPr>
              <w:t>"sum"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).sort_values(</w:t>
            </w:r>
            <w:r w:rsidRPr="00FD111F">
              <w:rPr>
                <w:rFonts w:ascii="Consolas" w:hAnsi="Consolas" w:cs="Courier New"/>
                <w:color w:val="0000FF"/>
                <w:sz w:val="18"/>
                <w:szCs w:val="18"/>
              </w:rPr>
              <w:t>by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=[</w:t>
            </w:r>
            <w:r w:rsidRPr="00FD111F">
              <w:rPr>
                <w:rFonts w:ascii="Consolas" w:hAnsi="Consolas" w:cs="Courier New"/>
                <w:color w:val="A31515"/>
                <w:sz w:val="18"/>
                <w:szCs w:val="18"/>
              </w:rPr>
              <w:t>'Global_Sales'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],</w:t>
            </w:r>
          </w:p>
          <w:p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                                  </w:t>
            </w:r>
            <w:r w:rsidRPr="00FD111F">
              <w:rPr>
                <w:rFonts w:ascii="Consolas" w:hAnsi="Consolas" w:cs="Courier New"/>
                <w:color w:val="0000FF"/>
                <w:sz w:val="18"/>
                <w:szCs w:val="18"/>
              </w:rPr>
              <w:t>ascending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=[</w:t>
            </w:r>
            <w:r w:rsidRPr="00FD111F">
              <w:rPr>
                <w:rFonts w:ascii="Consolas" w:hAnsi="Consolas" w:cs="Courier New"/>
                <w:color w:val="0000FF"/>
                <w:sz w:val="18"/>
                <w:szCs w:val="18"/>
              </w:rPr>
              <w:t>False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]).head(</w:t>
            </w:r>
            <w:r w:rsidRPr="00FD111F">
              <w:rPr>
                <w:rFonts w:ascii="Consolas" w:hAnsi="Consolas" w:cs="Courier New"/>
                <w:color w:val="006666"/>
                <w:sz w:val="18"/>
                <w:szCs w:val="18"/>
              </w:rPr>
              <w:t>5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).reset_index()</w:t>
            </w:r>
          </w:p>
          <w:p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</w:t>
            </w:r>
          </w:p>
          <w:p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</w:t>
            </w:r>
            <w:r w:rsidRPr="00FD111F">
              <w:rPr>
                <w:rFonts w:ascii="Consolas" w:hAnsi="Consolas" w:cs="Courier New"/>
                <w:color w:val="008000"/>
                <w:sz w:val="18"/>
                <w:szCs w:val="18"/>
              </w:rPr>
              <w:t># show barplot</w:t>
            </w:r>
          </w:p>
          <w:p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    fig = px.bar(sales_by_column, barmode=</w:t>
            </w:r>
            <w:r w:rsidRPr="00FD111F">
              <w:rPr>
                <w:rFonts w:ascii="Consolas" w:hAnsi="Consolas" w:cs="Courier New"/>
                <w:color w:val="A31515"/>
                <w:sz w:val="18"/>
                <w:szCs w:val="18"/>
              </w:rPr>
              <w:t>'group'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                x=column, y=[</w:t>
            </w:r>
            <w:r w:rsidRPr="00FD111F">
              <w:rPr>
                <w:rFonts w:ascii="Consolas" w:hAnsi="Consolas" w:cs="Courier New"/>
                <w:color w:val="A31515"/>
                <w:sz w:val="18"/>
                <w:szCs w:val="18"/>
              </w:rPr>
              <w:t>'NA_Sales'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, </w:t>
            </w:r>
            <w:r w:rsidRPr="00FD111F">
              <w:rPr>
                <w:rFonts w:ascii="Consolas" w:hAnsi="Consolas" w:cs="Courier New"/>
                <w:color w:val="A31515"/>
                <w:sz w:val="18"/>
                <w:szCs w:val="18"/>
              </w:rPr>
              <w:t>'EU_Sales'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, </w:t>
            </w:r>
            <w:r w:rsidRPr="00FD111F">
              <w:rPr>
                <w:rFonts w:ascii="Consolas" w:hAnsi="Consolas" w:cs="Courier New"/>
                <w:color w:val="A31515"/>
                <w:sz w:val="18"/>
                <w:szCs w:val="18"/>
              </w:rPr>
              <w:t>'JP_Sales'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, </w:t>
            </w:r>
            <w:r w:rsidRPr="00FD111F">
              <w:rPr>
                <w:rFonts w:ascii="Consolas" w:hAnsi="Consolas" w:cs="Courier New"/>
                <w:color w:val="A31515"/>
                <w:sz w:val="18"/>
                <w:szCs w:val="18"/>
              </w:rPr>
              <w:t>'Other_Sales'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])</w:t>
            </w:r>
          </w:p>
          <w:p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</w:t>
            </w:r>
          </w:p>
          <w:p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lastRenderedPageBreak/>
              <w:t>    colors = {</w:t>
            </w:r>
          </w:p>
          <w:p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</w:t>
            </w:r>
            <w:r w:rsidRPr="00FD111F">
              <w:rPr>
                <w:rFonts w:ascii="Consolas" w:hAnsi="Consolas" w:cs="Courier New"/>
                <w:color w:val="A31515"/>
                <w:sz w:val="18"/>
                <w:szCs w:val="18"/>
              </w:rPr>
              <w:t>'NA_Sales'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: </w:t>
            </w:r>
            <w:r w:rsidRPr="00FD111F">
              <w:rPr>
                <w:rFonts w:ascii="Consolas" w:hAnsi="Consolas" w:cs="Courier New"/>
                <w:color w:val="A31515"/>
                <w:sz w:val="18"/>
                <w:szCs w:val="18"/>
              </w:rPr>
              <w:t>'rgb(165,0,38)'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, </w:t>
            </w:r>
          </w:p>
          <w:p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</w:t>
            </w:r>
            <w:r w:rsidRPr="00FD111F">
              <w:rPr>
                <w:rFonts w:ascii="Consolas" w:hAnsi="Consolas" w:cs="Courier New"/>
                <w:color w:val="A31515"/>
                <w:sz w:val="18"/>
                <w:szCs w:val="18"/>
              </w:rPr>
              <w:t>'EU_Sales'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: </w:t>
            </w:r>
            <w:r w:rsidRPr="00FD111F">
              <w:rPr>
                <w:rFonts w:ascii="Consolas" w:hAnsi="Consolas" w:cs="Courier New"/>
                <w:color w:val="A31515"/>
                <w:sz w:val="18"/>
                <w:szCs w:val="18"/>
              </w:rPr>
              <w:t>'rgb(215,48,39)'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, </w:t>
            </w:r>
          </w:p>
          <w:p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</w:t>
            </w:r>
            <w:r w:rsidRPr="00FD111F">
              <w:rPr>
                <w:rFonts w:ascii="Consolas" w:hAnsi="Consolas" w:cs="Courier New"/>
                <w:color w:val="A31515"/>
                <w:sz w:val="18"/>
                <w:szCs w:val="18"/>
              </w:rPr>
              <w:t>'JP_Sales'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: </w:t>
            </w:r>
            <w:r w:rsidRPr="00FD111F">
              <w:rPr>
                <w:rFonts w:ascii="Consolas" w:hAnsi="Consolas" w:cs="Courier New"/>
                <w:color w:val="A31515"/>
                <w:sz w:val="18"/>
                <w:szCs w:val="18"/>
              </w:rPr>
              <w:t>'rgb(244,109,67)'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, </w:t>
            </w:r>
          </w:p>
          <w:p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</w:t>
            </w:r>
            <w:r w:rsidRPr="00FD111F">
              <w:rPr>
                <w:rFonts w:ascii="Consolas" w:hAnsi="Consolas" w:cs="Courier New"/>
                <w:color w:val="A31515"/>
                <w:sz w:val="18"/>
                <w:szCs w:val="18"/>
              </w:rPr>
              <w:t>'Other_Sales'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: </w:t>
            </w:r>
            <w:r w:rsidRPr="00FD111F">
              <w:rPr>
                <w:rFonts w:ascii="Consolas" w:hAnsi="Consolas" w:cs="Courier New"/>
                <w:color w:val="A31515"/>
                <w:sz w:val="18"/>
                <w:szCs w:val="18"/>
              </w:rPr>
              <w:t>'rgb(253,174,97)'</w:t>
            </w:r>
          </w:p>
          <w:p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    }</w:t>
            </w:r>
          </w:p>
          <w:p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</w:t>
            </w:r>
            <w:r w:rsidRPr="00FD111F">
              <w:rPr>
                <w:rFonts w:ascii="Consolas" w:hAnsi="Consolas" w:cs="Courier New"/>
                <w:color w:val="0000FF"/>
                <w:sz w:val="18"/>
                <w:szCs w:val="18"/>
              </w:rPr>
              <w:t>for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i, col </w:t>
            </w:r>
            <w:r w:rsidRPr="00FD111F">
              <w:rPr>
                <w:rFonts w:ascii="Consolas" w:hAnsi="Consolas" w:cs="Courier New"/>
                <w:color w:val="0000FF"/>
                <w:sz w:val="18"/>
                <w:szCs w:val="18"/>
              </w:rPr>
              <w:t>in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enumerate([</w:t>
            </w:r>
            <w:r w:rsidRPr="00FD111F">
              <w:rPr>
                <w:rFonts w:ascii="Consolas" w:hAnsi="Consolas" w:cs="Courier New"/>
                <w:color w:val="A31515"/>
                <w:sz w:val="18"/>
                <w:szCs w:val="18"/>
              </w:rPr>
              <w:t>'NA_Sales'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, </w:t>
            </w:r>
            <w:r w:rsidRPr="00FD111F">
              <w:rPr>
                <w:rFonts w:ascii="Consolas" w:hAnsi="Consolas" w:cs="Courier New"/>
                <w:color w:val="A31515"/>
                <w:sz w:val="18"/>
                <w:szCs w:val="18"/>
              </w:rPr>
              <w:t>'EU_Sales'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, </w:t>
            </w:r>
            <w:r w:rsidRPr="00FD111F">
              <w:rPr>
                <w:rFonts w:ascii="Consolas" w:hAnsi="Consolas" w:cs="Courier New"/>
                <w:color w:val="A31515"/>
                <w:sz w:val="18"/>
                <w:szCs w:val="18"/>
              </w:rPr>
              <w:t>'JP_Sales'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, </w:t>
            </w:r>
            <w:r w:rsidRPr="00FD111F">
              <w:rPr>
                <w:rFonts w:ascii="Consolas" w:hAnsi="Consolas" w:cs="Courier New"/>
                <w:color w:val="A31515"/>
                <w:sz w:val="18"/>
                <w:szCs w:val="18"/>
              </w:rPr>
              <w:t>'Other_Sales'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]):</w:t>
            </w:r>
          </w:p>
          <w:p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      fig.update_traces(marker_color=colors[col],</w:t>
            </w:r>
          </w:p>
          <w:p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                       selector=dict(name=col),</w:t>
            </w:r>
          </w:p>
          <w:p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                       name=f</w:t>
            </w:r>
            <w:r w:rsidRPr="00FD111F">
              <w:rPr>
                <w:rFonts w:ascii="Consolas" w:hAnsi="Consolas" w:cs="Courier New"/>
                <w:color w:val="A31515"/>
                <w:sz w:val="18"/>
                <w:szCs w:val="18"/>
              </w:rPr>
              <w:t>'{col.split("_")[0]} Sales'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 </w:t>
            </w:r>
          </w:p>
          <w:p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    fig.update_layout(</w:t>
            </w:r>
          </w:p>
          <w:p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      title=title,</w:t>
            </w:r>
          </w:p>
          <w:p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      xaxis_title=xlabel,</w:t>
            </w:r>
          </w:p>
          <w:p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      yaxis_title=ylabel,</w:t>
            </w:r>
          </w:p>
          <w:p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      xaxis=dict(tickangle=</w:t>
            </w:r>
            <w:r w:rsidRPr="00FD111F">
              <w:rPr>
                <w:rFonts w:ascii="Consolas" w:hAnsi="Consolas" w:cs="Courier New"/>
                <w:color w:val="006666"/>
                <w:sz w:val="18"/>
                <w:szCs w:val="18"/>
              </w:rPr>
              <w:t>0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),</w:t>
            </w:r>
          </w:p>
          <w:p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      yaxis=dict(tickangle=</w:t>
            </w:r>
            <w:r w:rsidRPr="00FD111F">
              <w:rPr>
                <w:rFonts w:ascii="Consolas" w:hAnsi="Consolas" w:cs="Courier New"/>
                <w:color w:val="006666"/>
                <w:sz w:val="18"/>
                <w:szCs w:val="18"/>
              </w:rPr>
              <w:t>0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),</w:t>
            </w:r>
          </w:p>
          <w:p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      legend=dict(orientation=</w:t>
            </w:r>
            <w:r w:rsidRPr="00FD111F">
              <w:rPr>
                <w:rFonts w:ascii="Consolas" w:hAnsi="Consolas" w:cs="Courier New"/>
                <w:color w:val="A31515"/>
                <w:sz w:val="18"/>
                <w:szCs w:val="18"/>
              </w:rPr>
              <w:t>'h'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, yanchor=</w:t>
            </w:r>
            <w:r w:rsidRPr="00FD111F">
              <w:rPr>
                <w:rFonts w:ascii="Consolas" w:hAnsi="Consolas" w:cs="Courier New"/>
                <w:color w:val="A31515"/>
                <w:sz w:val="18"/>
                <w:szCs w:val="18"/>
              </w:rPr>
              <w:t>'top'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, y=</w:t>
            </w:r>
            <w:r w:rsidRPr="00FD111F">
              <w:rPr>
                <w:rFonts w:ascii="Consolas" w:hAnsi="Consolas" w:cs="Courier New"/>
                <w:color w:val="006666"/>
                <w:sz w:val="18"/>
                <w:szCs w:val="18"/>
              </w:rPr>
              <w:t>1.05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, xanchor=</w:t>
            </w:r>
            <w:r w:rsidRPr="00FD111F">
              <w:rPr>
                <w:rFonts w:ascii="Consolas" w:hAnsi="Consolas" w:cs="Courier New"/>
                <w:color w:val="A31515"/>
                <w:sz w:val="18"/>
                <w:szCs w:val="18"/>
              </w:rPr>
              <w:t>'center'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, x=</w:t>
            </w:r>
            <w:r w:rsidRPr="00FD111F">
              <w:rPr>
                <w:rFonts w:ascii="Consolas" w:hAnsi="Consolas" w:cs="Courier New"/>
                <w:color w:val="006666"/>
                <w:sz w:val="18"/>
                <w:szCs w:val="18"/>
              </w:rPr>
              <w:t>0.5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</w:t>
            </w:r>
            <w:r w:rsidRPr="00FD111F">
              <w:rPr>
                <w:rFonts w:ascii="Consolas" w:hAnsi="Consolas" w:cs="Courier New"/>
                <w:color w:val="0000FF"/>
                <w:sz w:val="18"/>
                <w:szCs w:val="18"/>
              </w:rPr>
              <w:t>return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fig</w:t>
            </w:r>
          </w:p>
          <w:p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</w:p>
          <w:p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 w:rsidRPr="00FD111F">
              <w:rPr>
                <w:rFonts w:ascii="Consolas" w:hAnsi="Consolas" w:cs="Courier New"/>
                <w:color w:val="008000"/>
                <w:sz w:val="18"/>
                <w:szCs w:val="18"/>
              </w:rPr>
              <w:t># visualization of best game, platform, genre, publisher</w:t>
            </w:r>
          </w:p>
          <w:p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  col1, col2 = st.columns(</w:t>
            </w:r>
            <w:r w:rsidRPr="00FD111F">
              <w:rPr>
                <w:rFonts w:ascii="Consolas" w:hAnsi="Consolas" w:cs="Courier New"/>
                <w:color w:val="006666"/>
                <w:sz w:val="18"/>
                <w:szCs w:val="18"/>
              </w:rPr>
              <w:t>2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, gap=</w:t>
            </w:r>
            <w:r w:rsidRPr="00FD111F">
              <w:rPr>
                <w:rFonts w:ascii="Consolas" w:hAnsi="Consolas" w:cs="Courier New"/>
                <w:color w:val="A31515"/>
                <w:sz w:val="18"/>
                <w:szCs w:val="18"/>
              </w:rPr>
              <w:t>"large"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 w:rsidRPr="00FD111F">
              <w:rPr>
                <w:rFonts w:ascii="Consolas" w:hAnsi="Consolas" w:cs="Courier New"/>
                <w:color w:val="0000FF"/>
                <w:sz w:val="18"/>
                <w:szCs w:val="18"/>
              </w:rPr>
              <w:t>with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col1:</w:t>
            </w:r>
          </w:p>
          <w:p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    col1.plotly_chart(</w:t>
            </w:r>
          </w:p>
          <w:p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      barplot(</w:t>
            </w:r>
          </w:p>
          <w:p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  </w:t>
            </w:r>
            <w:r w:rsidRPr="00FD111F">
              <w:rPr>
                <w:rFonts w:ascii="Consolas" w:hAnsi="Consolas" w:cs="Courier New"/>
                <w:color w:val="A31515"/>
                <w:sz w:val="18"/>
                <w:szCs w:val="18"/>
              </w:rPr>
              <w:t>'Name'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  </w:t>
            </w:r>
            <w:r w:rsidRPr="00FD111F">
              <w:rPr>
                <w:rFonts w:ascii="Consolas" w:hAnsi="Consolas" w:cs="Courier New"/>
                <w:color w:val="A31515"/>
                <w:sz w:val="18"/>
                <w:szCs w:val="18"/>
              </w:rPr>
              <w:t>'Top 5 of game on all regions'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, </w:t>
            </w:r>
          </w:p>
          <w:p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  </w:t>
            </w:r>
            <w:r w:rsidRPr="00FD111F">
              <w:rPr>
                <w:rFonts w:ascii="Consolas" w:hAnsi="Consolas" w:cs="Courier New"/>
                <w:color w:val="A31515"/>
                <w:sz w:val="18"/>
                <w:szCs w:val="18"/>
              </w:rPr>
              <w:t>'Game name'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, </w:t>
            </w:r>
          </w:p>
          <w:p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  </w:t>
            </w:r>
            <w:r w:rsidRPr="00FD111F">
              <w:rPr>
                <w:rFonts w:ascii="Consolas" w:hAnsi="Consolas" w:cs="Courier New"/>
                <w:color w:val="A31515"/>
                <w:sz w:val="18"/>
                <w:szCs w:val="18"/>
              </w:rPr>
              <w:t>'Sum of Video Games'</w:t>
            </w:r>
          </w:p>
          <w:p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      ), use_container_width=</w:t>
            </w:r>
            <w:r w:rsidRPr="00FD111F">
              <w:rPr>
                <w:rFonts w:ascii="Consolas" w:hAnsi="Consolas" w:cs="Courier New"/>
                <w:color w:val="0000FF"/>
                <w:sz w:val="18"/>
                <w:szCs w:val="18"/>
              </w:rPr>
              <w:t>True</w:t>
            </w:r>
          </w:p>
          <w:p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 w:rsidRPr="00FD111F">
              <w:rPr>
                <w:rFonts w:ascii="Consolas" w:hAnsi="Consolas" w:cs="Courier New"/>
                <w:color w:val="0000FF"/>
                <w:sz w:val="18"/>
                <w:szCs w:val="18"/>
              </w:rPr>
              <w:t>with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col2:</w:t>
            </w:r>
          </w:p>
          <w:p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    col2.plotly_chart(</w:t>
            </w:r>
          </w:p>
          <w:p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      barplot(</w:t>
            </w:r>
          </w:p>
          <w:p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  </w:t>
            </w:r>
            <w:r w:rsidRPr="00FD111F">
              <w:rPr>
                <w:rFonts w:ascii="Consolas" w:hAnsi="Consolas" w:cs="Courier New"/>
                <w:color w:val="A31515"/>
                <w:sz w:val="18"/>
                <w:szCs w:val="18"/>
              </w:rPr>
              <w:t>'Platform'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  </w:t>
            </w:r>
            <w:r w:rsidRPr="00FD111F">
              <w:rPr>
                <w:rFonts w:ascii="Consolas" w:hAnsi="Consolas" w:cs="Courier New"/>
                <w:color w:val="A31515"/>
                <w:sz w:val="18"/>
                <w:szCs w:val="18"/>
              </w:rPr>
              <w:t>'Top 5 of platform on all regions'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, </w:t>
            </w:r>
          </w:p>
          <w:p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  </w:t>
            </w:r>
            <w:r w:rsidRPr="00FD111F">
              <w:rPr>
                <w:rFonts w:ascii="Consolas" w:hAnsi="Consolas" w:cs="Courier New"/>
                <w:color w:val="A31515"/>
                <w:sz w:val="18"/>
                <w:szCs w:val="18"/>
              </w:rPr>
              <w:t>'Platform name'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, </w:t>
            </w:r>
          </w:p>
          <w:p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  </w:t>
            </w:r>
            <w:r w:rsidRPr="00FD111F">
              <w:rPr>
                <w:rFonts w:ascii="Consolas" w:hAnsi="Consolas" w:cs="Courier New"/>
                <w:color w:val="A31515"/>
                <w:sz w:val="18"/>
                <w:szCs w:val="18"/>
              </w:rPr>
              <w:t>'Sum of Video Games'</w:t>
            </w:r>
          </w:p>
          <w:p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      ), use_container_width=</w:t>
            </w:r>
            <w:r w:rsidRPr="00FD111F">
              <w:rPr>
                <w:rFonts w:ascii="Consolas" w:hAnsi="Consolas" w:cs="Courier New"/>
                <w:color w:val="0000FF"/>
                <w:sz w:val="18"/>
                <w:szCs w:val="18"/>
              </w:rPr>
              <w:t>True</w:t>
            </w:r>
          </w:p>
          <w:p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 </w:t>
            </w:r>
          </w:p>
          <w:p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 w:rsidRPr="00FD111F">
              <w:rPr>
                <w:rFonts w:ascii="Consolas" w:hAnsi="Consolas" w:cs="Courier New"/>
                <w:color w:val="008000"/>
                <w:sz w:val="18"/>
                <w:szCs w:val="18"/>
              </w:rPr>
              <w:t># visualization of best game, platform, genre, publisher</w:t>
            </w:r>
          </w:p>
          <w:p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  col1, col2 = st.columns(</w:t>
            </w:r>
            <w:r w:rsidRPr="00FD111F">
              <w:rPr>
                <w:rFonts w:ascii="Consolas" w:hAnsi="Consolas" w:cs="Courier New"/>
                <w:color w:val="006666"/>
                <w:sz w:val="18"/>
                <w:szCs w:val="18"/>
              </w:rPr>
              <w:t>2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, gap=</w:t>
            </w:r>
            <w:r w:rsidRPr="00FD111F">
              <w:rPr>
                <w:rFonts w:ascii="Consolas" w:hAnsi="Consolas" w:cs="Courier New"/>
                <w:color w:val="A31515"/>
                <w:sz w:val="18"/>
                <w:szCs w:val="18"/>
              </w:rPr>
              <w:t>"large"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 w:rsidRPr="00FD111F">
              <w:rPr>
                <w:rFonts w:ascii="Consolas" w:hAnsi="Consolas" w:cs="Courier New"/>
                <w:color w:val="0000FF"/>
                <w:sz w:val="18"/>
                <w:szCs w:val="18"/>
              </w:rPr>
              <w:t>with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col1:</w:t>
            </w:r>
          </w:p>
          <w:p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    col1.plotly_chart(</w:t>
            </w:r>
          </w:p>
          <w:p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      barplot(</w:t>
            </w:r>
          </w:p>
          <w:p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  </w:t>
            </w:r>
            <w:r w:rsidRPr="00FD111F">
              <w:rPr>
                <w:rFonts w:ascii="Consolas" w:hAnsi="Consolas" w:cs="Courier New"/>
                <w:color w:val="A31515"/>
                <w:sz w:val="18"/>
                <w:szCs w:val="18"/>
              </w:rPr>
              <w:t>'Genre'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  </w:t>
            </w:r>
            <w:r w:rsidRPr="00FD111F">
              <w:rPr>
                <w:rFonts w:ascii="Consolas" w:hAnsi="Consolas" w:cs="Courier New"/>
                <w:color w:val="A31515"/>
                <w:sz w:val="18"/>
                <w:szCs w:val="18"/>
              </w:rPr>
              <w:t>'Top 5 of genre on all regions'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, </w:t>
            </w:r>
          </w:p>
          <w:p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  </w:t>
            </w:r>
            <w:r w:rsidRPr="00FD111F">
              <w:rPr>
                <w:rFonts w:ascii="Consolas" w:hAnsi="Consolas" w:cs="Courier New"/>
                <w:color w:val="A31515"/>
                <w:sz w:val="18"/>
                <w:szCs w:val="18"/>
              </w:rPr>
              <w:t>'Genre name'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, </w:t>
            </w:r>
          </w:p>
          <w:p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  </w:t>
            </w:r>
            <w:r w:rsidRPr="00FD111F">
              <w:rPr>
                <w:rFonts w:ascii="Consolas" w:hAnsi="Consolas" w:cs="Courier New"/>
                <w:color w:val="A31515"/>
                <w:sz w:val="18"/>
                <w:szCs w:val="18"/>
              </w:rPr>
              <w:t>'Sum of Video Games'</w:t>
            </w:r>
          </w:p>
          <w:p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      ), use_container_width=</w:t>
            </w:r>
            <w:r w:rsidRPr="00FD111F">
              <w:rPr>
                <w:rFonts w:ascii="Consolas" w:hAnsi="Consolas" w:cs="Courier New"/>
                <w:color w:val="0000FF"/>
                <w:sz w:val="18"/>
                <w:szCs w:val="18"/>
              </w:rPr>
              <w:t>True</w:t>
            </w:r>
          </w:p>
          <w:p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 w:rsidRPr="00FD111F">
              <w:rPr>
                <w:rFonts w:ascii="Consolas" w:hAnsi="Consolas" w:cs="Courier New"/>
                <w:color w:val="0000FF"/>
                <w:sz w:val="18"/>
                <w:szCs w:val="18"/>
              </w:rPr>
              <w:t>with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col2:</w:t>
            </w:r>
          </w:p>
          <w:p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    col2.plotly_chart(</w:t>
            </w:r>
          </w:p>
          <w:p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      barplot(</w:t>
            </w:r>
          </w:p>
          <w:p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  </w:t>
            </w:r>
            <w:r w:rsidRPr="00FD111F">
              <w:rPr>
                <w:rFonts w:ascii="Consolas" w:hAnsi="Consolas" w:cs="Courier New"/>
                <w:color w:val="A31515"/>
                <w:sz w:val="18"/>
                <w:szCs w:val="18"/>
              </w:rPr>
              <w:t>'Publisher'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  </w:t>
            </w:r>
            <w:r w:rsidRPr="00FD111F">
              <w:rPr>
                <w:rFonts w:ascii="Consolas" w:hAnsi="Consolas" w:cs="Courier New"/>
                <w:color w:val="A31515"/>
                <w:sz w:val="18"/>
                <w:szCs w:val="18"/>
              </w:rPr>
              <w:t>'Top 5 of publisher on all regions'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, </w:t>
            </w:r>
          </w:p>
          <w:p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  </w:t>
            </w:r>
            <w:r w:rsidRPr="00FD111F">
              <w:rPr>
                <w:rFonts w:ascii="Consolas" w:hAnsi="Consolas" w:cs="Courier New"/>
                <w:color w:val="A31515"/>
                <w:sz w:val="18"/>
                <w:szCs w:val="18"/>
              </w:rPr>
              <w:t>'Publisher name'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, </w:t>
            </w:r>
          </w:p>
          <w:p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  </w:t>
            </w:r>
            <w:r w:rsidRPr="00FD111F">
              <w:rPr>
                <w:rFonts w:ascii="Consolas" w:hAnsi="Consolas" w:cs="Courier New"/>
                <w:color w:val="A31515"/>
                <w:sz w:val="18"/>
                <w:szCs w:val="18"/>
              </w:rPr>
              <w:t>'Sum of Video Games'</w:t>
            </w:r>
          </w:p>
          <w:p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      ), use_container_width=</w:t>
            </w:r>
            <w:r w:rsidRPr="00FD111F">
              <w:rPr>
                <w:rFonts w:ascii="Consolas" w:hAnsi="Consolas" w:cs="Courier New"/>
                <w:color w:val="0000FF"/>
                <w:sz w:val="18"/>
                <w:szCs w:val="18"/>
              </w:rPr>
              <w:t>True</w:t>
            </w:r>
          </w:p>
          <w:p w:rsidR="005F1968" w:rsidRPr="00FD111F" w:rsidRDefault="00CD48E0" w:rsidP="0093627C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</w:tc>
      </w:tr>
    </w:tbl>
    <w:p w:rsidR="005F1968" w:rsidRPr="00AB6C98" w:rsidRDefault="005F1968" w:rsidP="005F196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4"/>
      </w:tblGrid>
      <w:tr w:rsidR="00946135" w:rsidTr="00AE0C3A">
        <w:tc>
          <w:tcPr>
            <w:tcW w:w="8494" w:type="dxa"/>
          </w:tcPr>
          <w:p w:rsidR="00946135" w:rsidRDefault="00D42BE2" w:rsidP="007E0A5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87AAB">
              <w:rPr>
                <w:rFonts w:ascii="Consolas" w:hAnsi="Consolas" w:cs="Times New Roman"/>
                <w:noProof/>
                <w:sz w:val="18"/>
                <w:szCs w:val="18"/>
                <w14:ligatures w14:val="standardContextual"/>
              </w:rPr>
              <w:lastRenderedPageBreak/>
              <w:drawing>
                <wp:inline distT="0" distB="0" distL="0" distR="0" wp14:anchorId="6CF8E768" wp14:editId="23D271DA">
                  <wp:extent cx="5400011" cy="1992702"/>
                  <wp:effectExtent l="0" t="0" r="0" b="7620"/>
                  <wp:docPr id="11897397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9739790" name=""/>
                          <pic:cNvPicPr/>
                        </pic:nvPicPr>
                        <pic:blipFill rotWithShape="1">
                          <a:blip r:embed="rId11"/>
                          <a:srcRect t="26710" b="7653"/>
                          <a:stretch/>
                        </pic:blipFill>
                        <pic:spPr bwMode="auto">
                          <a:xfrm>
                            <a:off x="0" y="0"/>
                            <a:ext cx="5400040" cy="1992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6135" w:rsidTr="00AE0C3A">
        <w:tc>
          <w:tcPr>
            <w:tcW w:w="8494" w:type="dxa"/>
          </w:tcPr>
          <w:p w:rsidR="00946135" w:rsidRDefault="000D275A" w:rsidP="007E0A5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87AAB">
              <w:rPr>
                <w:rFonts w:ascii="Consolas" w:hAnsi="Consolas" w:cs="Times New Roman"/>
                <w:noProof/>
                <w:sz w:val="18"/>
                <w:szCs w:val="18"/>
                <w14:ligatures w14:val="standardContextual"/>
              </w:rPr>
              <w:drawing>
                <wp:inline distT="0" distB="0" distL="0" distR="0" wp14:anchorId="4668EF4A" wp14:editId="42B0CFDC">
                  <wp:extent cx="5399870" cy="1699404"/>
                  <wp:effectExtent l="0" t="0" r="0" b="0"/>
                  <wp:docPr id="6213596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1359639" name=""/>
                          <pic:cNvPicPr/>
                        </pic:nvPicPr>
                        <pic:blipFill rotWithShape="1">
                          <a:blip r:embed="rId12"/>
                          <a:srcRect t="24720" b="19301"/>
                          <a:stretch/>
                        </pic:blipFill>
                        <pic:spPr bwMode="auto">
                          <a:xfrm>
                            <a:off x="0" y="0"/>
                            <a:ext cx="5400040" cy="1699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6135" w:rsidTr="00AE0C3A">
        <w:tc>
          <w:tcPr>
            <w:tcW w:w="8494" w:type="dxa"/>
          </w:tcPr>
          <w:p w:rsidR="00946135" w:rsidRPr="00964D1E" w:rsidRDefault="00964D1E" w:rsidP="00A1763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64D1E">
              <w:rPr>
                <w:rFonts w:ascii="Times New Roman" w:hAnsi="Times New Roman" w:cs="Times New Roman"/>
                <w:noProof/>
                <w:sz w:val="20"/>
                <w:szCs w:val="20"/>
                <w14:ligatures w14:val="standardContextual"/>
              </w:rPr>
              <w:t>Gambar x. Output program</w:t>
            </w:r>
          </w:p>
        </w:tc>
      </w:tr>
    </w:tbl>
    <w:p w:rsidR="00A40C12" w:rsidRPr="006D651D" w:rsidRDefault="00A40C12" w:rsidP="0094613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40C12" w:rsidRPr="006D651D" w:rsidRDefault="00A40C12" w:rsidP="0094613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D651D">
        <w:rPr>
          <w:rFonts w:ascii="Times New Roman" w:hAnsi="Times New Roman" w:cs="Times New Roman"/>
          <w:b/>
          <w:bCs/>
          <w:sz w:val="24"/>
          <w:szCs w:val="24"/>
        </w:rPr>
        <w:t>Studi kasus: Visualisasi data covid-19 di Indonesia (main_covid19.py)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FA3C29" w:rsidTr="00AC71CC">
        <w:tc>
          <w:tcPr>
            <w:tcW w:w="8494" w:type="dxa"/>
          </w:tcPr>
          <w:p w:rsidR="00345FD7" w:rsidRDefault="00345FD7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00662049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import library streamlit</w:t>
            </w:r>
          </w:p>
          <w:p w:rsidR="00345FD7" w:rsidRDefault="00345FD7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00662049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import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streamlit 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as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st;</w:t>
            </w:r>
          </w:p>
          <w:p w:rsidR="00345FD7" w:rsidRDefault="00345FD7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00662049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</w:t>
            </w:r>
          </w:p>
          <w:p w:rsidR="00345FD7" w:rsidRDefault="00345FD7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00662049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library manipulation dataset</w:t>
            </w:r>
          </w:p>
          <w:p w:rsidR="00345FD7" w:rsidRDefault="00345FD7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00662049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import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pandas 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as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pd</w:t>
            </w:r>
          </w:p>
          <w:p w:rsidR="00345FD7" w:rsidRDefault="00345FD7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00662049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</w:t>
            </w:r>
          </w:p>
          <w:p w:rsidR="00345FD7" w:rsidRDefault="00345FD7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00662049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library manipulation array</w:t>
            </w:r>
          </w:p>
          <w:p w:rsidR="00345FD7" w:rsidRDefault="00345FD7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00662049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import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numpy 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as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np</w:t>
            </w:r>
          </w:p>
          <w:p w:rsidR="00345FD7" w:rsidRDefault="00345FD7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00662049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</w:t>
            </w:r>
          </w:p>
          <w:p w:rsidR="00345FD7" w:rsidRDefault="00345FD7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00662049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library data visualization</w:t>
            </w:r>
          </w:p>
          <w:p w:rsidR="00345FD7" w:rsidRDefault="00345FD7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00662049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import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plotly.express 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as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px</w:t>
            </w:r>
          </w:p>
          <w:p w:rsidR="001D61FA" w:rsidRPr="001D61FA" w:rsidRDefault="00345FD7" w:rsidP="00345FD7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00662049"/>
              <w:rPr>
                <w:rFonts w:ascii="Consolas" w:hAnsi="Consolas" w:cs="Courier New"/>
                <w:color w:val="000000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import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plotly.graph_objects 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as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go</w:t>
            </w:r>
          </w:p>
        </w:tc>
      </w:tr>
    </w:tbl>
    <w:p w:rsidR="00FA3C29" w:rsidRDefault="00FA3C29" w:rsidP="00FA3C2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FA3C29" w:rsidTr="00AC71CC">
        <w:tc>
          <w:tcPr>
            <w:tcW w:w="8494" w:type="dxa"/>
          </w:tcPr>
          <w:p w:rsidR="00853A87" w:rsidRDefault="00853A87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2432365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config web streamlit</w:t>
            </w:r>
          </w:p>
          <w:p w:rsidR="00853A87" w:rsidRDefault="00853A87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2432365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st.set_page_config(</w:t>
            </w:r>
          </w:p>
          <w:p w:rsidR="00853A87" w:rsidRDefault="00853A87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2432365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 page_title=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"My Dasboard – Covid 19"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853A87" w:rsidRDefault="00853A87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2432365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 page_icon=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853A87" w:rsidRDefault="00853A87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2432365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 layout=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"wide"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853A87" w:rsidRDefault="00853A87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2432365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 initial_sidebar_state=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"auto"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853A87" w:rsidRDefault="00853A87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2432365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 menu_items={</w:t>
            </w:r>
          </w:p>
          <w:p w:rsidR="00853A87" w:rsidRDefault="00853A87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2432365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"Get Help"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"https://www.github.com/kusin"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853A87" w:rsidRDefault="00853A87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2432365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"Report a bug"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"https://www.github.com/kusin"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853A87" w:rsidRDefault="00853A87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2432365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"About"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"### Copyright 2022 all rights reserved by Aryajaya Alamsyah"</w:t>
            </w:r>
          </w:p>
          <w:p w:rsidR="00853A87" w:rsidRDefault="00853A87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2432365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 }</w:t>
            </w:r>
          </w:p>
          <w:p w:rsidR="00B97843" w:rsidRPr="001D61FA" w:rsidRDefault="00853A87" w:rsidP="00853A87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24323652"/>
              <w:rPr>
                <w:rFonts w:ascii="Consolas" w:hAnsi="Consolas" w:cs="Courier New"/>
                <w:color w:val="000000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</w:tc>
      </w:tr>
    </w:tbl>
    <w:p w:rsidR="00FA3C29" w:rsidRDefault="00FA3C29" w:rsidP="00FA3C2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FA3C29" w:rsidTr="006C08DD">
        <w:tc>
          <w:tcPr>
            <w:tcW w:w="8494" w:type="dxa"/>
          </w:tcPr>
          <w:p w:rsidR="00FD70F8" w:rsidRDefault="00FD70F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1919282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lastRenderedPageBreak/>
              <w:t># func load dataset</w:t>
            </w:r>
          </w:p>
          <w:p w:rsidR="00FD70F8" w:rsidRDefault="00FD70F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1919282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@st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.cache_data</w:t>
            </w:r>
          </w:p>
          <w:p w:rsidR="00FD70F8" w:rsidRDefault="00FD70F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1919282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def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load_xlsx(file_name,sheet_name):</w:t>
            </w:r>
          </w:p>
          <w:p w:rsidR="00FD70F8" w:rsidRDefault="00FD70F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1919282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</w:t>
            </w:r>
          </w:p>
          <w:p w:rsidR="00FD70F8" w:rsidRDefault="00FD70F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1919282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load dataset covid-19</w:t>
            </w:r>
          </w:p>
          <w:p w:rsidR="00FD70F8" w:rsidRDefault="00FD70F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1919282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df = pd.read_excel(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"../dataset/"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+file_name, sheet_name=sheet_name)</w:t>
            </w:r>
          </w:p>
          <w:p w:rsidR="00FD70F8" w:rsidRDefault="00FD70F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1919282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</w:t>
            </w:r>
          </w:p>
          <w:p w:rsidR="00FD70F8" w:rsidRDefault="00FD70F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1919282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convert obj or str to datetime</w:t>
            </w:r>
          </w:p>
          <w:p w:rsidR="00FD70F8" w:rsidRDefault="00FD70F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1919282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df[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"date"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] = pd.to_datetime(df[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"date"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], format=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"%Y-%m-%d"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:rsidR="00FD70F8" w:rsidRDefault="00FD70F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1919282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</w:t>
            </w:r>
          </w:p>
          <w:p w:rsidR="00FD70F8" w:rsidRDefault="00FD70F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1919282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setting date</w:t>
            </w:r>
          </w:p>
          <w:p w:rsidR="00FD70F8" w:rsidRDefault="00FD70F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1919282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df[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"date"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] = df[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'date'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].dt.date</w:t>
            </w:r>
          </w:p>
          <w:p w:rsidR="00FD70F8" w:rsidRDefault="00FD70F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1919282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</w:t>
            </w:r>
          </w:p>
          <w:p w:rsidR="00FD70F8" w:rsidRDefault="00FD70F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1919282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setting columns</w:t>
            </w:r>
          </w:p>
          <w:p w:rsidR="00FD70F8" w:rsidRDefault="00FD70F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1919282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df = df[[</w:t>
            </w:r>
          </w:p>
          <w:p w:rsidR="00FD70F8" w:rsidRDefault="00FD70F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1919282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"date"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"cumulative_positive"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"cumulative_recovery"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"cumulative_dead"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FD70F8" w:rsidRDefault="00FD70F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1919282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"daily_positive"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"daily_recovery"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"daily_dead"</w:t>
            </w:r>
          </w:p>
          <w:p w:rsidR="00FD70F8" w:rsidRDefault="00FD70F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1919282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</w:t>
            </w:r>
            <w:r w:rsidR="005671C7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]]</w:t>
            </w:r>
          </w:p>
          <w:p w:rsidR="00FD70F8" w:rsidRDefault="00FD70F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1919282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</w:t>
            </w:r>
          </w:p>
          <w:p w:rsidR="00FD70F8" w:rsidRDefault="00FD70F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1919282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sorting dataset by date desc</w:t>
            </w:r>
          </w:p>
          <w:p w:rsidR="00FD70F8" w:rsidRDefault="00FD70F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1919282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df = df.sort_values(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by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"date"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ascending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=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False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:rsidR="00FD70F8" w:rsidRDefault="00FD70F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1919282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</w:t>
            </w:r>
          </w:p>
          <w:p w:rsidR="00FD70F8" w:rsidRDefault="00FD70F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1919282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return values</w:t>
            </w:r>
          </w:p>
          <w:p w:rsidR="00FA3C29" w:rsidRPr="00B33D31" w:rsidRDefault="00FD70F8" w:rsidP="00B33D31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1919282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return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df</w:t>
            </w:r>
          </w:p>
        </w:tc>
      </w:tr>
    </w:tbl>
    <w:p w:rsidR="00FA3C29" w:rsidRDefault="00FA3C29" w:rsidP="00FA3C2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900BD2" w:rsidTr="006C08DD">
        <w:tc>
          <w:tcPr>
            <w:tcW w:w="8494" w:type="dxa"/>
          </w:tcPr>
          <w:p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container-header-fuild</w:t>
            </w:r>
          </w:p>
          <w:p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with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st.container():</w:t>
            </w:r>
          </w:p>
          <w:p w:rsidR="00B42F35" w:rsidRDefault="00B42F35" w:rsidP="00B14991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st.markdown(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"## Data Visualization of Covid-19 in Indonesia"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</w:t>
            </w:r>
          </w:p>
          <w:p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container-dataset</w:t>
            </w:r>
          </w:p>
          <w:p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dataset = load_xlsx(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"dataset_covid.xlsx"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"data-covid-indonesia"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:rsidR="00B14991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color w:val="000000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with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st.container():</w:t>
            </w:r>
          </w:p>
          <w:p w:rsidR="003A6682" w:rsidRPr="00B14991" w:rsidRDefault="003A6682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color w:val="000000"/>
                <w:sz w:val="18"/>
                <w:szCs w:val="18"/>
              </w:rPr>
            </w:pPr>
          </w:p>
          <w:p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split two columns</w:t>
            </w:r>
          </w:p>
          <w:p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color w:val="000000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col1, col2 = st.columns([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0.65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0.35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], gap=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"small"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:rsidR="00B14991" w:rsidRDefault="00B14991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</w:p>
          <w:p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show dataset</w:t>
            </w:r>
          </w:p>
          <w:p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with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col1:</w:t>
            </w:r>
          </w:p>
          <w:p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st.dataframe(data=dataset, use_container_width=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True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 hide_index=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True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summary statistics</w:t>
            </w:r>
          </w:p>
          <w:p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with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col2:</w:t>
            </w:r>
          </w:p>
          <w:p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calculate recovery and date</w:t>
            </w:r>
          </w:p>
          <w:p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recovery = (</w:t>
            </w:r>
          </w:p>
          <w:p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dataset[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"daily_recovery"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].sum() / dataset[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"daily_positive"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].sum()</w:t>
            </w:r>
          </w:p>
          <w:p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)*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100</w:t>
            </w:r>
          </w:p>
          <w:p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dead = (</w:t>
            </w:r>
          </w:p>
          <w:p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dataset[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"daily_dead"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].sum() / dataset[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"daily_positive"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].sum()</w:t>
            </w:r>
          </w:p>
          <w:p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)*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100</w:t>
            </w:r>
          </w:p>
          <w:p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----------------------------------------------------------------------------</w:t>
            </w:r>
          </w:p>
          <w:p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split two columns</w:t>
            </w:r>
          </w:p>
          <w:p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sub_col1, sub_col2 = st.columns(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2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sub_col1.metric(</w:t>
            </w:r>
          </w:p>
          <w:p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label=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"Percentage recovery"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value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"{:.2f}"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.format(recovery)+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"%"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delta=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"0,35%"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sub_col2.metric(</w:t>
            </w:r>
          </w:p>
          <w:p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label=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"Percentage dead"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value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"{:.2f}"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.format(dead)+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"%"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delta=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"0,00%"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color w:val="000000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:rsidR="006C08DD" w:rsidRDefault="006C08DD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</w:p>
          <w:p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lastRenderedPageBreak/>
              <w:t xml:space="preserve">    </w:t>
            </w: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----------------------------------------------------------------------------</w:t>
            </w:r>
          </w:p>
          <w:p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split three columns</w:t>
            </w:r>
          </w:p>
          <w:p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sub_col1, sub_col2, sub_col3 = st.columns(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3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sub_col1.metric(</w:t>
            </w:r>
          </w:p>
          <w:p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label=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"Cumulative Positive"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value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"{:,}"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.format(dataset[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"daily_positive"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].sum()),</w:t>
            </w:r>
          </w:p>
          <w:p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delta=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"3,373 People"</w:t>
            </w:r>
          </w:p>
          <w:p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sub_col2.metric(</w:t>
            </w:r>
          </w:p>
          <w:p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label=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"Cumulative Recovery"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value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"{:,}"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.format(dataset[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"daily_recovery"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].sum()),</w:t>
            </w:r>
          </w:p>
          <w:p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delta=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"3.919 People"</w:t>
            </w:r>
          </w:p>
          <w:p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sub_col3.metric(</w:t>
            </w:r>
          </w:p>
          <w:p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label=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"Cumulative Dead"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value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"{:,}"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.format(dataset[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"daily_dead"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].sum()),</w:t>
            </w:r>
          </w:p>
          <w:p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delta=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"106 People"</w:t>
            </w:r>
          </w:p>
          <w:p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----------------------------------------------------------------------------</w:t>
            </w:r>
          </w:p>
          <w:p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split three columns</w:t>
            </w:r>
          </w:p>
          <w:p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sub_col1, sub_col2, sub_col3 = st.columns(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3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sub_col1.metric(</w:t>
            </w:r>
          </w:p>
          <w:p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label=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"Daily Positive"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value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"{:,}"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.format(dataset[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"daily_positive"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].iloc[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0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]),</w:t>
            </w:r>
          </w:p>
          <w:p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delta=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"-732 People"</w:t>
            </w:r>
          </w:p>
          <w:p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sub_col2.metric(</w:t>
            </w:r>
          </w:p>
          <w:p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label=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"Daily Recovery"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value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"{:,}"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.format(dataset[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"daily_recovery"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].iloc[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0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]),</w:t>
            </w:r>
          </w:p>
          <w:p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delta=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"187 People"</w:t>
            </w:r>
          </w:p>
          <w:p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sub_col3.metric(</w:t>
            </w:r>
          </w:p>
          <w:p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label=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"Daily Dead"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value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"{:,}"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.format(dataset[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"daily_dead"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].iloc[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0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]),</w:t>
            </w:r>
          </w:p>
          <w:p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delta=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"26 People"</w:t>
            </w:r>
          </w:p>
          <w:p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:rsidR="00900BD2" w:rsidRPr="00BA7B09" w:rsidRDefault="00B42F35" w:rsidP="00BA7B09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----------------------------------------------------------------------------</w:t>
            </w:r>
          </w:p>
        </w:tc>
      </w:tr>
    </w:tbl>
    <w:p w:rsidR="007E27C3" w:rsidRPr="00435EA5" w:rsidRDefault="007E27C3" w:rsidP="00FA3C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CF4342" w:rsidRPr="00435EA5" w:rsidTr="003616F3">
        <w:tc>
          <w:tcPr>
            <w:tcW w:w="8494" w:type="dxa"/>
          </w:tcPr>
          <w:p w:rsidR="00CF4342" w:rsidRPr="00435EA5" w:rsidRDefault="00435EA5" w:rsidP="00743B4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34CB9317" wp14:editId="00D6B0F3">
                  <wp:extent cx="4821663" cy="1896547"/>
                  <wp:effectExtent l="0" t="0" r="0" b="8890"/>
                  <wp:docPr id="7962162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6216274" name=""/>
                          <pic:cNvPicPr/>
                        </pic:nvPicPr>
                        <pic:blipFill rotWithShape="1">
                          <a:blip r:embed="rId13"/>
                          <a:srcRect l="4476" t="29551" r="6144" b="7915"/>
                          <a:stretch/>
                        </pic:blipFill>
                        <pic:spPr bwMode="auto">
                          <a:xfrm>
                            <a:off x="0" y="0"/>
                            <a:ext cx="4826561" cy="18984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4342" w:rsidRPr="00435EA5" w:rsidTr="003616F3">
        <w:tc>
          <w:tcPr>
            <w:tcW w:w="8494" w:type="dxa"/>
          </w:tcPr>
          <w:p w:rsidR="00CF4342" w:rsidRPr="00182CFE" w:rsidRDefault="00F1119A" w:rsidP="004F5D66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2CFE">
              <w:rPr>
                <w:rFonts w:ascii="Times New Roman" w:hAnsi="Times New Roman" w:cs="Times New Roman"/>
                <w:noProof/>
                <w:sz w:val="20"/>
                <w:szCs w:val="20"/>
                <w14:ligatures w14:val="standardContextual"/>
              </w:rPr>
              <w:t>Gambar x. Output program</w:t>
            </w:r>
          </w:p>
        </w:tc>
      </w:tr>
    </w:tbl>
    <w:p w:rsidR="00CF4342" w:rsidRPr="00435EA5" w:rsidRDefault="00CF4342" w:rsidP="00CF434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CF4342" w:rsidTr="004F3C92">
        <w:tc>
          <w:tcPr>
            <w:tcW w:w="8494" w:type="dxa"/>
          </w:tcPr>
          <w:p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container-lineplot</w:t>
            </w:r>
          </w:p>
          <w:p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with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st.container():</w:t>
            </w:r>
          </w:p>
          <w:p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</w:t>
            </w:r>
          </w:p>
          <w:p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split two columns</w:t>
            </w:r>
          </w:p>
          <w:p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col1, col2 = st.columns([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0.5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0.5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], gap=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"medium"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lastRenderedPageBreak/>
              <w:t> </w:t>
            </w:r>
          </w:p>
          <w:p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col1 - cumulative data of positive, recovery, and dead</w:t>
            </w:r>
          </w:p>
          <w:p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with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col1:</w:t>
            </w:r>
          </w:p>
          <w:p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fig = go.</w:t>
            </w:r>
            <w:r>
              <w:rPr>
                <w:rFonts w:ascii="Consolas" w:hAnsi="Consolas" w:cs="Courier New"/>
                <w:color w:val="2B91AF"/>
                <w:sz w:val="18"/>
                <w:szCs w:val="18"/>
              </w:rPr>
              <w:t>Figure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()</w:t>
            </w:r>
          </w:p>
          <w:p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fig.add_trace(</w:t>
            </w:r>
          </w:p>
          <w:p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go.</w:t>
            </w:r>
            <w:r>
              <w:rPr>
                <w:rFonts w:ascii="Consolas" w:hAnsi="Consolas" w:cs="Courier New"/>
                <w:color w:val="2B91AF"/>
                <w:sz w:val="18"/>
                <w:szCs w:val="18"/>
              </w:rPr>
              <w:t>Scatter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(</w:t>
            </w:r>
          </w:p>
          <w:p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  x=dataset[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"date"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],</w:t>
            </w:r>
          </w:p>
          <w:p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  y=dataset[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"cumulative_positive"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],</w:t>
            </w:r>
          </w:p>
          <w:p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  name=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"Cumulative Positive"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  line=dict(color=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"blue"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,width=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2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),</w:t>
            </w:r>
          </w:p>
          <w:p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)</w:t>
            </w:r>
          </w:p>
          <w:p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fig.add_trace(</w:t>
            </w:r>
          </w:p>
          <w:p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go.</w:t>
            </w:r>
            <w:r>
              <w:rPr>
                <w:rFonts w:ascii="Consolas" w:hAnsi="Consolas" w:cs="Courier New"/>
                <w:color w:val="2B91AF"/>
                <w:sz w:val="18"/>
                <w:szCs w:val="18"/>
              </w:rPr>
              <w:t>Scatter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(</w:t>
            </w:r>
          </w:p>
          <w:p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  x=dataset[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"date"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],</w:t>
            </w:r>
          </w:p>
          <w:p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  y=dataset[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"cumulative_recovery"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],</w:t>
            </w:r>
          </w:p>
          <w:p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  name=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"Cumulative Recovery"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  line=dict(color=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"green"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,width=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2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),</w:t>
            </w:r>
          </w:p>
          <w:p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)</w:t>
            </w:r>
          </w:p>
          <w:p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fig.add_trace(</w:t>
            </w:r>
          </w:p>
          <w:p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go.</w:t>
            </w:r>
            <w:r>
              <w:rPr>
                <w:rFonts w:ascii="Consolas" w:hAnsi="Consolas" w:cs="Courier New"/>
                <w:color w:val="2B91AF"/>
                <w:sz w:val="18"/>
                <w:szCs w:val="18"/>
              </w:rPr>
              <w:t>Scatter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(</w:t>
            </w:r>
          </w:p>
          <w:p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  x=dataset[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"date"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],</w:t>
            </w:r>
          </w:p>
          <w:p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  y=dataset[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"cumulative_dead"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],</w:t>
            </w:r>
          </w:p>
          <w:p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  name=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"Cumulative Dead"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  line=dict(color=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"red"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,width=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2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),</w:t>
            </w:r>
          </w:p>
          <w:p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)</w:t>
            </w:r>
          </w:p>
          <w:p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fig.update_layout(</w:t>
            </w:r>
          </w:p>
          <w:p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title=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"TimeSeries of cumulative positive, recovery, and dead"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xaxis_title=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yaxis_title=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"Number of cases"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xaxis=dict(tickangle=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0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),</w:t>
            </w:r>
          </w:p>
          <w:p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yaxis=dict(tickangle=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0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),</w:t>
            </w:r>
          </w:p>
          <w:p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legend=dict(</w:t>
            </w:r>
          </w:p>
          <w:p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  title=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''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 orientation=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'h'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, </w:t>
            </w:r>
          </w:p>
          <w:p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  yanchor=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'top'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 y=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1.05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, </w:t>
            </w:r>
          </w:p>
          <w:p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  xanchor=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'center'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 x=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0.5</w:t>
            </w:r>
          </w:p>
          <w:p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)</w:t>
            </w:r>
          </w:p>
          <w:p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st.plotly_chart(fig, use_container_width=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True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-----------------------------------------------------------------------------</w:t>
            </w:r>
          </w:p>
          <w:p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</w:t>
            </w:r>
          </w:p>
          <w:p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col2 - daily data of positive, recovery, and dead</w:t>
            </w:r>
          </w:p>
          <w:p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with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col2:</w:t>
            </w:r>
          </w:p>
          <w:p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fig = go.</w:t>
            </w:r>
            <w:r>
              <w:rPr>
                <w:rFonts w:ascii="Consolas" w:hAnsi="Consolas" w:cs="Courier New"/>
                <w:color w:val="2B91AF"/>
                <w:sz w:val="18"/>
                <w:szCs w:val="18"/>
              </w:rPr>
              <w:t>Figure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()</w:t>
            </w:r>
          </w:p>
          <w:p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fig.add_trace(</w:t>
            </w:r>
          </w:p>
          <w:p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go.</w:t>
            </w:r>
            <w:r>
              <w:rPr>
                <w:rFonts w:ascii="Consolas" w:hAnsi="Consolas" w:cs="Courier New"/>
                <w:color w:val="2B91AF"/>
                <w:sz w:val="18"/>
                <w:szCs w:val="18"/>
              </w:rPr>
              <w:t>Scatter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(</w:t>
            </w:r>
          </w:p>
          <w:p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  x=dataset[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"date"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],</w:t>
            </w:r>
          </w:p>
          <w:p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  y=dataset[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"daily_positive"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],</w:t>
            </w:r>
          </w:p>
          <w:p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  name=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"Daily Positive"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  line=dict(color=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"blue"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,width=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2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),</w:t>
            </w:r>
          </w:p>
          <w:p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)</w:t>
            </w:r>
          </w:p>
          <w:p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fig.add_trace(</w:t>
            </w:r>
          </w:p>
          <w:p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go.</w:t>
            </w:r>
            <w:r>
              <w:rPr>
                <w:rFonts w:ascii="Consolas" w:hAnsi="Consolas" w:cs="Courier New"/>
                <w:color w:val="2B91AF"/>
                <w:sz w:val="18"/>
                <w:szCs w:val="18"/>
              </w:rPr>
              <w:t>Scatter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(</w:t>
            </w:r>
          </w:p>
          <w:p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  x=dataset[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"date"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],</w:t>
            </w:r>
          </w:p>
          <w:p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  y=dataset[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"daily_recovery"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],</w:t>
            </w:r>
          </w:p>
          <w:p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  name=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"Daily Recovery"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  line=dict(color=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"green"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,width=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2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),</w:t>
            </w:r>
          </w:p>
          <w:p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)</w:t>
            </w:r>
          </w:p>
          <w:p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color w:val="000000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:rsidR="00D6635B" w:rsidRDefault="00D6635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</w:p>
          <w:p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lastRenderedPageBreak/>
              <w:t>    fig.add_trace(</w:t>
            </w:r>
          </w:p>
          <w:p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go.</w:t>
            </w:r>
            <w:r>
              <w:rPr>
                <w:rFonts w:ascii="Consolas" w:hAnsi="Consolas" w:cs="Courier New"/>
                <w:color w:val="2B91AF"/>
                <w:sz w:val="18"/>
                <w:szCs w:val="18"/>
              </w:rPr>
              <w:t>Scatter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(</w:t>
            </w:r>
          </w:p>
          <w:p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  x=dataset[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"date"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],</w:t>
            </w:r>
          </w:p>
          <w:p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  y=dataset[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"daily_dead"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],</w:t>
            </w:r>
          </w:p>
          <w:p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  name=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"Daily Dead"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  line=dict(color=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"red"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,width=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2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),</w:t>
            </w:r>
          </w:p>
          <w:p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)</w:t>
            </w:r>
          </w:p>
          <w:p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fig.update_layout(</w:t>
            </w:r>
          </w:p>
          <w:p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title=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"TimeSeries of daily positive, recovery, and dead"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xaxis_title=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yaxis_title=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"Number of cases"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xaxis=dict(tickangle=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0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),</w:t>
            </w:r>
          </w:p>
          <w:p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yaxis=dict(tickangle=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0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),</w:t>
            </w:r>
          </w:p>
          <w:p w:rsidR="00167D35" w:rsidRDefault="00C41E3E" w:rsidP="00167D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</w:t>
            </w:r>
            <w:r w:rsidR="000238C2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</w:t>
            </w:r>
            <w:r w:rsidR="00167D35">
              <w:rPr>
                <w:rFonts w:ascii="Consolas" w:hAnsi="Consolas" w:cs="Courier New"/>
                <w:color w:val="000000"/>
                <w:sz w:val="18"/>
                <w:szCs w:val="18"/>
              </w:rPr>
              <w:t>legend=dict(</w:t>
            </w:r>
          </w:p>
          <w:p w:rsidR="00167D35" w:rsidRDefault="00167D35" w:rsidP="00167D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  title=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''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 orientation=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'h'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, </w:t>
            </w:r>
          </w:p>
          <w:p w:rsidR="00167D35" w:rsidRDefault="00167D35" w:rsidP="00167D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  yanchor=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'top'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 y=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1.05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, </w:t>
            </w:r>
          </w:p>
          <w:p w:rsidR="00167D35" w:rsidRDefault="00167D35" w:rsidP="00167D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  xanchor=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'center'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 x=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0.5</w:t>
            </w:r>
          </w:p>
          <w:p w:rsidR="00C41E3E" w:rsidRDefault="00167D35" w:rsidP="00DE17CD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)</w:t>
            </w:r>
          </w:p>
          <w:p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st.plotly_chart(fig, use_container_width=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True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:rsidR="00CF4342" w:rsidRPr="004F3C92" w:rsidRDefault="00C41E3E" w:rsidP="004F3C92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-----------------------------------------------------------------------------</w:t>
            </w:r>
          </w:p>
        </w:tc>
      </w:tr>
    </w:tbl>
    <w:p w:rsidR="00CF4342" w:rsidRPr="009A3847" w:rsidRDefault="00CF4342" w:rsidP="00CF434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4"/>
      </w:tblGrid>
      <w:tr w:rsidR="00CF4342" w:rsidTr="00083B8E">
        <w:tc>
          <w:tcPr>
            <w:tcW w:w="8494" w:type="dxa"/>
          </w:tcPr>
          <w:p w:rsidR="00CF4342" w:rsidRDefault="00716FD9" w:rsidP="005B30A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43D8B898" wp14:editId="2CEFC63F">
                  <wp:extent cx="5400040" cy="1562100"/>
                  <wp:effectExtent l="0" t="0" r="0" b="0"/>
                  <wp:docPr id="2354750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475069" name=""/>
                          <pic:cNvPicPr/>
                        </pic:nvPicPr>
                        <pic:blipFill rotWithShape="1">
                          <a:blip r:embed="rId14"/>
                          <a:srcRect t="26355" b="22192"/>
                          <a:stretch/>
                        </pic:blipFill>
                        <pic:spPr bwMode="auto">
                          <a:xfrm>
                            <a:off x="0" y="0"/>
                            <a:ext cx="5400040" cy="1562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4342" w:rsidTr="00083B8E">
        <w:tc>
          <w:tcPr>
            <w:tcW w:w="8494" w:type="dxa"/>
          </w:tcPr>
          <w:p w:rsidR="00CF4342" w:rsidRDefault="007E469B" w:rsidP="007E469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82CFE">
              <w:rPr>
                <w:rFonts w:ascii="Times New Roman" w:hAnsi="Times New Roman" w:cs="Times New Roman"/>
                <w:noProof/>
                <w:sz w:val="20"/>
                <w:szCs w:val="20"/>
                <w14:ligatures w14:val="standardContextual"/>
              </w:rPr>
              <w:t>Gambar x. Output program</w:t>
            </w:r>
          </w:p>
        </w:tc>
      </w:tr>
    </w:tbl>
    <w:p w:rsidR="00B01CC9" w:rsidRDefault="00B01CC9" w:rsidP="00F7270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033B00" w:rsidTr="009F6877">
        <w:tc>
          <w:tcPr>
            <w:tcW w:w="8494" w:type="dxa"/>
          </w:tcPr>
          <w:p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container-scatterplot</w:t>
            </w:r>
          </w:p>
          <w:p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with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st.container():</w:t>
            </w:r>
          </w:p>
          <w:p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</w:t>
            </w:r>
          </w:p>
          <w:p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split two columns</w:t>
            </w:r>
          </w:p>
          <w:p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col1, col2 = st.columns([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0.5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0.5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], gap=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"medium"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</w:t>
            </w:r>
          </w:p>
          <w:p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col1 - daily data of positive vs recovery</w:t>
            </w:r>
          </w:p>
          <w:p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with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col1:</w:t>
            </w:r>
          </w:p>
          <w:p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fig = go.</w:t>
            </w:r>
            <w:r>
              <w:rPr>
                <w:rFonts w:ascii="Consolas" w:hAnsi="Consolas" w:cs="Courier New"/>
                <w:color w:val="2B91AF"/>
                <w:sz w:val="18"/>
                <w:szCs w:val="18"/>
              </w:rPr>
              <w:t>Figure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()</w:t>
            </w:r>
          </w:p>
          <w:p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fig.add_trace(</w:t>
            </w:r>
          </w:p>
          <w:p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go.</w:t>
            </w:r>
            <w:r>
              <w:rPr>
                <w:rFonts w:ascii="Consolas" w:hAnsi="Consolas" w:cs="Courier New"/>
                <w:color w:val="2B91AF"/>
                <w:sz w:val="18"/>
                <w:szCs w:val="18"/>
              </w:rPr>
              <w:t>Scatter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(</w:t>
            </w:r>
          </w:p>
          <w:p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  x=dataset[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"daily_positive"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],</w:t>
            </w:r>
          </w:p>
          <w:p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  y=dataset[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"daily_recovery"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],</w:t>
            </w:r>
          </w:p>
          <w:p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  text=dataset[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"date"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],</w:t>
            </w:r>
          </w:p>
          <w:p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  mode=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"markers"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)</w:t>
            </w:r>
          </w:p>
          <w:p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fig.update_traces(</w:t>
            </w:r>
          </w:p>
          <w:p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marker={</w:t>
            </w:r>
          </w:p>
          <w:p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"size"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: 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12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"color"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"green"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"opacity"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0.75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"line"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: {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"width"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0.5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"color"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"black"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},</w:t>
            </w:r>
          </w:p>
          <w:p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lastRenderedPageBreak/>
              <w:t xml:space="preserve">       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"symbol"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"circle"</w:t>
            </w:r>
          </w:p>
          <w:p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}</w:t>
            </w:r>
          </w:p>
          <w:p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fig.update_layout(</w:t>
            </w:r>
          </w:p>
          <w:p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title=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"Scatter plot of positive and recovery"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xaxis_title=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"Daily positive"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yaxis_title=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"Daily recovery"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xaxis=dict(tickangle=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0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),</w:t>
            </w:r>
          </w:p>
          <w:p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yaxis=dict(tickangle=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0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),</w:t>
            </w:r>
          </w:p>
          <w:p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st.plotly_chart(fig, use_container_width=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True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----------------------------------------------------------------------------</w:t>
            </w:r>
          </w:p>
          <w:p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</w:t>
            </w:r>
          </w:p>
          <w:p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col1 - daily data of positive vs dead</w:t>
            </w:r>
          </w:p>
          <w:p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with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col2:</w:t>
            </w:r>
          </w:p>
          <w:p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fig = go.</w:t>
            </w:r>
            <w:r>
              <w:rPr>
                <w:rFonts w:ascii="Consolas" w:hAnsi="Consolas" w:cs="Courier New"/>
                <w:color w:val="2B91AF"/>
                <w:sz w:val="18"/>
                <w:szCs w:val="18"/>
              </w:rPr>
              <w:t>Figure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()</w:t>
            </w:r>
          </w:p>
          <w:p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fig.add_trace(</w:t>
            </w:r>
          </w:p>
          <w:p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go.</w:t>
            </w:r>
            <w:r>
              <w:rPr>
                <w:rFonts w:ascii="Consolas" w:hAnsi="Consolas" w:cs="Courier New"/>
                <w:color w:val="2B91AF"/>
                <w:sz w:val="18"/>
                <w:szCs w:val="18"/>
              </w:rPr>
              <w:t>Scatter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(</w:t>
            </w:r>
          </w:p>
          <w:p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  x=dataset[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"daily_positive"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],</w:t>
            </w:r>
          </w:p>
          <w:p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  y=dataset[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"daily_dead"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],</w:t>
            </w:r>
          </w:p>
          <w:p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  text=dataset[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"date"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],</w:t>
            </w:r>
          </w:p>
          <w:p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  mode=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"markers"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)</w:t>
            </w:r>
          </w:p>
          <w:p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fig.update_traces(</w:t>
            </w:r>
          </w:p>
          <w:p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marker={</w:t>
            </w:r>
          </w:p>
          <w:p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"size"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: 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12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"color"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"red"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"opacity"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0.75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"line"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: {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"width"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0.5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"color"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"black"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},</w:t>
            </w:r>
          </w:p>
          <w:p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"symbol"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"circle"</w:t>
            </w:r>
          </w:p>
          <w:p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}</w:t>
            </w:r>
          </w:p>
          <w:p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fig.update_layout(</w:t>
            </w:r>
          </w:p>
          <w:p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title=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"Scatter plot of positive and dead"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xaxis_title=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"Daily positive"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yaxis_title=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"Daily dead"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xaxis=dict(tickangle=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0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),</w:t>
            </w:r>
          </w:p>
          <w:p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yaxis=dict(tickangle=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0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),</w:t>
            </w:r>
          </w:p>
          <w:p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st.plotly_chart(fig, use_container_width=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True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:rsidR="00033B00" w:rsidRPr="00DC6ED2" w:rsidRDefault="006252FA" w:rsidP="00DC6ED2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----------------------------------------------------------------------------</w:t>
            </w:r>
          </w:p>
        </w:tc>
      </w:tr>
    </w:tbl>
    <w:p w:rsidR="00033B00" w:rsidRDefault="00033B00" w:rsidP="00033B00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4"/>
      </w:tblGrid>
      <w:tr w:rsidR="00033B00" w:rsidTr="00E87C05">
        <w:tc>
          <w:tcPr>
            <w:tcW w:w="8494" w:type="dxa"/>
          </w:tcPr>
          <w:p w:rsidR="00033B00" w:rsidRDefault="009F6877" w:rsidP="00212C6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04A3C33" wp14:editId="43DC5EC4">
                  <wp:extent cx="5400040" cy="1685925"/>
                  <wp:effectExtent l="0" t="0" r="0" b="9525"/>
                  <wp:docPr id="2061462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146263" name=""/>
                          <pic:cNvPicPr/>
                        </pic:nvPicPr>
                        <pic:blipFill rotWithShape="1">
                          <a:blip r:embed="rId15"/>
                          <a:srcRect t="36394" b="10270"/>
                          <a:stretch/>
                        </pic:blipFill>
                        <pic:spPr bwMode="auto">
                          <a:xfrm>
                            <a:off x="0" y="0"/>
                            <a:ext cx="5400040" cy="1685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3B00" w:rsidTr="00E87C05">
        <w:tc>
          <w:tcPr>
            <w:tcW w:w="8494" w:type="dxa"/>
          </w:tcPr>
          <w:p w:rsidR="00033B00" w:rsidRDefault="00153408" w:rsidP="0015340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82CFE">
              <w:rPr>
                <w:rFonts w:ascii="Times New Roman" w:hAnsi="Times New Roman" w:cs="Times New Roman"/>
                <w:noProof/>
                <w:sz w:val="20"/>
                <w:szCs w:val="20"/>
                <w14:ligatures w14:val="standardContextual"/>
              </w:rPr>
              <w:t>Gambar x. Output program</w:t>
            </w:r>
          </w:p>
        </w:tc>
      </w:tr>
    </w:tbl>
    <w:p w:rsidR="00E87C05" w:rsidRDefault="00E87C0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F814F5" w:rsidRPr="00842B33" w:rsidTr="00340F85">
        <w:tc>
          <w:tcPr>
            <w:tcW w:w="8494" w:type="dxa"/>
          </w:tcPr>
          <w:p w:rsidR="001461B4" w:rsidRDefault="001461B4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58635584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lastRenderedPageBreak/>
              <w:t># -------------------------------------------------------------------------------#</w:t>
            </w:r>
          </w:p>
          <w:p w:rsidR="001461B4" w:rsidRDefault="001461B4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58635584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data acquisition province ---------------------------------------------------- #</w:t>
            </w:r>
          </w:p>
          <w:p w:rsidR="001461B4" w:rsidRDefault="001461B4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58635584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-------------------------------------------------------------------------------#</w:t>
            </w:r>
          </w:p>
          <w:p w:rsidR="00B33E28" w:rsidRDefault="001461B4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58635584"/>
              <w:rPr>
                <w:rFonts w:ascii="Consolas" w:hAnsi="Consolas" w:cs="Courier New"/>
                <w:color w:val="000000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dataset = pd.read_excel(</w:t>
            </w:r>
          </w:p>
          <w:p w:rsidR="00E72AA7" w:rsidRDefault="00B33E2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58635584"/>
              <w:rPr>
                <w:rFonts w:ascii="Consolas" w:hAnsi="Consolas" w:cs="Courier New"/>
                <w:color w:val="000000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 </w:t>
            </w:r>
            <w:r w:rsidR="001461B4">
              <w:rPr>
                <w:rFonts w:ascii="Consolas" w:hAnsi="Consolas" w:cs="Courier New"/>
                <w:color w:val="A31515"/>
                <w:sz w:val="18"/>
                <w:szCs w:val="18"/>
              </w:rPr>
              <w:t>"../dataset/dataset_covid.xlsx"</w:t>
            </w:r>
            <w:r w:rsidR="001461B4">
              <w:rPr>
                <w:rFonts w:ascii="Consolas" w:hAnsi="Consolas" w:cs="Courier New"/>
                <w:color w:val="000000"/>
                <w:sz w:val="18"/>
                <w:szCs w:val="18"/>
              </w:rPr>
              <w:t>, sheet_name=</w:t>
            </w:r>
            <w:r w:rsidR="001461B4">
              <w:rPr>
                <w:rFonts w:ascii="Consolas" w:hAnsi="Consolas" w:cs="Courier New"/>
                <w:color w:val="A31515"/>
                <w:sz w:val="18"/>
                <w:szCs w:val="18"/>
              </w:rPr>
              <w:t>"data-covid-provinsi"</w:t>
            </w:r>
            <w:r w:rsidR="001461B4"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B33E28" w:rsidRPr="007219EC" w:rsidRDefault="00E72AA7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58635584"/>
              <w:rPr>
                <w:rFonts w:ascii="Consolas" w:hAnsi="Consolas" w:cs="Courier New"/>
                <w:color w:val="000000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 </w:t>
            </w:r>
            <w:r w:rsidR="001461B4">
              <w:rPr>
                <w:rFonts w:ascii="Consolas" w:hAnsi="Consolas" w:cs="Courier New"/>
                <w:color w:val="000000"/>
                <w:sz w:val="18"/>
                <w:szCs w:val="18"/>
              </w:rPr>
              <w:t>engine=</w:t>
            </w:r>
            <w:r w:rsidR="001461B4">
              <w:rPr>
                <w:rFonts w:ascii="Consolas" w:hAnsi="Consolas" w:cs="Courier New"/>
                <w:color w:val="A31515"/>
                <w:sz w:val="18"/>
                <w:szCs w:val="18"/>
              </w:rPr>
              <w:t>"openpyxl"</w:t>
            </w:r>
          </w:p>
          <w:p w:rsidR="001461B4" w:rsidRDefault="001461B4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58635584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:rsidR="00F814F5" w:rsidRPr="00ED6548" w:rsidRDefault="001461B4" w:rsidP="00ED654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58635584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st.info(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"Summary statistic on each province"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</w:tc>
      </w:tr>
    </w:tbl>
    <w:p w:rsidR="00F814F5" w:rsidRPr="00842B33" w:rsidRDefault="00F814F5" w:rsidP="00F814F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F814F5" w:rsidRPr="00842B33" w:rsidTr="00EA68EB">
        <w:tc>
          <w:tcPr>
            <w:tcW w:w="8494" w:type="dxa"/>
          </w:tcPr>
          <w:p w:rsidR="00791DBE" w:rsidRDefault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container-positive</w:t>
            </w:r>
          </w:p>
          <w:p w:rsidR="00791DBE" w:rsidRDefault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with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st.container():</w:t>
            </w:r>
          </w:p>
          <w:p w:rsidR="00791DBE" w:rsidRDefault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</w:t>
            </w:r>
          </w:p>
          <w:p w:rsidR="00791DBE" w:rsidRDefault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sorting sum-positive with most cases</w:t>
            </w:r>
          </w:p>
          <w:p w:rsidR="00791DBE" w:rsidRDefault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df_positive = dataset.sort_values(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"sum_positive"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ascending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=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False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:rsidR="00791DBE" w:rsidRDefault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df_positive = df_positive[[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"province"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"sum_positive"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]].head(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5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:rsidR="00791DBE" w:rsidRDefault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</w:t>
            </w:r>
          </w:p>
          <w:p w:rsidR="00791DBE" w:rsidRDefault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split two columns</w:t>
            </w:r>
          </w:p>
          <w:p w:rsidR="00791DBE" w:rsidRDefault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col1, col2 = st.columns([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0.5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0.5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], gap=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"medium"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:rsidR="00791DBE" w:rsidRDefault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</w:t>
            </w:r>
          </w:p>
          <w:p w:rsidR="00791DBE" w:rsidRDefault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col1 - Pieplot (Top 5 province of sum positive)</w:t>
            </w:r>
          </w:p>
          <w:p w:rsidR="00791DBE" w:rsidRDefault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with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col1:</w:t>
            </w:r>
          </w:p>
          <w:p w:rsidR="00791DBE" w:rsidRDefault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fig = px.pie(</w:t>
            </w:r>
          </w:p>
          <w:p w:rsidR="00791DBE" w:rsidRDefault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df_positive, names=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"province"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 values=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"sum_positive"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 hole=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0.5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791DBE" w:rsidRDefault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:rsidR="00791DBE" w:rsidRDefault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fig.update_traces(</w:t>
            </w:r>
          </w:p>
          <w:p w:rsidR="00791DBE" w:rsidRDefault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textinfo=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"percent+value"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791DBE" w:rsidRDefault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textfont_size=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14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791DBE" w:rsidRDefault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marker_colors = px.colors.qualitative.</w:t>
            </w:r>
            <w:r>
              <w:rPr>
                <w:rFonts w:ascii="Consolas" w:hAnsi="Consolas" w:cs="Courier New"/>
                <w:color w:val="2B91AF"/>
                <w:sz w:val="18"/>
                <w:szCs w:val="18"/>
              </w:rPr>
              <w:t>Pastel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791DBE" w:rsidRDefault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marker_line_color=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"#FFFFFF"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791DBE" w:rsidRDefault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marker_line_width=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1.25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791DBE" w:rsidRDefault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:rsidR="00791DBE" w:rsidRDefault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fig.update_layout(</w:t>
            </w:r>
          </w:p>
          <w:p w:rsidR="00791DBE" w:rsidRDefault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title =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"Top 5 province of sum positive"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791DBE" w:rsidRDefault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legend=dict(orientation=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'h'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 x=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0.05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 y=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0.0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),</w:t>
            </w:r>
          </w:p>
          <w:p w:rsidR="00791DBE" w:rsidRDefault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:rsidR="00791DBE" w:rsidRDefault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color w:val="000000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st.plotly_chart(fig, use_container_width=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True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:rsidR="000157FA" w:rsidRDefault="000157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----------------------------------------------------------------------------</w:t>
            </w:r>
          </w:p>
          <w:p w:rsidR="00791DBE" w:rsidRDefault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</w:t>
            </w:r>
          </w:p>
          <w:p w:rsidR="00791DBE" w:rsidRDefault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col2 - Barplot (Top 5 province of sum positive)</w:t>
            </w:r>
          </w:p>
          <w:p w:rsidR="00791DBE" w:rsidRDefault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with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col2:</w:t>
            </w:r>
          </w:p>
          <w:p w:rsidR="00791DBE" w:rsidRDefault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fig = px.bar(</w:t>
            </w:r>
          </w:p>
          <w:p w:rsidR="00791DBE" w:rsidRDefault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df_positive, x=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"province"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 y=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"sum_positive"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 text_auto=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True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791DBE" w:rsidRDefault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:rsidR="00791DBE" w:rsidRDefault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fig.update_traces(</w:t>
            </w:r>
          </w:p>
          <w:p w:rsidR="00791DBE" w:rsidRDefault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textfont_size=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14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791DBE" w:rsidRDefault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textangle=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0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791DBE" w:rsidRDefault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textposition=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"inside"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791DBE" w:rsidRDefault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marker_color=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"#0071c5"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791DBE" w:rsidRDefault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marker_line_color=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"#292929"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791DBE" w:rsidRDefault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marker_line_width=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1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791DBE" w:rsidRDefault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:rsidR="00791DBE" w:rsidRDefault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fig.update_layout(</w:t>
            </w:r>
          </w:p>
          <w:p w:rsidR="00791DBE" w:rsidRDefault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title =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"Top 5 province of sum positive"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791DBE" w:rsidRDefault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xaxis_title =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"province"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791DBE" w:rsidRDefault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yaxis_title =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"sum positive"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791DBE" w:rsidRDefault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:rsidR="00F814F5" w:rsidRDefault="00791DBE" w:rsidP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color w:val="000000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st.plotly_chart(fig, use_container_width=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True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:rsidR="00AA18EF" w:rsidRPr="00AA18EF" w:rsidRDefault="00AA18EF" w:rsidP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----------------------------------------------------------------------------</w:t>
            </w:r>
          </w:p>
          <w:p w:rsidR="00A53E62" w:rsidRPr="00791DBE" w:rsidRDefault="00A53E62" w:rsidP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</w:p>
        </w:tc>
      </w:tr>
    </w:tbl>
    <w:p w:rsidR="00F814F5" w:rsidRPr="00842B33" w:rsidRDefault="00F814F5" w:rsidP="00F814F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4"/>
      </w:tblGrid>
      <w:tr w:rsidR="00F814F5" w:rsidRPr="00842B33" w:rsidTr="00E8635C">
        <w:tc>
          <w:tcPr>
            <w:tcW w:w="8494" w:type="dxa"/>
          </w:tcPr>
          <w:p w:rsidR="00F814F5" w:rsidRPr="00842B33" w:rsidRDefault="005445DB" w:rsidP="00212C6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47BFE59F" wp14:editId="4E8B3DA9">
                  <wp:extent cx="5400040" cy="2019300"/>
                  <wp:effectExtent l="0" t="0" r="0" b="0"/>
                  <wp:docPr id="16886515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8651515" name=""/>
                          <pic:cNvPicPr/>
                        </pic:nvPicPr>
                        <pic:blipFill rotWithShape="1">
                          <a:blip r:embed="rId16"/>
                          <a:srcRect t="28551" b="4936"/>
                          <a:stretch/>
                        </pic:blipFill>
                        <pic:spPr bwMode="auto">
                          <a:xfrm>
                            <a:off x="0" y="0"/>
                            <a:ext cx="5400040" cy="2019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7219" w:rsidRPr="00842B33" w:rsidTr="00E8635C">
        <w:tc>
          <w:tcPr>
            <w:tcW w:w="8494" w:type="dxa"/>
          </w:tcPr>
          <w:p w:rsidR="00097219" w:rsidRPr="00842B33" w:rsidRDefault="004305F1" w:rsidP="004305F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CFE">
              <w:rPr>
                <w:rFonts w:ascii="Times New Roman" w:hAnsi="Times New Roman" w:cs="Times New Roman"/>
                <w:noProof/>
                <w:sz w:val="20"/>
                <w:szCs w:val="20"/>
                <w14:ligatures w14:val="standardContextual"/>
              </w:rPr>
              <w:t>Gambar x. Output program</w:t>
            </w:r>
          </w:p>
        </w:tc>
      </w:tr>
    </w:tbl>
    <w:p w:rsidR="00097219" w:rsidRPr="00842B33" w:rsidRDefault="00097219" w:rsidP="0009721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097219" w:rsidRPr="00842B33" w:rsidTr="000157FA">
        <w:tc>
          <w:tcPr>
            <w:tcW w:w="8494" w:type="dxa"/>
          </w:tcPr>
          <w:p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container-recovery</w:t>
            </w:r>
          </w:p>
          <w:p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with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st.container():</w:t>
            </w:r>
          </w:p>
          <w:p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</w:t>
            </w:r>
          </w:p>
          <w:p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sorting sum-recovery with most cases</w:t>
            </w:r>
          </w:p>
          <w:p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df_recovery = dataset.sort_values(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"sum_recovery"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ascending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=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False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df_recovery = df_recovery[[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"province"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"sum_recovery"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]].head(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5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</w:t>
            </w:r>
          </w:p>
          <w:p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split two columns</w:t>
            </w:r>
          </w:p>
          <w:p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col1, col2 = st.columns([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0.5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0.5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], gap=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"medium"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</w:t>
            </w:r>
          </w:p>
          <w:p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col1 - Pieplot (Top 5 province of sum recovery)</w:t>
            </w:r>
          </w:p>
          <w:p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with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col1:</w:t>
            </w:r>
          </w:p>
          <w:p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fig = px.pie(</w:t>
            </w:r>
          </w:p>
          <w:p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df_recovery, names=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"province"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 values=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"sum_recovery"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 hole=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0.5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fig.update_traces(</w:t>
            </w:r>
          </w:p>
          <w:p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textinfo=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"percent+value"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textfont_size=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14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marker_colors = px.colors.qualitative.</w:t>
            </w:r>
            <w:r>
              <w:rPr>
                <w:rFonts w:ascii="Consolas" w:hAnsi="Consolas" w:cs="Courier New"/>
                <w:color w:val="2B91AF"/>
                <w:sz w:val="18"/>
                <w:szCs w:val="18"/>
              </w:rPr>
              <w:t>Pastel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marker_line_color=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"#FFFFFF"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marker_line_width=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1.25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fig.update_layout(</w:t>
            </w:r>
          </w:p>
          <w:p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title =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"Top 5 province of sum recovery"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legend=dict(orientation=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'h'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 x=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0.05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 y=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0.0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),</w:t>
            </w:r>
          </w:p>
          <w:p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color w:val="000000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st.plotly_chart(fig, use_container_width=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True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:rsidR="00426D61" w:rsidRDefault="00426D61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 xml:space="preserve">    # ----------------------------------------------------------------------------</w:t>
            </w:r>
          </w:p>
          <w:p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</w:t>
            </w:r>
          </w:p>
          <w:p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col2 - Barplot (Top 5 province of sum recovery)</w:t>
            </w:r>
          </w:p>
          <w:p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with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col2:</w:t>
            </w:r>
          </w:p>
          <w:p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fig = px.bar(</w:t>
            </w:r>
          </w:p>
          <w:p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df_recovery, x=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"province"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 y=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"sum_recovery"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 text_auto=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True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fig.update_traces(</w:t>
            </w:r>
          </w:p>
          <w:p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textfont_size=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14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textfont_color=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"black"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textangle=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0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textposition=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"inside"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marker_color=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"#63c689"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</w:t>
            </w: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#marker_color="green",</w:t>
            </w:r>
          </w:p>
          <w:p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marker_line_color=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"#292929"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marker_line_width=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0.5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lastRenderedPageBreak/>
              <w:t>    fig.update_layout(</w:t>
            </w:r>
          </w:p>
          <w:p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title =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"Top 5 province of sum recovery"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xaxis_title =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"province"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yaxis_title =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"sum recovery"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:rsidR="00097219" w:rsidRDefault="00040595" w:rsidP="004F40C1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color w:val="000000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st.plotly_chart(fig, use_container_width=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True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:rsidR="00D514F4" w:rsidRPr="004F40C1" w:rsidRDefault="00D514F4" w:rsidP="004F40C1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 xml:space="preserve">    # ----------------------------------------------------------------------------</w:t>
            </w:r>
          </w:p>
        </w:tc>
      </w:tr>
    </w:tbl>
    <w:p w:rsidR="00033B00" w:rsidRDefault="00033B00" w:rsidP="00F7270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4"/>
      </w:tblGrid>
      <w:tr w:rsidR="008B3C06" w:rsidRPr="00842B33" w:rsidTr="000157FA">
        <w:tc>
          <w:tcPr>
            <w:tcW w:w="8494" w:type="dxa"/>
          </w:tcPr>
          <w:p w:rsidR="008B3C06" w:rsidRPr="00842B33" w:rsidRDefault="00BE56C7" w:rsidP="0089002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07992D45" wp14:editId="674975BF">
                  <wp:extent cx="5400040" cy="1733550"/>
                  <wp:effectExtent l="0" t="0" r="0" b="0"/>
                  <wp:docPr id="20786711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8671104" name=""/>
                          <pic:cNvPicPr/>
                        </pic:nvPicPr>
                        <pic:blipFill rotWithShape="1">
                          <a:blip r:embed="rId17"/>
                          <a:srcRect t="29178" b="13721"/>
                          <a:stretch/>
                        </pic:blipFill>
                        <pic:spPr bwMode="auto">
                          <a:xfrm>
                            <a:off x="0" y="0"/>
                            <a:ext cx="5400040" cy="1733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3C06" w:rsidRPr="00842B33" w:rsidTr="000157FA">
        <w:tc>
          <w:tcPr>
            <w:tcW w:w="8494" w:type="dxa"/>
          </w:tcPr>
          <w:p w:rsidR="008B3C06" w:rsidRPr="00842B33" w:rsidRDefault="00CB2410" w:rsidP="00CB24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CFE">
              <w:rPr>
                <w:rFonts w:ascii="Times New Roman" w:hAnsi="Times New Roman" w:cs="Times New Roman"/>
                <w:noProof/>
                <w:sz w:val="20"/>
                <w:szCs w:val="20"/>
                <w14:ligatures w14:val="standardContextual"/>
              </w:rPr>
              <w:t>Gambar x. Output program</w:t>
            </w:r>
          </w:p>
        </w:tc>
      </w:tr>
    </w:tbl>
    <w:p w:rsidR="008B3C06" w:rsidRPr="00842B33" w:rsidRDefault="008B3C06" w:rsidP="008B3C0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8B3C06" w:rsidRPr="00842B33" w:rsidTr="00687AF4">
        <w:tc>
          <w:tcPr>
            <w:tcW w:w="8494" w:type="dxa"/>
          </w:tcPr>
          <w:p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container-dead</w:t>
            </w:r>
          </w:p>
          <w:p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with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st.container():</w:t>
            </w:r>
          </w:p>
          <w:p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</w:t>
            </w:r>
          </w:p>
          <w:p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sorting sum-dead with most cases</w:t>
            </w:r>
          </w:p>
          <w:p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df_dead = dataset.sort_values(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"sum_dead"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ascending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=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False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df_dead = df_dead[[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"province"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"sum_dead"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]].head(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5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</w:t>
            </w:r>
          </w:p>
          <w:p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split two columns</w:t>
            </w:r>
          </w:p>
          <w:p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col1, col2 = st.columns([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0.5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0.5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], gap=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"medium"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</w:t>
            </w:r>
          </w:p>
          <w:p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col1 - Pieplot (Top 5 province of sum dead)</w:t>
            </w:r>
          </w:p>
          <w:p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with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col1:</w:t>
            </w:r>
          </w:p>
          <w:p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fig = px.pie(</w:t>
            </w:r>
          </w:p>
          <w:p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df_dead, names=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"province"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 values=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"sum_dead"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 hole=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0.5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fig.update_traces(</w:t>
            </w:r>
          </w:p>
          <w:p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textinfo=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"percent+value"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textfont_size=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14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marker_colors = px.colors.qualitative.</w:t>
            </w:r>
            <w:r>
              <w:rPr>
                <w:rFonts w:ascii="Consolas" w:hAnsi="Consolas" w:cs="Courier New"/>
                <w:color w:val="2B91AF"/>
                <w:sz w:val="18"/>
                <w:szCs w:val="18"/>
              </w:rPr>
              <w:t>Pastel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marker_line_color=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"#FFFFFF"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marker_line_width=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1.25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fig.update_layout(</w:t>
            </w:r>
          </w:p>
          <w:p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title =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"Top 5 province of sum dead"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legend=dict(orientation=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'h'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 x=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0.05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 y=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0.0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),</w:t>
            </w:r>
          </w:p>
          <w:p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st.plotly_chart(fig, use_container_width=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True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:rsidR="00BF0496" w:rsidRDefault="00BF0496" w:rsidP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</w:t>
            </w: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-----------------------------------------------------------------------------</w:t>
            </w:r>
          </w:p>
          <w:p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</w:p>
          <w:p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col2 - Barplot (Top 5 province of sum dead)</w:t>
            </w:r>
          </w:p>
          <w:p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with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col2:</w:t>
            </w:r>
          </w:p>
          <w:p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fig = px.bar(</w:t>
            </w:r>
          </w:p>
          <w:p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df_dead, x=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"province"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 y=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"sum_dead"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 text_auto=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True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fig.update_traces(</w:t>
            </w:r>
          </w:p>
          <w:p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textfont_size=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14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textfont_color=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"black"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lastRenderedPageBreak/>
              <w:t>      textangle=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0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textposition=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"inside"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marker_color=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"#dc143c"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marker_line_color=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"#292929"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marker_line_width=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0.5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fig.update_layout(</w:t>
            </w:r>
          </w:p>
          <w:p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title =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"Top 5 province of sum dead"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xaxis_title =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"province"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yaxis_title =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"sum dead"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st.plotly_chart(fig, use_container_width=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True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-----------------------------------------------------------------------------</w:t>
            </w:r>
          </w:p>
          <w:p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</w:t>
            </w:r>
          </w:p>
          <w:p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container footer</w:t>
            </w:r>
          </w:p>
          <w:p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with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st.container():</w:t>
            </w:r>
          </w:p>
          <w:p w:rsidR="008A12FF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color w:val="000000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st.info(</w:t>
            </w:r>
          </w:p>
          <w:p w:rsidR="008A12FF" w:rsidRDefault="008A12FF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color w:val="A31515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   </w:t>
            </w:r>
            <w:r w:rsidR="00BF0496">
              <w:rPr>
                <w:rFonts w:ascii="Consolas" w:hAnsi="Consolas" w:cs="Courier New"/>
                <w:color w:val="A31515"/>
                <w:sz w:val="18"/>
                <w:szCs w:val="18"/>
              </w:rPr>
              <w:t>"Copyright all rights reserved 2024 by Aryajaya Alamsyah, S.Kom., M.Kom., MTA."</w:t>
            </w:r>
          </w:p>
          <w:p w:rsidR="008B3C06" w:rsidRPr="000726F4" w:rsidRDefault="008A12FF" w:rsidP="000726F4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 xml:space="preserve">  </w:t>
            </w:r>
            <w:r w:rsidR="00BF0496"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</w:tc>
      </w:tr>
    </w:tbl>
    <w:p w:rsidR="008B3C06" w:rsidRPr="00842B33" w:rsidRDefault="008B3C06" w:rsidP="008B3C0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B3C06" w:rsidRPr="00842B33" w:rsidTr="00995064">
        <w:tc>
          <w:tcPr>
            <w:tcW w:w="8494" w:type="dxa"/>
          </w:tcPr>
          <w:p w:rsidR="008B3C06" w:rsidRPr="00842B33" w:rsidRDefault="00EC0312" w:rsidP="0089002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75AF6FD4" wp14:editId="5AA9CFBD">
                  <wp:extent cx="5400040" cy="2124075"/>
                  <wp:effectExtent l="0" t="0" r="0" b="9525"/>
                  <wp:docPr id="19119612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1961261" name=""/>
                          <pic:cNvPicPr/>
                        </pic:nvPicPr>
                        <pic:blipFill rotWithShape="1">
                          <a:blip r:embed="rId18"/>
                          <a:srcRect t="23218" b="6818"/>
                          <a:stretch/>
                        </pic:blipFill>
                        <pic:spPr bwMode="auto">
                          <a:xfrm>
                            <a:off x="0" y="0"/>
                            <a:ext cx="5400040" cy="2124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26F4" w:rsidRPr="00842B33" w:rsidTr="00995064">
        <w:tc>
          <w:tcPr>
            <w:tcW w:w="8494" w:type="dxa"/>
          </w:tcPr>
          <w:p w:rsidR="000726F4" w:rsidRPr="00842B33" w:rsidRDefault="00B8070B" w:rsidP="00B807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CFE">
              <w:rPr>
                <w:rFonts w:ascii="Times New Roman" w:hAnsi="Times New Roman" w:cs="Times New Roman"/>
                <w:noProof/>
                <w:sz w:val="20"/>
                <w:szCs w:val="20"/>
                <w14:ligatures w14:val="standardContextual"/>
              </w:rPr>
              <w:t>Gambar x. Output program</w:t>
            </w:r>
          </w:p>
        </w:tc>
      </w:tr>
    </w:tbl>
    <w:p w:rsidR="008B3C06" w:rsidRDefault="008B3C06" w:rsidP="004D358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56AE8" w:rsidRDefault="00B56AE8" w:rsidP="004D358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56AE8" w:rsidRPr="00842B33" w:rsidRDefault="00B56AE8" w:rsidP="00B56AE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Comic Sans MS" w:hAnsi="Comic Sans MS" w:cs="Times New Roman"/>
          <w:b/>
          <w:bCs/>
          <w:spacing w:val="-2"/>
          <w:sz w:val="28"/>
          <w:szCs w:val="28"/>
        </w:rPr>
        <w:t>Selesai, Selamat Mencoba :3</w:t>
      </w:r>
    </w:p>
    <w:sectPr w:rsidR="00B56AE8" w:rsidRPr="00842B33" w:rsidSect="00513757">
      <w:footerReference w:type="default" r:id="rId19"/>
      <w:pgSz w:w="11906" w:h="16838" w:code="9"/>
      <w:pgMar w:top="1701" w:right="1701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D5067D" w:rsidRDefault="00D5067D" w:rsidP="000D1A51">
      <w:pPr>
        <w:spacing w:after="0" w:line="240" w:lineRule="auto"/>
      </w:pPr>
      <w:r>
        <w:separator/>
      </w:r>
    </w:p>
  </w:endnote>
  <w:endnote w:type="continuationSeparator" w:id="0">
    <w:p w:rsidR="00D5067D" w:rsidRDefault="00D5067D" w:rsidP="000D1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0D1A51" w:rsidRPr="000D1A51" w:rsidRDefault="000D1A51">
    <w:pPr>
      <w:pStyle w:val="Footer"/>
      <w:rPr>
        <w:rFonts w:ascii="Times New Roman" w:hAnsi="Times New Roman" w:cs="Times New Roman"/>
        <w:sz w:val="20"/>
        <w:szCs w:val="20"/>
      </w:rPr>
    </w:pPr>
    <w:r>
      <w:rPr>
        <w:rFonts w:ascii="Times New Roman" w:hAnsi="Times New Roman" w:cs="Times New Roman"/>
        <w:sz w:val="20"/>
        <w:szCs w:val="20"/>
      </w:rPr>
      <w:t>Buku Bahan Mengajar Data Science</w:t>
    </w:r>
    <w:r w:rsidRPr="00292E93">
      <w:rPr>
        <w:rFonts w:ascii="Times New Roman" w:hAnsi="Times New Roman" w:cs="Times New Roman"/>
        <w:sz w:val="20"/>
        <w:szCs w:val="20"/>
      </w:rPr>
      <w:t xml:space="preserve"> – Aryajaya Alamsyah</w:t>
    </w:r>
    <w:r>
      <w:rPr>
        <w:rFonts w:ascii="Times New Roman" w:hAnsi="Times New Roman" w:cs="Times New Roman"/>
        <w:sz w:val="20"/>
        <w:szCs w:val="20"/>
      </w:rPr>
      <w:t>, S.Kom., M.Kom., MTA</w:t>
    </w:r>
    <w:r w:rsidR="001B5B21">
      <w:rPr>
        <w:rFonts w:ascii="Times New Roman" w:hAnsi="Times New Roman" w:cs="Times New Roman"/>
        <w:sz w:val="20"/>
        <w:szCs w:val="20"/>
      </w:rP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D5067D" w:rsidRDefault="00D5067D" w:rsidP="000D1A51">
      <w:pPr>
        <w:spacing w:after="0" w:line="240" w:lineRule="auto"/>
      </w:pPr>
      <w:r>
        <w:separator/>
      </w:r>
    </w:p>
  </w:footnote>
  <w:footnote w:type="continuationSeparator" w:id="0">
    <w:p w:rsidR="00D5067D" w:rsidRDefault="00D5067D" w:rsidP="000D1A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4978B8"/>
    <w:multiLevelType w:val="hybridMultilevel"/>
    <w:tmpl w:val="ED96409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3608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257"/>
    <w:rsid w:val="000103EB"/>
    <w:rsid w:val="00014EAD"/>
    <w:rsid w:val="000157FA"/>
    <w:rsid w:val="000238C2"/>
    <w:rsid w:val="00025D50"/>
    <w:rsid w:val="00033B00"/>
    <w:rsid w:val="00040595"/>
    <w:rsid w:val="00044AFD"/>
    <w:rsid w:val="000565E6"/>
    <w:rsid w:val="00062035"/>
    <w:rsid w:val="00070A9A"/>
    <w:rsid w:val="000726F4"/>
    <w:rsid w:val="00083B8E"/>
    <w:rsid w:val="0008489F"/>
    <w:rsid w:val="00093D09"/>
    <w:rsid w:val="00097219"/>
    <w:rsid w:val="000A6C47"/>
    <w:rsid w:val="000B55E4"/>
    <w:rsid w:val="000D1A51"/>
    <w:rsid w:val="000D275A"/>
    <w:rsid w:val="000F0807"/>
    <w:rsid w:val="000F463F"/>
    <w:rsid w:val="00101753"/>
    <w:rsid w:val="0011012C"/>
    <w:rsid w:val="00121394"/>
    <w:rsid w:val="0014543D"/>
    <w:rsid w:val="001461B4"/>
    <w:rsid w:val="00153408"/>
    <w:rsid w:val="00164ABA"/>
    <w:rsid w:val="00167D35"/>
    <w:rsid w:val="00172375"/>
    <w:rsid w:val="00172B5B"/>
    <w:rsid w:val="00182CFE"/>
    <w:rsid w:val="00184699"/>
    <w:rsid w:val="00192AAA"/>
    <w:rsid w:val="001B5B21"/>
    <w:rsid w:val="001B6360"/>
    <w:rsid w:val="001C6EA5"/>
    <w:rsid w:val="001D61FA"/>
    <w:rsid w:val="00203A6F"/>
    <w:rsid w:val="00211781"/>
    <w:rsid w:val="002179C9"/>
    <w:rsid w:val="00225345"/>
    <w:rsid w:val="00232B00"/>
    <w:rsid w:val="00234A4D"/>
    <w:rsid w:val="00251E0D"/>
    <w:rsid w:val="00254F34"/>
    <w:rsid w:val="00261D4F"/>
    <w:rsid w:val="0027747B"/>
    <w:rsid w:val="002820FE"/>
    <w:rsid w:val="0028276D"/>
    <w:rsid w:val="0028410C"/>
    <w:rsid w:val="002A27B8"/>
    <w:rsid w:val="002B768C"/>
    <w:rsid w:val="002C32B6"/>
    <w:rsid w:val="002C7E43"/>
    <w:rsid w:val="002D7789"/>
    <w:rsid w:val="003051F9"/>
    <w:rsid w:val="003063F3"/>
    <w:rsid w:val="00307D1F"/>
    <w:rsid w:val="00311D33"/>
    <w:rsid w:val="003136C3"/>
    <w:rsid w:val="00325694"/>
    <w:rsid w:val="003368E2"/>
    <w:rsid w:val="0034082F"/>
    <w:rsid w:val="00340F85"/>
    <w:rsid w:val="0034269C"/>
    <w:rsid w:val="00344E95"/>
    <w:rsid w:val="00345FD7"/>
    <w:rsid w:val="0034606A"/>
    <w:rsid w:val="00360107"/>
    <w:rsid w:val="003616F3"/>
    <w:rsid w:val="003A40E5"/>
    <w:rsid w:val="003A5F51"/>
    <w:rsid w:val="003A6682"/>
    <w:rsid w:val="003B17EB"/>
    <w:rsid w:val="003C4302"/>
    <w:rsid w:val="003D0B46"/>
    <w:rsid w:val="003E5DD2"/>
    <w:rsid w:val="003F21AB"/>
    <w:rsid w:val="003F25D0"/>
    <w:rsid w:val="003F5033"/>
    <w:rsid w:val="00407951"/>
    <w:rsid w:val="00411338"/>
    <w:rsid w:val="00411AEB"/>
    <w:rsid w:val="00412A3C"/>
    <w:rsid w:val="004220D5"/>
    <w:rsid w:val="00426833"/>
    <w:rsid w:val="00426D61"/>
    <w:rsid w:val="004305F1"/>
    <w:rsid w:val="0043146B"/>
    <w:rsid w:val="00433D74"/>
    <w:rsid w:val="00435EA5"/>
    <w:rsid w:val="00440277"/>
    <w:rsid w:val="004460FC"/>
    <w:rsid w:val="00452CB8"/>
    <w:rsid w:val="00465C63"/>
    <w:rsid w:val="00470179"/>
    <w:rsid w:val="00475758"/>
    <w:rsid w:val="004812F5"/>
    <w:rsid w:val="004858A0"/>
    <w:rsid w:val="00486A83"/>
    <w:rsid w:val="00486BF6"/>
    <w:rsid w:val="0049041D"/>
    <w:rsid w:val="004A3B7D"/>
    <w:rsid w:val="004B6746"/>
    <w:rsid w:val="004C094B"/>
    <w:rsid w:val="004C0F73"/>
    <w:rsid w:val="004D08EF"/>
    <w:rsid w:val="004D3580"/>
    <w:rsid w:val="004D5AD3"/>
    <w:rsid w:val="004F1C5F"/>
    <w:rsid w:val="004F3C92"/>
    <w:rsid w:val="004F40C1"/>
    <w:rsid w:val="004F5D66"/>
    <w:rsid w:val="004F6BA0"/>
    <w:rsid w:val="00513757"/>
    <w:rsid w:val="005234D8"/>
    <w:rsid w:val="005445CE"/>
    <w:rsid w:val="005445DB"/>
    <w:rsid w:val="005522D0"/>
    <w:rsid w:val="005671C7"/>
    <w:rsid w:val="00570DD7"/>
    <w:rsid w:val="00571842"/>
    <w:rsid w:val="0057201C"/>
    <w:rsid w:val="0057533E"/>
    <w:rsid w:val="00582386"/>
    <w:rsid w:val="00591DEB"/>
    <w:rsid w:val="005B3C30"/>
    <w:rsid w:val="005B7199"/>
    <w:rsid w:val="005C6FE6"/>
    <w:rsid w:val="005D251B"/>
    <w:rsid w:val="005D4A97"/>
    <w:rsid w:val="005E24AC"/>
    <w:rsid w:val="005E2D6C"/>
    <w:rsid w:val="005E4E9D"/>
    <w:rsid w:val="005E5AED"/>
    <w:rsid w:val="005F0B68"/>
    <w:rsid w:val="005F1968"/>
    <w:rsid w:val="005F79E3"/>
    <w:rsid w:val="00624452"/>
    <w:rsid w:val="00624792"/>
    <w:rsid w:val="006252FA"/>
    <w:rsid w:val="0063386C"/>
    <w:rsid w:val="0064340F"/>
    <w:rsid w:val="00655BA5"/>
    <w:rsid w:val="00664CC0"/>
    <w:rsid w:val="00672593"/>
    <w:rsid w:val="0067302E"/>
    <w:rsid w:val="00687AF4"/>
    <w:rsid w:val="006B4D00"/>
    <w:rsid w:val="006C08DD"/>
    <w:rsid w:val="006C5930"/>
    <w:rsid w:val="006C7DEC"/>
    <w:rsid w:val="006D3339"/>
    <w:rsid w:val="006D651D"/>
    <w:rsid w:val="006F7A22"/>
    <w:rsid w:val="00702421"/>
    <w:rsid w:val="00702455"/>
    <w:rsid w:val="0070331C"/>
    <w:rsid w:val="00707A3A"/>
    <w:rsid w:val="00716FD9"/>
    <w:rsid w:val="007219EC"/>
    <w:rsid w:val="007301CE"/>
    <w:rsid w:val="00732979"/>
    <w:rsid w:val="00743B4F"/>
    <w:rsid w:val="00744B51"/>
    <w:rsid w:val="0075218C"/>
    <w:rsid w:val="00760A05"/>
    <w:rsid w:val="007772F4"/>
    <w:rsid w:val="00791DBE"/>
    <w:rsid w:val="00791E26"/>
    <w:rsid w:val="00794285"/>
    <w:rsid w:val="0079537F"/>
    <w:rsid w:val="007A1E93"/>
    <w:rsid w:val="007B26D7"/>
    <w:rsid w:val="007B47B1"/>
    <w:rsid w:val="007D63A5"/>
    <w:rsid w:val="007E0062"/>
    <w:rsid w:val="007E13B0"/>
    <w:rsid w:val="007E20CB"/>
    <w:rsid w:val="007E27C3"/>
    <w:rsid w:val="007E469B"/>
    <w:rsid w:val="007F16DB"/>
    <w:rsid w:val="007F1809"/>
    <w:rsid w:val="007F2B48"/>
    <w:rsid w:val="007F4257"/>
    <w:rsid w:val="008050E7"/>
    <w:rsid w:val="00817C9F"/>
    <w:rsid w:val="00821229"/>
    <w:rsid w:val="008238A9"/>
    <w:rsid w:val="00826A0C"/>
    <w:rsid w:val="00831174"/>
    <w:rsid w:val="008317A2"/>
    <w:rsid w:val="00834B56"/>
    <w:rsid w:val="00842B33"/>
    <w:rsid w:val="0084441A"/>
    <w:rsid w:val="00853A87"/>
    <w:rsid w:val="008716F6"/>
    <w:rsid w:val="00880CBA"/>
    <w:rsid w:val="00886F59"/>
    <w:rsid w:val="008A12FF"/>
    <w:rsid w:val="008B1E23"/>
    <w:rsid w:val="008B3C06"/>
    <w:rsid w:val="008C1534"/>
    <w:rsid w:val="008C49C8"/>
    <w:rsid w:val="008D6B1A"/>
    <w:rsid w:val="008D7289"/>
    <w:rsid w:val="008E5994"/>
    <w:rsid w:val="008E6EF3"/>
    <w:rsid w:val="0090056F"/>
    <w:rsid w:val="00900BD2"/>
    <w:rsid w:val="009135EA"/>
    <w:rsid w:val="00913D70"/>
    <w:rsid w:val="00923E68"/>
    <w:rsid w:val="0093627C"/>
    <w:rsid w:val="009379EA"/>
    <w:rsid w:val="0094013B"/>
    <w:rsid w:val="009447F0"/>
    <w:rsid w:val="009458C2"/>
    <w:rsid w:val="00946135"/>
    <w:rsid w:val="00956457"/>
    <w:rsid w:val="009614C3"/>
    <w:rsid w:val="00964D1E"/>
    <w:rsid w:val="00977249"/>
    <w:rsid w:val="00987D05"/>
    <w:rsid w:val="00995064"/>
    <w:rsid w:val="009A3847"/>
    <w:rsid w:val="009A7750"/>
    <w:rsid w:val="009C1D59"/>
    <w:rsid w:val="009C6095"/>
    <w:rsid w:val="009D1BAD"/>
    <w:rsid w:val="009E6EF4"/>
    <w:rsid w:val="009F6877"/>
    <w:rsid w:val="00A07148"/>
    <w:rsid w:val="00A12F4F"/>
    <w:rsid w:val="00A17630"/>
    <w:rsid w:val="00A21206"/>
    <w:rsid w:val="00A24FCB"/>
    <w:rsid w:val="00A36485"/>
    <w:rsid w:val="00A40697"/>
    <w:rsid w:val="00A40C12"/>
    <w:rsid w:val="00A47AF1"/>
    <w:rsid w:val="00A53E62"/>
    <w:rsid w:val="00A54C9B"/>
    <w:rsid w:val="00A57A99"/>
    <w:rsid w:val="00A85FFB"/>
    <w:rsid w:val="00A94BD0"/>
    <w:rsid w:val="00AA11E6"/>
    <w:rsid w:val="00AA13BB"/>
    <w:rsid w:val="00AA18EF"/>
    <w:rsid w:val="00AA34B9"/>
    <w:rsid w:val="00AB6C98"/>
    <w:rsid w:val="00AC71CC"/>
    <w:rsid w:val="00AC72C2"/>
    <w:rsid w:val="00AE0C3A"/>
    <w:rsid w:val="00B01CC9"/>
    <w:rsid w:val="00B07A9A"/>
    <w:rsid w:val="00B14991"/>
    <w:rsid w:val="00B156DB"/>
    <w:rsid w:val="00B23756"/>
    <w:rsid w:val="00B31F71"/>
    <w:rsid w:val="00B33D31"/>
    <w:rsid w:val="00B33E28"/>
    <w:rsid w:val="00B42F35"/>
    <w:rsid w:val="00B4554E"/>
    <w:rsid w:val="00B5301C"/>
    <w:rsid w:val="00B56AE8"/>
    <w:rsid w:val="00B60252"/>
    <w:rsid w:val="00B67BEB"/>
    <w:rsid w:val="00B718AC"/>
    <w:rsid w:val="00B72E38"/>
    <w:rsid w:val="00B77C60"/>
    <w:rsid w:val="00B8070B"/>
    <w:rsid w:val="00B8179F"/>
    <w:rsid w:val="00B8698F"/>
    <w:rsid w:val="00B87DEC"/>
    <w:rsid w:val="00B947C0"/>
    <w:rsid w:val="00B9621A"/>
    <w:rsid w:val="00B97843"/>
    <w:rsid w:val="00BA56C8"/>
    <w:rsid w:val="00BA6430"/>
    <w:rsid w:val="00BA7B09"/>
    <w:rsid w:val="00BB2166"/>
    <w:rsid w:val="00BB7E54"/>
    <w:rsid w:val="00BC2962"/>
    <w:rsid w:val="00BE2380"/>
    <w:rsid w:val="00BE56C7"/>
    <w:rsid w:val="00BF0496"/>
    <w:rsid w:val="00BF1FAF"/>
    <w:rsid w:val="00BF2088"/>
    <w:rsid w:val="00BF50A1"/>
    <w:rsid w:val="00C038A6"/>
    <w:rsid w:val="00C14959"/>
    <w:rsid w:val="00C32799"/>
    <w:rsid w:val="00C34DD6"/>
    <w:rsid w:val="00C41E3E"/>
    <w:rsid w:val="00C56E4D"/>
    <w:rsid w:val="00C62C06"/>
    <w:rsid w:val="00C65B7F"/>
    <w:rsid w:val="00C660C7"/>
    <w:rsid w:val="00C75F55"/>
    <w:rsid w:val="00C82C1C"/>
    <w:rsid w:val="00C83BBE"/>
    <w:rsid w:val="00C95BBF"/>
    <w:rsid w:val="00CA07A6"/>
    <w:rsid w:val="00CB2410"/>
    <w:rsid w:val="00CC44DF"/>
    <w:rsid w:val="00CC72D5"/>
    <w:rsid w:val="00CC7E15"/>
    <w:rsid w:val="00CD48E0"/>
    <w:rsid w:val="00CF2EB2"/>
    <w:rsid w:val="00CF4342"/>
    <w:rsid w:val="00CF7B33"/>
    <w:rsid w:val="00D04D7C"/>
    <w:rsid w:val="00D25F54"/>
    <w:rsid w:val="00D3288F"/>
    <w:rsid w:val="00D35E29"/>
    <w:rsid w:val="00D42BE2"/>
    <w:rsid w:val="00D45D51"/>
    <w:rsid w:val="00D5067D"/>
    <w:rsid w:val="00D514F4"/>
    <w:rsid w:val="00D571DD"/>
    <w:rsid w:val="00D6635B"/>
    <w:rsid w:val="00D72268"/>
    <w:rsid w:val="00D73301"/>
    <w:rsid w:val="00D820A5"/>
    <w:rsid w:val="00D93F39"/>
    <w:rsid w:val="00D9570A"/>
    <w:rsid w:val="00DA6AAC"/>
    <w:rsid w:val="00DB1C3A"/>
    <w:rsid w:val="00DB54C5"/>
    <w:rsid w:val="00DC3736"/>
    <w:rsid w:val="00DC6EB6"/>
    <w:rsid w:val="00DC6ED2"/>
    <w:rsid w:val="00DE17CD"/>
    <w:rsid w:val="00E23505"/>
    <w:rsid w:val="00E305C3"/>
    <w:rsid w:val="00E72AA7"/>
    <w:rsid w:val="00E8414D"/>
    <w:rsid w:val="00E8635C"/>
    <w:rsid w:val="00E870EB"/>
    <w:rsid w:val="00E87C05"/>
    <w:rsid w:val="00E90011"/>
    <w:rsid w:val="00E92FB2"/>
    <w:rsid w:val="00EA0FEC"/>
    <w:rsid w:val="00EA1F36"/>
    <w:rsid w:val="00EA31F6"/>
    <w:rsid w:val="00EA4333"/>
    <w:rsid w:val="00EA68EB"/>
    <w:rsid w:val="00EB1B4E"/>
    <w:rsid w:val="00EB3100"/>
    <w:rsid w:val="00EB4A2B"/>
    <w:rsid w:val="00EC0312"/>
    <w:rsid w:val="00EC1A5F"/>
    <w:rsid w:val="00EC258B"/>
    <w:rsid w:val="00EC44A2"/>
    <w:rsid w:val="00EC4888"/>
    <w:rsid w:val="00ED288B"/>
    <w:rsid w:val="00ED3C03"/>
    <w:rsid w:val="00ED3F3A"/>
    <w:rsid w:val="00ED5342"/>
    <w:rsid w:val="00ED6548"/>
    <w:rsid w:val="00ED6A3A"/>
    <w:rsid w:val="00EE44F7"/>
    <w:rsid w:val="00EE767A"/>
    <w:rsid w:val="00F1119A"/>
    <w:rsid w:val="00F20A6C"/>
    <w:rsid w:val="00F24E41"/>
    <w:rsid w:val="00F32DB6"/>
    <w:rsid w:val="00F3383A"/>
    <w:rsid w:val="00F351F3"/>
    <w:rsid w:val="00F376A0"/>
    <w:rsid w:val="00F41D5B"/>
    <w:rsid w:val="00F44BF0"/>
    <w:rsid w:val="00F55A3D"/>
    <w:rsid w:val="00F6017B"/>
    <w:rsid w:val="00F60591"/>
    <w:rsid w:val="00F664DC"/>
    <w:rsid w:val="00F71F7C"/>
    <w:rsid w:val="00F72706"/>
    <w:rsid w:val="00F75E7C"/>
    <w:rsid w:val="00F814F5"/>
    <w:rsid w:val="00FA38AC"/>
    <w:rsid w:val="00FA3C29"/>
    <w:rsid w:val="00FA79C8"/>
    <w:rsid w:val="00FC6FB6"/>
    <w:rsid w:val="00FD111F"/>
    <w:rsid w:val="00FD2B5E"/>
    <w:rsid w:val="00FD5405"/>
    <w:rsid w:val="00FD70F8"/>
    <w:rsid w:val="00FE6FBB"/>
    <w:rsid w:val="00FF3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771029A"/>
  <w15:chartTrackingRefBased/>
  <w15:docId w15:val="{899F1A3F-C36D-4AE4-A609-D97AC3688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4257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4257"/>
    <w:pPr>
      <w:ind w:left="720"/>
      <w:contextualSpacing/>
    </w:pPr>
  </w:style>
  <w:style w:type="table" w:styleId="TableGrid">
    <w:name w:val="Table Grid"/>
    <w:basedOn w:val="TableNormal"/>
    <w:uiPriority w:val="39"/>
    <w:rsid w:val="007E13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5522D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ID"/>
    </w:rPr>
  </w:style>
  <w:style w:type="paragraph" w:styleId="Header">
    <w:name w:val="header"/>
    <w:basedOn w:val="Normal"/>
    <w:link w:val="HeaderChar"/>
    <w:uiPriority w:val="99"/>
    <w:unhideWhenUsed/>
    <w:rsid w:val="000D1A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1A51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0D1A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1A51"/>
    <w:rPr>
      <w:kern w:val="0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460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4606A"/>
    <w:rPr>
      <w:rFonts w:ascii="Courier New" w:eastAsia="Times New Roman" w:hAnsi="Courier New" w:cs="Courier New"/>
      <w:kern w:val="0"/>
      <w:sz w:val="20"/>
      <w:szCs w:val="20"/>
      <w:lang w:eastAsia="en-ID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34606A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3460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70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06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6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8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82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7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2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4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63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4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00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98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02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3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67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4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6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53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80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6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33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99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5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18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88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2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9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94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64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9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29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23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259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201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7205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8387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4949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899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5122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5341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6616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7992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156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7786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4354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4917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9689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9691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716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898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6521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1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192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542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64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41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64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2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54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2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39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44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92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93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36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1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5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00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06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78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86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84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18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70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4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68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96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84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34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05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44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60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98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20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11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89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8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4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195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3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662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113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30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54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23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20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32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80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43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55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11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401F23E3-8B70-470D-98FA-F49A3ADADD5D}">
  <we:reference id="wa104382008" version="1.1.0.1" store="en-US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5F51A1-1F6D-479D-A668-8C2BDF2D2C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1440</TotalTime>
  <Pages>14</Pages>
  <Words>2804</Words>
  <Characters>15988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IIM KARIMAH</dc:creator>
  <cp:keywords/>
  <dc:description/>
  <cp:lastModifiedBy>IIM KARIMAH</cp:lastModifiedBy>
  <cp:revision>431</cp:revision>
  <cp:lastPrinted>2024-05-06T07:25:00Z</cp:lastPrinted>
  <dcterms:created xsi:type="dcterms:W3CDTF">2024-04-30T03:12:00Z</dcterms:created>
  <dcterms:modified xsi:type="dcterms:W3CDTF">2024-05-13T04:51:00Z</dcterms:modified>
</cp:coreProperties>
</file>