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09" w:rsidRDefault="00B82946" w:rsidP="00CD5B60">
      <w:pPr>
        <w:jc w:val="center"/>
        <w:rPr>
          <w:sz w:val="28"/>
        </w:rPr>
      </w:pPr>
      <w:r w:rsidRPr="00947E09">
        <w:rPr>
          <w:sz w:val="28"/>
        </w:rPr>
        <w:t>Wykaz cech rozproszonych programu</w:t>
      </w:r>
      <w:bookmarkStart w:id="0" w:name="_GoBack"/>
      <w:bookmarkEnd w:id="0"/>
    </w:p>
    <w:p w:rsidR="00E12A50" w:rsidRPr="005310D3" w:rsidRDefault="00E12A50" w:rsidP="005310D3">
      <w:pPr>
        <w:pStyle w:val="Akapitzlist"/>
        <w:numPr>
          <w:ilvl w:val="0"/>
          <w:numId w:val="4"/>
        </w:numPr>
        <w:shd w:val="clear" w:color="auto" w:fill="FFFFFF"/>
        <w:spacing w:before="100" w:beforeAutospacing="1" w:after="24" w:line="373" w:lineRule="atLeast"/>
        <w:rPr>
          <w:rFonts w:ascii="Arial" w:eastAsia="Times New Roman" w:hAnsi="Arial" w:cs="Arial"/>
          <w:color w:val="252525"/>
          <w:sz w:val="21"/>
          <w:szCs w:val="21"/>
          <w:lang w:eastAsia="pl-PL"/>
        </w:rPr>
      </w:pPr>
      <w:r w:rsidRPr="005310D3">
        <w:rPr>
          <w:rFonts w:ascii="Arial" w:eastAsia="Times New Roman" w:hAnsi="Arial" w:cs="Arial"/>
          <w:b/>
          <w:bCs/>
          <w:color w:val="252525"/>
          <w:sz w:val="21"/>
          <w:szCs w:val="21"/>
          <w:lang w:eastAsia="pl-PL"/>
        </w:rPr>
        <w:t>Współbieżność</w:t>
      </w:r>
      <w:r w:rsidRPr="005310D3">
        <w:rPr>
          <w:rFonts w:ascii="Arial" w:eastAsia="Times New Roman" w:hAnsi="Arial" w:cs="Arial"/>
          <w:color w:val="252525"/>
          <w:sz w:val="21"/>
          <w:szCs w:val="21"/>
          <w:lang w:eastAsia="pl-PL"/>
        </w:rPr>
        <w:t> – zdolny do przetwarzania wielu zadań jednocześnie.</w:t>
      </w:r>
    </w:p>
    <w:p w:rsidR="00AF497E" w:rsidRPr="005310D3" w:rsidRDefault="00AF497E" w:rsidP="005310D3">
      <w:pPr>
        <w:pStyle w:val="Akapitzlist"/>
        <w:numPr>
          <w:ilvl w:val="0"/>
          <w:numId w:val="4"/>
        </w:numPr>
        <w:shd w:val="clear" w:color="auto" w:fill="FFFFFF"/>
        <w:spacing w:before="100" w:beforeAutospacing="1" w:after="24" w:line="373" w:lineRule="atLeast"/>
        <w:rPr>
          <w:rFonts w:ascii="Arial" w:eastAsia="Times New Roman" w:hAnsi="Arial" w:cs="Arial"/>
          <w:color w:val="252525"/>
          <w:sz w:val="21"/>
          <w:szCs w:val="21"/>
          <w:lang w:eastAsia="pl-PL"/>
        </w:rPr>
      </w:pPr>
      <w:r w:rsidRPr="005310D3">
        <w:rPr>
          <w:rFonts w:ascii="Arial" w:eastAsia="Times New Roman" w:hAnsi="Arial" w:cs="Arial"/>
          <w:b/>
          <w:bCs/>
          <w:color w:val="252525"/>
          <w:sz w:val="21"/>
          <w:szCs w:val="21"/>
          <w:lang w:eastAsia="pl-PL"/>
        </w:rPr>
        <w:t>Przezroczystość</w:t>
      </w:r>
      <w:r w:rsidRPr="005310D3">
        <w:rPr>
          <w:rFonts w:ascii="Arial" w:eastAsia="Times New Roman" w:hAnsi="Arial" w:cs="Arial"/>
          <w:color w:val="252525"/>
          <w:sz w:val="21"/>
          <w:szCs w:val="21"/>
          <w:lang w:eastAsia="pl-PL"/>
        </w:rPr>
        <w:t>  – użytkownik postrzega systemu przez użytkownika jako całości, a nie poszczególne składowe.</w:t>
      </w:r>
    </w:p>
    <w:p w:rsidR="009B2DA4" w:rsidRPr="005310D3" w:rsidRDefault="009B2DA4" w:rsidP="005310D3">
      <w:pPr>
        <w:pStyle w:val="Akapitzlist"/>
        <w:numPr>
          <w:ilvl w:val="0"/>
          <w:numId w:val="4"/>
        </w:numPr>
        <w:shd w:val="clear" w:color="auto" w:fill="FFFFFF"/>
        <w:spacing w:before="100" w:beforeAutospacing="1" w:after="24" w:line="373" w:lineRule="atLeas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5310D3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Dzielenie zasobów</w:t>
      </w:r>
      <w:r w:rsidRPr="005310D3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5310D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– wielu użytkowników syste</w:t>
      </w:r>
      <w:r w:rsidRPr="005310D3">
        <w:rPr>
          <w:rFonts w:ascii="Arial" w:hAnsi="Arial" w:cs="Arial"/>
          <w:color w:val="252525"/>
          <w:sz w:val="21"/>
          <w:szCs w:val="21"/>
          <w:shd w:val="clear" w:color="auto" w:fill="FFFFFF"/>
        </w:rPr>
        <w:t>mu może korzystać z danego zasobu (kursy walut)</w:t>
      </w:r>
    </w:p>
    <w:p w:rsidR="005310D3" w:rsidRDefault="005310D3" w:rsidP="005310D3">
      <w:pPr>
        <w:pStyle w:val="Akapitzlist"/>
        <w:numPr>
          <w:ilvl w:val="0"/>
          <w:numId w:val="4"/>
        </w:numPr>
        <w:shd w:val="clear" w:color="auto" w:fill="FFFFFF"/>
        <w:spacing w:before="100" w:beforeAutospacing="1" w:after="24" w:line="373" w:lineRule="atLeast"/>
        <w:rPr>
          <w:rFonts w:ascii="Arial" w:eastAsia="Times New Roman" w:hAnsi="Arial" w:cs="Arial"/>
          <w:color w:val="252525"/>
          <w:sz w:val="21"/>
          <w:szCs w:val="21"/>
          <w:lang w:eastAsia="pl-PL"/>
        </w:rPr>
      </w:pPr>
      <w:r w:rsidRPr="005310D3">
        <w:rPr>
          <w:rFonts w:ascii="Arial" w:eastAsia="Times New Roman" w:hAnsi="Arial" w:cs="Arial"/>
          <w:b/>
          <w:bCs/>
          <w:color w:val="252525"/>
          <w:sz w:val="21"/>
          <w:szCs w:val="21"/>
          <w:lang w:eastAsia="pl-PL"/>
        </w:rPr>
        <w:t>Otwartość</w:t>
      </w:r>
      <w:r w:rsidRPr="005310D3">
        <w:rPr>
          <w:rFonts w:ascii="Arial" w:eastAsia="Times New Roman" w:hAnsi="Arial" w:cs="Arial"/>
          <w:color w:val="252525"/>
          <w:sz w:val="21"/>
          <w:szCs w:val="21"/>
          <w:lang w:eastAsia="pl-PL"/>
        </w:rPr>
        <w:t xml:space="preserve"> – podatny na rozszerzenia, możliwość rozbudowy systemu.</w:t>
      </w:r>
    </w:p>
    <w:p w:rsidR="00864E03" w:rsidRPr="00864E03" w:rsidRDefault="00864E03" w:rsidP="00B04094">
      <w:pPr>
        <w:numPr>
          <w:ilvl w:val="0"/>
          <w:numId w:val="4"/>
        </w:numPr>
        <w:shd w:val="clear" w:color="auto" w:fill="FFFFFF"/>
        <w:spacing w:before="100" w:beforeAutospacing="1" w:after="24" w:line="373" w:lineRule="atLeast"/>
        <w:rPr>
          <w:rFonts w:ascii="Arial" w:eastAsia="Times New Roman" w:hAnsi="Arial" w:cs="Arial"/>
          <w:color w:val="252525"/>
          <w:sz w:val="21"/>
          <w:szCs w:val="21"/>
          <w:lang w:eastAsia="pl-PL"/>
        </w:rPr>
      </w:pPr>
      <w:r w:rsidRPr="00864E03">
        <w:rPr>
          <w:rFonts w:ascii="Arial" w:eastAsia="Times New Roman" w:hAnsi="Arial" w:cs="Arial"/>
          <w:b/>
          <w:bCs/>
          <w:color w:val="252525"/>
          <w:sz w:val="21"/>
          <w:szCs w:val="21"/>
          <w:lang w:eastAsia="pl-PL"/>
        </w:rPr>
        <w:t>Skalowalność</w:t>
      </w:r>
      <w:r w:rsidRPr="00864E03">
        <w:rPr>
          <w:rFonts w:ascii="Arial" w:eastAsia="Times New Roman" w:hAnsi="Arial" w:cs="Arial"/>
          <w:color w:val="252525"/>
          <w:sz w:val="21"/>
          <w:szCs w:val="21"/>
          <w:lang w:eastAsia="pl-PL"/>
        </w:rPr>
        <w:t> (ang. </w:t>
      </w:r>
      <w:proofErr w:type="spellStart"/>
      <w:r w:rsidRPr="00864E03">
        <w:rPr>
          <w:rFonts w:ascii="Arial" w:eastAsia="Times New Roman" w:hAnsi="Arial" w:cs="Arial"/>
          <w:i/>
          <w:iCs/>
          <w:color w:val="252525"/>
          <w:sz w:val="21"/>
          <w:szCs w:val="21"/>
          <w:lang w:eastAsia="pl-PL"/>
        </w:rPr>
        <w:t>scalability</w:t>
      </w:r>
      <w:proofErr w:type="spellEnd"/>
      <w:r w:rsidRPr="00864E03">
        <w:rPr>
          <w:rFonts w:ascii="Arial" w:eastAsia="Times New Roman" w:hAnsi="Arial" w:cs="Arial"/>
          <w:color w:val="252525"/>
          <w:sz w:val="21"/>
          <w:szCs w:val="21"/>
          <w:lang w:eastAsia="pl-PL"/>
        </w:rPr>
        <w:t xml:space="preserve">) – możliwe zachowanie podobnej wydajności systemu </w:t>
      </w:r>
      <w:r>
        <w:rPr>
          <w:rFonts w:ascii="Arial" w:eastAsia="Times New Roman" w:hAnsi="Arial" w:cs="Arial"/>
          <w:color w:val="252525"/>
          <w:sz w:val="21"/>
          <w:szCs w:val="21"/>
          <w:lang w:eastAsia="pl-PL"/>
        </w:rPr>
        <w:t>przy zwiększaniu skali systemu.</w:t>
      </w:r>
    </w:p>
    <w:p w:rsidR="00864E03" w:rsidRPr="00864E03" w:rsidRDefault="00864E03" w:rsidP="00864E03">
      <w:pPr>
        <w:shd w:val="clear" w:color="auto" w:fill="FFFFFF"/>
        <w:spacing w:before="100" w:beforeAutospacing="1" w:after="24" w:line="373" w:lineRule="atLeast"/>
        <w:ind w:left="360"/>
        <w:rPr>
          <w:rFonts w:ascii="Arial" w:eastAsia="Times New Roman" w:hAnsi="Arial" w:cs="Arial"/>
          <w:color w:val="252525"/>
          <w:sz w:val="21"/>
          <w:szCs w:val="21"/>
          <w:lang w:eastAsia="pl-PL"/>
        </w:rPr>
      </w:pPr>
    </w:p>
    <w:p w:rsidR="005310D3" w:rsidRPr="00AF497E" w:rsidRDefault="005310D3" w:rsidP="00AF497E">
      <w:pPr>
        <w:shd w:val="clear" w:color="auto" w:fill="FFFFFF"/>
        <w:spacing w:before="100" w:beforeAutospacing="1" w:after="24" w:line="373" w:lineRule="atLeast"/>
        <w:rPr>
          <w:rFonts w:ascii="Arial" w:eastAsia="Times New Roman" w:hAnsi="Arial" w:cs="Arial"/>
          <w:color w:val="252525"/>
          <w:sz w:val="21"/>
          <w:szCs w:val="21"/>
          <w:lang w:eastAsia="pl-PL"/>
        </w:rPr>
      </w:pPr>
    </w:p>
    <w:p w:rsidR="00AF497E" w:rsidRPr="00E12A50" w:rsidRDefault="00AF497E" w:rsidP="00E12A50">
      <w:pPr>
        <w:shd w:val="clear" w:color="auto" w:fill="FFFFFF"/>
        <w:spacing w:before="100" w:beforeAutospacing="1" w:after="24" w:line="373" w:lineRule="atLeast"/>
        <w:rPr>
          <w:rFonts w:ascii="Arial" w:eastAsia="Times New Roman" w:hAnsi="Arial" w:cs="Arial"/>
          <w:color w:val="252525"/>
          <w:sz w:val="21"/>
          <w:szCs w:val="21"/>
          <w:lang w:eastAsia="pl-PL"/>
        </w:rPr>
      </w:pPr>
    </w:p>
    <w:p w:rsidR="00947E09" w:rsidRPr="00947E09" w:rsidRDefault="00947E09" w:rsidP="00947E09"/>
    <w:sectPr w:rsidR="00947E09" w:rsidRPr="00947E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D4043"/>
    <w:multiLevelType w:val="multilevel"/>
    <w:tmpl w:val="0E227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73DDD"/>
    <w:multiLevelType w:val="hybridMultilevel"/>
    <w:tmpl w:val="E85EFD5C"/>
    <w:lvl w:ilvl="0" w:tplc="3E465C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36790"/>
    <w:multiLevelType w:val="multilevel"/>
    <w:tmpl w:val="A5A0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EF2FA1"/>
    <w:multiLevelType w:val="multilevel"/>
    <w:tmpl w:val="D0944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F46D95"/>
    <w:multiLevelType w:val="multilevel"/>
    <w:tmpl w:val="9150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946"/>
    <w:rsid w:val="005310D3"/>
    <w:rsid w:val="005F7D40"/>
    <w:rsid w:val="00611039"/>
    <w:rsid w:val="00864E03"/>
    <w:rsid w:val="00947E09"/>
    <w:rsid w:val="009B2DA4"/>
    <w:rsid w:val="00AF497E"/>
    <w:rsid w:val="00B82946"/>
    <w:rsid w:val="00CD5B60"/>
    <w:rsid w:val="00E1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4B8D8"/>
  <w15:chartTrackingRefBased/>
  <w15:docId w15:val="{22919B03-F284-4314-9D35-B8050BB3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E12A50"/>
  </w:style>
  <w:style w:type="paragraph" w:styleId="Akapitzlist">
    <w:name w:val="List Paragraph"/>
    <w:basedOn w:val="Normalny"/>
    <w:uiPriority w:val="34"/>
    <w:qFormat/>
    <w:rsid w:val="005310D3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864E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0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416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8</cp:revision>
  <dcterms:created xsi:type="dcterms:W3CDTF">2016-01-13T23:41:00Z</dcterms:created>
  <dcterms:modified xsi:type="dcterms:W3CDTF">2016-01-13T23:47:00Z</dcterms:modified>
</cp:coreProperties>
</file>