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C607" w14:textId="77777777" w:rsidR="0039489C" w:rsidRDefault="0039489C">
      <w:pPr>
        <w:spacing w:line="500" w:lineRule="atLeast"/>
        <w:jc w:val="center"/>
        <w:divId w:val="1812358688"/>
        <w:rPr>
          <w:rFonts w:ascii="黑体" w:eastAsia="黑体" w:hAnsi="黑体"/>
          <w:sz w:val="36"/>
          <w:szCs w:val="36"/>
        </w:rPr>
      </w:pPr>
      <w:r>
        <w:rPr>
          <w:rFonts w:ascii="黑体" w:eastAsia="黑体" w:hAnsi="黑体" w:hint="eastAsia"/>
          <w:sz w:val="36"/>
          <w:szCs w:val="36"/>
        </w:rPr>
        <w:t>广东省潮州市潮安区人民法院</w:t>
      </w:r>
    </w:p>
    <w:p w14:paraId="6D81CD09" w14:textId="77777777" w:rsidR="0039489C" w:rsidRDefault="0039489C">
      <w:pPr>
        <w:spacing w:line="500" w:lineRule="atLeast"/>
        <w:jc w:val="center"/>
        <w:divId w:val="1667479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A3D1F3" w14:textId="77777777" w:rsidR="0039489C" w:rsidRDefault="0039489C">
      <w:pPr>
        <w:spacing w:line="500" w:lineRule="atLeast"/>
        <w:jc w:val="right"/>
        <w:divId w:val="1192183342"/>
        <w:rPr>
          <w:rFonts w:hint="eastAsia"/>
          <w:sz w:val="30"/>
          <w:szCs w:val="30"/>
        </w:rPr>
      </w:pPr>
      <w:r>
        <w:rPr>
          <w:rFonts w:hint="eastAsia"/>
          <w:sz w:val="30"/>
          <w:szCs w:val="30"/>
        </w:rPr>
        <w:t>（</w:t>
      </w:r>
      <w:r>
        <w:rPr>
          <w:rFonts w:hint="eastAsia"/>
          <w:sz w:val="30"/>
          <w:szCs w:val="30"/>
        </w:rPr>
        <w:t>2015</w:t>
      </w:r>
      <w:r>
        <w:rPr>
          <w:rFonts w:hint="eastAsia"/>
          <w:sz w:val="30"/>
          <w:szCs w:val="30"/>
        </w:rPr>
        <w:t>）潮安法刑初字第</w:t>
      </w:r>
      <w:r>
        <w:rPr>
          <w:rFonts w:hint="eastAsia"/>
          <w:sz w:val="30"/>
          <w:szCs w:val="30"/>
        </w:rPr>
        <w:t>435</w:t>
      </w:r>
      <w:r>
        <w:rPr>
          <w:rFonts w:hint="eastAsia"/>
          <w:sz w:val="30"/>
          <w:szCs w:val="30"/>
        </w:rPr>
        <w:t>号</w:t>
      </w:r>
    </w:p>
    <w:p w14:paraId="52BA1E89" w14:textId="77777777" w:rsidR="0039489C" w:rsidRDefault="0039489C">
      <w:pPr>
        <w:spacing w:line="500" w:lineRule="atLeast"/>
        <w:ind w:firstLine="600"/>
        <w:divId w:val="1649478487"/>
        <w:rPr>
          <w:rFonts w:hint="eastAsia"/>
          <w:sz w:val="30"/>
          <w:szCs w:val="30"/>
        </w:rPr>
      </w:pPr>
      <w:r>
        <w:rPr>
          <w:rFonts w:hint="eastAsia"/>
          <w:sz w:val="30"/>
          <w:szCs w:val="30"/>
        </w:rPr>
        <w:t>公诉机关潮州市潮安区人民检察院。</w:t>
      </w:r>
    </w:p>
    <w:p w14:paraId="49323DA5" w14:textId="77777777" w:rsidR="0039489C" w:rsidRDefault="0039489C">
      <w:pPr>
        <w:spacing w:line="500" w:lineRule="atLeast"/>
        <w:ind w:firstLine="600"/>
        <w:divId w:val="270480398"/>
        <w:rPr>
          <w:rFonts w:hint="eastAsia"/>
          <w:sz w:val="30"/>
          <w:szCs w:val="30"/>
        </w:rPr>
      </w:pPr>
      <w:r>
        <w:rPr>
          <w:rFonts w:hint="eastAsia"/>
          <w:sz w:val="30"/>
          <w:szCs w:val="30"/>
        </w:rPr>
        <w:t>被告人佘泽生，男，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日出生，，汉族，出生地广东省潮州市潮安区，大专文化，中共党员，原系潮州市潮安区庵埠镇郭陇小学校长，住广东省潮州市潮安区。因本案于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日被逮捕。现押于潮州市潮安区看守所。</w:t>
      </w:r>
    </w:p>
    <w:p w14:paraId="2773AE8C" w14:textId="77777777" w:rsidR="0039489C" w:rsidRDefault="0039489C">
      <w:pPr>
        <w:spacing w:line="500" w:lineRule="atLeast"/>
        <w:ind w:firstLine="600"/>
        <w:divId w:val="55780551"/>
        <w:rPr>
          <w:rFonts w:hint="eastAsia"/>
          <w:sz w:val="30"/>
          <w:szCs w:val="30"/>
        </w:rPr>
      </w:pPr>
      <w:r>
        <w:rPr>
          <w:rFonts w:hint="eastAsia"/>
          <w:sz w:val="30"/>
          <w:szCs w:val="30"/>
        </w:rPr>
        <w:t>辩护人施奕盛、黄伟文，广东森正律师事务所律师。</w:t>
      </w:r>
    </w:p>
    <w:p w14:paraId="1BFBEEE7" w14:textId="77777777" w:rsidR="0039489C" w:rsidRDefault="0039489C">
      <w:pPr>
        <w:spacing w:line="500" w:lineRule="atLeast"/>
        <w:ind w:firstLine="600"/>
        <w:divId w:val="86998086"/>
        <w:rPr>
          <w:rFonts w:hint="eastAsia"/>
          <w:sz w:val="30"/>
          <w:szCs w:val="30"/>
        </w:rPr>
      </w:pPr>
      <w:r>
        <w:rPr>
          <w:rFonts w:hint="eastAsia"/>
          <w:sz w:val="30"/>
          <w:szCs w:val="30"/>
        </w:rPr>
        <w:t>潮州市潮安区人民检察院以潮安检刑诉［</w:t>
      </w:r>
      <w:r>
        <w:rPr>
          <w:rFonts w:hint="eastAsia"/>
          <w:sz w:val="30"/>
          <w:szCs w:val="30"/>
        </w:rPr>
        <w:t>2015</w:t>
      </w:r>
      <w:r>
        <w:rPr>
          <w:rFonts w:hint="eastAsia"/>
          <w:sz w:val="30"/>
          <w:szCs w:val="30"/>
        </w:rPr>
        <w:t>］</w:t>
      </w:r>
      <w:r>
        <w:rPr>
          <w:rFonts w:hint="eastAsia"/>
          <w:sz w:val="30"/>
          <w:szCs w:val="30"/>
        </w:rPr>
        <w:t>422</w:t>
      </w:r>
      <w:r>
        <w:rPr>
          <w:rFonts w:hint="eastAsia"/>
          <w:sz w:val="30"/>
          <w:szCs w:val="30"/>
        </w:rPr>
        <w:t>号起诉书指控被告人佘泽生犯贪污罪，于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日公开开庭进行了审理。潮州市潮安区人民检察院指派检察员苏剑龙、代理检察员陈植出庭支持公诉，被告人佘泽生及其辩护人施奕盛、黄伟文到庭参加诉讼。现已审理终结。</w:t>
      </w:r>
    </w:p>
    <w:p w14:paraId="2B08D6AE" w14:textId="77777777" w:rsidR="0039489C" w:rsidRDefault="0039489C">
      <w:pPr>
        <w:spacing w:line="500" w:lineRule="atLeast"/>
        <w:divId w:val="655575671"/>
        <w:rPr>
          <w:rFonts w:hint="eastAsia"/>
          <w:sz w:val="30"/>
          <w:szCs w:val="30"/>
        </w:rPr>
      </w:pPr>
      <w:r>
        <w:rPr>
          <w:rFonts w:hint="eastAsia"/>
          <w:sz w:val="30"/>
          <w:szCs w:val="30"/>
        </w:rPr>
        <w:t>潮州市潮安区人民检察院指控：</w:t>
      </w:r>
    </w:p>
    <w:p w14:paraId="0D20A4FC" w14:textId="77777777" w:rsidR="0039489C" w:rsidRDefault="0039489C">
      <w:pPr>
        <w:spacing w:line="500" w:lineRule="atLeast"/>
        <w:ind w:firstLine="600"/>
        <w:divId w:val="1200168237"/>
        <w:rPr>
          <w:rFonts w:hint="eastAsia"/>
          <w:sz w:val="30"/>
          <w:szCs w:val="30"/>
        </w:rPr>
      </w:pPr>
      <w:r>
        <w:rPr>
          <w:rFonts w:hint="eastAsia"/>
          <w:sz w:val="30"/>
          <w:szCs w:val="30"/>
        </w:rPr>
        <w:t>被告人佘泽生在任潮州市潮安区庵埠镇郭陇小学校长期间，利用职务之便，隐瞒该校教师冯某</w:t>
      </w:r>
      <w:r>
        <w:rPr>
          <w:rFonts w:hint="eastAsia"/>
          <w:sz w:val="30"/>
          <w:szCs w:val="30"/>
        </w:rPr>
        <w:t>1</w:t>
      </w:r>
      <w:r>
        <w:rPr>
          <w:rFonts w:hint="eastAsia"/>
          <w:sz w:val="30"/>
          <w:szCs w:val="30"/>
        </w:rPr>
        <w:t>未按规定履行请假手续在编不在岗的事实，先后指使该校会计郭某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及出纳朱某按冯在岗的名义造表上报，套取冯自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月离岗期间的工资、生活补贴及节日慰问共计人民币</w:t>
      </w:r>
      <w:r>
        <w:rPr>
          <w:rFonts w:hint="eastAsia"/>
          <w:sz w:val="30"/>
          <w:szCs w:val="30"/>
        </w:rPr>
        <w:t>181645.78</w:t>
      </w:r>
      <w:r>
        <w:rPr>
          <w:rFonts w:hint="eastAsia"/>
          <w:sz w:val="30"/>
          <w:szCs w:val="30"/>
        </w:rPr>
        <w:t>元。被告人佘泽生与郭某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、朱某将套取的资金人民币</w:t>
      </w:r>
      <w:r>
        <w:rPr>
          <w:rFonts w:hint="eastAsia"/>
          <w:sz w:val="30"/>
          <w:szCs w:val="30"/>
        </w:rPr>
        <w:t>181645.78</w:t>
      </w:r>
      <w:r>
        <w:rPr>
          <w:rFonts w:hint="eastAsia"/>
          <w:sz w:val="30"/>
          <w:szCs w:val="30"/>
        </w:rPr>
        <w:t>元进行瓜分。案发后，郭维豪、郭可彦、朱绮茹将赃款共计人民币</w:t>
      </w:r>
      <w:r>
        <w:rPr>
          <w:rFonts w:hint="eastAsia"/>
          <w:sz w:val="30"/>
          <w:szCs w:val="30"/>
        </w:rPr>
        <w:t>75200</w:t>
      </w:r>
      <w:r>
        <w:rPr>
          <w:rFonts w:hint="eastAsia"/>
          <w:sz w:val="30"/>
          <w:szCs w:val="30"/>
        </w:rPr>
        <w:t>元退缴潮州市潮安区人民检察院。</w:t>
      </w:r>
    </w:p>
    <w:p w14:paraId="38660DDF" w14:textId="77777777" w:rsidR="0039489C" w:rsidRDefault="0039489C">
      <w:pPr>
        <w:spacing w:line="500" w:lineRule="atLeast"/>
        <w:ind w:firstLine="600"/>
        <w:divId w:val="1213467449"/>
        <w:rPr>
          <w:rFonts w:hint="eastAsia"/>
          <w:sz w:val="30"/>
          <w:szCs w:val="30"/>
        </w:rPr>
      </w:pPr>
      <w:r>
        <w:rPr>
          <w:rFonts w:hint="eastAsia"/>
          <w:sz w:val="30"/>
          <w:szCs w:val="30"/>
        </w:rPr>
        <w:lastRenderedPageBreak/>
        <w:t>被告人佘泽生于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日经潮州市潮安区人民检察院通知到案，同日被潮州市潮安区人民检察院立案侦查。</w:t>
      </w:r>
    </w:p>
    <w:p w14:paraId="3E2EF1F0" w14:textId="77777777" w:rsidR="0039489C" w:rsidRDefault="0039489C">
      <w:pPr>
        <w:spacing w:line="500" w:lineRule="atLeast"/>
        <w:ind w:firstLine="600"/>
        <w:divId w:val="646595701"/>
        <w:rPr>
          <w:rFonts w:hint="eastAsia"/>
          <w:sz w:val="30"/>
          <w:szCs w:val="30"/>
        </w:rPr>
      </w:pPr>
      <w:r>
        <w:rPr>
          <w:rFonts w:hint="eastAsia"/>
          <w:sz w:val="30"/>
          <w:szCs w:val="30"/>
        </w:rPr>
        <w:t>公诉机关认为，被告人佘泽生身为国家工作人员，利用职务上的便利，骗取公共财物，数额在十万元以上，其行为已触犯《中华人民共和国刑法》第三百八十二条第一款，第三百八十三条第一款第（一）项、第二款之规定，应当以贪污罪追究其刑事责任。</w:t>
      </w:r>
    </w:p>
    <w:p w14:paraId="2A045A6E" w14:textId="77777777" w:rsidR="0039489C" w:rsidRDefault="0039489C">
      <w:pPr>
        <w:spacing w:line="500" w:lineRule="atLeast"/>
        <w:ind w:firstLine="600"/>
        <w:divId w:val="1241793538"/>
        <w:rPr>
          <w:rFonts w:hint="eastAsia"/>
          <w:sz w:val="30"/>
          <w:szCs w:val="30"/>
        </w:rPr>
      </w:pPr>
      <w:r>
        <w:rPr>
          <w:rFonts w:hint="eastAsia"/>
          <w:sz w:val="30"/>
          <w:szCs w:val="30"/>
        </w:rPr>
        <w:t>公诉机关对其指控向法庭提供的证据有物证、被告人的供述与辩解，证人证言及相关书证材料等。</w:t>
      </w:r>
    </w:p>
    <w:p w14:paraId="040E0A6D" w14:textId="77777777" w:rsidR="0039489C" w:rsidRDefault="0039489C">
      <w:pPr>
        <w:spacing w:line="500" w:lineRule="atLeast"/>
        <w:ind w:firstLine="600"/>
        <w:divId w:val="298925592"/>
        <w:rPr>
          <w:rFonts w:hint="eastAsia"/>
          <w:sz w:val="30"/>
          <w:szCs w:val="30"/>
        </w:rPr>
      </w:pPr>
      <w:r>
        <w:rPr>
          <w:rFonts w:hint="eastAsia"/>
          <w:sz w:val="30"/>
          <w:szCs w:val="30"/>
        </w:rPr>
        <w:t>被告人佘泽生辩称：冯某</w:t>
      </w:r>
      <w:r>
        <w:rPr>
          <w:rFonts w:hint="eastAsia"/>
          <w:sz w:val="30"/>
          <w:szCs w:val="30"/>
        </w:rPr>
        <w:t>1</w:t>
      </w:r>
      <w:r>
        <w:rPr>
          <w:rFonts w:hint="eastAsia"/>
          <w:sz w:val="30"/>
          <w:szCs w:val="30"/>
        </w:rPr>
        <w:t>有履行请假手续，其依职责造表上报；冯某</w:t>
      </w:r>
      <w:r>
        <w:rPr>
          <w:rFonts w:hint="eastAsia"/>
          <w:sz w:val="30"/>
          <w:szCs w:val="30"/>
        </w:rPr>
        <w:t>1</w:t>
      </w:r>
      <w:r>
        <w:rPr>
          <w:rFonts w:hint="eastAsia"/>
          <w:sz w:val="30"/>
          <w:szCs w:val="30"/>
        </w:rPr>
        <w:t>离岗期间的工资是他自愿交给学校处理的，其没有指使郭某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、朱某套取并进行瓜分；其不清楚郭某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、朱某为何退缴</w:t>
      </w:r>
      <w:r>
        <w:rPr>
          <w:rFonts w:hint="eastAsia"/>
          <w:sz w:val="30"/>
          <w:szCs w:val="30"/>
        </w:rPr>
        <w:t>75200</w:t>
      </w:r>
      <w:r>
        <w:rPr>
          <w:rFonts w:hint="eastAsia"/>
          <w:sz w:val="30"/>
          <w:szCs w:val="30"/>
        </w:rPr>
        <w:t>元。其不认为其行为构成贪污罪。</w:t>
      </w:r>
    </w:p>
    <w:p w14:paraId="29B2B09F" w14:textId="77777777" w:rsidR="0039489C" w:rsidRDefault="0039489C">
      <w:pPr>
        <w:spacing w:line="500" w:lineRule="atLeast"/>
        <w:ind w:firstLine="600"/>
        <w:divId w:val="905456584"/>
        <w:rPr>
          <w:rFonts w:hint="eastAsia"/>
          <w:sz w:val="30"/>
          <w:szCs w:val="30"/>
        </w:rPr>
      </w:pPr>
      <w:r>
        <w:rPr>
          <w:rFonts w:hint="eastAsia"/>
          <w:sz w:val="30"/>
          <w:szCs w:val="30"/>
        </w:rPr>
        <w:t>被告人佘泽生的辩护人辩护称：一、冯某</w:t>
      </w:r>
      <w:r>
        <w:rPr>
          <w:rFonts w:hint="eastAsia"/>
          <w:sz w:val="30"/>
          <w:szCs w:val="30"/>
        </w:rPr>
        <w:t>1</w:t>
      </w:r>
      <w:r>
        <w:rPr>
          <w:rFonts w:hint="eastAsia"/>
          <w:sz w:val="30"/>
          <w:szCs w:val="30"/>
        </w:rPr>
        <w:t>是正式事业编制的教师，因身体原因经常请假，且有办理部分请假手续，其自愿将工资交由学校处理，其工资是由出纳朱某领取和保管的；郭陇小学财务材料存在收支不符的情况，学校的其他教师有领取到工资之外的补贴，不排除其中部分来源于冯某</w:t>
      </w:r>
      <w:r>
        <w:rPr>
          <w:rFonts w:hint="eastAsia"/>
          <w:sz w:val="30"/>
          <w:szCs w:val="30"/>
        </w:rPr>
        <w:t>1</w:t>
      </w:r>
      <w:r>
        <w:rPr>
          <w:rFonts w:hint="eastAsia"/>
          <w:sz w:val="30"/>
          <w:szCs w:val="30"/>
        </w:rPr>
        <w:t>的薪酬；证人朱某、郭某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与被告人存在重大利害关系，且朱某、郭某</w:t>
      </w:r>
      <w:r>
        <w:rPr>
          <w:rFonts w:hint="eastAsia"/>
          <w:sz w:val="30"/>
          <w:szCs w:val="30"/>
        </w:rPr>
        <w:t>1</w:t>
      </w:r>
      <w:r>
        <w:rPr>
          <w:rFonts w:hint="eastAsia"/>
          <w:sz w:val="30"/>
          <w:szCs w:val="30"/>
        </w:rPr>
        <w:t>的笔录存在串供的可能，三名证人的证言不足以采信。因此公诉机关指控被告人佘泽生犯贪污罪事实不清，证据不足。二、冯某</w:t>
      </w:r>
      <w:r>
        <w:rPr>
          <w:rFonts w:hint="eastAsia"/>
          <w:sz w:val="30"/>
          <w:szCs w:val="30"/>
        </w:rPr>
        <w:t>1</w:t>
      </w:r>
      <w:r>
        <w:rPr>
          <w:rFonts w:hint="eastAsia"/>
          <w:sz w:val="30"/>
          <w:szCs w:val="30"/>
        </w:rPr>
        <w:t>是具有正式事业编制的教师，在其没有被行政处理的前提下，其收取工资是正当的，因此其工资的性质是个人所有，不能认定为公共财物。因此，本案定性不当，被告人的行为不构成贪污罪。</w:t>
      </w:r>
    </w:p>
    <w:p w14:paraId="472E8001" w14:textId="77777777" w:rsidR="0039489C" w:rsidRDefault="0039489C">
      <w:pPr>
        <w:spacing w:line="500" w:lineRule="atLeast"/>
        <w:ind w:firstLine="600"/>
        <w:divId w:val="649942539"/>
        <w:rPr>
          <w:rFonts w:hint="eastAsia"/>
          <w:sz w:val="30"/>
          <w:szCs w:val="30"/>
        </w:rPr>
      </w:pPr>
      <w:r>
        <w:rPr>
          <w:rFonts w:hint="eastAsia"/>
          <w:sz w:val="30"/>
          <w:szCs w:val="30"/>
        </w:rPr>
        <w:t>经审理查明：</w:t>
      </w:r>
    </w:p>
    <w:p w14:paraId="5DF181B3" w14:textId="77777777" w:rsidR="0039489C" w:rsidRDefault="0039489C">
      <w:pPr>
        <w:spacing w:line="500" w:lineRule="atLeast"/>
        <w:ind w:firstLine="600"/>
        <w:divId w:val="2133211558"/>
        <w:rPr>
          <w:rFonts w:hint="eastAsia"/>
          <w:sz w:val="30"/>
          <w:szCs w:val="30"/>
        </w:rPr>
      </w:pPr>
      <w:r>
        <w:rPr>
          <w:rFonts w:hint="eastAsia"/>
          <w:sz w:val="30"/>
          <w:szCs w:val="30"/>
        </w:rPr>
        <w:t>被告人佘泽生原系潮州市潮安区庵埠镇郭陇小学校长，负责该校的全面工作，在其任职期间，该校教师冯某</w:t>
      </w:r>
      <w:r>
        <w:rPr>
          <w:rFonts w:hint="eastAsia"/>
          <w:sz w:val="30"/>
          <w:szCs w:val="30"/>
        </w:rPr>
        <w:t>1</w:t>
      </w:r>
      <w:r>
        <w:rPr>
          <w:rFonts w:hint="eastAsia"/>
          <w:sz w:val="30"/>
          <w:szCs w:val="30"/>
        </w:rPr>
        <w:t>因故无到校履行教师职责，但未经准假而擅自长期离岗，按规定不能享受相应的工资津贴及相关节日慰问金待遇，但佘泽生没有按规定将真实情况汇报上级相关部门，而是隐瞒冯某</w:t>
      </w:r>
      <w:r>
        <w:rPr>
          <w:rFonts w:hint="eastAsia"/>
          <w:sz w:val="30"/>
          <w:szCs w:val="30"/>
        </w:rPr>
        <w:t>1</w:t>
      </w:r>
      <w:r>
        <w:rPr>
          <w:rFonts w:hint="eastAsia"/>
          <w:sz w:val="30"/>
          <w:szCs w:val="30"/>
        </w:rPr>
        <w:t>未按规定履行请假手续在编不在岗的事实，并先后指使该校会计郭某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及出纳朱某按冯某</w:t>
      </w:r>
      <w:r>
        <w:rPr>
          <w:rFonts w:hint="eastAsia"/>
          <w:sz w:val="30"/>
          <w:szCs w:val="30"/>
        </w:rPr>
        <w:t>1</w:t>
      </w:r>
      <w:r>
        <w:rPr>
          <w:rFonts w:hint="eastAsia"/>
          <w:sz w:val="30"/>
          <w:szCs w:val="30"/>
        </w:rPr>
        <w:t>在岗的名义造表上报，套取财政部门拨付给冯某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月期间的工资、生活补贴及节日慰问金共计人民币</w:t>
      </w:r>
      <w:r>
        <w:rPr>
          <w:rFonts w:hint="eastAsia"/>
          <w:sz w:val="30"/>
          <w:szCs w:val="30"/>
        </w:rPr>
        <w:t>177721.58</w:t>
      </w:r>
      <w:r>
        <w:rPr>
          <w:rFonts w:hint="eastAsia"/>
          <w:sz w:val="30"/>
          <w:szCs w:val="30"/>
        </w:rPr>
        <w:t>元。上述款项由朱某分多次从银行及学校财务部门取出并保管，后佘泽生擅自决定将套取的款项分配给本人及郭某</w:t>
      </w:r>
      <w:r>
        <w:rPr>
          <w:rFonts w:hint="eastAsia"/>
          <w:sz w:val="30"/>
          <w:szCs w:val="30"/>
        </w:rPr>
        <w:t>1</w:t>
      </w:r>
      <w:r>
        <w:rPr>
          <w:rFonts w:hint="eastAsia"/>
          <w:sz w:val="30"/>
          <w:szCs w:val="30"/>
        </w:rPr>
        <w:t>、朱某、郭某</w:t>
      </w:r>
      <w:r>
        <w:rPr>
          <w:rFonts w:hint="eastAsia"/>
          <w:sz w:val="30"/>
          <w:szCs w:val="30"/>
        </w:rPr>
        <w:t>2</w:t>
      </w:r>
      <w:r>
        <w:rPr>
          <w:rFonts w:hint="eastAsia"/>
          <w:sz w:val="30"/>
          <w:szCs w:val="30"/>
        </w:rPr>
        <w:t>。被告人佘泽生从中分得人民币</w:t>
      </w:r>
      <w:r>
        <w:rPr>
          <w:rFonts w:hint="eastAsia"/>
          <w:sz w:val="30"/>
          <w:szCs w:val="30"/>
        </w:rPr>
        <w:t>49800</w:t>
      </w:r>
      <w:r>
        <w:rPr>
          <w:rFonts w:hint="eastAsia"/>
          <w:sz w:val="30"/>
          <w:szCs w:val="30"/>
        </w:rPr>
        <w:t>元，后将所分赃款用于个人日常开支。案发后，郭维豪、朱绮茹、郭可彦将赃款共计人民币</w:t>
      </w:r>
      <w:r>
        <w:rPr>
          <w:rFonts w:hint="eastAsia"/>
          <w:sz w:val="30"/>
          <w:szCs w:val="30"/>
        </w:rPr>
        <w:t>75200</w:t>
      </w:r>
      <w:r>
        <w:rPr>
          <w:rFonts w:hint="eastAsia"/>
          <w:sz w:val="30"/>
          <w:szCs w:val="30"/>
        </w:rPr>
        <w:t>元退缴在潮州市潮安区人民检察院，余赃款未能追回。</w:t>
      </w:r>
    </w:p>
    <w:p w14:paraId="150999FB" w14:textId="77777777" w:rsidR="0039489C" w:rsidRDefault="0039489C">
      <w:pPr>
        <w:spacing w:line="500" w:lineRule="atLeast"/>
        <w:ind w:firstLine="600"/>
        <w:divId w:val="999120477"/>
        <w:rPr>
          <w:rFonts w:hint="eastAsia"/>
          <w:sz w:val="30"/>
          <w:szCs w:val="30"/>
        </w:rPr>
      </w:pPr>
      <w:r>
        <w:rPr>
          <w:rFonts w:hint="eastAsia"/>
          <w:sz w:val="30"/>
          <w:szCs w:val="30"/>
        </w:rPr>
        <w:t>以上事实，有以下经开庭举证、质证的证据证实：</w:t>
      </w:r>
    </w:p>
    <w:p w14:paraId="2C64DF84" w14:textId="77777777" w:rsidR="0039489C" w:rsidRDefault="0039489C">
      <w:pPr>
        <w:spacing w:line="500" w:lineRule="atLeast"/>
        <w:ind w:firstLine="600"/>
        <w:divId w:val="891161342"/>
        <w:rPr>
          <w:rFonts w:hint="eastAsia"/>
          <w:sz w:val="30"/>
          <w:szCs w:val="30"/>
        </w:rPr>
      </w:pPr>
      <w:r>
        <w:rPr>
          <w:rFonts w:hint="eastAsia"/>
          <w:sz w:val="30"/>
          <w:szCs w:val="30"/>
        </w:rPr>
        <w:t>1</w:t>
      </w:r>
      <w:r>
        <w:rPr>
          <w:rFonts w:hint="eastAsia"/>
          <w:sz w:val="30"/>
          <w:szCs w:val="30"/>
        </w:rPr>
        <w:t>、潮州市潮安区教育局佘泽生任职证实材料、潮安县教育局安教字</w:t>
      </w:r>
      <w:r>
        <w:rPr>
          <w:rFonts w:hint="eastAsia"/>
          <w:sz w:val="30"/>
          <w:szCs w:val="30"/>
        </w:rPr>
        <w:t>[2006]66</w:t>
      </w:r>
      <w:r>
        <w:rPr>
          <w:rFonts w:hint="eastAsia"/>
          <w:sz w:val="30"/>
          <w:szCs w:val="30"/>
        </w:rPr>
        <w:t>号文件关于庵埠镇中小学正副校长任职的通知、潮州市潮安区教育局安教字</w:t>
      </w:r>
      <w:r>
        <w:rPr>
          <w:rFonts w:hint="eastAsia"/>
          <w:sz w:val="30"/>
          <w:szCs w:val="30"/>
        </w:rPr>
        <w:t>[2014]6</w:t>
      </w:r>
      <w:r>
        <w:rPr>
          <w:rFonts w:hint="eastAsia"/>
          <w:sz w:val="30"/>
          <w:szCs w:val="30"/>
        </w:rPr>
        <w:t>号文件关于杨某等同志任职的通知，证实佘泽生自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年至今在郭陇小学当校长。郭某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日任郭陇小学副校长。</w:t>
      </w:r>
    </w:p>
    <w:p w14:paraId="34DFA0AC" w14:textId="77777777" w:rsidR="0039489C" w:rsidRDefault="0039489C">
      <w:pPr>
        <w:spacing w:line="500" w:lineRule="atLeast"/>
        <w:ind w:firstLine="600"/>
        <w:divId w:val="1303971076"/>
        <w:rPr>
          <w:rFonts w:hint="eastAsia"/>
          <w:sz w:val="30"/>
          <w:szCs w:val="30"/>
        </w:rPr>
      </w:pPr>
      <w:r>
        <w:rPr>
          <w:rFonts w:hint="eastAsia"/>
          <w:sz w:val="30"/>
          <w:szCs w:val="30"/>
        </w:rPr>
        <w:t>2</w:t>
      </w:r>
      <w:r>
        <w:rPr>
          <w:rFonts w:hint="eastAsia"/>
          <w:sz w:val="30"/>
          <w:szCs w:val="30"/>
        </w:rPr>
        <w:t>、潮州市潮安区庵埠镇中心学校证明材料，证实郭某</w:t>
      </w:r>
      <w:r>
        <w:rPr>
          <w:rFonts w:hint="eastAsia"/>
          <w:sz w:val="30"/>
          <w:szCs w:val="30"/>
        </w:rPr>
        <w:t>1</w:t>
      </w:r>
      <w:r>
        <w:rPr>
          <w:rFonts w:hint="eastAsia"/>
          <w:sz w:val="30"/>
          <w:szCs w:val="30"/>
        </w:rPr>
        <w:t>自</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月在庵埠镇郭陇小学工作，朱某自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月至今在庵埠镇郭陇小学工作，郭某</w:t>
      </w:r>
      <w:r>
        <w:rPr>
          <w:rFonts w:hint="eastAsia"/>
          <w:sz w:val="30"/>
          <w:szCs w:val="30"/>
        </w:rPr>
        <w:t>2</w:t>
      </w:r>
      <w:r>
        <w:rPr>
          <w:rFonts w:hint="eastAsia"/>
          <w:sz w:val="30"/>
          <w:szCs w:val="30"/>
        </w:rPr>
        <w:t>自</w:t>
      </w:r>
      <w:r>
        <w:rPr>
          <w:rFonts w:hint="eastAsia"/>
          <w:sz w:val="30"/>
          <w:szCs w:val="30"/>
        </w:rPr>
        <w:t>1990</w:t>
      </w:r>
      <w:r>
        <w:rPr>
          <w:rFonts w:hint="eastAsia"/>
          <w:sz w:val="30"/>
          <w:szCs w:val="30"/>
        </w:rPr>
        <w:t>年</w:t>
      </w:r>
      <w:r>
        <w:rPr>
          <w:rFonts w:hint="eastAsia"/>
          <w:sz w:val="30"/>
          <w:szCs w:val="30"/>
        </w:rPr>
        <w:t>9</w:t>
      </w:r>
      <w:r>
        <w:rPr>
          <w:rFonts w:hint="eastAsia"/>
          <w:sz w:val="30"/>
          <w:szCs w:val="30"/>
        </w:rPr>
        <w:t>月至今在庵埠镇郭陇小学工作，冯某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月在庵埠镇郭陇小学工作。</w:t>
      </w:r>
    </w:p>
    <w:p w14:paraId="0223B889" w14:textId="77777777" w:rsidR="0039489C" w:rsidRDefault="0039489C">
      <w:pPr>
        <w:spacing w:line="500" w:lineRule="atLeast"/>
        <w:ind w:firstLine="600"/>
        <w:divId w:val="1630236831"/>
        <w:rPr>
          <w:rFonts w:hint="eastAsia"/>
          <w:sz w:val="30"/>
          <w:szCs w:val="30"/>
        </w:rPr>
      </w:pPr>
      <w:r>
        <w:rPr>
          <w:rFonts w:hint="eastAsia"/>
          <w:sz w:val="30"/>
          <w:szCs w:val="30"/>
        </w:rPr>
        <w:t>3</w:t>
      </w:r>
      <w:r>
        <w:rPr>
          <w:rFonts w:hint="eastAsia"/>
          <w:sz w:val="30"/>
          <w:szCs w:val="30"/>
        </w:rPr>
        <w:t>、潮州市潮安区庵埠镇中心学校证实材料、潮安县中小学教师在编不在岗人员调查表、开学调查表，证实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月间，郭陇小学校长佘泽生及原教师冯某</w:t>
      </w:r>
      <w:r>
        <w:rPr>
          <w:rFonts w:hint="eastAsia"/>
          <w:sz w:val="30"/>
          <w:szCs w:val="30"/>
        </w:rPr>
        <w:t>1</w:t>
      </w:r>
      <w:r>
        <w:rPr>
          <w:rFonts w:hint="eastAsia"/>
          <w:sz w:val="30"/>
          <w:szCs w:val="30"/>
        </w:rPr>
        <w:t>没有向庵埠镇中心学校反映冯某</w:t>
      </w:r>
      <w:r>
        <w:rPr>
          <w:rFonts w:hint="eastAsia"/>
          <w:sz w:val="30"/>
          <w:szCs w:val="30"/>
        </w:rPr>
        <w:t>1</w:t>
      </w:r>
      <w:r>
        <w:rPr>
          <w:rFonts w:hint="eastAsia"/>
          <w:sz w:val="30"/>
          <w:szCs w:val="30"/>
        </w:rPr>
        <w:t>因病没有到校上班的情况，中心学校也没有收到冯某</w:t>
      </w:r>
      <w:r>
        <w:rPr>
          <w:rFonts w:hint="eastAsia"/>
          <w:sz w:val="30"/>
          <w:szCs w:val="30"/>
        </w:rPr>
        <w:t>1</w:t>
      </w:r>
      <w:r>
        <w:rPr>
          <w:rFonts w:hint="eastAsia"/>
          <w:sz w:val="30"/>
          <w:szCs w:val="30"/>
        </w:rPr>
        <w:t>因病请假的书面手续。</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2009/2010</w:t>
      </w:r>
      <w:r>
        <w:rPr>
          <w:rFonts w:hint="eastAsia"/>
          <w:sz w:val="30"/>
          <w:szCs w:val="30"/>
        </w:rPr>
        <w:t>学年度第二学期、</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2012/2013</w:t>
      </w:r>
      <w:r>
        <w:rPr>
          <w:rFonts w:hint="eastAsia"/>
          <w:sz w:val="30"/>
          <w:szCs w:val="30"/>
        </w:rPr>
        <w:t>学年度第二学期、</w:t>
      </w:r>
      <w:r>
        <w:rPr>
          <w:rFonts w:hint="eastAsia"/>
          <w:sz w:val="30"/>
          <w:szCs w:val="30"/>
        </w:rPr>
        <w:t>2013-2014</w:t>
      </w:r>
      <w:r>
        <w:rPr>
          <w:rFonts w:hint="eastAsia"/>
          <w:sz w:val="30"/>
          <w:szCs w:val="30"/>
        </w:rPr>
        <w:t>学年度第二学期开学情况调查表中，均没有反映冯某</w:t>
      </w:r>
      <w:r>
        <w:rPr>
          <w:rFonts w:hint="eastAsia"/>
          <w:sz w:val="30"/>
          <w:szCs w:val="30"/>
        </w:rPr>
        <w:t>1</w:t>
      </w:r>
      <w:r>
        <w:rPr>
          <w:rFonts w:hint="eastAsia"/>
          <w:sz w:val="30"/>
          <w:szCs w:val="30"/>
        </w:rPr>
        <w:t>请假的情况。</w:t>
      </w:r>
    </w:p>
    <w:p w14:paraId="2F6B0F47" w14:textId="77777777" w:rsidR="0039489C" w:rsidRDefault="0039489C">
      <w:pPr>
        <w:spacing w:line="500" w:lineRule="atLeast"/>
        <w:ind w:firstLine="600"/>
        <w:divId w:val="1043940778"/>
        <w:rPr>
          <w:rFonts w:hint="eastAsia"/>
          <w:sz w:val="30"/>
          <w:szCs w:val="30"/>
        </w:rPr>
      </w:pPr>
      <w:r>
        <w:rPr>
          <w:rFonts w:hint="eastAsia"/>
          <w:sz w:val="30"/>
          <w:szCs w:val="30"/>
        </w:rPr>
        <w:t>4</w:t>
      </w:r>
      <w:r>
        <w:rPr>
          <w:rFonts w:hint="eastAsia"/>
          <w:sz w:val="30"/>
          <w:szCs w:val="30"/>
        </w:rPr>
        <w:t>、事业单位法人证书，证实潮安县庵埠镇郭陇小学系国家事业单位，法定代表人是佘泽生。</w:t>
      </w:r>
    </w:p>
    <w:p w14:paraId="3935D06A" w14:textId="77777777" w:rsidR="0039489C" w:rsidRDefault="0039489C">
      <w:pPr>
        <w:spacing w:line="500" w:lineRule="atLeast"/>
        <w:ind w:firstLine="600"/>
        <w:divId w:val="775439878"/>
        <w:rPr>
          <w:rFonts w:hint="eastAsia"/>
          <w:sz w:val="30"/>
          <w:szCs w:val="30"/>
        </w:rPr>
      </w:pPr>
      <w:r>
        <w:rPr>
          <w:rFonts w:hint="eastAsia"/>
          <w:sz w:val="30"/>
          <w:szCs w:val="30"/>
        </w:rPr>
        <w:t>5</w:t>
      </w:r>
      <w:r>
        <w:rPr>
          <w:rFonts w:hint="eastAsia"/>
          <w:sz w:val="30"/>
          <w:szCs w:val="30"/>
        </w:rPr>
        <w:t>、粤人社发</w:t>
      </w:r>
      <w:r>
        <w:rPr>
          <w:rFonts w:hint="eastAsia"/>
          <w:sz w:val="30"/>
          <w:szCs w:val="30"/>
        </w:rPr>
        <w:t>[2013]156</w:t>
      </w:r>
      <w:r>
        <w:rPr>
          <w:rFonts w:hint="eastAsia"/>
          <w:sz w:val="30"/>
          <w:szCs w:val="30"/>
        </w:rPr>
        <w:t>号《关于广东省事业单位实施绩效工资有关问题的通知》，证实事业单位工作人员一年中病假累计超过</w:t>
      </w:r>
      <w:r>
        <w:rPr>
          <w:rFonts w:hint="eastAsia"/>
          <w:sz w:val="30"/>
          <w:szCs w:val="30"/>
        </w:rPr>
        <w:t>6</w:t>
      </w:r>
      <w:r>
        <w:rPr>
          <w:rFonts w:hint="eastAsia"/>
          <w:sz w:val="30"/>
          <w:szCs w:val="30"/>
        </w:rPr>
        <w:t>个月的，超过期限月份的基础性绩效工资全额计发，奖励性绩效工资停发。</w:t>
      </w:r>
    </w:p>
    <w:p w14:paraId="60895723" w14:textId="77777777" w:rsidR="0039489C" w:rsidRDefault="0039489C">
      <w:pPr>
        <w:spacing w:line="500" w:lineRule="atLeast"/>
        <w:ind w:firstLine="600"/>
        <w:divId w:val="2137554173"/>
        <w:rPr>
          <w:rFonts w:hint="eastAsia"/>
          <w:sz w:val="30"/>
          <w:szCs w:val="30"/>
        </w:rPr>
      </w:pPr>
      <w:r>
        <w:rPr>
          <w:rFonts w:hint="eastAsia"/>
          <w:sz w:val="30"/>
          <w:szCs w:val="30"/>
        </w:rPr>
        <w:t>安教字【</w:t>
      </w:r>
      <w:r>
        <w:rPr>
          <w:rFonts w:hint="eastAsia"/>
          <w:sz w:val="30"/>
          <w:szCs w:val="30"/>
        </w:rPr>
        <w:t>2010</w:t>
      </w:r>
      <w:r>
        <w:rPr>
          <w:rFonts w:hint="eastAsia"/>
          <w:sz w:val="30"/>
          <w:szCs w:val="30"/>
        </w:rPr>
        <w:t>】</w:t>
      </w:r>
      <w:r>
        <w:rPr>
          <w:rFonts w:hint="eastAsia"/>
          <w:sz w:val="30"/>
          <w:szCs w:val="30"/>
        </w:rPr>
        <w:t>1</w:t>
      </w:r>
      <w:r>
        <w:rPr>
          <w:rFonts w:hint="eastAsia"/>
          <w:sz w:val="30"/>
          <w:szCs w:val="30"/>
        </w:rPr>
        <w:t>号《关于进一步加强中小学教师队伍管理的若干规定》，证实学校实行校长负责制以及教职工请假的各项规定。其中还规定未经请假或未予准假而擅自离开工作岗位者作无故旷工处理。旷工连续超过</w:t>
      </w:r>
      <w:r>
        <w:rPr>
          <w:rFonts w:hint="eastAsia"/>
          <w:sz w:val="30"/>
          <w:szCs w:val="30"/>
        </w:rPr>
        <w:t>5</w:t>
      </w:r>
      <w:r>
        <w:rPr>
          <w:rFonts w:hint="eastAsia"/>
          <w:sz w:val="30"/>
          <w:szCs w:val="30"/>
        </w:rPr>
        <w:t>天或累计超过</w:t>
      </w:r>
      <w:r>
        <w:rPr>
          <w:rFonts w:hint="eastAsia"/>
          <w:sz w:val="30"/>
          <w:szCs w:val="30"/>
        </w:rPr>
        <w:t>10</w:t>
      </w:r>
      <w:r>
        <w:rPr>
          <w:rFonts w:hint="eastAsia"/>
          <w:sz w:val="30"/>
          <w:szCs w:val="30"/>
        </w:rPr>
        <w:t>天，但未达到辞退期限的，其当年的年度考核定为“不合格”等次；无正当理由连续旷工时间超过</w:t>
      </w:r>
      <w:r>
        <w:rPr>
          <w:rFonts w:hint="eastAsia"/>
          <w:sz w:val="30"/>
          <w:szCs w:val="30"/>
        </w:rPr>
        <w:t>15</w:t>
      </w:r>
      <w:r>
        <w:rPr>
          <w:rFonts w:hint="eastAsia"/>
          <w:sz w:val="30"/>
          <w:szCs w:val="30"/>
        </w:rPr>
        <w:t>天，或一年内累计旷工时间超过</w:t>
      </w:r>
      <w:r>
        <w:rPr>
          <w:rFonts w:hint="eastAsia"/>
          <w:sz w:val="30"/>
          <w:szCs w:val="30"/>
        </w:rPr>
        <w:t>30</w:t>
      </w:r>
      <w:r>
        <w:rPr>
          <w:rFonts w:hint="eastAsia"/>
          <w:sz w:val="30"/>
          <w:szCs w:val="30"/>
        </w:rPr>
        <w:t>天的，根据人调发</w:t>
      </w:r>
      <w:r>
        <w:rPr>
          <w:rFonts w:hint="eastAsia"/>
          <w:sz w:val="30"/>
          <w:szCs w:val="30"/>
        </w:rPr>
        <w:t>[1992]18</w:t>
      </w:r>
      <w:r>
        <w:rPr>
          <w:rFonts w:hint="eastAsia"/>
          <w:sz w:val="30"/>
          <w:szCs w:val="30"/>
        </w:rPr>
        <w:t>号文的规定予以辞退。教职工无故旷工超过可辞退天数时，学校校长应及时提出书面辞退建议，说明辞退理由和事实依据，并将辞退建议告知本人（无法通知其本人的应通知其父母或配偶），允许其提出异议和申辩。学校辞退教师必须经领导班子集体讨论，报上级主管部门审批。</w:t>
      </w:r>
    </w:p>
    <w:p w14:paraId="0FE0B162" w14:textId="77777777" w:rsidR="0039489C" w:rsidRDefault="0039489C">
      <w:pPr>
        <w:spacing w:line="500" w:lineRule="atLeast"/>
        <w:ind w:firstLine="600"/>
        <w:divId w:val="792672360"/>
        <w:rPr>
          <w:rFonts w:hint="eastAsia"/>
          <w:sz w:val="30"/>
          <w:szCs w:val="30"/>
        </w:rPr>
      </w:pPr>
      <w:r>
        <w:rPr>
          <w:rFonts w:hint="eastAsia"/>
          <w:sz w:val="30"/>
          <w:szCs w:val="30"/>
        </w:rPr>
        <w:t>6</w:t>
      </w:r>
      <w:r>
        <w:rPr>
          <w:rFonts w:hint="eastAsia"/>
          <w:sz w:val="30"/>
          <w:szCs w:val="30"/>
        </w:rPr>
        <w:t>、广东农村信用社</w:t>
      </w:r>
      <w:r>
        <w:rPr>
          <w:rFonts w:hint="eastAsia"/>
          <w:sz w:val="30"/>
          <w:szCs w:val="30"/>
        </w:rPr>
        <w:t>/</w:t>
      </w:r>
      <w:r>
        <w:rPr>
          <w:rFonts w:hint="eastAsia"/>
          <w:sz w:val="30"/>
          <w:szCs w:val="30"/>
        </w:rPr>
        <w:t>农村商业银行取款凭条、账号交易明细，证实冯某</w:t>
      </w:r>
      <w:r>
        <w:rPr>
          <w:rFonts w:hint="eastAsia"/>
          <w:sz w:val="30"/>
          <w:szCs w:val="30"/>
        </w:rPr>
        <w:t>1</w:t>
      </w:r>
      <w:r>
        <w:rPr>
          <w:rFonts w:hint="eastAsia"/>
          <w:sz w:val="30"/>
          <w:szCs w:val="30"/>
        </w:rPr>
        <w:t>账号</w:t>
      </w:r>
      <w:r>
        <w:rPr>
          <w:rFonts w:hint="eastAsia"/>
          <w:sz w:val="30"/>
          <w:szCs w:val="30"/>
        </w:rPr>
        <w:t>68</w:t>
      </w:r>
      <w:r>
        <w:rPr>
          <w:rFonts w:hint="eastAsia"/>
          <w:sz w:val="30"/>
          <w:szCs w:val="30"/>
        </w:rPr>
        <w:t>×××</w:t>
      </w:r>
      <w:r>
        <w:rPr>
          <w:rFonts w:hint="eastAsia"/>
          <w:sz w:val="30"/>
          <w:szCs w:val="30"/>
        </w:rPr>
        <w:t>62</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月系统升级后账号为</w:t>
      </w:r>
      <w:r>
        <w:rPr>
          <w:rFonts w:hint="eastAsia"/>
          <w:sz w:val="30"/>
          <w:szCs w:val="30"/>
        </w:rPr>
        <w:t>80</w:t>
      </w:r>
      <w:r>
        <w:rPr>
          <w:rFonts w:hint="eastAsia"/>
          <w:sz w:val="30"/>
          <w:szCs w:val="30"/>
        </w:rPr>
        <w:t>×××</w:t>
      </w:r>
      <w:r>
        <w:rPr>
          <w:rFonts w:hint="eastAsia"/>
          <w:sz w:val="30"/>
          <w:szCs w:val="30"/>
        </w:rPr>
        <w:t>47</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月的交易明细及取款记录。其中经朱某确认，</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日取款总金额为人民币</w:t>
      </w:r>
      <w:r>
        <w:rPr>
          <w:rFonts w:hint="eastAsia"/>
          <w:sz w:val="30"/>
          <w:szCs w:val="30"/>
        </w:rPr>
        <w:t>97810</w:t>
      </w:r>
      <w:r>
        <w:rPr>
          <w:rFonts w:hint="eastAsia"/>
          <w:sz w:val="30"/>
          <w:szCs w:val="30"/>
        </w:rPr>
        <w:t>元。</w:t>
      </w:r>
    </w:p>
    <w:p w14:paraId="3A01C402" w14:textId="77777777" w:rsidR="0039489C" w:rsidRDefault="0039489C">
      <w:pPr>
        <w:spacing w:line="500" w:lineRule="atLeast"/>
        <w:ind w:firstLine="600"/>
        <w:divId w:val="35937687"/>
        <w:rPr>
          <w:rFonts w:hint="eastAsia"/>
          <w:sz w:val="30"/>
          <w:szCs w:val="30"/>
        </w:rPr>
      </w:pPr>
      <w:r>
        <w:rPr>
          <w:rFonts w:hint="eastAsia"/>
          <w:sz w:val="30"/>
          <w:szCs w:val="30"/>
        </w:rPr>
        <w:t>7</w:t>
      </w:r>
      <w:r>
        <w:rPr>
          <w:rFonts w:hint="eastAsia"/>
          <w:sz w:val="30"/>
          <w:szCs w:val="30"/>
        </w:rPr>
        <w:t>、潮州市潮安区庵埠镇郭陇小学出具的郭陇小学记账凭证、潮州市农村信用合作社代办凭证、领款收据、工资报销名册、在职人员工资发放明细表、工资报销名册、广东农村信用社大额来帐凭证、基础性绩效工资发放明细表、登记表、郭陇小学总账，证实潮州市潮安区庵埠镇郭陇小学教师的基础性绩效工资、奖励性绩效工资及各级慰问款均由郭陇小学到潮州市潮安区庵埠镇中心学校领取相应的款项，后由该校会计人员制作明细表及登记表并扣除相关的社保、医保、公积金等款项后发放给每个教师，工资表中“实发工资”一栏体现的数额就是每个教师职工领取的具体金额。</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月，“冯某</w:t>
      </w:r>
      <w:r>
        <w:rPr>
          <w:rFonts w:hint="eastAsia"/>
          <w:sz w:val="30"/>
          <w:szCs w:val="30"/>
        </w:rPr>
        <w:t>1</w:t>
      </w:r>
      <w:r>
        <w:rPr>
          <w:rFonts w:hint="eastAsia"/>
          <w:sz w:val="30"/>
          <w:szCs w:val="30"/>
        </w:rPr>
        <w:t>”签名领取的岗位津贴、工资性津补贴、基础性绩效工资、奖励性绩效工资及各类慰问金共计人民币</w:t>
      </w:r>
      <w:r>
        <w:rPr>
          <w:rFonts w:hint="eastAsia"/>
          <w:sz w:val="30"/>
          <w:szCs w:val="30"/>
        </w:rPr>
        <w:t>83911.58</w:t>
      </w:r>
      <w:r>
        <w:rPr>
          <w:rFonts w:hint="eastAsia"/>
          <w:sz w:val="30"/>
          <w:szCs w:val="30"/>
        </w:rPr>
        <w:t>元。经被告人佘泽生和证人冯某</w:t>
      </w:r>
      <w:r>
        <w:rPr>
          <w:rFonts w:hint="eastAsia"/>
          <w:sz w:val="30"/>
          <w:szCs w:val="30"/>
        </w:rPr>
        <w:t>1</w:t>
      </w:r>
      <w:r>
        <w:rPr>
          <w:rFonts w:hint="eastAsia"/>
          <w:sz w:val="30"/>
          <w:szCs w:val="30"/>
        </w:rPr>
        <w:t>、朱某辨认，证实该部分工资发放明细表及登记表上领款人签章一栏中所签写的“文某”的签名均为朱某所签写。</w:t>
      </w:r>
    </w:p>
    <w:p w14:paraId="70C95E89" w14:textId="77777777" w:rsidR="0039489C" w:rsidRDefault="0039489C">
      <w:pPr>
        <w:spacing w:line="500" w:lineRule="atLeast"/>
        <w:ind w:firstLine="600"/>
        <w:divId w:val="2083290907"/>
        <w:rPr>
          <w:rFonts w:hint="eastAsia"/>
          <w:sz w:val="30"/>
          <w:szCs w:val="30"/>
        </w:rPr>
      </w:pPr>
      <w:r>
        <w:rPr>
          <w:rFonts w:hint="eastAsia"/>
          <w:sz w:val="30"/>
          <w:szCs w:val="30"/>
        </w:rPr>
        <w:t>8</w:t>
      </w:r>
      <w:r>
        <w:rPr>
          <w:rFonts w:hint="eastAsia"/>
          <w:sz w:val="30"/>
          <w:szCs w:val="30"/>
        </w:rPr>
        <w:t>、潮州市潮安区庵埠镇中心学校出具的该校总帐、现金明细帐、银行存款明细帐、</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记账凭证、领款收据、中国农业银行结算业务申请书凭证、各校明细经费表、各校津贴及扣款明细、各校绩效工资及扣款明细，证实教师的津贴补贴、绩效工资由财政拨款至潮州市潮安区庵埠镇中心学校，后潮州市潮安区庵埠镇中心学校根据各校津贴及扣款明细、各校绩效工资及扣款明细拨款到各校。</w:t>
      </w:r>
    </w:p>
    <w:p w14:paraId="783C977E" w14:textId="77777777" w:rsidR="0039489C" w:rsidRDefault="0039489C">
      <w:pPr>
        <w:spacing w:line="500" w:lineRule="atLeast"/>
        <w:ind w:firstLine="600"/>
        <w:divId w:val="1252398111"/>
        <w:rPr>
          <w:rFonts w:hint="eastAsia"/>
          <w:sz w:val="30"/>
          <w:szCs w:val="30"/>
        </w:rPr>
      </w:pPr>
      <w:r>
        <w:rPr>
          <w:rFonts w:hint="eastAsia"/>
          <w:sz w:val="30"/>
          <w:szCs w:val="30"/>
        </w:rPr>
        <w:t>9</w:t>
      </w:r>
      <w:r>
        <w:rPr>
          <w:rFonts w:hint="eastAsia"/>
          <w:sz w:val="30"/>
          <w:szCs w:val="30"/>
        </w:rPr>
        <w:t>、潮州市潮安区庵埠镇中心学校出具的庵埠镇中心学校在职人员</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年年终慰问金发放明细表，</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年提高节日津贴发放明细表、</w:t>
      </w:r>
      <w:r>
        <w:rPr>
          <w:rFonts w:hint="eastAsia"/>
          <w:sz w:val="30"/>
          <w:szCs w:val="30"/>
        </w:rPr>
        <w:t>2013</w:t>
      </w:r>
      <w:r>
        <w:rPr>
          <w:rFonts w:hint="eastAsia"/>
          <w:sz w:val="30"/>
          <w:szCs w:val="30"/>
        </w:rPr>
        <w:t>年春节慰问金发放明细表、</w:t>
      </w:r>
      <w:r>
        <w:rPr>
          <w:rFonts w:hint="eastAsia"/>
          <w:sz w:val="30"/>
          <w:szCs w:val="30"/>
        </w:rPr>
        <w:t>2013</w:t>
      </w:r>
      <w:r>
        <w:rPr>
          <w:rFonts w:hint="eastAsia"/>
          <w:sz w:val="30"/>
          <w:szCs w:val="30"/>
        </w:rPr>
        <w:t>年年终奖金发放明细表，在职人员工资发放明细表，证实在职教师年终慰问金及工资的发放情况。其中冯某</w:t>
      </w:r>
      <w:r>
        <w:rPr>
          <w:rFonts w:hint="eastAsia"/>
          <w:sz w:val="30"/>
          <w:szCs w:val="30"/>
        </w:rPr>
        <w:t>1</w:t>
      </w:r>
      <w:r>
        <w:rPr>
          <w:rFonts w:hint="eastAsia"/>
          <w:sz w:val="30"/>
          <w:szCs w:val="30"/>
        </w:rPr>
        <w:t>的慰问金及工资发放情况与其银行账户的收入情况一致。</w:t>
      </w:r>
    </w:p>
    <w:p w14:paraId="478CA200" w14:textId="77777777" w:rsidR="0039489C" w:rsidRDefault="0039489C">
      <w:pPr>
        <w:spacing w:line="500" w:lineRule="atLeast"/>
        <w:ind w:firstLine="600"/>
        <w:divId w:val="71196615"/>
        <w:rPr>
          <w:rFonts w:hint="eastAsia"/>
          <w:sz w:val="30"/>
          <w:szCs w:val="30"/>
        </w:rPr>
      </w:pPr>
      <w:r>
        <w:rPr>
          <w:rFonts w:hint="eastAsia"/>
          <w:sz w:val="30"/>
          <w:szCs w:val="30"/>
        </w:rPr>
        <w:t>10</w:t>
      </w:r>
      <w:r>
        <w:rPr>
          <w:rFonts w:hint="eastAsia"/>
          <w:sz w:val="30"/>
          <w:szCs w:val="30"/>
        </w:rPr>
        <w:t>、冯某</w:t>
      </w:r>
      <w:r>
        <w:rPr>
          <w:rFonts w:hint="eastAsia"/>
          <w:sz w:val="30"/>
          <w:szCs w:val="30"/>
        </w:rPr>
        <w:t>1</w:t>
      </w:r>
      <w:r>
        <w:rPr>
          <w:rFonts w:hint="eastAsia"/>
          <w:sz w:val="30"/>
          <w:szCs w:val="30"/>
        </w:rPr>
        <w:t>提供的病历、检查报告单，证实冯某</w:t>
      </w:r>
      <w:r>
        <w:rPr>
          <w:rFonts w:hint="eastAsia"/>
          <w:sz w:val="30"/>
          <w:szCs w:val="30"/>
        </w:rPr>
        <w:t>1</w:t>
      </w:r>
      <w:r>
        <w:rPr>
          <w:rFonts w:hint="eastAsia"/>
          <w:sz w:val="30"/>
          <w:szCs w:val="30"/>
        </w:rPr>
        <w:t>因病（结肠炎）于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日在汕头市中医院、汕头市中心医院治疗。</w:t>
      </w:r>
    </w:p>
    <w:p w14:paraId="792FC31F" w14:textId="77777777" w:rsidR="0039489C" w:rsidRDefault="0039489C">
      <w:pPr>
        <w:spacing w:line="500" w:lineRule="atLeast"/>
        <w:ind w:firstLine="600"/>
        <w:divId w:val="1901940463"/>
        <w:rPr>
          <w:rFonts w:hint="eastAsia"/>
          <w:sz w:val="30"/>
          <w:szCs w:val="30"/>
        </w:rPr>
      </w:pPr>
      <w:r>
        <w:rPr>
          <w:rFonts w:hint="eastAsia"/>
          <w:sz w:val="30"/>
          <w:szCs w:val="30"/>
        </w:rPr>
        <w:t>11</w:t>
      </w:r>
      <w:r>
        <w:rPr>
          <w:rFonts w:hint="eastAsia"/>
          <w:sz w:val="30"/>
          <w:szCs w:val="30"/>
        </w:rPr>
        <w:t>、证人冯某</w:t>
      </w:r>
      <w:r>
        <w:rPr>
          <w:rFonts w:hint="eastAsia"/>
          <w:sz w:val="30"/>
          <w:szCs w:val="30"/>
        </w:rPr>
        <w:t>1</w:t>
      </w:r>
      <w:r>
        <w:rPr>
          <w:rFonts w:hint="eastAsia"/>
          <w:sz w:val="30"/>
          <w:szCs w:val="30"/>
        </w:rPr>
        <w:t>的证言，证实其自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月在郭陇小学任老师。其在郭陇小学任教期间，除了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月份其调到梅龙小学任教，该月的绩效工资财政发放到郭陇小学，郭某</w:t>
      </w:r>
      <w:r>
        <w:rPr>
          <w:rFonts w:hint="eastAsia"/>
          <w:sz w:val="30"/>
          <w:szCs w:val="30"/>
        </w:rPr>
        <w:t>6</w:t>
      </w:r>
      <w:r>
        <w:rPr>
          <w:rFonts w:hint="eastAsia"/>
          <w:sz w:val="30"/>
          <w:szCs w:val="30"/>
        </w:rPr>
        <w:t>代其领取了当月的基础性绩效工资、奖励性绩效工资和节日慰问共计</w:t>
      </w:r>
      <w:r>
        <w:rPr>
          <w:rFonts w:hint="eastAsia"/>
          <w:sz w:val="30"/>
          <w:szCs w:val="30"/>
        </w:rPr>
        <w:t>2455.52</w:t>
      </w:r>
      <w:r>
        <w:rPr>
          <w:rFonts w:hint="eastAsia"/>
          <w:sz w:val="30"/>
          <w:szCs w:val="30"/>
        </w:rPr>
        <w:t>元后还给本人之外，其在郭陇小学任教期间没有领取过任何工资、绩效、津贴和各类慰问，其没有委托其他人帮其领取任何工资或福利补贴。当时因其长期患病，虽然名义上在该小学任教，但其将工资及福利补贴都交由该校校长佘泽生处理。其调任庵埠镇郭陇小学期间，因为患慢性结肠炎，无法到学校上班，因此从不曾真正到郭陇小学签到上班。其基本都是口头请假，偶尔有几次拿医院开具的病假条交给校长佘泽生，没有履行其他书面手续。其不曾收到郭陇小学、庵埠镇中心学校或者潮安教育局准予本人请病假的书面批复。经对</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月间郭陇小学提供的会计记账凭证复印件共计</w:t>
      </w:r>
      <w:r>
        <w:rPr>
          <w:rFonts w:hint="eastAsia"/>
          <w:sz w:val="30"/>
          <w:szCs w:val="30"/>
        </w:rPr>
        <w:t>493</w:t>
      </w:r>
      <w:r>
        <w:rPr>
          <w:rFonts w:hint="eastAsia"/>
          <w:sz w:val="30"/>
          <w:szCs w:val="30"/>
        </w:rPr>
        <w:t>页进行辨认，上述记账凭证后附的“工资报销名册、基础性绩效工资发放明细表、工资性津补贴发放名册表、绩效工资登记表、各级慰问登记表”中“文某”一栏对应的签名都不是其签的。</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月间，表中“文某”所有对应的总</w:t>
      </w:r>
      <w:r>
        <w:rPr>
          <w:rFonts w:hint="eastAsia"/>
          <w:sz w:val="30"/>
          <w:szCs w:val="30"/>
        </w:rPr>
        <w:t>金额</w:t>
      </w:r>
      <w:r>
        <w:rPr>
          <w:rFonts w:hint="eastAsia"/>
          <w:sz w:val="30"/>
          <w:szCs w:val="30"/>
        </w:rPr>
        <w:t>83891.58</w:t>
      </w:r>
      <w:r>
        <w:rPr>
          <w:rFonts w:hint="eastAsia"/>
          <w:sz w:val="30"/>
          <w:szCs w:val="30"/>
        </w:rPr>
        <w:t>元其都没有领到，其也没有委托其他人签名领钱。郭陇小学有造表扣取本人的社保、医保、住房公积金、工会费，自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月，社保、医保、住房公积金、工会费都有存入本人的户头中。经其对潮州市农村信用合作社人民币取款凭条复印件共</w:t>
      </w:r>
      <w:r>
        <w:rPr>
          <w:rFonts w:hint="eastAsia"/>
          <w:sz w:val="30"/>
          <w:szCs w:val="30"/>
        </w:rPr>
        <w:t>19</w:t>
      </w:r>
      <w:r>
        <w:rPr>
          <w:rFonts w:hint="eastAsia"/>
          <w:sz w:val="30"/>
          <w:szCs w:val="30"/>
        </w:rPr>
        <w:t>页进行辨认，以上取款凭条合计</w:t>
      </w:r>
      <w:r>
        <w:rPr>
          <w:rFonts w:hint="eastAsia"/>
          <w:sz w:val="30"/>
          <w:szCs w:val="30"/>
        </w:rPr>
        <w:t>97810</w:t>
      </w:r>
      <w:r>
        <w:rPr>
          <w:rFonts w:hint="eastAsia"/>
          <w:sz w:val="30"/>
          <w:szCs w:val="30"/>
        </w:rPr>
        <w:t>元，其没有领取到。其与郭陇小学校长佘泽生以及郭某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、朱某没有经济上的往来，也没有送钱物给他们。</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日，佘泽生和他老婆、以及朱某、郭某</w:t>
      </w:r>
      <w:r>
        <w:rPr>
          <w:rFonts w:hint="eastAsia"/>
          <w:sz w:val="30"/>
          <w:szCs w:val="30"/>
        </w:rPr>
        <w:t>1</w:t>
      </w:r>
      <w:r>
        <w:rPr>
          <w:rFonts w:hint="eastAsia"/>
          <w:sz w:val="30"/>
          <w:szCs w:val="30"/>
        </w:rPr>
        <w:t>到汕头找本人，佘泽生说要将其在郭陇小学上班期间的薪酬退还给本人，他们将一个皮质袋子放在其妻茶铺的桌子上，说将钱退给本人，其不接受，将钱还给他们了。</w:t>
      </w:r>
    </w:p>
    <w:p w14:paraId="385D7665" w14:textId="77777777" w:rsidR="0039489C" w:rsidRDefault="0039489C">
      <w:pPr>
        <w:spacing w:line="500" w:lineRule="atLeast"/>
        <w:ind w:firstLine="600"/>
        <w:divId w:val="1120759894"/>
        <w:rPr>
          <w:rFonts w:hint="eastAsia"/>
          <w:sz w:val="30"/>
          <w:szCs w:val="30"/>
        </w:rPr>
      </w:pPr>
      <w:r>
        <w:rPr>
          <w:rFonts w:hint="eastAsia"/>
          <w:sz w:val="30"/>
          <w:szCs w:val="30"/>
        </w:rPr>
        <w:t>12</w:t>
      </w:r>
      <w:r>
        <w:rPr>
          <w:rFonts w:hint="eastAsia"/>
          <w:sz w:val="30"/>
          <w:szCs w:val="30"/>
        </w:rPr>
        <w:t>、证人薛某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月份的一天其开车载佘泽生和学校同事郭某</w:t>
      </w:r>
      <w:r>
        <w:rPr>
          <w:rFonts w:hint="eastAsia"/>
          <w:sz w:val="30"/>
          <w:szCs w:val="30"/>
        </w:rPr>
        <w:t>1</w:t>
      </w:r>
      <w:r>
        <w:rPr>
          <w:rFonts w:hint="eastAsia"/>
          <w:sz w:val="30"/>
          <w:szCs w:val="30"/>
        </w:rPr>
        <w:t>、朱某到汕头市。其不清楚他们去做什么。</w:t>
      </w:r>
    </w:p>
    <w:p w14:paraId="7493DD86" w14:textId="77777777" w:rsidR="0039489C" w:rsidRDefault="0039489C">
      <w:pPr>
        <w:spacing w:line="500" w:lineRule="atLeast"/>
        <w:ind w:firstLine="600"/>
        <w:divId w:val="767433424"/>
        <w:rPr>
          <w:rFonts w:hint="eastAsia"/>
          <w:sz w:val="30"/>
          <w:szCs w:val="30"/>
        </w:rPr>
      </w:pPr>
      <w:r>
        <w:rPr>
          <w:rFonts w:hint="eastAsia"/>
          <w:sz w:val="30"/>
          <w:szCs w:val="30"/>
        </w:rPr>
        <w:t>13</w:t>
      </w:r>
      <w:r>
        <w:rPr>
          <w:rFonts w:hint="eastAsia"/>
          <w:sz w:val="30"/>
          <w:szCs w:val="30"/>
        </w:rPr>
        <w:t>、证人郭某</w:t>
      </w:r>
      <w:r>
        <w:rPr>
          <w:rFonts w:hint="eastAsia"/>
          <w:sz w:val="30"/>
          <w:szCs w:val="30"/>
        </w:rPr>
        <w:t>3</w:t>
      </w:r>
      <w:r>
        <w:rPr>
          <w:rFonts w:hint="eastAsia"/>
          <w:sz w:val="30"/>
          <w:szCs w:val="30"/>
        </w:rPr>
        <w:t>的证言，证实其自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月至今在郭陇小学任教。其在学校任教期间从来没有在学校看到过冯某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没有委托其领取他的工资、津贴等款项。经辨认，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日，郭陇小学提供会计记账凭证第</w:t>
      </w:r>
      <w:r>
        <w:rPr>
          <w:rFonts w:hint="eastAsia"/>
          <w:sz w:val="30"/>
          <w:szCs w:val="30"/>
        </w:rPr>
        <w:t>3</w:t>
      </w:r>
      <w:r>
        <w:rPr>
          <w:rFonts w:hint="eastAsia"/>
          <w:sz w:val="30"/>
          <w:szCs w:val="30"/>
        </w:rPr>
        <w:t>号，内容为“付教师岗生补等”复印件，后附附件内容为“基础性绩效工资发放明细表”，时间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月，其中序号</w:t>
      </w:r>
      <w:r>
        <w:rPr>
          <w:rFonts w:hint="eastAsia"/>
          <w:sz w:val="30"/>
          <w:szCs w:val="30"/>
        </w:rPr>
        <w:t>11</w:t>
      </w:r>
      <w:r>
        <w:rPr>
          <w:rFonts w:hint="eastAsia"/>
          <w:sz w:val="30"/>
          <w:szCs w:val="30"/>
        </w:rPr>
        <w:t>“冯某</w:t>
      </w:r>
      <w:r>
        <w:rPr>
          <w:rFonts w:hint="eastAsia"/>
          <w:sz w:val="30"/>
          <w:szCs w:val="30"/>
        </w:rPr>
        <w:t>1</w:t>
      </w:r>
      <w:r>
        <w:rPr>
          <w:rFonts w:hint="eastAsia"/>
          <w:sz w:val="30"/>
          <w:szCs w:val="30"/>
        </w:rPr>
        <w:t>”对应的领款人签名序号</w:t>
      </w:r>
      <w:r>
        <w:rPr>
          <w:rFonts w:hint="eastAsia"/>
          <w:sz w:val="30"/>
          <w:szCs w:val="30"/>
        </w:rPr>
        <w:t>11</w:t>
      </w:r>
      <w:r>
        <w:rPr>
          <w:rFonts w:hint="eastAsia"/>
          <w:sz w:val="30"/>
          <w:szCs w:val="30"/>
        </w:rPr>
        <w:t>不是本人签的，对应的</w:t>
      </w:r>
      <w:r>
        <w:rPr>
          <w:rFonts w:hint="eastAsia"/>
          <w:sz w:val="30"/>
          <w:szCs w:val="30"/>
        </w:rPr>
        <w:t>706.20</w:t>
      </w:r>
      <w:r>
        <w:rPr>
          <w:rFonts w:hint="eastAsia"/>
          <w:sz w:val="30"/>
          <w:szCs w:val="30"/>
        </w:rPr>
        <w:t>元也不是其领取的。</w:t>
      </w:r>
    </w:p>
    <w:p w14:paraId="67A65FE7" w14:textId="77777777" w:rsidR="0039489C" w:rsidRDefault="0039489C">
      <w:pPr>
        <w:spacing w:line="500" w:lineRule="atLeast"/>
        <w:ind w:firstLine="600"/>
        <w:divId w:val="737899541"/>
        <w:rPr>
          <w:rFonts w:hint="eastAsia"/>
          <w:sz w:val="30"/>
          <w:szCs w:val="30"/>
        </w:rPr>
      </w:pPr>
      <w:r>
        <w:rPr>
          <w:rFonts w:hint="eastAsia"/>
          <w:sz w:val="30"/>
          <w:szCs w:val="30"/>
        </w:rPr>
        <w:t>14</w:t>
      </w:r>
      <w:r>
        <w:rPr>
          <w:rFonts w:hint="eastAsia"/>
          <w:sz w:val="30"/>
          <w:szCs w:val="30"/>
        </w:rPr>
        <w:t>、证人林某</w:t>
      </w:r>
      <w:r>
        <w:rPr>
          <w:rFonts w:hint="eastAsia"/>
          <w:sz w:val="30"/>
          <w:szCs w:val="30"/>
        </w:rPr>
        <w:t>1</w:t>
      </w:r>
      <w:r>
        <w:rPr>
          <w:rFonts w:hint="eastAsia"/>
          <w:sz w:val="30"/>
          <w:szCs w:val="30"/>
        </w:rPr>
        <w:t>的证言，证实其自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月至今任庵埠镇中心学校校长。庵埠镇中心学校辖下的郭陇小学教师冯某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月调到郭陇小学的。冯某</w:t>
      </w:r>
      <w:r>
        <w:rPr>
          <w:rFonts w:hint="eastAsia"/>
          <w:sz w:val="30"/>
          <w:szCs w:val="30"/>
        </w:rPr>
        <w:t>1</w:t>
      </w:r>
      <w:r>
        <w:rPr>
          <w:rFonts w:hint="eastAsia"/>
          <w:sz w:val="30"/>
          <w:szCs w:val="30"/>
        </w:rPr>
        <w:t>到郭陇小学任职后，中心学校没有接到冯某</w:t>
      </w:r>
      <w:r>
        <w:rPr>
          <w:rFonts w:hint="eastAsia"/>
          <w:sz w:val="30"/>
          <w:szCs w:val="30"/>
        </w:rPr>
        <w:t>1</w:t>
      </w:r>
      <w:r>
        <w:rPr>
          <w:rFonts w:hint="eastAsia"/>
          <w:sz w:val="30"/>
          <w:szCs w:val="30"/>
        </w:rPr>
        <w:t>本人或者郭陇小学校长佘泽生反映冯某</w:t>
      </w:r>
      <w:r>
        <w:rPr>
          <w:rFonts w:hint="eastAsia"/>
          <w:sz w:val="30"/>
          <w:szCs w:val="30"/>
        </w:rPr>
        <w:t>1</w:t>
      </w:r>
      <w:r>
        <w:rPr>
          <w:rFonts w:hint="eastAsia"/>
          <w:sz w:val="30"/>
          <w:szCs w:val="30"/>
        </w:rPr>
        <w:t>生病没有到学校上班的情况，即没有在中心学校办理请假手续。庵埠镇中心学校每年每学期都有组织检查学校教师到位情况，中心学校发放相关表格到各学校调查，然后由各学校根据教师到位情况填写后报送中心学校。每年每学期的教师到位情况检查，郭陇小学都没有将冯某</w:t>
      </w:r>
      <w:r>
        <w:rPr>
          <w:rFonts w:hint="eastAsia"/>
          <w:sz w:val="30"/>
          <w:szCs w:val="30"/>
        </w:rPr>
        <w:t>1</w:t>
      </w:r>
      <w:r>
        <w:rPr>
          <w:rFonts w:hint="eastAsia"/>
          <w:sz w:val="30"/>
          <w:szCs w:val="30"/>
        </w:rPr>
        <w:t>没有到校上班的情况报送中心学校，所以中心学校没有发现冯某</w:t>
      </w:r>
      <w:r>
        <w:rPr>
          <w:rFonts w:hint="eastAsia"/>
          <w:sz w:val="30"/>
          <w:szCs w:val="30"/>
        </w:rPr>
        <w:t>1</w:t>
      </w:r>
      <w:r>
        <w:rPr>
          <w:rFonts w:hint="eastAsia"/>
          <w:sz w:val="30"/>
          <w:szCs w:val="30"/>
        </w:rPr>
        <w:t>没有到郭陇小学上班的情况。教师的工资分为基本工资和绩效工资。基本工资由中心学校办理相关手续，然后由财政直接拨付到教师的存折中；绩效工资由各学校报送绩效方案到中心学校审批，中心学校根据方案拨付款项到各学校，再由学校根据实际情况将绩效工资发放到各个教师手中。以上基本工资和绩效工资都是财政拨款。冯某</w:t>
      </w:r>
      <w:r>
        <w:rPr>
          <w:rFonts w:hint="eastAsia"/>
          <w:sz w:val="30"/>
          <w:szCs w:val="30"/>
        </w:rPr>
        <w:t>1</w:t>
      </w:r>
      <w:r>
        <w:rPr>
          <w:rFonts w:hint="eastAsia"/>
          <w:sz w:val="30"/>
          <w:szCs w:val="30"/>
        </w:rPr>
        <w:t>调到郭陇小学后的工资、津贴一直都有正常发放。根据规定，辖区内教师在编无在岗的，都需要上报；有请假手续的也需要上报，根据请假时间的长短逐级审批，其中请假时间长的，按规定需要扣减相应的工资津贴。</w:t>
      </w:r>
    </w:p>
    <w:p w14:paraId="74BA156E" w14:textId="77777777" w:rsidR="0039489C" w:rsidRDefault="0039489C">
      <w:pPr>
        <w:spacing w:line="500" w:lineRule="atLeast"/>
        <w:ind w:firstLine="600"/>
        <w:divId w:val="1726947742"/>
        <w:rPr>
          <w:rFonts w:hint="eastAsia"/>
          <w:sz w:val="30"/>
          <w:szCs w:val="30"/>
        </w:rPr>
      </w:pPr>
      <w:r>
        <w:rPr>
          <w:rFonts w:hint="eastAsia"/>
          <w:sz w:val="30"/>
          <w:szCs w:val="30"/>
        </w:rPr>
        <w:t>15</w:t>
      </w:r>
      <w:r>
        <w:rPr>
          <w:rFonts w:hint="eastAsia"/>
          <w:sz w:val="30"/>
          <w:szCs w:val="30"/>
        </w:rPr>
        <w:t>、证人邱某的证言，证实其自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月至今在郭陇小学任职，历任教导处副主任，负责教职员工的考勤工作，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月至今任副校长，负责教学及教职员工的考勤工作。郭陇小学教师冯某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月在郭陇小学任教，但他长期因为身体原因，经常请假，没有在学校上班，也没有到学校签到。其不清楚冯某</w:t>
      </w:r>
      <w:r>
        <w:rPr>
          <w:rFonts w:hint="eastAsia"/>
          <w:sz w:val="30"/>
          <w:szCs w:val="30"/>
        </w:rPr>
        <w:t>1</w:t>
      </w:r>
      <w:r>
        <w:rPr>
          <w:rFonts w:hint="eastAsia"/>
          <w:sz w:val="30"/>
          <w:szCs w:val="30"/>
        </w:rPr>
        <w:t>是否有办理书面手续，其有听校长佘泽生说冯某</w:t>
      </w:r>
      <w:r>
        <w:rPr>
          <w:rFonts w:hint="eastAsia"/>
          <w:sz w:val="30"/>
          <w:szCs w:val="30"/>
        </w:rPr>
        <w:t>1</w:t>
      </w:r>
      <w:r>
        <w:rPr>
          <w:rFonts w:hint="eastAsia"/>
          <w:sz w:val="30"/>
          <w:szCs w:val="30"/>
        </w:rPr>
        <w:t>有向他请假。郭陇小学老师请假的，在一定期限内由校长佘泽生审批，超过期限的由上一级审批。</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月，学校会计是郭某</w:t>
      </w:r>
      <w:r>
        <w:rPr>
          <w:rFonts w:hint="eastAsia"/>
          <w:sz w:val="30"/>
          <w:szCs w:val="30"/>
        </w:rPr>
        <w:t>1</w:t>
      </w:r>
      <w:r>
        <w:rPr>
          <w:rFonts w:hint="eastAsia"/>
          <w:sz w:val="30"/>
          <w:szCs w:val="30"/>
        </w:rPr>
        <w:t>，出纳是朱某。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月至今，会计是郭某</w:t>
      </w:r>
      <w:r>
        <w:rPr>
          <w:rFonts w:hint="eastAsia"/>
          <w:sz w:val="30"/>
          <w:szCs w:val="30"/>
        </w:rPr>
        <w:t>2</w:t>
      </w:r>
      <w:r>
        <w:rPr>
          <w:rFonts w:hint="eastAsia"/>
          <w:sz w:val="30"/>
          <w:szCs w:val="30"/>
        </w:rPr>
        <w:t>，出纳还是朱某。郭陇小学的收支都由校长佘泽生审批决定。其不清楚冯某</w:t>
      </w:r>
      <w:r>
        <w:rPr>
          <w:rFonts w:hint="eastAsia"/>
          <w:sz w:val="30"/>
          <w:szCs w:val="30"/>
        </w:rPr>
        <w:t>1</w:t>
      </w:r>
      <w:r>
        <w:rPr>
          <w:rFonts w:hint="eastAsia"/>
          <w:sz w:val="30"/>
          <w:szCs w:val="30"/>
        </w:rPr>
        <w:t>的工资、津补贴及各级慰问是否有正常发放，其也没有参加关于冯某</w:t>
      </w:r>
      <w:r>
        <w:rPr>
          <w:rFonts w:hint="eastAsia"/>
          <w:sz w:val="30"/>
          <w:szCs w:val="30"/>
        </w:rPr>
        <w:t>1</w:t>
      </w:r>
      <w:r>
        <w:rPr>
          <w:rFonts w:hint="eastAsia"/>
          <w:sz w:val="30"/>
          <w:szCs w:val="30"/>
        </w:rPr>
        <w:t>工资、津贴等款项如何开支的会议。其没有领取到以冯某</w:t>
      </w:r>
      <w:r>
        <w:rPr>
          <w:rFonts w:hint="eastAsia"/>
          <w:sz w:val="30"/>
          <w:szCs w:val="30"/>
        </w:rPr>
        <w:t>1</w:t>
      </w:r>
      <w:r>
        <w:rPr>
          <w:rFonts w:hint="eastAsia"/>
          <w:sz w:val="30"/>
          <w:szCs w:val="30"/>
        </w:rPr>
        <w:t>为名义支出的款项，也不清楚其他教职员工是否有领到。</w:t>
      </w:r>
    </w:p>
    <w:p w14:paraId="21D5081C" w14:textId="77777777" w:rsidR="0039489C" w:rsidRDefault="0039489C">
      <w:pPr>
        <w:spacing w:line="500" w:lineRule="atLeast"/>
        <w:ind w:firstLine="600"/>
        <w:divId w:val="876309998"/>
        <w:rPr>
          <w:rFonts w:hint="eastAsia"/>
          <w:sz w:val="30"/>
          <w:szCs w:val="30"/>
        </w:rPr>
      </w:pPr>
      <w:r>
        <w:rPr>
          <w:rFonts w:hint="eastAsia"/>
          <w:sz w:val="30"/>
          <w:szCs w:val="30"/>
        </w:rPr>
        <w:t>16</w:t>
      </w:r>
      <w:r>
        <w:rPr>
          <w:rFonts w:hint="eastAsia"/>
          <w:sz w:val="30"/>
          <w:szCs w:val="30"/>
        </w:rPr>
        <w:t>、证人陈某</w:t>
      </w:r>
      <w:r>
        <w:rPr>
          <w:rFonts w:hint="eastAsia"/>
          <w:sz w:val="30"/>
          <w:szCs w:val="30"/>
        </w:rPr>
        <w:t>1</w:t>
      </w:r>
      <w:r>
        <w:rPr>
          <w:rFonts w:hint="eastAsia"/>
          <w:sz w:val="30"/>
          <w:szCs w:val="30"/>
        </w:rPr>
        <w:t>、郭某</w:t>
      </w:r>
      <w:r>
        <w:rPr>
          <w:rFonts w:hint="eastAsia"/>
          <w:sz w:val="30"/>
          <w:szCs w:val="30"/>
        </w:rPr>
        <w:t>4</w:t>
      </w:r>
      <w:r>
        <w:rPr>
          <w:rFonts w:hint="eastAsia"/>
          <w:sz w:val="30"/>
          <w:szCs w:val="30"/>
        </w:rPr>
        <w:t>的证言，证实其二人在郭陇小学任职。</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月，学校会计是郭某</w:t>
      </w:r>
      <w:r>
        <w:rPr>
          <w:rFonts w:hint="eastAsia"/>
          <w:sz w:val="30"/>
          <w:szCs w:val="30"/>
        </w:rPr>
        <w:t>1</w:t>
      </w:r>
      <w:r>
        <w:rPr>
          <w:rFonts w:hint="eastAsia"/>
          <w:sz w:val="30"/>
          <w:szCs w:val="30"/>
        </w:rPr>
        <w:t>，出纳是朱某。</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月以后，会计是郭某</w:t>
      </w:r>
      <w:r>
        <w:rPr>
          <w:rFonts w:hint="eastAsia"/>
          <w:sz w:val="30"/>
          <w:szCs w:val="30"/>
        </w:rPr>
        <w:t>2</w:t>
      </w:r>
      <w:r>
        <w:rPr>
          <w:rFonts w:hint="eastAsia"/>
          <w:sz w:val="30"/>
          <w:szCs w:val="30"/>
        </w:rPr>
        <w:t>，出纳还是朱某。郭陇小学的收支财务都由校长佘泽生审批决定。冯某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月在郭陇小学任教，但他没有到学校上班，其二人在学校只看到他</w:t>
      </w:r>
      <w:r>
        <w:rPr>
          <w:rFonts w:hint="eastAsia"/>
          <w:sz w:val="30"/>
          <w:szCs w:val="30"/>
        </w:rPr>
        <w:t>1</w:t>
      </w:r>
      <w:r>
        <w:rPr>
          <w:rFonts w:hint="eastAsia"/>
          <w:sz w:val="30"/>
          <w:szCs w:val="30"/>
        </w:rPr>
        <w:t>、</w:t>
      </w:r>
      <w:r>
        <w:rPr>
          <w:rFonts w:hint="eastAsia"/>
          <w:sz w:val="30"/>
          <w:szCs w:val="30"/>
        </w:rPr>
        <w:t>2</w:t>
      </w:r>
      <w:r>
        <w:rPr>
          <w:rFonts w:hint="eastAsia"/>
          <w:sz w:val="30"/>
          <w:szCs w:val="30"/>
        </w:rPr>
        <w:t>次，是遇见他去学校向校长佘泽生请病假的，其二人不清楚冯某</w:t>
      </w:r>
      <w:r>
        <w:rPr>
          <w:rFonts w:hint="eastAsia"/>
          <w:sz w:val="30"/>
          <w:szCs w:val="30"/>
        </w:rPr>
        <w:t>1</w:t>
      </w:r>
      <w:r>
        <w:rPr>
          <w:rFonts w:hint="eastAsia"/>
          <w:sz w:val="30"/>
          <w:szCs w:val="30"/>
        </w:rPr>
        <w:t>的薪酬是否正常发放。校长佘泽生从来没有跟其二人说冯某</w:t>
      </w:r>
      <w:r>
        <w:rPr>
          <w:rFonts w:hint="eastAsia"/>
          <w:sz w:val="30"/>
          <w:szCs w:val="30"/>
        </w:rPr>
        <w:t>1</w:t>
      </w:r>
      <w:r>
        <w:rPr>
          <w:rFonts w:hint="eastAsia"/>
          <w:sz w:val="30"/>
          <w:szCs w:val="30"/>
        </w:rPr>
        <w:t>该方面的款项要如何开支，也没有开会研究该方面的开支。其二人没有领取到以冯某</w:t>
      </w:r>
      <w:r>
        <w:rPr>
          <w:rFonts w:hint="eastAsia"/>
          <w:sz w:val="30"/>
          <w:szCs w:val="30"/>
        </w:rPr>
        <w:t>1</w:t>
      </w:r>
      <w:r>
        <w:rPr>
          <w:rFonts w:hint="eastAsia"/>
          <w:sz w:val="30"/>
          <w:szCs w:val="30"/>
        </w:rPr>
        <w:t>为名义支出的款项，也不清楚其他教职员工是否有领到。陈某</w:t>
      </w:r>
      <w:r>
        <w:rPr>
          <w:rFonts w:hint="eastAsia"/>
          <w:sz w:val="30"/>
          <w:szCs w:val="30"/>
        </w:rPr>
        <w:t>1</w:t>
      </w:r>
      <w:r>
        <w:rPr>
          <w:rFonts w:hint="eastAsia"/>
          <w:sz w:val="30"/>
          <w:szCs w:val="30"/>
        </w:rPr>
        <w:t>还证实有看到冯某</w:t>
      </w:r>
      <w:r>
        <w:rPr>
          <w:rFonts w:hint="eastAsia"/>
          <w:sz w:val="30"/>
          <w:szCs w:val="30"/>
        </w:rPr>
        <w:t>1</w:t>
      </w:r>
      <w:r>
        <w:rPr>
          <w:rFonts w:hint="eastAsia"/>
          <w:sz w:val="30"/>
          <w:szCs w:val="30"/>
        </w:rPr>
        <w:t>拿病假条到学校，其不清楚冯某</w:t>
      </w:r>
      <w:r>
        <w:rPr>
          <w:rFonts w:hint="eastAsia"/>
          <w:sz w:val="30"/>
          <w:szCs w:val="30"/>
        </w:rPr>
        <w:t>1</w:t>
      </w:r>
      <w:r>
        <w:rPr>
          <w:rFonts w:hint="eastAsia"/>
          <w:sz w:val="30"/>
          <w:szCs w:val="30"/>
        </w:rPr>
        <w:t>长期请病假是否有报送庵埠镇中心学校、教育局批准，因为教职工请假不是其分管的范围，而且向庵埠镇中心学校、教育局报送请假手续都是由校长佘泽生处理的。郭某</w:t>
      </w:r>
      <w:r>
        <w:rPr>
          <w:rFonts w:hint="eastAsia"/>
          <w:sz w:val="30"/>
          <w:szCs w:val="30"/>
        </w:rPr>
        <w:t>4</w:t>
      </w:r>
      <w:r>
        <w:rPr>
          <w:rFonts w:hint="eastAsia"/>
          <w:sz w:val="30"/>
          <w:szCs w:val="30"/>
        </w:rPr>
        <w:t>还证实其在学校没有听到其他普通教职员工说领到以冯某</w:t>
      </w:r>
      <w:r>
        <w:rPr>
          <w:rFonts w:hint="eastAsia"/>
          <w:sz w:val="30"/>
          <w:szCs w:val="30"/>
        </w:rPr>
        <w:t>1</w:t>
      </w:r>
      <w:r>
        <w:rPr>
          <w:rFonts w:hint="eastAsia"/>
          <w:sz w:val="30"/>
          <w:szCs w:val="30"/>
        </w:rPr>
        <w:t>为名义支出的款项补助教师工作量的情况。</w:t>
      </w:r>
    </w:p>
    <w:p w14:paraId="04A4EA6D" w14:textId="77777777" w:rsidR="0039489C" w:rsidRDefault="0039489C">
      <w:pPr>
        <w:spacing w:line="500" w:lineRule="atLeast"/>
        <w:ind w:firstLine="600"/>
        <w:divId w:val="1502164891"/>
        <w:rPr>
          <w:rFonts w:hint="eastAsia"/>
          <w:sz w:val="30"/>
          <w:szCs w:val="30"/>
        </w:rPr>
      </w:pPr>
      <w:r>
        <w:rPr>
          <w:rFonts w:hint="eastAsia"/>
          <w:sz w:val="30"/>
          <w:szCs w:val="30"/>
        </w:rPr>
        <w:t>17</w:t>
      </w:r>
      <w:r>
        <w:rPr>
          <w:rFonts w:hint="eastAsia"/>
          <w:sz w:val="30"/>
          <w:szCs w:val="30"/>
        </w:rPr>
        <w:t>、证人郭某</w:t>
      </w:r>
      <w:r>
        <w:rPr>
          <w:rFonts w:hint="eastAsia"/>
          <w:sz w:val="30"/>
          <w:szCs w:val="30"/>
        </w:rPr>
        <w:t>5</w:t>
      </w:r>
      <w:r>
        <w:rPr>
          <w:rFonts w:hint="eastAsia"/>
          <w:sz w:val="30"/>
          <w:szCs w:val="30"/>
        </w:rPr>
        <w:t>的证言，证实其于</w:t>
      </w:r>
      <w:r>
        <w:rPr>
          <w:rFonts w:hint="eastAsia"/>
          <w:sz w:val="30"/>
          <w:szCs w:val="30"/>
        </w:rPr>
        <w:t>1971</w:t>
      </w:r>
      <w:r>
        <w:rPr>
          <w:rFonts w:hint="eastAsia"/>
          <w:sz w:val="30"/>
          <w:szCs w:val="30"/>
        </w:rPr>
        <w:t>年至</w:t>
      </w:r>
      <w:r>
        <w:rPr>
          <w:rFonts w:hint="eastAsia"/>
          <w:sz w:val="30"/>
          <w:szCs w:val="30"/>
        </w:rPr>
        <w:t>2010</w:t>
      </w:r>
      <w:r>
        <w:rPr>
          <w:rFonts w:hint="eastAsia"/>
          <w:sz w:val="30"/>
          <w:szCs w:val="30"/>
        </w:rPr>
        <w:t>年在郭陇小学任教。学校的收支都由校长佘泽生审批决定。冯某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月起在郭陇小学任教，他因为身体原因，经常请假，没有在学校上班。其不清楚冯某</w:t>
      </w:r>
      <w:r>
        <w:rPr>
          <w:rFonts w:hint="eastAsia"/>
          <w:sz w:val="30"/>
          <w:szCs w:val="30"/>
        </w:rPr>
        <w:t>1</w:t>
      </w:r>
      <w:r>
        <w:rPr>
          <w:rFonts w:hint="eastAsia"/>
          <w:sz w:val="30"/>
          <w:szCs w:val="30"/>
        </w:rPr>
        <w:t>的薪酬是否正常发放，校长佘泽生没有说过冯某</w:t>
      </w:r>
      <w:r>
        <w:rPr>
          <w:rFonts w:hint="eastAsia"/>
          <w:sz w:val="30"/>
          <w:szCs w:val="30"/>
        </w:rPr>
        <w:t>1</w:t>
      </w:r>
      <w:r>
        <w:rPr>
          <w:rFonts w:hint="eastAsia"/>
          <w:sz w:val="30"/>
          <w:szCs w:val="30"/>
        </w:rPr>
        <w:t>的工资、津贴等款项要如何处理，其不知道该方面款项校长佘泽生是如何安排的。其没有领到以冯某</w:t>
      </w:r>
      <w:r>
        <w:rPr>
          <w:rFonts w:hint="eastAsia"/>
          <w:sz w:val="30"/>
          <w:szCs w:val="30"/>
        </w:rPr>
        <w:t>1</w:t>
      </w:r>
      <w:r>
        <w:rPr>
          <w:rFonts w:hint="eastAsia"/>
          <w:sz w:val="30"/>
          <w:szCs w:val="30"/>
        </w:rPr>
        <w:t>为名义支出的款项，其不知道学校其他教职员工有否领到以冯某</w:t>
      </w:r>
      <w:r>
        <w:rPr>
          <w:rFonts w:hint="eastAsia"/>
          <w:sz w:val="30"/>
          <w:szCs w:val="30"/>
        </w:rPr>
        <w:t>1</w:t>
      </w:r>
      <w:r>
        <w:rPr>
          <w:rFonts w:hint="eastAsia"/>
          <w:sz w:val="30"/>
          <w:szCs w:val="30"/>
        </w:rPr>
        <w:t>名义支出的款项。</w:t>
      </w:r>
    </w:p>
    <w:p w14:paraId="45C1F951" w14:textId="77777777" w:rsidR="0039489C" w:rsidRDefault="0039489C">
      <w:pPr>
        <w:spacing w:line="500" w:lineRule="atLeast"/>
        <w:ind w:firstLine="600"/>
        <w:divId w:val="1049719838"/>
        <w:rPr>
          <w:rFonts w:hint="eastAsia"/>
          <w:sz w:val="30"/>
          <w:szCs w:val="30"/>
        </w:rPr>
      </w:pPr>
      <w:r>
        <w:rPr>
          <w:rFonts w:hint="eastAsia"/>
          <w:sz w:val="30"/>
          <w:szCs w:val="30"/>
        </w:rPr>
        <w:t>18</w:t>
      </w:r>
      <w:r>
        <w:rPr>
          <w:rFonts w:hint="eastAsia"/>
          <w:sz w:val="30"/>
          <w:szCs w:val="30"/>
        </w:rPr>
        <w:t>、证人蔡某</w:t>
      </w:r>
      <w:r>
        <w:rPr>
          <w:rFonts w:hint="eastAsia"/>
          <w:sz w:val="30"/>
          <w:szCs w:val="30"/>
        </w:rPr>
        <w:t>1</w:t>
      </w:r>
      <w:r>
        <w:rPr>
          <w:rFonts w:hint="eastAsia"/>
          <w:sz w:val="30"/>
          <w:szCs w:val="30"/>
        </w:rPr>
        <w:t>的证言，证实其自</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月起任庵埠镇中心学校副校长，主管人事及安全。庵埠镇中心学校辖区下的郭陇小学教师冯某</w:t>
      </w:r>
      <w:r>
        <w:rPr>
          <w:rFonts w:hint="eastAsia"/>
          <w:sz w:val="30"/>
          <w:szCs w:val="30"/>
        </w:rPr>
        <w:t>1</w:t>
      </w:r>
      <w:r>
        <w:rPr>
          <w:rFonts w:hint="eastAsia"/>
          <w:sz w:val="30"/>
          <w:szCs w:val="30"/>
        </w:rPr>
        <w:t>是在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月调到庵埠镇郭陇小学的。冯某</w:t>
      </w:r>
      <w:r>
        <w:rPr>
          <w:rFonts w:hint="eastAsia"/>
          <w:sz w:val="30"/>
          <w:szCs w:val="30"/>
        </w:rPr>
        <w:t>1</w:t>
      </w:r>
      <w:r>
        <w:rPr>
          <w:rFonts w:hint="eastAsia"/>
          <w:sz w:val="30"/>
          <w:szCs w:val="30"/>
        </w:rPr>
        <w:t>到郭陇小学任职后，其从来没有接到郭陇小学校长佘泽生或者冯某</w:t>
      </w:r>
      <w:r>
        <w:rPr>
          <w:rFonts w:hint="eastAsia"/>
          <w:sz w:val="30"/>
          <w:szCs w:val="30"/>
        </w:rPr>
        <w:t>1</w:t>
      </w:r>
      <w:r>
        <w:rPr>
          <w:rFonts w:hint="eastAsia"/>
          <w:sz w:val="30"/>
          <w:szCs w:val="30"/>
        </w:rPr>
        <w:t>本人反映冯某</w:t>
      </w:r>
      <w:r>
        <w:rPr>
          <w:rFonts w:hint="eastAsia"/>
          <w:sz w:val="30"/>
          <w:szCs w:val="30"/>
        </w:rPr>
        <w:t>1</w:t>
      </w:r>
      <w:r>
        <w:rPr>
          <w:rFonts w:hint="eastAsia"/>
          <w:sz w:val="30"/>
          <w:szCs w:val="30"/>
        </w:rPr>
        <w:t>没有到学校上班的情况，他们也没有向其提交任何书面请假手续。庵埠镇中心学校有组织检查辖区内学校教师到位情况，中心学校有发相关表格到各学校调查，然后由各学校校长盖章签名后报送中心学校，里面有反映老师到位情况。庵埠镇郭陇小学没有将冯某</w:t>
      </w:r>
      <w:r>
        <w:rPr>
          <w:rFonts w:hint="eastAsia"/>
          <w:sz w:val="30"/>
          <w:szCs w:val="30"/>
        </w:rPr>
        <w:t>1</w:t>
      </w:r>
      <w:r>
        <w:rPr>
          <w:rFonts w:hint="eastAsia"/>
          <w:sz w:val="30"/>
          <w:szCs w:val="30"/>
        </w:rPr>
        <w:t>老师没有到校上班的情况报送中心学校，所以中心学校没有发现冯某</w:t>
      </w:r>
      <w:r>
        <w:rPr>
          <w:rFonts w:hint="eastAsia"/>
          <w:sz w:val="30"/>
          <w:szCs w:val="30"/>
        </w:rPr>
        <w:t>1</w:t>
      </w:r>
      <w:r>
        <w:rPr>
          <w:rFonts w:hint="eastAsia"/>
          <w:sz w:val="30"/>
          <w:szCs w:val="30"/>
        </w:rPr>
        <w:t>没有到校上班的情况。辖区内老师请假的，如果请假时间在一周内的由学校审批，二周内的需中心学校审批，超过二周的，需报教育局审批。因为郭陇小学校长佘泽生及冯某</w:t>
      </w:r>
      <w:r>
        <w:rPr>
          <w:rFonts w:hint="eastAsia"/>
          <w:sz w:val="30"/>
          <w:szCs w:val="30"/>
        </w:rPr>
        <w:t>1</w:t>
      </w:r>
      <w:r>
        <w:rPr>
          <w:rFonts w:hint="eastAsia"/>
          <w:sz w:val="30"/>
          <w:szCs w:val="30"/>
        </w:rPr>
        <w:t>本人没有上报冯某</w:t>
      </w:r>
      <w:r>
        <w:rPr>
          <w:rFonts w:hint="eastAsia"/>
          <w:sz w:val="30"/>
          <w:szCs w:val="30"/>
        </w:rPr>
        <w:t>1</w:t>
      </w:r>
      <w:r>
        <w:rPr>
          <w:rFonts w:hint="eastAsia"/>
          <w:sz w:val="30"/>
          <w:szCs w:val="30"/>
        </w:rPr>
        <w:t>因病没有上班的情况，所以中心学校有正常发放冯某</w:t>
      </w:r>
      <w:r>
        <w:rPr>
          <w:rFonts w:hint="eastAsia"/>
          <w:sz w:val="30"/>
          <w:szCs w:val="30"/>
        </w:rPr>
        <w:t>1</w:t>
      </w:r>
      <w:r>
        <w:rPr>
          <w:rFonts w:hint="eastAsia"/>
          <w:sz w:val="30"/>
          <w:szCs w:val="30"/>
        </w:rPr>
        <w:t>老师的薪酬，一部分基本工资等划入冯某</w:t>
      </w:r>
      <w:r>
        <w:rPr>
          <w:rFonts w:hint="eastAsia"/>
          <w:sz w:val="30"/>
          <w:szCs w:val="30"/>
        </w:rPr>
        <w:t>1</w:t>
      </w:r>
      <w:r>
        <w:rPr>
          <w:rFonts w:hint="eastAsia"/>
          <w:sz w:val="30"/>
          <w:szCs w:val="30"/>
        </w:rPr>
        <w:t>的银行账户，一部分绩效工资等划入郭陇小学。</w:t>
      </w:r>
    </w:p>
    <w:p w14:paraId="3D86683A" w14:textId="77777777" w:rsidR="0039489C" w:rsidRDefault="0039489C">
      <w:pPr>
        <w:spacing w:line="500" w:lineRule="atLeast"/>
        <w:ind w:firstLine="600"/>
        <w:divId w:val="1070929422"/>
        <w:rPr>
          <w:rFonts w:hint="eastAsia"/>
          <w:sz w:val="30"/>
          <w:szCs w:val="30"/>
        </w:rPr>
      </w:pPr>
      <w:r>
        <w:rPr>
          <w:rFonts w:hint="eastAsia"/>
          <w:sz w:val="30"/>
          <w:szCs w:val="30"/>
        </w:rPr>
        <w:t>19</w:t>
      </w:r>
      <w:r>
        <w:rPr>
          <w:rFonts w:hint="eastAsia"/>
          <w:sz w:val="30"/>
          <w:szCs w:val="30"/>
        </w:rPr>
        <w:t>、证人郭某</w:t>
      </w:r>
      <w:r>
        <w:rPr>
          <w:rFonts w:hint="eastAsia"/>
          <w:sz w:val="30"/>
          <w:szCs w:val="30"/>
        </w:rPr>
        <w:t>6</w:t>
      </w:r>
      <w:r>
        <w:rPr>
          <w:rFonts w:hint="eastAsia"/>
          <w:sz w:val="30"/>
          <w:szCs w:val="30"/>
        </w:rPr>
        <w:t>、李某</w:t>
      </w:r>
      <w:r>
        <w:rPr>
          <w:rFonts w:hint="eastAsia"/>
          <w:sz w:val="30"/>
          <w:szCs w:val="30"/>
        </w:rPr>
        <w:t>1</w:t>
      </w:r>
      <w:r>
        <w:rPr>
          <w:rFonts w:hint="eastAsia"/>
          <w:sz w:val="30"/>
          <w:szCs w:val="30"/>
        </w:rPr>
        <w:t>的证言，证实其二人在郭陇小学任教，没有人安排本人替冯某</w:t>
      </w:r>
      <w:r>
        <w:rPr>
          <w:rFonts w:hint="eastAsia"/>
          <w:sz w:val="30"/>
          <w:szCs w:val="30"/>
        </w:rPr>
        <w:t>1</w:t>
      </w:r>
      <w:r>
        <w:rPr>
          <w:rFonts w:hint="eastAsia"/>
          <w:sz w:val="30"/>
          <w:szCs w:val="30"/>
        </w:rPr>
        <w:t>上课，也不曾听说有人被学校安排去替冯某</w:t>
      </w:r>
      <w:r>
        <w:rPr>
          <w:rFonts w:hint="eastAsia"/>
          <w:sz w:val="30"/>
          <w:szCs w:val="30"/>
        </w:rPr>
        <w:t>1</w:t>
      </w:r>
      <w:r>
        <w:rPr>
          <w:rFonts w:hint="eastAsia"/>
          <w:sz w:val="30"/>
          <w:szCs w:val="30"/>
        </w:rPr>
        <w:t>上课。</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月期间，其二人没有在郭陇小学原校长佘泽生或出纳朱某处领取到以冯某</w:t>
      </w:r>
      <w:r>
        <w:rPr>
          <w:rFonts w:hint="eastAsia"/>
          <w:sz w:val="30"/>
          <w:szCs w:val="30"/>
        </w:rPr>
        <w:t>1</w:t>
      </w:r>
      <w:r>
        <w:rPr>
          <w:rFonts w:hint="eastAsia"/>
          <w:sz w:val="30"/>
          <w:szCs w:val="30"/>
        </w:rPr>
        <w:t>名义支出的工资。其二人在郭陇小学领取的工资有基本工资、绩效工资和生活补贴等，都是在出纳朱某那里领取的，其二人都有签名确认，领取的都是自己应得的薪酬。郭某</w:t>
      </w:r>
      <w:r>
        <w:rPr>
          <w:rFonts w:hint="eastAsia"/>
          <w:sz w:val="30"/>
          <w:szCs w:val="30"/>
        </w:rPr>
        <w:t>6</w:t>
      </w:r>
      <w:r>
        <w:rPr>
          <w:rFonts w:hint="eastAsia"/>
          <w:sz w:val="30"/>
          <w:szCs w:val="30"/>
        </w:rPr>
        <w:t>还证实冯某</w:t>
      </w:r>
      <w:r>
        <w:rPr>
          <w:rFonts w:hint="eastAsia"/>
          <w:sz w:val="30"/>
          <w:szCs w:val="30"/>
        </w:rPr>
        <w:t>1</w:t>
      </w:r>
      <w:r>
        <w:rPr>
          <w:rFonts w:hint="eastAsia"/>
          <w:sz w:val="30"/>
          <w:szCs w:val="30"/>
        </w:rPr>
        <w:t>大约几年前在郭陇小学任教，他到郭陇小学工作后，其不曾遇到他在上课。李某</w:t>
      </w:r>
      <w:r>
        <w:rPr>
          <w:rFonts w:hint="eastAsia"/>
          <w:sz w:val="30"/>
          <w:szCs w:val="30"/>
        </w:rPr>
        <w:t>1</w:t>
      </w:r>
      <w:r>
        <w:rPr>
          <w:rFonts w:hint="eastAsia"/>
          <w:sz w:val="30"/>
          <w:szCs w:val="30"/>
        </w:rPr>
        <w:t>还证实其不认识冯某</w:t>
      </w:r>
      <w:r>
        <w:rPr>
          <w:rFonts w:hint="eastAsia"/>
          <w:sz w:val="30"/>
          <w:szCs w:val="30"/>
        </w:rPr>
        <w:t>1</w:t>
      </w:r>
      <w:r>
        <w:rPr>
          <w:rFonts w:hint="eastAsia"/>
          <w:sz w:val="30"/>
          <w:szCs w:val="30"/>
        </w:rPr>
        <w:t>，在学校没有遇到过这个人，也没有人向本人介绍过这个人。其没听说过冯某</w:t>
      </w:r>
      <w:r>
        <w:rPr>
          <w:rFonts w:hint="eastAsia"/>
          <w:sz w:val="30"/>
          <w:szCs w:val="30"/>
        </w:rPr>
        <w:t>1</w:t>
      </w:r>
      <w:r>
        <w:rPr>
          <w:rFonts w:hint="eastAsia"/>
          <w:sz w:val="30"/>
          <w:szCs w:val="30"/>
        </w:rPr>
        <w:t>在郭陇小学何班级任教，其任教的二年级从来没有这个老师在任教。</w:t>
      </w:r>
    </w:p>
    <w:p w14:paraId="68593DB4" w14:textId="77777777" w:rsidR="0039489C" w:rsidRDefault="0039489C">
      <w:pPr>
        <w:spacing w:line="500" w:lineRule="atLeast"/>
        <w:ind w:firstLine="600"/>
        <w:divId w:val="873544547"/>
        <w:rPr>
          <w:rFonts w:hint="eastAsia"/>
          <w:sz w:val="30"/>
          <w:szCs w:val="30"/>
        </w:rPr>
      </w:pPr>
      <w:r>
        <w:rPr>
          <w:rFonts w:hint="eastAsia"/>
          <w:sz w:val="30"/>
          <w:szCs w:val="30"/>
        </w:rPr>
        <w:t>20</w:t>
      </w:r>
      <w:r>
        <w:rPr>
          <w:rFonts w:hint="eastAsia"/>
          <w:sz w:val="30"/>
          <w:szCs w:val="30"/>
        </w:rPr>
        <w:t>、同案人朱某的供述及自述材料，陈述其自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月至今在庵埠镇郭陇小学任教，</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月至今任郭陇小学出纳兼教师。</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月间，庵埠镇郭陇小学的校长是佘泽生。</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月其任出纳，郭某</w:t>
      </w:r>
      <w:r>
        <w:rPr>
          <w:rFonts w:hint="eastAsia"/>
          <w:sz w:val="30"/>
          <w:szCs w:val="30"/>
        </w:rPr>
        <w:t>1</w:t>
      </w:r>
      <w:r>
        <w:rPr>
          <w:rFonts w:hint="eastAsia"/>
          <w:sz w:val="30"/>
          <w:szCs w:val="30"/>
        </w:rPr>
        <w:t>任会计；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月至今，其任出纳，郭某</w:t>
      </w:r>
      <w:r>
        <w:rPr>
          <w:rFonts w:hint="eastAsia"/>
          <w:sz w:val="30"/>
          <w:szCs w:val="30"/>
        </w:rPr>
        <w:t>2</w:t>
      </w:r>
      <w:r>
        <w:rPr>
          <w:rFonts w:hint="eastAsia"/>
          <w:sz w:val="30"/>
          <w:szCs w:val="30"/>
        </w:rPr>
        <w:t>任会计。郭陇小学的相关收入、开支都是由校长决定审批的。郭陇小学原教师冯某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月调到郭陇小学任教，后一直没有实际到校任教，但他的工资、津补贴及节日补贴自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月开始都有正常发放，钱大部分都是由其代冯某</w:t>
      </w:r>
      <w:r>
        <w:rPr>
          <w:rFonts w:hint="eastAsia"/>
          <w:sz w:val="30"/>
          <w:szCs w:val="30"/>
        </w:rPr>
        <w:t>1</w:t>
      </w:r>
      <w:r>
        <w:rPr>
          <w:rFonts w:hint="eastAsia"/>
          <w:sz w:val="30"/>
          <w:szCs w:val="30"/>
        </w:rPr>
        <w:t>在该校签名领取的，因为校长佘泽生特别交代其在发放冯某</w:t>
      </w:r>
      <w:r>
        <w:rPr>
          <w:rFonts w:hint="eastAsia"/>
          <w:sz w:val="30"/>
          <w:szCs w:val="30"/>
        </w:rPr>
        <w:t>1</w:t>
      </w:r>
      <w:r>
        <w:rPr>
          <w:rFonts w:hint="eastAsia"/>
          <w:sz w:val="30"/>
          <w:szCs w:val="30"/>
        </w:rPr>
        <w:t>的工资及补贴时用冯某</w:t>
      </w:r>
      <w:r>
        <w:rPr>
          <w:rFonts w:hint="eastAsia"/>
          <w:sz w:val="30"/>
          <w:szCs w:val="30"/>
        </w:rPr>
        <w:t>1</w:t>
      </w:r>
      <w:r>
        <w:rPr>
          <w:rFonts w:hint="eastAsia"/>
          <w:sz w:val="30"/>
          <w:szCs w:val="30"/>
        </w:rPr>
        <w:t>的名签名领钱，领后由其保管。自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月，其共代冯某</w:t>
      </w:r>
      <w:r>
        <w:rPr>
          <w:rFonts w:hint="eastAsia"/>
          <w:sz w:val="30"/>
          <w:szCs w:val="30"/>
        </w:rPr>
        <w:t>1</w:t>
      </w:r>
      <w:r>
        <w:rPr>
          <w:rFonts w:hint="eastAsia"/>
          <w:sz w:val="30"/>
          <w:szCs w:val="30"/>
        </w:rPr>
        <w:t>签名领取了</w:t>
      </w:r>
      <w:r>
        <w:rPr>
          <w:rFonts w:hint="eastAsia"/>
          <w:sz w:val="30"/>
          <w:szCs w:val="30"/>
        </w:rPr>
        <w:t>181701.58</w:t>
      </w:r>
      <w:r>
        <w:rPr>
          <w:rFonts w:hint="eastAsia"/>
          <w:sz w:val="30"/>
          <w:szCs w:val="30"/>
        </w:rPr>
        <w:t>元的工资及补贴。该笔钱中</w:t>
      </w:r>
      <w:r>
        <w:rPr>
          <w:rFonts w:hint="eastAsia"/>
          <w:sz w:val="30"/>
          <w:szCs w:val="30"/>
        </w:rPr>
        <w:t>56701.58</w:t>
      </w:r>
      <w:r>
        <w:rPr>
          <w:rFonts w:hint="eastAsia"/>
          <w:sz w:val="30"/>
          <w:szCs w:val="30"/>
        </w:rPr>
        <w:t>元被佘泽生拿去，另外</w:t>
      </w:r>
      <w:r>
        <w:rPr>
          <w:rFonts w:hint="eastAsia"/>
          <w:sz w:val="30"/>
          <w:szCs w:val="30"/>
        </w:rPr>
        <w:t>125000</w:t>
      </w:r>
      <w:r>
        <w:rPr>
          <w:rFonts w:hint="eastAsia"/>
          <w:sz w:val="30"/>
          <w:szCs w:val="30"/>
        </w:rPr>
        <w:t>元由校长佘泽生决定分给校长佘泽生、会计郭某</w:t>
      </w:r>
      <w:r>
        <w:rPr>
          <w:rFonts w:hint="eastAsia"/>
          <w:sz w:val="30"/>
          <w:szCs w:val="30"/>
        </w:rPr>
        <w:t>1</w:t>
      </w:r>
      <w:r>
        <w:rPr>
          <w:rFonts w:hint="eastAsia"/>
          <w:sz w:val="30"/>
          <w:szCs w:val="30"/>
        </w:rPr>
        <w:t>和郭某</w:t>
      </w:r>
      <w:r>
        <w:rPr>
          <w:rFonts w:hint="eastAsia"/>
          <w:sz w:val="30"/>
          <w:szCs w:val="30"/>
        </w:rPr>
        <w:t>2</w:t>
      </w:r>
      <w:r>
        <w:rPr>
          <w:rFonts w:hint="eastAsia"/>
          <w:sz w:val="30"/>
          <w:szCs w:val="30"/>
        </w:rPr>
        <w:t>以及本人共</w:t>
      </w:r>
      <w:r>
        <w:rPr>
          <w:rFonts w:hint="eastAsia"/>
          <w:sz w:val="30"/>
          <w:szCs w:val="30"/>
        </w:rPr>
        <w:t>4</w:t>
      </w:r>
      <w:r>
        <w:rPr>
          <w:rFonts w:hint="eastAsia"/>
          <w:sz w:val="30"/>
          <w:szCs w:val="30"/>
        </w:rPr>
        <w:t>人。每次分钱都是以出纳、会计、校长按</w:t>
      </w:r>
      <w:r>
        <w:rPr>
          <w:rFonts w:hint="eastAsia"/>
          <w:sz w:val="30"/>
          <w:szCs w:val="30"/>
        </w:rPr>
        <w:t>3:3:4</w:t>
      </w:r>
      <w:r>
        <w:rPr>
          <w:rFonts w:hint="eastAsia"/>
          <w:sz w:val="30"/>
          <w:szCs w:val="30"/>
        </w:rPr>
        <w:t>的比例进行分发，即会计和出纳各分得</w:t>
      </w:r>
      <w:r>
        <w:rPr>
          <w:rFonts w:hint="eastAsia"/>
          <w:sz w:val="30"/>
          <w:szCs w:val="30"/>
        </w:rPr>
        <w:t>3</w:t>
      </w:r>
      <w:r>
        <w:rPr>
          <w:rFonts w:hint="eastAsia"/>
          <w:sz w:val="30"/>
          <w:szCs w:val="30"/>
        </w:rPr>
        <w:t>成，校长佘泽生分得</w:t>
      </w:r>
      <w:r>
        <w:rPr>
          <w:rFonts w:hint="eastAsia"/>
          <w:sz w:val="30"/>
          <w:szCs w:val="30"/>
        </w:rPr>
        <w:t>4</w:t>
      </w:r>
      <w:r>
        <w:rPr>
          <w:rFonts w:hint="eastAsia"/>
          <w:sz w:val="30"/>
          <w:szCs w:val="30"/>
        </w:rPr>
        <w:t>成。</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月共</w:t>
      </w:r>
      <w:r>
        <w:rPr>
          <w:rFonts w:hint="eastAsia"/>
          <w:sz w:val="30"/>
          <w:szCs w:val="30"/>
        </w:rPr>
        <w:t>10</w:t>
      </w:r>
      <w:r>
        <w:rPr>
          <w:rFonts w:hint="eastAsia"/>
          <w:sz w:val="30"/>
          <w:szCs w:val="30"/>
        </w:rPr>
        <w:t>学期中，其共分得</w:t>
      </w:r>
      <w:r>
        <w:rPr>
          <w:rFonts w:hint="eastAsia"/>
          <w:sz w:val="30"/>
          <w:szCs w:val="30"/>
        </w:rPr>
        <w:t>37600</w:t>
      </w:r>
      <w:r>
        <w:rPr>
          <w:rFonts w:hint="eastAsia"/>
          <w:sz w:val="30"/>
          <w:szCs w:val="30"/>
        </w:rPr>
        <w:t>元，校长佘泽生共分得</w:t>
      </w:r>
      <w:r>
        <w:rPr>
          <w:rFonts w:hint="eastAsia"/>
          <w:sz w:val="30"/>
          <w:szCs w:val="30"/>
        </w:rPr>
        <w:t>498</w:t>
      </w:r>
      <w:r>
        <w:rPr>
          <w:rFonts w:hint="eastAsia"/>
          <w:sz w:val="30"/>
          <w:szCs w:val="30"/>
        </w:rPr>
        <w:t>00</w:t>
      </w:r>
      <w:r>
        <w:rPr>
          <w:rFonts w:hint="eastAsia"/>
          <w:sz w:val="30"/>
          <w:szCs w:val="30"/>
        </w:rPr>
        <w:t>元，已退休的原会计郭某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学期共分得</w:t>
      </w:r>
      <w:r>
        <w:rPr>
          <w:rFonts w:hint="eastAsia"/>
          <w:sz w:val="30"/>
          <w:szCs w:val="30"/>
        </w:rPr>
        <w:t>21000</w:t>
      </w:r>
      <w:r>
        <w:rPr>
          <w:rFonts w:hint="eastAsia"/>
          <w:sz w:val="30"/>
          <w:szCs w:val="30"/>
        </w:rPr>
        <w:t>元，现任会计郭某</w:t>
      </w:r>
      <w:r>
        <w:rPr>
          <w:rFonts w:hint="eastAsia"/>
          <w:sz w:val="30"/>
          <w:szCs w:val="30"/>
        </w:rPr>
        <w:t>2</w:t>
      </w:r>
      <w:r>
        <w:rPr>
          <w:rFonts w:hint="eastAsia"/>
          <w:sz w:val="30"/>
          <w:szCs w:val="30"/>
        </w:rPr>
        <w:t>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学期共分得</w:t>
      </w:r>
      <w:r>
        <w:rPr>
          <w:rFonts w:hint="eastAsia"/>
          <w:sz w:val="30"/>
          <w:szCs w:val="30"/>
        </w:rPr>
        <w:t>16600</w:t>
      </w:r>
      <w:r>
        <w:rPr>
          <w:rFonts w:hint="eastAsia"/>
          <w:sz w:val="30"/>
          <w:szCs w:val="30"/>
        </w:rPr>
        <w:t>元。分钱都是佘泽生决定后，叫其从冯某</w:t>
      </w:r>
      <w:r>
        <w:rPr>
          <w:rFonts w:hint="eastAsia"/>
          <w:sz w:val="30"/>
          <w:szCs w:val="30"/>
        </w:rPr>
        <w:t>1</w:t>
      </w:r>
      <w:r>
        <w:rPr>
          <w:rFonts w:hint="eastAsia"/>
          <w:sz w:val="30"/>
          <w:szCs w:val="30"/>
        </w:rPr>
        <w:t>的工资中拿钱分给佘泽生、郭某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以及本人。拿钱时均没有办理手续。郭陇小学在职教师工资的组成分为二部分，一部分是由财政直接划入教师的存折中的基本工资、津贴，另一部分是在学校领取现金的绩效工资。绩效工资按各人核拨的绩效工资发放，教职工除了应扣的社保、医保、工会费等外，工资表中的“实发金额”一栏上体现的数额就是当月每个教职工领取的具体数额。侦查人员出示的</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月间郭陇小学提供的会计记账凭证复印件共计</w:t>
      </w:r>
      <w:r>
        <w:rPr>
          <w:rFonts w:hint="eastAsia"/>
          <w:sz w:val="30"/>
          <w:szCs w:val="30"/>
        </w:rPr>
        <w:t>493</w:t>
      </w:r>
      <w:r>
        <w:rPr>
          <w:rFonts w:hint="eastAsia"/>
          <w:sz w:val="30"/>
          <w:szCs w:val="30"/>
        </w:rPr>
        <w:t>页是该时间段内该校实际发放教职工绩效工资、各级慰问的表。经其辨认，复印件上</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月“文某”的签名实际上大部分是由本人代签的，签名后，钱也是其代为领取并保管的，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月冯某</w:t>
      </w:r>
      <w:r>
        <w:rPr>
          <w:rFonts w:hint="eastAsia"/>
          <w:sz w:val="30"/>
          <w:szCs w:val="30"/>
        </w:rPr>
        <w:t>1</w:t>
      </w:r>
      <w:r>
        <w:rPr>
          <w:rFonts w:hint="eastAsia"/>
          <w:sz w:val="30"/>
          <w:szCs w:val="30"/>
        </w:rPr>
        <w:t>在学校发的现金是由学校的教师郭某</w:t>
      </w:r>
      <w:r>
        <w:rPr>
          <w:rFonts w:hint="eastAsia"/>
          <w:sz w:val="30"/>
          <w:szCs w:val="30"/>
        </w:rPr>
        <w:t>6</w:t>
      </w:r>
      <w:r>
        <w:rPr>
          <w:rFonts w:hint="eastAsia"/>
          <w:sz w:val="30"/>
          <w:szCs w:val="30"/>
        </w:rPr>
        <w:t>签名领取的，以上</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学期中在学校签名领取的现金合计为</w:t>
      </w:r>
      <w:r>
        <w:rPr>
          <w:rFonts w:hint="eastAsia"/>
          <w:sz w:val="30"/>
          <w:szCs w:val="30"/>
        </w:rPr>
        <w:t>83891.58</w:t>
      </w:r>
      <w:r>
        <w:rPr>
          <w:rFonts w:hint="eastAsia"/>
          <w:sz w:val="30"/>
          <w:szCs w:val="30"/>
        </w:rPr>
        <w:t>元。侦查人员出示的潮州市农村信用合作社人民币取款凭条复印件共</w:t>
      </w:r>
      <w:r>
        <w:rPr>
          <w:rFonts w:hint="eastAsia"/>
          <w:sz w:val="30"/>
          <w:szCs w:val="30"/>
        </w:rPr>
        <w:t>1</w:t>
      </w:r>
      <w:r>
        <w:rPr>
          <w:rFonts w:hint="eastAsia"/>
          <w:sz w:val="30"/>
          <w:szCs w:val="30"/>
        </w:rPr>
        <w:t>9</w:t>
      </w:r>
      <w:r>
        <w:rPr>
          <w:rFonts w:hint="eastAsia"/>
          <w:sz w:val="30"/>
          <w:szCs w:val="30"/>
        </w:rPr>
        <w:t>页是其代冯某涛到农村信用合作社领取现金的凭条，共计</w:t>
      </w:r>
      <w:r>
        <w:rPr>
          <w:rFonts w:hint="eastAsia"/>
          <w:sz w:val="30"/>
          <w:szCs w:val="30"/>
        </w:rPr>
        <w:t>19</w:t>
      </w:r>
      <w:r>
        <w:rPr>
          <w:rFonts w:hint="eastAsia"/>
          <w:sz w:val="30"/>
          <w:szCs w:val="30"/>
        </w:rPr>
        <w:t>笔，总金额</w:t>
      </w:r>
      <w:r>
        <w:rPr>
          <w:rFonts w:hint="eastAsia"/>
          <w:sz w:val="30"/>
          <w:szCs w:val="30"/>
        </w:rPr>
        <w:t>97810</w:t>
      </w:r>
      <w:r>
        <w:rPr>
          <w:rFonts w:hint="eastAsia"/>
          <w:sz w:val="30"/>
          <w:szCs w:val="30"/>
        </w:rPr>
        <w:t>元，以上二项合计</w:t>
      </w:r>
      <w:r>
        <w:rPr>
          <w:rFonts w:hint="eastAsia"/>
          <w:sz w:val="30"/>
          <w:szCs w:val="30"/>
        </w:rPr>
        <w:t>181701.58</w:t>
      </w:r>
      <w:r>
        <w:rPr>
          <w:rFonts w:hint="eastAsia"/>
          <w:sz w:val="30"/>
          <w:szCs w:val="30"/>
        </w:rPr>
        <w:t>元。郭陇小学提供的会计记账凭证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w:t>
      </w:r>
      <w:r>
        <w:rPr>
          <w:rFonts w:hint="eastAsia"/>
          <w:sz w:val="30"/>
          <w:szCs w:val="30"/>
        </w:rPr>
        <w:t>3</w:t>
      </w:r>
      <w:r>
        <w:rPr>
          <w:rFonts w:hint="eastAsia"/>
          <w:sz w:val="30"/>
          <w:szCs w:val="30"/>
        </w:rPr>
        <w:t>号，内容为“付教师岗生补等”复印件，后附附件内容为“基础性绩效工资发放明细表”，时间</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月，其中序号</w:t>
      </w:r>
      <w:r>
        <w:rPr>
          <w:rFonts w:hint="eastAsia"/>
          <w:sz w:val="30"/>
          <w:szCs w:val="30"/>
        </w:rPr>
        <w:t>11</w:t>
      </w:r>
      <w:r>
        <w:rPr>
          <w:rFonts w:hint="eastAsia"/>
          <w:sz w:val="30"/>
          <w:szCs w:val="30"/>
        </w:rPr>
        <w:t>“冯某</w:t>
      </w:r>
      <w:r>
        <w:rPr>
          <w:rFonts w:hint="eastAsia"/>
          <w:sz w:val="30"/>
          <w:szCs w:val="30"/>
        </w:rPr>
        <w:t>1</w:t>
      </w:r>
      <w:r>
        <w:rPr>
          <w:rFonts w:hint="eastAsia"/>
          <w:sz w:val="30"/>
          <w:szCs w:val="30"/>
        </w:rPr>
        <w:t>”对应的实发金额</w:t>
      </w:r>
      <w:r>
        <w:rPr>
          <w:rFonts w:hint="eastAsia"/>
          <w:sz w:val="30"/>
          <w:szCs w:val="30"/>
        </w:rPr>
        <w:t>706.20</w:t>
      </w:r>
      <w:r>
        <w:rPr>
          <w:rFonts w:hint="eastAsia"/>
          <w:sz w:val="30"/>
          <w:szCs w:val="30"/>
        </w:rPr>
        <w:t>元，领款人签名序号</w:t>
      </w:r>
      <w:r>
        <w:rPr>
          <w:rFonts w:hint="eastAsia"/>
          <w:sz w:val="30"/>
          <w:szCs w:val="30"/>
        </w:rPr>
        <w:t>11</w:t>
      </w:r>
      <w:r>
        <w:rPr>
          <w:rFonts w:hint="eastAsia"/>
          <w:sz w:val="30"/>
          <w:szCs w:val="30"/>
        </w:rPr>
        <w:t>的名字不是本人签的，其现记不清当时是由谁签的，但这</w:t>
      </w:r>
      <w:r>
        <w:rPr>
          <w:rFonts w:hint="eastAsia"/>
          <w:sz w:val="30"/>
          <w:szCs w:val="30"/>
        </w:rPr>
        <w:t>706.20</w:t>
      </w:r>
      <w:r>
        <w:rPr>
          <w:rFonts w:hint="eastAsia"/>
          <w:sz w:val="30"/>
          <w:szCs w:val="30"/>
        </w:rPr>
        <w:t>元放在本人处，也是包括在</w:t>
      </w:r>
      <w:r>
        <w:rPr>
          <w:rFonts w:hint="eastAsia"/>
          <w:sz w:val="30"/>
          <w:szCs w:val="30"/>
        </w:rPr>
        <w:t>83891.58</w:t>
      </w:r>
      <w:r>
        <w:rPr>
          <w:rFonts w:hint="eastAsia"/>
          <w:sz w:val="30"/>
          <w:szCs w:val="30"/>
        </w:rPr>
        <w:t>元中的。</w:t>
      </w:r>
    </w:p>
    <w:p w14:paraId="42A10AEA" w14:textId="77777777" w:rsidR="0039489C" w:rsidRDefault="0039489C">
      <w:pPr>
        <w:spacing w:line="500" w:lineRule="atLeast"/>
        <w:ind w:firstLine="600"/>
        <w:divId w:val="1565409786"/>
        <w:rPr>
          <w:rFonts w:hint="eastAsia"/>
          <w:sz w:val="30"/>
          <w:szCs w:val="30"/>
        </w:rPr>
      </w:pPr>
      <w:r>
        <w:rPr>
          <w:rFonts w:hint="eastAsia"/>
          <w:sz w:val="30"/>
          <w:szCs w:val="30"/>
        </w:rPr>
        <w:t>21</w:t>
      </w:r>
      <w:r>
        <w:rPr>
          <w:rFonts w:hint="eastAsia"/>
          <w:sz w:val="30"/>
          <w:szCs w:val="30"/>
        </w:rPr>
        <w:t>、同案人郭某</w:t>
      </w:r>
      <w:r>
        <w:rPr>
          <w:rFonts w:hint="eastAsia"/>
          <w:sz w:val="30"/>
          <w:szCs w:val="30"/>
        </w:rPr>
        <w:t>1</w:t>
      </w:r>
      <w:r>
        <w:rPr>
          <w:rFonts w:hint="eastAsia"/>
          <w:sz w:val="30"/>
          <w:szCs w:val="30"/>
        </w:rPr>
        <w:t>的供述及自述材料，陈述其自</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月在郭陇小学教书兼任会计。</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月其任会计，出纳是朱某，</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月其离开学校后，会计是郭某</w:t>
      </w:r>
      <w:r>
        <w:rPr>
          <w:rFonts w:hint="eastAsia"/>
          <w:sz w:val="30"/>
          <w:szCs w:val="30"/>
        </w:rPr>
        <w:t>2</w:t>
      </w:r>
      <w:r>
        <w:rPr>
          <w:rFonts w:hint="eastAsia"/>
          <w:sz w:val="30"/>
          <w:szCs w:val="30"/>
        </w:rPr>
        <w:t>，出纳还是朱某。郭陇小学的财务是由校长一支笔审批。冯某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月调到郭陇小学任教，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月才调到其他学校任教，他调到郭陇小学后，因为身体不好，基本没有到学校上课，但工资、津贴都正常发放。冯某</w:t>
      </w:r>
      <w:r>
        <w:rPr>
          <w:rFonts w:hint="eastAsia"/>
          <w:sz w:val="30"/>
          <w:szCs w:val="30"/>
        </w:rPr>
        <w:t>1</w:t>
      </w:r>
      <w:r>
        <w:rPr>
          <w:rFonts w:hint="eastAsia"/>
          <w:sz w:val="30"/>
          <w:szCs w:val="30"/>
        </w:rPr>
        <w:t>没有到校上班，也没有办理请假等手续，学校老师都知道，但当时校长佘泽生要求照常造表发钱，所以就继续发放津贴、工资。因为冯某</w:t>
      </w:r>
      <w:r>
        <w:rPr>
          <w:rFonts w:hint="eastAsia"/>
          <w:sz w:val="30"/>
          <w:szCs w:val="30"/>
        </w:rPr>
        <w:t>1</w:t>
      </w:r>
      <w:r>
        <w:rPr>
          <w:rFonts w:hint="eastAsia"/>
          <w:sz w:val="30"/>
          <w:szCs w:val="30"/>
        </w:rPr>
        <w:t>没有到校上班，校长佘泽生决定将冯某</w:t>
      </w:r>
      <w:r>
        <w:rPr>
          <w:rFonts w:hint="eastAsia"/>
          <w:sz w:val="30"/>
          <w:szCs w:val="30"/>
        </w:rPr>
        <w:t>1</w:t>
      </w:r>
      <w:r>
        <w:rPr>
          <w:rFonts w:hint="eastAsia"/>
          <w:sz w:val="30"/>
          <w:szCs w:val="30"/>
        </w:rPr>
        <w:t>的工资存折叫朱某保管。学校老师的收入分生活津贴补助和工资两个部分，津贴补助是在学校领取现金，工资是由上级拨付到各人的存折中。其任学校会计期间，冯某</w:t>
      </w:r>
      <w:r>
        <w:rPr>
          <w:rFonts w:hint="eastAsia"/>
          <w:sz w:val="30"/>
          <w:szCs w:val="30"/>
        </w:rPr>
        <w:t>1</w:t>
      </w:r>
      <w:r>
        <w:rPr>
          <w:rFonts w:hint="eastAsia"/>
          <w:sz w:val="30"/>
          <w:szCs w:val="30"/>
        </w:rPr>
        <w:t>没有到校领取工资、津贴，他的生活津贴补助都是朱某代签名领取，领取后由朱某保管。冯某</w:t>
      </w:r>
      <w:r>
        <w:rPr>
          <w:rFonts w:hint="eastAsia"/>
          <w:sz w:val="30"/>
          <w:szCs w:val="30"/>
        </w:rPr>
        <w:t>1</w:t>
      </w:r>
      <w:r>
        <w:rPr>
          <w:rFonts w:hint="eastAsia"/>
          <w:sz w:val="30"/>
          <w:szCs w:val="30"/>
        </w:rPr>
        <w:t>的工资存折保管在朱某处，每学期期末由朱某拿他的工资存折去农信社领取，领后钱也是由朱某保管。朱某保管的冯某</w:t>
      </w:r>
      <w:r>
        <w:rPr>
          <w:rFonts w:hint="eastAsia"/>
          <w:sz w:val="30"/>
          <w:szCs w:val="30"/>
        </w:rPr>
        <w:t>1</w:t>
      </w:r>
      <w:r>
        <w:rPr>
          <w:rFonts w:hint="eastAsia"/>
          <w:sz w:val="30"/>
          <w:szCs w:val="30"/>
        </w:rPr>
        <w:t>的工资、津贴有部分在每学期中，经校长佘泽生决定后按会计、出纳、校长按</w:t>
      </w:r>
      <w:r>
        <w:rPr>
          <w:rFonts w:hint="eastAsia"/>
          <w:sz w:val="30"/>
          <w:szCs w:val="30"/>
        </w:rPr>
        <w:t>3:3:4</w:t>
      </w:r>
      <w:r>
        <w:rPr>
          <w:rFonts w:hint="eastAsia"/>
          <w:sz w:val="30"/>
          <w:szCs w:val="30"/>
        </w:rPr>
        <w:t>的比例分发给本人和朱某、佘泽生。每次分发都是佘泽生决定后交代朱</w:t>
      </w:r>
      <w:r>
        <w:rPr>
          <w:rFonts w:hint="eastAsia"/>
          <w:sz w:val="30"/>
          <w:szCs w:val="30"/>
        </w:rPr>
        <w:t>某进行分发。在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个学期其一共分得</w:t>
      </w:r>
      <w:r>
        <w:rPr>
          <w:rFonts w:hint="eastAsia"/>
          <w:sz w:val="30"/>
          <w:szCs w:val="30"/>
        </w:rPr>
        <w:t>21000</w:t>
      </w:r>
      <w:r>
        <w:rPr>
          <w:rFonts w:hint="eastAsia"/>
          <w:sz w:val="30"/>
          <w:szCs w:val="30"/>
        </w:rPr>
        <w:t>元，朱某分得</w:t>
      </w:r>
      <w:r>
        <w:rPr>
          <w:rFonts w:hint="eastAsia"/>
          <w:sz w:val="30"/>
          <w:szCs w:val="30"/>
        </w:rPr>
        <w:t>21000</w:t>
      </w:r>
      <w:r>
        <w:rPr>
          <w:rFonts w:hint="eastAsia"/>
          <w:sz w:val="30"/>
          <w:szCs w:val="30"/>
        </w:rPr>
        <w:t>元，佘泽生分得</w:t>
      </w:r>
      <w:r>
        <w:rPr>
          <w:rFonts w:hint="eastAsia"/>
          <w:sz w:val="30"/>
          <w:szCs w:val="30"/>
        </w:rPr>
        <w:t>27800</w:t>
      </w:r>
      <w:r>
        <w:rPr>
          <w:rFonts w:hint="eastAsia"/>
          <w:sz w:val="30"/>
          <w:szCs w:val="30"/>
        </w:rPr>
        <w:t>元。其都是在郭陇小学财务室出纳朱某处领取的。每次都是朱某将款项准备好，后其到财务室找朱某领取现金，没有办理什么手续。其分得的</w:t>
      </w:r>
      <w:r>
        <w:rPr>
          <w:rFonts w:hint="eastAsia"/>
          <w:sz w:val="30"/>
          <w:szCs w:val="30"/>
        </w:rPr>
        <w:t>21000</w:t>
      </w:r>
      <w:r>
        <w:rPr>
          <w:rFonts w:hint="eastAsia"/>
          <w:sz w:val="30"/>
          <w:szCs w:val="30"/>
        </w:rPr>
        <w:t>元均用于日常生活支出。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日之前，佘泽生打电话给本人说潮安检察院在对冯某</w:t>
      </w:r>
      <w:r>
        <w:rPr>
          <w:rFonts w:hint="eastAsia"/>
          <w:sz w:val="30"/>
          <w:szCs w:val="30"/>
        </w:rPr>
        <w:t>1</w:t>
      </w:r>
      <w:r>
        <w:rPr>
          <w:rFonts w:hint="eastAsia"/>
          <w:sz w:val="30"/>
          <w:szCs w:val="30"/>
        </w:rPr>
        <w:t>工资的事进行调查，并说冯某</w:t>
      </w:r>
      <w:r>
        <w:rPr>
          <w:rFonts w:hint="eastAsia"/>
          <w:sz w:val="30"/>
          <w:szCs w:val="30"/>
        </w:rPr>
        <w:t>1</w:t>
      </w:r>
      <w:r>
        <w:rPr>
          <w:rFonts w:hint="eastAsia"/>
          <w:sz w:val="30"/>
          <w:szCs w:val="30"/>
        </w:rPr>
        <w:t>在郭陇小学任教期间的工资、津贴总额大约是</w:t>
      </w:r>
      <w:r>
        <w:rPr>
          <w:rFonts w:hint="eastAsia"/>
          <w:sz w:val="30"/>
          <w:szCs w:val="30"/>
        </w:rPr>
        <w:t>200000</w:t>
      </w:r>
      <w:r>
        <w:rPr>
          <w:rFonts w:hint="eastAsia"/>
          <w:sz w:val="30"/>
          <w:szCs w:val="30"/>
        </w:rPr>
        <w:t>元，钱被他、朱某和本人三人分了，他自己从中分了</w:t>
      </w:r>
      <w:r>
        <w:rPr>
          <w:rFonts w:hint="eastAsia"/>
          <w:sz w:val="30"/>
          <w:szCs w:val="30"/>
        </w:rPr>
        <w:t>100000</w:t>
      </w:r>
      <w:r>
        <w:rPr>
          <w:rFonts w:hint="eastAsia"/>
          <w:sz w:val="30"/>
          <w:szCs w:val="30"/>
        </w:rPr>
        <w:t>元，其到离任前共分了</w:t>
      </w:r>
      <w:r>
        <w:rPr>
          <w:rFonts w:hint="eastAsia"/>
          <w:sz w:val="30"/>
          <w:szCs w:val="30"/>
        </w:rPr>
        <w:t>30000</w:t>
      </w:r>
      <w:r>
        <w:rPr>
          <w:rFonts w:hint="eastAsia"/>
          <w:sz w:val="30"/>
          <w:szCs w:val="30"/>
        </w:rPr>
        <w:t>元，佘泽生要求本人准备好</w:t>
      </w:r>
      <w:r>
        <w:rPr>
          <w:rFonts w:hint="eastAsia"/>
          <w:sz w:val="30"/>
          <w:szCs w:val="30"/>
        </w:rPr>
        <w:t>30000</w:t>
      </w:r>
      <w:r>
        <w:rPr>
          <w:rFonts w:hint="eastAsia"/>
          <w:sz w:val="30"/>
          <w:szCs w:val="30"/>
        </w:rPr>
        <w:t>元去退还给冯某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日，佘泽生的老婆薛某</w:t>
      </w:r>
      <w:r>
        <w:rPr>
          <w:rFonts w:hint="eastAsia"/>
          <w:sz w:val="30"/>
          <w:szCs w:val="30"/>
        </w:rPr>
        <w:t>1</w:t>
      </w:r>
      <w:r>
        <w:rPr>
          <w:rFonts w:hint="eastAsia"/>
          <w:sz w:val="30"/>
          <w:szCs w:val="30"/>
        </w:rPr>
        <w:t>开车载本人、佘泽生、朱某共</w:t>
      </w:r>
      <w:r>
        <w:rPr>
          <w:rFonts w:hint="eastAsia"/>
          <w:sz w:val="30"/>
          <w:szCs w:val="30"/>
        </w:rPr>
        <w:t>4</w:t>
      </w:r>
      <w:r>
        <w:rPr>
          <w:rFonts w:hint="eastAsia"/>
          <w:sz w:val="30"/>
          <w:szCs w:val="30"/>
        </w:rPr>
        <w:t>人到汕头市找冯某</w:t>
      </w:r>
      <w:r>
        <w:rPr>
          <w:rFonts w:hint="eastAsia"/>
          <w:sz w:val="30"/>
          <w:szCs w:val="30"/>
        </w:rPr>
        <w:t>1</w:t>
      </w:r>
      <w:r>
        <w:rPr>
          <w:rFonts w:hint="eastAsia"/>
          <w:sz w:val="30"/>
          <w:szCs w:val="30"/>
        </w:rPr>
        <w:t>，当时其带着</w:t>
      </w:r>
      <w:r>
        <w:rPr>
          <w:rFonts w:hint="eastAsia"/>
          <w:sz w:val="30"/>
          <w:szCs w:val="30"/>
        </w:rPr>
        <w:t>30000</w:t>
      </w:r>
      <w:r>
        <w:rPr>
          <w:rFonts w:hint="eastAsia"/>
          <w:sz w:val="30"/>
          <w:szCs w:val="30"/>
        </w:rPr>
        <w:t>元，佘泽生和朱某也带着钱。相遇后，佘泽生向冯某</w:t>
      </w:r>
      <w:r>
        <w:rPr>
          <w:rFonts w:hint="eastAsia"/>
          <w:sz w:val="30"/>
          <w:szCs w:val="30"/>
        </w:rPr>
        <w:t>1</w:t>
      </w:r>
      <w:r>
        <w:rPr>
          <w:rFonts w:hint="eastAsia"/>
          <w:sz w:val="30"/>
          <w:szCs w:val="30"/>
        </w:rPr>
        <w:t>说钱要还给冯某</w:t>
      </w:r>
      <w:r>
        <w:rPr>
          <w:rFonts w:hint="eastAsia"/>
          <w:sz w:val="30"/>
          <w:szCs w:val="30"/>
        </w:rPr>
        <w:t>1</w:t>
      </w:r>
      <w:r>
        <w:rPr>
          <w:rFonts w:hint="eastAsia"/>
          <w:sz w:val="30"/>
          <w:szCs w:val="30"/>
        </w:rPr>
        <w:t>，但冯某</w:t>
      </w:r>
      <w:r>
        <w:rPr>
          <w:rFonts w:hint="eastAsia"/>
          <w:sz w:val="30"/>
          <w:szCs w:val="30"/>
        </w:rPr>
        <w:t>1</w:t>
      </w:r>
      <w:r>
        <w:rPr>
          <w:rFonts w:hint="eastAsia"/>
          <w:sz w:val="30"/>
          <w:szCs w:val="30"/>
        </w:rPr>
        <w:t>不肯拿钱，之后其几人没办法就回来。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日早上，佘泽生打电话要本人将</w:t>
      </w:r>
      <w:r>
        <w:rPr>
          <w:rFonts w:hint="eastAsia"/>
          <w:sz w:val="30"/>
          <w:szCs w:val="30"/>
        </w:rPr>
        <w:t>30000</w:t>
      </w:r>
      <w:r>
        <w:rPr>
          <w:rFonts w:hint="eastAsia"/>
          <w:sz w:val="30"/>
          <w:szCs w:val="30"/>
        </w:rPr>
        <w:t>元拿到他家中，要退还，后其在当天早上将</w:t>
      </w:r>
      <w:r>
        <w:rPr>
          <w:rFonts w:hint="eastAsia"/>
          <w:sz w:val="30"/>
          <w:szCs w:val="30"/>
        </w:rPr>
        <w:t>30000</w:t>
      </w:r>
      <w:r>
        <w:rPr>
          <w:rFonts w:hint="eastAsia"/>
          <w:sz w:val="30"/>
          <w:szCs w:val="30"/>
        </w:rPr>
        <w:t>元拿到佘泽生位于庵埠镇庵凤路刘陇教书楼的家中亲手交给他。</w:t>
      </w:r>
    </w:p>
    <w:p w14:paraId="372C9BC2" w14:textId="77777777" w:rsidR="0039489C" w:rsidRDefault="0039489C">
      <w:pPr>
        <w:spacing w:line="500" w:lineRule="atLeast"/>
        <w:ind w:firstLine="600"/>
        <w:divId w:val="964893092"/>
        <w:rPr>
          <w:rFonts w:hint="eastAsia"/>
          <w:sz w:val="30"/>
          <w:szCs w:val="30"/>
        </w:rPr>
      </w:pPr>
      <w:r>
        <w:rPr>
          <w:rFonts w:hint="eastAsia"/>
          <w:sz w:val="30"/>
          <w:szCs w:val="30"/>
        </w:rPr>
        <w:t>22</w:t>
      </w:r>
      <w:r>
        <w:rPr>
          <w:rFonts w:hint="eastAsia"/>
          <w:sz w:val="30"/>
          <w:szCs w:val="30"/>
        </w:rPr>
        <w:t>、同案人郭某</w:t>
      </w:r>
      <w:r>
        <w:rPr>
          <w:rFonts w:hint="eastAsia"/>
          <w:sz w:val="30"/>
          <w:szCs w:val="30"/>
        </w:rPr>
        <w:t>2</w:t>
      </w:r>
      <w:r>
        <w:rPr>
          <w:rFonts w:hint="eastAsia"/>
          <w:sz w:val="30"/>
          <w:szCs w:val="30"/>
        </w:rPr>
        <w:t>的供述及自述材料，陈述其自</w:t>
      </w:r>
      <w:r>
        <w:rPr>
          <w:rFonts w:hint="eastAsia"/>
          <w:sz w:val="30"/>
          <w:szCs w:val="30"/>
        </w:rPr>
        <w:t>1990</w:t>
      </w:r>
      <w:r>
        <w:rPr>
          <w:rFonts w:hint="eastAsia"/>
          <w:sz w:val="30"/>
          <w:szCs w:val="30"/>
        </w:rPr>
        <w:t>年</w:t>
      </w:r>
      <w:r>
        <w:rPr>
          <w:rFonts w:hint="eastAsia"/>
          <w:sz w:val="30"/>
          <w:szCs w:val="30"/>
        </w:rPr>
        <w:t>9</w:t>
      </w:r>
      <w:r>
        <w:rPr>
          <w:rFonts w:hint="eastAsia"/>
          <w:sz w:val="30"/>
          <w:szCs w:val="30"/>
        </w:rPr>
        <w:t>月在潮安区庵埠镇郭陇小学任教。</w:t>
      </w:r>
      <w:r>
        <w:rPr>
          <w:rFonts w:hint="eastAsia"/>
          <w:sz w:val="30"/>
          <w:szCs w:val="30"/>
        </w:rPr>
        <w:t>2009</w:t>
      </w:r>
      <w:r>
        <w:rPr>
          <w:rFonts w:hint="eastAsia"/>
          <w:sz w:val="30"/>
          <w:szCs w:val="30"/>
        </w:rPr>
        <w:t>年至今学校的出纳是朱某，</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月会计是郭某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会计是本人。校长佘泽生主管学校财务。学校的支出需经手人、证明人签名，再由校长佘泽生审批后才能在财务中开支。其在学校领取的工资有生活补助和绩效工资，基本工资是财政直接拨付到其个人的银行卡中。其还有在出纳朱某处领取到以冯某</w:t>
      </w:r>
      <w:r>
        <w:rPr>
          <w:rFonts w:hint="eastAsia"/>
          <w:sz w:val="30"/>
          <w:szCs w:val="30"/>
        </w:rPr>
        <w:t>1</w:t>
      </w:r>
      <w:r>
        <w:rPr>
          <w:rFonts w:hint="eastAsia"/>
          <w:sz w:val="30"/>
          <w:szCs w:val="30"/>
        </w:rPr>
        <w:t>的名义支出的款项。因冯某</w:t>
      </w:r>
      <w:r>
        <w:rPr>
          <w:rFonts w:hint="eastAsia"/>
          <w:sz w:val="30"/>
          <w:szCs w:val="30"/>
        </w:rPr>
        <w:t>1</w:t>
      </w:r>
      <w:r>
        <w:rPr>
          <w:rFonts w:hint="eastAsia"/>
          <w:sz w:val="30"/>
          <w:szCs w:val="30"/>
        </w:rPr>
        <w:t>身体不好，在岗不在职，但学校的财务仍有以冯某</w:t>
      </w:r>
      <w:r>
        <w:rPr>
          <w:rFonts w:hint="eastAsia"/>
          <w:sz w:val="30"/>
          <w:szCs w:val="30"/>
        </w:rPr>
        <w:t>1</w:t>
      </w:r>
      <w:r>
        <w:rPr>
          <w:rFonts w:hint="eastAsia"/>
          <w:sz w:val="30"/>
          <w:szCs w:val="30"/>
        </w:rPr>
        <w:t>的名义正常支出他的工资。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月其接任会计后，校长佘泽生就叫其到朱某处领取以冯某</w:t>
      </w:r>
      <w:r>
        <w:rPr>
          <w:rFonts w:hint="eastAsia"/>
          <w:sz w:val="30"/>
          <w:szCs w:val="30"/>
        </w:rPr>
        <w:t>1</w:t>
      </w:r>
      <w:r>
        <w:rPr>
          <w:rFonts w:hint="eastAsia"/>
          <w:sz w:val="30"/>
          <w:szCs w:val="30"/>
        </w:rPr>
        <w:t>名义支出的款项，后其到朱某的办公室领取，每次领钱都没有签名办理手续。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学期，其共在朱某处领取</w:t>
      </w:r>
      <w:r>
        <w:rPr>
          <w:rFonts w:hint="eastAsia"/>
          <w:sz w:val="30"/>
          <w:szCs w:val="30"/>
        </w:rPr>
        <w:t>16600</w:t>
      </w:r>
      <w:r>
        <w:rPr>
          <w:rFonts w:hint="eastAsia"/>
          <w:sz w:val="30"/>
          <w:szCs w:val="30"/>
        </w:rPr>
        <w:t>元。上述款项被用于其日常生活开支。校长佘泽生及出纳朱某也有领取以冯某</w:t>
      </w:r>
      <w:r>
        <w:rPr>
          <w:rFonts w:hint="eastAsia"/>
          <w:sz w:val="30"/>
          <w:szCs w:val="30"/>
        </w:rPr>
        <w:t>1</w:t>
      </w:r>
      <w:r>
        <w:rPr>
          <w:rFonts w:hint="eastAsia"/>
          <w:sz w:val="30"/>
          <w:szCs w:val="30"/>
        </w:rPr>
        <w:t>的名义支出的款项。其和佘泽生、朱某领取以冯某</w:t>
      </w:r>
      <w:r>
        <w:rPr>
          <w:rFonts w:hint="eastAsia"/>
          <w:sz w:val="30"/>
          <w:szCs w:val="30"/>
        </w:rPr>
        <w:t>1</w:t>
      </w:r>
      <w:r>
        <w:rPr>
          <w:rFonts w:hint="eastAsia"/>
          <w:sz w:val="30"/>
          <w:szCs w:val="30"/>
        </w:rPr>
        <w:t>的名义支出的款项是由校长佘泽生决定的。</w:t>
      </w:r>
    </w:p>
    <w:p w14:paraId="456038C5" w14:textId="77777777" w:rsidR="0039489C" w:rsidRDefault="0039489C">
      <w:pPr>
        <w:spacing w:line="500" w:lineRule="atLeast"/>
        <w:ind w:firstLine="600"/>
        <w:divId w:val="1023215957"/>
        <w:rPr>
          <w:rFonts w:hint="eastAsia"/>
          <w:sz w:val="30"/>
          <w:szCs w:val="30"/>
        </w:rPr>
      </w:pPr>
      <w:r>
        <w:rPr>
          <w:rFonts w:hint="eastAsia"/>
          <w:sz w:val="30"/>
          <w:szCs w:val="30"/>
        </w:rPr>
        <w:t>23</w:t>
      </w:r>
      <w:r>
        <w:rPr>
          <w:rFonts w:hint="eastAsia"/>
          <w:sz w:val="30"/>
          <w:szCs w:val="30"/>
        </w:rPr>
        <w:t>、被告人佘泽生的供述，陈述其自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月至今在庵埠镇郭陇小学任校长。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月，郭陇小学的会计是郭某</w:t>
      </w:r>
      <w:r>
        <w:rPr>
          <w:rFonts w:hint="eastAsia"/>
          <w:sz w:val="30"/>
          <w:szCs w:val="30"/>
        </w:rPr>
        <w:t>1</w:t>
      </w:r>
      <w:r>
        <w:rPr>
          <w:rFonts w:hint="eastAsia"/>
          <w:sz w:val="30"/>
          <w:szCs w:val="30"/>
        </w:rPr>
        <w:t>，出纳是朱某，分管财务的人员是郭某</w:t>
      </w:r>
      <w:r>
        <w:rPr>
          <w:rFonts w:hint="eastAsia"/>
          <w:sz w:val="30"/>
          <w:szCs w:val="30"/>
        </w:rPr>
        <w:t>1</w:t>
      </w:r>
      <w:r>
        <w:rPr>
          <w:rFonts w:hint="eastAsia"/>
          <w:sz w:val="30"/>
          <w:szCs w:val="30"/>
        </w:rPr>
        <w:t>（总务主任兼会计）。</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月，郭陇小学的会计是郭某</w:t>
      </w:r>
      <w:r>
        <w:rPr>
          <w:rFonts w:hint="eastAsia"/>
          <w:sz w:val="30"/>
          <w:szCs w:val="30"/>
        </w:rPr>
        <w:t>2</w:t>
      </w:r>
      <w:r>
        <w:rPr>
          <w:rFonts w:hint="eastAsia"/>
          <w:sz w:val="30"/>
          <w:szCs w:val="30"/>
        </w:rPr>
        <w:t>，出纳是朱某，分管财务的人员是郭某</w:t>
      </w:r>
      <w:r>
        <w:rPr>
          <w:rFonts w:hint="eastAsia"/>
          <w:sz w:val="30"/>
          <w:szCs w:val="30"/>
        </w:rPr>
        <w:t>2</w:t>
      </w:r>
      <w:r>
        <w:rPr>
          <w:rFonts w:hint="eastAsia"/>
          <w:sz w:val="30"/>
          <w:szCs w:val="30"/>
        </w:rPr>
        <w:t>（副校长兼会计）。学校的收支都是由校长即本人决定的。郭陇小学教职员工的薪酬分为基本工资，基本性、奖励性的绩效工资，津补贴和各类慰问。基本工资由中心学校办理相关手续，然后由财政直接拨付到教师的存折中；绩效工资、津补贴是由上级财政拨付到各个教师手中；各级慰问是由区、镇等慰问经学校账户后再支付给各教师。冯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月在郭陇小学任教，期间因为生病，经常请病假，没有到学校上班。期间学校财务有造表支出冯某</w:t>
      </w:r>
      <w:r>
        <w:rPr>
          <w:rFonts w:hint="eastAsia"/>
          <w:sz w:val="30"/>
          <w:szCs w:val="30"/>
        </w:rPr>
        <w:t>1</w:t>
      </w:r>
      <w:r>
        <w:rPr>
          <w:rFonts w:hint="eastAsia"/>
          <w:sz w:val="30"/>
          <w:szCs w:val="30"/>
        </w:rPr>
        <w:t>的基本工资、绩效工资以及节日补贴。冯某</w:t>
      </w:r>
      <w:r>
        <w:rPr>
          <w:rFonts w:hint="eastAsia"/>
          <w:sz w:val="30"/>
          <w:szCs w:val="30"/>
        </w:rPr>
        <w:t>1</w:t>
      </w:r>
      <w:r>
        <w:rPr>
          <w:rFonts w:hint="eastAsia"/>
          <w:sz w:val="30"/>
          <w:szCs w:val="30"/>
        </w:rPr>
        <w:t>没有亲自到学校领取他的薪酬，但学校有代扣冯某</w:t>
      </w:r>
      <w:r>
        <w:rPr>
          <w:rFonts w:hint="eastAsia"/>
          <w:sz w:val="30"/>
          <w:szCs w:val="30"/>
        </w:rPr>
        <w:t>1</w:t>
      </w:r>
      <w:r>
        <w:rPr>
          <w:rFonts w:hint="eastAsia"/>
          <w:sz w:val="30"/>
          <w:szCs w:val="30"/>
        </w:rPr>
        <w:t>每月的社保、医保、工会和住房公积金。冯某</w:t>
      </w:r>
      <w:r>
        <w:rPr>
          <w:rFonts w:hint="eastAsia"/>
          <w:sz w:val="30"/>
          <w:szCs w:val="30"/>
        </w:rPr>
        <w:t>1</w:t>
      </w:r>
      <w:r>
        <w:rPr>
          <w:rFonts w:hint="eastAsia"/>
          <w:sz w:val="30"/>
          <w:szCs w:val="30"/>
        </w:rPr>
        <w:t>的基本工资存在存折中，存折也放在学校，该存折中的款项，他没有去领取。冯某</w:t>
      </w:r>
      <w:r>
        <w:rPr>
          <w:rFonts w:hint="eastAsia"/>
          <w:sz w:val="30"/>
          <w:szCs w:val="30"/>
        </w:rPr>
        <w:t>1</w:t>
      </w:r>
      <w:r>
        <w:rPr>
          <w:rFonts w:hint="eastAsia"/>
          <w:sz w:val="30"/>
          <w:szCs w:val="30"/>
        </w:rPr>
        <w:t>的绩效、津补贴及各类慰问是由朱某领取的，基本工资是由朱某每一学期到银行领取的。因</w:t>
      </w:r>
      <w:r>
        <w:rPr>
          <w:rFonts w:hint="eastAsia"/>
          <w:sz w:val="30"/>
          <w:szCs w:val="30"/>
        </w:rPr>
        <w:t>2009</w:t>
      </w:r>
      <w:r>
        <w:rPr>
          <w:rFonts w:hint="eastAsia"/>
          <w:sz w:val="30"/>
          <w:szCs w:val="30"/>
        </w:rPr>
        <w:t>年冯某</w:t>
      </w:r>
      <w:r>
        <w:rPr>
          <w:rFonts w:hint="eastAsia"/>
          <w:sz w:val="30"/>
          <w:szCs w:val="30"/>
        </w:rPr>
        <w:t>1</w:t>
      </w:r>
      <w:r>
        <w:rPr>
          <w:rFonts w:hint="eastAsia"/>
          <w:sz w:val="30"/>
          <w:szCs w:val="30"/>
        </w:rPr>
        <w:t>到郭陇小学上班后，经常请病假，不</w:t>
      </w:r>
      <w:r>
        <w:rPr>
          <w:rFonts w:hint="eastAsia"/>
          <w:sz w:val="30"/>
          <w:szCs w:val="30"/>
        </w:rPr>
        <w:t>能到校上课，他也有提议将自己的薪酬放在学校，来补贴学校教师的工作量。当时学校领导人员郭某</w:t>
      </w:r>
      <w:r>
        <w:rPr>
          <w:rFonts w:hint="eastAsia"/>
          <w:sz w:val="30"/>
          <w:szCs w:val="30"/>
        </w:rPr>
        <w:t>1</w:t>
      </w:r>
      <w:r>
        <w:rPr>
          <w:rFonts w:hint="eastAsia"/>
          <w:sz w:val="30"/>
          <w:szCs w:val="30"/>
        </w:rPr>
        <w:t>、邱某、郭某</w:t>
      </w:r>
      <w:r>
        <w:rPr>
          <w:rFonts w:hint="eastAsia"/>
          <w:sz w:val="30"/>
          <w:szCs w:val="30"/>
        </w:rPr>
        <w:t>4</w:t>
      </w:r>
      <w:r>
        <w:rPr>
          <w:rFonts w:hint="eastAsia"/>
          <w:sz w:val="30"/>
          <w:szCs w:val="30"/>
        </w:rPr>
        <w:t>、郭某</w:t>
      </w:r>
      <w:r>
        <w:rPr>
          <w:rFonts w:hint="eastAsia"/>
          <w:sz w:val="30"/>
          <w:szCs w:val="30"/>
        </w:rPr>
        <w:t>5</w:t>
      </w:r>
      <w:r>
        <w:rPr>
          <w:rFonts w:hint="eastAsia"/>
          <w:sz w:val="30"/>
          <w:szCs w:val="30"/>
        </w:rPr>
        <w:t>、陈某</w:t>
      </w:r>
      <w:r>
        <w:rPr>
          <w:rFonts w:hint="eastAsia"/>
          <w:sz w:val="30"/>
          <w:szCs w:val="30"/>
        </w:rPr>
        <w:t>1</w:t>
      </w:r>
      <w:r>
        <w:rPr>
          <w:rFonts w:hint="eastAsia"/>
          <w:sz w:val="30"/>
          <w:szCs w:val="30"/>
        </w:rPr>
        <w:t>及本人商量，由其决定将冯某</w:t>
      </w:r>
      <w:r>
        <w:rPr>
          <w:rFonts w:hint="eastAsia"/>
          <w:sz w:val="30"/>
          <w:szCs w:val="30"/>
        </w:rPr>
        <w:t>1</w:t>
      </w:r>
      <w:r>
        <w:rPr>
          <w:rFonts w:hint="eastAsia"/>
          <w:sz w:val="30"/>
          <w:szCs w:val="30"/>
        </w:rPr>
        <w:t>的薪酬放在学校，并交代出纳朱某代签名领取，银行存折部分也是其交代朱某去银行领取，款项都由朱某保管。经对郭陇小学提供的会计记账凭证复印件共</w:t>
      </w:r>
      <w:r>
        <w:rPr>
          <w:rFonts w:hint="eastAsia"/>
          <w:sz w:val="30"/>
          <w:szCs w:val="30"/>
        </w:rPr>
        <w:t>493</w:t>
      </w:r>
      <w:r>
        <w:rPr>
          <w:rFonts w:hint="eastAsia"/>
          <w:sz w:val="30"/>
          <w:szCs w:val="30"/>
        </w:rPr>
        <w:t>页进行辨认，上述材料为郭陇小学工资报销名册、基础性绩效工资发放明细表、工资性津补贴发放名册表、绩效工资登记表、各级慰问登记表，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月是由学校会计郭某</w:t>
      </w:r>
      <w:r>
        <w:rPr>
          <w:rFonts w:hint="eastAsia"/>
          <w:sz w:val="30"/>
          <w:szCs w:val="30"/>
        </w:rPr>
        <w:t>1</w:t>
      </w:r>
      <w:r>
        <w:rPr>
          <w:rFonts w:hint="eastAsia"/>
          <w:sz w:val="30"/>
          <w:szCs w:val="30"/>
        </w:rPr>
        <w:t>造表的，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月是由学校会计郭某</w:t>
      </w:r>
      <w:r>
        <w:rPr>
          <w:rFonts w:hint="eastAsia"/>
          <w:sz w:val="30"/>
          <w:szCs w:val="30"/>
        </w:rPr>
        <w:t>2</w:t>
      </w:r>
      <w:r>
        <w:rPr>
          <w:rFonts w:hint="eastAsia"/>
          <w:sz w:val="30"/>
          <w:szCs w:val="30"/>
        </w:rPr>
        <w:t>造表的。表上“文某”一栏对应的金额共计</w:t>
      </w:r>
      <w:r>
        <w:rPr>
          <w:rFonts w:hint="eastAsia"/>
          <w:sz w:val="30"/>
          <w:szCs w:val="30"/>
        </w:rPr>
        <w:t>83891.58</w:t>
      </w:r>
      <w:r>
        <w:rPr>
          <w:rFonts w:hint="eastAsia"/>
          <w:sz w:val="30"/>
          <w:szCs w:val="30"/>
        </w:rPr>
        <w:t>元不是冯某</w:t>
      </w:r>
      <w:r>
        <w:rPr>
          <w:rFonts w:hint="eastAsia"/>
          <w:sz w:val="30"/>
          <w:szCs w:val="30"/>
        </w:rPr>
        <w:t>1</w:t>
      </w:r>
      <w:r>
        <w:rPr>
          <w:rFonts w:hint="eastAsia"/>
          <w:sz w:val="30"/>
          <w:szCs w:val="30"/>
        </w:rPr>
        <w:t>领取的，是朱某代为领取的，款项由朱某保管。经对潮州市农村信用合作社人民币取款凭条复印件共</w:t>
      </w:r>
      <w:r>
        <w:rPr>
          <w:rFonts w:hint="eastAsia"/>
          <w:sz w:val="30"/>
          <w:szCs w:val="30"/>
        </w:rPr>
        <w:t>19</w:t>
      </w:r>
      <w:r>
        <w:rPr>
          <w:rFonts w:hint="eastAsia"/>
          <w:sz w:val="30"/>
          <w:szCs w:val="30"/>
        </w:rPr>
        <w:t>页进行辨认，</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月间，取款凭条中“文某”所对应的总金额为</w:t>
      </w:r>
      <w:r>
        <w:rPr>
          <w:rFonts w:hint="eastAsia"/>
          <w:sz w:val="30"/>
          <w:szCs w:val="30"/>
        </w:rPr>
        <w:t>97810</w:t>
      </w:r>
      <w:r>
        <w:rPr>
          <w:rFonts w:hint="eastAsia"/>
          <w:sz w:val="30"/>
          <w:szCs w:val="30"/>
        </w:rPr>
        <w:t>元，是冯某</w:t>
      </w:r>
      <w:r>
        <w:rPr>
          <w:rFonts w:hint="eastAsia"/>
          <w:sz w:val="30"/>
          <w:szCs w:val="30"/>
        </w:rPr>
        <w:t>1</w:t>
      </w:r>
      <w:r>
        <w:rPr>
          <w:rFonts w:hint="eastAsia"/>
          <w:sz w:val="30"/>
          <w:szCs w:val="30"/>
        </w:rPr>
        <w:t>存折中的工资部分，上述款项冯某</w:t>
      </w:r>
      <w:r>
        <w:rPr>
          <w:rFonts w:hint="eastAsia"/>
          <w:sz w:val="30"/>
          <w:szCs w:val="30"/>
        </w:rPr>
        <w:t>1</w:t>
      </w:r>
      <w:r>
        <w:rPr>
          <w:rFonts w:hint="eastAsia"/>
          <w:sz w:val="30"/>
          <w:szCs w:val="30"/>
        </w:rPr>
        <w:t>本人没有签名领款，是朱某代为领取的，款项由朱某保管。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日其知道检察机关在查这笔数，就想把冯某</w:t>
      </w:r>
      <w:r>
        <w:rPr>
          <w:rFonts w:hint="eastAsia"/>
          <w:sz w:val="30"/>
          <w:szCs w:val="30"/>
        </w:rPr>
        <w:t>1</w:t>
      </w:r>
      <w:r>
        <w:rPr>
          <w:rFonts w:hint="eastAsia"/>
          <w:sz w:val="30"/>
          <w:szCs w:val="30"/>
        </w:rPr>
        <w:t>的薪酬退回给他。当时其和郭某</w:t>
      </w:r>
      <w:r>
        <w:rPr>
          <w:rFonts w:hint="eastAsia"/>
          <w:sz w:val="30"/>
          <w:szCs w:val="30"/>
        </w:rPr>
        <w:t>1</w:t>
      </w:r>
      <w:r>
        <w:rPr>
          <w:rFonts w:hint="eastAsia"/>
          <w:sz w:val="30"/>
          <w:szCs w:val="30"/>
        </w:rPr>
        <w:t>、朱某一起去找冯某</w:t>
      </w:r>
      <w:r>
        <w:rPr>
          <w:rFonts w:hint="eastAsia"/>
          <w:sz w:val="30"/>
          <w:szCs w:val="30"/>
        </w:rPr>
        <w:t>1</w:t>
      </w:r>
      <w:r>
        <w:rPr>
          <w:rFonts w:hint="eastAsia"/>
          <w:sz w:val="30"/>
          <w:szCs w:val="30"/>
        </w:rPr>
        <w:t>退钱，由其妻子薛某</w:t>
      </w:r>
      <w:r>
        <w:rPr>
          <w:rFonts w:hint="eastAsia"/>
          <w:sz w:val="30"/>
          <w:szCs w:val="30"/>
        </w:rPr>
        <w:t>1</w:t>
      </w:r>
      <w:r>
        <w:rPr>
          <w:rFonts w:hint="eastAsia"/>
          <w:sz w:val="30"/>
          <w:szCs w:val="30"/>
        </w:rPr>
        <w:t>开车载其几人到汕头。当时其三</w:t>
      </w:r>
      <w:r>
        <w:rPr>
          <w:rFonts w:hint="eastAsia"/>
          <w:sz w:val="30"/>
          <w:szCs w:val="30"/>
        </w:rPr>
        <w:t>人没有带钱去，只是先去找冯某</w:t>
      </w:r>
      <w:r>
        <w:rPr>
          <w:rFonts w:hint="eastAsia"/>
          <w:sz w:val="30"/>
          <w:szCs w:val="30"/>
        </w:rPr>
        <w:t>1</w:t>
      </w:r>
      <w:r>
        <w:rPr>
          <w:rFonts w:hint="eastAsia"/>
          <w:sz w:val="30"/>
          <w:szCs w:val="30"/>
        </w:rPr>
        <w:t>商量，但他没有同意。因时间很紧，其三人就商量一起去找钱退回给冯某</w:t>
      </w:r>
      <w:r>
        <w:rPr>
          <w:rFonts w:hint="eastAsia"/>
          <w:sz w:val="30"/>
          <w:szCs w:val="30"/>
        </w:rPr>
        <w:t>1</w:t>
      </w:r>
      <w:r>
        <w:rPr>
          <w:rFonts w:hint="eastAsia"/>
          <w:sz w:val="30"/>
          <w:szCs w:val="30"/>
        </w:rPr>
        <w:t>。当时郭某</w:t>
      </w:r>
      <w:r>
        <w:rPr>
          <w:rFonts w:hint="eastAsia"/>
          <w:sz w:val="30"/>
          <w:szCs w:val="30"/>
        </w:rPr>
        <w:t>1</w:t>
      </w:r>
      <w:r>
        <w:rPr>
          <w:rFonts w:hint="eastAsia"/>
          <w:sz w:val="30"/>
          <w:szCs w:val="30"/>
        </w:rPr>
        <w:t>有将</w:t>
      </w:r>
      <w:r>
        <w:rPr>
          <w:rFonts w:hint="eastAsia"/>
          <w:sz w:val="30"/>
          <w:szCs w:val="30"/>
        </w:rPr>
        <w:t>30000</w:t>
      </w:r>
      <w:r>
        <w:rPr>
          <w:rFonts w:hint="eastAsia"/>
          <w:sz w:val="30"/>
          <w:szCs w:val="30"/>
        </w:rPr>
        <w:t>元放在本人处，但后来还给他了。其交代朱某凑</w:t>
      </w:r>
      <w:r>
        <w:rPr>
          <w:rFonts w:hint="eastAsia"/>
          <w:sz w:val="30"/>
          <w:szCs w:val="30"/>
        </w:rPr>
        <w:t>7</w:t>
      </w:r>
      <w:r>
        <w:rPr>
          <w:rFonts w:hint="eastAsia"/>
          <w:sz w:val="30"/>
          <w:szCs w:val="30"/>
        </w:rPr>
        <w:t>万元，本人准备先凑</w:t>
      </w:r>
      <w:r>
        <w:rPr>
          <w:rFonts w:hint="eastAsia"/>
          <w:sz w:val="30"/>
          <w:szCs w:val="30"/>
        </w:rPr>
        <w:t>10</w:t>
      </w:r>
      <w:r>
        <w:rPr>
          <w:rFonts w:hint="eastAsia"/>
          <w:sz w:val="30"/>
          <w:szCs w:val="30"/>
        </w:rPr>
        <w:t>万元。</w:t>
      </w:r>
    </w:p>
    <w:p w14:paraId="176EA87F" w14:textId="77777777" w:rsidR="0039489C" w:rsidRDefault="0039489C">
      <w:pPr>
        <w:spacing w:line="500" w:lineRule="atLeast"/>
        <w:ind w:firstLine="600"/>
        <w:divId w:val="256064130"/>
        <w:rPr>
          <w:rFonts w:hint="eastAsia"/>
          <w:sz w:val="30"/>
          <w:szCs w:val="30"/>
        </w:rPr>
      </w:pPr>
      <w:r>
        <w:rPr>
          <w:rFonts w:hint="eastAsia"/>
          <w:sz w:val="30"/>
          <w:szCs w:val="30"/>
        </w:rPr>
        <w:t>此外，认定全案事实的证据还有侦查机关的抓获经过，被告人佘泽生的户籍证明及相关书证。</w:t>
      </w:r>
    </w:p>
    <w:p w14:paraId="0B42DC31" w14:textId="77777777" w:rsidR="0039489C" w:rsidRDefault="0039489C">
      <w:pPr>
        <w:spacing w:line="500" w:lineRule="atLeast"/>
        <w:ind w:firstLine="600"/>
        <w:divId w:val="328563367"/>
        <w:rPr>
          <w:rFonts w:hint="eastAsia"/>
          <w:sz w:val="30"/>
          <w:szCs w:val="30"/>
        </w:rPr>
      </w:pPr>
      <w:r>
        <w:rPr>
          <w:rFonts w:hint="eastAsia"/>
          <w:sz w:val="30"/>
          <w:szCs w:val="30"/>
        </w:rPr>
        <w:t>公诉机关指控被告人佘泽生与朱某、郭某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共套取冯某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月离岗期间的工资、生活补贴及节日慰问共计人民币</w:t>
      </w:r>
      <w:r>
        <w:rPr>
          <w:rFonts w:hint="eastAsia"/>
          <w:sz w:val="30"/>
          <w:szCs w:val="30"/>
        </w:rPr>
        <w:t>181645.78</w:t>
      </w:r>
      <w:r>
        <w:rPr>
          <w:rFonts w:hint="eastAsia"/>
          <w:sz w:val="30"/>
          <w:szCs w:val="30"/>
        </w:rPr>
        <w:t>元。经查，在潮州市潮安区郭陇小学出具的领款登记表中，以“冯某涛”名义领取的款项还有教师节慰问金、工会春节慰问金、村春节慰问金、村津贴等款项，因该部分款项的来源系福利基金及村拨款，不属财政拨款，故对该部分款项不计入本案涉案金额，故认定被告人佘泽生与朱某、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共套取冯某</w:t>
      </w:r>
      <w:r>
        <w:rPr>
          <w:rFonts w:hint="eastAsia"/>
          <w:sz w:val="30"/>
          <w:szCs w:val="30"/>
        </w:rPr>
        <w:t>1</w:t>
      </w:r>
      <w:r>
        <w:rPr>
          <w:rFonts w:hint="eastAsia"/>
          <w:sz w:val="30"/>
          <w:szCs w:val="30"/>
        </w:rPr>
        <w:t>自</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月离岗期间的工资、生活补贴及节日慰问共计人民币</w:t>
      </w:r>
      <w:r>
        <w:rPr>
          <w:rFonts w:hint="eastAsia"/>
          <w:sz w:val="30"/>
          <w:szCs w:val="30"/>
        </w:rPr>
        <w:t>177721.58</w:t>
      </w:r>
      <w:r>
        <w:rPr>
          <w:rFonts w:hint="eastAsia"/>
          <w:sz w:val="30"/>
          <w:szCs w:val="30"/>
        </w:rPr>
        <w:t>元。</w:t>
      </w:r>
    </w:p>
    <w:p w14:paraId="1F06054A" w14:textId="77777777" w:rsidR="0039489C" w:rsidRDefault="0039489C">
      <w:pPr>
        <w:spacing w:line="500" w:lineRule="atLeast"/>
        <w:ind w:firstLine="600"/>
        <w:divId w:val="2050839159"/>
        <w:rPr>
          <w:rFonts w:hint="eastAsia"/>
          <w:sz w:val="30"/>
          <w:szCs w:val="30"/>
        </w:rPr>
      </w:pPr>
      <w:r>
        <w:rPr>
          <w:rFonts w:hint="eastAsia"/>
          <w:sz w:val="30"/>
          <w:szCs w:val="30"/>
        </w:rPr>
        <w:t>本院认为：被告人佘泽生身为国家工作人员，以非法占有为目的，利用职务上的便利，采用虚报、冒领的手段，共同侵吞国有财物，有其他严重情节，其行为已构成贪污罪，依法应予惩处。公诉机关指控被告人佘泽生犯贪污罪，事实清楚，证据确实、充分，罪名成立。</w:t>
      </w:r>
    </w:p>
    <w:p w14:paraId="4505B848" w14:textId="77777777" w:rsidR="0039489C" w:rsidRDefault="0039489C">
      <w:pPr>
        <w:spacing w:line="500" w:lineRule="atLeast"/>
        <w:ind w:firstLine="600"/>
        <w:divId w:val="1374427025"/>
        <w:rPr>
          <w:rFonts w:hint="eastAsia"/>
          <w:sz w:val="30"/>
          <w:szCs w:val="30"/>
        </w:rPr>
      </w:pPr>
      <w:r>
        <w:rPr>
          <w:rFonts w:hint="eastAsia"/>
          <w:sz w:val="30"/>
          <w:szCs w:val="30"/>
        </w:rPr>
        <w:t>被告人佘泽生及其辩护人提出上述辩解、辩护意见。经查，一、证人冯某</w:t>
      </w:r>
      <w:r>
        <w:rPr>
          <w:rFonts w:hint="eastAsia"/>
          <w:sz w:val="30"/>
          <w:szCs w:val="30"/>
        </w:rPr>
        <w:t>1</w:t>
      </w:r>
      <w:r>
        <w:rPr>
          <w:rFonts w:hint="eastAsia"/>
          <w:sz w:val="30"/>
          <w:szCs w:val="30"/>
        </w:rPr>
        <w:t>证实其调任庵埠镇郭陇小学期间从不曾真正到郭陇小学签到上班；证人林某</w:t>
      </w:r>
      <w:r>
        <w:rPr>
          <w:rFonts w:hint="eastAsia"/>
          <w:sz w:val="30"/>
          <w:szCs w:val="30"/>
        </w:rPr>
        <w:t>1</w:t>
      </w:r>
      <w:r>
        <w:rPr>
          <w:rFonts w:hint="eastAsia"/>
          <w:sz w:val="30"/>
          <w:szCs w:val="30"/>
        </w:rPr>
        <w:t>、蔡某</w:t>
      </w:r>
      <w:r>
        <w:rPr>
          <w:rFonts w:hint="eastAsia"/>
          <w:sz w:val="30"/>
          <w:szCs w:val="30"/>
        </w:rPr>
        <w:t>1</w:t>
      </w:r>
      <w:r>
        <w:rPr>
          <w:rFonts w:hint="eastAsia"/>
          <w:sz w:val="30"/>
          <w:szCs w:val="30"/>
        </w:rPr>
        <w:t>的证言及潮州市潮安区庵埠镇中心学校证实材料均证实庵埠镇中心学校没有接到郭陇小学上报冯某</w:t>
      </w:r>
      <w:r>
        <w:rPr>
          <w:rFonts w:hint="eastAsia"/>
          <w:sz w:val="30"/>
          <w:szCs w:val="30"/>
        </w:rPr>
        <w:t>1</w:t>
      </w:r>
      <w:r>
        <w:rPr>
          <w:rFonts w:hint="eastAsia"/>
          <w:sz w:val="30"/>
          <w:szCs w:val="30"/>
        </w:rPr>
        <w:t>请假的情况，该部分与潮州市潮安区庵埠镇中心学校出具的潮安县中小学教师在编不在岗人员调查表、开学调查表相互印证，足以证实被告人佘泽生没有上报冯某</w:t>
      </w:r>
      <w:r>
        <w:rPr>
          <w:rFonts w:hint="eastAsia"/>
          <w:sz w:val="30"/>
          <w:szCs w:val="30"/>
        </w:rPr>
        <w:t>1</w:t>
      </w:r>
      <w:r>
        <w:rPr>
          <w:rFonts w:hint="eastAsia"/>
          <w:sz w:val="30"/>
          <w:szCs w:val="30"/>
        </w:rPr>
        <w:t>请假的情况。被告人佘泽生及其辩护人提出冯某</w:t>
      </w:r>
      <w:r>
        <w:rPr>
          <w:rFonts w:hint="eastAsia"/>
          <w:sz w:val="30"/>
          <w:szCs w:val="30"/>
        </w:rPr>
        <w:t>1</w:t>
      </w:r>
      <w:r>
        <w:rPr>
          <w:rFonts w:hint="eastAsia"/>
          <w:sz w:val="30"/>
          <w:szCs w:val="30"/>
        </w:rPr>
        <w:t>有履行请假手续的辩解、辩护意见，与事实不符，不予采纳。二、同案人朱某、郭某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的供述与证人邱某、陈某</w:t>
      </w:r>
      <w:r>
        <w:rPr>
          <w:rFonts w:hint="eastAsia"/>
          <w:sz w:val="30"/>
          <w:szCs w:val="30"/>
        </w:rPr>
        <w:t>1</w:t>
      </w:r>
      <w:r>
        <w:rPr>
          <w:rFonts w:hint="eastAsia"/>
          <w:sz w:val="30"/>
          <w:szCs w:val="30"/>
        </w:rPr>
        <w:t>、郭某</w:t>
      </w:r>
      <w:r>
        <w:rPr>
          <w:rFonts w:hint="eastAsia"/>
          <w:sz w:val="30"/>
          <w:szCs w:val="30"/>
        </w:rPr>
        <w:t>4</w:t>
      </w:r>
      <w:r>
        <w:rPr>
          <w:rFonts w:hint="eastAsia"/>
          <w:sz w:val="30"/>
          <w:szCs w:val="30"/>
        </w:rPr>
        <w:t>、郭某</w:t>
      </w:r>
      <w:r>
        <w:rPr>
          <w:rFonts w:hint="eastAsia"/>
          <w:sz w:val="30"/>
          <w:szCs w:val="30"/>
        </w:rPr>
        <w:t>5</w:t>
      </w:r>
      <w:r>
        <w:rPr>
          <w:rFonts w:hint="eastAsia"/>
          <w:sz w:val="30"/>
          <w:szCs w:val="30"/>
        </w:rPr>
        <w:t>的证言相互印证，辩护人提出证人朱某、郭某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存在串供的可能性、其证言不能采信的辩护意见无据，不予采纳。三、潮州市潮安区庵埠镇郭陇小学出具的郭陇小学总账证实该校部分资金来源于村拨款，登记表也证实该校教师领取了村节日慰问金及津贴，辩护人提出郭陇小学财务材料存在收支不符、教师领取到工资以外补贴部分不排除其中部分来源于冯某</w:t>
      </w:r>
      <w:r>
        <w:rPr>
          <w:rFonts w:hint="eastAsia"/>
          <w:sz w:val="30"/>
          <w:szCs w:val="30"/>
        </w:rPr>
        <w:t>1</w:t>
      </w:r>
      <w:r>
        <w:rPr>
          <w:rFonts w:hint="eastAsia"/>
          <w:sz w:val="30"/>
          <w:szCs w:val="30"/>
        </w:rPr>
        <w:t>薪酬的辩护意见，与事实不符，不予采纳。四、冯某</w:t>
      </w:r>
      <w:r>
        <w:rPr>
          <w:rFonts w:hint="eastAsia"/>
          <w:sz w:val="30"/>
          <w:szCs w:val="30"/>
        </w:rPr>
        <w:t>1</w:t>
      </w:r>
      <w:r>
        <w:rPr>
          <w:rFonts w:hint="eastAsia"/>
          <w:sz w:val="30"/>
          <w:szCs w:val="30"/>
        </w:rPr>
        <w:t>没有到郭陇小学上班，也没有到该校领取财政部门拨付的工资，其工资系被告人佘泽生等人采用冒领的手段取得，该笔款项在发还给冯某</w:t>
      </w:r>
      <w:r>
        <w:rPr>
          <w:rFonts w:hint="eastAsia"/>
          <w:sz w:val="30"/>
          <w:szCs w:val="30"/>
        </w:rPr>
        <w:t>1</w:t>
      </w:r>
      <w:r>
        <w:rPr>
          <w:rFonts w:hint="eastAsia"/>
          <w:sz w:val="30"/>
          <w:szCs w:val="30"/>
        </w:rPr>
        <w:t>之前，一直在学校保管，并没有处于冯某</w:t>
      </w:r>
      <w:r>
        <w:rPr>
          <w:rFonts w:hint="eastAsia"/>
          <w:sz w:val="30"/>
          <w:szCs w:val="30"/>
        </w:rPr>
        <w:t>1</w:t>
      </w:r>
      <w:r>
        <w:rPr>
          <w:rFonts w:hint="eastAsia"/>
          <w:sz w:val="30"/>
          <w:szCs w:val="30"/>
        </w:rPr>
        <w:t>的处置下，故该</w:t>
      </w:r>
      <w:r>
        <w:rPr>
          <w:rFonts w:hint="eastAsia"/>
          <w:sz w:val="30"/>
          <w:szCs w:val="30"/>
        </w:rPr>
        <w:t>款在发还之前应以公共财产论。辩护人提出冯某</w:t>
      </w:r>
      <w:r>
        <w:rPr>
          <w:rFonts w:hint="eastAsia"/>
          <w:sz w:val="30"/>
          <w:szCs w:val="30"/>
        </w:rPr>
        <w:t>1</w:t>
      </w:r>
      <w:r>
        <w:rPr>
          <w:rFonts w:hint="eastAsia"/>
          <w:sz w:val="30"/>
          <w:szCs w:val="30"/>
        </w:rPr>
        <w:t>自愿将工资交由学校处理、该款性质是个人所有、不能认定为公共财物的辩护意见，于法无据，不予采纳。综上，辩护人提出被告人佘泽生不构成贪污罪的辩护意见，据理不足，不予采纳。</w:t>
      </w:r>
    </w:p>
    <w:p w14:paraId="077B782D" w14:textId="77777777" w:rsidR="0039489C" w:rsidRDefault="0039489C">
      <w:pPr>
        <w:spacing w:line="500" w:lineRule="atLeast"/>
        <w:ind w:firstLine="600"/>
        <w:divId w:val="591935821"/>
        <w:rPr>
          <w:rFonts w:hint="eastAsia"/>
          <w:sz w:val="30"/>
          <w:szCs w:val="30"/>
        </w:rPr>
      </w:pPr>
      <w:r>
        <w:rPr>
          <w:rFonts w:hint="eastAsia"/>
          <w:sz w:val="30"/>
          <w:szCs w:val="30"/>
        </w:rPr>
        <w:t>综上，依照《中华人民共和国刑法》第十二条第一款，第九十三条第二款，第九十一条第二款，第三百八十二条第一款，第三百八十三条第一款第（二）项、第二款，第二十五条一款，第五十二条，第五十三条，第六十四条，《最高人民法院最高人民检察院关于办理贪污贿赂刑事案件适用法律若干问题的解释》第二条第二款、第一条第二款第（五）项、第十九条之规定，判决如下：</w:t>
      </w:r>
    </w:p>
    <w:p w14:paraId="26BE1DE8" w14:textId="77777777" w:rsidR="0039489C" w:rsidRDefault="0039489C">
      <w:pPr>
        <w:spacing w:line="500" w:lineRule="atLeast"/>
        <w:ind w:firstLine="600"/>
        <w:divId w:val="1465151215"/>
        <w:rPr>
          <w:rFonts w:hint="eastAsia"/>
          <w:sz w:val="30"/>
          <w:szCs w:val="30"/>
        </w:rPr>
      </w:pPr>
      <w:r>
        <w:rPr>
          <w:rFonts w:hint="eastAsia"/>
          <w:sz w:val="30"/>
          <w:szCs w:val="30"/>
        </w:rPr>
        <w:t>一、被告人佘泽生犯贪污罪，判处有期徒刑三年六个月，并处罚金人民币</w:t>
      </w:r>
      <w:r>
        <w:rPr>
          <w:rFonts w:hint="eastAsia"/>
          <w:sz w:val="30"/>
          <w:szCs w:val="30"/>
        </w:rPr>
        <w:t>200000</w:t>
      </w:r>
      <w:r>
        <w:rPr>
          <w:rFonts w:hint="eastAsia"/>
          <w:sz w:val="30"/>
          <w:szCs w:val="30"/>
        </w:rPr>
        <w:t>元（款项应于本判决发生法律效力之日起十日内缴纳）。</w:t>
      </w:r>
    </w:p>
    <w:p w14:paraId="668E12AA" w14:textId="77777777" w:rsidR="0039489C" w:rsidRDefault="0039489C">
      <w:pPr>
        <w:spacing w:line="500" w:lineRule="atLeast"/>
        <w:ind w:firstLine="600"/>
        <w:divId w:val="19659644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日止。）</w:t>
      </w:r>
    </w:p>
    <w:p w14:paraId="736EE53D" w14:textId="77777777" w:rsidR="0039489C" w:rsidRDefault="0039489C">
      <w:pPr>
        <w:spacing w:line="500" w:lineRule="atLeast"/>
        <w:ind w:firstLine="600"/>
        <w:divId w:val="522403688"/>
        <w:rPr>
          <w:rFonts w:hint="eastAsia"/>
          <w:sz w:val="30"/>
          <w:szCs w:val="30"/>
        </w:rPr>
      </w:pPr>
      <w:r>
        <w:rPr>
          <w:rFonts w:hint="eastAsia"/>
          <w:sz w:val="30"/>
          <w:szCs w:val="30"/>
        </w:rPr>
        <w:t>二、对暂扣于潮州市潮安区人民检察院的赃款人民币</w:t>
      </w:r>
      <w:r>
        <w:rPr>
          <w:rFonts w:hint="eastAsia"/>
          <w:sz w:val="30"/>
          <w:szCs w:val="30"/>
        </w:rPr>
        <w:t>75200</w:t>
      </w:r>
      <w:r>
        <w:rPr>
          <w:rFonts w:hint="eastAsia"/>
          <w:sz w:val="30"/>
          <w:szCs w:val="30"/>
        </w:rPr>
        <w:t>元予以没收，上缴国库；对被告人佘泽生侵吞的赃款人民币</w:t>
      </w:r>
      <w:r>
        <w:rPr>
          <w:rFonts w:hint="eastAsia"/>
          <w:sz w:val="30"/>
          <w:szCs w:val="30"/>
        </w:rPr>
        <w:t>49800</w:t>
      </w:r>
      <w:r>
        <w:rPr>
          <w:rFonts w:hint="eastAsia"/>
          <w:sz w:val="30"/>
          <w:szCs w:val="30"/>
        </w:rPr>
        <w:t>元继续予以追缴，上缴国库。</w:t>
      </w:r>
    </w:p>
    <w:p w14:paraId="005D3B11" w14:textId="77777777" w:rsidR="0039489C" w:rsidRDefault="0039489C">
      <w:pPr>
        <w:spacing w:line="500" w:lineRule="atLeast"/>
        <w:ind w:firstLine="600"/>
        <w:divId w:val="650671418"/>
        <w:rPr>
          <w:rFonts w:hint="eastAsia"/>
          <w:sz w:val="30"/>
          <w:szCs w:val="30"/>
        </w:rPr>
      </w:pPr>
      <w:r>
        <w:rPr>
          <w:rFonts w:hint="eastAsia"/>
          <w:sz w:val="30"/>
          <w:szCs w:val="30"/>
        </w:rPr>
        <w:t>判决，可在接到判决书的第二日起十日内，通过本院或者直接向广东省潮州市中级人民法院提出上诉。书面上诉的，应交上诉状正本一份，副本二份。</w:t>
      </w:r>
    </w:p>
    <w:p w14:paraId="13AFAFDA" w14:textId="77777777" w:rsidR="0039489C" w:rsidRDefault="0039489C">
      <w:pPr>
        <w:spacing w:line="500" w:lineRule="atLeast"/>
        <w:ind w:firstLine="600"/>
        <w:divId w:val="1249660379"/>
        <w:rPr>
          <w:rFonts w:hint="eastAsia"/>
          <w:sz w:val="30"/>
          <w:szCs w:val="30"/>
        </w:rPr>
      </w:pPr>
      <w:r>
        <w:rPr>
          <w:rFonts w:hint="eastAsia"/>
          <w:sz w:val="30"/>
          <w:szCs w:val="30"/>
        </w:rPr>
        <w:t>（此页无正文）</w:t>
      </w:r>
    </w:p>
    <w:p w14:paraId="55FA0C45" w14:textId="77777777" w:rsidR="0039489C" w:rsidRDefault="0039489C">
      <w:pPr>
        <w:spacing w:line="500" w:lineRule="atLeast"/>
        <w:jc w:val="right"/>
        <w:divId w:val="1525437370"/>
        <w:rPr>
          <w:rFonts w:hint="eastAsia"/>
          <w:sz w:val="30"/>
          <w:szCs w:val="30"/>
        </w:rPr>
      </w:pPr>
      <w:r>
        <w:rPr>
          <w:rFonts w:hint="eastAsia"/>
          <w:sz w:val="30"/>
          <w:szCs w:val="30"/>
        </w:rPr>
        <w:t>审　判　长　　谢燕丹</w:t>
      </w:r>
    </w:p>
    <w:p w14:paraId="74B5A59C" w14:textId="77777777" w:rsidR="0039489C" w:rsidRDefault="0039489C">
      <w:pPr>
        <w:spacing w:line="500" w:lineRule="atLeast"/>
        <w:jc w:val="right"/>
        <w:divId w:val="544174314"/>
        <w:rPr>
          <w:rFonts w:hint="eastAsia"/>
          <w:sz w:val="30"/>
          <w:szCs w:val="30"/>
        </w:rPr>
      </w:pPr>
      <w:r>
        <w:rPr>
          <w:rFonts w:hint="eastAsia"/>
          <w:sz w:val="30"/>
          <w:szCs w:val="30"/>
        </w:rPr>
        <w:t>人民陪审员　　辜国雄</w:t>
      </w:r>
    </w:p>
    <w:p w14:paraId="779F4F53" w14:textId="77777777" w:rsidR="0039489C" w:rsidRDefault="0039489C">
      <w:pPr>
        <w:spacing w:line="500" w:lineRule="atLeast"/>
        <w:jc w:val="right"/>
        <w:divId w:val="1583947002"/>
        <w:rPr>
          <w:rFonts w:hint="eastAsia"/>
          <w:sz w:val="30"/>
          <w:szCs w:val="30"/>
        </w:rPr>
      </w:pPr>
      <w:r>
        <w:rPr>
          <w:rFonts w:hint="eastAsia"/>
          <w:sz w:val="30"/>
          <w:szCs w:val="30"/>
        </w:rPr>
        <w:t>人民陪审员　　陈桂瑶</w:t>
      </w:r>
    </w:p>
    <w:p w14:paraId="35B31485" w14:textId="77777777" w:rsidR="0039489C" w:rsidRDefault="0039489C">
      <w:pPr>
        <w:spacing w:line="500" w:lineRule="atLeast"/>
        <w:jc w:val="right"/>
        <w:divId w:val="721909511"/>
        <w:rPr>
          <w:rFonts w:hint="eastAsia"/>
          <w:sz w:val="30"/>
          <w:szCs w:val="30"/>
        </w:rPr>
      </w:pPr>
      <w:r>
        <w:rPr>
          <w:rFonts w:hint="eastAsia"/>
          <w:sz w:val="30"/>
          <w:szCs w:val="30"/>
        </w:rPr>
        <w:t>二〇一六年六月二十九日</w:t>
      </w:r>
    </w:p>
    <w:p w14:paraId="3227056A" w14:textId="77777777" w:rsidR="0039489C" w:rsidRDefault="0039489C">
      <w:pPr>
        <w:spacing w:line="500" w:lineRule="atLeast"/>
        <w:jc w:val="right"/>
        <w:divId w:val="2143233964"/>
        <w:rPr>
          <w:rFonts w:hint="eastAsia"/>
          <w:sz w:val="30"/>
          <w:szCs w:val="30"/>
        </w:rPr>
      </w:pPr>
      <w:r>
        <w:rPr>
          <w:rFonts w:hint="eastAsia"/>
          <w:sz w:val="30"/>
          <w:szCs w:val="30"/>
        </w:rPr>
        <w:t>书　记　员　　黄　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02A40" w14:textId="77777777" w:rsidR="0039489C" w:rsidRDefault="0039489C" w:rsidP="0039489C">
      <w:pPr>
        <w:rPr>
          <w:rFonts w:hint="eastAsia"/>
        </w:rPr>
      </w:pPr>
      <w:r>
        <w:separator/>
      </w:r>
    </w:p>
  </w:endnote>
  <w:endnote w:type="continuationSeparator" w:id="0">
    <w:p w14:paraId="6C1D3FA5" w14:textId="77777777" w:rsidR="0039489C" w:rsidRDefault="0039489C" w:rsidP="003948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661F" w14:textId="77777777" w:rsidR="0039489C" w:rsidRDefault="0039489C" w:rsidP="0039489C">
      <w:pPr>
        <w:rPr>
          <w:rFonts w:hint="eastAsia"/>
        </w:rPr>
      </w:pPr>
      <w:r>
        <w:separator/>
      </w:r>
    </w:p>
  </w:footnote>
  <w:footnote w:type="continuationSeparator" w:id="0">
    <w:p w14:paraId="4C8D9C25" w14:textId="77777777" w:rsidR="0039489C" w:rsidRDefault="0039489C" w:rsidP="003948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489C"/>
    <w:rsid w:val="002A784C"/>
    <w:rsid w:val="00394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630EF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489C"/>
    <w:pPr>
      <w:tabs>
        <w:tab w:val="center" w:pos="4153"/>
        <w:tab w:val="right" w:pos="8306"/>
      </w:tabs>
      <w:snapToGrid w:val="0"/>
      <w:jc w:val="center"/>
    </w:pPr>
    <w:rPr>
      <w:sz w:val="18"/>
      <w:szCs w:val="18"/>
    </w:rPr>
  </w:style>
  <w:style w:type="character" w:customStyle="1" w:styleId="a4">
    <w:name w:val="页眉 字符"/>
    <w:basedOn w:val="a0"/>
    <w:link w:val="a3"/>
    <w:uiPriority w:val="99"/>
    <w:rsid w:val="0039489C"/>
    <w:rPr>
      <w:rFonts w:ascii="宋体" w:eastAsia="宋体" w:hAnsi="宋体" w:cs="宋体"/>
      <w:sz w:val="18"/>
      <w:szCs w:val="18"/>
    </w:rPr>
  </w:style>
  <w:style w:type="paragraph" w:styleId="a5">
    <w:name w:val="footer"/>
    <w:basedOn w:val="a"/>
    <w:link w:val="a6"/>
    <w:uiPriority w:val="99"/>
    <w:unhideWhenUsed/>
    <w:rsid w:val="0039489C"/>
    <w:pPr>
      <w:tabs>
        <w:tab w:val="center" w:pos="4153"/>
        <w:tab w:val="right" w:pos="8306"/>
      </w:tabs>
      <w:snapToGrid w:val="0"/>
    </w:pPr>
    <w:rPr>
      <w:sz w:val="18"/>
      <w:szCs w:val="18"/>
    </w:rPr>
  </w:style>
  <w:style w:type="character" w:customStyle="1" w:styleId="a6">
    <w:name w:val="页脚 字符"/>
    <w:basedOn w:val="a0"/>
    <w:link w:val="a5"/>
    <w:uiPriority w:val="99"/>
    <w:rsid w:val="003948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7687">
      <w:marLeft w:val="0"/>
      <w:marRight w:val="0"/>
      <w:marTop w:val="10"/>
      <w:marBottom w:val="10"/>
      <w:divBdr>
        <w:top w:val="none" w:sz="0" w:space="0" w:color="auto"/>
        <w:left w:val="none" w:sz="0" w:space="0" w:color="auto"/>
        <w:bottom w:val="none" w:sz="0" w:space="0" w:color="auto"/>
        <w:right w:val="none" w:sz="0" w:space="0" w:color="auto"/>
      </w:divBdr>
    </w:div>
    <w:div w:id="55780551">
      <w:marLeft w:val="0"/>
      <w:marRight w:val="0"/>
      <w:marTop w:val="10"/>
      <w:marBottom w:val="10"/>
      <w:divBdr>
        <w:top w:val="none" w:sz="0" w:space="0" w:color="auto"/>
        <w:left w:val="none" w:sz="0" w:space="0" w:color="auto"/>
        <w:bottom w:val="none" w:sz="0" w:space="0" w:color="auto"/>
        <w:right w:val="none" w:sz="0" w:space="0" w:color="auto"/>
      </w:divBdr>
    </w:div>
    <w:div w:id="71196615">
      <w:marLeft w:val="0"/>
      <w:marRight w:val="0"/>
      <w:marTop w:val="10"/>
      <w:marBottom w:val="10"/>
      <w:divBdr>
        <w:top w:val="none" w:sz="0" w:space="0" w:color="auto"/>
        <w:left w:val="none" w:sz="0" w:space="0" w:color="auto"/>
        <w:bottom w:val="none" w:sz="0" w:space="0" w:color="auto"/>
        <w:right w:val="none" w:sz="0" w:space="0" w:color="auto"/>
      </w:divBdr>
    </w:div>
    <w:div w:id="86998086">
      <w:marLeft w:val="0"/>
      <w:marRight w:val="0"/>
      <w:marTop w:val="10"/>
      <w:marBottom w:val="10"/>
      <w:divBdr>
        <w:top w:val="none" w:sz="0" w:space="0" w:color="auto"/>
        <w:left w:val="none" w:sz="0" w:space="0" w:color="auto"/>
        <w:bottom w:val="none" w:sz="0" w:space="0" w:color="auto"/>
        <w:right w:val="none" w:sz="0" w:space="0" w:color="auto"/>
      </w:divBdr>
    </w:div>
    <w:div w:id="166747995">
      <w:marLeft w:val="0"/>
      <w:marRight w:val="0"/>
      <w:marTop w:val="10"/>
      <w:marBottom w:val="10"/>
      <w:divBdr>
        <w:top w:val="none" w:sz="0" w:space="0" w:color="auto"/>
        <w:left w:val="none" w:sz="0" w:space="0" w:color="auto"/>
        <w:bottom w:val="none" w:sz="0" w:space="0" w:color="auto"/>
        <w:right w:val="none" w:sz="0" w:space="0" w:color="auto"/>
      </w:divBdr>
    </w:div>
    <w:div w:id="256064130">
      <w:marLeft w:val="0"/>
      <w:marRight w:val="0"/>
      <w:marTop w:val="10"/>
      <w:marBottom w:val="10"/>
      <w:divBdr>
        <w:top w:val="none" w:sz="0" w:space="0" w:color="auto"/>
        <w:left w:val="none" w:sz="0" w:space="0" w:color="auto"/>
        <w:bottom w:val="none" w:sz="0" w:space="0" w:color="auto"/>
        <w:right w:val="none" w:sz="0" w:space="0" w:color="auto"/>
      </w:divBdr>
    </w:div>
    <w:div w:id="270480398">
      <w:marLeft w:val="0"/>
      <w:marRight w:val="0"/>
      <w:marTop w:val="10"/>
      <w:marBottom w:val="10"/>
      <w:divBdr>
        <w:top w:val="none" w:sz="0" w:space="0" w:color="auto"/>
        <w:left w:val="none" w:sz="0" w:space="0" w:color="auto"/>
        <w:bottom w:val="none" w:sz="0" w:space="0" w:color="auto"/>
        <w:right w:val="none" w:sz="0" w:space="0" w:color="auto"/>
      </w:divBdr>
    </w:div>
    <w:div w:id="298925592">
      <w:marLeft w:val="0"/>
      <w:marRight w:val="0"/>
      <w:marTop w:val="10"/>
      <w:marBottom w:val="10"/>
      <w:divBdr>
        <w:top w:val="none" w:sz="0" w:space="0" w:color="auto"/>
        <w:left w:val="none" w:sz="0" w:space="0" w:color="auto"/>
        <w:bottom w:val="none" w:sz="0" w:space="0" w:color="auto"/>
        <w:right w:val="none" w:sz="0" w:space="0" w:color="auto"/>
      </w:divBdr>
    </w:div>
    <w:div w:id="328563367">
      <w:marLeft w:val="0"/>
      <w:marRight w:val="0"/>
      <w:marTop w:val="10"/>
      <w:marBottom w:val="10"/>
      <w:divBdr>
        <w:top w:val="none" w:sz="0" w:space="0" w:color="auto"/>
        <w:left w:val="none" w:sz="0" w:space="0" w:color="auto"/>
        <w:bottom w:val="none" w:sz="0" w:space="0" w:color="auto"/>
        <w:right w:val="none" w:sz="0" w:space="0" w:color="auto"/>
      </w:divBdr>
    </w:div>
    <w:div w:id="522403688">
      <w:marLeft w:val="0"/>
      <w:marRight w:val="0"/>
      <w:marTop w:val="10"/>
      <w:marBottom w:val="10"/>
      <w:divBdr>
        <w:top w:val="none" w:sz="0" w:space="0" w:color="auto"/>
        <w:left w:val="none" w:sz="0" w:space="0" w:color="auto"/>
        <w:bottom w:val="none" w:sz="0" w:space="0" w:color="auto"/>
        <w:right w:val="none" w:sz="0" w:space="0" w:color="auto"/>
      </w:divBdr>
    </w:div>
    <w:div w:id="544174314">
      <w:marLeft w:val="0"/>
      <w:marRight w:val="720"/>
      <w:marTop w:val="10"/>
      <w:marBottom w:val="10"/>
      <w:divBdr>
        <w:top w:val="none" w:sz="0" w:space="0" w:color="auto"/>
        <w:left w:val="none" w:sz="0" w:space="0" w:color="auto"/>
        <w:bottom w:val="none" w:sz="0" w:space="0" w:color="auto"/>
        <w:right w:val="none" w:sz="0" w:space="0" w:color="auto"/>
      </w:divBdr>
    </w:div>
    <w:div w:id="591935821">
      <w:marLeft w:val="0"/>
      <w:marRight w:val="0"/>
      <w:marTop w:val="10"/>
      <w:marBottom w:val="10"/>
      <w:divBdr>
        <w:top w:val="none" w:sz="0" w:space="0" w:color="auto"/>
        <w:left w:val="none" w:sz="0" w:space="0" w:color="auto"/>
        <w:bottom w:val="none" w:sz="0" w:space="0" w:color="auto"/>
        <w:right w:val="none" w:sz="0" w:space="0" w:color="auto"/>
      </w:divBdr>
    </w:div>
    <w:div w:id="646595701">
      <w:marLeft w:val="0"/>
      <w:marRight w:val="0"/>
      <w:marTop w:val="10"/>
      <w:marBottom w:val="10"/>
      <w:divBdr>
        <w:top w:val="none" w:sz="0" w:space="0" w:color="auto"/>
        <w:left w:val="none" w:sz="0" w:space="0" w:color="auto"/>
        <w:bottom w:val="none" w:sz="0" w:space="0" w:color="auto"/>
        <w:right w:val="none" w:sz="0" w:space="0" w:color="auto"/>
      </w:divBdr>
    </w:div>
    <w:div w:id="649942539">
      <w:marLeft w:val="0"/>
      <w:marRight w:val="0"/>
      <w:marTop w:val="10"/>
      <w:marBottom w:val="10"/>
      <w:divBdr>
        <w:top w:val="none" w:sz="0" w:space="0" w:color="auto"/>
        <w:left w:val="none" w:sz="0" w:space="0" w:color="auto"/>
        <w:bottom w:val="none" w:sz="0" w:space="0" w:color="auto"/>
        <w:right w:val="none" w:sz="0" w:space="0" w:color="auto"/>
      </w:divBdr>
    </w:div>
    <w:div w:id="650671418">
      <w:marLeft w:val="0"/>
      <w:marRight w:val="0"/>
      <w:marTop w:val="10"/>
      <w:marBottom w:val="10"/>
      <w:divBdr>
        <w:top w:val="none" w:sz="0" w:space="0" w:color="auto"/>
        <w:left w:val="none" w:sz="0" w:space="0" w:color="auto"/>
        <w:bottom w:val="none" w:sz="0" w:space="0" w:color="auto"/>
        <w:right w:val="none" w:sz="0" w:space="0" w:color="auto"/>
      </w:divBdr>
    </w:div>
    <w:div w:id="655575671">
      <w:marLeft w:val="0"/>
      <w:marRight w:val="0"/>
      <w:marTop w:val="10"/>
      <w:marBottom w:val="10"/>
      <w:divBdr>
        <w:top w:val="none" w:sz="0" w:space="0" w:color="auto"/>
        <w:left w:val="none" w:sz="0" w:space="0" w:color="auto"/>
        <w:bottom w:val="none" w:sz="0" w:space="0" w:color="auto"/>
        <w:right w:val="none" w:sz="0" w:space="0" w:color="auto"/>
      </w:divBdr>
    </w:div>
    <w:div w:id="721909511">
      <w:marLeft w:val="0"/>
      <w:marRight w:val="720"/>
      <w:marTop w:val="10"/>
      <w:marBottom w:val="10"/>
      <w:divBdr>
        <w:top w:val="none" w:sz="0" w:space="0" w:color="auto"/>
        <w:left w:val="none" w:sz="0" w:space="0" w:color="auto"/>
        <w:bottom w:val="none" w:sz="0" w:space="0" w:color="auto"/>
        <w:right w:val="none" w:sz="0" w:space="0" w:color="auto"/>
      </w:divBdr>
    </w:div>
    <w:div w:id="737899541">
      <w:marLeft w:val="0"/>
      <w:marRight w:val="0"/>
      <w:marTop w:val="10"/>
      <w:marBottom w:val="10"/>
      <w:divBdr>
        <w:top w:val="none" w:sz="0" w:space="0" w:color="auto"/>
        <w:left w:val="none" w:sz="0" w:space="0" w:color="auto"/>
        <w:bottom w:val="none" w:sz="0" w:space="0" w:color="auto"/>
        <w:right w:val="none" w:sz="0" w:space="0" w:color="auto"/>
      </w:divBdr>
    </w:div>
    <w:div w:id="767433424">
      <w:marLeft w:val="0"/>
      <w:marRight w:val="0"/>
      <w:marTop w:val="10"/>
      <w:marBottom w:val="10"/>
      <w:divBdr>
        <w:top w:val="none" w:sz="0" w:space="0" w:color="auto"/>
        <w:left w:val="none" w:sz="0" w:space="0" w:color="auto"/>
        <w:bottom w:val="none" w:sz="0" w:space="0" w:color="auto"/>
        <w:right w:val="none" w:sz="0" w:space="0" w:color="auto"/>
      </w:divBdr>
    </w:div>
    <w:div w:id="775439878">
      <w:marLeft w:val="0"/>
      <w:marRight w:val="0"/>
      <w:marTop w:val="10"/>
      <w:marBottom w:val="10"/>
      <w:divBdr>
        <w:top w:val="none" w:sz="0" w:space="0" w:color="auto"/>
        <w:left w:val="none" w:sz="0" w:space="0" w:color="auto"/>
        <w:bottom w:val="none" w:sz="0" w:space="0" w:color="auto"/>
        <w:right w:val="none" w:sz="0" w:space="0" w:color="auto"/>
      </w:divBdr>
    </w:div>
    <w:div w:id="792672360">
      <w:marLeft w:val="0"/>
      <w:marRight w:val="0"/>
      <w:marTop w:val="10"/>
      <w:marBottom w:val="10"/>
      <w:divBdr>
        <w:top w:val="none" w:sz="0" w:space="0" w:color="auto"/>
        <w:left w:val="none" w:sz="0" w:space="0" w:color="auto"/>
        <w:bottom w:val="none" w:sz="0" w:space="0" w:color="auto"/>
        <w:right w:val="none" w:sz="0" w:space="0" w:color="auto"/>
      </w:divBdr>
    </w:div>
    <w:div w:id="873544547">
      <w:marLeft w:val="0"/>
      <w:marRight w:val="0"/>
      <w:marTop w:val="10"/>
      <w:marBottom w:val="10"/>
      <w:divBdr>
        <w:top w:val="none" w:sz="0" w:space="0" w:color="auto"/>
        <w:left w:val="none" w:sz="0" w:space="0" w:color="auto"/>
        <w:bottom w:val="none" w:sz="0" w:space="0" w:color="auto"/>
        <w:right w:val="none" w:sz="0" w:space="0" w:color="auto"/>
      </w:divBdr>
    </w:div>
    <w:div w:id="876309998">
      <w:marLeft w:val="0"/>
      <w:marRight w:val="0"/>
      <w:marTop w:val="10"/>
      <w:marBottom w:val="10"/>
      <w:divBdr>
        <w:top w:val="none" w:sz="0" w:space="0" w:color="auto"/>
        <w:left w:val="none" w:sz="0" w:space="0" w:color="auto"/>
        <w:bottom w:val="none" w:sz="0" w:space="0" w:color="auto"/>
        <w:right w:val="none" w:sz="0" w:space="0" w:color="auto"/>
      </w:divBdr>
    </w:div>
    <w:div w:id="891161342">
      <w:marLeft w:val="0"/>
      <w:marRight w:val="0"/>
      <w:marTop w:val="10"/>
      <w:marBottom w:val="10"/>
      <w:divBdr>
        <w:top w:val="none" w:sz="0" w:space="0" w:color="auto"/>
        <w:left w:val="none" w:sz="0" w:space="0" w:color="auto"/>
        <w:bottom w:val="none" w:sz="0" w:space="0" w:color="auto"/>
        <w:right w:val="none" w:sz="0" w:space="0" w:color="auto"/>
      </w:divBdr>
    </w:div>
    <w:div w:id="905456584">
      <w:marLeft w:val="0"/>
      <w:marRight w:val="0"/>
      <w:marTop w:val="10"/>
      <w:marBottom w:val="10"/>
      <w:divBdr>
        <w:top w:val="none" w:sz="0" w:space="0" w:color="auto"/>
        <w:left w:val="none" w:sz="0" w:space="0" w:color="auto"/>
        <w:bottom w:val="none" w:sz="0" w:space="0" w:color="auto"/>
        <w:right w:val="none" w:sz="0" w:space="0" w:color="auto"/>
      </w:divBdr>
    </w:div>
    <w:div w:id="964893092">
      <w:marLeft w:val="0"/>
      <w:marRight w:val="0"/>
      <w:marTop w:val="10"/>
      <w:marBottom w:val="10"/>
      <w:divBdr>
        <w:top w:val="none" w:sz="0" w:space="0" w:color="auto"/>
        <w:left w:val="none" w:sz="0" w:space="0" w:color="auto"/>
        <w:bottom w:val="none" w:sz="0" w:space="0" w:color="auto"/>
        <w:right w:val="none" w:sz="0" w:space="0" w:color="auto"/>
      </w:divBdr>
    </w:div>
    <w:div w:id="999120477">
      <w:marLeft w:val="0"/>
      <w:marRight w:val="0"/>
      <w:marTop w:val="10"/>
      <w:marBottom w:val="10"/>
      <w:divBdr>
        <w:top w:val="none" w:sz="0" w:space="0" w:color="auto"/>
        <w:left w:val="none" w:sz="0" w:space="0" w:color="auto"/>
        <w:bottom w:val="none" w:sz="0" w:space="0" w:color="auto"/>
        <w:right w:val="none" w:sz="0" w:space="0" w:color="auto"/>
      </w:divBdr>
    </w:div>
    <w:div w:id="1023215957">
      <w:marLeft w:val="0"/>
      <w:marRight w:val="0"/>
      <w:marTop w:val="10"/>
      <w:marBottom w:val="10"/>
      <w:divBdr>
        <w:top w:val="none" w:sz="0" w:space="0" w:color="auto"/>
        <w:left w:val="none" w:sz="0" w:space="0" w:color="auto"/>
        <w:bottom w:val="none" w:sz="0" w:space="0" w:color="auto"/>
        <w:right w:val="none" w:sz="0" w:space="0" w:color="auto"/>
      </w:divBdr>
    </w:div>
    <w:div w:id="1043940778">
      <w:marLeft w:val="0"/>
      <w:marRight w:val="0"/>
      <w:marTop w:val="10"/>
      <w:marBottom w:val="10"/>
      <w:divBdr>
        <w:top w:val="none" w:sz="0" w:space="0" w:color="auto"/>
        <w:left w:val="none" w:sz="0" w:space="0" w:color="auto"/>
        <w:bottom w:val="none" w:sz="0" w:space="0" w:color="auto"/>
        <w:right w:val="none" w:sz="0" w:space="0" w:color="auto"/>
      </w:divBdr>
    </w:div>
    <w:div w:id="1049719838">
      <w:marLeft w:val="0"/>
      <w:marRight w:val="0"/>
      <w:marTop w:val="10"/>
      <w:marBottom w:val="10"/>
      <w:divBdr>
        <w:top w:val="none" w:sz="0" w:space="0" w:color="auto"/>
        <w:left w:val="none" w:sz="0" w:space="0" w:color="auto"/>
        <w:bottom w:val="none" w:sz="0" w:space="0" w:color="auto"/>
        <w:right w:val="none" w:sz="0" w:space="0" w:color="auto"/>
      </w:divBdr>
    </w:div>
    <w:div w:id="1070929422">
      <w:marLeft w:val="0"/>
      <w:marRight w:val="0"/>
      <w:marTop w:val="10"/>
      <w:marBottom w:val="10"/>
      <w:divBdr>
        <w:top w:val="none" w:sz="0" w:space="0" w:color="auto"/>
        <w:left w:val="none" w:sz="0" w:space="0" w:color="auto"/>
        <w:bottom w:val="none" w:sz="0" w:space="0" w:color="auto"/>
        <w:right w:val="none" w:sz="0" w:space="0" w:color="auto"/>
      </w:divBdr>
    </w:div>
    <w:div w:id="1120759894">
      <w:marLeft w:val="0"/>
      <w:marRight w:val="0"/>
      <w:marTop w:val="10"/>
      <w:marBottom w:val="10"/>
      <w:divBdr>
        <w:top w:val="none" w:sz="0" w:space="0" w:color="auto"/>
        <w:left w:val="none" w:sz="0" w:space="0" w:color="auto"/>
        <w:bottom w:val="none" w:sz="0" w:space="0" w:color="auto"/>
        <w:right w:val="none" w:sz="0" w:space="0" w:color="auto"/>
      </w:divBdr>
    </w:div>
    <w:div w:id="1192183342">
      <w:marLeft w:val="0"/>
      <w:marRight w:val="0"/>
      <w:marTop w:val="10"/>
      <w:marBottom w:val="10"/>
      <w:divBdr>
        <w:top w:val="none" w:sz="0" w:space="0" w:color="auto"/>
        <w:left w:val="none" w:sz="0" w:space="0" w:color="auto"/>
        <w:bottom w:val="none" w:sz="0" w:space="0" w:color="auto"/>
        <w:right w:val="none" w:sz="0" w:space="0" w:color="auto"/>
      </w:divBdr>
    </w:div>
    <w:div w:id="1200168237">
      <w:marLeft w:val="0"/>
      <w:marRight w:val="0"/>
      <w:marTop w:val="10"/>
      <w:marBottom w:val="10"/>
      <w:divBdr>
        <w:top w:val="none" w:sz="0" w:space="0" w:color="auto"/>
        <w:left w:val="none" w:sz="0" w:space="0" w:color="auto"/>
        <w:bottom w:val="none" w:sz="0" w:space="0" w:color="auto"/>
        <w:right w:val="none" w:sz="0" w:space="0" w:color="auto"/>
      </w:divBdr>
    </w:div>
    <w:div w:id="1213467449">
      <w:marLeft w:val="0"/>
      <w:marRight w:val="0"/>
      <w:marTop w:val="10"/>
      <w:marBottom w:val="10"/>
      <w:divBdr>
        <w:top w:val="none" w:sz="0" w:space="0" w:color="auto"/>
        <w:left w:val="none" w:sz="0" w:space="0" w:color="auto"/>
        <w:bottom w:val="none" w:sz="0" w:space="0" w:color="auto"/>
        <w:right w:val="none" w:sz="0" w:space="0" w:color="auto"/>
      </w:divBdr>
    </w:div>
    <w:div w:id="1241793538">
      <w:marLeft w:val="0"/>
      <w:marRight w:val="0"/>
      <w:marTop w:val="10"/>
      <w:marBottom w:val="10"/>
      <w:divBdr>
        <w:top w:val="none" w:sz="0" w:space="0" w:color="auto"/>
        <w:left w:val="none" w:sz="0" w:space="0" w:color="auto"/>
        <w:bottom w:val="none" w:sz="0" w:space="0" w:color="auto"/>
        <w:right w:val="none" w:sz="0" w:space="0" w:color="auto"/>
      </w:divBdr>
    </w:div>
    <w:div w:id="1249660379">
      <w:marLeft w:val="0"/>
      <w:marRight w:val="0"/>
      <w:marTop w:val="10"/>
      <w:marBottom w:val="10"/>
      <w:divBdr>
        <w:top w:val="none" w:sz="0" w:space="0" w:color="auto"/>
        <w:left w:val="none" w:sz="0" w:space="0" w:color="auto"/>
        <w:bottom w:val="none" w:sz="0" w:space="0" w:color="auto"/>
        <w:right w:val="none" w:sz="0" w:space="0" w:color="auto"/>
      </w:divBdr>
    </w:div>
    <w:div w:id="1252398111">
      <w:marLeft w:val="0"/>
      <w:marRight w:val="0"/>
      <w:marTop w:val="10"/>
      <w:marBottom w:val="10"/>
      <w:divBdr>
        <w:top w:val="none" w:sz="0" w:space="0" w:color="auto"/>
        <w:left w:val="none" w:sz="0" w:space="0" w:color="auto"/>
        <w:bottom w:val="none" w:sz="0" w:space="0" w:color="auto"/>
        <w:right w:val="none" w:sz="0" w:space="0" w:color="auto"/>
      </w:divBdr>
    </w:div>
    <w:div w:id="1303971076">
      <w:marLeft w:val="0"/>
      <w:marRight w:val="0"/>
      <w:marTop w:val="10"/>
      <w:marBottom w:val="10"/>
      <w:divBdr>
        <w:top w:val="none" w:sz="0" w:space="0" w:color="auto"/>
        <w:left w:val="none" w:sz="0" w:space="0" w:color="auto"/>
        <w:bottom w:val="none" w:sz="0" w:space="0" w:color="auto"/>
        <w:right w:val="none" w:sz="0" w:space="0" w:color="auto"/>
      </w:divBdr>
    </w:div>
    <w:div w:id="1374427025">
      <w:marLeft w:val="0"/>
      <w:marRight w:val="0"/>
      <w:marTop w:val="10"/>
      <w:marBottom w:val="10"/>
      <w:divBdr>
        <w:top w:val="none" w:sz="0" w:space="0" w:color="auto"/>
        <w:left w:val="none" w:sz="0" w:space="0" w:color="auto"/>
        <w:bottom w:val="none" w:sz="0" w:space="0" w:color="auto"/>
        <w:right w:val="none" w:sz="0" w:space="0" w:color="auto"/>
      </w:divBdr>
    </w:div>
    <w:div w:id="1465151215">
      <w:marLeft w:val="0"/>
      <w:marRight w:val="0"/>
      <w:marTop w:val="10"/>
      <w:marBottom w:val="10"/>
      <w:divBdr>
        <w:top w:val="none" w:sz="0" w:space="0" w:color="auto"/>
        <w:left w:val="none" w:sz="0" w:space="0" w:color="auto"/>
        <w:bottom w:val="none" w:sz="0" w:space="0" w:color="auto"/>
        <w:right w:val="none" w:sz="0" w:space="0" w:color="auto"/>
      </w:divBdr>
    </w:div>
    <w:div w:id="1502164891">
      <w:marLeft w:val="0"/>
      <w:marRight w:val="0"/>
      <w:marTop w:val="10"/>
      <w:marBottom w:val="10"/>
      <w:divBdr>
        <w:top w:val="none" w:sz="0" w:space="0" w:color="auto"/>
        <w:left w:val="none" w:sz="0" w:space="0" w:color="auto"/>
        <w:bottom w:val="none" w:sz="0" w:space="0" w:color="auto"/>
        <w:right w:val="none" w:sz="0" w:space="0" w:color="auto"/>
      </w:divBdr>
    </w:div>
    <w:div w:id="1525437370">
      <w:marLeft w:val="0"/>
      <w:marRight w:val="720"/>
      <w:marTop w:val="10"/>
      <w:marBottom w:val="10"/>
      <w:divBdr>
        <w:top w:val="none" w:sz="0" w:space="0" w:color="auto"/>
        <w:left w:val="none" w:sz="0" w:space="0" w:color="auto"/>
        <w:bottom w:val="none" w:sz="0" w:space="0" w:color="auto"/>
        <w:right w:val="none" w:sz="0" w:space="0" w:color="auto"/>
      </w:divBdr>
    </w:div>
    <w:div w:id="1565409786">
      <w:marLeft w:val="0"/>
      <w:marRight w:val="0"/>
      <w:marTop w:val="10"/>
      <w:marBottom w:val="10"/>
      <w:divBdr>
        <w:top w:val="none" w:sz="0" w:space="0" w:color="auto"/>
        <w:left w:val="none" w:sz="0" w:space="0" w:color="auto"/>
        <w:bottom w:val="none" w:sz="0" w:space="0" w:color="auto"/>
        <w:right w:val="none" w:sz="0" w:space="0" w:color="auto"/>
      </w:divBdr>
    </w:div>
    <w:div w:id="1583947002">
      <w:marLeft w:val="0"/>
      <w:marRight w:val="720"/>
      <w:marTop w:val="10"/>
      <w:marBottom w:val="10"/>
      <w:divBdr>
        <w:top w:val="none" w:sz="0" w:space="0" w:color="auto"/>
        <w:left w:val="none" w:sz="0" w:space="0" w:color="auto"/>
        <w:bottom w:val="none" w:sz="0" w:space="0" w:color="auto"/>
        <w:right w:val="none" w:sz="0" w:space="0" w:color="auto"/>
      </w:divBdr>
    </w:div>
    <w:div w:id="1630236831">
      <w:marLeft w:val="0"/>
      <w:marRight w:val="0"/>
      <w:marTop w:val="10"/>
      <w:marBottom w:val="10"/>
      <w:divBdr>
        <w:top w:val="none" w:sz="0" w:space="0" w:color="auto"/>
        <w:left w:val="none" w:sz="0" w:space="0" w:color="auto"/>
        <w:bottom w:val="none" w:sz="0" w:space="0" w:color="auto"/>
        <w:right w:val="none" w:sz="0" w:space="0" w:color="auto"/>
      </w:divBdr>
    </w:div>
    <w:div w:id="1649478487">
      <w:marLeft w:val="0"/>
      <w:marRight w:val="0"/>
      <w:marTop w:val="10"/>
      <w:marBottom w:val="10"/>
      <w:divBdr>
        <w:top w:val="none" w:sz="0" w:space="0" w:color="auto"/>
        <w:left w:val="none" w:sz="0" w:space="0" w:color="auto"/>
        <w:bottom w:val="none" w:sz="0" w:space="0" w:color="auto"/>
        <w:right w:val="none" w:sz="0" w:space="0" w:color="auto"/>
      </w:divBdr>
    </w:div>
    <w:div w:id="1726947742">
      <w:marLeft w:val="0"/>
      <w:marRight w:val="0"/>
      <w:marTop w:val="10"/>
      <w:marBottom w:val="10"/>
      <w:divBdr>
        <w:top w:val="none" w:sz="0" w:space="0" w:color="auto"/>
        <w:left w:val="none" w:sz="0" w:space="0" w:color="auto"/>
        <w:bottom w:val="none" w:sz="0" w:space="0" w:color="auto"/>
        <w:right w:val="none" w:sz="0" w:space="0" w:color="auto"/>
      </w:divBdr>
    </w:div>
    <w:div w:id="1812358688">
      <w:marLeft w:val="0"/>
      <w:marRight w:val="0"/>
      <w:marTop w:val="10"/>
      <w:marBottom w:val="10"/>
      <w:divBdr>
        <w:top w:val="none" w:sz="0" w:space="0" w:color="auto"/>
        <w:left w:val="none" w:sz="0" w:space="0" w:color="auto"/>
        <w:bottom w:val="none" w:sz="0" w:space="0" w:color="auto"/>
        <w:right w:val="none" w:sz="0" w:space="0" w:color="auto"/>
      </w:divBdr>
    </w:div>
    <w:div w:id="1901940463">
      <w:marLeft w:val="0"/>
      <w:marRight w:val="0"/>
      <w:marTop w:val="10"/>
      <w:marBottom w:val="10"/>
      <w:divBdr>
        <w:top w:val="none" w:sz="0" w:space="0" w:color="auto"/>
        <w:left w:val="none" w:sz="0" w:space="0" w:color="auto"/>
        <w:bottom w:val="none" w:sz="0" w:space="0" w:color="auto"/>
        <w:right w:val="none" w:sz="0" w:space="0" w:color="auto"/>
      </w:divBdr>
    </w:div>
    <w:div w:id="1965964466">
      <w:marLeft w:val="0"/>
      <w:marRight w:val="0"/>
      <w:marTop w:val="10"/>
      <w:marBottom w:val="10"/>
      <w:divBdr>
        <w:top w:val="none" w:sz="0" w:space="0" w:color="auto"/>
        <w:left w:val="none" w:sz="0" w:space="0" w:color="auto"/>
        <w:bottom w:val="none" w:sz="0" w:space="0" w:color="auto"/>
        <w:right w:val="none" w:sz="0" w:space="0" w:color="auto"/>
      </w:divBdr>
    </w:div>
    <w:div w:id="2050839159">
      <w:marLeft w:val="0"/>
      <w:marRight w:val="0"/>
      <w:marTop w:val="10"/>
      <w:marBottom w:val="10"/>
      <w:divBdr>
        <w:top w:val="none" w:sz="0" w:space="0" w:color="auto"/>
        <w:left w:val="none" w:sz="0" w:space="0" w:color="auto"/>
        <w:bottom w:val="none" w:sz="0" w:space="0" w:color="auto"/>
        <w:right w:val="none" w:sz="0" w:space="0" w:color="auto"/>
      </w:divBdr>
    </w:div>
    <w:div w:id="2083290907">
      <w:marLeft w:val="0"/>
      <w:marRight w:val="0"/>
      <w:marTop w:val="10"/>
      <w:marBottom w:val="10"/>
      <w:divBdr>
        <w:top w:val="none" w:sz="0" w:space="0" w:color="auto"/>
        <w:left w:val="none" w:sz="0" w:space="0" w:color="auto"/>
        <w:bottom w:val="none" w:sz="0" w:space="0" w:color="auto"/>
        <w:right w:val="none" w:sz="0" w:space="0" w:color="auto"/>
      </w:divBdr>
    </w:div>
    <w:div w:id="2133211558">
      <w:marLeft w:val="0"/>
      <w:marRight w:val="0"/>
      <w:marTop w:val="10"/>
      <w:marBottom w:val="10"/>
      <w:divBdr>
        <w:top w:val="none" w:sz="0" w:space="0" w:color="auto"/>
        <w:left w:val="none" w:sz="0" w:space="0" w:color="auto"/>
        <w:bottom w:val="none" w:sz="0" w:space="0" w:color="auto"/>
        <w:right w:val="none" w:sz="0" w:space="0" w:color="auto"/>
      </w:divBdr>
    </w:div>
    <w:div w:id="2137554173">
      <w:marLeft w:val="0"/>
      <w:marRight w:val="0"/>
      <w:marTop w:val="10"/>
      <w:marBottom w:val="10"/>
      <w:divBdr>
        <w:top w:val="none" w:sz="0" w:space="0" w:color="auto"/>
        <w:left w:val="none" w:sz="0" w:space="0" w:color="auto"/>
        <w:bottom w:val="none" w:sz="0" w:space="0" w:color="auto"/>
        <w:right w:val="none" w:sz="0" w:space="0" w:color="auto"/>
      </w:divBdr>
    </w:div>
    <w:div w:id="21432339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1831</Words>
  <Characters>10441</Characters>
  <Application>Microsoft Office Word</Application>
  <DocSecurity>0</DocSecurity>
  <Lines>87</Lines>
  <Paragraphs>24</Paragraphs>
  <ScaleCrop>false</ScaleCrop>
  <Company/>
  <LinksUpToDate>false</LinksUpToDate>
  <CharactersWithSpaces>12248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