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169A" w14:textId="77777777" w:rsidR="007664A4" w:rsidRDefault="007664A4">
      <w:pPr>
        <w:spacing w:line="500" w:lineRule="atLeast"/>
        <w:jc w:val="center"/>
        <w:divId w:val="474833828"/>
        <w:rPr>
          <w:rFonts w:ascii="黑体" w:eastAsia="黑体" w:hAnsi="黑体"/>
          <w:sz w:val="36"/>
          <w:szCs w:val="36"/>
        </w:rPr>
      </w:pPr>
      <w:r>
        <w:rPr>
          <w:rFonts w:ascii="黑体" w:eastAsia="黑体" w:hAnsi="黑体" w:hint="eastAsia"/>
          <w:sz w:val="36"/>
          <w:szCs w:val="36"/>
        </w:rPr>
        <w:t>广东省广州市越秀区人民法院</w:t>
      </w:r>
    </w:p>
    <w:p w14:paraId="0704F06F" w14:textId="77777777" w:rsidR="007664A4" w:rsidRDefault="007664A4">
      <w:pPr>
        <w:spacing w:line="500" w:lineRule="atLeast"/>
        <w:jc w:val="center"/>
        <w:divId w:val="9819582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88954F" w14:textId="77777777" w:rsidR="007664A4" w:rsidRDefault="007664A4">
      <w:pPr>
        <w:spacing w:line="500" w:lineRule="atLeast"/>
        <w:jc w:val="right"/>
        <w:divId w:val="1900902132"/>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1727</w:t>
      </w:r>
      <w:r>
        <w:rPr>
          <w:rFonts w:hint="eastAsia"/>
          <w:sz w:val="30"/>
          <w:szCs w:val="30"/>
        </w:rPr>
        <w:t>号</w:t>
      </w:r>
    </w:p>
    <w:p w14:paraId="09D4E061" w14:textId="77777777" w:rsidR="007664A4" w:rsidRDefault="007664A4">
      <w:pPr>
        <w:spacing w:line="500" w:lineRule="atLeast"/>
        <w:ind w:firstLine="600"/>
        <w:divId w:val="299117836"/>
        <w:rPr>
          <w:rFonts w:hint="eastAsia"/>
          <w:sz w:val="30"/>
          <w:szCs w:val="30"/>
        </w:rPr>
      </w:pPr>
      <w:r>
        <w:rPr>
          <w:rFonts w:hint="eastAsia"/>
          <w:sz w:val="30"/>
          <w:szCs w:val="30"/>
        </w:rPr>
        <w:t>公诉机关广东省广州市越秀区人民检察院。</w:t>
      </w:r>
    </w:p>
    <w:p w14:paraId="46B09333" w14:textId="77777777" w:rsidR="007664A4" w:rsidRDefault="007664A4">
      <w:pPr>
        <w:spacing w:line="500" w:lineRule="atLeast"/>
        <w:ind w:firstLine="600"/>
        <w:divId w:val="1033068359"/>
        <w:rPr>
          <w:rFonts w:hint="eastAsia"/>
          <w:sz w:val="30"/>
          <w:szCs w:val="30"/>
        </w:rPr>
      </w:pPr>
      <w:r>
        <w:rPr>
          <w:rFonts w:hint="eastAsia"/>
          <w:sz w:val="30"/>
          <w:szCs w:val="30"/>
        </w:rPr>
        <w:t>被告人冯超，男，</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日出生，汉族，出生地海南省琼山县，文化程度大学本科，原系广东省地质实验测试中心主任、广东省南方岩土工程公司法定代表人，户籍地广东省广州市越秀区。因本案于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日被羁押，同月</w:t>
      </w:r>
      <w:r>
        <w:rPr>
          <w:rFonts w:hint="eastAsia"/>
          <w:sz w:val="30"/>
          <w:szCs w:val="30"/>
        </w:rPr>
        <w:t>9</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日被逮捕，现押于广州市第一看守所。</w:t>
      </w:r>
    </w:p>
    <w:p w14:paraId="7F0BDA93" w14:textId="77777777" w:rsidR="007664A4" w:rsidRDefault="007664A4">
      <w:pPr>
        <w:spacing w:line="500" w:lineRule="atLeast"/>
        <w:ind w:firstLine="600"/>
        <w:divId w:val="1052264969"/>
        <w:rPr>
          <w:rFonts w:hint="eastAsia"/>
          <w:sz w:val="30"/>
          <w:szCs w:val="30"/>
        </w:rPr>
      </w:pPr>
      <w:r>
        <w:rPr>
          <w:rFonts w:hint="eastAsia"/>
          <w:sz w:val="30"/>
          <w:szCs w:val="30"/>
        </w:rPr>
        <w:t>辩护人刘海林，广东羊城律师事务所律师。</w:t>
      </w:r>
    </w:p>
    <w:p w14:paraId="04CD2B72" w14:textId="77777777" w:rsidR="007664A4" w:rsidRDefault="007664A4">
      <w:pPr>
        <w:spacing w:line="500" w:lineRule="atLeast"/>
        <w:ind w:firstLine="600"/>
        <w:divId w:val="1633514723"/>
        <w:rPr>
          <w:rFonts w:hint="eastAsia"/>
          <w:sz w:val="30"/>
          <w:szCs w:val="30"/>
        </w:rPr>
      </w:pPr>
      <w:r>
        <w:rPr>
          <w:rFonts w:hint="eastAsia"/>
          <w:sz w:val="30"/>
          <w:szCs w:val="30"/>
        </w:rPr>
        <w:t>广州市越秀区人民检察院以越检刑诉</w:t>
      </w:r>
      <w:r>
        <w:rPr>
          <w:rFonts w:hint="eastAsia"/>
          <w:sz w:val="30"/>
          <w:szCs w:val="30"/>
        </w:rPr>
        <w:t>[2015]1414</w:t>
      </w:r>
      <w:r>
        <w:rPr>
          <w:rFonts w:hint="eastAsia"/>
          <w:sz w:val="30"/>
          <w:szCs w:val="30"/>
        </w:rPr>
        <w:t>号起诉书指控被告人冯超犯挪用公款罪、贪污罪、行贿罪，向本院提起公诉。本院依法组成合议庭，公开开庭审理了本案。广州市越秀区人民检察院指派代理检察员林燕嫔出庭支持公诉，被告人冯超及其辩护人刘海林到庭参加诉讼。现已审理终结。</w:t>
      </w:r>
    </w:p>
    <w:p w14:paraId="4E087993" w14:textId="77777777" w:rsidR="007664A4" w:rsidRDefault="007664A4">
      <w:pPr>
        <w:spacing w:line="500" w:lineRule="atLeast"/>
        <w:ind w:firstLine="600"/>
        <w:divId w:val="1661807787"/>
        <w:rPr>
          <w:rFonts w:hint="eastAsia"/>
          <w:sz w:val="30"/>
          <w:szCs w:val="30"/>
        </w:rPr>
      </w:pPr>
      <w:r>
        <w:rPr>
          <w:rFonts w:hint="eastAsia"/>
          <w:sz w:val="30"/>
          <w:szCs w:val="30"/>
        </w:rPr>
        <w:t>广州市越秀区人民检察院指控，一、挪用公款罪</w:t>
      </w:r>
    </w:p>
    <w:p w14:paraId="362CC8FB" w14:textId="77777777" w:rsidR="007664A4" w:rsidRDefault="007664A4">
      <w:pPr>
        <w:spacing w:line="500" w:lineRule="atLeast"/>
        <w:ind w:firstLine="600"/>
        <w:divId w:val="1075397923"/>
        <w:rPr>
          <w:rFonts w:hint="eastAsia"/>
          <w:sz w:val="30"/>
          <w:szCs w:val="30"/>
        </w:rPr>
      </w:pPr>
      <w:r>
        <w:rPr>
          <w:rFonts w:hint="eastAsia"/>
          <w:sz w:val="30"/>
          <w:szCs w:val="30"/>
        </w:rPr>
        <w:t>被告人冯超在担任广东省地质实验测试中心（以下简称测试中心）主任、测试中心下设机构广东省南方岩土工程公司（以下简称南方岩土公司）法定代表人期间，利用职务便利，挪用公款共计人民币</w:t>
      </w:r>
      <w:r>
        <w:rPr>
          <w:rFonts w:hint="eastAsia"/>
          <w:sz w:val="30"/>
          <w:szCs w:val="30"/>
        </w:rPr>
        <w:t>143.78</w:t>
      </w:r>
      <w:r>
        <w:rPr>
          <w:rFonts w:hint="eastAsia"/>
          <w:sz w:val="30"/>
          <w:szCs w:val="30"/>
        </w:rPr>
        <w:t>万元，至案发前未归还。具体犯罪事实分述如下：</w:t>
      </w:r>
    </w:p>
    <w:p w14:paraId="6F271115" w14:textId="77777777" w:rsidR="007664A4" w:rsidRDefault="007664A4">
      <w:pPr>
        <w:spacing w:line="500" w:lineRule="atLeast"/>
        <w:ind w:firstLine="600"/>
        <w:divId w:val="1729262570"/>
        <w:rPr>
          <w:rFonts w:hint="eastAsia"/>
          <w:sz w:val="30"/>
          <w:szCs w:val="30"/>
        </w:rPr>
      </w:pPr>
      <w:r>
        <w:rPr>
          <w:rFonts w:hint="eastAsia"/>
          <w:sz w:val="30"/>
          <w:szCs w:val="30"/>
        </w:rPr>
        <w:t>1.2010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日，被告人冯超利用职务便利，私自挪用南方岩土公司公款人民币</w:t>
      </w:r>
      <w:r>
        <w:rPr>
          <w:rFonts w:hint="eastAsia"/>
          <w:sz w:val="30"/>
          <w:szCs w:val="30"/>
        </w:rPr>
        <w:t>43.78</w:t>
      </w:r>
      <w:r>
        <w:rPr>
          <w:rFonts w:hint="eastAsia"/>
          <w:sz w:val="30"/>
          <w:szCs w:val="30"/>
        </w:rPr>
        <w:t>万元，用于个人消费，至案发前未归还。</w:t>
      </w:r>
    </w:p>
    <w:p w14:paraId="48C752E8" w14:textId="77777777" w:rsidR="007664A4" w:rsidRDefault="007664A4">
      <w:pPr>
        <w:spacing w:line="500" w:lineRule="atLeast"/>
        <w:ind w:firstLine="600"/>
        <w:divId w:val="175659512"/>
        <w:rPr>
          <w:rFonts w:hint="eastAsia"/>
          <w:sz w:val="30"/>
          <w:szCs w:val="30"/>
        </w:rPr>
      </w:pPr>
      <w:r>
        <w:rPr>
          <w:rFonts w:hint="eastAsia"/>
          <w:sz w:val="30"/>
          <w:szCs w:val="30"/>
        </w:rPr>
        <w:t>2.2013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日，被告人冯超利用其职务便利，以借款名义将测试中心公款人民币</w:t>
      </w:r>
      <w:r>
        <w:rPr>
          <w:rFonts w:hint="eastAsia"/>
          <w:sz w:val="30"/>
          <w:szCs w:val="30"/>
        </w:rPr>
        <w:t>100</w:t>
      </w:r>
      <w:r>
        <w:rPr>
          <w:rFonts w:hint="eastAsia"/>
          <w:sz w:val="30"/>
          <w:szCs w:val="30"/>
        </w:rPr>
        <w:t>万元转入南方岩土公司，后</w:t>
      </w:r>
      <w:r>
        <w:rPr>
          <w:rFonts w:hint="eastAsia"/>
          <w:sz w:val="30"/>
          <w:szCs w:val="30"/>
        </w:rPr>
        <w:lastRenderedPageBreak/>
        <w:t>于当月</w:t>
      </w:r>
      <w:r>
        <w:rPr>
          <w:rFonts w:hint="eastAsia"/>
          <w:sz w:val="30"/>
          <w:szCs w:val="30"/>
        </w:rPr>
        <w:t>16</w:t>
      </w:r>
      <w:r>
        <w:rPr>
          <w:rFonts w:hint="eastAsia"/>
          <w:sz w:val="30"/>
          <w:szCs w:val="30"/>
        </w:rPr>
        <w:t>日私自挪用南方岩土公司该笔款项转给他人进行营利活动，至案发前未归还。</w:t>
      </w:r>
    </w:p>
    <w:p w14:paraId="21C466EC" w14:textId="77777777" w:rsidR="007664A4" w:rsidRDefault="007664A4">
      <w:pPr>
        <w:spacing w:line="500" w:lineRule="atLeast"/>
        <w:ind w:firstLine="600"/>
        <w:divId w:val="341592900"/>
        <w:rPr>
          <w:rFonts w:hint="eastAsia"/>
          <w:sz w:val="30"/>
          <w:szCs w:val="30"/>
        </w:rPr>
      </w:pPr>
      <w:r>
        <w:rPr>
          <w:rFonts w:hint="eastAsia"/>
          <w:sz w:val="30"/>
          <w:szCs w:val="30"/>
        </w:rPr>
        <w:t>二、贪污罪</w:t>
      </w:r>
    </w:p>
    <w:p w14:paraId="06AD4102" w14:textId="77777777" w:rsidR="007664A4" w:rsidRDefault="007664A4">
      <w:pPr>
        <w:spacing w:line="500" w:lineRule="atLeast"/>
        <w:ind w:firstLine="600"/>
        <w:divId w:val="419525731"/>
        <w:rPr>
          <w:rFonts w:hint="eastAsia"/>
          <w:sz w:val="30"/>
          <w:szCs w:val="30"/>
        </w:rPr>
      </w:pPr>
      <w:r>
        <w:rPr>
          <w:rFonts w:hint="eastAsia"/>
          <w:sz w:val="30"/>
          <w:szCs w:val="30"/>
        </w:rPr>
        <w:t>被告人冯超在担任测试中心主任期间，利用职务便利，侵吞测试中心公款人民币</w:t>
      </w:r>
      <w:r>
        <w:rPr>
          <w:rFonts w:hint="eastAsia"/>
          <w:sz w:val="30"/>
          <w:szCs w:val="30"/>
        </w:rPr>
        <w:t>29.76</w:t>
      </w:r>
      <w:r>
        <w:rPr>
          <w:rFonts w:hint="eastAsia"/>
          <w:sz w:val="30"/>
          <w:szCs w:val="30"/>
        </w:rPr>
        <w:t>万元，用于行贿他人。具体犯罪事实分述如下：</w:t>
      </w:r>
    </w:p>
    <w:p w14:paraId="3FA391F7" w14:textId="77777777" w:rsidR="007664A4" w:rsidRDefault="007664A4">
      <w:pPr>
        <w:spacing w:line="500" w:lineRule="atLeast"/>
        <w:ind w:firstLine="600"/>
        <w:divId w:val="808475715"/>
        <w:rPr>
          <w:rFonts w:hint="eastAsia"/>
          <w:sz w:val="30"/>
          <w:szCs w:val="30"/>
        </w:rPr>
      </w:pPr>
      <w:r>
        <w:rPr>
          <w:rFonts w:hint="eastAsia"/>
          <w:sz w:val="30"/>
          <w:szCs w:val="30"/>
        </w:rPr>
        <w:t>1.2013</w:t>
      </w:r>
      <w:r>
        <w:rPr>
          <w:rFonts w:hint="eastAsia"/>
          <w:sz w:val="30"/>
          <w:szCs w:val="30"/>
        </w:rPr>
        <w:t>年</w:t>
      </w:r>
      <w:r>
        <w:rPr>
          <w:rFonts w:hint="eastAsia"/>
          <w:sz w:val="30"/>
          <w:szCs w:val="30"/>
        </w:rPr>
        <w:t>3</w:t>
      </w:r>
      <w:r>
        <w:rPr>
          <w:rFonts w:hint="eastAsia"/>
          <w:sz w:val="30"/>
          <w:szCs w:val="30"/>
        </w:rPr>
        <w:t>月份，被告人冯超从测试中心参股的广东省广地珠宝首饰公司（以下简称广地公司）拿取黄金金条共计</w:t>
      </w:r>
      <w:r>
        <w:rPr>
          <w:rFonts w:hint="eastAsia"/>
          <w:sz w:val="30"/>
          <w:szCs w:val="30"/>
        </w:rPr>
        <w:t>500</w:t>
      </w:r>
      <w:r>
        <w:rPr>
          <w:rFonts w:hint="eastAsia"/>
          <w:sz w:val="30"/>
          <w:szCs w:val="30"/>
        </w:rPr>
        <w:t>克（共计价值人民币</w:t>
      </w:r>
      <w:r>
        <w:rPr>
          <w:rFonts w:hint="eastAsia"/>
          <w:sz w:val="30"/>
          <w:szCs w:val="30"/>
        </w:rPr>
        <w:t>19</w:t>
      </w:r>
      <w:r>
        <w:rPr>
          <w:rFonts w:hint="eastAsia"/>
          <w:sz w:val="30"/>
          <w:szCs w:val="30"/>
        </w:rPr>
        <w:t>万元），后利用职务便利，未经测试中心班子同意，擅自将拿取上述黄金金条所应支付的钱款在测试中心应收取广地公司的借款利息以及</w:t>
      </w:r>
      <w:r>
        <w:rPr>
          <w:rFonts w:hint="eastAsia"/>
          <w:sz w:val="30"/>
          <w:szCs w:val="30"/>
        </w:rPr>
        <w:t>2011</w:t>
      </w:r>
      <w:r>
        <w:rPr>
          <w:rFonts w:hint="eastAsia"/>
          <w:sz w:val="30"/>
          <w:szCs w:val="30"/>
        </w:rPr>
        <w:t>年股东分红中抵扣。</w:t>
      </w:r>
    </w:p>
    <w:p w14:paraId="012378F7" w14:textId="77777777" w:rsidR="007664A4" w:rsidRDefault="007664A4">
      <w:pPr>
        <w:spacing w:line="500" w:lineRule="atLeast"/>
        <w:ind w:firstLine="600"/>
        <w:divId w:val="153760871"/>
        <w:rPr>
          <w:rFonts w:hint="eastAsia"/>
          <w:sz w:val="30"/>
          <w:szCs w:val="30"/>
        </w:rPr>
      </w:pPr>
      <w:r>
        <w:rPr>
          <w:rFonts w:hint="eastAsia"/>
          <w:sz w:val="30"/>
          <w:szCs w:val="30"/>
        </w:rPr>
        <w:t>2.2013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日，被告人冯超从广地公司拿取翡翠玉镯</w:t>
      </w:r>
      <w:r>
        <w:rPr>
          <w:rFonts w:hint="eastAsia"/>
          <w:sz w:val="30"/>
          <w:szCs w:val="30"/>
        </w:rPr>
        <w:t>2</w:t>
      </w:r>
      <w:r>
        <w:rPr>
          <w:rFonts w:hint="eastAsia"/>
          <w:sz w:val="30"/>
          <w:szCs w:val="30"/>
        </w:rPr>
        <w:t>只（共计价值人民币</w:t>
      </w:r>
      <w:r>
        <w:rPr>
          <w:rFonts w:hint="eastAsia"/>
          <w:sz w:val="30"/>
          <w:szCs w:val="30"/>
        </w:rPr>
        <w:t>10.76</w:t>
      </w:r>
      <w:r>
        <w:rPr>
          <w:rFonts w:hint="eastAsia"/>
          <w:sz w:val="30"/>
          <w:szCs w:val="30"/>
        </w:rPr>
        <w:t>万元）后，再次以上述手法将应支钱款在测试中心应收取广地公司的</w:t>
      </w:r>
      <w:r>
        <w:rPr>
          <w:rFonts w:hint="eastAsia"/>
          <w:sz w:val="30"/>
          <w:szCs w:val="30"/>
        </w:rPr>
        <w:t>2012</w:t>
      </w:r>
      <w:r>
        <w:rPr>
          <w:rFonts w:hint="eastAsia"/>
          <w:sz w:val="30"/>
          <w:szCs w:val="30"/>
        </w:rPr>
        <w:t>年股东分红中抵扣。</w:t>
      </w:r>
    </w:p>
    <w:p w14:paraId="48E4531A" w14:textId="77777777" w:rsidR="007664A4" w:rsidRDefault="007664A4">
      <w:pPr>
        <w:spacing w:line="500" w:lineRule="atLeast"/>
        <w:ind w:firstLine="600"/>
        <w:divId w:val="2030177678"/>
        <w:rPr>
          <w:rFonts w:hint="eastAsia"/>
          <w:sz w:val="30"/>
          <w:szCs w:val="30"/>
        </w:rPr>
      </w:pPr>
      <w:r>
        <w:rPr>
          <w:rFonts w:hint="eastAsia"/>
          <w:sz w:val="30"/>
          <w:szCs w:val="30"/>
        </w:rPr>
        <w:t>三、行贿罪</w:t>
      </w:r>
    </w:p>
    <w:p w14:paraId="7A54EF33" w14:textId="77777777" w:rsidR="007664A4" w:rsidRDefault="007664A4">
      <w:pPr>
        <w:spacing w:line="500" w:lineRule="atLeast"/>
        <w:ind w:firstLine="600"/>
        <w:divId w:val="179204539"/>
        <w:rPr>
          <w:rFonts w:hint="eastAsia"/>
          <w:sz w:val="30"/>
          <w:szCs w:val="30"/>
        </w:rPr>
      </w:pPr>
      <w:r>
        <w:rPr>
          <w:rFonts w:hint="eastAsia"/>
          <w:sz w:val="30"/>
          <w:szCs w:val="30"/>
        </w:rPr>
        <w:t>被告人冯超在担任测试中心主任期间，为取得广东省地质局原局长、党委书记欧某</w:t>
      </w:r>
      <w:r>
        <w:rPr>
          <w:rFonts w:hint="eastAsia"/>
          <w:sz w:val="30"/>
          <w:szCs w:val="30"/>
        </w:rPr>
        <w:t>1</w:t>
      </w:r>
      <w:r>
        <w:rPr>
          <w:rFonts w:hint="eastAsia"/>
          <w:sz w:val="30"/>
          <w:szCs w:val="30"/>
        </w:rPr>
        <w:t>（另案处理）的关照与帮助，先后多次向欧某</w:t>
      </w:r>
      <w:r>
        <w:rPr>
          <w:rFonts w:hint="eastAsia"/>
          <w:sz w:val="30"/>
          <w:szCs w:val="30"/>
        </w:rPr>
        <w:t>1</w:t>
      </w:r>
      <w:r>
        <w:rPr>
          <w:rFonts w:hint="eastAsia"/>
          <w:sz w:val="30"/>
          <w:szCs w:val="30"/>
        </w:rPr>
        <w:t>贿送钱物，共计人民币</w:t>
      </w:r>
      <w:r>
        <w:rPr>
          <w:rFonts w:hint="eastAsia"/>
          <w:sz w:val="30"/>
          <w:szCs w:val="30"/>
        </w:rPr>
        <w:t>30</w:t>
      </w:r>
      <w:r>
        <w:rPr>
          <w:rFonts w:hint="eastAsia"/>
          <w:sz w:val="30"/>
          <w:szCs w:val="30"/>
        </w:rPr>
        <w:t>万元、黄金金条</w:t>
      </w:r>
      <w:r>
        <w:rPr>
          <w:rFonts w:hint="eastAsia"/>
          <w:sz w:val="30"/>
          <w:szCs w:val="30"/>
        </w:rPr>
        <w:t>500</w:t>
      </w:r>
      <w:r>
        <w:rPr>
          <w:rFonts w:hint="eastAsia"/>
          <w:sz w:val="30"/>
          <w:szCs w:val="30"/>
        </w:rPr>
        <w:t>克、翡翠玉镯</w:t>
      </w:r>
      <w:r>
        <w:rPr>
          <w:rFonts w:hint="eastAsia"/>
          <w:sz w:val="30"/>
          <w:szCs w:val="30"/>
        </w:rPr>
        <w:t>2</w:t>
      </w:r>
      <w:r>
        <w:rPr>
          <w:rFonts w:hint="eastAsia"/>
          <w:sz w:val="30"/>
          <w:szCs w:val="30"/>
        </w:rPr>
        <w:t>只以及宝石戒指</w:t>
      </w:r>
      <w:r>
        <w:rPr>
          <w:rFonts w:hint="eastAsia"/>
          <w:sz w:val="30"/>
          <w:szCs w:val="30"/>
        </w:rPr>
        <w:t>1</w:t>
      </w:r>
      <w:r>
        <w:rPr>
          <w:rFonts w:hint="eastAsia"/>
          <w:sz w:val="30"/>
          <w:szCs w:val="30"/>
        </w:rPr>
        <w:t>枚。</w:t>
      </w:r>
    </w:p>
    <w:p w14:paraId="27696C44" w14:textId="77777777" w:rsidR="007664A4" w:rsidRDefault="007664A4">
      <w:pPr>
        <w:spacing w:line="500" w:lineRule="atLeast"/>
        <w:ind w:firstLine="600"/>
        <w:divId w:val="869729827"/>
        <w:rPr>
          <w:rFonts w:hint="eastAsia"/>
          <w:sz w:val="30"/>
          <w:szCs w:val="30"/>
        </w:rPr>
      </w:pPr>
      <w:r>
        <w:rPr>
          <w:rFonts w:hint="eastAsia"/>
          <w:sz w:val="30"/>
          <w:szCs w:val="30"/>
        </w:rPr>
        <w:t>综上所述，被告人冯超利用职务之便，挪用公款人民币</w:t>
      </w:r>
      <w:r>
        <w:rPr>
          <w:rFonts w:hint="eastAsia"/>
          <w:sz w:val="30"/>
          <w:szCs w:val="30"/>
        </w:rPr>
        <w:t>143.78</w:t>
      </w:r>
      <w:r>
        <w:rPr>
          <w:rFonts w:hint="eastAsia"/>
          <w:sz w:val="30"/>
          <w:szCs w:val="30"/>
        </w:rPr>
        <w:t>万元，数额巨大，至案发前未归还；贪污公款人民币</w:t>
      </w:r>
      <w:r>
        <w:rPr>
          <w:rFonts w:hint="eastAsia"/>
          <w:sz w:val="30"/>
          <w:szCs w:val="30"/>
        </w:rPr>
        <w:t>29.76</w:t>
      </w:r>
      <w:r>
        <w:rPr>
          <w:rFonts w:hint="eastAsia"/>
          <w:sz w:val="30"/>
          <w:szCs w:val="30"/>
        </w:rPr>
        <w:t>万元，用于非法活动；为谋取不正当利益，行贿国家工作人员共计人民币</w:t>
      </w:r>
      <w:r>
        <w:rPr>
          <w:rFonts w:hint="eastAsia"/>
          <w:sz w:val="30"/>
          <w:szCs w:val="30"/>
        </w:rPr>
        <w:t>30</w:t>
      </w:r>
      <w:r>
        <w:rPr>
          <w:rFonts w:hint="eastAsia"/>
          <w:sz w:val="30"/>
          <w:szCs w:val="30"/>
        </w:rPr>
        <w:t>万元、黄金金条</w:t>
      </w:r>
      <w:r>
        <w:rPr>
          <w:rFonts w:hint="eastAsia"/>
          <w:sz w:val="30"/>
          <w:szCs w:val="30"/>
        </w:rPr>
        <w:t>500</w:t>
      </w:r>
      <w:r>
        <w:rPr>
          <w:rFonts w:hint="eastAsia"/>
          <w:sz w:val="30"/>
          <w:szCs w:val="30"/>
        </w:rPr>
        <w:t>克、翡翠玉镯</w:t>
      </w:r>
      <w:r>
        <w:rPr>
          <w:rFonts w:hint="eastAsia"/>
          <w:sz w:val="30"/>
          <w:szCs w:val="30"/>
        </w:rPr>
        <w:t>2</w:t>
      </w:r>
      <w:r>
        <w:rPr>
          <w:rFonts w:hint="eastAsia"/>
          <w:sz w:val="30"/>
          <w:szCs w:val="30"/>
        </w:rPr>
        <w:t>只以及宝石戒指</w:t>
      </w:r>
      <w:r>
        <w:rPr>
          <w:rFonts w:hint="eastAsia"/>
          <w:sz w:val="30"/>
          <w:szCs w:val="30"/>
        </w:rPr>
        <w:t>1</w:t>
      </w:r>
      <w:r>
        <w:rPr>
          <w:rFonts w:hint="eastAsia"/>
          <w:sz w:val="30"/>
          <w:szCs w:val="30"/>
        </w:rPr>
        <w:t>枚。</w:t>
      </w:r>
    </w:p>
    <w:p w14:paraId="126B468C" w14:textId="77777777" w:rsidR="007664A4" w:rsidRDefault="007664A4">
      <w:pPr>
        <w:spacing w:line="500" w:lineRule="atLeast"/>
        <w:ind w:firstLine="600"/>
        <w:divId w:val="2031561311"/>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日，被告人冯超向广州市人民检察院投案自首，并于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日向该院退缴赃款人民币</w:t>
      </w:r>
      <w:r>
        <w:rPr>
          <w:rFonts w:hint="eastAsia"/>
          <w:sz w:val="30"/>
          <w:szCs w:val="30"/>
        </w:rPr>
        <w:t>143.78</w:t>
      </w:r>
      <w:r>
        <w:rPr>
          <w:rFonts w:hint="eastAsia"/>
          <w:sz w:val="30"/>
          <w:szCs w:val="30"/>
        </w:rPr>
        <w:t>万元。</w:t>
      </w:r>
    </w:p>
    <w:p w14:paraId="387E142B" w14:textId="77777777" w:rsidR="007664A4" w:rsidRDefault="007664A4">
      <w:pPr>
        <w:spacing w:line="500" w:lineRule="atLeast"/>
        <w:ind w:firstLine="600"/>
        <w:divId w:val="270673186"/>
        <w:rPr>
          <w:rFonts w:hint="eastAsia"/>
          <w:sz w:val="30"/>
          <w:szCs w:val="30"/>
        </w:rPr>
      </w:pPr>
      <w:r>
        <w:rPr>
          <w:rFonts w:hint="eastAsia"/>
          <w:sz w:val="30"/>
          <w:szCs w:val="30"/>
        </w:rPr>
        <w:t>公诉机关认为，被告人冯超的行为触犯《中华人民共和国刑法》第三百八十四条、第三百八十二条第一款、第三百八十九条第一款的规定，构成挪用公款罪、贪污罪、行贿罪，并提供证人证言、书证等相关证据。被告人冯超具有自首情节，依法可以从轻或者减轻处罚。被告人冯超一人犯数罪，依法应当数罪并罚。提请本院依法判处。</w:t>
      </w:r>
    </w:p>
    <w:p w14:paraId="57D88F02" w14:textId="77777777" w:rsidR="007664A4" w:rsidRDefault="007664A4">
      <w:pPr>
        <w:spacing w:line="500" w:lineRule="atLeast"/>
        <w:ind w:firstLine="600"/>
        <w:divId w:val="384184884"/>
        <w:rPr>
          <w:rFonts w:hint="eastAsia"/>
          <w:sz w:val="30"/>
          <w:szCs w:val="30"/>
        </w:rPr>
      </w:pPr>
      <w:r>
        <w:rPr>
          <w:rFonts w:hint="eastAsia"/>
          <w:sz w:val="30"/>
          <w:szCs w:val="30"/>
        </w:rPr>
        <w:t>被告人冯超对公诉机关指控的事实和罪名不持异议。其辩护人辩护称，</w:t>
      </w:r>
      <w:r>
        <w:rPr>
          <w:rFonts w:hint="eastAsia"/>
          <w:sz w:val="30"/>
          <w:szCs w:val="30"/>
        </w:rPr>
        <w:t>1.</w:t>
      </w:r>
      <w:r>
        <w:rPr>
          <w:rFonts w:hint="eastAsia"/>
          <w:sz w:val="30"/>
          <w:szCs w:val="30"/>
        </w:rPr>
        <w:t>被告人冯超具有投案自首情节；</w:t>
      </w:r>
      <w:r>
        <w:rPr>
          <w:rFonts w:hint="eastAsia"/>
          <w:sz w:val="30"/>
          <w:szCs w:val="30"/>
        </w:rPr>
        <w:t>2.</w:t>
      </w:r>
      <w:r>
        <w:rPr>
          <w:rFonts w:hint="eastAsia"/>
          <w:sz w:val="30"/>
          <w:szCs w:val="30"/>
        </w:rPr>
        <w:t>冯超案发后即将挪用的公款全额退回，其挪用行为没有对被害单位造成重大影响；</w:t>
      </w:r>
      <w:r>
        <w:rPr>
          <w:rFonts w:hint="eastAsia"/>
          <w:sz w:val="30"/>
          <w:szCs w:val="30"/>
        </w:rPr>
        <w:t>3.</w:t>
      </w:r>
      <w:r>
        <w:rPr>
          <w:rFonts w:hint="eastAsia"/>
          <w:sz w:val="30"/>
          <w:szCs w:val="30"/>
        </w:rPr>
        <w:t>冯超贪污罪的构成是因为其将公司参股的下属单位的</w:t>
      </w:r>
      <w:r>
        <w:rPr>
          <w:rFonts w:hint="eastAsia"/>
          <w:sz w:val="30"/>
          <w:szCs w:val="30"/>
        </w:rPr>
        <w:t>500</w:t>
      </w:r>
      <w:r>
        <w:rPr>
          <w:rFonts w:hint="eastAsia"/>
          <w:sz w:val="30"/>
          <w:szCs w:val="30"/>
        </w:rPr>
        <w:t>克黄金及</w:t>
      </w:r>
      <w:r>
        <w:rPr>
          <w:rFonts w:hint="eastAsia"/>
          <w:sz w:val="30"/>
          <w:szCs w:val="30"/>
        </w:rPr>
        <w:t>2</w:t>
      </w:r>
      <w:r>
        <w:rPr>
          <w:rFonts w:hint="eastAsia"/>
          <w:sz w:val="30"/>
          <w:szCs w:val="30"/>
        </w:rPr>
        <w:t>个玉镯侵吞之后再行贿给其本人及公司的直接上级，以希望对本人及公司获得关照；</w:t>
      </w:r>
      <w:r>
        <w:rPr>
          <w:rFonts w:hint="eastAsia"/>
          <w:sz w:val="30"/>
          <w:szCs w:val="30"/>
        </w:rPr>
        <w:t>4.</w:t>
      </w:r>
      <w:r>
        <w:rPr>
          <w:rFonts w:hint="eastAsia"/>
          <w:sz w:val="30"/>
          <w:szCs w:val="30"/>
        </w:rPr>
        <w:t>冯超行贿情节带有一定的特殊性，其不仅仅是代表其个人，其同时也是涉案单位的负责人，一定程度或一定意义上也代表着涉案单位。希望法院对被告人冯超从轻或者减轻处罚。</w:t>
      </w:r>
    </w:p>
    <w:p w14:paraId="29F33451" w14:textId="77777777" w:rsidR="007664A4" w:rsidRDefault="007664A4">
      <w:pPr>
        <w:spacing w:line="500" w:lineRule="atLeast"/>
        <w:ind w:firstLine="600"/>
        <w:divId w:val="21054358"/>
        <w:rPr>
          <w:rFonts w:hint="eastAsia"/>
          <w:sz w:val="30"/>
          <w:szCs w:val="30"/>
        </w:rPr>
      </w:pPr>
      <w:r>
        <w:rPr>
          <w:rFonts w:hint="eastAsia"/>
          <w:sz w:val="30"/>
          <w:szCs w:val="30"/>
        </w:rPr>
        <w:t>经审理查明，一、挪用公款事实</w:t>
      </w:r>
    </w:p>
    <w:p w14:paraId="722AD32D" w14:textId="77777777" w:rsidR="007664A4" w:rsidRDefault="007664A4">
      <w:pPr>
        <w:spacing w:line="500" w:lineRule="atLeast"/>
        <w:ind w:firstLine="600"/>
        <w:divId w:val="1968244786"/>
        <w:rPr>
          <w:rFonts w:hint="eastAsia"/>
          <w:sz w:val="30"/>
          <w:szCs w:val="30"/>
        </w:rPr>
      </w:pPr>
      <w:r>
        <w:rPr>
          <w:rFonts w:hint="eastAsia"/>
          <w:sz w:val="30"/>
          <w:szCs w:val="30"/>
        </w:rPr>
        <w:t>被告人冯超在担任广东省地质实验测试中心（以下简称测试中心）主任、测试中心下设机构广东省南方岩土工程公司（以下简称南方岩土公司）法定代表人期间，利用职务便利，挪用公款共计人民币</w:t>
      </w:r>
      <w:r>
        <w:rPr>
          <w:rFonts w:hint="eastAsia"/>
          <w:sz w:val="30"/>
          <w:szCs w:val="30"/>
        </w:rPr>
        <w:t>143.78</w:t>
      </w:r>
      <w:r>
        <w:rPr>
          <w:rFonts w:hint="eastAsia"/>
          <w:sz w:val="30"/>
          <w:szCs w:val="30"/>
        </w:rPr>
        <w:t>万元，至案发前未归还。具体事实分述如下：</w:t>
      </w:r>
    </w:p>
    <w:p w14:paraId="6FF457B0" w14:textId="77777777" w:rsidR="007664A4" w:rsidRDefault="007664A4">
      <w:pPr>
        <w:spacing w:line="500" w:lineRule="atLeast"/>
        <w:ind w:firstLine="600"/>
        <w:divId w:val="52891614"/>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日，被告人冯超利用职务便利，私自挪用南方岩土公司的公款人民币</w:t>
      </w:r>
      <w:r>
        <w:rPr>
          <w:rFonts w:hint="eastAsia"/>
          <w:sz w:val="30"/>
          <w:szCs w:val="30"/>
        </w:rPr>
        <w:t>43.78</w:t>
      </w:r>
      <w:r>
        <w:rPr>
          <w:rFonts w:hint="eastAsia"/>
          <w:sz w:val="30"/>
          <w:szCs w:val="30"/>
        </w:rPr>
        <w:t>万元，用于个人购买钻石消费，至案发前未归还。</w:t>
      </w:r>
    </w:p>
    <w:p w14:paraId="0BD4DBF9" w14:textId="77777777" w:rsidR="007664A4" w:rsidRDefault="007664A4">
      <w:pPr>
        <w:spacing w:line="500" w:lineRule="atLeast"/>
        <w:ind w:firstLine="600"/>
        <w:divId w:val="1075392173"/>
        <w:rPr>
          <w:rFonts w:hint="eastAsia"/>
          <w:sz w:val="30"/>
          <w:szCs w:val="30"/>
        </w:rPr>
      </w:pPr>
      <w:r>
        <w:rPr>
          <w:rFonts w:hint="eastAsia"/>
          <w:sz w:val="30"/>
          <w:szCs w:val="30"/>
        </w:rPr>
        <w:t>上述事实，有检察机关提交，并经法庭质证、认证的下列证据证明：</w:t>
      </w:r>
    </w:p>
    <w:p w14:paraId="00079BA1" w14:textId="77777777" w:rsidR="007664A4" w:rsidRDefault="007664A4">
      <w:pPr>
        <w:spacing w:line="500" w:lineRule="atLeast"/>
        <w:ind w:firstLine="600"/>
        <w:divId w:val="1018001087"/>
        <w:rPr>
          <w:rFonts w:hint="eastAsia"/>
          <w:sz w:val="30"/>
          <w:szCs w:val="30"/>
        </w:rPr>
      </w:pPr>
      <w:r>
        <w:rPr>
          <w:rFonts w:hint="eastAsia"/>
          <w:sz w:val="30"/>
          <w:szCs w:val="30"/>
        </w:rPr>
        <w:t>1.</w:t>
      </w:r>
      <w:r>
        <w:rPr>
          <w:rFonts w:hint="eastAsia"/>
          <w:sz w:val="30"/>
          <w:szCs w:val="30"/>
        </w:rPr>
        <w:t>证人倪某（测试中心副主任、南方岩土公司总经理）的证言：</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时，我们测试中心主任冯超打电话给我说他有个朋友需要点资金周转，大概两个月，让我从南方公司的账上打过去，随后冯超就发了个短信给我，短信上写明了对方公司的名称、账号、开户银行以及需要转入的金额，然后我就找到南方公司的财务陈某让他按照冯超主任的指示将这笔钱打入到指定的公司里，之后陈某当天就将这笔钱通过银行转账的方式打到对方公司。</w:t>
      </w:r>
    </w:p>
    <w:p w14:paraId="3EEA1D7F" w14:textId="77777777" w:rsidR="007664A4" w:rsidRDefault="007664A4">
      <w:pPr>
        <w:spacing w:line="500" w:lineRule="atLeast"/>
        <w:ind w:firstLine="600"/>
        <w:divId w:val="510725231"/>
        <w:rPr>
          <w:rFonts w:hint="eastAsia"/>
          <w:sz w:val="30"/>
          <w:szCs w:val="30"/>
        </w:rPr>
      </w:pPr>
      <w:r>
        <w:rPr>
          <w:rFonts w:hint="eastAsia"/>
          <w:sz w:val="30"/>
          <w:szCs w:val="30"/>
        </w:rPr>
        <w:t>2.</w:t>
      </w:r>
      <w:r>
        <w:rPr>
          <w:rFonts w:hint="eastAsia"/>
          <w:sz w:val="30"/>
          <w:szCs w:val="30"/>
        </w:rPr>
        <w:t>证人陈某（南方岩土公司财务总监、副总经理）的证言：</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月底</w:t>
      </w:r>
      <w:r>
        <w:rPr>
          <w:rFonts w:hint="eastAsia"/>
          <w:sz w:val="30"/>
          <w:szCs w:val="30"/>
        </w:rPr>
        <w:t>11</w:t>
      </w:r>
      <w:r>
        <w:rPr>
          <w:rFonts w:hint="eastAsia"/>
          <w:sz w:val="30"/>
          <w:szCs w:val="30"/>
        </w:rPr>
        <w:t>月初，有一天冯超给我打电话，说他帮我们南方岩土公司订了一批货，急着要我们马上付款，然后他还发了一个公司账号到我的手机上，让我马上去办。后来我就去找了我们公司时任总经理倪某（现任测试中心副主任）说了这件事，他表示冯超已经和他沟通过。</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日我按照冯超给我的账户和金额，通过公司的开户行中国银行汇了人民币</w:t>
      </w:r>
      <w:r>
        <w:rPr>
          <w:rFonts w:hint="eastAsia"/>
          <w:sz w:val="30"/>
          <w:szCs w:val="30"/>
        </w:rPr>
        <w:t>437,800</w:t>
      </w:r>
      <w:r>
        <w:rPr>
          <w:rFonts w:hint="eastAsia"/>
          <w:sz w:val="30"/>
          <w:szCs w:val="30"/>
        </w:rPr>
        <w:t>元到深圳丰某公司。因为这笔款付出去没有经过财务审批程序，为此我还专门找过冯超几次要签名审批，冯超就表示等对方公司的发票回来再办审批手续，但是对方的发票直到现在也没有回来，所以付款的审批手续一直没办。</w:t>
      </w:r>
    </w:p>
    <w:p w14:paraId="367A58D8" w14:textId="77777777" w:rsidR="007664A4" w:rsidRDefault="007664A4">
      <w:pPr>
        <w:spacing w:line="500" w:lineRule="atLeast"/>
        <w:ind w:firstLine="600"/>
        <w:divId w:val="1999796947"/>
        <w:rPr>
          <w:rFonts w:hint="eastAsia"/>
          <w:sz w:val="30"/>
          <w:szCs w:val="30"/>
        </w:rPr>
      </w:pPr>
      <w:r>
        <w:rPr>
          <w:rFonts w:hint="eastAsia"/>
          <w:sz w:val="30"/>
          <w:szCs w:val="30"/>
        </w:rPr>
        <w:t>3.</w:t>
      </w:r>
      <w:r>
        <w:rPr>
          <w:rFonts w:hint="eastAsia"/>
          <w:sz w:val="30"/>
          <w:szCs w:val="30"/>
        </w:rPr>
        <w:t>证人彭某</w:t>
      </w:r>
      <w:r>
        <w:rPr>
          <w:rFonts w:hint="eastAsia"/>
          <w:sz w:val="30"/>
          <w:szCs w:val="30"/>
        </w:rPr>
        <w:t>1</w:t>
      </w:r>
      <w:r>
        <w:rPr>
          <w:rFonts w:hint="eastAsia"/>
          <w:sz w:val="30"/>
          <w:szCs w:val="30"/>
        </w:rPr>
        <w:t>（南方岩土公司出纳）的证言：</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月初某天，我们公司的财务陈某拿了一个“深圳市丰弘浩贸易有限公司”的账号给我，让我马上按照这个账号转人民币</w:t>
      </w:r>
      <w:r>
        <w:rPr>
          <w:rFonts w:hint="eastAsia"/>
          <w:sz w:val="30"/>
          <w:szCs w:val="30"/>
        </w:rPr>
        <w:t>437800</w:t>
      </w:r>
      <w:r>
        <w:rPr>
          <w:rFonts w:hint="eastAsia"/>
          <w:sz w:val="30"/>
          <w:szCs w:val="30"/>
        </w:rPr>
        <w:t>元过去。当时他也没有给我付款的审批手续，只是说要付给对方的货款，具体情况也没有说。我就按照他的要求，当天通过我们公司的基本账户（开户行中国银行广州高尔夫大厦支行）将公司的自有流动资金转了</w:t>
      </w:r>
      <w:r>
        <w:rPr>
          <w:rFonts w:hint="eastAsia"/>
          <w:sz w:val="30"/>
          <w:szCs w:val="30"/>
        </w:rPr>
        <w:t>437800</w:t>
      </w:r>
      <w:r>
        <w:rPr>
          <w:rFonts w:hint="eastAsia"/>
          <w:sz w:val="30"/>
          <w:szCs w:val="30"/>
        </w:rPr>
        <w:t>元到深圳市丰某贸易有限公司。</w:t>
      </w:r>
    </w:p>
    <w:p w14:paraId="0EAF376E" w14:textId="77777777" w:rsidR="007664A4" w:rsidRDefault="007664A4">
      <w:pPr>
        <w:spacing w:line="500" w:lineRule="atLeast"/>
        <w:ind w:firstLine="600"/>
        <w:divId w:val="492255844"/>
        <w:rPr>
          <w:rFonts w:hint="eastAsia"/>
          <w:sz w:val="30"/>
          <w:szCs w:val="30"/>
        </w:rPr>
      </w:pPr>
      <w:r>
        <w:rPr>
          <w:rFonts w:hint="eastAsia"/>
          <w:sz w:val="30"/>
          <w:szCs w:val="30"/>
        </w:rPr>
        <w:t>4.</w:t>
      </w:r>
      <w:r>
        <w:rPr>
          <w:rFonts w:hint="eastAsia"/>
          <w:sz w:val="30"/>
          <w:szCs w:val="30"/>
        </w:rPr>
        <w:t>证人曹某（被告人冯超妻子）的证言，证明：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月，其私人购买钻石的款项</w:t>
      </w:r>
      <w:r>
        <w:rPr>
          <w:rFonts w:hint="eastAsia"/>
          <w:sz w:val="30"/>
          <w:szCs w:val="30"/>
        </w:rPr>
        <w:t>43.78</w:t>
      </w:r>
      <w:r>
        <w:rPr>
          <w:rFonts w:hint="eastAsia"/>
          <w:sz w:val="30"/>
          <w:szCs w:val="30"/>
        </w:rPr>
        <w:t>万元是被告人冯超支付的。</w:t>
      </w:r>
    </w:p>
    <w:p w14:paraId="72EE2C15" w14:textId="77777777" w:rsidR="007664A4" w:rsidRDefault="007664A4">
      <w:pPr>
        <w:spacing w:line="500" w:lineRule="atLeast"/>
        <w:ind w:firstLine="600"/>
        <w:divId w:val="643588754"/>
        <w:rPr>
          <w:rFonts w:hint="eastAsia"/>
          <w:sz w:val="30"/>
          <w:szCs w:val="30"/>
        </w:rPr>
      </w:pPr>
      <w:r>
        <w:rPr>
          <w:rFonts w:hint="eastAsia"/>
          <w:sz w:val="30"/>
          <w:szCs w:val="30"/>
        </w:rPr>
        <w:t>5.</w:t>
      </w:r>
      <w:r>
        <w:rPr>
          <w:rFonts w:hint="eastAsia"/>
          <w:sz w:val="30"/>
          <w:szCs w:val="30"/>
        </w:rPr>
        <w:t>广东省南方岩土工程公司营业执照、组织机构代码证、《印发广东省地质实验测试中心机构设置方案的通知》、广东省物料实验检测中心《关于调整中心领导班子成员分工的通知》、中共广东省地质实验检测中心委员会《关于彭某</w:t>
      </w:r>
      <w:r>
        <w:rPr>
          <w:rFonts w:hint="eastAsia"/>
          <w:sz w:val="30"/>
          <w:szCs w:val="30"/>
        </w:rPr>
        <w:t>2</w:t>
      </w:r>
      <w:r>
        <w:rPr>
          <w:rFonts w:hint="eastAsia"/>
          <w:sz w:val="30"/>
          <w:szCs w:val="30"/>
        </w:rPr>
        <w:t>、左某同志任免的通知》、《关于左某等同志职务任免的通知》，证实广东省南方岩土工程公司（以下简称南方岩土公司）为广东省地质实验测试中心的下设机构，性质为全民所有制企业，被告人冯超为该公司的法定代表人。</w:t>
      </w:r>
    </w:p>
    <w:p w14:paraId="361E1984" w14:textId="77777777" w:rsidR="007664A4" w:rsidRDefault="007664A4">
      <w:pPr>
        <w:spacing w:line="500" w:lineRule="atLeast"/>
        <w:ind w:firstLine="600"/>
        <w:divId w:val="704134858"/>
        <w:rPr>
          <w:rFonts w:hint="eastAsia"/>
          <w:sz w:val="30"/>
          <w:szCs w:val="30"/>
        </w:rPr>
      </w:pPr>
      <w:r>
        <w:rPr>
          <w:rFonts w:hint="eastAsia"/>
          <w:sz w:val="30"/>
          <w:szCs w:val="30"/>
        </w:rPr>
        <w:t>6.</w:t>
      </w:r>
      <w:r>
        <w:rPr>
          <w:rFonts w:hint="eastAsia"/>
          <w:sz w:val="30"/>
          <w:szCs w:val="30"/>
        </w:rPr>
        <w:t>深圳市丰某贸易有限公司的企业信息，证实该公司（以下简称丰某公司）于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日成立，法定代表人为肖某。</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日被吊销营业执照。</w:t>
      </w:r>
    </w:p>
    <w:p w14:paraId="3BC5A868" w14:textId="77777777" w:rsidR="007664A4" w:rsidRDefault="007664A4">
      <w:pPr>
        <w:spacing w:line="500" w:lineRule="atLeast"/>
        <w:ind w:firstLine="600"/>
        <w:divId w:val="1537617738"/>
        <w:rPr>
          <w:rFonts w:hint="eastAsia"/>
          <w:sz w:val="30"/>
          <w:szCs w:val="30"/>
        </w:rPr>
      </w:pPr>
      <w:r>
        <w:rPr>
          <w:rFonts w:hint="eastAsia"/>
          <w:sz w:val="30"/>
          <w:szCs w:val="30"/>
        </w:rPr>
        <w:t>7.</w:t>
      </w:r>
      <w:r>
        <w:rPr>
          <w:rFonts w:hint="eastAsia"/>
          <w:sz w:val="30"/>
          <w:szCs w:val="30"/>
        </w:rPr>
        <w:t>南方岩土公司的核算项目明细账、记账凭证、中国银行电汇凭证、中国农业银行出具的交易明细，证实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日南方岩土公司以周转金</w:t>
      </w:r>
      <w:r>
        <w:rPr>
          <w:rFonts w:hint="eastAsia"/>
          <w:sz w:val="30"/>
          <w:szCs w:val="30"/>
        </w:rPr>
        <w:t>/</w:t>
      </w:r>
      <w:r>
        <w:rPr>
          <w:rFonts w:hint="eastAsia"/>
          <w:sz w:val="30"/>
          <w:szCs w:val="30"/>
        </w:rPr>
        <w:t>订货款的名义向丰某公司电汇人民币</w:t>
      </w:r>
      <w:r>
        <w:rPr>
          <w:rFonts w:hint="eastAsia"/>
          <w:sz w:val="30"/>
          <w:szCs w:val="30"/>
        </w:rPr>
        <w:t>43.78</w:t>
      </w:r>
      <w:r>
        <w:rPr>
          <w:rFonts w:hint="eastAsia"/>
          <w:sz w:val="30"/>
          <w:szCs w:val="30"/>
        </w:rPr>
        <w:t>万元，迄今尚未收回该笔款项。证人倪某、陈某签认是被告人冯超指使南方岩土公司电汇至丰某公司的款项，至今被告人冯超未拿回任何单据平账，该笔款项至今仍挂在南方岩土公司的其它应收款科目中。证人彭某</w:t>
      </w:r>
      <w:r>
        <w:rPr>
          <w:rFonts w:hint="eastAsia"/>
          <w:sz w:val="30"/>
          <w:szCs w:val="30"/>
        </w:rPr>
        <w:t>1</w:t>
      </w:r>
      <w:r>
        <w:rPr>
          <w:rFonts w:hint="eastAsia"/>
          <w:sz w:val="30"/>
          <w:szCs w:val="30"/>
        </w:rPr>
        <w:t>签认该笔款项是证人陈某要求其汇出。被告人冯超签认以上款项是其挪用用于个人购买钻石的公款。</w:t>
      </w:r>
    </w:p>
    <w:p w14:paraId="28DA7440" w14:textId="77777777" w:rsidR="007664A4" w:rsidRDefault="007664A4">
      <w:pPr>
        <w:spacing w:line="500" w:lineRule="atLeast"/>
        <w:ind w:firstLine="600"/>
        <w:divId w:val="1027295361"/>
        <w:rPr>
          <w:rFonts w:hint="eastAsia"/>
          <w:sz w:val="30"/>
          <w:szCs w:val="30"/>
        </w:rPr>
      </w:pPr>
      <w:r>
        <w:rPr>
          <w:rFonts w:hint="eastAsia"/>
          <w:sz w:val="30"/>
          <w:szCs w:val="30"/>
        </w:rPr>
        <w:t>8.</w:t>
      </w:r>
      <w:r>
        <w:rPr>
          <w:rFonts w:hint="eastAsia"/>
          <w:sz w:val="30"/>
          <w:szCs w:val="30"/>
        </w:rPr>
        <w:t>被告人冯超的供述：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月份左右，我妻子曹某在其深圳开办珠宝贸易公司的同学处看到</w:t>
      </w:r>
      <w:r>
        <w:rPr>
          <w:rFonts w:hint="eastAsia"/>
          <w:sz w:val="30"/>
          <w:szCs w:val="30"/>
        </w:rPr>
        <w:t>2</w:t>
      </w:r>
      <w:r>
        <w:rPr>
          <w:rFonts w:hint="eastAsia"/>
          <w:sz w:val="30"/>
          <w:szCs w:val="30"/>
        </w:rPr>
        <w:t>颗重</w:t>
      </w:r>
      <w:r>
        <w:rPr>
          <w:rFonts w:hint="eastAsia"/>
          <w:sz w:val="30"/>
          <w:szCs w:val="30"/>
        </w:rPr>
        <w:t>2</w:t>
      </w:r>
      <w:r>
        <w:rPr>
          <w:rFonts w:hint="eastAsia"/>
          <w:sz w:val="30"/>
          <w:szCs w:val="30"/>
        </w:rPr>
        <w:t>克拉的钻石，建议我购买下来。我看后觉得不错，就同意购买并将钻石交给我妻子曹某保管。由于当时我资金紧张，就在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南方岩土公司还是倪某担任经理时，以测试中心主任的身份打电话给倪某，跟他说我有个朋友需要点资金周转，大概用两个月，并让倪某从南方岩土公司的账上打钱过去，随后便发了条信息给他，短信上写明了收款公司的名称、账号、开户银行以及需要转入的金额，然后我又跟南方岩土公司的财务陈某说了这件事，当天他们俩就按照我的指示，以购买材料周转金的名义将这笔钱通过银行转账的方式打到了深圳市丰某贸易有限公司的账上。该笔款项一直挂在南方岩土公司的账上没有平掉。</w:t>
      </w:r>
    </w:p>
    <w:p w14:paraId="5FAA8640" w14:textId="77777777" w:rsidR="007664A4" w:rsidRDefault="007664A4">
      <w:pPr>
        <w:spacing w:line="500" w:lineRule="atLeast"/>
        <w:ind w:firstLine="600"/>
        <w:divId w:val="642588152"/>
        <w:rPr>
          <w:rFonts w:hint="eastAsia"/>
          <w:sz w:val="30"/>
          <w:szCs w:val="30"/>
        </w:rPr>
      </w:pPr>
      <w:r>
        <w:rPr>
          <w:rFonts w:hint="eastAsia"/>
          <w:sz w:val="30"/>
          <w:szCs w:val="30"/>
        </w:rPr>
        <w:t>上述证据，来源合法，查证属实，予以采信。</w:t>
      </w:r>
    </w:p>
    <w:p w14:paraId="2BED3EA3" w14:textId="77777777" w:rsidR="007664A4" w:rsidRDefault="007664A4">
      <w:pPr>
        <w:spacing w:line="500" w:lineRule="atLeast"/>
        <w:ind w:firstLine="600"/>
        <w:divId w:val="1127554386"/>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日，被告人冯超利用其职务便利，以借款名义将测试中心公款人民币</w:t>
      </w:r>
      <w:r>
        <w:rPr>
          <w:rFonts w:hint="eastAsia"/>
          <w:sz w:val="30"/>
          <w:szCs w:val="30"/>
        </w:rPr>
        <w:t>100</w:t>
      </w:r>
      <w:r>
        <w:rPr>
          <w:rFonts w:hint="eastAsia"/>
          <w:sz w:val="30"/>
          <w:szCs w:val="30"/>
        </w:rPr>
        <w:t>万元转入南方岩土公司，后于当月</w:t>
      </w:r>
      <w:r>
        <w:rPr>
          <w:rFonts w:hint="eastAsia"/>
          <w:sz w:val="30"/>
          <w:szCs w:val="30"/>
        </w:rPr>
        <w:t>16</w:t>
      </w:r>
      <w:r>
        <w:rPr>
          <w:rFonts w:hint="eastAsia"/>
          <w:sz w:val="30"/>
          <w:szCs w:val="30"/>
        </w:rPr>
        <w:t>日私自挪用南方岩土公司该笔款项转给其朋友朱某</w:t>
      </w:r>
      <w:r>
        <w:rPr>
          <w:rFonts w:hint="eastAsia"/>
          <w:sz w:val="30"/>
          <w:szCs w:val="30"/>
        </w:rPr>
        <w:t>1</w:t>
      </w:r>
      <w:r>
        <w:rPr>
          <w:rFonts w:hint="eastAsia"/>
          <w:sz w:val="30"/>
          <w:szCs w:val="30"/>
        </w:rPr>
        <w:t>进行营利活动，至案发前未归还。</w:t>
      </w:r>
    </w:p>
    <w:p w14:paraId="4788B095" w14:textId="77777777" w:rsidR="007664A4" w:rsidRDefault="007664A4">
      <w:pPr>
        <w:spacing w:line="500" w:lineRule="atLeast"/>
        <w:ind w:firstLine="600"/>
        <w:divId w:val="1466042323"/>
        <w:rPr>
          <w:rFonts w:hint="eastAsia"/>
          <w:sz w:val="30"/>
          <w:szCs w:val="30"/>
        </w:rPr>
      </w:pPr>
      <w:r>
        <w:rPr>
          <w:rFonts w:hint="eastAsia"/>
          <w:sz w:val="30"/>
          <w:szCs w:val="30"/>
        </w:rPr>
        <w:t>上述事实，有检察机关提交，并经法庭质证、认证的下列证据证明：</w:t>
      </w:r>
    </w:p>
    <w:p w14:paraId="61EB14E6" w14:textId="77777777" w:rsidR="007664A4" w:rsidRDefault="007664A4">
      <w:pPr>
        <w:spacing w:line="500" w:lineRule="atLeast"/>
        <w:ind w:firstLine="600"/>
        <w:divId w:val="636255387"/>
        <w:rPr>
          <w:rFonts w:hint="eastAsia"/>
          <w:sz w:val="30"/>
          <w:szCs w:val="30"/>
        </w:rPr>
      </w:pPr>
      <w:r>
        <w:rPr>
          <w:rFonts w:hint="eastAsia"/>
          <w:sz w:val="30"/>
          <w:szCs w:val="30"/>
        </w:rPr>
        <w:t>1.</w:t>
      </w:r>
      <w:r>
        <w:rPr>
          <w:rFonts w:hint="eastAsia"/>
          <w:sz w:val="30"/>
          <w:szCs w:val="30"/>
        </w:rPr>
        <w:t>证人朱某</w:t>
      </w:r>
      <w:r>
        <w:rPr>
          <w:rFonts w:hint="eastAsia"/>
          <w:sz w:val="30"/>
          <w:szCs w:val="30"/>
        </w:rPr>
        <w:t>1</w:t>
      </w:r>
      <w:r>
        <w:rPr>
          <w:rFonts w:hint="eastAsia"/>
          <w:sz w:val="30"/>
          <w:szCs w:val="30"/>
        </w:rPr>
        <w:t>（海南宏图公司法定代表人、总经理）的证言：我和冯超是很好的朋友关系，这</w:t>
      </w:r>
      <w:r>
        <w:rPr>
          <w:rFonts w:hint="eastAsia"/>
          <w:sz w:val="30"/>
          <w:szCs w:val="30"/>
        </w:rPr>
        <w:t>100</w:t>
      </w:r>
      <w:r>
        <w:rPr>
          <w:rFonts w:hint="eastAsia"/>
          <w:sz w:val="30"/>
          <w:szCs w:val="30"/>
        </w:rPr>
        <w:t>万是我急用向他借的，并没有承诺给他好处。我将这</w:t>
      </w:r>
      <w:r>
        <w:rPr>
          <w:rFonts w:hint="eastAsia"/>
          <w:sz w:val="30"/>
          <w:szCs w:val="30"/>
        </w:rPr>
        <w:t>100</w:t>
      </w:r>
      <w:r>
        <w:rPr>
          <w:rFonts w:hint="eastAsia"/>
          <w:sz w:val="30"/>
          <w:szCs w:val="30"/>
        </w:rPr>
        <w:t>万全部投入到我投资开发的房地产工程。我看冯超没有追我还钱，我就想等房地产项目销售一段时间后，等资金充足后我才还钱给他。广东省南方岩土工程公司与我及我所在的海南宏图实业有限公司不存在合伙投资关系，借款之前我没有听说过广东省南方岩土工程公司这间公司。冯超与我及海南宏图实业有限公司也不存在合伙投资关系。我已经将向冯超借的</w:t>
      </w:r>
      <w:r>
        <w:rPr>
          <w:rFonts w:hint="eastAsia"/>
          <w:sz w:val="30"/>
          <w:szCs w:val="30"/>
        </w:rPr>
        <w:t>100</w:t>
      </w:r>
      <w:r>
        <w:rPr>
          <w:rFonts w:hint="eastAsia"/>
          <w:sz w:val="30"/>
          <w:szCs w:val="30"/>
        </w:rPr>
        <w:t>万元按照检察机关要求汇入专门账户。</w:t>
      </w:r>
    </w:p>
    <w:p w14:paraId="128DB46B" w14:textId="77777777" w:rsidR="007664A4" w:rsidRDefault="007664A4">
      <w:pPr>
        <w:spacing w:line="500" w:lineRule="atLeast"/>
        <w:ind w:firstLine="600"/>
        <w:divId w:val="2105806632"/>
        <w:rPr>
          <w:rFonts w:hint="eastAsia"/>
          <w:sz w:val="30"/>
          <w:szCs w:val="30"/>
        </w:rPr>
      </w:pPr>
      <w:r>
        <w:rPr>
          <w:rFonts w:hint="eastAsia"/>
          <w:sz w:val="30"/>
          <w:szCs w:val="30"/>
        </w:rPr>
        <w:t>2.</w:t>
      </w:r>
      <w:r>
        <w:rPr>
          <w:rFonts w:hint="eastAsia"/>
          <w:sz w:val="30"/>
          <w:szCs w:val="30"/>
        </w:rPr>
        <w:t>证人倪某、朱某</w:t>
      </w:r>
      <w:r>
        <w:rPr>
          <w:rFonts w:hint="eastAsia"/>
          <w:sz w:val="30"/>
          <w:szCs w:val="30"/>
        </w:rPr>
        <w:t>2</w:t>
      </w:r>
      <w:r>
        <w:rPr>
          <w:rFonts w:hint="eastAsia"/>
          <w:sz w:val="30"/>
          <w:szCs w:val="30"/>
        </w:rPr>
        <w:t>（测试中心班子成员）的证言，证明：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月，被告人冯超以测试中心下属机构南方岩土公司资金紧张为由，取得测试中心班子成员同意，以周转金名义将测试中心的</w:t>
      </w:r>
      <w:r>
        <w:rPr>
          <w:rFonts w:hint="eastAsia"/>
          <w:sz w:val="30"/>
          <w:szCs w:val="30"/>
        </w:rPr>
        <w:t>100</w:t>
      </w:r>
      <w:r>
        <w:rPr>
          <w:rFonts w:hint="eastAsia"/>
          <w:sz w:val="30"/>
          <w:szCs w:val="30"/>
        </w:rPr>
        <w:t>万人民币转入南方岩土公司。至案发时，该笔款项尚未归还。</w:t>
      </w:r>
    </w:p>
    <w:p w14:paraId="614F1FD2" w14:textId="77777777" w:rsidR="007664A4" w:rsidRDefault="007664A4">
      <w:pPr>
        <w:spacing w:line="500" w:lineRule="atLeast"/>
        <w:ind w:firstLine="600"/>
        <w:divId w:val="2031838435"/>
        <w:rPr>
          <w:rFonts w:hint="eastAsia"/>
          <w:sz w:val="30"/>
          <w:szCs w:val="30"/>
        </w:rPr>
      </w:pPr>
      <w:r>
        <w:rPr>
          <w:rFonts w:hint="eastAsia"/>
          <w:sz w:val="30"/>
          <w:szCs w:val="30"/>
        </w:rPr>
        <w:t>3.</w:t>
      </w:r>
      <w:r>
        <w:rPr>
          <w:rFonts w:hint="eastAsia"/>
          <w:sz w:val="30"/>
          <w:szCs w:val="30"/>
        </w:rPr>
        <w:t>证人王某（测试中心财务科科长）的证言：</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号，南方岩土公司的财务人员拿了一张南方岩土公司开出的编号为“</w:t>
      </w:r>
      <w:r>
        <w:rPr>
          <w:rFonts w:hint="eastAsia"/>
          <w:sz w:val="30"/>
          <w:szCs w:val="30"/>
        </w:rPr>
        <w:t>0825171</w:t>
      </w:r>
      <w:r>
        <w:rPr>
          <w:rFonts w:hint="eastAsia"/>
          <w:sz w:val="30"/>
          <w:szCs w:val="30"/>
        </w:rPr>
        <w:t>”的收据拿到我们测试公司的财务室，主要内容是“南方岩土公司收到广东省物料实验中心调入代付款项”。金额是</w:t>
      </w:r>
      <w:r>
        <w:rPr>
          <w:rFonts w:hint="eastAsia"/>
          <w:sz w:val="30"/>
          <w:szCs w:val="30"/>
        </w:rPr>
        <w:t>100</w:t>
      </w:r>
      <w:r>
        <w:rPr>
          <w:rFonts w:hint="eastAsia"/>
          <w:sz w:val="30"/>
          <w:szCs w:val="30"/>
        </w:rPr>
        <w:t>万人民币，收据背面有当时南方岩土公司总经理左某和我们广东省地质实验测试中心主任冯超的签名。我得到确认后就于当天叫测试中心的出纳开了一张</w:t>
      </w:r>
      <w:r>
        <w:rPr>
          <w:rFonts w:hint="eastAsia"/>
          <w:sz w:val="30"/>
          <w:szCs w:val="30"/>
        </w:rPr>
        <w:t>100</w:t>
      </w:r>
      <w:r>
        <w:rPr>
          <w:rFonts w:hint="eastAsia"/>
          <w:sz w:val="30"/>
          <w:szCs w:val="30"/>
        </w:rPr>
        <w:t>万人民币的支票给南方岩土公司，用途写的是借款。随后测试中心的会计就以“付南方岩土公司借款人民币</w:t>
      </w:r>
      <w:r>
        <w:rPr>
          <w:rFonts w:hint="eastAsia"/>
          <w:sz w:val="30"/>
          <w:szCs w:val="30"/>
        </w:rPr>
        <w:t>100</w:t>
      </w:r>
      <w:r>
        <w:rPr>
          <w:rFonts w:hint="eastAsia"/>
          <w:sz w:val="30"/>
          <w:szCs w:val="30"/>
        </w:rPr>
        <w:t>万元”入账。</w:t>
      </w:r>
    </w:p>
    <w:p w14:paraId="3384A8E9" w14:textId="77777777" w:rsidR="007664A4" w:rsidRDefault="007664A4">
      <w:pPr>
        <w:spacing w:line="500" w:lineRule="atLeast"/>
        <w:ind w:firstLine="600"/>
        <w:divId w:val="202400430"/>
        <w:rPr>
          <w:rFonts w:hint="eastAsia"/>
          <w:sz w:val="30"/>
          <w:szCs w:val="30"/>
        </w:rPr>
      </w:pPr>
      <w:r>
        <w:rPr>
          <w:rFonts w:hint="eastAsia"/>
          <w:sz w:val="30"/>
          <w:szCs w:val="30"/>
        </w:rPr>
        <w:t>4.</w:t>
      </w:r>
      <w:r>
        <w:rPr>
          <w:rFonts w:hint="eastAsia"/>
          <w:sz w:val="30"/>
          <w:szCs w:val="30"/>
        </w:rPr>
        <w:t>证人李某</w:t>
      </w:r>
      <w:r>
        <w:rPr>
          <w:rFonts w:hint="eastAsia"/>
          <w:sz w:val="30"/>
          <w:szCs w:val="30"/>
        </w:rPr>
        <w:t>1</w:t>
      </w:r>
      <w:r>
        <w:rPr>
          <w:rFonts w:hint="eastAsia"/>
          <w:sz w:val="30"/>
          <w:szCs w:val="30"/>
        </w:rPr>
        <w:t>（测试中心主办会计）的证言：在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月份时，我们测试中心的财务科科长王某告诉我根据领导的要求，需要从我们测试中心的账上借支人民币</w:t>
      </w:r>
      <w:r>
        <w:rPr>
          <w:rFonts w:hint="eastAsia"/>
          <w:sz w:val="30"/>
          <w:szCs w:val="30"/>
        </w:rPr>
        <w:t>100</w:t>
      </w:r>
      <w:r>
        <w:rPr>
          <w:rFonts w:hint="eastAsia"/>
          <w:sz w:val="30"/>
          <w:szCs w:val="30"/>
        </w:rPr>
        <w:t>万元给南方岩土公司。我们财务科就开出了金额为人民币</w:t>
      </w:r>
      <w:r>
        <w:rPr>
          <w:rFonts w:hint="eastAsia"/>
          <w:sz w:val="30"/>
          <w:szCs w:val="30"/>
        </w:rPr>
        <w:t>100</w:t>
      </w:r>
      <w:r>
        <w:rPr>
          <w:rFonts w:hint="eastAsia"/>
          <w:sz w:val="30"/>
          <w:szCs w:val="30"/>
        </w:rPr>
        <w:t>万元的转账支票给她，随后这人民币</w:t>
      </w:r>
      <w:r>
        <w:rPr>
          <w:rFonts w:hint="eastAsia"/>
          <w:sz w:val="30"/>
          <w:szCs w:val="30"/>
        </w:rPr>
        <w:t>100</w:t>
      </w:r>
      <w:r>
        <w:rPr>
          <w:rFonts w:hint="eastAsia"/>
          <w:sz w:val="30"/>
          <w:szCs w:val="30"/>
        </w:rPr>
        <w:t>万元就从我们测试中心的账上划给了南方岩土公司。现在这人民币</w:t>
      </w:r>
      <w:r>
        <w:rPr>
          <w:rFonts w:hint="eastAsia"/>
          <w:sz w:val="30"/>
          <w:szCs w:val="30"/>
        </w:rPr>
        <w:t>100</w:t>
      </w:r>
      <w:r>
        <w:rPr>
          <w:rFonts w:hint="eastAsia"/>
          <w:sz w:val="30"/>
          <w:szCs w:val="30"/>
        </w:rPr>
        <w:t>万元借款仍然挂在测试中心的账目上，登记为“内部往来款”，南方岩土公司仍未归还，也未平账。</w:t>
      </w:r>
    </w:p>
    <w:p w14:paraId="0350C286" w14:textId="77777777" w:rsidR="007664A4" w:rsidRDefault="007664A4">
      <w:pPr>
        <w:spacing w:line="500" w:lineRule="atLeast"/>
        <w:ind w:firstLine="600"/>
        <w:divId w:val="1338845370"/>
        <w:rPr>
          <w:rFonts w:hint="eastAsia"/>
          <w:sz w:val="30"/>
          <w:szCs w:val="30"/>
        </w:rPr>
      </w:pPr>
      <w:r>
        <w:rPr>
          <w:rFonts w:hint="eastAsia"/>
          <w:sz w:val="30"/>
          <w:szCs w:val="30"/>
        </w:rPr>
        <w:t>5.</w:t>
      </w:r>
      <w:r>
        <w:rPr>
          <w:rFonts w:hint="eastAsia"/>
          <w:sz w:val="30"/>
          <w:szCs w:val="30"/>
        </w:rPr>
        <w:t>证人左某（原南方岩土公司总经理）的证言：</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月，被告人冯超安排测试中心以周转金名义将公款</w:t>
      </w:r>
      <w:r>
        <w:rPr>
          <w:rFonts w:hint="eastAsia"/>
          <w:sz w:val="30"/>
          <w:szCs w:val="30"/>
        </w:rPr>
        <w:t>100</w:t>
      </w:r>
      <w:r>
        <w:rPr>
          <w:rFonts w:hint="eastAsia"/>
          <w:sz w:val="30"/>
          <w:szCs w:val="30"/>
        </w:rPr>
        <w:t>万人民币转入南方岩土公司，随后要求南方岩土公司将这笔公款转入其指定的东方第二建筑公司账户归他人使用。</w:t>
      </w:r>
    </w:p>
    <w:p w14:paraId="4C4333EB" w14:textId="77777777" w:rsidR="007664A4" w:rsidRDefault="007664A4">
      <w:pPr>
        <w:spacing w:line="500" w:lineRule="atLeast"/>
        <w:ind w:firstLine="600"/>
        <w:divId w:val="1968125622"/>
        <w:rPr>
          <w:rFonts w:hint="eastAsia"/>
          <w:sz w:val="30"/>
          <w:szCs w:val="30"/>
        </w:rPr>
      </w:pPr>
      <w:r>
        <w:rPr>
          <w:rFonts w:hint="eastAsia"/>
          <w:sz w:val="30"/>
          <w:szCs w:val="30"/>
        </w:rPr>
        <w:t>6.</w:t>
      </w:r>
      <w:r>
        <w:rPr>
          <w:rFonts w:hint="eastAsia"/>
          <w:sz w:val="30"/>
          <w:szCs w:val="30"/>
        </w:rPr>
        <w:t>证人彭某</w:t>
      </w:r>
      <w:r>
        <w:rPr>
          <w:rFonts w:hint="eastAsia"/>
          <w:sz w:val="30"/>
          <w:szCs w:val="30"/>
        </w:rPr>
        <w:t>2</w:t>
      </w:r>
      <w:r>
        <w:rPr>
          <w:rFonts w:hint="eastAsia"/>
          <w:sz w:val="30"/>
          <w:szCs w:val="30"/>
        </w:rPr>
        <w:t>（南方岩土公司总经理）的证言：南方岩土公司曾向测试中心借支人民币</w:t>
      </w:r>
      <w:r>
        <w:rPr>
          <w:rFonts w:hint="eastAsia"/>
          <w:sz w:val="30"/>
          <w:szCs w:val="30"/>
        </w:rPr>
        <w:t>100</w:t>
      </w:r>
      <w:r>
        <w:rPr>
          <w:rFonts w:hint="eastAsia"/>
          <w:sz w:val="30"/>
          <w:szCs w:val="30"/>
        </w:rPr>
        <w:t>万元，后又将这人民币</w:t>
      </w:r>
      <w:r>
        <w:rPr>
          <w:rFonts w:hint="eastAsia"/>
          <w:sz w:val="30"/>
          <w:szCs w:val="30"/>
        </w:rPr>
        <w:t>100</w:t>
      </w:r>
      <w:r>
        <w:rPr>
          <w:rFonts w:hint="eastAsia"/>
          <w:sz w:val="30"/>
          <w:szCs w:val="30"/>
        </w:rPr>
        <w:t>万元汇给海南宏图公司。</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月，被告人冯超曾要求其在《广东省南方岩土工程公司借款合同》签名但被其拒绝。</w:t>
      </w:r>
    </w:p>
    <w:p w14:paraId="492BA2C7" w14:textId="77777777" w:rsidR="007664A4" w:rsidRDefault="007664A4">
      <w:pPr>
        <w:spacing w:line="500" w:lineRule="atLeast"/>
        <w:ind w:firstLine="600"/>
        <w:divId w:val="145169100"/>
        <w:rPr>
          <w:rFonts w:hint="eastAsia"/>
          <w:sz w:val="30"/>
          <w:szCs w:val="30"/>
        </w:rPr>
      </w:pPr>
      <w:r>
        <w:rPr>
          <w:rFonts w:hint="eastAsia"/>
          <w:sz w:val="30"/>
          <w:szCs w:val="30"/>
        </w:rPr>
        <w:t>7.</w:t>
      </w:r>
      <w:r>
        <w:rPr>
          <w:rFonts w:hint="eastAsia"/>
          <w:sz w:val="30"/>
          <w:szCs w:val="30"/>
        </w:rPr>
        <w:t>证人陈某（南方岩土公司财务总监、副总经理）的证言，证实：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月，被告人冯超利用其同时为测试中心主任及南方岩土公司法定代表人的职权便利，安排测试中心以周转金名义将公款</w:t>
      </w:r>
      <w:r>
        <w:rPr>
          <w:rFonts w:hint="eastAsia"/>
          <w:sz w:val="30"/>
          <w:szCs w:val="30"/>
        </w:rPr>
        <w:t>100</w:t>
      </w:r>
      <w:r>
        <w:rPr>
          <w:rFonts w:hint="eastAsia"/>
          <w:sz w:val="30"/>
          <w:szCs w:val="30"/>
        </w:rPr>
        <w:t>万人民币转入南方岩土公司，随后要求南方岩土公司将这笔公款转入东方市第二建筑公司账户。</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月，被告人冯超以南方岩土公司的名义与朱某</w:t>
      </w:r>
      <w:r>
        <w:rPr>
          <w:rFonts w:hint="eastAsia"/>
          <w:sz w:val="30"/>
          <w:szCs w:val="30"/>
        </w:rPr>
        <w:t>1</w:t>
      </w:r>
      <w:r>
        <w:rPr>
          <w:rFonts w:hint="eastAsia"/>
          <w:sz w:val="30"/>
          <w:szCs w:val="30"/>
        </w:rPr>
        <w:t>所在的海南宏图公司签订虚假的借款合同以掩盖上述犯罪行为。</w:t>
      </w:r>
    </w:p>
    <w:p w14:paraId="2A10860F" w14:textId="77777777" w:rsidR="007664A4" w:rsidRDefault="007664A4">
      <w:pPr>
        <w:spacing w:line="500" w:lineRule="atLeast"/>
        <w:ind w:firstLine="600"/>
        <w:divId w:val="605043177"/>
        <w:rPr>
          <w:rFonts w:hint="eastAsia"/>
          <w:sz w:val="30"/>
          <w:szCs w:val="30"/>
        </w:rPr>
      </w:pPr>
      <w:r>
        <w:rPr>
          <w:rFonts w:hint="eastAsia"/>
          <w:sz w:val="30"/>
          <w:szCs w:val="30"/>
        </w:rPr>
        <w:t>8.</w:t>
      </w:r>
      <w:r>
        <w:rPr>
          <w:rFonts w:hint="eastAsia"/>
          <w:sz w:val="30"/>
          <w:szCs w:val="30"/>
        </w:rPr>
        <w:t>证人彭某</w:t>
      </w:r>
      <w:r>
        <w:rPr>
          <w:rFonts w:hint="eastAsia"/>
          <w:sz w:val="30"/>
          <w:szCs w:val="30"/>
        </w:rPr>
        <w:t>1</w:t>
      </w:r>
      <w:r>
        <w:rPr>
          <w:rFonts w:hint="eastAsia"/>
          <w:sz w:val="30"/>
          <w:szCs w:val="30"/>
        </w:rPr>
        <w:t>（南方岩土公司出纳）的证言，证实：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月，测试中心将公款</w:t>
      </w:r>
      <w:r>
        <w:rPr>
          <w:rFonts w:hint="eastAsia"/>
          <w:sz w:val="30"/>
          <w:szCs w:val="30"/>
        </w:rPr>
        <w:t>100</w:t>
      </w:r>
      <w:r>
        <w:rPr>
          <w:rFonts w:hint="eastAsia"/>
          <w:sz w:val="30"/>
          <w:szCs w:val="30"/>
        </w:rPr>
        <w:t>万人民币转入南方岩土公司，随后南方岩土公司又将这笔款项转入东某账户。</w:t>
      </w:r>
    </w:p>
    <w:p w14:paraId="56F3B827" w14:textId="77777777" w:rsidR="007664A4" w:rsidRDefault="007664A4">
      <w:pPr>
        <w:spacing w:line="500" w:lineRule="atLeast"/>
        <w:ind w:firstLine="600"/>
        <w:divId w:val="709300144"/>
        <w:rPr>
          <w:rFonts w:hint="eastAsia"/>
          <w:sz w:val="30"/>
          <w:szCs w:val="30"/>
        </w:rPr>
      </w:pPr>
      <w:r>
        <w:rPr>
          <w:rFonts w:hint="eastAsia"/>
          <w:sz w:val="30"/>
          <w:szCs w:val="30"/>
        </w:rPr>
        <w:t>9.</w:t>
      </w:r>
      <w:r>
        <w:rPr>
          <w:rFonts w:hint="eastAsia"/>
          <w:sz w:val="30"/>
          <w:szCs w:val="30"/>
        </w:rPr>
        <w:t>测试中心</w:t>
      </w:r>
      <w:r>
        <w:rPr>
          <w:rFonts w:hint="eastAsia"/>
          <w:sz w:val="30"/>
          <w:szCs w:val="30"/>
        </w:rPr>
        <w:t>2013</w:t>
      </w:r>
      <w:r>
        <w:rPr>
          <w:rFonts w:hint="eastAsia"/>
          <w:sz w:val="30"/>
          <w:szCs w:val="30"/>
        </w:rPr>
        <w:t>年度核算项目明细账及记账凭证、南方岩土公司出具的《收据》（有被告人冯超、证人左某背书签名）及记账凭证、建设银行支票存根及明细报表、中国银行银行进账单，证实被告人冯超指示测试中心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日以借款名义向南方岩土公司借出人民币</w:t>
      </w:r>
      <w:r>
        <w:rPr>
          <w:rFonts w:hint="eastAsia"/>
          <w:sz w:val="30"/>
          <w:szCs w:val="30"/>
        </w:rPr>
        <w:t>100</w:t>
      </w:r>
      <w:r>
        <w:rPr>
          <w:rFonts w:hint="eastAsia"/>
          <w:sz w:val="30"/>
          <w:szCs w:val="30"/>
        </w:rPr>
        <w:t>万元，同年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日南方岩土公司证实收到测试中心转入的</w:t>
      </w:r>
      <w:r>
        <w:rPr>
          <w:rFonts w:hint="eastAsia"/>
          <w:sz w:val="30"/>
          <w:szCs w:val="30"/>
        </w:rPr>
        <w:t>100</w:t>
      </w:r>
      <w:r>
        <w:rPr>
          <w:rFonts w:hint="eastAsia"/>
          <w:sz w:val="30"/>
          <w:szCs w:val="30"/>
        </w:rPr>
        <w:t>万元。被告人冯超在上述书证上签认是其挪用给证人朱某</w:t>
      </w:r>
      <w:r>
        <w:rPr>
          <w:rFonts w:hint="eastAsia"/>
          <w:sz w:val="30"/>
          <w:szCs w:val="30"/>
        </w:rPr>
        <w:t>1</w:t>
      </w:r>
      <w:r>
        <w:rPr>
          <w:rFonts w:hint="eastAsia"/>
          <w:sz w:val="30"/>
          <w:szCs w:val="30"/>
        </w:rPr>
        <w:t>使用的</w:t>
      </w:r>
      <w:r>
        <w:rPr>
          <w:rFonts w:hint="eastAsia"/>
          <w:sz w:val="30"/>
          <w:szCs w:val="30"/>
        </w:rPr>
        <w:t>100</w:t>
      </w:r>
      <w:r>
        <w:rPr>
          <w:rFonts w:hint="eastAsia"/>
          <w:sz w:val="30"/>
          <w:szCs w:val="30"/>
        </w:rPr>
        <w:t>万元。证人左某已签认上述南方岩土公司的相关书证。证人陈某签认南方岩土公司的《收据》是其按被告人冯超指令开给测试中心的，并找了被告人冯超及证人左某签名。证人王某、李某</w:t>
      </w:r>
      <w:r>
        <w:rPr>
          <w:rFonts w:hint="eastAsia"/>
          <w:sz w:val="30"/>
          <w:szCs w:val="30"/>
        </w:rPr>
        <w:t>1</w:t>
      </w:r>
      <w:r>
        <w:rPr>
          <w:rFonts w:hint="eastAsia"/>
          <w:sz w:val="30"/>
          <w:szCs w:val="30"/>
        </w:rPr>
        <w:t>已签认上述测试中心的相关书证。</w:t>
      </w:r>
    </w:p>
    <w:p w14:paraId="5EEC8DAD" w14:textId="77777777" w:rsidR="007664A4" w:rsidRDefault="007664A4">
      <w:pPr>
        <w:spacing w:line="500" w:lineRule="atLeast"/>
        <w:ind w:firstLine="600"/>
        <w:divId w:val="1718700488"/>
        <w:rPr>
          <w:rFonts w:hint="eastAsia"/>
          <w:sz w:val="30"/>
          <w:szCs w:val="30"/>
        </w:rPr>
      </w:pPr>
      <w:r>
        <w:rPr>
          <w:rFonts w:hint="eastAsia"/>
          <w:sz w:val="30"/>
          <w:szCs w:val="30"/>
        </w:rPr>
        <w:t>10.</w:t>
      </w:r>
      <w:r>
        <w:rPr>
          <w:rFonts w:hint="eastAsia"/>
          <w:sz w:val="30"/>
          <w:szCs w:val="30"/>
        </w:rPr>
        <w:t>被告人冯超、证人左某签名的文件、南方岩土公司出具的记账凭证及委托支付书、中国银行结算业务申请书，证实被告人冯超以测试中心发展马达加斯加业务需要的理由，要求南方岩土公司财务部将收到的测试中心的</w:t>
      </w:r>
      <w:r>
        <w:rPr>
          <w:rFonts w:hint="eastAsia"/>
          <w:sz w:val="30"/>
          <w:szCs w:val="30"/>
        </w:rPr>
        <w:t>100</w:t>
      </w:r>
      <w:r>
        <w:rPr>
          <w:rFonts w:hint="eastAsia"/>
          <w:sz w:val="30"/>
          <w:szCs w:val="30"/>
        </w:rPr>
        <w:t>万元汇给东方第二建筑工程有限公司（以下简称东某），</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日南方岩土公司向东某汇入</w:t>
      </w:r>
      <w:r>
        <w:rPr>
          <w:rFonts w:hint="eastAsia"/>
          <w:sz w:val="30"/>
          <w:szCs w:val="30"/>
        </w:rPr>
        <w:t>100</w:t>
      </w:r>
      <w:r>
        <w:rPr>
          <w:rFonts w:hint="eastAsia"/>
          <w:sz w:val="30"/>
          <w:szCs w:val="30"/>
        </w:rPr>
        <w:t>万。被告人冯超、证人左某、陈某、彭某</w:t>
      </w:r>
      <w:r>
        <w:rPr>
          <w:rFonts w:hint="eastAsia"/>
          <w:sz w:val="30"/>
          <w:szCs w:val="30"/>
        </w:rPr>
        <w:t>1</w:t>
      </w:r>
      <w:r>
        <w:rPr>
          <w:rFonts w:hint="eastAsia"/>
          <w:sz w:val="30"/>
          <w:szCs w:val="30"/>
        </w:rPr>
        <w:t>已签认。证人朱某</w:t>
      </w:r>
      <w:r>
        <w:rPr>
          <w:rFonts w:hint="eastAsia"/>
          <w:sz w:val="30"/>
          <w:szCs w:val="30"/>
        </w:rPr>
        <w:t>1</w:t>
      </w:r>
      <w:r>
        <w:rPr>
          <w:rFonts w:hint="eastAsia"/>
          <w:sz w:val="30"/>
          <w:szCs w:val="30"/>
        </w:rPr>
        <w:t>已签认结算业务申请书。</w:t>
      </w:r>
    </w:p>
    <w:p w14:paraId="34041A10" w14:textId="77777777" w:rsidR="007664A4" w:rsidRDefault="007664A4">
      <w:pPr>
        <w:spacing w:line="500" w:lineRule="atLeast"/>
        <w:ind w:firstLine="600"/>
        <w:divId w:val="575823699"/>
        <w:rPr>
          <w:rFonts w:hint="eastAsia"/>
          <w:sz w:val="30"/>
          <w:szCs w:val="30"/>
        </w:rPr>
      </w:pPr>
      <w:r>
        <w:rPr>
          <w:rFonts w:hint="eastAsia"/>
          <w:sz w:val="30"/>
          <w:szCs w:val="30"/>
        </w:rPr>
        <w:t>11.</w:t>
      </w:r>
      <w:r>
        <w:rPr>
          <w:rFonts w:hint="eastAsia"/>
          <w:sz w:val="30"/>
          <w:szCs w:val="30"/>
        </w:rPr>
        <w:t>东方第二建筑工程有限公司的工商登记资料、东某出具的《情况说明》、东某海口办事处负责人王诚的身份证复印件、手写流水账、南方岩土公司出具的《委托支付书》（有被告人冯超签名）、朱某</w:t>
      </w:r>
      <w:r>
        <w:rPr>
          <w:rFonts w:hint="eastAsia"/>
          <w:sz w:val="30"/>
          <w:szCs w:val="30"/>
        </w:rPr>
        <w:t>1</w:t>
      </w:r>
      <w:r>
        <w:rPr>
          <w:rFonts w:hint="eastAsia"/>
          <w:sz w:val="30"/>
          <w:szCs w:val="30"/>
        </w:rPr>
        <w:t>书写的《收条》及中国农业银行的账单，证实朱某</w:t>
      </w:r>
      <w:r>
        <w:rPr>
          <w:rFonts w:hint="eastAsia"/>
          <w:sz w:val="30"/>
          <w:szCs w:val="30"/>
        </w:rPr>
        <w:t>1</w:t>
      </w:r>
      <w:r>
        <w:rPr>
          <w:rFonts w:hint="eastAsia"/>
          <w:sz w:val="30"/>
          <w:szCs w:val="30"/>
        </w:rPr>
        <w:t>挂靠东方二建经营海口市美兰区三江农械厂职工宿舍楼改造项目，东某只负责提供相关施工资质及收取相应管理费。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日，南方岩土公司委托东某将转入该公司账户的</w:t>
      </w:r>
      <w:r>
        <w:rPr>
          <w:rFonts w:hint="eastAsia"/>
          <w:sz w:val="30"/>
          <w:szCs w:val="30"/>
        </w:rPr>
        <w:t>600</w:t>
      </w:r>
      <w:r>
        <w:rPr>
          <w:rFonts w:hint="eastAsia"/>
          <w:sz w:val="30"/>
          <w:szCs w:val="30"/>
        </w:rPr>
        <w:t>万资金作为支付三江镇农械厂宿舍楼工程款使用，但实际上只向东某转入人民币</w:t>
      </w:r>
      <w:r>
        <w:rPr>
          <w:rFonts w:hint="eastAsia"/>
          <w:sz w:val="30"/>
          <w:szCs w:val="30"/>
        </w:rPr>
        <w:t>100</w:t>
      </w:r>
      <w:r>
        <w:rPr>
          <w:rFonts w:hint="eastAsia"/>
          <w:sz w:val="30"/>
          <w:szCs w:val="30"/>
        </w:rPr>
        <w:t>万。</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日，东某扣除</w:t>
      </w:r>
      <w:r>
        <w:rPr>
          <w:rFonts w:hint="eastAsia"/>
          <w:sz w:val="30"/>
          <w:szCs w:val="30"/>
        </w:rPr>
        <w:t>6</w:t>
      </w:r>
      <w:r>
        <w:rPr>
          <w:rFonts w:hint="eastAsia"/>
          <w:sz w:val="30"/>
          <w:szCs w:val="30"/>
        </w:rPr>
        <w:t>万元税款和</w:t>
      </w:r>
      <w:r>
        <w:rPr>
          <w:rFonts w:hint="eastAsia"/>
          <w:sz w:val="30"/>
          <w:szCs w:val="30"/>
        </w:rPr>
        <w:t>1</w:t>
      </w:r>
      <w:r>
        <w:rPr>
          <w:rFonts w:hint="eastAsia"/>
          <w:sz w:val="30"/>
          <w:szCs w:val="30"/>
        </w:rPr>
        <w:t>万元管理费后，将余下的</w:t>
      </w:r>
      <w:r>
        <w:rPr>
          <w:rFonts w:hint="eastAsia"/>
          <w:sz w:val="30"/>
          <w:szCs w:val="30"/>
        </w:rPr>
        <w:t>93</w:t>
      </w:r>
      <w:r>
        <w:rPr>
          <w:rFonts w:hint="eastAsia"/>
          <w:sz w:val="30"/>
          <w:szCs w:val="30"/>
        </w:rPr>
        <w:t>万元交付给朱某</w:t>
      </w:r>
      <w:r>
        <w:rPr>
          <w:rFonts w:hint="eastAsia"/>
          <w:sz w:val="30"/>
          <w:szCs w:val="30"/>
        </w:rPr>
        <w:t>1</w:t>
      </w:r>
      <w:r>
        <w:rPr>
          <w:rFonts w:hint="eastAsia"/>
          <w:sz w:val="30"/>
          <w:szCs w:val="30"/>
        </w:rPr>
        <w:t>。证人陈某签认是被告人冯超让他在南方岩土公司的出具的《委托支付书》上盖公司公章。证人朱某</w:t>
      </w:r>
      <w:r>
        <w:rPr>
          <w:rFonts w:hint="eastAsia"/>
          <w:sz w:val="30"/>
          <w:szCs w:val="30"/>
        </w:rPr>
        <w:t>1</w:t>
      </w:r>
      <w:r>
        <w:rPr>
          <w:rFonts w:hint="eastAsia"/>
          <w:sz w:val="30"/>
          <w:szCs w:val="30"/>
        </w:rPr>
        <w:t>已签认上述《收条》及银行账单。</w:t>
      </w:r>
    </w:p>
    <w:p w14:paraId="1C68A717" w14:textId="77777777" w:rsidR="007664A4" w:rsidRDefault="007664A4">
      <w:pPr>
        <w:spacing w:line="500" w:lineRule="atLeast"/>
        <w:ind w:firstLine="600"/>
        <w:divId w:val="545146019"/>
        <w:rPr>
          <w:rFonts w:hint="eastAsia"/>
          <w:sz w:val="30"/>
          <w:szCs w:val="30"/>
        </w:rPr>
      </w:pPr>
      <w:r>
        <w:rPr>
          <w:rFonts w:hint="eastAsia"/>
          <w:sz w:val="30"/>
          <w:szCs w:val="30"/>
        </w:rPr>
        <w:t>12.</w:t>
      </w:r>
      <w:r>
        <w:rPr>
          <w:rFonts w:hint="eastAsia"/>
          <w:sz w:val="30"/>
          <w:szCs w:val="30"/>
        </w:rPr>
        <w:t>海南宏图实业有限公司（以下简称海南宏图公司）企业登记资料、委托书、南方岩土公司《借款合同》，委托书内容为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日，海南宏图公司授权南方岩土公司将该公司出借的宏图公司的</w:t>
      </w:r>
      <w:r>
        <w:rPr>
          <w:rFonts w:hint="eastAsia"/>
          <w:sz w:val="30"/>
          <w:szCs w:val="30"/>
        </w:rPr>
        <w:t>100</w:t>
      </w:r>
      <w:r>
        <w:rPr>
          <w:rFonts w:hint="eastAsia"/>
          <w:sz w:val="30"/>
          <w:szCs w:val="30"/>
        </w:rPr>
        <w:t>万人民币转入东某，作三江农械厂职工宿舍工程启动资金使用。同日南方岩土公司与海南宏图公司签订上述借款合同，还款日为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日。被告人冯超、证人陈某及海南宏图公司的法定代表人朱某</w:t>
      </w:r>
      <w:r>
        <w:rPr>
          <w:rFonts w:hint="eastAsia"/>
          <w:sz w:val="30"/>
          <w:szCs w:val="30"/>
        </w:rPr>
        <w:t>1</w:t>
      </w:r>
      <w:r>
        <w:rPr>
          <w:rFonts w:hint="eastAsia"/>
          <w:sz w:val="30"/>
          <w:szCs w:val="30"/>
        </w:rPr>
        <w:t>在上述合同上签名盖章。被告人冯超签认上述合同是其事后找朱某</w:t>
      </w:r>
      <w:r>
        <w:rPr>
          <w:rFonts w:hint="eastAsia"/>
          <w:sz w:val="30"/>
          <w:szCs w:val="30"/>
        </w:rPr>
        <w:t>1</w:t>
      </w:r>
      <w:r>
        <w:rPr>
          <w:rFonts w:hint="eastAsia"/>
          <w:sz w:val="30"/>
          <w:szCs w:val="30"/>
        </w:rPr>
        <w:t>补签的。证人陈某签认上述书证是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月被告人冯超拿给他签名盖章的。证人彭某</w:t>
      </w:r>
      <w:r>
        <w:rPr>
          <w:rFonts w:hint="eastAsia"/>
          <w:sz w:val="30"/>
          <w:szCs w:val="30"/>
        </w:rPr>
        <w:t>2</w:t>
      </w:r>
      <w:r>
        <w:rPr>
          <w:rFonts w:hint="eastAsia"/>
          <w:sz w:val="30"/>
          <w:szCs w:val="30"/>
        </w:rPr>
        <w:t>签认</w:t>
      </w:r>
      <w:r>
        <w:rPr>
          <w:rFonts w:hint="eastAsia"/>
          <w:sz w:val="30"/>
          <w:szCs w:val="30"/>
        </w:rPr>
        <w:t>2014</w:t>
      </w:r>
      <w:r>
        <w:rPr>
          <w:rFonts w:hint="eastAsia"/>
          <w:sz w:val="30"/>
          <w:szCs w:val="30"/>
        </w:rPr>
        <w:t>年上半年被告人冯超让其在合同上签字但被其拒绝。证人朱某</w:t>
      </w:r>
      <w:r>
        <w:rPr>
          <w:rFonts w:hint="eastAsia"/>
          <w:sz w:val="30"/>
          <w:szCs w:val="30"/>
        </w:rPr>
        <w:t>1</w:t>
      </w:r>
      <w:r>
        <w:rPr>
          <w:rFonts w:hint="eastAsia"/>
          <w:sz w:val="30"/>
          <w:szCs w:val="30"/>
        </w:rPr>
        <w:t>签认上述书证是被告人冯超于</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月份要求其补签的。证实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月，被告人冯超以南方岩土公司的名义与朱某</w:t>
      </w:r>
      <w:r>
        <w:rPr>
          <w:rFonts w:hint="eastAsia"/>
          <w:sz w:val="30"/>
          <w:szCs w:val="30"/>
        </w:rPr>
        <w:t>1</w:t>
      </w:r>
      <w:r>
        <w:rPr>
          <w:rFonts w:hint="eastAsia"/>
          <w:sz w:val="30"/>
          <w:szCs w:val="30"/>
        </w:rPr>
        <w:t>所在的海南宏图公司签订虚假的借款合同以掩盖其挪用公款的犯罪行为。证人左某反映在其任职期间从未见过上述委托书与《借款合同》，与海南宏图公司也没有业务往来。</w:t>
      </w:r>
    </w:p>
    <w:p w14:paraId="75DED792" w14:textId="77777777" w:rsidR="007664A4" w:rsidRDefault="007664A4">
      <w:pPr>
        <w:spacing w:line="500" w:lineRule="atLeast"/>
        <w:ind w:firstLine="600"/>
        <w:divId w:val="1308122787"/>
        <w:rPr>
          <w:rFonts w:hint="eastAsia"/>
          <w:sz w:val="30"/>
          <w:szCs w:val="30"/>
        </w:rPr>
      </w:pPr>
      <w:r>
        <w:rPr>
          <w:rFonts w:hint="eastAsia"/>
          <w:sz w:val="30"/>
          <w:szCs w:val="30"/>
        </w:rPr>
        <w:t>13.</w:t>
      </w:r>
      <w:r>
        <w:rPr>
          <w:rFonts w:hint="eastAsia"/>
          <w:sz w:val="30"/>
          <w:szCs w:val="30"/>
        </w:rPr>
        <w:t>被告人冯超的供述，证明：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月，被告人冯超为借款给证人朱某</w:t>
      </w:r>
      <w:r>
        <w:rPr>
          <w:rFonts w:hint="eastAsia"/>
          <w:sz w:val="30"/>
          <w:szCs w:val="30"/>
        </w:rPr>
        <w:t>1</w:t>
      </w:r>
      <w:r>
        <w:rPr>
          <w:rFonts w:hint="eastAsia"/>
          <w:sz w:val="30"/>
          <w:szCs w:val="30"/>
        </w:rPr>
        <w:t>使用，利用其同时为测试中心主任及测试中心下属机构南方岩土公司法定代表人的职权便利，以南方岩土公司资金紧张为由，取得测试中心班子成员同意，以周转金名义将测试中心的</w:t>
      </w:r>
      <w:r>
        <w:rPr>
          <w:rFonts w:hint="eastAsia"/>
          <w:sz w:val="30"/>
          <w:szCs w:val="30"/>
        </w:rPr>
        <w:t>100</w:t>
      </w:r>
      <w:r>
        <w:rPr>
          <w:rFonts w:hint="eastAsia"/>
          <w:sz w:val="30"/>
          <w:szCs w:val="30"/>
        </w:rPr>
        <w:t>万人民币转入南方岩土公司。随后安排南方岩土公司将该笔公款转入证人朱某</w:t>
      </w:r>
      <w:r>
        <w:rPr>
          <w:rFonts w:hint="eastAsia"/>
          <w:sz w:val="30"/>
          <w:szCs w:val="30"/>
        </w:rPr>
        <w:t>1</w:t>
      </w:r>
      <w:r>
        <w:rPr>
          <w:rFonts w:hint="eastAsia"/>
          <w:sz w:val="30"/>
          <w:szCs w:val="30"/>
        </w:rPr>
        <w:t>指定的东某账户，由该公司转交朱某</w:t>
      </w:r>
      <w:r>
        <w:rPr>
          <w:rFonts w:hint="eastAsia"/>
          <w:sz w:val="30"/>
          <w:szCs w:val="30"/>
        </w:rPr>
        <w:t>1</w:t>
      </w:r>
      <w:r>
        <w:rPr>
          <w:rFonts w:hint="eastAsia"/>
          <w:sz w:val="30"/>
          <w:szCs w:val="30"/>
        </w:rPr>
        <w:t>实际使用。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月，被告人冯超以南方岩土公司的名义与朱某</w:t>
      </w:r>
      <w:r>
        <w:rPr>
          <w:rFonts w:hint="eastAsia"/>
          <w:sz w:val="30"/>
          <w:szCs w:val="30"/>
        </w:rPr>
        <w:t>1</w:t>
      </w:r>
      <w:r>
        <w:rPr>
          <w:rFonts w:hint="eastAsia"/>
          <w:sz w:val="30"/>
          <w:szCs w:val="30"/>
        </w:rPr>
        <w:t>所在的海南宏图公司签订虚假的借款合同以掩盖上述犯罪行为。至案发时，该笔款项尚未归还。</w:t>
      </w:r>
    </w:p>
    <w:p w14:paraId="0101016A" w14:textId="77777777" w:rsidR="007664A4" w:rsidRDefault="007664A4">
      <w:pPr>
        <w:spacing w:line="500" w:lineRule="atLeast"/>
        <w:ind w:firstLine="600"/>
        <w:divId w:val="1059478512"/>
        <w:rPr>
          <w:rFonts w:hint="eastAsia"/>
          <w:sz w:val="30"/>
          <w:szCs w:val="30"/>
        </w:rPr>
      </w:pPr>
      <w:r>
        <w:rPr>
          <w:rFonts w:hint="eastAsia"/>
          <w:sz w:val="30"/>
          <w:szCs w:val="30"/>
        </w:rPr>
        <w:t>上述证据，来源合法，查证属实，予以采信。</w:t>
      </w:r>
    </w:p>
    <w:p w14:paraId="1E9FFF46" w14:textId="77777777" w:rsidR="007664A4" w:rsidRDefault="007664A4">
      <w:pPr>
        <w:spacing w:line="500" w:lineRule="atLeast"/>
        <w:ind w:firstLine="600"/>
        <w:divId w:val="639917533"/>
        <w:rPr>
          <w:rFonts w:hint="eastAsia"/>
          <w:sz w:val="30"/>
          <w:szCs w:val="30"/>
        </w:rPr>
      </w:pPr>
      <w:r>
        <w:rPr>
          <w:rFonts w:hint="eastAsia"/>
          <w:sz w:val="30"/>
          <w:szCs w:val="30"/>
        </w:rPr>
        <w:t>二、贪污的事实</w:t>
      </w:r>
    </w:p>
    <w:p w14:paraId="7B10EA02" w14:textId="77777777" w:rsidR="007664A4" w:rsidRDefault="007664A4">
      <w:pPr>
        <w:spacing w:line="500" w:lineRule="atLeast"/>
        <w:ind w:firstLine="600"/>
        <w:divId w:val="2045593161"/>
        <w:rPr>
          <w:rFonts w:hint="eastAsia"/>
          <w:sz w:val="30"/>
          <w:szCs w:val="30"/>
        </w:rPr>
      </w:pPr>
      <w:r>
        <w:rPr>
          <w:rFonts w:hint="eastAsia"/>
          <w:sz w:val="30"/>
          <w:szCs w:val="30"/>
        </w:rPr>
        <w:t>被告人冯超在担任测试中心主任期间，利用职务便利，侵吞测试中心公款人民币</w:t>
      </w:r>
      <w:r>
        <w:rPr>
          <w:rFonts w:hint="eastAsia"/>
          <w:sz w:val="30"/>
          <w:szCs w:val="30"/>
        </w:rPr>
        <w:t>29.76</w:t>
      </w:r>
      <w:r>
        <w:rPr>
          <w:rFonts w:hint="eastAsia"/>
          <w:sz w:val="30"/>
          <w:szCs w:val="30"/>
        </w:rPr>
        <w:t>万元，用于行贿他人。具体事实分述如下：</w:t>
      </w:r>
    </w:p>
    <w:p w14:paraId="52EE424D" w14:textId="77777777" w:rsidR="007664A4" w:rsidRDefault="007664A4">
      <w:pPr>
        <w:spacing w:line="500" w:lineRule="atLeast"/>
        <w:ind w:firstLine="600"/>
        <w:divId w:val="4792352"/>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月份，被告人冯超从测试中心参股的广东省广地珠宝首饰公司（以下简称广地公司）拿取黄金金条共计</w:t>
      </w:r>
      <w:r>
        <w:rPr>
          <w:rFonts w:hint="eastAsia"/>
          <w:sz w:val="30"/>
          <w:szCs w:val="30"/>
        </w:rPr>
        <w:t>500</w:t>
      </w:r>
      <w:r>
        <w:rPr>
          <w:rFonts w:hint="eastAsia"/>
          <w:sz w:val="30"/>
          <w:szCs w:val="30"/>
        </w:rPr>
        <w:t>克（共计价值人民币</w:t>
      </w:r>
      <w:r>
        <w:rPr>
          <w:rFonts w:hint="eastAsia"/>
          <w:sz w:val="30"/>
          <w:szCs w:val="30"/>
        </w:rPr>
        <w:t>19</w:t>
      </w:r>
      <w:r>
        <w:rPr>
          <w:rFonts w:hint="eastAsia"/>
          <w:sz w:val="30"/>
          <w:szCs w:val="30"/>
        </w:rPr>
        <w:t>万元），后利用职务便利，未经测试中心班子同意，擅自将拿取上述黄金金条所应支付的钱款在测试中心应收取广地公司的借款利息以及</w:t>
      </w:r>
      <w:r>
        <w:rPr>
          <w:rFonts w:hint="eastAsia"/>
          <w:sz w:val="30"/>
          <w:szCs w:val="30"/>
        </w:rPr>
        <w:t>2011</w:t>
      </w:r>
      <w:r>
        <w:rPr>
          <w:rFonts w:hint="eastAsia"/>
          <w:sz w:val="30"/>
          <w:szCs w:val="30"/>
        </w:rPr>
        <w:t>年股东分红中抵扣。</w:t>
      </w:r>
    </w:p>
    <w:p w14:paraId="1972780A" w14:textId="77777777" w:rsidR="007664A4" w:rsidRDefault="007664A4">
      <w:pPr>
        <w:spacing w:line="500" w:lineRule="atLeast"/>
        <w:ind w:firstLine="600"/>
        <w:divId w:val="242103488"/>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日，被告人冯超从广地公司拿取翡翠玉镯</w:t>
      </w:r>
      <w:r>
        <w:rPr>
          <w:rFonts w:hint="eastAsia"/>
          <w:sz w:val="30"/>
          <w:szCs w:val="30"/>
        </w:rPr>
        <w:t>2</w:t>
      </w:r>
      <w:r>
        <w:rPr>
          <w:rFonts w:hint="eastAsia"/>
          <w:sz w:val="30"/>
          <w:szCs w:val="30"/>
        </w:rPr>
        <w:t>只（共计价值人民币</w:t>
      </w:r>
      <w:r>
        <w:rPr>
          <w:rFonts w:hint="eastAsia"/>
          <w:sz w:val="30"/>
          <w:szCs w:val="30"/>
        </w:rPr>
        <w:t>10.76</w:t>
      </w:r>
      <w:r>
        <w:rPr>
          <w:rFonts w:hint="eastAsia"/>
          <w:sz w:val="30"/>
          <w:szCs w:val="30"/>
        </w:rPr>
        <w:t>万元）后，再次以上述手法将应支钱款在测试中心应收取广地公司的</w:t>
      </w:r>
      <w:r>
        <w:rPr>
          <w:rFonts w:hint="eastAsia"/>
          <w:sz w:val="30"/>
          <w:szCs w:val="30"/>
        </w:rPr>
        <w:t>2012</w:t>
      </w:r>
      <w:r>
        <w:rPr>
          <w:rFonts w:hint="eastAsia"/>
          <w:sz w:val="30"/>
          <w:szCs w:val="30"/>
        </w:rPr>
        <w:t>年股东分红中抵扣。</w:t>
      </w:r>
    </w:p>
    <w:p w14:paraId="5773D8F8" w14:textId="77777777" w:rsidR="007664A4" w:rsidRDefault="007664A4">
      <w:pPr>
        <w:spacing w:line="500" w:lineRule="atLeast"/>
        <w:ind w:firstLine="600"/>
        <w:divId w:val="813302173"/>
        <w:rPr>
          <w:rFonts w:hint="eastAsia"/>
          <w:sz w:val="30"/>
          <w:szCs w:val="30"/>
        </w:rPr>
      </w:pPr>
      <w:r>
        <w:rPr>
          <w:rFonts w:hint="eastAsia"/>
          <w:sz w:val="30"/>
          <w:szCs w:val="30"/>
        </w:rPr>
        <w:t>上述事实，有检察机关提交，并经法庭质证、认证的下列证据证明：</w:t>
      </w:r>
    </w:p>
    <w:p w14:paraId="12578AEC" w14:textId="77777777" w:rsidR="007664A4" w:rsidRDefault="007664A4">
      <w:pPr>
        <w:spacing w:line="500" w:lineRule="atLeast"/>
        <w:ind w:firstLine="600"/>
        <w:divId w:val="2058771825"/>
        <w:rPr>
          <w:rFonts w:hint="eastAsia"/>
          <w:sz w:val="30"/>
          <w:szCs w:val="30"/>
        </w:rPr>
      </w:pPr>
      <w:r>
        <w:rPr>
          <w:rFonts w:hint="eastAsia"/>
          <w:sz w:val="30"/>
          <w:szCs w:val="30"/>
        </w:rPr>
        <w:t>1.</w:t>
      </w:r>
      <w:r>
        <w:rPr>
          <w:rFonts w:hint="eastAsia"/>
          <w:sz w:val="30"/>
          <w:szCs w:val="30"/>
        </w:rPr>
        <w:t>证人王某（测试中心财务科科长）的证言，证明：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月及</w:t>
      </w:r>
      <w:r>
        <w:rPr>
          <w:rFonts w:hint="eastAsia"/>
          <w:sz w:val="30"/>
          <w:szCs w:val="30"/>
        </w:rPr>
        <w:t>10</w:t>
      </w:r>
      <w:r>
        <w:rPr>
          <w:rFonts w:hint="eastAsia"/>
          <w:sz w:val="30"/>
          <w:szCs w:val="30"/>
        </w:rPr>
        <w:t>月，被告人冯超利用其为测试中心主任的职权，从与测试中心存在业务关系的广地公司拿取黄金金条共计</w:t>
      </w:r>
      <w:r>
        <w:rPr>
          <w:rFonts w:hint="eastAsia"/>
          <w:sz w:val="30"/>
          <w:szCs w:val="30"/>
        </w:rPr>
        <w:t>500</w:t>
      </w:r>
      <w:r>
        <w:rPr>
          <w:rFonts w:hint="eastAsia"/>
          <w:sz w:val="30"/>
          <w:szCs w:val="30"/>
        </w:rPr>
        <w:t>克、翡翠玉镯</w:t>
      </w:r>
      <w:r>
        <w:rPr>
          <w:rFonts w:hint="eastAsia"/>
          <w:sz w:val="30"/>
          <w:szCs w:val="30"/>
        </w:rPr>
        <w:t>2</w:t>
      </w:r>
      <w:r>
        <w:rPr>
          <w:rFonts w:hint="eastAsia"/>
          <w:sz w:val="30"/>
          <w:szCs w:val="30"/>
        </w:rPr>
        <w:t>只，其后将拿取上述物品应支付的钱款在测试中心应收取广地公司的借款利息和年度股东分红中抵扣平账。其见过广地珠宝公司</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日的三张销售单及</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的销售单，广地珠宝公司的财务曾拿过这几张销售单给其，让其确认盖中心的财务章，冯超当时也给其打过电话，让其盖章照做就可以了，并将这些中心购买的物品费用在广地珠宝公司的分红中抵扣，然后其就盖了章，交给广地珠宝公司的财务拿回去了。</w:t>
      </w:r>
    </w:p>
    <w:p w14:paraId="437937A2" w14:textId="77777777" w:rsidR="007664A4" w:rsidRDefault="007664A4">
      <w:pPr>
        <w:spacing w:line="500" w:lineRule="atLeast"/>
        <w:ind w:firstLine="600"/>
        <w:divId w:val="1764644692"/>
        <w:rPr>
          <w:rFonts w:hint="eastAsia"/>
          <w:sz w:val="30"/>
          <w:szCs w:val="30"/>
        </w:rPr>
      </w:pPr>
      <w:r>
        <w:rPr>
          <w:rFonts w:hint="eastAsia"/>
          <w:sz w:val="30"/>
          <w:szCs w:val="30"/>
        </w:rPr>
        <w:t>2.</w:t>
      </w:r>
      <w:r>
        <w:rPr>
          <w:rFonts w:hint="eastAsia"/>
          <w:sz w:val="30"/>
          <w:szCs w:val="30"/>
        </w:rPr>
        <w:t>证人侯某（广地公司董事长兼总经理）的证言，证明：</w:t>
      </w:r>
      <w:r>
        <w:rPr>
          <w:rFonts w:hint="eastAsia"/>
          <w:sz w:val="30"/>
          <w:szCs w:val="30"/>
        </w:rPr>
        <w:t>2013</w:t>
      </w:r>
      <w:r>
        <w:rPr>
          <w:rFonts w:hint="eastAsia"/>
          <w:sz w:val="30"/>
          <w:szCs w:val="30"/>
        </w:rPr>
        <w:t>年期间，测试中心原主任冯超在我们广地珠宝购买物品两次，一次是两只玉镯，一次是</w:t>
      </w:r>
      <w:r>
        <w:rPr>
          <w:rFonts w:hint="eastAsia"/>
          <w:sz w:val="30"/>
          <w:szCs w:val="30"/>
        </w:rPr>
        <w:t>500</w:t>
      </w:r>
      <w:r>
        <w:rPr>
          <w:rFonts w:hint="eastAsia"/>
          <w:sz w:val="30"/>
          <w:szCs w:val="30"/>
        </w:rPr>
        <w:t>克的黄金，年底在对测试中心的分红中进行了抵扣，当时他没说以什么名义购买，就说测试中心要用。</w:t>
      </w:r>
    </w:p>
    <w:p w14:paraId="1C5808A9" w14:textId="77777777" w:rsidR="007664A4" w:rsidRDefault="007664A4">
      <w:pPr>
        <w:spacing w:line="500" w:lineRule="atLeast"/>
        <w:ind w:firstLine="600"/>
        <w:divId w:val="1453357703"/>
        <w:rPr>
          <w:rFonts w:hint="eastAsia"/>
          <w:sz w:val="30"/>
          <w:szCs w:val="30"/>
        </w:rPr>
      </w:pPr>
      <w:r>
        <w:rPr>
          <w:rFonts w:hint="eastAsia"/>
          <w:sz w:val="30"/>
          <w:szCs w:val="30"/>
        </w:rPr>
        <w:t>3.</w:t>
      </w:r>
      <w:r>
        <w:rPr>
          <w:rFonts w:hint="eastAsia"/>
          <w:sz w:val="30"/>
          <w:szCs w:val="30"/>
        </w:rPr>
        <w:t>证人何某（广地公司财务）的证言，证明：根据财务记录，测试中心主任冯超于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日购买过一批珠宝玉石，其中包括千足金</w:t>
      </w:r>
      <w:r>
        <w:rPr>
          <w:rFonts w:hint="eastAsia"/>
          <w:sz w:val="30"/>
          <w:szCs w:val="30"/>
        </w:rPr>
        <w:t>200</w:t>
      </w:r>
      <w:r>
        <w:rPr>
          <w:rFonts w:hint="eastAsia"/>
          <w:sz w:val="30"/>
          <w:szCs w:val="30"/>
        </w:rPr>
        <w:t>克金条一块，</w:t>
      </w:r>
      <w:r>
        <w:rPr>
          <w:rFonts w:hint="eastAsia"/>
          <w:sz w:val="30"/>
          <w:szCs w:val="30"/>
        </w:rPr>
        <w:t>100</w:t>
      </w:r>
      <w:r>
        <w:rPr>
          <w:rFonts w:hint="eastAsia"/>
          <w:sz w:val="30"/>
          <w:szCs w:val="30"/>
        </w:rPr>
        <w:t>克金条三块，总共</w:t>
      </w:r>
      <w:r>
        <w:rPr>
          <w:rFonts w:hint="eastAsia"/>
          <w:sz w:val="30"/>
          <w:szCs w:val="30"/>
        </w:rPr>
        <w:t>500</w:t>
      </w:r>
      <w:r>
        <w:rPr>
          <w:rFonts w:hint="eastAsia"/>
          <w:sz w:val="30"/>
          <w:szCs w:val="30"/>
        </w:rPr>
        <w:t>克，价值</w:t>
      </w:r>
      <w:r>
        <w:rPr>
          <w:rFonts w:hint="eastAsia"/>
          <w:sz w:val="30"/>
          <w:szCs w:val="30"/>
        </w:rPr>
        <w:t>19</w:t>
      </w:r>
      <w:r>
        <w:rPr>
          <w:rFonts w:hint="eastAsia"/>
          <w:sz w:val="30"/>
          <w:szCs w:val="30"/>
        </w:rPr>
        <w:t>万元人民币，还有翡翠首饰</w:t>
      </w:r>
      <w:r>
        <w:rPr>
          <w:rFonts w:hint="eastAsia"/>
          <w:sz w:val="30"/>
          <w:szCs w:val="30"/>
        </w:rPr>
        <w:t>6</w:t>
      </w:r>
      <w:r>
        <w:rPr>
          <w:rFonts w:hint="eastAsia"/>
          <w:sz w:val="30"/>
          <w:szCs w:val="30"/>
        </w:rPr>
        <w:t>件，总计价值人民币</w:t>
      </w:r>
      <w:r>
        <w:rPr>
          <w:rFonts w:hint="eastAsia"/>
          <w:sz w:val="30"/>
          <w:szCs w:val="30"/>
        </w:rPr>
        <w:t>72998</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日，冯超还曾经购买过</w:t>
      </w:r>
      <w:r>
        <w:rPr>
          <w:rFonts w:hint="eastAsia"/>
          <w:sz w:val="30"/>
          <w:szCs w:val="30"/>
        </w:rPr>
        <w:t>2</w:t>
      </w:r>
      <w:r>
        <w:rPr>
          <w:rFonts w:hint="eastAsia"/>
          <w:sz w:val="30"/>
          <w:szCs w:val="30"/>
        </w:rPr>
        <w:t>只翡翠手镯，总计价值人民币</w:t>
      </w:r>
      <w:r>
        <w:rPr>
          <w:rFonts w:hint="eastAsia"/>
          <w:sz w:val="30"/>
          <w:szCs w:val="30"/>
        </w:rPr>
        <w:t>107600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月的那一次提货是在我们</w:t>
      </w:r>
      <w:r>
        <w:rPr>
          <w:rFonts w:hint="eastAsia"/>
          <w:sz w:val="30"/>
          <w:szCs w:val="30"/>
        </w:rPr>
        <w:t>2011</w:t>
      </w:r>
      <w:r>
        <w:rPr>
          <w:rFonts w:hint="eastAsia"/>
          <w:sz w:val="30"/>
          <w:szCs w:val="30"/>
        </w:rPr>
        <w:t>年度就给测试中心的分红中扣除了，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月那次提货在</w:t>
      </w:r>
      <w:r>
        <w:rPr>
          <w:rFonts w:hint="eastAsia"/>
          <w:sz w:val="30"/>
          <w:szCs w:val="30"/>
        </w:rPr>
        <w:t>2012</w:t>
      </w:r>
      <w:r>
        <w:rPr>
          <w:rFonts w:hint="eastAsia"/>
          <w:sz w:val="30"/>
          <w:szCs w:val="30"/>
        </w:rPr>
        <w:t>年度应给测试中心的分红中扣除了。</w:t>
      </w:r>
    </w:p>
    <w:p w14:paraId="785107D1" w14:textId="77777777" w:rsidR="007664A4" w:rsidRDefault="007664A4">
      <w:pPr>
        <w:spacing w:line="500" w:lineRule="atLeast"/>
        <w:ind w:firstLine="600"/>
        <w:divId w:val="932934008"/>
        <w:rPr>
          <w:rFonts w:hint="eastAsia"/>
          <w:sz w:val="30"/>
          <w:szCs w:val="30"/>
        </w:rPr>
      </w:pPr>
      <w:r>
        <w:rPr>
          <w:rFonts w:hint="eastAsia"/>
          <w:sz w:val="30"/>
          <w:szCs w:val="30"/>
        </w:rPr>
        <w:t>4.</w:t>
      </w:r>
      <w:r>
        <w:rPr>
          <w:rFonts w:hint="eastAsia"/>
          <w:sz w:val="30"/>
          <w:szCs w:val="30"/>
        </w:rPr>
        <w:t>证人朱某</w:t>
      </w:r>
      <w:r>
        <w:rPr>
          <w:rFonts w:hint="eastAsia"/>
          <w:sz w:val="30"/>
          <w:szCs w:val="30"/>
        </w:rPr>
        <w:t>2</w:t>
      </w:r>
      <w:r>
        <w:rPr>
          <w:rFonts w:hint="eastAsia"/>
          <w:sz w:val="30"/>
          <w:szCs w:val="30"/>
        </w:rPr>
        <w:t>、龚某、刘某、倪某、郭某（测试中心班子成员）的证言：广地珠宝公司是由广东省地质建设集团公司、广东省地质科学研究所和我们测试中心出资共同成立的股份公司，其中我们测试中心占</w:t>
      </w:r>
      <w:r>
        <w:rPr>
          <w:rFonts w:hint="eastAsia"/>
          <w:sz w:val="30"/>
          <w:szCs w:val="30"/>
        </w:rPr>
        <w:t>38%</w:t>
      </w:r>
      <w:r>
        <w:rPr>
          <w:rFonts w:hint="eastAsia"/>
          <w:sz w:val="30"/>
          <w:szCs w:val="30"/>
        </w:rPr>
        <w:t>的股份。根据经营情况，广地珠宝公司每年都会按照股份的比例分红给我们。每年大约</w:t>
      </w:r>
      <w:r>
        <w:rPr>
          <w:rFonts w:hint="eastAsia"/>
          <w:sz w:val="30"/>
          <w:szCs w:val="30"/>
        </w:rPr>
        <w:t>12</w:t>
      </w:r>
      <w:r>
        <w:rPr>
          <w:rFonts w:hint="eastAsia"/>
          <w:sz w:val="30"/>
          <w:szCs w:val="30"/>
        </w:rPr>
        <w:t>月的时候，广地珠宝公司会举行股东大会，通报当年的经营情况以及分红情况。以前都是测试中心原主任冯超从广地珠宝公司股东会回来后，在班子会上和我们班子成员通报盈利情况和分红情况，但不太清楚广地珠宝是以什么形式分红给测试中心，也不清楚每年从广地珠宝公司给我们的分红如何使用，冯超在班子会议上没有具体讲过，也没有讲过测试中心是否在广地珠宝公司购买过什么珠宝玉石等物品。</w:t>
      </w:r>
    </w:p>
    <w:p w14:paraId="57A5E79E" w14:textId="77777777" w:rsidR="007664A4" w:rsidRDefault="007664A4">
      <w:pPr>
        <w:spacing w:line="500" w:lineRule="atLeast"/>
        <w:ind w:firstLine="600"/>
        <w:divId w:val="563369449"/>
        <w:rPr>
          <w:rFonts w:hint="eastAsia"/>
          <w:sz w:val="30"/>
          <w:szCs w:val="30"/>
        </w:rPr>
      </w:pPr>
      <w:r>
        <w:rPr>
          <w:rFonts w:hint="eastAsia"/>
          <w:sz w:val="30"/>
          <w:szCs w:val="30"/>
        </w:rPr>
        <w:t>5.</w:t>
      </w:r>
      <w:r>
        <w:rPr>
          <w:rFonts w:hint="eastAsia"/>
          <w:sz w:val="30"/>
          <w:szCs w:val="30"/>
        </w:rPr>
        <w:t>证人欧某</w:t>
      </w:r>
      <w:r>
        <w:rPr>
          <w:rFonts w:hint="eastAsia"/>
          <w:sz w:val="30"/>
          <w:szCs w:val="30"/>
        </w:rPr>
        <w:t>1</w:t>
      </w:r>
      <w:r>
        <w:rPr>
          <w:rFonts w:hint="eastAsia"/>
          <w:sz w:val="30"/>
          <w:szCs w:val="30"/>
        </w:rPr>
        <w:t>的证言：我是广东省地质局局长，冯超原是省地质实验测试中心副主任，在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月份时被升任省地质实验测试中心主任。我也是因为工作关系与冯超认识的。</w:t>
      </w:r>
      <w:r>
        <w:rPr>
          <w:rFonts w:hint="eastAsia"/>
          <w:sz w:val="30"/>
          <w:szCs w:val="30"/>
        </w:rPr>
        <w:t>2013</w:t>
      </w:r>
      <w:r>
        <w:rPr>
          <w:rFonts w:hint="eastAsia"/>
          <w:sz w:val="30"/>
          <w:szCs w:val="30"/>
        </w:rPr>
        <w:t>年，冯超到我办公室简单汇报了一下测试中心的工作情况，临走的时候送给我</w:t>
      </w:r>
      <w:r>
        <w:rPr>
          <w:rFonts w:hint="eastAsia"/>
          <w:sz w:val="30"/>
          <w:szCs w:val="30"/>
        </w:rPr>
        <w:t>2</w:t>
      </w:r>
      <w:r>
        <w:rPr>
          <w:rFonts w:hint="eastAsia"/>
          <w:sz w:val="30"/>
          <w:szCs w:val="30"/>
        </w:rPr>
        <w:t>只翡翠玉镯（玉镯是用一个小盒子装着的），感谢我对他工作的支持，我说了声谢谢就收下了。</w:t>
      </w:r>
      <w:r>
        <w:rPr>
          <w:rFonts w:hint="eastAsia"/>
          <w:sz w:val="30"/>
          <w:szCs w:val="30"/>
        </w:rPr>
        <w:t>2014</w:t>
      </w:r>
      <w:r>
        <w:rPr>
          <w:rFonts w:hint="eastAsia"/>
          <w:sz w:val="30"/>
          <w:szCs w:val="30"/>
        </w:rPr>
        <w:t>年春节前的一天，冯超到我办公室简单汇报了一下测试中心的工作情况。临走的时候冯超送给我一个信封和一个盒呈，并说一点小意思，感谢领导的关心。我都收下了，后来打开看，信封里面装有人民币</w:t>
      </w:r>
      <w:r>
        <w:rPr>
          <w:rFonts w:hint="eastAsia"/>
          <w:sz w:val="30"/>
          <w:szCs w:val="30"/>
        </w:rPr>
        <w:t>4</w:t>
      </w:r>
      <w:r>
        <w:rPr>
          <w:rFonts w:hint="eastAsia"/>
          <w:sz w:val="30"/>
          <w:szCs w:val="30"/>
        </w:rPr>
        <w:t>万元，盒子里面装有几根</w:t>
      </w:r>
      <w:r>
        <w:rPr>
          <w:rFonts w:hint="eastAsia"/>
          <w:sz w:val="30"/>
          <w:szCs w:val="30"/>
        </w:rPr>
        <w:t>200</w:t>
      </w:r>
      <w:r>
        <w:rPr>
          <w:rFonts w:hint="eastAsia"/>
          <w:sz w:val="30"/>
          <w:szCs w:val="30"/>
        </w:rPr>
        <w:t>克、</w:t>
      </w:r>
      <w:r>
        <w:rPr>
          <w:rFonts w:hint="eastAsia"/>
          <w:sz w:val="30"/>
          <w:szCs w:val="30"/>
        </w:rPr>
        <w:t>100</w:t>
      </w:r>
      <w:r>
        <w:rPr>
          <w:rFonts w:hint="eastAsia"/>
          <w:sz w:val="30"/>
          <w:szCs w:val="30"/>
        </w:rPr>
        <w:t>克等大小规格不一的金条，总重量是</w:t>
      </w:r>
      <w:r>
        <w:rPr>
          <w:rFonts w:hint="eastAsia"/>
          <w:sz w:val="30"/>
          <w:szCs w:val="30"/>
        </w:rPr>
        <w:t>500</w:t>
      </w:r>
      <w:r>
        <w:rPr>
          <w:rFonts w:hint="eastAsia"/>
          <w:sz w:val="30"/>
          <w:szCs w:val="30"/>
        </w:rPr>
        <w:t>克。冯超具体是什么时候送我玉镯我记不太清楚了，大概是在</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的时候，送我</w:t>
      </w:r>
      <w:r>
        <w:rPr>
          <w:rFonts w:hint="eastAsia"/>
          <w:sz w:val="30"/>
          <w:szCs w:val="30"/>
        </w:rPr>
        <w:t>500</w:t>
      </w:r>
      <w:r>
        <w:rPr>
          <w:rFonts w:hint="eastAsia"/>
          <w:sz w:val="30"/>
          <w:szCs w:val="30"/>
        </w:rPr>
        <w:t>克黄金印象中是在</w:t>
      </w:r>
      <w:r>
        <w:rPr>
          <w:rFonts w:hint="eastAsia"/>
          <w:sz w:val="30"/>
          <w:szCs w:val="30"/>
        </w:rPr>
        <w:t>2014</w:t>
      </w:r>
      <w:r>
        <w:rPr>
          <w:rFonts w:hint="eastAsia"/>
          <w:sz w:val="30"/>
          <w:szCs w:val="30"/>
        </w:rPr>
        <w:t>年春节前，具体以检察机关的调查为准。冯超送钱给我，是因为我担任省地质局的局长，是他的直接上级领导，对他有管理的职权。冯超他感谢我能够提拔他担任省地质实验测试中心的主任，提拔他的妻子为省地质局地质学会副秘书长，同时他希望和我搞好关系，希望我能够继续关照他。</w:t>
      </w:r>
    </w:p>
    <w:p w14:paraId="12B37AA2" w14:textId="77777777" w:rsidR="007664A4" w:rsidRDefault="007664A4">
      <w:pPr>
        <w:spacing w:line="500" w:lineRule="atLeast"/>
        <w:ind w:firstLine="600"/>
        <w:divId w:val="1604066969"/>
        <w:rPr>
          <w:rFonts w:hint="eastAsia"/>
          <w:sz w:val="30"/>
          <w:szCs w:val="30"/>
        </w:rPr>
      </w:pPr>
      <w:r>
        <w:rPr>
          <w:rFonts w:hint="eastAsia"/>
          <w:sz w:val="30"/>
          <w:szCs w:val="30"/>
        </w:rPr>
        <w:t>6.</w:t>
      </w:r>
      <w:r>
        <w:rPr>
          <w:rFonts w:hint="eastAsia"/>
          <w:sz w:val="30"/>
          <w:szCs w:val="30"/>
        </w:rPr>
        <w:t>广东省广地珠宝首饰公司（以下简称广地公司）工商登记资料、广东省广地珠宝首饰公司股份构成说明，证明广地公司为全民所有制企业，主管部门为广东省地质局。公司实行内部股份制的经营模式，股东有广东省地质科学研究所（占总股额的</w:t>
      </w:r>
      <w:r>
        <w:rPr>
          <w:rFonts w:hint="eastAsia"/>
          <w:sz w:val="30"/>
          <w:szCs w:val="30"/>
        </w:rPr>
        <w:t>45.75%</w:t>
      </w:r>
      <w:r>
        <w:rPr>
          <w:rFonts w:hint="eastAsia"/>
          <w:sz w:val="30"/>
          <w:szCs w:val="30"/>
        </w:rPr>
        <w:t>）、测试中心（占</w:t>
      </w:r>
      <w:r>
        <w:rPr>
          <w:rFonts w:hint="eastAsia"/>
          <w:sz w:val="30"/>
          <w:szCs w:val="30"/>
        </w:rPr>
        <w:t>38.16%</w:t>
      </w:r>
      <w:r>
        <w:rPr>
          <w:rFonts w:hint="eastAsia"/>
          <w:sz w:val="30"/>
          <w:szCs w:val="30"/>
        </w:rPr>
        <w:t>）及广东省地质建设工程集团公司（占</w:t>
      </w:r>
      <w:r>
        <w:rPr>
          <w:rFonts w:hint="eastAsia"/>
          <w:sz w:val="30"/>
          <w:szCs w:val="30"/>
        </w:rPr>
        <w:t>16.09%</w:t>
      </w:r>
      <w:r>
        <w:rPr>
          <w:rFonts w:hint="eastAsia"/>
          <w:sz w:val="30"/>
          <w:szCs w:val="30"/>
        </w:rPr>
        <w:t>），但工商登记除了法人代表变更外，其余仍按原广地珠宝的内容注册。</w:t>
      </w:r>
    </w:p>
    <w:p w14:paraId="0A74515A" w14:textId="77777777" w:rsidR="007664A4" w:rsidRDefault="007664A4">
      <w:pPr>
        <w:spacing w:line="500" w:lineRule="atLeast"/>
        <w:ind w:firstLine="600"/>
        <w:divId w:val="1701129802"/>
        <w:rPr>
          <w:rFonts w:hint="eastAsia"/>
          <w:sz w:val="30"/>
          <w:szCs w:val="30"/>
        </w:rPr>
      </w:pPr>
      <w:r>
        <w:rPr>
          <w:rFonts w:hint="eastAsia"/>
          <w:sz w:val="30"/>
          <w:szCs w:val="30"/>
        </w:rPr>
        <w:t>7.</w:t>
      </w:r>
      <w:r>
        <w:rPr>
          <w:rFonts w:hint="eastAsia"/>
          <w:sz w:val="30"/>
          <w:szCs w:val="30"/>
        </w:rPr>
        <w:t>广东省机构编制委员会《关于印</w:t>
      </w:r>
      <w:r>
        <w:rPr>
          <w:rFonts w:hint="eastAsia"/>
          <w:sz w:val="30"/>
          <w:szCs w:val="30"/>
        </w:rPr>
        <w:t>发</w:t>
      </w:r>
      <w:r>
        <w:rPr>
          <w:rFonts w:hint="eastAsia"/>
          <w:sz w:val="30"/>
          <w:szCs w:val="30"/>
        </w:rPr>
        <w:t>的通知》，证实</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日广东省地质勘查局更名为广东省地质局。</w:t>
      </w:r>
    </w:p>
    <w:p w14:paraId="2B619B86" w14:textId="77777777" w:rsidR="007664A4" w:rsidRDefault="007664A4">
      <w:pPr>
        <w:spacing w:line="500" w:lineRule="atLeast"/>
        <w:ind w:firstLine="600"/>
        <w:divId w:val="1813017578"/>
        <w:rPr>
          <w:rFonts w:hint="eastAsia"/>
          <w:sz w:val="30"/>
          <w:szCs w:val="30"/>
        </w:rPr>
      </w:pPr>
      <w:r>
        <w:rPr>
          <w:rFonts w:hint="eastAsia"/>
          <w:sz w:val="30"/>
          <w:szCs w:val="30"/>
        </w:rPr>
        <w:t>8.</w:t>
      </w:r>
      <w:r>
        <w:rPr>
          <w:rFonts w:hint="eastAsia"/>
          <w:sz w:val="30"/>
          <w:szCs w:val="30"/>
        </w:rPr>
        <w:t>广地公司出具的《说明》、费用报销单、借款明细单、收款卡及</w:t>
      </w:r>
      <w:r>
        <w:rPr>
          <w:rFonts w:hint="eastAsia"/>
          <w:sz w:val="30"/>
          <w:szCs w:val="30"/>
        </w:rPr>
        <w:t>2012</w:t>
      </w:r>
      <w:r>
        <w:rPr>
          <w:rFonts w:hint="eastAsia"/>
          <w:sz w:val="30"/>
          <w:szCs w:val="30"/>
        </w:rPr>
        <w:t>年股本分红明细表、测试中心出具的《关于本中心收到广东省广地珠宝首饰公司分红情况说明》、结算单、对账单、核算项目明细账、记账凭证、发票及收据、银行进账单及现金交款单。被告人冯超签认金条及翡翠玉镯是其在广地公司拿来贿送给欧某</w:t>
      </w:r>
      <w:r>
        <w:rPr>
          <w:rFonts w:hint="eastAsia"/>
          <w:sz w:val="30"/>
          <w:szCs w:val="30"/>
        </w:rPr>
        <w:t>1</w:t>
      </w:r>
      <w:r>
        <w:rPr>
          <w:rFonts w:hint="eastAsia"/>
          <w:sz w:val="30"/>
          <w:szCs w:val="30"/>
        </w:rPr>
        <w:t>的，相应款项已在测试中心应从广地公司的利润分红中扣减。证人王某签认广地公司的</w:t>
      </w:r>
      <w:r>
        <w:rPr>
          <w:rFonts w:hint="eastAsia"/>
          <w:sz w:val="30"/>
          <w:szCs w:val="30"/>
        </w:rPr>
        <w:t>4</w:t>
      </w:r>
      <w:r>
        <w:rPr>
          <w:rFonts w:hint="eastAsia"/>
          <w:sz w:val="30"/>
          <w:szCs w:val="30"/>
        </w:rPr>
        <w:t>张销售单是被告人冯超让他和广地公司的财务确认并盖章的，对应款项在广地公司给测试中心的分红款中抵扣。证人刘某、倪某、郭某、朱某</w:t>
      </w:r>
      <w:r>
        <w:rPr>
          <w:rFonts w:hint="eastAsia"/>
          <w:sz w:val="30"/>
          <w:szCs w:val="30"/>
        </w:rPr>
        <w:t>2</w:t>
      </w:r>
      <w:r>
        <w:rPr>
          <w:rFonts w:hint="eastAsia"/>
          <w:sz w:val="30"/>
          <w:szCs w:val="30"/>
        </w:rPr>
        <w:t>、龚某均签认不知道销售单上物品的具体情况及去向。证实测试中心以该中心于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月在广地公司购买的黄金珠宝首饰共计</w:t>
      </w:r>
      <w:r>
        <w:rPr>
          <w:rFonts w:hint="eastAsia"/>
          <w:sz w:val="30"/>
          <w:szCs w:val="30"/>
        </w:rPr>
        <w:t>262998.00</w:t>
      </w:r>
      <w:r>
        <w:rPr>
          <w:rFonts w:hint="eastAsia"/>
          <w:sz w:val="30"/>
          <w:szCs w:val="30"/>
        </w:rPr>
        <w:t>元（其中千足金金条</w:t>
      </w:r>
      <w:r>
        <w:rPr>
          <w:rFonts w:hint="eastAsia"/>
          <w:sz w:val="30"/>
          <w:szCs w:val="30"/>
        </w:rPr>
        <w:t>200</w:t>
      </w:r>
      <w:r>
        <w:rPr>
          <w:rFonts w:hint="eastAsia"/>
          <w:sz w:val="30"/>
          <w:szCs w:val="30"/>
        </w:rPr>
        <w:t>克</w:t>
      </w:r>
      <w:r>
        <w:rPr>
          <w:rFonts w:hint="eastAsia"/>
          <w:sz w:val="30"/>
          <w:szCs w:val="30"/>
        </w:rPr>
        <w:t>1</w:t>
      </w:r>
      <w:r>
        <w:rPr>
          <w:rFonts w:hint="eastAsia"/>
          <w:sz w:val="30"/>
          <w:szCs w:val="30"/>
        </w:rPr>
        <w:t>条、</w:t>
      </w:r>
      <w:r>
        <w:rPr>
          <w:rFonts w:hint="eastAsia"/>
          <w:sz w:val="30"/>
          <w:szCs w:val="30"/>
        </w:rPr>
        <w:t>100</w:t>
      </w:r>
      <w:r>
        <w:rPr>
          <w:rFonts w:hint="eastAsia"/>
          <w:sz w:val="30"/>
          <w:szCs w:val="30"/>
        </w:rPr>
        <w:t>克</w:t>
      </w:r>
      <w:r>
        <w:rPr>
          <w:rFonts w:hint="eastAsia"/>
          <w:sz w:val="30"/>
          <w:szCs w:val="30"/>
        </w:rPr>
        <w:t>3</w:t>
      </w:r>
      <w:r>
        <w:rPr>
          <w:rFonts w:hint="eastAsia"/>
          <w:sz w:val="30"/>
          <w:szCs w:val="30"/>
        </w:rPr>
        <w:t>条，共计人民币</w:t>
      </w:r>
      <w:r>
        <w:rPr>
          <w:rFonts w:hint="eastAsia"/>
          <w:sz w:val="30"/>
          <w:szCs w:val="30"/>
        </w:rPr>
        <w:t>190000</w:t>
      </w:r>
      <w:r>
        <w:rPr>
          <w:rFonts w:hint="eastAsia"/>
          <w:sz w:val="30"/>
          <w:szCs w:val="30"/>
        </w:rPr>
        <w:t>元、翡翠首饰</w:t>
      </w:r>
      <w:r>
        <w:rPr>
          <w:rFonts w:hint="eastAsia"/>
          <w:sz w:val="30"/>
          <w:szCs w:val="30"/>
        </w:rPr>
        <w:t>5</w:t>
      </w:r>
      <w:r>
        <w:rPr>
          <w:rFonts w:hint="eastAsia"/>
          <w:sz w:val="30"/>
          <w:szCs w:val="30"/>
        </w:rPr>
        <w:t>件共计</w:t>
      </w:r>
      <w:r>
        <w:rPr>
          <w:rFonts w:hint="eastAsia"/>
          <w:sz w:val="30"/>
          <w:szCs w:val="30"/>
        </w:rPr>
        <w:t>59138</w:t>
      </w:r>
      <w:r>
        <w:rPr>
          <w:rFonts w:hint="eastAsia"/>
          <w:sz w:val="30"/>
          <w:szCs w:val="30"/>
        </w:rPr>
        <w:t>元、碧玺手链</w:t>
      </w:r>
      <w:r>
        <w:rPr>
          <w:rFonts w:hint="eastAsia"/>
          <w:sz w:val="30"/>
          <w:szCs w:val="30"/>
        </w:rPr>
        <w:t>1</w:t>
      </w:r>
      <w:r>
        <w:rPr>
          <w:rFonts w:hint="eastAsia"/>
          <w:sz w:val="30"/>
          <w:szCs w:val="30"/>
        </w:rPr>
        <w:t>条</w:t>
      </w:r>
      <w:r>
        <w:rPr>
          <w:rFonts w:hint="eastAsia"/>
          <w:sz w:val="30"/>
          <w:szCs w:val="30"/>
        </w:rPr>
        <w:t>13860</w:t>
      </w:r>
      <w:r>
        <w:rPr>
          <w:rFonts w:hint="eastAsia"/>
          <w:sz w:val="30"/>
          <w:szCs w:val="30"/>
        </w:rPr>
        <w:t>元）与该中心</w:t>
      </w:r>
      <w:r>
        <w:rPr>
          <w:rFonts w:hint="eastAsia"/>
          <w:sz w:val="30"/>
          <w:szCs w:val="30"/>
        </w:rPr>
        <w:t>2011</w:t>
      </w:r>
      <w:r>
        <w:rPr>
          <w:rFonts w:hint="eastAsia"/>
          <w:sz w:val="30"/>
          <w:szCs w:val="30"/>
        </w:rPr>
        <w:t>年度广地公司股东分红相抵扣；以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日购买的两条翡翠玉镯共计</w:t>
      </w:r>
      <w:r>
        <w:rPr>
          <w:rFonts w:hint="eastAsia"/>
          <w:sz w:val="30"/>
          <w:szCs w:val="30"/>
        </w:rPr>
        <w:t>107600</w:t>
      </w:r>
      <w:r>
        <w:rPr>
          <w:rFonts w:hint="eastAsia"/>
          <w:sz w:val="30"/>
          <w:szCs w:val="30"/>
        </w:rPr>
        <w:t>元与</w:t>
      </w:r>
      <w:r>
        <w:rPr>
          <w:rFonts w:hint="eastAsia"/>
          <w:sz w:val="30"/>
          <w:szCs w:val="30"/>
        </w:rPr>
        <w:t>2012</w:t>
      </w:r>
      <w:r>
        <w:rPr>
          <w:rFonts w:hint="eastAsia"/>
          <w:sz w:val="30"/>
          <w:szCs w:val="30"/>
        </w:rPr>
        <w:t>的股东分红相抵扣。</w:t>
      </w:r>
    </w:p>
    <w:p w14:paraId="5A983580" w14:textId="77777777" w:rsidR="007664A4" w:rsidRDefault="007664A4">
      <w:pPr>
        <w:spacing w:line="500" w:lineRule="atLeast"/>
        <w:ind w:firstLine="600"/>
        <w:divId w:val="351732930"/>
        <w:rPr>
          <w:rFonts w:hint="eastAsia"/>
          <w:sz w:val="30"/>
          <w:szCs w:val="30"/>
        </w:rPr>
      </w:pPr>
      <w:r>
        <w:rPr>
          <w:rFonts w:hint="eastAsia"/>
          <w:sz w:val="30"/>
          <w:szCs w:val="30"/>
        </w:rPr>
        <w:t>9.</w:t>
      </w:r>
      <w:r>
        <w:rPr>
          <w:rFonts w:hint="eastAsia"/>
          <w:sz w:val="30"/>
          <w:szCs w:val="30"/>
        </w:rPr>
        <w:t>被告人冯超的供述：欧某</w:t>
      </w:r>
      <w:r>
        <w:rPr>
          <w:rFonts w:hint="eastAsia"/>
          <w:sz w:val="30"/>
          <w:szCs w:val="30"/>
        </w:rPr>
        <w:t>1</w:t>
      </w:r>
      <w:r>
        <w:rPr>
          <w:rFonts w:hint="eastAsia"/>
          <w:sz w:val="30"/>
          <w:szCs w:val="30"/>
        </w:rPr>
        <w:t>是广东省地质局局长，是我的直接上级领导。</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月我担任测试中心主任以来，为了感谢他提拔我当测试中心主任，并且和他搞好关系，继续得到他的支持和关照，逢年过节我都会给欧某</w:t>
      </w:r>
      <w:r>
        <w:rPr>
          <w:rFonts w:hint="eastAsia"/>
          <w:sz w:val="30"/>
          <w:szCs w:val="30"/>
        </w:rPr>
        <w:t>1</w:t>
      </w:r>
      <w:r>
        <w:rPr>
          <w:rFonts w:hint="eastAsia"/>
          <w:sz w:val="30"/>
          <w:szCs w:val="30"/>
        </w:rPr>
        <w:t>送钱或者黄金、珠宝等名贵物品，希望他继续支持我的工作，并在我的个人职务调动、妻子提拔、下属待遇解决等问题上予以帮助和支持。自</w:t>
      </w:r>
      <w:r>
        <w:rPr>
          <w:rFonts w:hint="eastAsia"/>
          <w:sz w:val="30"/>
          <w:szCs w:val="30"/>
        </w:rPr>
        <w:t>2010</w:t>
      </w:r>
      <w:r>
        <w:rPr>
          <w:rFonts w:hint="eastAsia"/>
          <w:sz w:val="30"/>
          <w:szCs w:val="30"/>
        </w:rPr>
        <w:t>年起先后多次送给欧某</w:t>
      </w:r>
      <w:r>
        <w:rPr>
          <w:rFonts w:hint="eastAsia"/>
          <w:sz w:val="30"/>
          <w:szCs w:val="30"/>
        </w:rPr>
        <w:t>1</w:t>
      </w:r>
      <w:r>
        <w:rPr>
          <w:rFonts w:hint="eastAsia"/>
          <w:sz w:val="30"/>
          <w:szCs w:val="30"/>
        </w:rPr>
        <w:t>人民币共现金人民币</w:t>
      </w:r>
      <w:r>
        <w:rPr>
          <w:rFonts w:hint="eastAsia"/>
          <w:sz w:val="30"/>
          <w:szCs w:val="30"/>
        </w:rPr>
        <w:t>37</w:t>
      </w:r>
      <w:r>
        <w:rPr>
          <w:rFonts w:hint="eastAsia"/>
          <w:sz w:val="30"/>
          <w:szCs w:val="30"/>
        </w:rPr>
        <w:t>万元、黄金</w:t>
      </w:r>
      <w:r>
        <w:rPr>
          <w:rFonts w:hint="eastAsia"/>
          <w:sz w:val="30"/>
          <w:szCs w:val="30"/>
        </w:rPr>
        <w:t>500</w:t>
      </w:r>
      <w:r>
        <w:rPr>
          <w:rFonts w:hint="eastAsia"/>
          <w:sz w:val="30"/>
          <w:szCs w:val="30"/>
        </w:rPr>
        <w:t>克、玉镯</w:t>
      </w:r>
      <w:r>
        <w:rPr>
          <w:rFonts w:hint="eastAsia"/>
          <w:sz w:val="30"/>
          <w:szCs w:val="30"/>
        </w:rPr>
        <w:t>2</w:t>
      </w:r>
      <w:r>
        <w:rPr>
          <w:rFonts w:hint="eastAsia"/>
          <w:sz w:val="30"/>
          <w:szCs w:val="30"/>
        </w:rPr>
        <w:t>只、尖晶石戒指</w:t>
      </w:r>
      <w:r>
        <w:rPr>
          <w:rFonts w:hint="eastAsia"/>
          <w:sz w:val="30"/>
          <w:szCs w:val="30"/>
        </w:rPr>
        <w:t>1</w:t>
      </w:r>
      <w:r>
        <w:rPr>
          <w:rFonts w:hint="eastAsia"/>
          <w:sz w:val="30"/>
          <w:szCs w:val="30"/>
        </w:rPr>
        <w:t>枚。我从广地珠宝公司拿了</w:t>
      </w:r>
      <w:r>
        <w:rPr>
          <w:rFonts w:hint="eastAsia"/>
          <w:sz w:val="30"/>
          <w:szCs w:val="30"/>
        </w:rPr>
        <w:t>500</w:t>
      </w:r>
      <w:r>
        <w:rPr>
          <w:rFonts w:hint="eastAsia"/>
          <w:sz w:val="30"/>
          <w:szCs w:val="30"/>
        </w:rPr>
        <w:t>克黄金和</w:t>
      </w:r>
      <w:r>
        <w:rPr>
          <w:rFonts w:hint="eastAsia"/>
          <w:sz w:val="30"/>
          <w:szCs w:val="30"/>
        </w:rPr>
        <w:t>2</w:t>
      </w:r>
      <w:r>
        <w:rPr>
          <w:rFonts w:hint="eastAsia"/>
          <w:sz w:val="30"/>
          <w:szCs w:val="30"/>
        </w:rPr>
        <w:t>只翡翠玉镯的事，测试中心的班子成员我都没有告诉过。根据财务凭证显示，我从广地珠宝公司拿的</w:t>
      </w:r>
      <w:r>
        <w:rPr>
          <w:rFonts w:hint="eastAsia"/>
          <w:sz w:val="30"/>
          <w:szCs w:val="30"/>
        </w:rPr>
        <w:t>500</w:t>
      </w:r>
      <w:r>
        <w:rPr>
          <w:rFonts w:hint="eastAsia"/>
          <w:sz w:val="30"/>
          <w:szCs w:val="30"/>
        </w:rPr>
        <w:t>克黄金是在测试中心</w:t>
      </w:r>
      <w:r>
        <w:rPr>
          <w:rFonts w:hint="eastAsia"/>
          <w:sz w:val="30"/>
          <w:szCs w:val="30"/>
        </w:rPr>
        <w:t>2011</w:t>
      </w:r>
      <w:r>
        <w:rPr>
          <w:rFonts w:hint="eastAsia"/>
          <w:sz w:val="30"/>
          <w:szCs w:val="30"/>
        </w:rPr>
        <w:t>年应和分红中抵扣的，两只翡翠玉镯是在测试中心</w:t>
      </w:r>
      <w:r>
        <w:rPr>
          <w:rFonts w:hint="eastAsia"/>
          <w:sz w:val="30"/>
          <w:szCs w:val="30"/>
        </w:rPr>
        <w:t>2012</w:t>
      </w:r>
      <w:r>
        <w:rPr>
          <w:rFonts w:hint="eastAsia"/>
          <w:sz w:val="30"/>
          <w:szCs w:val="30"/>
        </w:rPr>
        <w:t>年应得分红中抵扣的。</w:t>
      </w:r>
    </w:p>
    <w:p w14:paraId="1C4956D4" w14:textId="77777777" w:rsidR="007664A4" w:rsidRDefault="007664A4">
      <w:pPr>
        <w:spacing w:line="500" w:lineRule="atLeast"/>
        <w:ind w:firstLine="600"/>
        <w:divId w:val="44570360"/>
        <w:rPr>
          <w:rFonts w:hint="eastAsia"/>
          <w:sz w:val="30"/>
          <w:szCs w:val="30"/>
        </w:rPr>
      </w:pPr>
      <w:r>
        <w:rPr>
          <w:rFonts w:hint="eastAsia"/>
          <w:sz w:val="30"/>
          <w:szCs w:val="30"/>
        </w:rPr>
        <w:t>上述证据，来源合法，查证属实，予以采信。</w:t>
      </w:r>
    </w:p>
    <w:p w14:paraId="4494C900" w14:textId="77777777" w:rsidR="007664A4" w:rsidRDefault="007664A4">
      <w:pPr>
        <w:spacing w:line="500" w:lineRule="atLeast"/>
        <w:ind w:firstLine="600"/>
        <w:divId w:val="1183855341"/>
        <w:rPr>
          <w:rFonts w:hint="eastAsia"/>
          <w:sz w:val="30"/>
          <w:szCs w:val="30"/>
        </w:rPr>
      </w:pPr>
      <w:r>
        <w:rPr>
          <w:rFonts w:hint="eastAsia"/>
          <w:sz w:val="30"/>
          <w:szCs w:val="30"/>
        </w:rPr>
        <w:t>三、行贿的事实</w:t>
      </w:r>
    </w:p>
    <w:p w14:paraId="1AEFD181" w14:textId="77777777" w:rsidR="007664A4" w:rsidRDefault="007664A4">
      <w:pPr>
        <w:spacing w:line="500" w:lineRule="atLeast"/>
        <w:ind w:firstLine="600"/>
        <w:divId w:val="1299071467"/>
        <w:rPr>
          <w:rFonts w:hint="eastAsia"/>
          <w:sz w:val="30"/>
          <w:szCs w:val="30"/>
        </w:rPr>
      </w:pPr>
      <w:r>
        <w:rPr>
          <w:rFonts w:hint="eastAsia"/>
          <w:sz w:val="30"/>
          <w:szCs w:val="30"/>
        </w:rPr>
        <w:t>被告人冯超在担任测试中心主任期间，为取得广东省地质局原局长、党委书记欧某</w:t>
      </w:r>
      <w:r>
        <w:rPr>
          <w:rFonts w:hint="eastAsia"/>
          <w:sz w:val="30"/>
          <w:szCs w:val="30"/>
        </w:rPr>
        <w:t>1</w:t>
      </w:r>
      <w:r>
        <w:rPr>
          <w:rFonts w:hint="eastAsia"/>
          <w:sz w:val="30"/>
          <w:szCs w:val="30"/>
        </w:rPr>
        <w:t>（另案处理）的关照与帮助，先后多次向欧某</w:t>
      </w:r>
      <w:r>
        <w:rPr>
          <w:rFonts w:hint="eastAsia"/>
          <w:sz w:val="30"/>
          <w:szCs w:val="30"/>
        </w:rPr>
        <w:t>1</w:t>
      </w:r>
      <w:r>
        <w:rPr>
          <w:rFonts w:hint="eastAsia"/>
          <w:sz w:val="30"/>
          <w:szCs w:val="30"/>
        </w:rPr>
        <w:t>贿送钱物，共计人民币</w:t>
      </w:r>
      <w:r>
        <w:rPr>
          <w:rFonts w:hint="eastAsia"/>
          <w:sz w:val="30"/>
          <w:szCs w:val="30"/>
        </w:rPr>
        <w:t>30</w:t>
      </w:r>
      <w:r>
        <w:rPr>
          <w:rFonts w:hint="eastAsia"/>
          <w:sz w:val="30"/>
          <w:szCs w:val="30"/>
        </w:rPr>
        <w:t>万元、黄金金条</w:t>
      </w:r>
      <w:r>
        <w:rPr>
          <w:rFonts w:hint="eastAsia"/>
          <w:sz w:val="30"/>
          <w:szCs w:val="30"/>
        </w:rPr>
        <w:t>500</w:t>
      </w:r>
      <w:r>
        <w:rPr>
          <w:rFonts w:hint="eastAsia"/>
          <w:sz w:val="30"/>
          <w:szCs w:val="30"/>
        </w:rPr>
        <w:t>克、翡翠玉镯</w:t>
      </w:r>
      <w:r>
        <w:rPr>
          <w:rFonts w:hint="eastAsia"/>
          <w:sz w:val="30"/>
          <w:szCs w:val="30"/>
        </w:rPr>
        <w:t>2</w:t>
      </w:r>
      <w:r>
        <w:rPr>
          <w:rFonts w:hint="eastAsia"/>
          <w:sz w:val="30"/>
          <w:szCs w:val="30"/>
        </w:rPr>
        <w:t>只以及宝石戒指</w:t>
      </w:r>
      <w:r>
        <w:rPr>
          <w:rFonts w:hint="eastAsia"/>
          <w:sz w:val="30"/>
          <w:szCs w:val="30"/>
        </w:rPr>
        <w:t>1</w:t>
      </w:r>
      <w:r>
        <w:rPr>
          <w:rFonts w:hint="eastAsia"/>
          <w:sz w:val="30"/>
          <w:szCs w:val="30"/>
        </w:rPr>
        <w:t>枚。具体事实分述如下：</w:t>
      </w:r>
    </w:p>
    <w:p w14:paraId="7D4506CB" w14:textId="77777777" w:rsidR="007664A4" w:rsidRDefault="007664A4">
      <w:pPr>
        <w:spacing w:line="500" w:lineRule="atLeast"/>
        <w:ind w:firstLine="600"/>
        <w:divId w:val="1982997007"/>
        <w:rPr>
          <w:rFonts w:hint="eastAsia"/>
          <w:sz w:val="30"/>
          <w:szCs w:val="30"/>
        </w:rPr>
      </w:pPr>
      <w:r>
        <w:rPr>
          <w:rFonts w:hint="eastAsia"/>
          <w:sz w:val="30"/>
          <w:szCs w:val="30"/>
        </w:rPr>
        <w:t>1.2010</w:t>
      </w:r>
      <w:r>
        <w:rPr>
          <w:rFonts w:hint="eastAsia"/>
          <w:sz w:val="30"/>
          <w:szCs w:val="30"/>
        </w:rPr>
        <w:t>年春节前，被告人冯超在欧某</w:t>
      </w:r>
      <w:r>
        <w:rPr>
          <w:rFonts w:hint="eastAsia"/>
          <w:sz w:val="30"/>
          <w:szCs w:val="30"/>
        </w:rPr>
        <w:t>1</w:t>
      </w:r>
      <w:r>
        <w:rPr>
          <w:rFonts w:hint="eastAsia"/>
          <w:sz w:val="30"/>
          <w:szCs w:val="30"/>
        </w:rPr>
        <w:t>的办公室贿送给欧某</w:t>
      </w:r>
      <w:r>
        <w:rPr>
          <w:rFonts w:hint="eastAsia"/>
          <w:sz w:val="30"/>
          <w:szCs w:val="30"/>
        </w:rPr>
        <w:t>1</w:t>
      </w:r>
      <w:r>
        <w:rPr>
          <w:rFonts w:hint="eastAsia"/>
          <w:sz w:val="30"/>
          <w:szCs w:val="30"/>
        </w:rPr>
        <w:t>现金人民币</w:t>
      </w:r>
      <w:r>
        <w:rPr>
          <w:rFonts w:hint="eastAsia"/>
          <w:sz w:val="30"/>
          <w:szCs w:val="30"/>
        </w:rPr>
        <w:t>3</w:t>
      </w:r>
      <w:r>
        <w:rPr>
          <w:rFonts w:hint="eastAsia"/>
          <w:sz w:val="30"/>
          <w:szCs w:val="30"/>
        </w:rPr>
        <w:t>万元；</w:t>
      </w:r>
    </w:p>
    <w:p w14:paraId="5C229E25" w14:textId="77777777" w:rsidR="007664A4" w:rsidRDefault="007664A4">
      <w:pPr>
        <w:spacing w:line="500" w:lineRule="atLeast"/>
        <w:ind w:firstLine="600"/>
        <w:divId w:val="919020799"/>
        <w:rPr>
          <w:rFonts w:hint="eastAsia"/>
          <w:sz w:val="30"/>
          <w:szCs w:val="30"/>
        </w:rPr>
      </w:pPr>
      <w:r>
        <w:rPr>
          <w:rFonts w:hint="eastAsia"/>
          <w:sz w:val="30"/>
          <w:szCs w:val="30"/>
        </w:rPr>
        <w:t>2.2010</w:t>
      </w:r>
      <w:r>
        <w:rPr>
          <w:rFonts w:hint="eastAsia"/>
          <w:sz w:val="30"/>
          <w:szCs w:val="30"/>
        </w:rPr>
        <w:t>年中秋节前，被告人冯超在欧某</w:t>
      </w:r>
      <w:r>
        <w:rPr>
          <w:rFonts w:hint="eastAsia"/>
          <w:sz w:val="30"/>
          <w:szCs w:val="30"/>
        </w:rPr>
        <w:t>1</w:t>
      </w:r>
      <w:r>
        <w:rPr>
          <w:rFonts w:hint="eastAsia"/>
          <w:sz w:val="30"/>
          <w:szCs w:val="30"/>
        </w:rPr>
        <w:t>的办公室贿送给欧某</w:t>
      </w:r>
      <w:r>
        <w:rPr>
          <w:rFonts w:hint="eastAsia"/>
          <w:sz w:val="30"/>
          <w:szCs w:val="30"/>
        </w:rPr>
        <w:t>1</w:t>
      </w:r>
      <w:r>
        <w:rPr>
          <w:rFonts w:hint="eastAsia"/>
          <w:sz w:val="30"/>
          <w:szCs w:val="30"/>
        </w:rPr>
        <w:t>现金人民币</w:t>
      </w:r>
      <w:r>
        <w:rPr>
          <w:rFonts w:hint="eastAsia"/>
          <w:sz w:val="30"/>
          <w:szCs w:val="30"/>
        </w:rPr>
        <w:t>3</w:t>
      </w:r>
      <w:r>
        <w:rPr>
          <w:rFonts w:hint="eastAsia"/>
          <w:sz w:val="30"/>
          <w:szCs w:val="30"/>
        </w:rPr>
        <w:t>万元；</w:t>
      </w:r>
    </w:p>
    <w:p w14:paraId="3719C9C8" w14:textId="77777777" w:rsidR="007664A4" w:rsidRDefault="007664A4">
      <w:pPr>
        <w:spacing w:line="500" w:lineRule="atLeast"/>
        <w:ind w:firstLine="600"/>
        <w:divId w:val="1836916837"/>
        <w:rPr>
          <w:rFonts w:hint="eastAsia"/>
          <w:sz w:val="30"/>
          <w:szCs w:val="30"/>
        </w:rPr>
      </w:pPr>
      <w:r>
        <w:rPr>
          <w:rFonts w:hint="eastAsia"/>
          <w:sz w:val="30"/>
          <w:szCs w:val="30"/>
        </w:rPr>
        <w:t>3.2011</w:t>
      </w:r>
      <w:r>
        <w:rPr>
          <w:rFonts w:hint="eastAsia"/>
          <w:sz w:val="30"/>
          <w:szCs w:val="30"/>
        </w:rPr>
        <w:t>年春节前，被告人冯超在欧某</w:t>
      </w:r>
      <w:r>
        <w:rPr>
          <w:rFonts w:hint="eastAsia"/>
          <w:sz w:val="30"/>
          <w:szCs w:val="30"/>
        </w:rPr>
        <w:t>1</w:t>
      </w:r>
      <w:r>
        <w:rPr>
          <w:rFonts w:hint="eastAsia"/>
          <w:sz w:val="30"/>
          <w:szCs w:val="30"/>
        </w:rPr>
        <w:t>的办公室贿送给欧某</w:t>
      </w:r>
      <w:r>
        <w:rPr>
          <w:rFonts w:hint="eastAsia"/>
          <w:sz w:val="30"/>
          <w:szCs w:val="30"/>
        </w:rPr>
        <w:t>1</w:t>
      </w:r>
      <w:r>
        <w:rPr>
          <w:rFonts w:hint="eastAsia"/>
          <w:sz w:val="30"/>
          <w:szCs w:val="30"/>
        </w:rPr>
        <w:t>现金人民币</w:t>
      </w:r>
      <w:r>
        <w:rPr>
          <w:rFonts w:hint="eastAsia"/>
          <w:sz w:val="30"/>
          <w:szCs w:val="30"/>
        </w:rPr>
        <w:t>4</w:t>
      </w:r>
      <w:r>
        <w:rPr>
          <w:rFonts w:hint="eastAsia"/>
          <w:sz w:val="30"/>
          <w:szCs w:val="30"/>
        </w:rPr>
        <w:t>万元；</w:t>
      </w:r>
    </w:p>
    <w:p w14:paraId="735EDD69" w14:textId="77777777" w:rsidR="007664A4" w:rsidRDefault="007664A4">
      <w:pPr>
        <w:spacing w:line="500" w:lineRule="atLeast"/>
        <w:ind w:firstLine="600"/>
        <w:divId w:val="1153595222"/>
        <w:rPr>
          <w:rFonts w:hint="eastAsia"/>
          <w:sz w:val="30"/>
          <w:szCs w:val="30"/>
        </w:rPr>
      </w:pPr>
      <w:r>
        <w:rPr>
          <w:rFonts w:hint="eastAsia"/>
          <w:sz w:val="30"/>
          <w:szCs w:val="30"/>
        </w:rPr>
        <w:t>4.2011</w:t>
      </w:r>
      <w:r>
        <w:rPr>
          <w:rFonts w:hint="eastAsia"/>
          <w:sz w:val="30"/>
          <w:szCs w:val="30"/>
        </w:rPr>
        <w:t>年中秋节前，被告人冯超在欧某</w:t>
      </w:r>
      <w:r>
        <w:rPr>
          <w:rFonts w:hint="eastAsia"/>
          <w:sz w:val="30"/>
          <w:szCs w:val="30"/>
        </w:rPr>
        <w:t>1</w:t>
      </w:r>
      <w:r>
        <w:rPr>
          <w:rFonts w:hint="eastAsia"/>
          <w:sz w:val="30"/>
          <w:szCs w:val="30"/>
        </w:rPr>
        <w:t>的办公室贿送给欧某</w:t>
      </w:r>
      <w:r>
        <w:rPr>
          <w:rFonts w:hint="eastAsia"/>
          <w:sz w:val="30"/>
          <w:szCs w:val="30"/>
        </w:rPr>
        <w:t>1</w:t>
      </w:r>
      <w:r>
        <w:rPr>
          <w:rFonts w:hint="eastAsia"/>
          <w:sz w:val="30"/>
          <w:szCs w:val="30"/>
        </w:rPr>
        <w:t>现金人民币</w:t>
      </w:r>
      <w:r>
        <w:rPr>
          <w:rFonts w:hint="eastAsia"/>
          <w:sz w:val="30"/>
          <w:szCs w:val="30"/>
        </w:rPr>
        <w:t>3</w:t>
      </w:r>
      <w:r>
        <w:rPr>
          <w:rFonts w:hint="eastAsia"/>
          <w:sz w:val="30"/>
          <w:szCs w:val="30"/>
        </w:rPr>
        <w:t>万元；</w:t>
      </w:r>
    </w:p>
    <w:p w14:paraId="19610A98" w14:textId="77777777" w:rsidR="007664A4" w:rsidRDefault="007664A4">
      <w:pPr>
        <w:spacing w:line="500" w:lineRule="atLeast"/>
        <w:ind w:firstLine="600"/>
        <w:divId w:val="1345790361"/>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年春节前，被告人冯超在欧某</w:t>
      </w:r>
      <w:r>
        <w:rPr>
          <w:rFonts w:hint="eastAsia"/>
          <w:sz w:val="30"/>
          <w:szCs w:val="30"/>
        </w:rPr>
        <w:t>1</w:t>
      </w:r>
      <w:r>
        <w:rPr>
          <w:rFonts w:hint="eastAsia"/>
          <w:sz w:val="30"/>
          <w:szCs w:val="30"/>
        </w:rPr>
        <w:t>的办公室贿送给欧某</w:t>
      </w:r>
      <w:r>
        <w:rPr>
          <w:rFonts w:hint="eastAsia"/>
          <w:sz w:val="30"/>
          <w:szCs w:val="30"/>
        </w:rPr>
        <w:t>1</w:t>
      </w:r>
      <w:r>
        <w:rPr>
          <w:rFonts w:hint="eastAsia"/>
          <w:sz w:val="30"/>
          <w:szCs w:val="30"/>
        </w:rPr>
        <w:t>现金人民币</w:t>
      </w:r>
      <w:r>
        <w:rPr>
          <w:rFonts w:hint="eastAsia"/>
          <w:sz w:val="30"/>
          <w:szCs w:val="30"/>
        </w:rPr>
        <w:t>3</w:t>
      </w:r>
      <w:r>
        <w:rPr>
          <w:rFonts w:hint="eastAsia"/>
          <w:sz w:val="30"/>
          <w:szCs w:val="30"/>
        </w:rPr>
        <w:t>万元；</w:t>
      </w:r>
    </w:p>
    <w:p w14:paraId="3AE03007" w14:textId="77777777" w:rsidR="007664A4" w:rsidRDefault="007664A4">
      <w:pPr>
        <w:spacing w:line="500" w:lineRule="atLeast"/>
        <w:ind w:firstLine="600"/>
        <w:divId w:val="208809903"/>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年中秋节前，被告人冯超在欧某</w:t>
      </w:r>
      <w:r>
        <w:rPr>
          <w:rFonts w:hint="eastAsia"/>
          <w:sz w:val="30"/>
          <w:szCs w:val="30"/>
        </w:rPr>
        <w:t>1</w:t>
      </w:r>
      <w:r>
        <w:rPr>
          <w:rFonts w:hint="eastAsia"/>
          <w:sz w:val="30"/>
          <w:szCs w:val="30"/>
        </w:rPr>
        <w:t>的办公室贿送给欧某</w:t>
      </w:r>
      <w:r>
        <w:rPr>
          <w:rFonts w:hint="eastAsia"/>
          <w:sz w:val="30"/>
          <w:szCs w:val="30"/>
        </w:rPr>
        <w:t>1</w:t>
      </w:r>
      <w:r>
        <w:rPr>
          <w:rFonts w:hint="eastAsia"/>
          <w:sz w:val="30"/>
          <w:szCs w:val="30"/>
        </w:rPr>
        <w:t>现金人民币</w:t>
      </w:r>
      <w:r>
        <w:rPr>
          <w:rFonts w:hint="eastAsia"/>
          <w:sz w:val="30"/>
          <w:szCs w:val="30"/>
        </w:rPr>
        <w:t>3</w:t>
      </w:r>
      <w:r>
        <w:rPr>
          <w:rFonts w:hint="eastAsia"/>
          <w:sz w:val="30"/>
          <w:szCs w:val="30"/>
        </w:rPr>
        <w:t>万元；</w:t>
      </w:r>
    </w:p>
    <w:p w14:paraId="459F48F8" w14:textId="77777777" w:rsidR="007664A4" w:rsidRDefault="007664A4">
      <w:pPr>
        <w:spacing w:line="500" w:lineRule="atLeast"/>
        <w:ind w:firstLine="600"/>
        <w:divId w:val="1910648701"/>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年春节前，被告人冯超在欧某</w:t>
      </w:r>
      <w:r>
        <w:rPr>
          <w:rFonts w:hint="eastAsia"/>
          <w:sz w:val="30"/>
          <w:szCs w:val="30"/>
        </w:rPr>
        <w:t>1</w:t>
      </w:r>
      <w:r>
        <w:rPr>
          <w:rFonts w:hint="eastAsia"/>
          <w:sz w:val="30"/>
          <w:szCs w:val="30"/>
        </w:rPr>
        <w:t>的办公室贿送给欧某</w:t>
      </w:r>
      <w:r>
        <w:rPr>
          <w:rFonts w:hint="eastAsia"/>
          <w:sz w:val="30"/>
          <w:szCs w:val="30"/>
        </w:rPr>
        <w:t>1</w:t>
      </w:r>
      <w:r>
        <w:rPr>
          <w:rFonts w:hint="eastAsia"/>
          <w:sz w:val="30"/>
          <w:szCs w:val="30"/>
        </w:rPr>
        <w:t>现金人民币</w:t>
      </w:r>
      <w:r>
        <w:rPr>
          <w:rFonts w:hint="eastAsia"/>
          <w:sz w:val="30"/>
          <w:szCs w:val="30"/>
        </w:rPr>
        <w:t>4</w:t>
      </w:r>
      <w:r>
        <w:rPr>
          <w:rFonts w:hint="eastAsia"/>
          <w:sz w:val="30"/>
          <w:szCs w:val="30"/>
        </w:rPr>
        <w:t>万元；</w:t>
      </w:r>
    </w:p>
    <w:p w14:paraId="0ABF366D" w14:textId="77777777" w:rsidR="007664A4" w:rsidRDefault="007664A4">
      <w:pPr>
        <w:spacing w:line="500" w:lineRule="atLeast"/>
        <w:ind w:firstLine="600"/>
        <w:divId w:val="1392464143"/>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年中秋节前，被告人冯超在欧某</w:t>
      </w:r>
      <w:r>
        <w:rPr>
          <w:rFonts w:hint="eastAsia"/>
          <w:sz w:val="30"/>
          <w:szCs w:val="30"/>
        </w:rPr>
        <w:t>1</w:t>
      </w:r>
      <w:r>
        <w:rPr>
          <w:rFonts w:hint="eastAsia"/>
          <w:sz w:val="30"/>
          <w:szCs w:val="30"/>
        </w:rPr>
        <w:t>的办公室贿送给欧某</w:t>
      </w:r>
      <w:r>
        <w:rPr>
          <w:rFonts w:hint="eastAsia"/>
          <w:sz w:val="30"/>
          <w:szCs w:val="30"/>
        </w:rPr>
        <w:t>1</w:t>
      </w:r>
      <w:r>
        <w:rPr>
          <w:rFonts w:hint="eastAsia"/>
          <w:sz w:val="30"/>
          <w:szCs w:val="30"/>
        </w:rPr>
        <w:t>现金人民币</w:t>
      </w:r>
      <w:r>
        <w:rPr>
          <w:rFonts w:hint="eastAsia"/>
          <w:sz w:val="30"/>
          <w:szCs w:val="30"/>
        </w:rPr>
        <w:t>3</w:t>
      </w:r>
      <w:r>
        <w:rPr>
          <w:rFonts w:hint="eastAsia"/>
          <w:sz w:val="30"/>
          <w:szCs w:val="30"/>
        </w:rPr>
        <w:t>万元；</w:t>
      </w:r>
    </w:p>
    <w:p w14:paraId="6497AF63" w14:textId="77777777" w:rsidR="007664A4" w:rsidRDefault="007664A4">
      <w:pPr>
        <w:spacing w:line="500" w:lineRule="atLeast"/>
        <w:ind w:firstLine="600"/>
        <w:divId w:val="1302929038"/>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年，被告人冯超在欧某</w:t>
      </w:r>
      <w:r>
        <w:rPr>
          <w:rFonts w:hint="eastAsia"/>
          <w:sz w:val="30"/>
          <w:szCs w:val="30"/>
        </w:rPr>
        <w:t>1</w:t>
      </w:r>
      <w:r>
        <w:rPr>
          <w:rFonts w:hint="eastAsia"/>
          <w:sz w:val="30"/>
          <w:szCs w:val="30"/>
        </w:rPr>
        <w:t>的办公室贿送给欧某</w:t>
      </w:r>
      <w:r>
        <w:rPr>
          <w:rFonts w:hint="eastAsia"/>
          <w:sz w:val="30"/>
          <w:szCs w:val="30"/>
        </w:rPr>
        <w:t>1</w:t>
      </w:r>
      <w:r>
        <w:rPr>
          <w:rFonts w:hint="eastAsia"/>
          <w:sz w:val="30"/>
          <w:szCs w:val="30"/>
        </w:rPr>
        <w:t>翡翠玉镯</w:t>
      </w:r>
      <w:r>
        <w:rPr>
          <w:rFonts w:hint="eastAsia"/>
          <w:sz w:val="30"/>
          <w:szCs w:val="30"/>
        </w:rPr>
        <w:t>2</w:t>
      </w:r>
      <w:r>
        <w:rPr>
          <w:rFonts w:hint="eastAsia"/>
          <w:sz w:val="30"/>
          <w:szCs w:val="30"/>
        </w:rPr>
        <w:t>只（价值人民币</w:t>
      </w:r>
      <w:r>
        <w:rPr>
          <w:rFonts w:hint="eastAsia"/>
          <w:sz w:val="30"/>
          <w:szCs w:val="30"/>
        </w:rPr>
        <w:t>10.76</w:t>
      </w:r>
      <w:r>
        <w:rPr>
          <w:rFonts w:hint="eastAsia"/>
          <w:sz w:val="30"/>
          <w:szCs w:val="30"/>
        </w:rPr>
        <w:t>万元）；</w:t>
      </w:r>
    </w:p>
    <w:p w14:paraId="2A306738" w14:textId="77777777" w:rsidR="007664A4" w:rsidRDefault="007664A4">
      <w:pPr>
        <w:spacing w:line="500" w:lineRule="atLeast"/>
        <w:ind w:firstLine="600"/>
        <w:divId w:val="1050570477"/>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年春节前，被告人冯超在欧某</w:t>
      </w:r>
      <w:r>
        <w:rPr>
          <w:rFonts w:hint="eastAsia"/>
          <w:sz w:val="30"/>
          <w:szCs w:val="30"/>
        </w:rPr>
        <w:t>1</w:t>
      </w:r>
      <w:r>
        <w:rPr>
          <w:rFonts w:hint="eastAsia"/>
          <w:sz w:val="30"/>
          <w:szCs w:val="30"/>
        </w:rPr>
        <w:t>的办公室贿送给欧某</w:t>
      </w:r>
      <w:r>
        <w:rPr>
          <w:rFonts w:hint="eastAsia"/>
          <w:sz w:val="30"/>
          <w:szCs w:val="30"/>
        </w:rPr>
        <w:t>1</w:t>
      </w:r>
      <w:r>
        <w:rPr>
          <w:rFonts w:hint="eastAsia"/>
          <w:sz w:val="30"/>
          <w:szCs w:val="30"/>
        </w:rPr>
        <w:t>现金人民币</w:t>
      </w:r>
      <w:r>
        <w:rPr>
          <w:rFonts w:hint="eastAsia"/>
          <w:sz w:val="30"/>
          <w:szCs w:val="30"/>
        </w:rPr>
        <w:t>4</w:t>
      </w:r>
      <w:r>
        <w:rPr>
          <w:rFonts w:hint="eastAsia"/>
          <w:sz w:val="30"/>
          <w:szCs w:val="30"/>
        </w:rPr>
        <w:t>万元以及黄金金条共计</w:t>
      </w:r>
      <w:r>
        <w:rPr>
          <w:rFonts w:hint="eastAsia"/>
          <w:sz w:val="30"/>
          <w:szCs w:val="30"/>
        </w:rPr>
        <w:t>500</w:t>
      </w:r>
      <w:r>
        <w:rPr>
          <w:rFonts w:hint="eastAsia"/>
          <w:sz w:val="30"/>
          <w:szCs w:val="30"/>
        </w:rPr>
        <w:t>克（共计价格人民币</w:t>
      </w:r>
      <w:r>
        <w:rPr>
          <w:rFonts w:hint="eastAsia"/>
          <w:sz w:val="30"/>
          <w:szCs w:val="30"/>
        </w:rPr>
        <w:t>19</w:t>
      </w:r>
      <w:r>
        <w:rPr>
          <w:rFonts w:hint="eastAsia"/>
          <w:sz w:val="30"/>
          <w:szCs w:val="30"/>
        </w:rPr>
        <w:t>万元）；</w:t>
      </w:r>
    </w:p>
    <w:p w14:paraId="1DF4ABA8" w14:textId="77777777" w:rsidR="007664A4" w:rsidRDefault="007664A4">
      <w:pPr>
        <w:spacing w:line="500" w:lineRule="atLeast"/>
        <w:ind w:firstLine="600"/>
        <w:divId w:val="727875386"/>
        <w:rPr>
          <w:rFonts w:hint="eastAsia"/>
          <w:sz w:val="30"/>
          <w:szCs w:val="30"/>
        </w:rPr>
      </w:pPr>
      <w:r>
        <w:rPr>
          <w:rFonts w:hint="eastAsia"/>
          <w:sz w:val="30"/>
          <w:szCs w:val="30"/>
        </w:rPr>
        <w:t>11</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月份，被告人冯超在欧某</w:t>
      </w:r>
      <w:r>
        <w:rPr>
          <w:rFonts w:hint="eastAsia"/>
          <w:sz w:val="30"/>
          <w:szCs w:val="30"/>
        </w:rPr>
        <w:t>1</w:t>
      </w:r>
      <w:r>
        <w:rPr>
          <w:rFonts w:hint="eastAsia"/>
          <w:sz w:val="30"/>
          <w:szCs w:val="30"/>
        </w:rPr>
        <w:t>的办公室贿送给欧某</w:t>
      </w:r>
      <w:r>
        <w:rPr>
          <w:rFonts w:hint="eastAsia"/>
          <w:sz w:val="30"/>
          <w:szCs w:val="30"/>
        </w:rPr>
        <w:t>1</w:t>
      </w:r>
      <w:r>
        <w:rPr>
          <w:rFonts w:hint="eastAsia"/>
          <w:sz w:val="30"/>
          <w:szCs w:val="30"/>
        </w:rPr>
        <w:t>宝石戒指</w:t>
      </w:r>
      <w:r>
        <w:rPr>
          <w:rFonts w:hint="eastAsia"/>
          <w:sz w:val="30"/>
          <w:szCs w:val="30"/>
        </w:rPr>
        <w:t>1</w:t>
      </w:r>
      <w:r>
        <w:rPr>
          <w:rFonts w:hint="eastAsia"/>
          <w:sz w:val="30"/>
          <w:szCs w:val="30"/>
        </w:rPr>
        <w:t>枚。</w:t>
      </w:r>
    </w:p>
    <w:p w14:paraId="4E6A1D7A" w14:textId="77777777" w:rsidR="007664A4" w:rsidRDefault="007664A4">
      <w:pPr>
        <w:spacing w:line="500" w:lineRule="atLeast"/>
        <w:ind w:firstLine="600"/>
        <w:divId w:val="2042657464"/>
        <w:rPr>
          <w:rFonts w:hint="eastAsia"/>
          <w:sz w:val="30"/>
          <w:szCs w:val="30"/>
        </w:rPr>
      </w:pPr>
      <w:r>
        <w:rPr>
          <w:rFonts w:hint="eastAsia"/>
          <w:sz w:val="30"/>
          <w:szCs w:val="30"/>
        </w:rPr>
        <w:t>综上所述，被告人冯超利用职务之便，挪用公款人民币</w:t>
      </w:r>
      <w:r>
        <w:rPr>
          <w:rFonts w:hint="eastAsia"/>
          <w:sz w:val="30"/>
          <w:szCs w:val="30"/>
        </w:rPr>
        <w:t>143.78</w:t>
      </w:r>
      <w:r>
        <w:rPr>
          <w:rFonts w:hint="eastAsia"/>
          <w:sz w:val="30"/>
          <w:szCs w:val="30"/>
        </w:rPr>
        <w:t>万元，数额巨大，至案发前未归还；贪污公款人民币</w:t>
      </w:r>
      <w:r>
        <w:rPr>
          <w:rFonts w:hint="eastAsia"/>
          <w:sz w:val="30"/>
          <w:szCs w:val="30"/>
        </w:rPr>
        <w:t>29.76</w:t>
      </w:r>
      <w:r>
        <w:rPr>
          <w:rFonts w:hint="eastAsia"/>
          <w:sz w:val="30"/>
          <w:szCs w:val="30"/>
        </w:rPr>
        <w:t>万元，用于非法活动；为谋取不正当利益，行贿国家工作人员共计人民币</w:t>
      </w:r>
      <w:r>
        <w:rPr>
          <w:rFonts w:hint="eastAsia"/>
          <w:sz w:val="30"/>
          <w:szCs w:val="30"/>
        </w:rPr>
        <w:t>30</w:t>
      </w:r>
      <w:r>
        <w:rPr>
          <w:rFonts w:hint="eastAsia"/>
          <w:sz w:val="30"/>
          <w:szCs w:val="30"/>
        </w:rPr>
        <w:t>万元、黄金金条</w:t>
      </w:r>
      <w:r>
        <w:rPr>
          <w:rFonts w:hint="eastAsia"/>
          <w:sz w:val="30"/>
          <w:szCs w:val="30"/>
        </w:rPr>
        <w:t>500</w:t>
      </w:r>
      <w:r>
        <w:rPr>
          <w:rFonts w:hint="eastAsia"/>
          <w:sz w:val="30"/>
          <w:szCs w:val="30"/>
        </w:rPr>
        <w:t>克、翡翠玉镯</w:t>
      </w:r>
      <w:r>
        <w:rPr>
          <w:rFonts w:hint="eastAsia"/>
          <w:sz w:val="30"/>
          <w:szCs w:val="30"/>
        </w:rPr>
        <w:t>2</w:t>
      </w:r>
      <w:r>
        <w:rPr>
          <w:rFonts w:hint="eastAsia"/>
          <w:sz w:val="30"/>
          <w:szCs w:val="30"/>
        </w:rPr>
        <w:t>只以及宝石戒指</w:t>
      </w:r>
      <w:r>
        <w:rPr>
          <w:rFonts w:hint="eastAsia"/>
          <w:sz w:val="30"/>
          <w:szCs w:val="30"/>
        </w:rPr>
        <w:t>1</w:t>
      </w:r>
      <w:r>
        <w:rPr>
          <w:rFonts w:hint="eastAsia"/>
          <w:sz w:val="30"/>
          <w:szCs w:val="30"/>
        </w:rPr>
        <w:t>枚。</w:t>
      </w:r>
    </w:p>
    <w:p w14:paraId="57F9BC2B" w14:textId="77777777" w:rsidR="007664A4" w:rsidRDefault="007664A4">
      <w:pPr>
        <w:spacing w:line="500" w:lineRule="atLeast"/>
        <w:ind w:firstLine="600"/>
        <w:divId w:val="412750324"/>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日，被告人冯超向广州市人民检察院投案自首，并于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日向该院退缴赃款人民币</w:t>
      </w:r>
      <w:r>
        <w:rPr>
          <w:rFonts w:hint="eastAsia"/>
          <w:sz w:val="30"/>
          <w:szCs w:val="30"/>
        </w:rPr>
        <w:t>143.78</w:t>
      </w:r>
      <w:r>
        <w:rPr>
          <w:rFonts w:hint="eastAsia"/>
          <w:sz w:val="30"/>
          <w:szCs w:val="30"/>
        </w:rPr>
        <w:t>万元。</w:t>
      </w:r>
    </w:p>
    <w:p w14:paraId="22B49836" w14:textId="77777777" w:rsidR="007664A4" w:rsidRDefault="007664A4">
      <w:pPr>
        <w:spacing w:line="500" w:lineRule="atLeast"/>
        <w:ind w:firstLine="600"/>
        <w:divId w:val="1011837103"/>
        <w:rPr>
          <w:rFonts w:hint="eastAsia"/>
          <w:sz w:val="30"/>
          <w:szCs w:val="30"/>
        </w:rPr>
      </w:pPr>
      <w:r>
        <w:rPr>
          <w:rFonts w:hint="eastAsia"/>
          <w:sz w:val="30"/>
          <w:szCs w:val="30"/>
        </w:rPr>
        <w:t>上述事实，有检察机关提交，并经法庭质证、认证的下列证据证明：</w:t>
      </w:r>
    </w:p>
    <w:p w14:paraId="05401A40" w14:textId="77777777" w:rsidR="007664A4" w:rsidRDefault="007664A4">
      <w:pPr>
        <w:spacing w:line="500" w:lineRule="atLeast"/>
        <w:ind w:firstLine="600"/>
        <w:divId w:val="730008751"/>
        <w:rPr>
          <w:rFonts w:hint="eastAsia"/>
          <w:sz w:val="30"/>
          <w:szCs w:val="30"/>
        </w:rPr>
      </w:pPr>
      <w:r>
        <w:rPr>
          <w:rFonts w:hint="eastAsia"/>
          <w:sz w:val="30"/>
          <w:szCs w:val="30"/>
        </w:rPr>
        <w:t>1.</w:t>
      </w:r>
      <w:r>
        <w:rPr>
          <w:rFonts w:hint="eastAsia"/>
          <w:sz w:val="30"/>
          <w:szCs w:val="30"/>
        </w:rPr>
        <w:t>证人欧某</w:t>
      </w:r>
      <w:r>
        <w:rPr>
          <w:rFonts w:hint="eastAsia"/>
          <w:sz w:val="30"/>
          <w:szCs w:val="30"/>
        </w:rPr>
        <w:t>1</w:t>
      </w:r>
      <w:r>
        <w:rPr>
          <w:rFonts w:hint="eastAsia"/>
          <w:sz w:val="30"/>
          <w:szCs w:val="30"/>
        </w:rPr>
        <w:t>（广东省地质局原局长、党委书记）的证言：冯超原是省地质实验测试中心副主任，在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月份时被升任省地质实验测试中心主任。我也是因为工作关系与冯超认识的。我在省地质局任局长曾收受冯超送给我现金人民币</w:t>
      </w:r>
      <w:r>
        <w:rPr>
          <w:rFonts w:hint="eastAsia"/>
          <w:sz w:val="30"/>
          <w:szCs w:val="30"/>
        </w:rPr>
        <w:t>30</w:t>
      </w:r>
      <w:r>
        <w:rPr>
          <w:rFonts w:hint="eastAsia"/>
          <w:sz w:val="30"/>
          <w:szCs w:val="30"/>
        </w:rPr>
        <w:t>万元、黄金</w:t>
      </w:r>
      <w:r>
        <w:rPr>
          <w:rFonts w:hint="eastAsia"/>
          <w:sz w:val="30"/>
          <w:szCs w:val="30"/>
        </w:rPr>
        <w:t>500</w:t>
      </w:r>
      <w:r>
        <w:rPr>
          <w:rFonts w:hint="eastAsia"/>
          <w:sz w:val="30"/>
          <w:szCs w:val="30"/>
        </w:rPr>
        <w:t>克、玉镯</w:t>
      </w:r>
      <w:r>
        <w:rPr>
          <w:rFonts w:hint="eastAsia"/>
          <w:sz w:val="30"/>
          <w:szCs w:val="30"/>
        </w:rPr>
        <w:t>2</w:t>
      </w:r>
      <w:r>
        <w:rPr>
          <w:rFonts w:hint="eastAsia"/>
          <w:sz w:val="30"/>
          <w:szCs w:val="30"/>
        </w:rPr>
        <w:t>只、戒指</w:t>
      </w:r>
      <w:r>
        <w:rPr>
          <w:rFonts w:hint="eastAsia"/>
          <w:sz w:val="30"/>
          <w:szCs w:val="30"/>
        </w:rPr>
        <w:t>1</w:t>
      </w:r>
      <w:r>
        <w:rPr>
          <w:rFonts w:hint="eastAsia"/>
          <w:sz w:val="30"/>
          <w:szCs w:val="30"/>
        </w:rPr>
        <w:t>枚。</w:t>
      </w:r>
    </w:p>
    <w:p w14:paraId="073BB96F" w14:textId="77777777" w:rsidR="007664A4" w:rsidRDefault="007664A4">
      <w:pPr>
        <w:spacing w:line="500" w:lineRule="atLeast"/>
        <w:ind w:firstLine="600"/>
        <w:divId w:val="824248524"/>
        <w:rPr>
          <w:rFonts w:hint="eastAsia"/>
          <w:sz w:val="30"/>
          <w:szCs w:val="30"/>
        </w:rPr>
      </w:pPr>
      <w:r>
        <w:rPr>
          <w:rFonts w:hint="eastAsia"/>
          <w:sz w:val="30"/>
          <w:szCs w:val="30"/>
        </w:rPr>
        <w:t>2.</w:t>
      </w:r>
      <w:r>
        <w:rPr>
          <w:rFonts w:hint="eastAsia"/>
          <w:sz w:val="30"/>
          <w:szCs w:val="30"/>
        </w:rPr>
        <w:t>证人曹某的证言：大概在</w:t>
      </w:r>
      <w:r>
        <w:rPr>
          <w:rFonts w:hint="eastAsia"/>
          <w:sz w:val="30"/>
          <w:szCs w:val="30"/>
        </w:rPr>
        <w:t>2013</w:t>
      </w:r>
      <w:r>
        <w:rPr>
          <w:rFonts w:hint="eastAsia"/>
          <w:sz w:val="30"/>
          <w:szCs w:val="30"/>
        </w:rPr>
        <w:t>或</w:t>
      </w:r>
      <w:r>
        <w:rPr>
          <w:rFonts w:hint="eastAsia"/>
          <w:sz w:val="30"/>
          <w:szCs w:val="30"/>
        </w:rPr>
        <w:t>2014</w:t>
      </w:r>
      <w:r>
        <w:rPr>
          <w:rFonts w:hint="eastAsia"/>
          <w:sz w:val="30"/>
          <w:szCs w:val="30"/>
        </w:rPr>
        <w:t>年时，我在荔湾广场珠宝档口购买过一枚尖晶石戒指，具体金额不记得了，大概在人民币几千元到一万元之间。当时我觉得这枚戒指很好看，准备买来自己用。后来这枚戒指在</w:t>
      </w:r>
      <w:r>
        <w:rPr>
          <w:rFonts w:hint="eastAsia"/>
          <w:sz w:val="30"/>
          <w:szCs w:val="30"/>
        </w:rPr>
        <w:t>2014</w:t>
      </w:r>
      <w:r>
        <w:rPr>
          <w:rFonts w:hint="eastAsia"/>
          <w:sz w:val="30"/>
          <w:szCs w:val="30"/>
        </w:rPr>
        <w:t>年上半年时被我爱人冯超拿去了，当时他问我有无好看的首饰，我就想到这枚戒指，就把戒指给了冯超。我不知道他拿去作何用处，他也没把戒指还给我。</w:t>
      </w:r>
    </w:p>
    <w:p w14:paraId="194582EF" w14:textId="77777777" w:rsidR="007664A4" w:rsidRDefault="007664A4">
      <w:pPr>
        <w:spacing w:line="500" w:lineRule="atLeast"/>
        <w:ind w:firstLine="600"/>
        <w:divId w:val="342633055"/>
        <w:rPr>
          <w:rFonts w:hint="eastAsia"/>
          <w:sz w:val="30"/>
          <w:szCs w:val="30"/>
        </w:rPr>
      </w:pPr>
      <w:r>
        <w:rPr>
          <w:rFonts w:hint="eastAsia"/>
          <w:sz w:val="30"/>
          <w:szCs w:val="30"/>
        </w:rPr>
        <w:t>3.</w:t>
      </w:r>
      <w:r>
        <w:rPr>
          <w:rFonts w:hint="eastAsia"/>
          <w:sz w:val="30"/>
          <w:szCs w:val="30"/>
        </w:rPr>
        <w:t>证人朱某</w:t>
      </w:r>
      <w:r>
        <w:rPr>
          <w:rFonts w:hint="eastAsia"/>
          <w:sz w:val="30"/>
          <w:szCs w:val="30"/>
        </w:rPr>
        <w:t>2</w:t>
      </w:r>
      <w:r>
        <w:rPr>
          <w:rFonts w:hint="eastAsia"/>
          <w:sz w:val="30"/>
          <w:szCs w:val="30"/>
        </w:rPr>
        <w:t>、龚某、倪某、刘某的证言，证明：测试中心班子成员会议上没有讨论过送钱物给上级领导及相关部门的领导的事。被告人冯超也没有告知其他人用测试中心的财物贿送欧某</w:t>
      </w:r>
      <w:r>
        <w:rPr>
          <w:rFonts w:hint="eastAsia"/>
          <w:sz w:val="30"/>
          <w:szCs w:val="30"/>
        </w:rPr>
        <w:t>1</w:t>
      </w:r>
      <w:r>
        <w:rPr>
          <w:rFonts w:hint="eastAsia"/>
          <w:sz w:val="30"/>
          <w:szCs w:val="30"/>
        </w:rPr>
        <w:t>，但确实以出差费的名义提取过测试中心的款项。</w:t>
      </w:r>
    </w:p>
    <w:p w14:paraId="1ABCD9BA" w14:textId="77777777" w:rsidR="007664A4" w:rsidRDefault="007664A4">
      <w:pPr>
        <w:spacing w:line="500" w:lineRule="atLeast"/>
        <w:ind w:firstLine="600"/>
        <w:divId w:val="66808121"/>
        <w:rPr>
          <w:rFonts w:hint="eastAsia"/>
          <w:sz w:val="30"/>
          <w:szCs w:val="30"/>
        </w:rPr>
      </w:pPr>
      <w:r>
        <w:rPr>
          <w:rFonts w:hint="eastAsia"/>
          <w:sz w:val="30"/>
          <w:szCs w:val="30"/>
        </w:rPr>
        <w:t>4.</w:t>
      </w:r>
      <w:r>
        <w:rPr>
          <w:rFonts w:hint="eastAsia"/>
          <w:sz w:val="30"/>
          <w:szCs w:val="30"/>
        </w:rPr>
        <w:t>欧某</w:t>
      </w:r>
      <w:r>
        <w:rPr>
          <w:rFonts w:hint="eastAsia"/>
          <w:sz w:val="30"/>
          <w:szCs w:val="30"/>
        </w:rPr>
        <w:t>1</w:t>
      </w:r>
      <w:r>
        <w:rPr>
          <w:rFonts w:hint="eastAsia"/>
          <w:sz w:val="30"/>
          <w:szCs w:val="30"/>
        </w:rPr>
        <w:t>的主体材料（干部履历表、干部任免呈报表、干部任免审批表、公务员登记表、参照公务员法管理机关（单位）工作人员登记表、《广东省人事厅关于欧某</w:t>
      </w:r>
      <w:r>
        <w:rPr>
          <w:rFonts w:hint="eastAsia"/>
          <w:sz w:val="30"/>
          <w:szCs w:val="30"/>
        </w:rPr>
        <w:t>1</w:t>
      </w:r>
      <w:r>
        <w:rPr>
          <w:rFonts w:hint="eastAsia"/>
          <w:sz w:val="30"/>
          <w:szCs w:val="30"/>
        </w:rPr>
        <w:t>、何熙平同志职务任免的通知》、中共广东省地质勘查局委员会《关于局党委成员分工的通知》、中共广东省地质局委员会《关于局党委委员及副巡视员分工的通知》、广东省人力资源和社会保障厅《关于黄德发同志等职务任免的通知》、中共广东省委组织部《关于黄德发同志等职务任免的通知》），证实欧某</w:t>
      </w:r>
      <w:r>
        <w:rPr>
          <w:rFonts w:hint="eastAsia"/>
          <w:sz w:val="30"/>
          <w:szCs w:val="30"/>
        </w:rPr>
        <w:t>1</w:t>
      </w:r>
      <w:r>
        <w:rPr>
          <w:rFonts w:hint="eastAsia"/>
          <w:sz w:val="30"/>
          <w:szCs w:val="30"/>
        </w:rPr>
        <w:t>国家工作人员主体身份，</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日被任命为广东省地质勘查局党委书记，</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日被任命为该局局长，主持党、政全面工作。</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日被免去广东省地质局党委书记、委员职务，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日被免去该局局长职务。</w:t>
      </w:r>
    </w:p>
    <w:p w14:paraId="59F9724F" w14:textId="77777777" w:rsidR="007664A4" w:rsidRDefault="007664A4">
      <w:pPr>
        <w:spacing w:line="500" w:lineRule="atLeast"/>
        <w:ind w:firstLine="600"/>
        <w:divId w:val="1378237589"/>
        <w:rPr>
          <w:rFonts w:hint="eastAsia"/>
          <w:sz w:val="30"/>
          <w:szCs w:val="30"/>
        </w:rPr>
      </w:pPr>
      <w:r>
        <w:rPr>
          <w:rFonts w:hint="eastAsia"/>
          <w:sz w:val="30"/>
          <w:szCs w:val="30"/>
        </w:rPr>
        <w:t>5.</w:t>
      </w:r>
      <w:r>
        <w:rPr>
          <w:rFonts w:hint="eastAsia"/>
          <w:sz w:val="30"/>
          <w:szCs w:val="30"/>
        </w:rPr>
        <w:t>广东省机构编制委员会关于印发《广东省地质局机构编制方案》的通知，证实</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日广东省地质勘查局更名为广东省地质局。</w:t>
      </w:r>
    </w:p>
    <w:p w14:paraId="51A33450" w14:textId="77777777" w:rsidR="007664A4" w:rsidRDefault="007664A4">
      <w:pPr>
        <w:spacing w:line="500" w:lineRule="atLeast"/>
        <w:ind w:firstLine="600"/>
        <w:divId w:val="804545364"/>
        <w:rPr>
          <w:rFonts w:hint="eastAsia"/>
          <w:sz w:val="30"/>
          <w:szCs w:val="30"/>
        </w:rPr>
      </w:pPr>
      <w:r>
        <w:rPr>
          <w:rFonts w:hint="eastAsia"/>
          <w:sz w:val="30"/>
          <w:szCs w:val="30"/>
        </w:rPr>
        <w:t>6.</w:t>
      </w:r>
      <w:r>
        <w:rPr>
          <w:rFonts w:hint="eastAsia"/>
          <w:sz w:val="30"/>
          <w:szCs w:val="30"/>
        </w:rPr>
        <w:t>《立案决定书》，证实欧某</w:t>
      </w:r>
      <w:r>
        <w:rPr>
          <w:rFonts w:hint="eastAsia"/>
          <w:sz w:val="30"/>
          <w:szCs w:val="30"/>
        </w:rPr>
        <w:t>1</w:t>
      </w:r>
      <w:r>
        <w:rPr>
          <w:rFonts w:hint="eastAsia"/>
          <w:sz w:val="30"/>
          <w:szCs w:val="30"/>
        </w:rPr>
        <w:t>因涉嫌受贿罪于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日被广州市人民检察院立案侦查。</w:t>
      </w:r>
    </w:p>
    <w:p w14:paraId="7D1AC550" w14:textId="77777777" w:rsidR="007664A4" w:rsidRDefault="007664A4">
      <w:pPr>
        <w:spacing w:line="500" w:lineRule="atLeast"/>
        <w:ind w:firstLine="600"/>
        <w:divId w:val="1066757553"/>
        <w:rPr>
          <w:rFonts w:hint="eastAsia"/>
          <w:sz w:val="30"/>
          <w:szCs w:val="30"/>
        </w:rPr>
      </w:pPr>
      <w:r>
        <w:rPr>
          <w:rFonts w:hint="eastAsia"/>
          <w:sz w:val="30"/>
          <w:szCs w:val="30"/>
        </w:rPr>
        <w:t>7.</w:t>
      </w:r>
      <w:r>
        <w:rPr>
          <w:rFonts w:hint="eastAsia"/>
          <w:sz w:val="30"/>
          <w:szCs w:val="30"/>
        </w:rPr>
        <w:t>被告人冯超的供述：欧某</w:t>
      </w:r>
      <w:r>
        <w:rPr>
          <w:rFonts w:hint="eastAsia"/>
          <w:sz w:val="30"/>
          <w:szCs w:val="30"/>
        </w:rPr>
        <w:t>1</w:t>
      </w:r>
      <w:r>
        <w:rPr>
          <w:rFonts w:hint="eastAsia"/>
          <w:sz w:val="30"/>
          <w:szCs w:val="30"/>
        </w:rPr>
        <w:t>是广东省地质局局长，是我的直接上级领导。</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月我担任测试中心主任以来，为了感谢他提拔我当测试中心主任，并且和他搞好关系，继续得到他的支持和关照，逢年过节我都会给欧某</w:t>
      </w:r>
      <w:r>
        <w:rPr>
          <w:rFonts w:hint="eastAsia"/>
          <w:sz w:val="30"/>
          <w:szCs w:val="30"/>
        </w:rPr>
        <w:t>1</w:t>
      </w:r>
      <w:r>
        <w:rPr>
          <w:rFonts w:hint="eastAsia"/>
          <w:sz w:val="30"/>
          <w:szCs w:val="30"/>
        </w:rPr>
        <w:t>送钱或者黄金、珠宝等名贵物品，希望他继续支持我的工作，并在我的个人职务调动、妻子提拔、下属待遇解决等问题上予以帮助和支持。自</w:t>
      </w:r>
      <w:r>
        <w:rPr>
          <w:rFonts w:hint="eastAsia"/>
          <w:sz w:val="30"/>
          <w:szCs w:val="30"/>
        </w:rPr>
        <w:t>2010</w:t>
      </w:r>
      <w:r>
        <w:rPr>
          <w:rFonts w:hint="eastAsia"/>
          <w:sz w:val="30"/>
          <w:szCs w:val="30"/>
        </w:rPr>
        <w:t>年起先后多次送给欧某</w:t>
      </w:r>
      <w:r>
        <w:rPr>
          <w:rFonts w:hint="eastAsia"/>
          <w:sz w:val="30"/>
          <w:szCs w:val="30"/>
        </w:rPr>
        <w:t>1</w:t>
      </w:r>
      <w:r>
        <w:rPr>
          <w:rFonts w:hint="eastAsia"/>
          <w:sz w:val="30"/>
          <w:szCs w:val="30"/>
        </w:rPr>
        <w:t>人民币共现金人民币</w:t>
      </w:r>
      <w:r>
        <w:rPr>
          <w:rFonts w:hint="eastAsia"/>
          <w:sz w:val="30"/>
          <w:szCs w:val="30"/>
        </w:rPr>
        <w:t>37</w:t>
      </w:r>
      <w:r>
        <w:rPr>
          <w:rFonts w:hint="eastAsia"/>
          <w:sz w:val="30"/>
          <w:szCs w:val="30"/>
        </w:rPr>
        <w:t>万元、黄金</w:t>
      </w:r>
      <w:r>
        <w:rPr>
          <w:rFonts w:hint="eastAsia"/>
          <w:sz w:val="30"/>
          <w:szCs w:val="30"/>
        </w:rPr>
        <w:t>500</w:t>
      </w:r>
      <w:r>
        <w:rPr>
          <w:rFonts w:hint="eastAsia"/>
          <w:sz w:val="30"/>
          <w:szCs w:val="30"/>
        </w:rPr>
        <w:t>克、玉镯</w:t>
      </w:r>
      <w:r>
        <w:rPr>
          <w:rFonts w:hint="eastAsia"/>
          <w:sz w:val="30"/>
          <w:szCs w:val="30"/>
        </w:rPr>
        <w:t>2</w:t>
      </w:r>
      <w:r>
        <w:rPr>
          <w:rFonts w:hint="eastAsia"/>
          <w:sz w:val="30"/>
          <w:szCs w:val="30"/>
        </w:rPr>
        <w:t>只、尖晶石戒指</w:t>
      </w:r>
      <w:r>
        <w:rPr>
          <w:rFonts w:hint="eastAsia"/>
          <w:sz w:val="30"/>
          <w:szCs w:val="30"/>
        </w:rPr>
        <w:t>1</w:t>
      </w:r>
      <w:r>
        <w:rPr>
          <w:rFonts w:hint="eastAsia"/>
          <w:sz w:val="30"/>
          <w:szCs w:val="30"/>
        </w:rPr>
        <w:t>枚。</w:t>
      </w:r>
    </w:p>
    <w:p w14:paraId="07108F9E" w14:textId="77777777" w:rsidR="007664A4" w:rsidRDefault="007664A4">
      <w:pPr>
        <w:spacing w:line="500" w:lineRule="atLeast"/>
        <w:ind w:firstLine="600"/>
        <w:divId w:val="1420177178"/>
        <w:rPr>
          <w:rFonts w:hint="eastAsia"/>
          <w:sz w:val="30"/>
          <w:szCs w:val="30"/>
        </w:rPr>
      </w:pPr>
      <w:r>
        <w:rPr>
          <w:rFonts w:hint="eastAsia"/>
          <w:sz w:val="30"/>
          <w:szCs w:val="30"/>
        </w:rPr>
        <w:t>8.</w:t>
      </w:r>
      <w:r>
        <w:rPr>
          <w:rFonts w:hint="eastAsia"/>
          <w:sz w:val="30"/>
          <w:szCs w:val="30"/>
        </w:rPr>
        <w:t>《关于将陈鸿敏、冯超涉嫌违法犯罪线索移送处理的函》、《立案决定书》、《破案报告》，证实了被告人冯超在检察机关立案前已交代上述犯罪事实。</w:t>
      </w:r>
    </w:p>
    <w:p w14:paraId="21625620" w14:textId="77777777" w:rsidR="007664A4" w:rsidRDefault="007664A4">
      <w:pPr>
        <w:spacing w:line="500" w:lineRule="atLeast"/>
        <w:ind w:firstLine="600"/>
        <w:divId w:val="127480475"/>
        <w:rPr>
          <w:rFonts w:hint="eastAsia"/>
          <w:sz w:val="30"/>
          <w:szCs w:val="30"/>
        </w:rPr>
      </w:pPr>
      <w:r>
        <w:rPr>
          <w:rFonts w:hint="eastAsia"/>
          <w:sz w:val="30"/>
          <w:szCs w:val="30"/>
        </w:rPr>
        <w:t>9.</w:t>
      </w:r>
      <w:r>
        <w:rPr>
          <w:rFonts w:hint="eastAsia"/>
          <w:sz w:val="30"/>
          <w:szCs w:val="30"/>
        </w:rPr>
        <w:t>被告人冯超主体材料（户籍资料证明、干部履历表、干部任免呈报表、干部任免审批表）证实被告人冯超是国家工作人员主体身份。</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月起任广东省物料实验检测中心党委委员、副书记、主任（正处级）。</w:t>
      </w:r>
    </w:p>
    <w:p w14:paraId="548EC62B" w14:textId="77777777" w:rsidR="007664A4" w:rsidRDefault="007664A4">
      <w:pPr>
        <w:spacing w:line="500" w:lineRule="atLeast"/>
        <w:ind w:firstLine="600"/>
        <w:divId w:val="1960447357"/>
        <w:rPr>
          <w:rFonts w:hint="eastAsia"/>
          <w:sz w:val="30"/>
          <w:szCs w:val="30"/>
        </w:rPr>
      </w:pPr>
      <w:r>
        <w:rPr>
          <w:rFonts w:hint="eastAsia"/>
          <w:sz w:val="30"/>
          <w:szCs w:val="30"/>
        </w:rPr>
        <w:t>10.</w:t>
      </w:r>
      <w:r>
        <w:rPr>
          <w:rFonts w:hint="eastAsia"/>
          <w:sz w:val="30"/>
          <w:szCs w:val="30"/>
        </w:rPr>
        <w:t>广东省地质实验测试中心组织机构代码证、广东省机构编制委员会办公室《印发广东省地质局所属事业单位分类改革方案的通知》、中共广东省物料实验检测中心委员会《关于中心领导班子成员分工的通知》、广东省物料实验检测中心《关于调整中心领导班子成员分工的通知》。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日广东省物料实验检测中心更名为广东省地质实验测试中心（以下简称测试中心），公益二类，正处级。广东省地质实验测试中心为事业法人。被告人冯超为该中心的法定代表人。</w:t>
      </w:r>
    </w:p>
    <w:p w14:paraId="04553079" w14:textId="77777777" w:rsidR="007664A4" w:rsidRDefault="007664A4">
      <w:pPr>
        <w:spacing w:line="500" w:lineRule="atLeast"/>
        <w:ind w:firstLine="600"/>
        <w:divId w:val="149761188"/>
        <w:rPr>
          <w:rFonts w:hint="eastAsia"/>
          <w:sz w:val="30"/>
          <w:szCs w:val="30"/>
        </w:rPr>
      </w:pPr>
      <w:r>
        <w:rPr>
          <w:rFonts w:hint="eastAsia"/>
          <w:sz w:val="30"/>
          <w:szCs w:val="30"/>
        </w:rPr>
        <w:t>11.</w:t>
      </w:r>
      <w:r>
        <w:rPr>
          <w:rFonts w:hint="eastAsia"/>
          <w:sz w:val="30"/>
          <w:szCs w:val="30"/>
        </w:rPr>
        <w:t>广东省暂时扣留、冻结财物收据，证实被告人冯超于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日向广州市人民检察院退回赃款</w:t>
      </w:r>
      <w:r>
        <w:rPr>
          <w:rFonts w:hint="eastAsia"/>
          <w:sz w:val="30"/>
          <w:szCs w:val="30"/>
        </w:rPr>
        <w:t>143.78</w:t>
      </w:r>
      <w:r>
        <w:rPr>
          <w:rFonts w:hint="eastAsia"/>
          <w:sz w:val="30"/>
          <w:szCs w:val="30"/>
        </w:rPr>
        <w:t>万元。</w:t>
      </w:r>
    </w:p>
    <w:p w14:paraId="5331450F" w14:textId="77777777" w:rsidR="007664A4" w:rsidRDefault="007664A4">
      <w:pPr>
        <w:spacing w:line="500" w:lineRule="atLeast"/>
        <w:ind w:firstLine="600"/>
        <w:divId w:val="725641364"/>
        <w:rPr>
          <w:rFonts w:hint="eastAsia"/>
          <w:sz w:val="30"/>
          <w:szCs w:val="30"/>
        </w:rPr>
      </w:pPr>
      <w:r>
        <w:rPr>
          <w:rFonts w:hint="eastAsia"/>
          <w:sz w:val="30"/>
          <w:szCs w:val="30"/>
        </w:rPr>
        <w:t>上述证据，来源合法，查证属实，予以采信。</w:t>
      </w:r>
    </w:p>
    <w:p w14:paraId="243325A5" w14:textId="77777777" w:rsidR="007664A4" w:rsidRDefault="007664A4">
      <w:pPr>
        <w:spacing w:line="500" w:lineRule="atLeast"/>
        <w:ind w:firstLine="600"/>
        <w:divId w:val="528180376"/>
        <w:rPr>
          <w:rFonts w:hint="eastAsia"/>
          <w:sz w:val="30"/>
          <w:szCs w:val="30"/>
        </w:rPr>
      </w:pPr>
      <w:r>
        <w:rPr>
          <w:rFonts w:hint="eastAsia"/>
          <w:sz w:val="30"/>
          <w:szCs w:val="30"/>
        </w:rPr>
        <w:t>本院认为，被告人冯超身为国家工作人员，利用职务便利挪用公款，数额巨大，进行营利活动且超过三个月未还，其行为构成挪用公款罪。被告人冯超身为国家工作人员，利用职务之便利，侵吞国家财物，数额巨大，其行为构成贪污罪。被告人冯超为谋取不正当利益，给予国家工作人员以财物，其行为构成行贿罪。被告人冯超犯数罪，依法应当数罪并罚。公诉机关指控被告人冯超犯挪用公款罪、贪污罪、行贿罪的事实清楚，证据充分，罪名成立，本院予以支持。被告人冯超犯罪以后能自动投案，如实供述自己的罪行，是自首，依法可以从轻或者减轻处罚。被告人冯超已将挪用的款项全部退缴，酌情从轻处罚。被告人冯超及其辩护人要求从轻处罚之意见，本院在量刑时已予以考虑。根据被告人冯超的具体犯罪行为、危害后果、认罪态度等情节，依照《中华人民共和国刑法》第三百八十四条、第三百八十二条第一款、第三百八十三条、第三百八十九条第一款、第三百九十条第一款、第六十九条、第六十七条第一款、第五十三条、第六十四条、最高人民法院、最高人民检察院《关于办理贪污贿赂刑事案件适用法律若干问题的解释》第六条、第二条第一款、第七条第一款、第十九条第一款之规定，判决如下：</w:t>
      </w:r>
    </w:p>
    <w:p w14:paraId="5937F292" w14:textId="77777777" w:rsidR="007664A4" w:rsidRDefault="007664A4">
      <w:pPr>
        <w:spacing w:line="500" w:lineRule="atLeast"/>
        <w:ind w:firstLine="600"/>
        <w:divId w:val="1008942226"/>
        <w:rPr>
          <w:rFonts w:hint="eastAsia"/>
          <w:sz w:val="30"/>
          <w:szCs w:val="30"/>
        </w:rPr>
      </w:pPr>
      <w:r>
        <w:rPr>
          <w:rFonts w:hint="eastAsia"/>
          <w:sz w:val="30"/>
          <w:szCs w:val="30"/>
        </w:rPr>
        <w:t>一、被告人冯超犯挪用公款罪，判处有期徒刑一年三个月；犯贪污罪，判处有期徒刑二年，并处罚金人民币二十万元；犯行贿罪，判处有期徒刑一年六个月；总和刑期四年九个月，并处罚金人民币二十万元；决定执行有期徒刑四年，并处罚金人民币二十万元。</w:t>
      </w:r>
    </w:p>
    <w:p w14:paraId="5261BDC1" w14:textId="77777777" w:rsidR="007664A4" w:rsidRDefault="007664A4">
      <w:pPr>
        <w:spacing w:line="500" w:lineRule="atLeast"/>
        <w:ind w:firstLine="600"/>
        <w:divId w:val="113987963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日止；罚金在本判决发生法律效力之次日起一个月内向本院交纳，上缴国库。）</w:t>
      </w:r>
    </w:p>
    <w:p w14:paraId="0AB9727A" w14:textId="77777777" w:rsidR="007664A4" w:rsidRDefault="007664A4">
      <w:pPr>
        <w:spacing w:line="500" w:lineRule="atLeast"/>
        <w:ind w:firstLine="600"/>
        <w:divId w:val="1047221029"/>
        <w:rPr>
          <w:rFonts w:hint="eastAsia"/>
          <w:sz w:val="30"/>
          <w:szCs w:val="30"/>
        </w:rPr>
      </w:pPr>
      <w:r>
        <w:rPr>
          <w:rFonts w:hint="eastAsia"/>
          <w:sz w:val="30"/>
          <w:szCs w:val="30"/>
        </w:rPr>
        <w:t>二、扣押被告人冯超退缴的赃款人民币</w:t>
      </w:r>
      <w:r>
        <w:rPr>
          <w:rFonts w:hint="eastAsia"/>
          <w:sz w:val="30"/>
          <w:szCs w:val="30"/>
        </w:rPr>
        <w:t>143.78</w:t>
      </w:r>
      <w:r>
        <w:rPr>
          <w:rFonts w:hint="eastAsia"/>
          <w:sz w:val="30"/>
          <w:szCs w:val="30"/>
        </w:rPr>
        <w:t>万元由广州市人民检察院发还给被害单位广东省南方岩土工程公司。</w:t>
      </w:r>
    </w:p>
    <w:p w14:paraId="0769723D" w14:textId="77777777" w:rsidR="007664A4" w:rsidRDefault="007664A4">
      <w:pPr>
        <w:spacing w:line="500" w:lineRule="atLeast"/>
        <w:ind w:firstLine="600"/>
        <w:divId w:val="122999934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3503F4F" w14:textId="77777777" w:rsidR="007664A4" w:rsidRDefault="007664A4">
      <w:pPr>
        <w:spacing w:line="500" w:lineRule="atLeast"/>
        <w:jc w:val="right"/>
        <w:divId w:val="2023511988"/>
        <w:rPr>
          <w:rFonts w:hint="eastAsia"/>
          <w:sz w:val="30"/>
          <w:szCs w:val="30"/>
        </w:rPr>
      </w:pPr>
      <w:r>
        <w:rPr>
          <w:rFonts w:hint="eastAsia"/>
          <w:sz w:val="30"/>
          <w:szCs w:val="30"/>
        </w:rPr>
        <w:t>审　判　长　　黄　</w:t>
      </w:r>
    </w:p>
    <w:p w14:paraId="6899BFE5" w14:textId="77777777" w:rsidR="007664A4" w:rsidRDefault="007664A4">
      <w:pPr>
        <w:spacing w:line="500" w:lineRule="atLeast"/>
        <w:jc w:val="right"/>
        <w:divId w:val="1223834244"/>
        <w:rPr>
          <w:rFonts w:hint="eastAsia"/>
          <w:sz w:val="30"/>
          <w:szCs w:val="30"/>
        </w:rPr>
      </w:pPr>
      <w:r>
        <w:rPr>
          <w:rFonts w:hint="eastAsia"/>
          <w:sz w:val="30"/>
          <w:szCs w:val="30"/>
        </w:rPr>
        <w:t>人民陪审员　　区美琪</w:t>
      </w:r>
    </w:p>
    <w:p w14:paraId="6D639A51" w14:textId="77777777" w:rsidR="007664A4" w:rsidRDefault="007664A4">
      <w:pPr>
        <w:spacing w:line="500" w:lineRule="atLeast"/>
        <w:jc w:val="right"/>
        <w:divId w:val="1815023406"/>
        <w:rPr>
          <w:rFonts w:hint="eastAsia"/>
          <w:sz w:val="30"/>
          <w:szCs w:val="30"/>
        </w:rPr>
      </w:pPr>
      <w:r>
        <w:rPr>
          <w:rFonts w:hint="eastAsia"/>
          <w:sz w:val="30"/>
          <w:szCs w:val="30"/>
        </w:rPr>
        <w:t>人民陪审员　　黄小玲</w:t>
      </w:r>
    </w:p>
    <w:p w14:paraId="2124055F" w14:textId="77777777" w:rsidR="007664A4" w:rsidRDefault="007664A4">
      <w:pPr>
        <w:spacing w:line="500" w:lineRule="atLeast"/>
        <w:jc w:val="right"/>
        <w:divId w:val="1367563666"/>
        <w:rPr>
          <w:rFonts w:hint="eastAsia"/>
          <w:sz w:val="30"/>
          <w:szCs w:val="30"/>
        </w:rPr>
      </w:pPr>
      <w:r>
        <w:rPr>
          <w:rFonts w:hint="eastAsia"/>
          <w:sz w:val="30"/>
          <w:szCs w:val="30"/>
        </w:rPr>
        <w:t>二〇一六年十二月二十二日</w:t>
      </w:r>
    </w:p>
    <w:p w14:paraId="7DEECF5F" w14:textId="77777777" w:rsidR="007664A4" w:rsidRDefault="007664A4">
      <w:pPr>
        <w:spacing w:line="500" w:lineRule="atLeast"/>
        <w:jc w:val="right"/>
        <w:divId w:val="1126044978"/>
        <w:rPr>
          <w:rFonts w:hint="eastAsia"/>
          <w:sz w:val="30"/>
          <w:szCs w:val="30"/>
        </w:rPr>
      </w:pPr>
      <w:r>
        <w:rPr>
          <w:rFonts w:hint="eastAsia"/>
          <w:sz w:val="30"/>
          <w:szCs w:val="30"/>
        </w:rPr>
        <w:t>书　记　员　　陈　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43D59" w14:textId="77777777" w:rsidR="007664A4" w:rsidRDefault="007664A4" w:rsidP="007664A4">
      <w:pPr>
        <w:rPr>
          <w:rFonts w:hint="eastAsia"/>
        </w:rPr>
      </w:pPr>
      <w:r>
        <w:separator/>
      </w:r>
    </w:p>
  </w:endnote>
  <w:endnote w:type="continuationSeparator" w:id="0">
    <w:p w14:paraId="0AD27508" w14:textId="77777777" w:rsidR="007664A4" w:rsidRDefault="007664A4" w:rsidP="007664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747AE" w14:textId="77777777" w:rsidR="007664A4" w:rsidRDefault="007664A4" w:rsidP="007664A4">
      <w:pPr>
        <w:rPr>
          <w:rFonts w:hint="eastAsia"/>
        </w:rPr>
      </w:pPr>
      <w:r>
        <w:separator/>
      </w:r>
    </w:p>
  </w:footnote>
  <w:footnote w:type="continuationSeparator" w:id="0">
    <w:p w14:paraId="2B3402E1" w14:textId="77777777" w:rsidR="007664A4" w:rsidRDefault="007664A4" w:rsidP="007664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64A4"/>
    <w:rsid w:val="002A784C"/>
    <w:rsid w:val="007664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719BE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64A4"/>
    <w:pPr>
      <w:tabs>
        <w:tab w:val="center" w:pos="4153"/>
        <w:tab w:val="right" w:pos="8306"/>
      </w:tabs>
      <w:snapToGrid w:val="0"/>
      <w:jc w:val="center"/>
    </w:pPr>
    <w:rPr>
      <w:sz w:val="18"/>
      <w:szCs w:val="18"/>
    </w:rPr>
  </w:style>
  <w:style w:type="character" w:customStyle="1" w:styleId="a4">
    <w:name w:val="页眉 字符"/>
    <w:basedOn w:val="a0"/>
    <w:link w:val="a3"/>
    <w:uiPriority w:val="99"/>
    <w:rsid w:val="007664A4"/>
    <w:rPr>
      <w:rFonts w:ascii="宋体" w:eastAsia="宋体" w:hAnsi="宋体" w:cs="宋体"/>
      <w:sz w:val="18"/>
      <w:szCs w:val="18"/>
    </w:rPr>
  </w:style>
  <w:style w:type="paragraph" w:styleId="a5">
    <w:name w:val="footer"/>
    <w:basedOn w:val="a"/>
    <w:link w:val="a6"/>
    <w:uiPriority w:val="99"/>
    <w:unhideWhenUsed/>
    <w:rsid w:val="007664A4"/>
    <w:pPr>
      <w:tabs>
        <w:tab w:val="center" w:pos="4153"/>
        <w:tab w:val="right" w:pos="8306"/>
      </w:tabs>
      <w:snapToGrid w:val="0"/>
    </w:pPr>
    <w:rPr>
      <w:sz w:val="18"/>
      <w:szCs w:val="18"/>
    </w:rPr>
  </w:style>
  <w:style w:type="character" w:customStyle="1" w:styleId="a6">
    <w:name w:val="页脚 字符"/>
    <w:basedOn w:val="a0"/>
    <w:link w:val="a5"/>
    <w:uiPriority w:val="99"/>
    <w:rsid w:val="007664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352">
      <w:marLeft w:val="0"/>
      <w:marRight w:val="0"/>
      <w:marTop w:val="10"/>
      <w:marBottom w:val="10"/>
      <w:divBdr>
        <w:top w:val="none" w:sz="0" w:space="0" w:color="auto"/>
        <w:left w:val="none" w:sz="0" w:space="0" w:color="auto"/>
        <w:bottom w:val="none" w:sz="0" w:space="0" w:color="auto"/>
        <w:right w:val="none" w:sz="0" w:space="0" w:color="auto"/>
      </w:divBdr>
    </w:div>
    <w:div w:id="21054358">
      <w:marLeft w:val="0"/>
      <w:marRight w:val="0"/>
      <w:marTop w:val="10"/>
      <w:marBottom w:val="10"/>
      <w:divBdr>
        <w:top w:val="none" w:sz="0" w:space="0" w:color="auto"/>
        <w:left w:val="none" w:sz="0" w:space="0" w:color="auto"/>
        <w:bottom w:val="none" w:sz="0" w:space="0" w:color="auto"/>
        <w:right w:val="none" w:sz="0" w:space="0" w:color="auto"/>
      </w:divBdr>
    </w:div>
    <w:div w:id="44570360">
      <w:marLeft w:val="0"/>
      <w:marRight w:val="0"/>
      <w:marTop w:val="10"/>
      <w:marBottom w:val="10"/>
      <w:divBdr>
        <w:top w:val="none" w:sz="0" w:space="0" w:color="auto"/>
        <w:left w:val="none" w:sz="0" w:space="0" w:color="auto"/>
        <w:bottom w:val="none" w:sz="0" w:space="0" w:color="auto"/>
        <w:right w:val="none" w:sz="0" w:space="0" w:color="auto"/>
      </w:divBdr>
    </w:div>
    <w:div w:id="52891614">
      <w:marLeft w:val="0"/>
      <w:marRight w:val="0"/>
      <w:marTop w:val="10"/>
      <w:marBottom w:val="10"/>
      <w:divBdr>
        <w:top w:val="none" w:sz="0" w:space="0" w:color="auto"/>
        <w:left w:val="none" w:sz="0" w:space="0" w:color="auto"/>
        <w:bottom w:val="none" w:sz="0" w:space="0" w:color="auto"/>
        <w:right w:val="none" w:sz="0" w:space="0" w:color="auto"/>
      </w:divBdr>
    </w:div>
    <w:div w:id="66808121">
      <w:marLeft w:val="0"/>
      <w:marRight w:val="0"/>
      <w:marTop w:val="10"/>
      <w:marBottom w:val="10"/>
      <w:divBdr>
        <w:top w:val="none" w:sz="0" w:space="0" w:color="auto"/>
        <w:left w:val="none" w:sz="0" w:space="0" w:color="auto"/>
        <w:bottom w:val="none" w:sz="0" w:space="0" w:color="auto"/>
        <w:right w:val="none" w:sz="0" w:space="0" w:color="auto"/>
      </w:divBdr>
    </w:div>
    <w:div w:id="127480475">
      <w:marLeft w:val="0"/>
      <w:marRight w:val="0"/>
      <w:marTop w:val="10"/>
      <w:marBottom w:val="10"/>
      <w:divBdr>
        <w:top w:val="none" w:sz="0" w:space="0" w:color="auto"/>
        <w:left w:val="none" w:sz="0" w:space="0" w:color="auto"/>
        <w:bottom w:val="none" w:sz="0" w:space="0" w:color="auto"/>
        <w:right w:val="none" w:sz="0" w:space="0" w:color="auto"/>
      </w:divBdr>
    </w:div>
    <w:div w:id="145169100">
      <w:marLeft w:val="0"/>
      <w:marRight w:val="0"/>
      <w:marTop w:val="10"/>
      <w:marBottom w:val="10"/>
      <w:divBdr>
        <w:top w:val="none" w:sz="0" w:space="0" w:color="auto"/>
        <w:left w:val="none" w:sz="0" w:space="0" w:color="auto"/>
        <w:bottom w:val="none" w:sz="0" w:space="0" w:color="auto"/>
        <w:right w:val="none" w:sz="0" w:space="0" w:color="auto"/>
      </w:divBdr>
    </w:div>
    <w:div w:id="149761188">
      <w:marLeft w:val="0"/>
      <w:marRight w:val="0"/>
      <w:marTop w:val="10"/>
      <w:marBottom w:val="10"/>
      <w:divBdr>
        <w:top w:val="none" w:sz="0" w:space="0" w:color="auto"/>
        <w:left w:val="none" w:sz="0" w:space="0" w:color="auto"/>
        <w:bottom w:val="none" w:sz="0" w:space="0" w:color="auto"/>
        <w:right w:val="none" w:sz="0" w:space="0" w:color="auto"/>
      </w:divBdr>
    </w:div>
    <w:div w:id="153760871">
      <w:marLeft w:val="0"/>
      <w:marRight w:val="0"/>
      <w:marTop w:val="10"/>
      <w:marBottom w:val="10"/>
      <w:divBdr>
        <w:top w:val="none" w:sz="0" w:space="0" w:color="auto"/>
        <w:left w:val="none" w:sz="0" w:space="0" w:color="auto"/>
        <w:bottom w:val="none" w:sz="0" w:space="0" w:color="auto"/>
        <w:right w:val="none" w:sz="0" w:space="0" w:color="auto"/>
      </w:divBdr>
    </w:div>
    <w:div w:id="175659512">
      <w:marLeft w:val="0"/>
      <w:marRight w:val="0"/>
      <w:marTop w:val="10"/>
      <w:marBottom w:val="10"/>
      <w:divBdr>
        <w:top w:val="none" w:sz="0" w:space="0" w:color="auto"/>
        <w:left w:val="none" w:sz="0" w:space="0" w:color="auto"/>
        <w:bottom w:val="none" w:sz="0" w:space="0" w:color="auto"/>
        <w:right w:val="none" w:sz="0" w:space="0" w:color="auto"/>
      </w:divBdr>
    </w:div>
    <w:div w:id="179204539">
      <w:marLeft w:val="0"/>
      <w:marRight w:val="0"/>
      <w:marTop w:val="10"/>
      <w:marBottom w:val="10"/>
      <w:divBdr>
        <w:top w:val="none" w:sz="0" w:space="0" w:color="auto"/>
        <w:left w:val="none" w:sz="0" w:space="0" w:color="auto"/>
        <w:bottom w:val="none" w:sz="0" w:space="0" w:color="auto"/>
        <w:right w:val="none" w:sz="0" w:space="0" w:color="auto"/>
      </w:divBdr>
    </w:div>
    <w:div w:id="202400430">
      <w:marLeft w:val="0"/>
      <w:marRight w:val="0"/>
      <w:marTop w:val="10"/>
      <w:marBottom w:val="10"/>
      <w:divBdr>
        <w:top w:val="none" w:sz="0" w:space="0" w:color="auto"/>
        <w:left w:val="none" w:sz="0" w:space="0" w:color="auto"/>
        <w:bottom w:val="none" w:sz="0" w:space="0" w:color="auto"/>
        <w:right w:val="none" w:sz="0" w:space="0" w:color="auto"/>
      </w:divBdr>
    </w:div>
    <w:div w:id="208809903">
      <w:marLeft w:val="0"/>
      <w:marRight w:val="0"/>
      <w:marTop w:val="10"/>
      <w:marBottom w:val="10"/>
      <w:divBdr>
        <w:top w:val="none" w:sz="0" w:space="0" w:color="auto"/>
        <w:left w:val="none" w:sz="0" w:space="0" w:color="auto"/>
        <w:bottom w:val="none" w:sz="0" w:space="0" w:color="auto"/>
        <w:right w:val="none" w:sz="0" w:space="0" w:color="auto"/>
      </w:divBdr>
    </w:div>
    <w:div w:id="242103488">
      <w:marLeft w:val="0"/>
      <w:marRight w:val="0"/>
      <w:marTop w:val="10"/>
      <w:marBottom w:val="10"/>
      <w:divBdr>
        <w:top w:val="none" w:sz="0" w:space="0" w:color="auto"/>
        <w:left w:val="none" w:sz="0" w:space="0" w:color="auto"/>
        <w:bottom w:val="none" w:sz="0" w:space="0" w:color="auto"/>
        <w:right w:val="none" w:sz="0" w:space="0" w:color="auto"/>
      </w:divBdr>
    </w:div>
    <w:div w:id="270673186">
      <w:marLeft w:val="0"/>
      <w:marRight w:val="0"/>
      <w:marTop w:val="10"/>
      <w:marBottom w:val="10"/>
      <w:divBdr>
        <w:top w:val="none" w:sz="0" w:space="0" w:color="auto"/>
        <w:left w:val="none" w:sz="0" w:space="0" w:color="auto"/>
        <w:bottom w:val="none" w:sz="0" w:space="0" w:color="auto"/>
        <w:right w:val="none" w:sz="0" w:space="0" w:color="auto"/>
      </w:divBdr>
    </w:div>
    <w:div w:id="299117836">
      <w:marLeft w:val="0"/>
      <w:marRight w:val="0"/>
      <w:marTop w:val="10"/>
      <w:marBottom w:val="10"/>
      <w:divBdr>
        <w:top w:val="none" w:sz="0" w:space="0" w:color="auto"/>
        <w:left w:val="none" w:sz="0" w:space="0" w:color="auto"/>
        <w:bottom w:val="none" w:sz="0" w:space="0" w:color="auto"/>
        <w:right w:val="none" w:sz="0" w:space="0" w:color="auto"/>
      </w:divBdr>
    </w:div>
    <w:div w:id="341592900">
      <w:marLeft w:val="0"/>
      <w:marRight w:val="0"/>
      <w:marTop w:val="10"/>
      <w:marBottom w:val="10"/>
      <w:divBdr>
        <w:top w:val="none" w:sz="0" w:space="0" w:color="auto"/>
        <w:left w:val="none" w:sz="0" w:space="0" w:color="auto"/>
        <w:bottom w:val="none" w:sz="0" w:space="0" w:color="auto"/>
        <w:right w:val="none" w:sz="0" w:space="0" w:color="auto"/>
      </w:divBdr>
    </w:div>
    <w:div w:id="342633055">
      <w:marLeft w:val="0"/>
      <w:marRight w:val="0"/>
      <w:marTop w:val="10"/>
      <w:marBottom w:val="10"/>
      <w:divBdr>
        <w:top w:val="none" w:sz="0" w:space="0" w:color="auto"/>
        <w:left w:val="none" w:sz="0" w:space="0" w:color="auto"/>
        <w:bottom w:val="none" w:sz="0" w:space="0" w:color="auto"/>
        <w:right w:val="none" w:sz="0" w:space="0" w:color="auto"/>
      </w:divBdr>
    </w:div>
    <w:div w:id="351732930">
      <w:marLeft w:val="0"/>
      <w:marRight w:val="0"/>
      <w:marTop w:val="10"/>
      <w:marBottom w:val="10"/>
      <w:divBdr>
        <w:top w:val="none" w:sz="0" w:space="0" w:color="auto"/>
        <w:left w:val="none" w:sz="0" w:space="0" w:color="auto"/>
        <w:bottom w:val="none" w:sz="0" w:space="0" w:color="auto"/>
        <w:right w:val="none" w:sz="0" w:space="0" w:color="auto"/>
      </w:divBdr>
    </w:div>
    <w:div w:id="384184884">
      <w:marLeft w:val="0"/>
      <w:marRight w:val="0"/>
      <w:marTop w:val="10"/>
      <w:marBottom w:val="10"/>
      <w:divBdr>
        <w:top w:val="none" w:sz="0" w:space="0" w:color="auto"/>
        <w:left w:val="none" w:sz="0" w:space="0" w:color="auto"/>
        <w:bottom w:val="none" w:sz="0" w:space="0" w:color="auto"/>
        <w:right w:val="none" w:sz="0" w:space="0" w:color="auto"/>
      </w:divBdr>
    </w:div>
    <w:div w:id="412750324">
      <w:marLeft w:val="0"/>
      <w:marRight w:val="0"/>
      <w:marTop w:val="10"/>
      <w:marBottom w:val="10"/>
      <w:divBdr>
        <w:top w:val="none" w:sz="0" w:space="0" w:color="auto"/>
        <w:left w:val="none" w:sz="0" w:space="0" w:color="auto"/>
        <w:bottom w:val="none" w:sz="0" w:space="0" w:color="auto"/>
        <w:right w:val="none" w:sz="0" w:space="0" w:color="auto"/>
      </w:divBdr>
    </w:div>
    <w:div w:id="419525731">
      <w:marLeft w:val="0"/>
      <w:marRight w:val="0"/>
      <w:marTop w:val="10"/>
      <w:marBottom w:val="10"/>
      <w:divBdr>
        <w:top w:val="none" w:sz="0" w:space="0" w:color="auto"/>
        <w:left w:val="none" w:sz="0" w:space="0" w:color="auto"/>
        <w:bottom w:val="none" w:sz="0" w:space="0" w:color="auto"/>
        <w:right w:val="none" w:sz="0" w:space="0" w:color="auto"/>
      </w:divBdr>
    </w:div>
    <w:div w:id="474833828">
      <w:marLeft w:val="0"/>
      <w:marRight w:val="0"/>
      <w:marTop w:val="10"/>
      <w:marBottom w:val="10"/>
      <w:divBdr>
        <w:top w:val="none" w:sz="0" w:space="0" w:color="auto"/>
        <w:left w:val="none" w:sz="0" w:space="0" w:color="auto"/>
        <w:bottom w:val="none" w:sz="0" w:space="0" w:color="auto"/>
        <w:right w:val="none" w:sz="0" w:space="0" w:color="auto"/>
      </w:divBdr>
    </w:div>
    <w:div w:id="492255844">
      <w:marLeft w:val="0"/>
      <w:marRight w:val="0"/>
      <w:marTop w:val="10"/>
      <w:marBottom w:val="10"/>
      <w:divBdr>
        <w:top w:val="none" w:sz="0" w:space="0" w:color="auto"/>
        <w:left w:val="none" w:sz="0" w:space="0" w:color="auto"/>
        <w:bottom w:val="none" w:sz="0" w:space="0" w:color="auto"/>
        <w:right w:val="none" w:sz="0" w:space="0" w:color="auto"/>
      </w:divBdr>
    </w:div>
    <w:div w:id="510725231">
      <w:marLeft w:val="0"/>
      <w:marRight w:val="0"/>
      <w:marTop w:val="10"/>
      <w:marBottom w:val="10"/>
      <w:divBdr>
        <w:top w:val="none" w:sz="0" w:space="0" w:color="auto"/>
        <w:left w:val="none" w:sz="0" w:space="0" w:color="auto"/>
        <w:bottom w:val="none" w:sz="0" w:space="0" w:color="auto"/>
        <w:right w:val="none" w:sz="0" w:space="0" w:color="auto"/>
      </w:divBdr>
    </w:div>
    <w:div w:id="528180376">
      <w:marLeft w:val="0"/>
      <w:marRight w:val="0"/>
      <w:marTop w:val="10"/>
      <w:marBottom w:val="10"/>
      <w:divBdr>
        <w:top w:val="none" w:sz="0" w:space="0" w:color="auto"/>
        <w:left w:val="none" w:sz="0" w:space="0" w:color="auto"/>
        <w:bottom w:val="none" w:sz="0" w:space="0" w:color="auto"/>
        <w:right w:val="none" w:sz="0" w:space="0" w:color="auto"/>
      </w:divBdr>
    </w:div>
    <w:div w:id="545146019">
      <w:marLeft w:val="0"/>
      <w:marRight w:val="0"/>
      <w:marTop w:val="10"/>
      <w:marBottom w:val="10"/>
      <w:divBdr>
        <w:top w:val="none" w:sz="0" w:space="0" w:color="auto"/>
        <w:left w:val="none" w:sz="0" w:space="0" w:color="auto"/>
        <w:bottom w:val="none" w:sz="0" w:space="0" w:color="auto"/>
        <w:right w:val="none" w:sz="0" w:space="0" w:color="auto"/>
      </w:divBdr>
    </w:div>
    <w:div w:id="563369449">
      <w:marLeft w:val="0"/>
      <w:marRight w:val="0"/>
      <w:marTop w:val="10"/>
      <w:marBottom w:val="10"/>
      <w:divBdr>
        <w:top w:val="none" w:sz="0" w:space="0" w:color="auto"/>
        <w:left w:val="none" w:sz="0" w:space="0" w:color="auto"/>
        <w:bottom w:val="none" w:sz="0" w:space="0" w:color="auto"/>
        <w:right w:val="none" w:sz="0" w:space="0" w:color="auto"/>
      </w:divBdr>
    </w:div>
    <w:div w:id="575823699">
      <w:marLeft w:val="0"/>
      <w:marRight w:val="0"/>
      <w:marTop w:val="10"/>
      <w:marBottom w:val="10"/>
      <w:divBdr>
        <w:top w:val="none" w:sz="0" w:space="0" w:color="auto"/>
        <w:left w:val="none" w:sz="0" w:space="0" w:color="auto"/>
        <w:bottom w:val="none" w:sz="0" w:space="0" w:color="auto"/>
        <w:right w:val="none" w:sz="0" w:space="0" w:color="auto"/>
      </w:divBdr>
    </w:div>
    <w:div w:id="605043177">
      <w:marLeft w:val="0"/>
      <w:marRight w:val="0"/>
      <w:marTop w:val="10"/>
      <w:marBottom w:val="10"/>
      <w:divBdr>
        <w:top w:val="none" w:sz="0" w:space="0" w:color="auto"/>
        <w:left w:val="none" w:sz="0" w:space="0" w:color="auto"/>
        <w:bottom w:val="none" w:sz="0" w:space="0" w:color="auto"/>
        <w:right w:val="none" w:sz="0" w:space="0" w:color="auto"/>
      </w:divBdr>
    </w:div>
    <w:div w:id="636255387">
      <w:marLeft w:val="0"/>
      <w:marRight w:val="0"/>
      <w:marTop w:val="10"/>
      <w:marBottom w:val="10"/>
      <w:divBdr>
        <w:top w:val="none" w:sz="0" w:space="0" w:color="auto"/>
        <w:left w:val="none" w:sz="0" w:space="0" w:color="auto"/>
        <w:bottom w:val="none" w:sz="0" w:space="0" w:color="auto"/>
        <w:right w:val="none" w:sz="0" w:space="0" w:color="auto"/>
      </w:divBdr>
    </w:div>
    <w:div w:id="639917533">
      <w:marLeft w:val="0"/>
      <w:marRight w:val="0"/>
      <w:marTop w:val="10"/>
      <w:marBottom w:val="10"/>
      <w:divBdr>
        <w:top w:val="none" w:sz="0" w:space="0" w:color="auto"/>
        <w:left w:val="none" w:sz="0" w:space="0" w:color="auto"/>
        <w:bottom w:val="none" w:sz="0" w:space="0" w:color="auto"/>
        <w:right w:val="none" w:sz="0" w:space="0" w:color="auto"/>
      </w:divBdr>
    </w:div>
    <w:div w:id="642588152">
      <w:marLeft w:val="0"/>
      <w:marRight w:val="0"/>
      <w:marTop w:val="10"/>
      <w:marBottom w:val="10"/>
      <w:divBdr>
        <w:top w:val="none" w:sz="0" w:space="0" w:color="auto"/>
        <w:left w:val="none" w:sz="0" w:space="0" w:color="auto"/>
        <w:bottom w:val="none" w:sz="0" w:space="0" w:color="auto"/>
        <w:right w:val="none" w:sz="0" w:space="0" w:color="auto"/>
      </w:divBdr>
    </w:div>
    <w:div w:id="643588754">
      <w:marLeft w:val="0"/>
      <w:marRight w:val="0"/>
      <w:marTop w:val="10"/>
      <w:marBottom w:val="10"/>
      <w:divBdr>
        <w:top w:val="none" w:sz="0" w:space="0" w:color="auto"/>
        <w:left w:val="none" w:sz="0" w:space="0" w:color="auto"/>
        <w:bottom w:val="none" w:sz="0" w:space="0" w:color="auto"/>
        <w:right w:val="none" w:sz="0" w:space="0" w:color="auto"/>
      </w:divBdr>
    </w:div>
    <w:div w:id="704134858">
      <w:marLeft w:val="0"/>
      <w:marRight w:val="0"/>
      <w:marTop w:val="10"/>
      <w:marBottom w:val="10"/>
      <w:divBdr>
        <w:top w:val="none" w:sz="0" w:space="0" w:color="auto"/>
        <w:left w:val="none" w:sz="0" w:space="0" w:color="auto"/>
        <w:bottom w:val="none" w:sz="0" w:space="0" w:color="auto"/>
        <w:right w:val="none" w:sz="0" w:space="0" w:color="auto"/>
      </w:divBdr>
    </w:div>
    <w:div w:id="709300144">
      <w:marLeft w:val="0"/>
      <w:marRight w:val="0"/>
      <w:marTop w:val="10"/>
      <w:marBottom w:val="10"/>
      <w:divBdr>
        <w:top w:val="none" w:sz="0" w:space="0" w:color="auto"/>
        <w:left w:val="none" w:sz="0" w:space="0" w:color="auto"/>
        <w:bottom w:val="none" w:sz="0" w:space="0" w:color="auto"/>
        <w:right w:val="none" w:sz="0" w:space="0" w:color="auto"/>
      </w:divBdr>
    </w:div>
    <w:div w:id="725641364">
      <w:marLeft w:val="0"/>
      <w:marRight w:val="0"/>
      <w:marTop w:val="10"/>
      <w:marBottom w:val="10"/>
      <w:divBdr>
        <w:top w:val="none" w:sz="0" w:space="0" w:color="auto"/>
        <w:left w:val="none" w:sz="0" w:space="0" w:color="auto"/>
        <w:bottom w:val="none" w:sz="0" w:space="0" w:color="auto"/>
        <w:right w:val="none" w:sz="0" w:space="0" w:color="auto"/>
      </w:divBdr>
    </w:div>
    <w:div w:id="727875386">
      <w:marLeft w:val="0"/>
      <w:marRight w:val="0"/>
      <w:marTop w:val="10"/>
      <w:marBottom w:val="10"/>
      <w:divBdr>
        <w:top w:val="none" w:sz="0" w:space="0" w:color="auto"/>
        <w:left w:val="none" w:sz="0" w:space="0" w:color="auto"/>
        <w:bottom w:val="none" w:sz="0" w:space="0" w:color="auto"/>
        <w:right w:val="none" w:sz="0" w:space="0" w:color="auto"/>
      </w:divBdr>
    </w:div>
    <w:div w:id="730008751">
      <w:marLeft w:val="0"/>
      <w:marRight w:val="0"/>
      <w:marTop w:val="10"/>
      <w:marBottom w:val="10"/>
      <w:divBdr>
        <w:top w:val="none" w:sz="0" w:space="0" w:color="auto"/>
        <w:left w:val="none" w:sz="0" w:space="0" w:color="auto"/>
        <w:bottom w:val="none" w:sz="0" w:space="0" w:color="auto"/>
        <w:right w:val="none" w:sz="0" w:space="0" w:color="auto"/>
      </w:divBdr>
    </w:div>
    <w:div w:id="804545364">
      <w:marLeft w:val="0"/>
      <w:marRight w:val="0"/>
      <w:marTop w:val="10"/>
      <w:marBottom w:val="10"/>
      <w:divBdr>
        <w:top w:val="none" w:sz="0" w:space="0" w:color="auto"/>
        <w:left w:val="none" w:sz="0" w:space="0" w:color="auto"/>
        <w:bottom w:val="none" w:sz="0" w:space="0" w:color="auto"/>
        <w:right w:val="none" w:sz="0" w:space="0" w:color="auto"/>
      </w:divBdr>
    </w:div>
    <w:div w:id="808475715">
      <w:marLeft w:val="0"/>
      <w:marRight w:val="0"/>
      <w:marTop w:val="10"/>
      <w:marBottom w:val="10"/>
      <w:divBdr>
        <w:top w:val="none" w:sz="0" w:space="0" w:color="auto"/>
        <w:left w:val="none" w:sz="0" w:space="0" w:color="auto"/>
        <w:bottom w:val="none" w:sz="0" w:space="0" w:color="auto"/>
        <w:right w:val="none" w:sz="0" w:space="0" w:color="auto"/>
      </w:divBdr>
    </w:div>
    <w:div w:id="813302173">
      <w:marLeft w:val="0"/>
      <w:marRight w:val="0"/>
      <w:marTop w:val="10"/>
      <w:marBottom w:val="10"/>
      <w:divBdr>
        <w:top w:val="none" w:sz="0" w:space="0" w:color="auto"/>
        <w:left w:val="none" w:sz="0" w:space="0" w:color="auto"/>
        <w:bottom w:val="none" w:sz="0" w:space="0" w:color="auto"/>
        <w:right w:val="none" w:sz="0" w:space="0" w:color="auto"/>
      </w:divBdr>
    </w:div>
    <w:div w:id="824248524">
      <w:marLeft w:val="0"/>
      <w:marRight w:val="0"/>
      <w:marTop w:val="10"/>
      <w:marBottom w:val="10"/>
      <w:divBdr>
        <w:top w:val="none" w:sz="0" w:space="0" w:color="auto"/>
        <w:left w:val="none" w:sz="0" w:space="0" w:color="auto"/>
        <w:bottom w:val="none" w:sz="0" w:space="0" w:color="auto"/>
        <w:right w:val="none" w:sz="0" w:space="0" w:color="auto"/>
      </w:divBdr>
    </w:div>
    <w:div w:id="869729827">
      <w:marLeft w:val="0"/>
      <w:marRight w:val="0"/>
      <w:marTop w:val="10"/>
      <w:marBottom w:val="10"/>
      <w:divBdr>
        <w:top w:val="none" w:sz="0" w:space="0" w:color="auto"/>
        <w:left w:val="none" w:sz="0" w:space="0" w:color="auto"/>
        <w:bottom w:val="none" w:sz="0" w:space="0" w:color="auto"/>
        <w:right w:val="none" w:sz="0" w:space="0" w:color="auto"/>
      </w:divBdr>
    </w:div>
    <w:div w:id="919020799">
      <w:marLeft w:val="0"/>
      <w:marRight w:val="0"/>
      <w:marTop w:val="10"/>
      <w:marBottom w:val="10"/>
      <w:divBdr>
        <w:top w:val="none" w:sz="0" w:space="0" w:color="auto"/>
        <w:left w:val="none" w:sz="0" w:space="0" w:color="auto"/>
        <w:bottom w:val="none" w:sz="0" w:space="0" w:color="auto"/>
        <w:right w:val="none" w:sz="0" w:space="0" w:color="auto"/>
      </w:divBdr>
    </w:div>
    <w:div w:id="932934008">
      <w:marLeft w:val="0"/>
      <w:marRight w:val="0"/>
      <w:marTop w:val="10"/>
      <w:marBottom w:val="10"/>
      <w:divBdr>
        <w:top w:val="none" w:sz="0" w:space="0" w:color="auto"/>
        <w:left w:val="none" w:sz="0" w:space="0" w:color="auto"/>
        <w:bottom w:val="none" w:sz="0" w:space="0" w:color="auto"/>
        <w:right w:val="none" w:sz="0" w:space="0" w:color="auto"/>
      </w:divBdr>
    </w:div>
    <w:div w:id="981958221">
      <w:marLeft w:val="0"/>
      <w:marRight w:val="0"/>
      <w:marTop w:val="10"/>
      <w:marBottom w:val="10"/>
      <w:divBdr>
        <w:top w:val="none" w:sz="0" w:space="0" w:color="auto"/>
        <w:left w:val="none" w:sz="0" w:space="0" w:color="auto"/>
        <w:bottom w:val="none" w:sz="0" w:space="0" w:color="auto"/>
        <w:right w:val="none" w:sz="0" w:space="0" w:color="auto"/>
      </w:divBdr>
    </w:div>
    <w:div w:id="1008942226">
      <w:marLeft w:val="0"/>
      <w:marRight w:val="0"/>
      <w:marTop w:val="10"/>
      <w:marBottom w:val="10"/>
      <w:divBdr>
        <w:top w:val="none" w:sz="0" w:space="0" w:color="auto"/>
        <w:left w:val="none" w:sz="0" w:space="0" w:color="auto"/>
        <w:bottom w:val="none" w:sz="0" w:space="0" w:color="auto"/>
        <w:right w:val="none" w:sz="0" w:space="0" w:color="auto"/>
      </w:divBdr>
    </w:div>
    <w:div w:id="1011837103">
      <w:marLeft w:val="0"/>
      <w:marRight w:val="0"/>
      <w:marTop w:val="10"/>
      <w:marBottom w:val="10"/>
      <w:divBdr>
        <w:top w:val="none" w:sz="0" w:space="0" w:color="auto"/>
        <w:left w:val="none" w:sz="0" w:space="0" w:color="auto"/>
        <w:bottom w:val="none" w:sz="0" w:space="0" w:color="auto"/>
        <w:right w:val="none" w:sz="0" w:space="0" w:color="auto"/>
      </w:divBdr>
    </w:div>
    <w:div w:id="1018001087">
      <w:marLeft w:val="0"/>
      <w:marRight w:val="0"/>
      <w:marTop w:val="10"/>
      <w:marBottom w:val="10"/>
      <w:divBdr>
        <w:top w:val="none" w:sz="0" w:space="0" w:color="auto"/>
        <w:left w:val="none" w:sz="0" w:space="0" w:color="auto"/>
        <w:bottom w:val="none" w:sz="0" w:space="0" w:color="auto"/>
        <w:right w:val="none" w:sz="0" w:space="0" w:color="auto"/>
      </w:divBdr>
    </w:div>
    <w:div w:id="1027295361">
      <w:marLeft w:val="0"/>
      <w:marRight w:val="0"/>
      <w:marTop w:val="10"/>
      <w:marBottom w:val="10"/>
      <w:divBdr>
        <w:top w:val="none" w:sz="0" w:space="0" w:color="auto"/>
        <w:left w:val="none" w:sz="0" w:space="0" w:color="auto"/>
        <w:bottom w:val="none" w:sz="0" w:space="0" w:color="auto"/>
        <w:right w:val="none" w:sz="0" w:space="0" w:color="auto"/>
      </w:divBdr>
    </w:div>
    <w:div w:id="1033068359">
      <w:marLeft w:val="0"/>
      <w:marRight w:val="0"/>
      <w:marTop w:val="10"/>
      <w:marBottom w:val="10"/>
      <w:divBdr>
        <w:top w:val="none" w:sz="0" w:space="0" w:color="auto"/>
        <w:left w:val="none" w:sz="0" w:space="0" w:color="auto"/>
        <w:bottom w:val="none" w:sz="0" w:space="0" w:color="auto"/>
        <w:right w:val="none" w:sz="0" w:space="0" w:color="auto"/>
      </w:divBdr>
    </w:div>
    <w:div w:id="1047221029">
      <w:marLeft w:val="0"/>
      <w:marRight w:val="0"/>
      <w:marTop w:val="10"/>
      <w:marBottom w:val="10"/>
      <w:divBdr>
        <w:top w:val="none" w:sz="0" w:space="0" w:color="auto"/>
        <w:left w:val="none" w:sz="0" w:space="0" w:color="auto"/>
        <w:bottom w:val="none" w:sz="0" w:space="0" w:color="auto"/>
        <w:right w:val="none" w:sz="0" w:space="0" w:color="auto"/>
      </w:divBdr>
    </w:div>
    <w:div w:id="1050570477">
      <w:marLeft w:val="0"/>
      <w:marRight w:val="0"/>
      <w:marTop w:val="10"/>
      <w:marBottom w:val="10"/>
      <w:divBdr>
        <w:top w:val="none" w:sz="0" w:space="0" w:color="auto"/>
        <w:left w:val="none" w:sz="0" w:space="0" w:color="auto"/>
        <w:bottom w:val="none" w:sz="0" w:space="0" w:color="auto"/>
        <w:right w:val="none" w:sz="0" w:space="0" w:color="auto"/>
      </w:divBdr>
    </w:div>
    <w:div w:id="1052264969">
      <w:marLeft w:val="0"/>
      <w:marRight w:val="0"/>
      <w:marTop w:val="10"/>
      <w:marBottom w:val="10"/>
      <w:divBdr>
        <w:top w:val="none" w:sz="0" w:space="0" w:color="auto"/>
        <w:left w:val="none" w:sz="0" w:space="0" w:color="auto"/>
        <w:bottom w:val="none" w:sz="0" w:space="0" w:color="auto"/>
        <w:right w:val="none" w:sz="0" w:space="0" w:color="auto"/>
      </w:divBdr>
    </w:div>
    <w:div w:id="1059478512">
      <w:marLeft w:val="0"/>
      <w:marRight w:val="0"/>
      <w:marTop w:val="10"/>
      <w:marBottom w:val="10"/>
      <w:divBdr>
        <w:top w:val="none" w:sz="0" w:space="0" w:color="auto"/>
        <w:left w:val="none" w:sz="0" w:space="0" w:color="auto"/>
        <w:bottom w:val="none" w:sz="0" w:space="0" w:color="auto"/>
        <w:right w:val="none" w:sz="0" w:space="0" w:color="auto"/>
      </w:divBdr>
    </w:div>
    <w:div w:id="1066757553">
      <w:marLeft w:val="0"/>
      <w:marRight w:val="0"/>
      <w:marTop w:val="10"/>
      <w:marBottom w:val="10"/>
      <w:divBdr>
        <w:top w:val="none" w:sz="0" w:space="0" w:color="auto"/>
        <w:left w:val="none" w:sz="0" w:space="0" w:color="auto"/>
        <w:bottom w:val="none" w:sz="0" w:space="0" w:color="auto"/>
        <w:right w:val="none" w:sz="0" w:space="0" w:color="auto"/>
      </w:divBdr>
    </w:div>
    <w:div w:id="1075392173">
      <w:marLeft w:val="0"/>
      <w:marRight w:val="0"/>
      <w:marTop w:val="10"/>
      <w:marBottom w:val="10"/>
      <w:divBdr>
        <w:top w:val="none" w:sz="0" w:space="0" w:color="auto"/>
        <w:left w:val="none" w:sz="0" w:space="0" w:color="auto"/>
        <w:bottom w:val="none" w:sz="0" w:space="0" w:color="auto"/>
        <w:right w:val="none" w:sz="0" w:space="0" w:color="auto"/>
      </w:divBdr>
    </w:div>
    <w:div w:id="1075397923">
      <w:marLeft w:val="0"/>
      <w:marRight w:val="0"/>
      <w:marTop w:val="10"/>
      <w:marBottom w:val="10"/>
      <w:divBdr>
        <w:top w:val="none" w:sz="0" w:space="0" w:color="auto"/>
        <w:left w:val="none" w:sz="0" w:space="0" w:color="auto"/>
        <w:bottom w:val="none" w:sz="0" w:space="0" w:color="auto"/>
        <w:right w:val="none" w:sz="0" w:space="0" w:color="auto"/>
      </w:divBdr>
    </w:div>
    <w:div w:id="1126044978">
      <w:marLeft w:val="0"/>
      <w:marRight w:val="720"/>
      <w:marTop w:val="10"/>
      <w:marBottom w:val="10"/>
      <w:divBdr>
        <w:top w:val="none" w:sz="0" w:space="0" w:color="auto"/>
        <w:left w:val="none" w:sz="0" w:space="0" w:color="auto"/>
        <w:bottom w:val="none" w:sz="0" w:space="0" w:color="auto"/>
        <w:right w:val="none" w:sz="0" w:space="0" w:color="auto"/>
      </w:divBdr>
    </w:div>
    <w:div w:id="1127554386">
      <w:marLeft w:val="0"/>
      <w:marRight w:val="0"/>
      <w:marTop w:val="10"/>
      <w:marBottom w:val="10"/>
      <w:divBdr>
        <w:top w:val="none" w:sz="0" w:space="0" w:color="auto"/>
        <w:left w:val="none" w:sz="0" w:space="0" w:color="auto"/>
        <w:bottom w:val="none" w:sz="0" w:space="0" w:color="auto"/>
        <w:right w:val="none" w:sz="0" w:space="0" w:color="auto"/>
      </w:divBdr>
    </w:div>
    <w:div w:id="1139879634">
      <w:marLeft w:val="0"/>
      <w:marRight w:val="0"/>
      <w:marTop w:val="10"/>
      <w:marBottom w:val="10"/>
      <w:divBdr>
        <w:top w:val="none" w:sz="0" w:space="0" w:color="auto"/>
        <w:left w:val="none" w:sz="0" w:space="0" w:color="auto"/>
        <w:bottom w:val="none" w:sz="0" w:space="0" w:color="auto"/>
        <w:right w:val="none" w:sz="0" w:space="0" w:color="auto"/>
      </w:divBdr>
    </w:div>
    <w:div w:id="1153595222">
      <w:marLeft w:val="0"/>
      <w:marRight w:val="0"/>
      <w:marTop w:val="10"/>
      <w:marBottom w:val="10"/>
      <w:divBdr>
        <w:top w:val="none" w:sz="0" w:space="0" w:color="auto"/>
        <w:left w:val="none" w:sz="0" w:space="0" w:color="auto"/>
        <w:bottom w:val="none" w:sz="0" w:space="0" w:color="auto"/>
        <w:right w:val="none" w:sz="0" w:space="0" w:color="auto"/>
      </w:divBdr>
    </w:div>
    <w:div w:id="1183855341">
      <w:marLeft w:val="0"/>
      <w:marRight w:val="0"/>
      <w:marTop w:val="10"/>
      <w:marBottom w:val="10"/>
      <w:divBdr>
        <w:top w:val="none" w:sz="0" w:space="0" w:color="auto"/>
        <w:left w:val="none" w:sz="0" w:space="0" w:color="auto"/>
        <w:bottom w:val="none" w:sz="0" w:space="0" w:color="auto"/>
        <w:right w:val="none" w:sz="0" w:space="0" w:color="auto"/>
      </w:divBdr>
    </w:div>
    <w:div w:id="1223834244">
      <w:marLeft w:val="0"/>
      <w:marRight w:val="720"/>
      <w:marTop w:val="10"/>
      <w:marBottom w:val="10"/>
      <w:divBdr>
        <w:top w:val="none" w:sz="0" w:space="0" w:color="auto"/>
        <w:left w:val="none" w:sz="0" w:space="0" w:color="auto"/>
        <w:bottom w:val="none" w:sz="0" w:space="0" w:color="auto"/>
        <w:right w:val="none" w:sz="0" w:space="0" w:color="auto"/>
      </w:divBdr>
    </w:div>
    <w:div w:id="1229999349">
      <w:marLeft w:val="0"/>
      <w:marRight w:val="0"/>
      <w:marTop w:val="10"/>
      <w:marBottom w:val="10"/>
      <w:divBdr>
        <w:top w:val="none" w:sz="0" w:space="0" w:color="auto"/>
        <w:left w:val="none" w:sz="0" w:space="0" w:color="auto"/>
        <w:bottom w:val="none" w:sz="0" w:space="0" w:color="auto"/>
        <w:right w:val="none" w:sz="0" w:space="0" w:color="auto"/>
      </w:divBdr>
    </w:div>
    <w:div w:id="1299071467">
      <w:marLeft w:val="0"/>
      <w:marRight w:val="0"/>
      <w:marTop w:val="10"/>
      <w:marBottom w:val="10"/>
      <w:divBdr>
        <w:top w:val="none" w:sz="0" w:space="0" w:color="auto"/>
        <w:left w:val="none" w:sz="0" w:space="0" w:color="auto"/>
        <w:bottom w:val="none" w:sz="0" w:space="0" w:color="auto"/>
        <w:right w:val="none" w:sz="0" w:space="0" w:color="auto"/>
      </w:divBdr>
    </w:div>
    <w:div w:id="1302929038">
      <w:marLeft w:val="0"/>
      <w:marRight w:val="0"/>
      <w:marTop w:val="10"/>
      <w:marBottom w:val="10"/>
      <w:divBdr>
        <w:top w:val="none" w:sz="0" w:space="0" w:color="auto"/>
        <w:left w:val="none" w:sz="0" w:space="0" w:color="auto"/>
        <w:bottom w:val="none" w:sz="0" w:space="0" w:color="auto"/>
        <w:right w:val="none" w:sz="0" w:space="0" w:color="auto"/>
      </w:divBdr>
    </w:div>
    <w:div w:id="1308122787">
      <w:marLeft w:val="0"/>
      <w:marRight w:val="0"/>
      <w:marTop w:val="10"/>
      <w:marBottom w:val="10"/>
      <w:divBdr>
        <w:top w:val="none" w:sz="0" w:space="0" w:color="auto"/>
        <w:left w:val="none" w:sz="0" w:space="0" w:color="auto"/>
        <w:bottom w:val="none" w:sz="0" w:space="0" w:color="auto"/>
        <w:right w:val="none" w:sz="0" w:space="0" w:color="auto"/>
      </w:divBdr>
    </w:div>
    <w:div w:id="1338845370">
      <w:marLeft w:val="0"/>
      <w:marRight w:val="0"/>
      <w:marTop w:val="10"/>
      <w:marBottom w:val="10"/>
      <w:divBdr>
        <w:top w:val="none" w:sz="0" w:space="0" w:color="auto"/>
        <w:left w:val="none" w:sz="0" w:space="0" w:color="auto"/>
        <w:bottom w:val="none" w:sz="0" w:space="0" w:color="auto"/>
        <w:right w:val="none" w:sz="0" w:space="0" w:color="auto"/>
      </w:divBdr>
    </w:div>
    <w:div w:id="1345790361">
      <w:marLeft w:val="0"/>
      <w:marRight w:val="0"/>
      <w:marTop w:val="10"/>
      <w:marBottom w:val="10"/>
      <w:divBdr>
        <w:top w:val="none" w:sz="0" w:space="0" w:color="auto"/>
        <w:left w:val="none" w:sz="0" w:space="0" w:color="auto"/>
        <w:bottom w:val="none" w:sz="0" w:space="0" w:color="auto"/>
        <w:right w:val="none" w:sz="0" w:space="0" w:color="auto"/>
      </w:divBdr>
    </w:div>
    <w:div w:id="1367563666">
      <w:marLeft w:val="0"/>
      <w:marRight w:val="720"/>
      <w:marTop w:val="10"/>
      <w:marBottom w:val="10"/>
      <w:divBdr>
        <w:top w:val="none" w:sz="0" w:space="0" w:color="auto"/>
        <w:left w:val="none" w:sz="0" w:space="0" w:color="auto"/>
        <w:bottom w:val="none" w:sz="0" w:space="0" w:color="auto"/>
        <w:right w:val="none" w:sz="0" w:space="0" w:color="auto"/>
      </w:divBdr>
    </w:div>
    <w:div w:id="1378237589">
      <w:marLeft w:val="0"/>
      <w:marRight w:val="0"/>
      <w:marTop w:val="10"/>
      <w:marBottom w:val="10"/>
      <w:divBdr>
        <w:top w:val="none" w:sz="0" w:space="0" w:color="auto"/>
        <w:left w:val="none" w:sz="0" w:space="0" w:color="auto"/>
        <w:bottom w:val="none" w:sz="0" w:space="0" w:color="auto"/>
        <w:right w:val="none" w:sz="0" w:space="0" w:color="auto"/>
      </w:divBdr>
    </w:div>
    <w:div w:id="1392464143">
      <w:marLeft w:val="0"/>
      <w:marRight w:val="0"/>
      <w:marTop w:val="10"/>
      <w:marBottom w:val="10"/>
      <w:divBdr>
        <w:top w:val="none" w:sz="0" w:space="0" w:color="auto"/>
        <w:left w:val="none" w:sz="0" w:space="0" w:color="auto"/>
        <w:bottom w:val="none" w:sz="0" w:space="0" w:color="auto"/>
        <w:right w:val="none" w:sz="0" w:space="0" w:color="auto"/>
      </w:divBdr>
    </w:div>
    <w:div w:id="1420177178">
      <w:marLeft w:val="0"/>
      <w:marRight w:val="0"/>
      <w:marTop w:val="10"/>
      <w:marBottom w:val="10"/>
      <w:divBdr>
        <w:top w:val="none" w:sz="0" w:space="0" w:color="auto"/>
        <w:left w:val="none" w:sz="0" w:space="0" w:color="auto"/>
        <w:bottom w:val="none" w:sz="0" w:space="0" w:color="auto"/>
        <w:right w:val="none" w:sz="0" w:space="0" w:color="auto"/>
      </w:divBdr>
    </w:div>
    <w:div w:id="1453357703">
      <w:marLeft w:val="0"/>
      <w:marRight w:val="0"/>
      <w:marTop w:val="10"/>
      <w:marBottom w:val="10"/>
      <w:divBdr>
        <w:top w:val="none" w:sz="0" w:space="0" w:color="auto"/>
        <w:left w:val="none" w:sz="0" w:space="0" w:color="auto"/>
        <w:bottom w:val="none" w:sz="0" w:space="0" w:color="auto"/>
        <w:right w:val="none" w:sz="0" w:space="0" w:color="auto"/>
      </w:divBdr>
    </w:div>
    <w:div w:id="1466042323">
      <w:marLeft w:val="0"/>
      <w:marRight w:val="0"/>
      <w:marTop w:val="10"/>
      <w:marBottom w:val="10"/>
      <w:divBdr>
        <w:top w:val="none" w:sz="0" w:space="0" w:color="auto"/>
        <w:left w:val="none" w:sz="0" w:space="0" w:color="auto"/>
        <w:bottom w:val="none" w:sz="0" w:space="0" w:color="auto"/>
        <w:right w:val="none" w:sz="0" w:space="0" w:color="auto"/>
      </w:divBdr>
    </w:div>
    <w:div w:id="1537617738">
      <w:marLeft w:val="0"/>
      <w:marRight w:val="0"/>
      <w:marTop w:val="10"/>
      <w:marBottom w:val="10"/>
      <w:divBdr>
        <w:top w:val="none" w:sz="0" w:space="0" w:color="auto"/>
        <w:left w:val="none" w:sz="0" w:space="0" w:color="auto"/>
        <w:bottom w:val="none" w:sz="0" w:space="0" w:color="auto"/>
        <w:right w:val="none" w:sz="0" w:space="0" w:color="auto"/>
      </w:divBdr>
    </w:div>
    <w:div w:id="1604066969">
      <w:marLeft w:val="0"/>
      <w:marRight w:val="0"/>
      <w:marTop w:val="10"/>
      <w:marBottom w:val="10"/>
      <w:divBdr>
        <w:top w:val="none" w:sz="0" w:space="0" w:color="auto"/>
        <w:left w:val="none" w:sz="0" w:space="0" w:color="auto"/>
        <w:bottom w:val="none" w:sz="0" w:space="0" w:color="auto"/>
        <w:right w:val="none" w:sz="0" w:space="0" w:color="auto"/>
      </w:divBdr>
    </w:div>
    <w:div w:id="1633514723">
      <w:marLeft w:val="0"/>
      <w:marRight w:val="0"/>
      <w:marTop w:val="10"/>
      <w:marBottom w:val="10"/>
      <w:divBdr>
        <w:top w:val="none" w:sz="0" w:space="0" w:color="auto"/>
        <w:left w:val="none" w:sz="0" w:space="0" w:color="auto"/>
        <w:bottom w:val="none" w:sz="0" w:space="0" w:color="auto"/>
        <w:right w:val="none" w:sz="0" w:space="0" w:color="auto"/>
      </w:divBdr>
    </w:div>
    <w:div w:id="1661807787">
      <w:marLeft w:val="0"/>
      <w:marRight w:val="0"/>
      <w:marTop w:val="10"/>
      <w:marBottom w:val="10"/>
      <w:divBdr>
        <w:top w:val="none" w:sz="0" w:space="0" w:color="auto"/>
        <w:left w:val="none" w:sz="0" w:space="0" w:color="auto"/>
        <w:bottom w:val="none" w:sz="0" w:space="0" w:color="auto"/>
        <w:right w:val="none" w:sz="0" w:space="0" w:color="auto"/>
      </w:divBdr>
    </w:div>
    <w:div w:id="1701129802">
      <w:marLeft w:val="0"/>
      <w:marRight w:val="0"/>
      <w:marTop w:val="10"/>
      <w:marBottom w:val="10"/>
      <w:divBdr>
        <w:top w:val="none" w:sz="0" w:space="0" w:color="auto"/>
        <w:left w:val="none" w:sz="0" w:space="0" w:color="auto"/>
        <w:bottom w:val="none" w:sz="0" w:space="0" w:color="auto"/>
        <w:right w:val="none" w:sz="0" w:space="0" w:color="auto"/>
      </w:divBdr>
    </w:div>
    <w:div w:id="1718700488">
      <w:marLeft w:val="0"/>
      <w:marRight w:val="0"/>
      <w:marTop w:val="10"/>
      <w:marBottom w:val="10"/>
      <w:divBdr>
        <w:top w:val="none" w:sz="0" w:space="0" w:color="auto"/>
        <w:left w:val="none" w:sz="0" w:space="0" w:color="auto"/>
        <w:bottom w:val="none" w:sz="0" w:space="0" w:color="auto"/>
        <w:right w:val="none" w:sz="0" w:space="0" w:color="auto"/>
      </w:divBdr>
    </w:div>
    <w:div w:id="1729262570">
      <w:marLeft w:val="0"/>
      <w:marRight w:val="0"/>
      <w:marTop w:val="10"/>
      <w:marBottom w:val="10"/>
      <w:divBdr>
        <w:top w:val="none" w:sz="0" w:space="0" w:color="auto"/>
        <w:left w:val="none" w:sz="0" w:space="0" w:color="auto"/>
        <w:bottom w:val="none" w:sz="0" w:space="0" w:color="auto"/>
        <w:right w:val="none" w:sz="0" w:space="0" w:color="auto"/>
      </w:divBdr>
    </w:div>
    <w:div w:id="1764644692">
      <w:marLeft w:val="0"/>
      <w:marRight w:val="0"/>
      <w:marTop w:val="10"/>
      <w:marBottom w:val="10"/>
      <w:divBdr>
        <w:top w:val="none" w:sz="0" w:space="0" w:color="auto"/>
        <w:left w:val="none" w:sz="0" w:space="0" w:color="auto"/>
        <w:bottom w:val="none" w:sz="0" w:space="0" w:color="auto"/>
        <w:right w:val="none" w:sz="0" w:space="0" w:color="auto"/>
      </w:divBdr>
    </w:div>
    <w:div w:id="1813017578">
      <w:marLeft w:val="0"/>
      <w:marRight w:val="0"/>
      <w:marTop w:val="10"/>
      <w:marBottom w:val="10"/>
      <w:divBdr>
        <w:top w:val="none" w:sz="0" w:space="0" w:color="auto"/>
        <w:left w:val="none" w:sz="0" w:space="0" w:color="auto"/>
        <w:bottom w:val="none" w:sz="0" w:space="0" w:color="auto"/>
        <w:right w:val="none" w:sz="0" w:space="0" w:color="auto"/>
      </w:divBdr>
    </w:div>
    <w:div w:id="1815023406">
      <w:marLeft w:val="0"/>
      <w:marRight w:val="720"/>
      <w:marTop w:val="10"/>
      <w:marBottom w:val="10"/>
      <w:divBdr>
        <w:top w:val="none" w:sz="0" w:space="0" w:color="auto"/>
        <w:left w:val="none" w:sz="0" w:space="0" w:color="auto"/>
        <w:bottom w:val="none" w:sz="0" w:space="0" w:color="auto"/>
        <w:right w:val="none" w:sz="0" w:space="0" w:color="auto"/>
      </w:divBdr>
    </w:div>
    <w:div w:id="1836916837">
      <w:marLeft w:val="0"/>
      <w:marRight w:val="0"/>
      <w:marTop w:val="10"/>
      <w:marBottom w:val="10"/>
      <w:divBdr>
        <w:top w:val="none" w:sz="0" w:space="0" w:color="auto"/>
        <w:left w:val="none" w:sz="0" w:space="0" w:color="auto"/>
        <w:bottom w:val="none" w:sz="0" w:space="0" w:color="auto"/>
        <w:right w:val="none" w:sz="0" w:space="0" w:color="auto"/>
      </w:divBdr>
    </w:div>
    <w:div w:id="1900902132">
      <w:marLeft w:val="0"/>
      <w:marRight w:val="0"/>
      <w:marTop w:val="10"/>
      <w:marBottom w:val="10"/>
      <w:divBdr>
        <w:top w:val="none" w:sz="0" w:space="0" w:color="auto"/>
        <w:left w:val="none" w:sz="0" w:space="0" w:color="auto"/>
        <w:bottom w:val="none" w:sz="0" w:space="0" w:color="auto"/>
        <w:right w:val="none" w:sz="0" w:space="0" w:color="auto"/>
      </w:divBdr>
    </w:div>
    <w:div w:id="1910648701">
      <w:marLeft w:val="0"/>
      <w:marRight w:val="0"/>
      <w:marTop w:val="10"/>
      <w:marBottom w:val="10"/>
      <w:divBdr>
        <w:top w:val="none" w:sz="0" w:space="0" w:color="auto"/>
        <w:left w:val="none" w:sz="0" w:space="0" w:color="auto"/>
        <w:bottom w:val="none" w:sz="0" w:space="0" w:color="auto"/>
        <w:right w:val="none" w:sz="0" w:space="0" w:color="auto"/>
      </w:divBdr>
    </w:div>
    <w:div w:id="1960447357">
      <w:marLeft w:val="0"/>
      <w:marRight w:val="0"/>
      <w:marTop w:val="10"/>
      <w:marBottom w:val="10"/>
      <w:divBdr>
        <w:top w:val="none" w:sz="0" w:space="0" w:color="auto"/>
        <w:left w:val="none" w:sz="0" w:space="0" w:color="auto"/>
        <w:bottom w:val="none" w:sz="0" w:space="0" w:color="auto"/>
        <w:right w:val="none" w:sz="0" w:space="0" w:color="auto"/>
      </w:divBdr>
    </w:div>
    <w:div w:id="1968125622">
      <w:marLeft w:val="0"/>
      <w:marRight w:val="0"/>
      <w:marTop w:val="10"/>
      <w:marBottom w:val="10"/>
      <w:divBdr>
        <w:top w:val="none" w:sz="0" w:space="0" w:color="auto"/>
        <w:left w:val="none" w:sz="0" w:space="0" w:color="auto"/>
        <w:bottom w:val="none" w:sz="0" w:space="0" w:color="auto"/>
        <w:right w:val="none" w:sz="0" w:space="0" w:color="auto"/>
      </w:divBdr>
    </w:div>
    <w:div w:id="1968244786">
      <w:marLeft w:val="0"/>
      <w:marRight w:val="0"/>
      <w:marTop w:val="10"/>
      <w:marBottom w:val="10"/>
      <w:divBdr>
        <w:top w:val="none" w:sz="0" w:space="0" w:color="auto"/>
        <w:left w:val="none" w:sz="0" w:space="0" w:color="auto"/>
        <w:bottom w:val="none" w:sz="0" w:space="0" w:color="auto"/>
        <w:right w:val="none" w:sz="0" w:space="0" w:color="auto"/>
      </w:divBdr>
    </w:div>
    <w:div w:id="1982997007">
      <w:marLeft w:val="0"/>
      <w:marRight w:val="0"/>
      <w:marTop w:val="10"/>
      <w:marBottom w:val="10"/>
      <w:divBdr>
        <w:top w:val="none" w:sz="0" w:space="0" w:color="auto"/>
        <w:left w:val="none" w:sz="0" w:space="0" w:color="auto"/>
        <w:bottom w:val="none" w:sz="0" w:space="0" w:color="auto"/>
        <w:right w:val="none" w:sz="0" w:space="0" w:color="auto"/>
      </w:divBdr>
    </w:div>
    <w:div w:id="1999796947">
      <w:marLeft w:val="0"/>
      <w:marRight w:val="0"/>
      <w:marTop w:val="10"/>
      <w:marBottom w:val="10"/>
      <w:divBdr>
        <w:top w:val="none" w:sz="0" w:space="0" w:color="auto"/>
        <w:left w:val="none" w:sz="0" w:space="0" w:color="auto"/>
        <w:bottom w:val="none" w:sz="0" w:space="0" w:color="auto"/>
        <w:right w:val="none" w:sz="0" w:space="0" w:color="auto"/>
      </w:divBdr>
    </w:div>
    <w:div w:id="2023511988">
      <w:marLeft w:val="0"/>
      <w:marRight w:val="720"/>
      <w:marTop w:val="10"/>
      <w:marBottom w:val="10"/>
      <w:divBdr>
        <w:top w:val="none" w:sz="0" w:space="0" w:color="auto"/>
        <w:left w:val="none" w:sz="0" w:space="0" w:color="auto"/>
        <w:bottom w:val="none" w:sz="0" w:space="0" w:color="auto"/>
        <w:right w:val="none" w:sz="0" w:space="0" w:color="auto"/>
      </w:divBdr>
    </w:div>
    <w:div w:id="2030177678">
      <w:marLeft w:val="0"/>
      <w:marRight w:val="0"/>
      <w:marTop w:val="10"/>
      <w:marBottom w:val="10"/>
      <w:divBdr>
        <w:top w:val="none" w:sz="0" w:space="0" w:color="auto"/>
        <w:left w:val="none" w:sz="0" w:space="0" w:color="auto"/>
        <w:bottom w:val="none" w:sz="0" w:space="0" w:color="auto"/>
        <w:right w:val="none" w:sz="0" w:space="0" w:color="auto"/>
      </w:divBdr>
    </w:div>
    <w:div w:id="2031561311">
      <w:marLeft w:val="0"/>
      <w:marRight w:val="0"/>
      <w:marTop w:val="10"/>
      <w:marBottom w:val="10"/>
      <w:divBdr>
        <w:top w:val="none" w:sz="0" w:space="0" w:color="auto"/>
        <w:left w:val="none" w:sz="0" w:space="0" w:color="auto"/>
        <w:bottom w:val="none" w:sz="0" w:space="0" w:color="auto"/>
        <w:right w:val="none" w:sz="0" w:space="0" w:color="auto"/>
      </w:divBdr>
    </w:div>
    <w:div w:id="2031838435">
      <w:marLeft w:val="0"/>
      <w:marRight w:val="0"/>
      <w:marTop w:val="10"/>
      <w:marBottom w:val="10"/>
      <w:divBdr>
        <w:top w:val="none" w:sz="0" w:space="0" w:color="auto"/>
        <w:left w:val="none" w:sz="0" w:space="0" w:color="auto"/>
        <w:bottom w:val="none" w:sz="0" w:space="0" w:color="auto"/>
        <w:right w:val="none" w:sz="0" w:space="0" w:color="auto"/>
      </w:divBdr>
    </w:div>
    <w:div w:id="2042657464">
      <w:marLeft w:val="0"/>
      <w:marRight w:val="0"/>
      <w:marTop w:val="10"/>
      <w:marBottom w:val="10"/>
      <w:divBdr>
        <w:top w:val="none" w:sz="0" w:space="0" w:color="auto"/>
        <w:left w:val="none" w:sz="0" w:space="0" w:color="auto"/>
        <w:bottom w:val="none" w:sz="0" w:space="0" w:color="auto"/>
        <w:right w:val="none" w:sz="0" w:space="0" w:color="auto"/>
      </w:divBdr>
    </w:div>
    <w:div w:id="2045593161">
      <w:marLeft w:val="0"/>
      <w:marRight w:val="0"/>
      <w:marTop w:val="10"/>
      <w:marBottom w:val="10"/>
      <w:divBdr>
        <w:top w:val="none" w:sz="0" w:space="0" w:color="auto"/>
        <w:left w:val="none" w:sz="0" w:space="0" w:color="auto"/>
        <w:bottom w:val="none" w:sz="0" w:space="0" w:color="auto"/>
        <w:right w:val="none" w:sz="0" w:space="0" w:color="auto"/>
      </w:divBdr>
    </w:div>
    <w:div w:id="2058771825">
      <w:marLeft w:val="0"/>
      <w:marRight w:val="0"/>
      <w:marTop w:val="10"/>
      <w:marBottom w:val="10"/>
      <w:divBdr>
        <w:top w:val="none" w:sz="0" w:space="0" w:color="auto"/>
        <w:left w:val="none" w:sz="0" w:space="0" w:color="auto"/>
        <w:bottom w:val="none" w:sz="0" w:space="0" w:color="auto"/>
        <w:right w:val="none" w:sz="0" w:space="0" w:color="auto"/>
      </w:divBdr>
    </w:div>
    <w:div w:id="21058066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1857</Words>
  <Characters>10590</Characters>
  <Application>Microsoft Office Word</Application>
  <DocSecurity>0</DocSecurity>
  <Lines>88</Lines>
  <Paragraphs>24</Paragraphs>
  <ScaleCrop>false</ScaleCrop>
  <Company/>
  <LinksUpToDate>false</LinksUpToDate>
  <CharactersWithSpaces>12423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