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5A28F" w14:textId="77777777" w:rsidR="00DD5B11" w:rsidRDefault="00DD5B11">
      <w:pPr>
        <w:spacing w:line="500" w:lineRule="atLeast"/>
        <w:jc w:val="center"/>
        <w:divId w:val="2086567587"/>
        <w:rPr>
          <w:rFonts w:ascii="黑体" w:eastAsia="黑体" w:hAnsi="黑体"/>
          <w:sz w:val="36"/>
          <w:szCs w:val="36"/>
        </w:rPr>
      </w:pPr>
      <w:r>
        <w:rPr>
          <w:rFonts w:ascii="黑体" w:eastAsia="黑体" w:hAnsi="黑体" w:hint="eastAsia"/>
          <w:sz w:val="36"/>
          <w:szCs w:val="36"/>
        </w:rPr>
        <w:t>广东省深圳市南山区人民法院</w:t>
      </w:r>
    </w:p>
    <w:p w14:paraId="6E5A2F6C" w14:textId="77777777" w:rsidR="00DD5B11" w:rsidRDefault="00DD5B11">
      <w:pPr>
        <w:spacing w:line="500" w:lineRule="atLeast"/>
        <w:jc w:val="center"/>
        <w:divId w:val="18633960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DA3C98" w14:textId="77777777" w:rsidR="00DD5B11" w:rsidRDefault="00DD5B11">
      <w:pPr>
        <w:spacing w:line="500" w:lineRule="atLeast"/>
        <w:jc w:val="right"/>
        <w:divId w:val="193247207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505</w:t>
      </w:r>
      <w:r>
        <w:rPr>
          <w:rFonts w:hint="eastAsia"/>
          <w:sz w:val="30"/>
          <w:szCs w:val="30"/>
        </w:rPr>
        <w:t>号</w:t>
      </w:r>
    </w:p>
    <w:p w14:paraId="13535E86" w14:textId="77777777" w:rsidR="00DD5B11" w:rsidRDefault="00DD5B11">
      <w:pPr>
        <w:spacing w:line="500" w:lineRule="atLeast"/>
        <w:ind w:firstLine="600"/>
        <w:divId w:val="1159539424"/>
        <w:rPr>
          <w:rFonts w:hint="eastAsia"/>
          <w:sz w:val="30"/>
          <w:szCs w:val="30"/>
        </w:rPr>
      </w:pPr>
      <w:r>
        <w:rPr>
          <w:rFonts w:hint="eastAsia"/>
          <w:sz w:val="30"/>
          <w:szCs w:val="30"/>
        </w:rPr>
        <w:t>公诉机关广东省深圳市南山区人民检察院。</w:t>
      </w:r>
    </w:p>
    <w:p w14:paraId="005E0337" w14:textId="77777777" w:rsidR="00DD5B11" w:rsidRDefault="00DD5B11">
      <w:pPr>
        <w:spacing w:line="500" w:lineRule="atLeast"/>
        <w:ind w:firstLine="600"/>
        <w:divId w:val="1714114688"/>
        <w:rPr>
          <w:rFonts w:hint="eastAsia"/>
          <w:sz w:val="30"/>
          <w:szCs w:val="30"/>
        </w:rPr>
      </w:pPr>
      <w:r>
        <w:rPr>
          <w:rFonts w:hint="eastAsia"/>
          <w:sz w:val="30"/>
          <w:szCs w:val="30"/>
        </w:rPr>
        <w:t>被告人朱文某，男，</w:t>
      </w:r>
      <w:r>
        <w:rPr>
          <w:rFonts w:hint="eastAsia"/>
          <w:sz w:val="30"/>
          <w:szCs w:val="30"/>
        </w:rPr>
        <w:t>1960</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日出生，汉族，在职研究生学历，户籍所在地深圳市福田区。因本案于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日被刑事拘留，次月</w:t>
      </w:r>
      <w:r>
        <w:rPr>
          <w:rFonts w:hint="eastAsia"/>
          <w:sz w:val="30"/>
          <w:szCs w:val="30"/>
        </w:rPr>
        <w:t>11</w:t>
      </w:r>
      <w:r>
        <w:rPr>
          <w:rFonts w:hint="eastAsia"/>
          <w:sz w:val="30"/>
          <w:szCs w:val="30"/>
        </w:rPr>
        <w:t>日被执行逮捕，现羁押于深圳市南山区看守所。</w:t>
      </w:r>
    </w:p>
    <w:p w14:paraId="31AE01DD" w14:textId="77777777" w:rsidR="00DD5B11" w:rsidRDefault="00DD5B11">
      <w:pPr>
        <w:spacing w:line="500" w:lineRule="atLeast"/>
        <w:ind w:firstLine="600"/>
        <w:divId w:val="1306204012"/>
        <w:rPr>
          <w:rFonts w:hint="eastAsia"/>
          <w:sz w:val="30"/>
          <w:szCs w:val="30"/>
        </w:rPr>
      </w:pPr>
      <w:r>
        <w:rPr>
          <w:rFonts w:hint="eastAsia"/>
          <w:sz w:val="30"/>
          <w:szCs w:val="30"/>
        </w:rPr>
        <w:t>辩护人王先友，广东瑞霆律师事务所律师。</w:t>
      </w:r>
    </w:p>
    <w:p w14:paraId="7B8A4D8E" w14:textId="77777777" w:rsidR="00DD5B11" w:rsidRDefault="00DD5B11">
      <w:pPr>
        <w:spacing w:line="500" w:lineRule="atLeast"/>
        <w:ind w:firstLine="600"/>
        <w:divId w:val="304896025"/>
        <w:rPr>
          <w:rFonts w:hint="eastAsia"/>
          <w:sz w:val="30"/>
          <w:szCs w:val="30"/>
        </w:rPr>
      </w:pPr>
      <w:r>
        <w:rPr>
          <w:rFonts w:hint="eastAsia"/>
          <w:sz w:val="30"/>
          <w:szCs w:val="30"/>
        </w:rPr>
        <w:t>辩护人刘刨，广东瑞霆律师事务所实习律师。</w:t>
      </w:r>
    </w:p>
    <w:p w14:paraId="03CE39C0" w14:textId="77777777" w:rsidR="00DD5B11" w:rsidRDefault="00DD5B11">
      <w:pPr>
        <w:spacing w:line="500" w:lineRule="atLeast"/>
        <w:ind w:firstLine="600"/>
        <w:divId w:val="1339576028"/>
        <w:rPr>
          <w:rFonts w:hint="eastAsia"/>
          <w:sz w:val="30"/>
          <w:szCs w:val="30"/>
        </w:rPr>
      </w:pPr>
      <w:r>
        <w:rPr>
          <w:rFonts w:hint="eastAsia"/>
          <w:sz w:val="30"/>
          <w:szCs w:val="30"/>
        </w:rPr>
        <w:t>深圳市南山区人民检察院以深南检刑诉〔</w:t>
      </w:r>
      <w:r>
        <w:rPr>
          <w:rFonts w:hint="eastAsia"/>
          <w:sz w:val="30"/>
          <w:szCs w:val="30"/>
        </w:rPr>
        <w:t>2018</w:t>
      </w:r>
      <w:r>
        <w:rPr>
          <w:rFonts w:hint="eastAsia"/>
          <w:sz w:val="30"/>
          <w:szCs w:val="30"/>
        </w:rPr>
        <w:t>〕</w:t>
      </w:r>
      <w:r>
        <w:rPr>
          <w:rFonts w:hint="eastAsia"/>
          <w:sz w:val="30"/>
          <w:szCs w:val="30"/>
        </w:rPr>
        <w:t>160</w:t>
      </w:r>
      <w:r>
        <w:rPr>
          <w:rFonts w:hint="eastAsia"/>
          <w:sz w:val="30"/>
          <w:szCs w:val="30"/>
        </w:rPr>
        <w:t>号起诉书指控被告人朱文某犯受贿罪，于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日向本院提起公诉，本院依法组成合议庭，公开开庭审理了本案。深圳市南山区人民检察院指派检察员赵丹出庭支持公诉，被告人朱文某及辩护人王先友、刘刨到庭参加诉讼。本案现已审理终结。</w:t>
      </w:r>
    </w:p>
    <w:p w14:paraId="198A234A" w14:textId="77777777" w:rsidR="00DD5B11" w:rsidRDefault="00DD5B11">
      <w:pPr>
        <w:spacing w:line="500" w:lineRule="atLeast"/>
        <w:divId w:val="2083597031"/>
        <w:rPr>
          <w:rFonts w:hint="eastAsia"/>
          <w:sz w:val="30"/>
          <w:szCs w:val="30"/>
        </w:rPr>
      </w:pPr>
      <w:r>
        <w:rPr>
          <w:rFonts w:hint="eastAsia"/>
          <w:sz w:val="30"/>
          <w:szCs w:val="30"/>
        </w:rPr>
        <w:t>深圳市南山区人民检察院指控：</w:t>
      </w:r>
    </w:p>
    <w:p w14:paraId="63788B9F" w14:textId="77777777" w:rsidR="00DD5B11" w:rsidRDefault="00DD5B11">
      <w:pPr>
        <w:spacing w:line="500" w:lineRule="atLeast"/>
        <w:ind w:firstLine="600"/>
        <w:divId w:val="1731028020"/>
        <w:rPr>
          <w:rFonts w:hint="eastAsia"/>
          <w:sz w:val="30"/>
          <w:szCs w:val="30"/>
        </w:rPr>
      </w:pP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年，被告人朱文某利用担任深圳市发展和改革委员会（以下简称市发改委）高技术产业处调研员的职务便利</w:t>
      </w:r>
      <w:r>
        <w:rPr>
          <w:rFonts w:hint="eastAsia"/>
          <w:sz w:val="30"/>
          <w:szCs w:val="30"/>
        </w:rPr>
        <w:t>,</w:t>
      </w:r>
      <w:r>
        <w:rPr>
          <w:rFonts w:hint="eastAsia"/>
          <w:sz w:val="30"/>
          <w:szCs w:val="30"/>
        </w:rPr>
        <w:t>为他人谋取利益，收受他人贿赂折合人民币共计</w:t>
      </w:r>
      <w:r>
        <w:rPr>
          <w:rFonts w:hint="eastAsia"/>
          <w:sz w:val="30"/>
          <w:szCs w:val="30"/>
        </w:rPr>
        <w:t>145</w:t>
      </w:r>
      <w:r>
        <w:rPr>
          <w:rFonts w:hint="eastAsia"/>
          <w:sz w:val="30"/>
          <w:szCs w:val="30"/>
        </w:rPr>
        <w:t>万元。</w:t>
      </w:r>
    </w:p>
    <w:p w14:paraId="22914661" w14:textId="77777777" w:rsidR="00DD5B11" w:rsidRDefault="00DD5B11">
      <w:pPr>
        <w:spacing w:line="500" w:lineRule="atLeast"/>
        <w:ind w:firstLine="600"/>
        <w:divId w:val="1165245163"/>
        <w:rPr>
          <w:rFonts w:hint="eastAsia"/>
          <w:sz w:val="30"/>
          <w:szCs w:val="30"/>
        </w:rPr>
      </w:pPr>
      <w:r>
        <w:rPr>
          <w:rFonts w:hint="eastAsia"/>
          <w:sz w:val="30"/>
          <w:szCs w:val="30"/>
        </w:rPr>
        <w:t>1</w:t>
      </w:r>
      <w:r>
        <w:rPr>
          <w:rFonts w:hint="eastAsia"/>
          <w:sz w:val="30"/>
          <w:szCs w:val="30"/>
        </w:rPr>
        <w:t>、收受林某所送人民币</w:t>
      </w:r>
      <w:r>
        <w:rPr>
          <w:rFonts w:hint="eastAsia"/>
          <w:sz w:val="30"/>
          <w:szCs w:val="30"/>
        </w:rPr>
        <w:t>40</w:t>
      </w:r>
      <w:r>
        <w:rPr>
          <w:rFonts w:hint="eastAsia"/>
          <w:sz w:val="30"/>
          <w:szCs w:val="30"/>
        </w:rPr>
        <w:t>万元</w:t>
      </w:r>
    </w:p>
    <w:p w14:paraId="3A45B521" w14:textId="77777777" w:rsidR="00DD5B11" w:rsidRDefault="00DD5B11">
      <w:pPr>
        <w:spacing w:line="500" w:lineRule="atLeast"/>
        <w:ind w:firstLine="600"/>
        <w:divId w:val="1905097024"/>
        <w:rPr>
          <w:rFonts w:hint="eastAsia"/>
          <w:sz w:val="30"/>
          <w:szCs w:val="30"/>
        </w:rPr>
      </w:pP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年，被告人朱文某接受某存储（深圳）有限公司（以下简称某公司）副总裁林某请托</w:t>
      </w:r>
      <w:r>
        <w:rPr>
          <w:rFonts w:hint="eastAsia"/>
          <w:sz w:val="30"/>
          <w:szCs w:val="30"/>
        </w:rPr>
        <w:t>,</w:t>
      </w:r>
      <w:r>
        <w:rPr>
          <w:rFonts w:hint="eastAsia"/>
          <w:sz w:val="30"/>
          <w:szCs w:val="30"/>
        </w:rPr>
        <w:t>利用其职务便利，为某公司解决向市发改委申报产业资助问题，使得林某的公司顺利获批产业资助共</w:t>
      </w:r>
      <w:r>
        <w:rPr>
          <w:rFonts w:hint="eastAsia"/>
          <w:sz w:val="30"/>
          <w:szCs w:val="30"/>
        </w:rPr>
        <w:t>718</w:t>
      </w:r>
      <w:r>
        <w:rPr>
          <w:rFonts w:hint="eastAsia"/>
          <w:sz w:val="30"/>
          <w:szCs w:val="30"/>
        </w:rPr>
        <w:t>万元。朱文某先后共收受林某人民币</w:t>
      </w:r>
      <w:r>
        <w:rPr>
          <w:rFonts w:hint="eastAsia"/>
          <w:sz w:val="30"/>
          <w:szCs w:val="30"/>
        </w:rPr>
        <w:lastRenderedPageBreak/>
        <w:t>40</w:t>
      </w:r>
      <w:r>
        <w:rPr>
          <w:rFonts w:hint="eastAsia"/>
          <w:sz w:val="30"/>
          <w:szCs w:val="30"/>
        </w:rPr>
        <w:t>万元。其中，</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月收受</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年底收受</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月收受</w:t>
      </w:r>
      <w:r>
        <w:rPr>
          <w:rFonts w:hint="eastAsia"/>
          <w:sz w:val="30"/>
          <w:szCs w:val="30"/>
        </w:rPr>
        <w:t>15</w:t>
      </w:r>
      <w:r>
        <w:rPr>
          <w:rFonts w:hint="eastAsia"/>
          <w:sz w:val="30"/>
          <w:szCs w:val="30"/>
        </w:rPr>
        <w:t>万元。</w:t>
      </w:r>
    </w:p>
    <w:p w14:paraId="1F428E2E" w14:textId="77777777" w:rsidR="00DD5B11" w:rsidRDefault="00DD5B11">
      <w:pPr>
        <w:spacing w:line="500" w:lineRule="atLeast"/>
        <w:ind w:firstLine="600"/>
        <w:divId w:val="906497671"/>
        <w:rPr>
          <w:rFonts w:hint="eastAsia"/>
          <w:sz w:val="30"/>
          <w:szCs w:val="30"/>
        </w:rPr>
      </w:pPr>
      <w:r>
        <w:rPr>
          <w:rFonts w:hint="eastAsia"/>
          <w:sz w:val="30"/>
          <w:szCs w:val="30"/>
        </w:rPr>
        <w:t>2</w:t>
      </w:r>
      <w:r>
        <w:rPr>
          <w:rFonts w:hint="eastAsia"/>
          <w:sz w:val="30"/>
          <w:szCs w:val="30"/>
        </w:rPr>
        <w:t>、收受吴某所送购物卡折合人民币</w:t>
      </w:r>
      <w:r>
        <w:rPr>
          <w:rFonts w:hint="eastAsia"/>
          <w:sz w:val="30"/>
          <w:szCs w:val="30"/>
        </w:rPr>
        <w:t>31</w:t>
      </w:r>
      <w:r>
        <w:rPr>
          <w:rFonts w:hint="eastAsia"/>
          <w:sz w:val="30"/>
          <w:szCs w:val="30"/>
        </w:rPr>
        <w:t>万元</w:t>
      </w:r>
    </w:p>
    <w:p w14:paraId="5755305C" w14:textId="77777777" w:rsidR="00DD5B11" w:rsidRDefault="00DD5B11">
      <w:pPr>
        <w:spacing w:line="500" w:lineRule="atLeast"/>
        <w:ind w:firstLine="600"/>
        <w:divId w:val="1703742932"/>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年，被告人朱文某接受深圳某科技有限公司（以下简称某公司）原副总裁吴某请托，利用其职务便利，为某公司解决向市发改委申报产业资助问题，使得某公司顺利获批产业资助共</w:t>
      </w:r>
      <w:r>
        <w:rPr>
          <w:rFonts w:hint="eastAsia"/>
          <w:sz w:val="30"/>
          <w:szCs w:val="30"/>
        </w:rPr>
        <w:t>1480</w:t>
      </w:r>
      <w:r>
        <w:rPr>
          <w:rFonts w:hint="eastAsia"/>
          <w:sz w:val="30"/>
          <w:szCs w:val="30"/>
        </w:rPr>
        <w:t>万元。朱文某先后共收受吴某购物卡折合人民币</w:t>
      </w:r>
      <w:r>
        <w:rPr>
          <w:rFonts w:hint="eastAsia"/>
          <w:sz w:val="30"/>
          <w:szCs w:val="30"/>
        </w:rPr>
        <w:t>31</w:t>
      </w:r>
      <w:r>
        <w:rPr>
          <w:rFonts w:hint="eastAsia"/>
          <w:sz w:val="30"/>
          <w:szCs w:val="30"/>
        </w:rPr>
        <w:t>万元。其中，</w:t>
      </w:r>
      <w:r>
        <w:rPr>
          <w:rFonts w:hint="eastAsia"/>
          <w:sz w:val="30"/>
          <w:szCs w:val="30"/>
        </w:rPr>
        <w:t>2011</w:t>
      </w:r>
      <w:r>
        <w:rPr>
          <w:rFonts w:hint="eastAsia"/>
          <w:sz w:val="30"/>
          <w:szCs w:val="30"/>
        </w:rPr>
        <w:t>年底收受</w:t>
      </w:r>
      <w:r>
        <w:rPr>
          <w:rFonts w:hint="eastAsia"/>
          <w:sz w:val="30"/>
          <w:szCs w:val="30"/>
        </w:rPr>
        <w:t>10</w:t>
      </w:r>
      <w:r>
        <w:rPr>
          <w:rFonts w:hint="eastAsia"/>
          <w:sz w:val="30"/>
          <w:szCs w:val="30"/>
        </w:rPr>
        <w:t>万元购物卡，</w:t>
      </w:r>
      <w:r>
        <w:rPr>
          <w:rFonts w:hint="eastAsia"/>
          <w:sz w:val="30"/>
          <w:szCs w:val="30"/>
        </w:rPr>
        <w:t>2012</w:t>
      </w:r>
      <w:r>
        <w:rPr>
          <w:rFonts w:hint="eastAsia"/>
          <w:sz w:val="30"/>
          <w:szCs w:val="30"/>
        </w:rPr>
        <w:t>年底收受</w:t>
      </w:r>
      <w:r>
        <w:rPr>
          <w:rFonts w:hint="eastAsia"/>
          <w:sz w:val="30"/>
          <w:szCs w:val="30"/>
        </w:rPr>
        <w:t>13</w:t>
      </w:r>
      <w:r>
        <w:rPr>
          <w:rFonts w:hint="eastAsia"/>
          <w:sz w:val="30"/>
          <w:szCs w:val="30"/>
        </w:rPr>
        <w:t>万元购物卡，</w:t>
      </w:r>
      <w:r>
        <w:rPr>
          <w:rFonts w:hint="eastAsia"/>
          <w:sz w:val="30"/>
          <w:szCs w:val="30"/>
        </w:rPr>
        <w:t>2013</w:t>
      </w:r>
      <w:r>
        <w:rPr>
          <w:rFonts w:hint="eastAsia"/>
          <w:sz w:val="30"/>
          <w:szCs w:val="30"/>
        </w:rPr>
        <w:t>年底收受</w:t>
      </w:r>
      <w:r>
        <w:rPr>
          <w:rFonts w:hint="eastAsia"/>
          <w:sz w:val="30"/>
          <w:szCs w:val="30"/>
        </w:rPr>
        <w:t>8</w:t>
      </w:r>
      <w:r>
        <w:rPr>
          <w:rFonts w:hint="eastAsia"/>
          <w:sz w:val="30"/>
          <w:szCs w:val="30"/>
        </w:rPr>
        <w:t>万元购物卡。</w:t>
      </w:r>
    </w:p>
    <w:p w14:paraId="7A2D155B" w14:textId="77777777" w:rsidR="00DD5B11" w:rsidRDefault="00DD5B11">
      <w:pPr>
        <w:spacing w:line="500" w:lineRule="atLeast"/>
        <w:ind w:firstLine="600"/>
        <w:divId w:val="301733036"/>
        <w:rPr>
          <w:rFonts w:hint="eastAsia"/>
          <w:sz w:val="30"/>
          <w:szCs w:val="30"/>
        </w:rPr>
      </w:pPr>
      <w:r>
        <w:rPr>
          <w:rFonts w:hint="eastAsia"/>
          <w:sz w:val="30"/>
          <w:szCs w:val="30"/>
        </w:rPr>
        <w:t>3</w:t>
      </w:r>
      <w:r>
        <w:rPr>
          <w:rFonts w:hint="eastAsia"/>
          <w:sz w:val="30"/>
          <w:szCs w:val="30"/>
        </w:rPr>
        <w:t>、收受徐某所送人民币</w:t>
      </w:r>
      <w:r>
        <w:rPr>
          <w:rFonts w:hint="eastAsia"/>
          <w:sz w:val="30"/>
          <w:szCs w:val="30"/>
        </w:rPr>
        <w:t>20</w:t>
      </w:r>
      <w:r>
        <w:rPr>
          <w:rFonts w:hint="eastAsia"/>
          <w:sz w:val="30"/>
          <w:szCs w:val="30"/>
        </w:rPr>
        <w:t>万元</w:t>
      </w:r>
    </w:p>
    <w:p w14:paraId="2E993F64" w14:textId="77777777" w:rsidR="00DD5B11" w:rsidRDefault="00DD5B11">
      <w:pPr>
        <w:spacing w:line="500" w:lineRule="atLeast"/>
        <w:ind w:firstLine="600"/>
        <w:divId w:val="506871119"/>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年，被告人朱文某接受深圳市某科技股份有限公司（以下简称某公司）董事徐某请托，利用其职务便利，为某公司解决向市发改委申报产业资助问题，使得某公司顺利获批产业资助共</w:t>
      </w:r>
      <w:r>
        <w:rPr>
          <w:rFonts w:hint="eastAsia"/>
          <w:sz w:val="30"/>
          <w:szCs w:val="30"/>
        </w:rPr>
        <w:t>1194</w:t>
      </w:r>
      <w:r>
        <w:rPr>
          <w:rFonts w:hint="eastAsia"/>
          <w:sz w:val="30"/>
          <w:szCs w:val="30"/>
        </w:rPr>
        <w:t>万元。朱文某先后共收受徐某人民币</w:t>
      </w:r>
      <w:r>
        <w:rPr>
          <w:rFonts w:hint="eastAsia"/>
          <w:sz w:val="30"/>
          <w:szCs w:val="30"/>
        </w:rPr>
        <w:t>20</w:t>
      </w:r>
      <w:r>
        <w:rPr>
          <w:rFonts w:hint="eastAsia"/>
          <w:sz w:val="30"/>
          <w:szCs w:val="30"/>
        </w:rPr>
        <w:t>万元。其中，</w:t>
      </w:r>
      <w:r>
        <w:rPr>
          <w:rFonts w:hint="eastAsia"/>
          <w:sz w:val="30"/>
          <w:szCs w:val="30"/>
        </w:rPr>
        <w:t>2012</w:t>
      </w:r>
      <w:r>
        <w:rPr>
          <w:rFonts w:hint="eastAsia"/>
          <w:sz w:val="30"/>
          <w:szCs w:val="30"/>
        </w:rPr>
        <w:t>年中秋节收受</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年春节收受</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年春节收受</w:t>
      </w:r>
      <w:r>
        <w:rPr>
          <w:rFonts w:hint="eastAsia"/>
          <w:sz w:val="30"/>
          <w:szCs w:val="30"/>
        </w:rPr>
        <w:t>10</w:t>
      </w:r>
      <w:r>
        <w:rPr>
          <w:rFonts w:hint="eastAsia"/>
          <w:sz w:val="30"/>
          <w:szCs w:val="30"/>
        </w:rPr>
        <w:t>万元。</w:t>
      </w:r>
    </w:p>
    <w:p w14:paraId="4821B891" w14:textId="77777777" w:rsidR="00DD5B11" w:rsidRDefault="00DD5B11">
      <w:pPr>
        <w:spacing w:line="500" w:lineRule="atLeast"/>
        <w:ind w:firstLine="600"/>
        <w:divId w:val="661541764"/>
        <w:rPr>
          <w:rFonts w:hint="eastAsia"/>
          <w:sz w:val="30"/>
          <w:szCs w:val="30"/>
        </w:rPr>
      </w:pPr>
      <w:r>
        <w:rPr>
          <w:rFonts w:hint="eastAsia"/>
          <w:sz w:val="30"/>
          <w:szCs w:val="30"/>
        </w:rPr>
        <w:t>4</w:t>
      </w:r>
      <w:r>
        <w:rPr>
          <w:rFonts w:hint="eastAsia"/>
          <w:sz w:val="30"/>
          <w:szCs w:val="30"/>
        </w:rPr>
        <w:t>、收受夏某所送人民币</w:t>
      </w:r>
      <w:r>
        <w:rPr>
          <w:rFonts w:hint="eastAsia"/>
          <w:sz w:val="30"/>
          <w:szCs w:val="30"/>
        </w:rPr>
        <w:t>25</w:t>
      </w:r>
      <w:r>
        <w:rPr>
          <w:rFonts w:hint="eastAsia"/>
          <w:sz w:val="30"/>
          <w:szCs w:val="30"/>
        </w:rPr>
        <w:t>万元</w:t>
      </w:r>
    </w:p>
    <w:p w14:paraId="50B27954" w14:textId="77777777" w:rsidR="00DD5B11" w:rsidRDefault="00DD5B11">
      <w:pPr>
        <w:spacing w:line="500" w:lineRule="atLeast"/>
        <w:ind w:firstLine="600"/>
        <w:divId w:val="244800103"/>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朱文某接受夏某请托，利用其职务便利，为夏某担任顾问的深圳市某信息科技有限公司（以下简称某公司）以及深圳市某电子支付有限公司（以下简称某公司）解决向市发改委申报产业资助问题，使得某公司顺利获批产业资助</w:t>
      </w:r>
      <w:r>
        <w:rPr>
          <w:rFonts w:hint="eastAsia"/>
          <w:sz w:val="30"/>
          <w:szCs w:val="30"/>
        </w:rPr>
        <w:t>500</w:t>
      </w:r>
      <w:r>
        <w:rPr>
          <w:rFonts w:hint="eastAsia"/>
          <w:sz w:val="30"/>
          <w:szCs w:val="30"/>
        </w:rPr>
        <w:t>万元、某公司顺利获批产业资助共</w:t>
      </w:r>
      <w:r>
        <w:rPr>
          <w:rFonts w:hint="eastAsia"/>
          <w:sz w:val="30"/>
          <w:szCs w:val="30"/>
        </w:rPr>
        <w:t>533</w:t>
      </w:r>
      <w:r>
        <w:rPr>
          <w:rFonts w:hint="eastAsia"/>
          <w:sz w:val="30"/>
          <w:szCs w:val="30"/>
        </w:rPr>
        <w:t>万元。朱文某先后共收受夏某人民币</w:t>
      </w:r>
      <w:r>
        <w:rPr>
          <w:rFonts w:hint="eastAsia"/>
          <w:sz w:val="30"/>
          <w:szCs w:val="30"/>
        </w:rPr>
        <w:t>25</w:t>
      </w:r>
      <w:r>
        <w:rPr>
          <w:rFonts w:hint="eastAsia"/>
          <w:sz w:val="30"/>
          <w:szCs w:val="30"/>
        </w:rPr>
        <w:t>万元。其中，</w:t>
      </w:r>
      <w:r>
        <w:rPr>
          <w:rFonts w:hint="eastAsia"/>
          <w:sz w:val="30"/>
          <w:szCs w:val="30"/>
        </w:rPr>
        <w:t>2013</w:t>
      </w:r>
      <w:r>
        <w:rPr>
          <w:rFonts w:hint="eastAsia"/>
          <w:sz w:val="30"/>
          <w:szCs w:val="30"/>
        </w:rPr>
        <w:t>年收受</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年秋收受</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年秋收受</w:t>
      </w:r>
      <w:r>
        <w:rPr>
          <w:rFonts w:hint="eastAsia"/>
          <w:sz w:val="30"/>
          <w:szCs w:val="30"/>
        </w:rPr>
        <w:t>10</w:t>
      </w:r>
      <w:r>
        <w:rPr>
          <w:rFonts w:hint="eastAsia"/>
          <w:sz w:val="30"/>
          <w:szCs w:val="30"/>
        </w:rPr>
        <w:t>万元。</w:t>
      </w:r>
    </w:p>
    <w:p w14:paraId="69E55F82" w14:textId="77777777" w:rsidR="00DD5B11" w:rsidRDefault="00DD5B11">
      <w:pPr>
        <w:spacing w:line="500" w:lineRule="atLeast"/>
        <w:ind w:firstLine="600"/>
        <w:divId w:val="1360087497"/>
        <w:rPr>
          <w:rFonts w:hint="eastAsia"/>
          <w:sz w:val="30"/>
          <w:szCs w:val="30"/>
        </w:rPr>
      </w:pPr>
      <w:r>
        <w:rPr>
          <w:rFonts w:hint="eastAsia"/>
          <w:sz w:val="30"/>
          <w:szCs w:val="30"/>
        </w:rPr>
        <w:t>5</w:t>
      </w:r>
      <w:r>
        <w:rPr>
          <w:rFonts w:hint="eastAsia"/>
          <w:sz w:val="30"/>
          <w:szCs w:val="30"/>
        </w:rPr>
        <w:t>、收受刘某所送人民币</w:t>
      </w:r>
      <w:r>
        <w:rPr>
          <w:rFonts w:hint="eastAsia"/>
          <w:sz w:val="30"/>
          <w:szCs w:val="30"/>
        </w:rPr>
        <w:t>29</w:t>
      </w:r>
      <w:r>
        <w:rPr>
          <w:rFonts w:hint="eastAsia"/>
          <w:sz w:val="30"/>
          <w:szCs w:val="30"/>
        </w:rPr>
        <w:t>万元</w:t>
      </w:r>
    </w:p>
    <w:p w14:paraId="1F8DEFD2" w14:textId="77777777" w:rsidR="00DD5B11" w:rsidRDefault="00DD5B11">
      <w:pPr>
        <w:spacing w:line="500" w:lineRule="atLeast"/>
        <w:ind w:firstLine="600"/>
        <w:divId w:val="1318654006"/>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年，被告人朱文某接受深圳市某科技发展有限公司（以下简称某公司）副总经理刘某请托，利用其职务便利，为某公司解决向市发改委申报产业资助问题，使得某公司顺利获批产业资助</w:t>
      </w:r>
      <w:r>
        <w:rPr>
          <w:rFonts w:hint="eastAsia"/>
          <w:sz w:val="30"/>
          <w:szCs w:val="30"/>
        </w:rPr>
        <w:t>1765</w:t>
      </w:r>
      <w:r>
        <w:rPr>
          <w:rFonts w:hint="eastAsia"/>
          <w:sz w:val="30"/>
          <w:szCs w:val="30"/>
        </w:rPr>
        <w:t>万元。朱文某先后共收受刘某人民币</w:t>
      </w:r>
      <w:r>
        <w:rPr>
          <w:rFonts w:hint="eastAsia"/>
          <w:sz w:val="30"/>
          <w:szCs w:val="30"/>
        </w:rPr>
        <w:t>29</w:t>
      </w:r>
      <w:r>
        <w:rPr>
          <w:rFonts w:hint="eastAsia"/>
          <w:sz w:val="30"/>
          <w:szCs w:val="30"/>
        </w:rPr>
        <w:t>万元。其中，</w:t>
      </w:r>
      <w:r>
        <w:rPr>
          <w:rFonts w:hint="eastAsia"/>
          <w:sz w:val="30"/>
          <w:szCs w:val="30"/>
        </w:rPr>
        <w:t>2012</w:t>
      </w:r>
      <w:r>
        <w:rPr>
          <w:rFonts w:hint="eastAsia"/>
          <w:sz w:val="30"/>
          <w:szCs w:val="30"/>
        </w:rPr>
        <w:t>年收受</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年收受</w:t>
      </w:r>
      <w:r>
        <w:rPr>
          <w:rFonts w:hint="eastAsia"/>
          <w:sz w:val="30"/>
          <w:szCs w:val="30"/>
        </w:rPr>
        <w:t>4</w:t>
      </w:r>
      <w:r>
        <w:rPr>
          <w:rFonts w:hint="eastAsia"/>
          <w:sz w:val="30"/>
          <w:szCs w:val="30"/>
        </w:rPr>
        <w:t>万元，</w:t>
      </w:r>
      <w:r>
        <w:rPr>
          <w:rFonts w:hint="eastAsia"/>
          <w:sz w:val="30"/>
          <w:szCs w:val="30"/>
        </w:rPr>
        <w:t>2014</w:t>
      </w:r>
      <w:r>
        <w:rPr>
          <w:rFonts w:hint="eastAsia"/>
          <w:sz w:val="30"/>
          <w:szCs w:val="30"/>
        </w:rPr>
        <w:t>年收受</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年收受</w:t>
      </w:r>
      <w:r>
        <w:rPr>
          <w:rFonts w:hint="eastAsia"/>
          <w:sz w:val="30"/>
          <w:szCs w:val="30"/>
        </w:rPr>
        <w:t>7</w:t>
      </w:r>
      <w:r>
        <w:rPr>
          <w:rFonts w:hint="eastAsia"/>
          <w:sz w:val="30"/>
          <w:szCs w:val="30"/>
        </w:rPr>
        <w:t>万元，</w:t>
      </w:r>
      <w:r>
        <w:rPr>
          <w:rFonts w:hint="eastAsia"/>
          <w:sz w:val="30"/>
          <w:szCs w:val="30"/>
        </w:rPr>
        <w:t>2016</w:t>
      </w:r>
      <w:r>
        <w:rPr>
          <w:rFonts w:hint="eastAsia"/>
          <w:sz w:val="30"/>
          <w:szCs w:val="30"/>
        </w:rPr>
        <w:t>年收受万元。</w:t>
      </w:r>
    </w:p>
    <w:p w14:paraId="23360CDA" w14:textId="77777777" w:rsidR="00DD5B11" w:rsidRDefault="00DD5B11">
      <w:pPr>
        <w:spacing w:line="500" w:lineRule="atLeast"/>
        <w:ind w:firstLine="600"/>
        <w:divId w:val="1983652006"/>
        <w:rPr>
          <w:rFonts w:hint="eastAsia"/>
          <w:sz w:val="30"/>
          <w:szCs w:val="30"/>
        </w:rPr>
      </w:pPr>
      <w:r>
        <w:rPr>
          <w:rFonts w:hint="eastAsia"/>
          <w:sz w:val="30"/>
          <w:szCs w:val="30"/>
        </w:rPr>
        <w:t>为证实上述事实，公诉机关提交被告人朱文某的任职资料、相关资助申报审批材料，证人林某等人的证言，被告人朱文某的供述与辩解等等证据。</w:t>
      </w:r>
    </w:p>
    <w:p w14:paraId="6B97DE8F" w14:textId="77777777" w:rsidR="00DD5B11" w:rsidRDefault="00DD5B11">
      <w:pPr>
        <w:spacing w:line="500" w:lineRule="atLeast"/>
        <w:ind w:firstLine="600"/>
        <w:divId w:val="105200238"/>
        <w:rPr>
          <w:rFonts w:hint="eastAsia"/>
          <w:sz w:val="30"/>
          <w:szCs w:val="30"/>
        </w:rPr>
      </w:pPr>
      <w:r>
        <w:rPr>
          <w:rFonts w:hint="eastAsia"/>
          <w:sz w:val="30"/>
          <w:szCs w:val="30"/>
        </w:rPr>
        <w:t>公诉机关认为，被告人朱文某身为国家机关工作人员，利用职务上的便利，收受他人财物折合人民币</w:t>
      </w:r>
      <w:r>
        <w:rPr>
          <w:rFonts w:hint="eastAsia"/>
          <w:sz w:val="30"/>
          <w:szCs w:val="30"/>
        </w:rPr>
        <w:t>145</w:t>
      </w:r>
      <w:r>
        <w:rPr>
          <w:rFonts w:hint="eastAsia"/>
          <w:sz w:val="30"/>
          <w:szCs w:val="30"/>
        </w:rPr>
        <w:t>万元，数额巨大，应当以受贿罪追究其刑事责任。公诉机关并提交深南检量建【</w:t>
      </w:r>
      <w:r>
        <w:rPr>
          <w:rFonts w:hint="eastAsia"/>
          <w:sz w:val="30"/>
          <w:szCs w:val="30"/>
        </w:rPr>
        <w:t>2018</w:t>
      </w:r>
      <w:r>
        <w:rPr>
          <w:rFonts w:hint="eastAsia"/>
          <w:sz w:val="30"/>
          <w:szCs w:val="30"/>
        </w:rPr>
        <w:t>】</w:t>
      </w:r>
      <w:r>
        <w:rPr>
          <w:rFonts w:hint="eastAsia"/>
          <w:sz w:val="30"/>
          <w:szCs w:val="30"/>
        </w:rPr>
        <w:t>129</w:t>
      </w:r>
      <w:r>
        <w:rPr>
          <w:rFonts w:hint="eastAsia"/>
          <w:sz w:val="30"/>
          <w:szCs w:val="30"/>
        </w:rPr>
        <w:t>号量刑建议书，建议对被告人朱文某判处五年六个月左右有期徒刑，并处罚金。</w:t>
      </w:r>
    </w:p>
    <w:p w14:paraId="3C420C36" w14:textId="77777777" w:rsidR="00DD5B11" w:rsidRDefault="00DD5B11">
      <w:pPr>
        <w:spacing w:line="500" w:lineRule="atLeast"/>
        <w:ind w:firstLine="600"/>
        <w:divId w:val="592665764"/>
        <w:rPr>
          <w:rFonts w:hint="eastAsia"/>
          <w:sz w:val="30"/>
          <w:szCs w:val="30"/>
        </w:rPr>
      </w:pPr>
      <w:r>
        <w:rPr>
          <w:rFonts w:hint="eastAsia"/>
          <w:sz w:val="30"/>
          <w:szCs w:val="30"/>
        </w:rPr>
        <w:t>被告人朱文某对指控的事实无异议，当庭认罪。</w:t>
      </w:r>
    </w:p>
    <w:p w14:paraId="4CDB3B9F" w14:textId="77777777" w:rsidR="00DD5B11" w:rsidRDefault="00DD5B11">
      <w:pPr>
        <w:spacing w:line="500" w:lineRule="atLeast"/>
        <w:ind w:firstLine="600"/>
        <w:divId w:val="911737869"/>
        <w:rPr>
          <w:rFonts w:hint="eastAsia"/>
          <w:sz w:val="30"/>
          <w:szCs w:val="30"/>
        </w:rPr>
      </w:pPr>
      <w:r>
        <w:rPr>
          <w:rFonts w:hint="eastAsia"/>
          <w:sz w:val="30"/>
          <w:szCs w:val="30"/>
        </w:rPr>
        <w:t>辩护人提出辩护意见称：</w:t>
      </w:r>
      <w:r>
        <w:rPr>
          <w:rFonts w:hint="eastAsia"/>
          <w:sz w:val="30"/>
          <w:szCs w:val="30"/>
        </w:rPr>
        <w:t>1</w:t>
      </w:r>
      <w:r>
        <w:rPr>
          <w:rFonts w:hint="eastAsia"/>
          <w:sz w:val="30"/>
          <w:szCs w:val="30"/>
        </w:rPr>
        <w:t>、被告人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月底收受林某</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年底收受林某</w:t>
      </w:r>
      <w:r>
        <w:rPr>
          <w:rFonts w:hint="eastAsia"/>
          <w:sz w:val="30"/>
          <w:szCs w:val="30"/>
        </w:rPr>
        <w:t>5</w:t>
      </w:r>
      <w:r>
        <w:rPr>
          <w:rFonts w:hint="eastAsia"/>
          <w:sz w:val="30"/>
          <w:szCs w:val="30"/>
        </w:rPr>
        <w:t>万元共计</w:t>
      </w:r>
      <w:r>
        <w:rPr>
          <w:rFonts w:hint="eastAsia"/>
          <w:sz w:val="30"/>
          <w:szCs w:val="30"/>
        </w:rPr>
        <w:t>25</w:t>
      </w:r>
      <w:r>
        <w:rPr>
          <w:rFonts w:hint="eastAsia"/>
          <w:sz w:val="30"/>
          <w:szCs w:val="30"/>
        </w:rPr>
        <w:t>万元事实定性错误，不应认定为受贿金额。</w:t>
      </w:r>
      <w:r>
        <w:rPr>
          <w:rFonts w:hint="eastAsia"/>
          <w:sz w:val="30"/>
          <w:szCs w:val="30"/>
        </w:rPr>
        <w:t>2</w:t>
      </w:r>
      <w:r>
        <w:rPr>
          <w:rFonts w:hint="eastAsia"/>
          <w:sz w:val="30"/>
          <w:szCs w:val="30"/>
        </w:rPr>
        <w:t>、当事人接受单位电话主动到市纪委接受调查的行为，应当认定为自首。</w:t>
      </w:r>
      <w:r>
        <w:rPr>
          <w:rFonts w:hint="eastAsia"/>
          <w:sz w:val="30"/>
          <w:szCs w:val="30"/>
        </w:rPr>
        <w:t>3</w:t>
      </w:r>
      <w:r>
        <w:rPr>
          <w:rFonts w:hint="eastAsia"/>
          <w:sz w:val="30"/>
          <w:szCs w:val="30"/>
        </w:rPr>
        <w:t>、被告人认罪悔罪，积极退赃，应当从轻处罚。</w:t>
      </w:r>
    </w:p>
    <w:p w14:paraId="118B31F5" w14:textId="77777777" w:rsidR="00DD5B11" w:rsidRDefault="00DD5B11">
      <w:pPr>
        <w:spacing w:line="500" w:lineRule="atLeast"/>
        <w:ind w:firstLine="600"/>
        <w:divId w:val="1829666387"/>
        <w:rPr>
          <w:rFonts w:hint="eastAsia"/>
          <w:sz w:val="30"/>
          <w:szCs w:val="30"/>
        </w:rPr>
      </w:pPr>
      <w:r>
        <w:rPr>
          <w:rFonts w:hint="eastAsia"/>
          <w:sz w:val="30"/>
          <w:szCs w:val="30"/>
        </w:rPr>
        <w:t>经审理，本院查明的事实与公诉机关指控的犯罪事实基本一致。另，</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月，被告人朱文某在市发改委工作人员陪同下到市纪委（监察局）办案基地接受组织谈话。朱文某到案后，主动坦白交代了组织已掌握的其收受吴某价值</w:t>
      </w:r>
      <w:r>
        <w:rPr>
          <w:rFonts w:hint="eastAsia"/>
          <w:sz w:val="30"/>
          <w:szCs w:val="30"/>
        </w:rPr>
        <w:t>31</w:t>
      </w:r>
      <w:r>
        <w:rPr>
          <w:rFonts w:hint="eastAsia"/>
          <w:sz w:val="30"/>
          <w:szCs w:val="30"/>
        </w:rPr>
        <w:t>万元购物卡事实，还主动交代了组织尚未掌握的其他受贿犯罪事实及违纪违法事实，并主动退缴赃款</w:t>
      </w:r>
      <w:r>
        <w:rPr>
          <w:rFonts w:hint="eastAsia"/>
          <w:sz w:val="30"/>
          <w:szCs w:val="30"/>
        </w:rPr>
        <w:t>145</w:t>
      </w:r>
      <w:r>
        <w:rPr>
          <w:rFonts w:hint="eastAsia"/>
          <w:sz w:val="30"/>
          <w:szCs w:val="30"/>
        </w:rPr>
        <w:t>万元。</w:t>
      </w:r>
    </w:p>
    <w:p w14:paraId="24084CC3" w14:textId="77777777" w:rsidR="00DD5B11" w:rsidRDefault="00DD5B11">
      <w:pPr>
        <w:spacing w:line="500" w:lineRule="atLeast"/>
        <w:ind w:firstLine="600"/>
        <w:divId w:val="1895778219"/>
        <w:rPr>
          <w:rFonts w:hint="eastAsia"/>
          <w:sz w:val="30"/>
          <w:szCs w:val="30"/>
        </w:rPr>
      </w:pPr>
      <w:r>
        <w:rPr>
          <w:rFonts w:hint="eastAsia"/>
          <w:sz w:val="30"/>
          <w:szCs w:val="30"/>
        </w:rPr>
        <w:t>上述事实，有下列经庭审出示、质证的证据予以证实，足以认定：</w:t>
      </w:r>
    </w:p>
    <w:p w14:paraId="6D7596A0" w14:textId="77777777" w:rsidR="00DD5B11" w:rsidRDefault="00DD5B11">
      <w:pPr>
        <w:spacing w:line="500" w:lineRule="atLeast"/>
        <w:ind w:firstLine="600"/>
        <w:divId w:val="160700302"/>
        <w:rPr>
          <w:rFonts w:hint="eastAsia"/>
          <w:sz w:val="30"/>
          <w:szCs w:val="30"/>
        </w:rPr>
      </w:pPr>
      <w:r>
        <w:rPr>
          <w:rFonts w:hint="eastAsia"/>
          <w:sz w:val="30"/>
          <w:szCs w:val="30"/>
        </w:rPr>
        <w:t>一、书证</w:t>
      </w:r>
    </w:p>
    <w:p w14:paraId="53206465" w14:textId="77777777" w:rsidR="00DD5B11" w:rsidRDefault="00DD5B11">
      <w:pPr>
        <w:spacing w:line="500" w:lineRule="atLeast"/>
        <w:ind w:firstLine="600"/>
        <w:divId w:val="781069364"/>
        <w:rPr>
          <w:rFonts w:hint="eastAsia"/>
          <w:sz w:val="30"/>
          <w:szCs w:val="30"/>
        </w:rPr>
      </w:pPr>
      <w:r>
        <w:rPr>
          <w:rFonts w:hint="eastAsia"/>
          <w:sz w:val="30"/>
          <w:szCs w:val="30"/>
        </w:rPr>
        <w:t>1</w:t>
      </w:r>
      <w:r>
        <w:rPr>
          <w:rFonts w:hint="eastAsia"/>
          <w:sz w:val="30"/>
          <w:szCs w:val="30"/>
        </w:rPr>
        <w:t>、被告人朱文某人口信息表、干部履历表、干部任免审批表等，证实被告人自</w:t>
      </w:r>
      <w:r>
        <w:rPr>
          <w:rFonts w:hint="eastAsia"/>
          <w:sz w:val="30"/>
          <w:szCs w:val="30"/>
        </w:rPr>
        <w:t>2009</w:t>
      </w:r>
      <w:r>
        <w:rPr>
          <w:rFonts w:hint="eastAsia"/>
          <w:sz w:val="30"/>
          <w:szCs w:val="30"/>
        </w:rPr>
        <w:t>年起在任深圳市发展和改革委员会调研员。</w:t>
      </w:r>
    </w:p>
    <w:p w14:paraId="1CB862AA" w14:textId="77777777" w:rsidR="00DD5B11" w:rsidRDefault="00DD5B11">
      <w:pPr>
        <w:spacing w:line="500" w:lineRule="atLeast"/>
        <w:ind w:firstLine="600"/>
        <w:divId w:val="1675642260"/>
        <w:rPr>
          <w:rFonts w:hint="eastAsia"/>
          <w:sz w:val="30"/>
          <w:szCs w:val="30"/>
        </w:rPr>
      </w:pPr>
      <w:r>
        <w:rPr>
          <w:rFonts w:hint="eastAsia"/>
          <w:sz w:val="30"/>
          <w:szCs w:val="30"/>
        </w:rPr>
        <w:t>2</w:t>
      </w:r>
      <w:r>
        <w:rPr>
          <w:rFonts w:hint="eastAsia"/>
          <w:sz w:val="30"/>
          <w:szCs w:val="30"/>
        </w:rPr>
        <w:t>、关于市发展和改革委员会调研员朱文某到案经过、审查期间表现情况的说明，证实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月，市发改委调研员朱文某在其委工作人员陪同下到市纪委（监察局）办案基地接受组织谈话。朱文某到案后，主动坦白交代了组织已掌握的其收受吴某价值</w:t>
      </w:r>
      <w:r>
        <w:rPr>
          <w:rFonts w:hint="eastAsia"/>
          <w:sz w:val="30"/>
          <w:szCs w:val="30"/>
        </w:rPr>
        <w:t>31</w:t>
      </w:r>
      <w:r>
        <w:rPr>
          <w:rFonts w:hint="eastAsia"/>
          <w:sz w:val="30"/>
          <w:szCs w:val="30"/>
        </w:rPr>
        <w:t>万元购物卡事实，还主动交代了组织尚未掌握的收受林某、夏某、徐某等三人前款共计</w:t>
      </w:r>
      <w:r>
        <w:rPr>
          <w:rFonts w:hint="eastAsia"/>
          <w:sz w:val="30"/>
          <w:szCs w:val="30"/>
        </w:rPr>
        <w:t>85</w:t>
      </w:r>
      <w:r>
        <w:rPr>
          <w:rFonts w:hint="eastAsia"/>
          <w:sz w:val="30"/>
          <w:szCs w:val="30"/>
        </w:rPr>
        <w:t>万元的受贿问题，以及其他涉嫌违纪违法问题。在组织调查期间，朱文某主动提出退缴违纪违法所得，积极配合审查，认错、悔错态度好。</w:t>
      </w:r>
    </w:p>
    <w:p w14:paraId="68ADE3C7" w14:textId="77777777" w:rsidR="00DD5B11" w:rsidRDefault="00DD5B11">
      <w:pPr>
        <w:spacing w:line="500" w:lineRule="atLeast"/>
        <w:ind w:firstLine="600"/>
        <w:divId w:val="1319309972"/>
        <w:rPr>
          <w:rFonts w:hint="eastAsia"/>
          <w:sz w:val="30"/>
          <w:szCs w:val="30"/>
        </w:rPr>
      </w:pPr>
      <w:r>
        <w:rPr>
          <w:rFonts w:hint="eastAsia"/>
          <w:sz w:val="30"/>
          <w:szCs w:val="30"/>
        </w:rPr>
        <w:t>3</w:t>
      </w:r>
      <w:r>
        <w:rPr>
          <w:rFonts w:hint="eastAsia"/>
          <w:sz w:val="30"/>
          <w:szCs w:val="30"/>
        </w:rPr>
        <w:t>、市发改委关于印发《深圳市战略性新兴产业和未来产业发展专项资金扶持计划操作规程（修订）的通知》、市发改委高技术产业处提请审议扶持计划的请示及扶持计划表、财政国库支付中心支付某公司、第七大道公司、某公司、某公司、某公司、某公司拨款表、实拨明细等财政款项拨付材料等相关材料以及某公司、第七大道公司、某公司、某公司申请产业资金的项目申报材料等，证实某公司、某公司、某公司、四方公司、某公司分别向市发改委申报产业资助，并获得政府相关产业资助资金。</w:t>
      </w:r>
    </w:p>
    <w:p w14:paraId="72084931" w14:textId="77777777" w:rsidR="00DD5B11" w:rsidRDefault="00DD5B11">
      <w:pPr>
        <w:spacing w:line="500" w:lineRule="atLeast"/>
        <w:ind w:firstLine="600"/>
        <w:divId w:val="1265765831"/>
        <w:rPr>
          <w:rFonts w:hint="eastAsia"/>
          <w:sz w:val="30"/>
          <w:szCs w:val="30"/>
        </w:rPr>
      </w:pPr>
      <w:r>
        <w:rPr>
          <w:rFonts w:hint="eastAsia"/>
          <w:sz w:val="30"/>
          <w:szCs w:val="30"/>
        </w:rPr>
        <w:t>4</w:t>
      </w:r>
      <w:r>
        <w:rPr>
          <w:rFonts w:hint="eastAsia"/>
          <w:sz w:val="30"/>
          <w:szCs w:val="30"/>
        </w:rPr>
        <w:t>、退赃申请书、广东省暂时扣留、冻结财物收据，证实被告人及其亲属在被羁押期间积极向办案机关退缴赃款</w:t>
      </w:r>
      <w:r>
        <w:rPr>
          <w:rFonts w:hint="eastAsia"/>
          <w:sz w:val="30"/>
          <w:szCs w:val="30"/>
        </w:rPr>
        <w:t>145</w:t>
      </w:r>
      <w:r>
        <w:rPr>
          <w:rFonts w:hint="eastAsia"/>
          <w:sz w:val="30"/>
          <w:szCs w:val="30"/>
        </w:rPr>
        <w:t>万元。</w:t>
      </w:r>
    </w:p>
    <w:p w14:paraId="42ECDF53" w14:textId="77777777" w:rsidR="00DD5B11" w:rsidRDefault="00DD5B11">
      <w:pPr>
        <w:spacing w:line="500" w:lineRule="atLeast"/>
        <w:ind w:firstLine="600"/>
        <w:divId w:val="451706634"/>
        <w:rPr>
          <w:rFonts w:hint="eastAsia"/>
          <w:sz w:val="30"/>
          <w:szCs w:val="30"/>
        </w:rPr>
      </w:pPr>
      <w:r>
        <w:rPr>
          <w:rFonts w:hint="eastAsia"/>
          <w:sz w:val="30"/>
          <w:szCs w:val="30"/>
        </w:rPr>
        <w:t>二、证人证言</w:t>
      </w:r>
    </w:p>
    <w:p w14:paraId="14405D2E" w14:textId="77777777" w:rsidR="00DD5B11" w:rsidRDefault="00DD5B11">
      <w:pPr>
        <w:spacing w:line="500" w:lineRule="atLeast"/>
        <w:ind w:firstLine="600"/>
        <w:divId w:val="1525166943"/>
        <w:rPr>
          <w:rFonts w:hint="eastAsia"/>
          <w:sz w:val="30"/>
          <w:szCs w:val="30"/>
        </w:rPr>
      </w:pPr>
      <w:r>
        <w:rPr>
          <w:rFonts w:hint="eastAsia"/>
          <w:sz w:val="30"/>
          <w:szCs w:val="30"/>
        </w:rPr>
        <w:t>1</w:t>
      </w:r>
      <w:r>
        <w:rPr>
          <w:rFonts w:hint="eastAsia"/>
          <w:sz w:val="30"/>
          <w:szCs w:val="30"/>
        </w:rPr>
        <w:t>、林某（时任某公司副总裁）的证言：</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年期间，三次送给朱文某现金人民币共计</w:t>
      </w:r>
      <w:r>
        <w:rPr>
          <w:rFonts w:hint="eastAsia"/>
          <w:sz w:val="30"/>
          <w:szCs w:val="30"/>
        </w:rPr>
        <w:t>40</w:t>
      </w:r>
      <w:r>
        <w:rPr>
          <w:rFonts w:hint="eastAsia"/>
          <w:sz w:val="30"/>
          <w:szCs w:val="30"/>
        </w:rPr>
        <w:t>万元。</w:t>
      </w:r>
      <w:r>
        <w:rPr>
          <w:rFonts w:hint="eastAsia"/>
          <w:sz w:val="30"/>
          <w:szCs w:val="30"/>
        </w:rPr>
        <w:t>2013</w:t>
      </w:r>
      <w:r>
        <w:rPr>
          <w:rFonts w:hint="eastAsia"/>
          <w:sz w:val="30"/>
          <w:szCs w:val="30"/>
        </w:rPr>
        <w:t>年上半年我向朱文某谈及某公司准备向市发改委申报一个互联网产业资助项目，因朱文某负责初审环节合规、形式上的审查，所以请求朱文某予以关照。朱文某向我详细介绍了高技术产业处对企业无偿资助业务的领域范围以及相关政策，并对相关问题进行详细解答，以及推荐了项目可申报新一代信息技术产业类的资助，并对该领域的资助政策以及相关细节进行了释疑和指点。此后，上述项目成功获批。为了感谢朱文某的帮助，我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日向公司申领了</w:t>
      </w:r>
      <w:r>
        <w:rPr>
          <w:rFonts w:hint="eastAsia"/>
          <w:sz w:val="30"/>
          <w:szCs w:val="30"/>
        </w:rPr>
        <w:t>20</w:t>
      </w:r>
      <w:r>
        <w:rPr>
          <w:rFonts w:hint="eastAsia"/>
          <w:sz w:val="30"/>
          <w:szCs w:val="30"/>
        </w:rPr>
        <w:t>万元现金送给朱文某。</w:t>
      </w:r>
      <w:r>
        <w:rPr>
          <w:rFonts w:hint="eastAsia"/>
          <w:sz w:val="30"/>
          <w:szCs w:val="30"/>
        </w:rPr>
        <w:t>2014</w:t>
      </w:r>
      <w:r>
        <w:rPr>
          <w:rFonts w:hint="eastAsia"/>
          <w:sz w:val="30"/>
          <w:szCs w:val="30"/>
        </w:rPr>
        <w:t>年底，为了再次向朱文某感谢他对公司业务的支持，我送给了朱文某</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月份我让朱文某关照某公司，有个园区云服务的项目向市发改委申请互联网领域类产业资助。</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月，我向公司申请了</w:t>
      </w:r>
      <w:r>
        <w:rPr>
          <w:rFonts w:hint="eastAsia"/>
          <w:sz w:val="30"/>
          <w:szCs w:val="30"/>
        </w:rPr>
        <w:t>15</w:t>
      </w:r>
      <w:r>
        <w:rPr>
          <w:rFonts w:hint="eastAsia"/>
          <w:sz w:val="30"/>
          <w:szCs w:val="30"/>
        </w:rPr>
        <w:t>万元现金送给朱文某。</w:t>
      </w:r>
    </w:p>
    <w:p w14:paraId="04436204" w14:textId="77777777" w:rsidR="00DD5B11" w:rsidRDefault="00DD5B11">
      <w:pPr>
        <w:spacing w:line="500" w:lineRule="atLeast"/>
        <w:ind w:firstLine="600"/>
        <w:divId w:val="1529023736"/>
        <w:rPr>
          <w:rFonts w:hint="eastAsia"/>
          <w:sz w:val="30"/>
          <w:szCs w:val="30"/>
        </w:rPr>
      </w:pPr>
      <w:r>
        <w:rPr>
          <w:rFonts w:hint="eastAsia"/>
          <w:sz w:val="30"/>
          <w:szCs w:val="30"/>
        </w:rPr>
        <w:t>2</w:t>
      </w:r>
      <w:r>
        <w:rPr>
          <w:rFonts w:hint="eastAsia"/>
          <w:sz w:val="30"/>
          <w:szCs w:val="30"/>
        </w:rPr>
        <w:t>、夏某的证言：我原为深圳市科技工贸与信息化委员会调研员，于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年期间，先后三次送给朱文某共计现金</w:t>
      </w:r>
      <w:r>
        <w:rPr>
          <w:rFonts w:hint="eastAsia"/>
          <w:sz w:val="30"/>
          <w:szCs w:val="30"/>
        </w:rPr>
        <w:t>25</w:t>
      </w:r>
      <w:r>
        <w:rPr>
          <w:rFonts w:hint="eastAsia"/>
          <w:sz w:val="30"/>
          <w:szCs w:val="30"/>
        </w:rPr>
        <w:t>万元。</w:t>
      </w:r>
      <w:r>
        <w:rPr>
          <w:rFonts w:hint="eastAsia"/>
          <w:sz w:val="30"/>
          <w:szCs w:val="30"/>
        </w:rPr>
        <w:t>2013</w:t>
      </w:r>
      <w:r>
        <w:rPr>
          <w:rFonts w:hint="eastAsia"/>
          <w:sz w:val="30"/>
          <w:szCs w:val="30"/>
        </w:rPr>
        <w:t>年下半年，我送给朱文某</w:t>
      </w:r>
      <w:r>
        <w:rPr>
          <w:rFonts w:hint="eastAsia"/>
          <w:sz w:val="30"/>
          <w:szCs w:val="30"/>
        </w:rPr>
        <w:t>10</w:t>
      </w:r>
      <w:r>
        <w:rPr>
          <w:rFonts w:hint="eastAsia"/>
          <w:sz w:val="30"/>
          <w:szCs w:val="30"/>
        </w:rPr>
        <w:t>万元现金。</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月份的我送给朱文某</w:t>
      </w:r>
      <w:r>
        <w:rPr>
          <w:rFonts w:hint="eastAsia"/>
          <w:sz w:val="30"/>
          <w:szCs w:val="30"/>
        </w:rPr>
        <w:t>5</w:t>
      </w:r>
      <w:r>
        <w:rPr>
          <w:rFonts w:hint="eastAsia"/>
          <w:sz w:val="30"/>
          <w:szCs w:val="30"/>
        </w:rPr>
        <w:t>万元现金。</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月份我送给朱文某</w:t>
      </w:r>
      <w:r>
        <w:rPr>
          <w:rFonts w:hint="eastAsia"/>
          <w:sz w:val="30"/>
          <w:szCs w:val="30"/>
        </w:rPr>
        <w:t>10</w:t>
      </w:r>
      <w:r>
        <w:rPr>
          <w:rFonts w:hint="eastAsia"/>
          <w:sz w:val="30"/>
          <w:szCs w:val="30"/>
        </w:rPr>
        <w:t>万元人民币。</w:t>
      </w:r>
      <w:r>
        <w:rPr>
          <w:rFonts w:hint="eastAsia"/>
          <w:sz w:val="30"/>
          <w:szCs w:val="30"/>
        </w:rPr>
        <w:t>2013</w:t>
      </w:r>
      <w:r>
        <w:rPr>
          <w:rFonts w:hint="eastAsia"/>
          <w:sz w:val="30"/>
          <w:szCs w:val="30"/>
        </w:rPr>
        <w:t>至</w:t>
      </w:r>
      <w:r>
        <w:rPr>
          <w:rFonts w:hint="eastAsia"/>
          <w:sz w:val="30"/>
          <w:szCs w:val="30"/>
        </w:rPr>
        <w:t>2016</w:t>
      </w:r>
      <w:r>
        <w:rPr>
          <w:rFonts w:hint="eastAsia"/>
          <w:sz w:val="30"/>
          <w:szCs w:val="30"/>
        </w:rPr>
        <w:t>年，深圳市某信息科技有限公司和某电子支付有限公司向市发改委申请的产业项目，朱文某在职责范围内让这两家公司顺利通过初审，使该项目顺利走流程并最终获得批复、得到资助，帮助这两家公司上述三个项目的获得最终审批使上述三个项目与其他项目相比有很大的竞争优势。</w:t>
      </w:r>
    </w:p>
    <w:p w14:paraId="2813DEB0" w14:textId="77777777" w:rsidR="00DD5B11" w:rsidRDefault="00DD5B11">
      <w:pPr>
        <w:spacing w:line="500" w:lineRule="atLeast"/>
        <w:ind w:firstLine="600"/>
        <w:divId w:val="431823992"/>
        <w:rPr>
          <w:rFonts w:hint="eastAsia"/>
          <w:sz w:val="30"/>
          <w:szCs w:val="30"/>
        </w:rPr>
      </w:pPr>
      <w:r>
        <w:rPr>
          <w:rFonts w:hint="eastAsia"/>
          <w:sz w:val="30"/>
          <w:szCs w:val="30"/>
        </w:rPr>
        <w:t>3</w:t>
      </w:r>
      <w:r>
        <w:rPr>
          <w:rFonts w:hint="eastAsia"/>
          <w:sz w:val="30"/>
          <w:szCs w:val="30"/>
        </w:rPr>
        <w:t>、吴某的证言：</w:t>
      </w:r>
      <w:r>
        <w:rPr>
          <w:rFonts w:hint="eastAsia"/>
          <w:sz w:val="30"/>
          <w:szCs w:val="30"/>
        </w:rPr>
        <w:t>2011</w:t>
      </w:r>
      <w:r>
        <w:rPr>
          <w:rFonts w:hint="eastAsia"/>
          <w:sz w:val="30"/>
          <w:szCs w:val="30"/>
        </w:rPr>
        <w:t>年，我曾在某公司任职期间，多次给市发改委原高新处调研员朱文某送购物卡共计面值人民币</w:t>
      </w:r>
      <w:r>
        <w:rPr>
          <w:rFonts w:hint="eastAsia"/>
          <w:sz w:val="30"/>
          <w:szCs w:val="30"/>
        </w:rPr>
        <w:t>31</w:t>
      </w:r>
      <w:r>
        <w:rPr>
          <w:rFonts w:hint="eastAsia"/>
          <w:sz w:val="30"/>
          <w:szCs w:val="30"/>
        </w:rPr>
        <w:t>万元。</w:t>
      </w:r>
      <w:r>
        <w:rPr>
          <w:rFonts w:hint="eastAsia"/>
          <w:sz w:val="30"/>
          <w:szCs w:val="30"/>
        </w:rPr>
        <w:t>2011</w:t>
      </w:r>
      <w:r>
        <w:rPr>
          <w:rFonts w:hint="eastAsia"/>
          <w:sz w:val="30"/>
          <w:szCs w:val="30"/>
        </w:rPr>
        <w:t>、</w:t>
      </w:r>
      <w:r>
        <w:rPr>
          <w:rFonts w:hint="eastAsia"/>
          <w:sz w:val="30"/>
          <w:szCs w:val="30"/>
        </w:rPr>
        <w:t>2012</w:t>
      </w:r>
      <w:r>
        <w:rPr>
          <w:rFonts w:hint="eastAsia"/>
          <w:sz w:val="30"/>
          <w:szCs w:val="30"/>
        </w:rPr>
        <w:t>、</w:t>
      </w:r>
      <w:r>
        <w:rPr>
          <w:rFonts w:hint="eastAsia"/>
          <w:sz w:val="30"/>
          <w:szCs w:val="30"/>
        </w:rPr>
        <w:t>2013</w:t>
      </w:r>
      <w:r>
        <w:rPr>
          <w:rFonts w:hint="eastAsia"/>
          <w:sz w:val="30"/>
          <w:szCs w:val="30"/>
        </w:rPr>
        <w:t>年某公司成功申请到了市互联网产业发展专项资金，这些项目都是由朱文某分管。项目获批后为了感谢朱文某对公司的关照分别送给朱文某</w:t>
      </w:r>
      <w:r>
        <w:rPr>
          <w:rFonts w:hint="eastAsia"/>
          <w:sz w:val="30"/>
          <w:szCs w:val="30"/>
        </w:rPr>
        <w:t>10</w:t>
      </w:r>
      <w:r>
        <w:rPr>
          <w:rFonts w:hint="eastAsia"/>
          <w:sz w:val="30"/>
          <w:szCs w:val="30"/>
        </w:rPr>
        <w:t>万元天虹商场购物卡和一盒茶叶、</w:t>
      </w:r>
      <w:r>
        <w:rPr>
          <w:rFonts w:hint="eastAsia"/>
          <w:sz w:val="30"/>
          <w:szCs w:val="30"/>
        </w:rPr>
        <w:t>13</w:t>
      </w:r>
      <w:r>
        <w:rPr>
          <w:rFonts w:hint="eastAsia"/>
          <w:sz w:val="30"/>
          <w:szCs w:val="30"/>
        </w:rPr>
        <w:t>万元壹卡会购物卡和一些公司的文化礼品、</w:t>
      </w:r>
      <w:r>
        <w:rPr>
          <w:rFonts w:hint="eastAsia"/>
          <w:sz w:val="30"/>
          <w:szCs w:val="30"/>
        </w:rPr>
        <w:t>8</w:t>
      </w:r>
      <w:r>
        <w:rPr>
          <w:rFonts w:hint="eastAsia"/>
          <w:sz w:val="30"/>
          <w:szCs w:val="30"/>
        </w:rPr>
        <w:t>万元壹卡会购物卡和一瓶红酒感谢他对公司的关照。</w:t>
      </w:r>
    </w:p>
    <w:p w14:paraId="1D52D85C" w14:textId="77777777" w:rsidR="00DD5B11" w:rsidRDefault="00DD5B11">
      <w:pPr>
        <w:spacing w:line="500" w:lineRule="atLeast"/>
        <w:ind w:firstLine="600"/>
        <w:divId w:val="999769706"/>
        <w:rPr>
          <w:rFonts w:hint="eastAsia"/>
          <w:sz w:val="30"/>
          <w:szCs w:val="30"/>
        </w:rPr>
      </w:pPr>
      <w:r>
        <w:rPr>
          <w:rFonts w:hint="eastAsia"/>
          <w:sz w:val="30"/>
          <w:szCs w:val="30"/>
        </w:rPr>
        <w:t>4</w:t>
      </w:r>
      <w:r>
        <w:rPr>
          <w:rFonts w:hint="eastAsia"/>
          <w:sz w:val="30"/>
          <w:szCs w:val="30"/>
        </w:rPr>
        <w:t>、徐某（时任某公司副总经理）的证言：我主要负责公司后台运营工作，包括财务、人事、交付（客户服务）以及公共关系。曾因某公司向发改委申报项目的事情，三次送给朱文某现金人民币共计</w:t>
      </w:r>
      <w:r>
        <w:rPr>
          <w:rFonts w:hint="eastAsia"/>
          <w:sz w:val="30"/>
          <w:szCs w:val="30"/>
        </w:rPr>
        <w:t>20</w:t>
      </w:r>
      <w:r>
        <w:rPr>
          <w:rFonts w:hint="eastAsia"/>
          <w:sz w:val="30"/>
          <w:szCs w:val="30"/>
        </w:rPr>
        <w:t>万元。第一次是在某公司的第一个互联网产业资助项目申请后，</w:t>
      </w:r>
      <w:r>
        <w:rPr>
          <w:rFonts w:hint="eastAsia"/>
          <w:sz w:val="30"/>
          <w:szCs w:val="30"/>
        </w:rPr>
        <w:t>2012</w:t>
      </w:r>
      <w:r>
        <w:rPr>
          <w:rFonts w:hint="eastAsia"/>
          <w:sz w:val="30"/>
          <w:szCs w:val="30"/>
        </w:rPr>
        <w:t>年中秋节前一天，送给朱文某</w:t>
      </w:r>
      <w:r>
        <w:rPr>
          <w:rFonts w:hint="eastAsia"/>
          <w:sz w:val="30"/>
          <w:szCs w:val="30"/>
        </w:rPr>
        <w:t>5</w:t>
      </w:r>
      <w:r>
        <w:rPr>
          <w:rFonts w:hint="eastAsia"/>
          <w:sz w:val="30"/>
          <w:szCs w:val="30"/>
        </w:rPr>
        <w:t>万元现金。第二次是在</w:t>
      </w:r>
      <w:r>
        <w:rPr>
          <w:rFonts w:hint="eastAsia"/>
          <w:sz w:val="30"/>
          <w:szCs w:val="30"/>
        </w:rPr>
        <w:t>2012</w:t>
      </w:r>
      <w:r>
        <w:rPr>
          <w:rFonts w:hint="eastAsia"/>
          <w:sz w:val="30"/>
          <w:szCs w:val="30"/>
        </w:rPr>
        <w:t>年底，送给朱文某</w:t>
      </w:r>
      <w:r>
        <w:rPr>
          <w:rFonts w:hint="eastAsia"/>
          <w:sz w:val="30"/>
          <w:szCs w:val="30"/>
        </w:rPr>
        <w:t>5</w:t>
      </w:r>
      <w:r>
        <w:rPr>
          <w:rFonts w:hint="eastAsia"/>
          <w:sz w:val="30"/>
          <w:szCs w:val="30"/>
        </w:rPr>
        <w:t>万元现金。第三次是在</w:t>
      </w:r>
      <w:r>
        <w:rPr>
          <w:rFonts w:hint="eastAsia"/>
          <w:sz w:val="30"/>
          <w:szCs w:val="30"/>
        </w:rPr>
        <w:t>2013</w:t>
      </w:r>
      <w:r>
        <w:rPr>
          <w:rFonts w:hint="eastAsia"/>
          <w:sz w:val="30"/>
          <w:szCs w:val="30"/>
        </w:rPr>
        <w:t>年年底，送给朱文某</w:t>
      </w:r>
      <w:r>
        <w:rPr>
          <w:rFonts w:hint="eastAsia"/>
          <w:sz w:val="30"/>
          <w:szCs w:val="30"/>
        </w:rPr>
        <w:t>10</w:t>
      </w:r>
      <w:r>
        <w:rPr>
          <w:rFonts w:hint="eastAsia"/>
          <w:sz w:val="30"/>
          <w:szCs w:val="30"/>
        </w:rPr>
        <w:t>万元。</w:t>
      </w:r>
    </w:p>
    <w:p w14:paraId="0E4313C5" w14:textId="77777777" w:rsidR="00DD5B11" w:rsidRDefault="00DD5B11">
      <w:pPr>
        <w:spacing w:line="500" w:lineRule="atLeast"/>
        <w:ind w:firstLine="600"/>
        <w:divId w:val="1899590146"/>
        <w:rPr>
          <w:rFonts w:hint="eastAsia"/>
          <w:sz w:val="30"/>
          <w:szCs w:val="30"/>
        </w:rPr>
      </w:pPr>
      <w:r>
        <w:rPr>
          <w:rFonts w:hint="eastAsia"/>
          <w:sz w:val="30"/>
          <w:szCs w:val="30"/>
        </w:rPr>
        <w:t>5</w:t>
      </w:r>
      <w:r>
        <w:rPr>
          <w:rFonts w:hint="eastAsia"/>
          <w:sz w:val="30"/>
          <w:szCs w:val="30"/>
        </w:rPr>
        <w:t>、刘某（时任某公司副总经理）的证言：</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年期间，曾</w:t>
      </w:r>
      <w:r>
        <w:rPr>
          <w:rFonts w:hint="eastAsia"/>
          <w:sz w:val="30"/>
          <w:szCs w:val="30"/>
        </w:rPr>
        <w:t>5</w:t>
      </w:r>
      <w:r>
        <w:rPr>
          <w:rFonts w:hint="eastAsia"/>
          <w:sz w:val="30"/>
          <w:szCs w:val="30"/>
        </w:rPr>
        <w:t>次送给朱文某现金人民币大约二十多万元。朱文某是市发改委主管我这个行业的部门领导，对企业的发展有积极的作用，送钱给朱文某是为了建立良好的关系，有利于某公司的发展。</w:t>
      </w:r>
    </w:p>
    <w:p w14:paraId="3E5A37F2" w14:textId="77777777" w:rsidR="00DD5B11" w:rsidRDefault="00DD5B11">
      <w:pPr>
        <w:spacing w:line="500" w:lineRule="atLeast"/>
        <w:ind w:firstLine="600"/>
        <w:divId w:val="1660883687"/>
        <w:rPr>
          <w:rFonts w:hint="eastAsia"/>
          <w:sz w:val="30"/>
          <w:szCs w:val="30"/>
        </w:rPr>
      </w:pPr>
      <w:r>
        <w:rPr>
          <w:rFonts w:hint="eastAsia"/>
          <w:sz w:val="30"/>
          <w:szCs w:val="30"/>
        </w:rPr>
        <w:t>三、被告人的供述与辩解</w:t>
      </w:r>
    </w:p>
    <w:p w14:paraId="26210E6A" w14:textId="77777777" w:rsidR="00DD5B11" w:rsidRDefault="00DD5B11">
      <w:pPr>
        <w:spacing w:line="500" w:lineRule="atLeast"/>
        <w:ind w:firstLine="600"/>
        <w:divId w:val="905719832"/>
        <w:rPr>
          <w:rFonts w:hint="eastAsia"/>
          <w:sz w:val="30"/>
          <w:szCs w:val="30"/>
        </w:rPr>
      </w:pPr>
      <w:r>
        <w:rPr>
          <w:rFonts w:hint="eastAsia"/>
          <w:sz w:val="30"/>
          <w:szCs w:val="30"/>
        </w:rPr>
        <w:t>被告人朱文某的供述：</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我在担任市发改委高技术产业处调研员期间，利用职务之便，为他人谋取利益，多次收受行政管理服务对象款物。分别为某公司林某、第七大道公司吴某、某科技公司徐某、凯立德公司张某、还有某科技公司、某公司顾问夏某，主要是解决他们公司向市发改委申报产业资助问题，帮助上述公司获得政府资助。</w:t>
      </w: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年，某存储公司向市发改委申报产业资助，他们公司先后有</w:t>
      </w:r>
      <w:r>
        <w:rPr>
          <w:rFonts w:hint="eastAsia"/>
          <w:sz w:val="30"/>
          <w:szCs w:val="30"/>
        </w:rPr>
        <w:t>3</w:t>
      </w:r>
      <w:r>
        <w:rPr>
          <w:rFonts w:hint="eastAsia"/>
          <w:sz w:val="30"/>
          <w:szCs w:val="30"/>
        </w:rPr>
        <w:t>个项目获批资助资金。为了表示感谢，他们公司副总裁林某在</w:t>
      </w:r>
      <w:r>
        <w:rPr>
          <w:rFonts w:hint="eastAsia"/>
          <w:sz w:val="30"/>
          <w:szCs w:val="30"/>
        </w:rPr>
        <w:t>2013</w:t>
      </w:r>
      <w:r>
        <w:rPr>
          <w:rFonts w:hint="eastAsia"/>
          <w:sz w:val="30"/>
          <w:szCs w:val="30"/>
        </w:rPr>
        <w:t>年送我</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年送我</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年送我</w:t>
      </w:r>
      <w:r>
        <w:rPr>
          <w:rFonts w:hint="eastAsia"/>
          <w:sz w:val="30"/>
          <w:szCs w:val="30"/>
        </w:rPr>
        <w:t>15</w:t>
      </w:r>
      <w:r>
        <w:rPr>
          <w:rFonts w:hint="eastAsia"/>
          <w:sz w:val="30"/>
          <w:szCs w:val="30"/>
        </w:rPr>
        <w:t>万元，三次加起来共</w:t>
      </w:r>
      <w:r>
        <w:rPr>
          <w:rFonts w:hint="eastAsia"/>
          <w:sz w:val="30"/>
          <w:szCs w:val="30"/>
        </w:rPr>
        <w:t>40</w:t>
      </w:r>
      <w:r>
        <w:rPr>
          <w:rFonts w:hint="eastAsia"/>
          <w:sz w:val="30"/>
          <w:szCs w:val="30"/>
        </w:rPr>
        <w:t>万元。</w:t>
      </w:r>
      <w:r>
        <w:rPr>
          <w:rFonts w:hint="eastAsia"/>
          <w:sz w:val="30"/>
          <w:szCs w:val="30"/>
        </w:rPr>
        <w:t>2</w:t>
      </w:r>
      <w:r>
        <w:rPr>
          <w:rFonts w:hint="eastAsia"/>
          <w:sz w:val="30"/>
          <w:szCs w:val="30"/>
        </w:rPr>
        <w:t>、第七大道科技公司的吴某送我</w:t>
      </w:r>
      <w:r>
        <w:rPr>
          <w:rFonts w:hint="eastAsia"/>
          <w:sz w:val="30"/>
          <w:szCs w:val="30"/>
        </w:rPr>
        <w:t>31</w:t>
      </w:r>
      <w:r>
        <w:rPr>
          <w:rFonts w:hint="eastAsia"/>
          <w:sz w:val="30"/>
          <w:szCs w:val="30"/>
        </w:rPr>
        <w:t>万元人民币的购物卡，分别是</w:t>
      </w:r>
      <w:r>
        <w:rPr>
          <w:rFonts w:hint="eastAsia"/>
          <w:sz w:val="30"/>
          <w:szCs w:val="30"/>
        </w:rPr>
        <w:t>2011</w:t>
      </w:r>
      <w:r>
        <w:rPr>
          <w:rFonts w:hint="eastAsia"/>
          <w:sz w:val="30"/>
          <w:szCs w:val="30"/>
        </w:rPr>
        <w:t>年送</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年送</w:t>
      </w:r>
      <w:r>
        <w:rPr>
          <w:rFonts w:hint="eastAsia"/>
          <w:sz w:val="30"/>
          <w:szCs w:val="30"/>
        </w:rPr>
        <w:t>13</w:t>
      </w:r>
      <w:r>
        <w:rPr>
          <w:rFonts w:hint="eastAsia"/>
          <w:sz w:val="30"/>
          <w:szCs w:val="30"/>
        </w:rPr>
        <w:t>万元、</w:t>
      </w:r>
      <w:r>
        <w:rPr>
          <w:rFonts w:hint="eastAsia"/>
          <w:sz w:val="30"/>
          <w:szCs w:val="30"/>
        </w:rPr>
        <w:t>2013</w:t>
      </w:r>
      <w:r>
        <w:rPr>
          <w:rFonts w:hint="eastAsia"/>
          <w:sz w:val="30"/>
          <w:szCs w:val="30"/>
        </w:rPr>
        <w:t>年底送</w:t>
      </w:r>
      <w:r>
        <w:rPr>
          <w:rFonts w:hint="eastAsia"/>
          <w:sz w:val="30"/>
          <w:szCs w:val="30"/>
        </w:rPr>
        <w:t>8</w:t>
      </w:r>
      <w:r>
        <w:rPr>
          <w:rFonts w:hint="eastAsia"/>
          <w:sz w:val="30"/>
          <w:szCs w:val="30"/>
        </w:rPr>
        <w:t>万。送购物卡也是感谢我对他们公司申请产业资助资金的支持。</w:t>
      </w:r>
      <w:r>
        <w:rPr>
          <w:rFonts w:hint="eastAsia"/>
          <w:sz w:val="30"/>
          <w:szCs w:val="30"/>
        </w:rPr>
        <w:t>3</w:t>
      </w:r>
      <w:r>
        <w:rPr>
          <w:rFonts w:hint="eastAsia"/>
          <w:sz w:val="30"/>
          <w:szCs w:val="30"/>
        </w:rPr>
        <w:t>、收受某公司徐某</w:t>
      </w:r>
      <w:r>
        <w:rPr>
          <w:rFonts w:hint="eastAsia"/>
          <w:sz w:val="30"/>
          <w:szCs w:val="30"/>
        </w:rPr>
        <w:t>20</w:t>
      </w:r>
      <w:r>
        <w:rPr>
          <w:rFonts w:hint="eastAsia"/>
          <w:sz w:val="30"/>
          <w:szCs w:val="30"/>
        </w:rPr>
        <w:t>万元，他们公司也有三个项目获得了资助资金。</w:t>
      </w:r>
      <w:r>
        <w:rPr>
          <w:rFonts w:hint="eastAsia"/>
          <w:sz w:val="30"/>
          <w:szCs w:val="30"/>
        </w:rPr>
        <w:t>2012</w:t>
      </w:r>
      <w:r>
        <w:rPr>
          <w:rFonts w:hint="eastAsia"/>
          <w:sz w:val="30"/>
          <w:szCs w:val="30"/>
        </w:rPr>
        <w:t>年中秋前，送我</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年春节前送我</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年春节前送我</w:t>
      </w:r>
      <w:r>
        <w:rPr>
          <w:rFonts w:hint="eastAsia"/>
          <w:sz w:val="30"/>
          <w:szCs w:val="30"/>
        </w:rPr>
        <w:t>10</w:t>
      </w:r>
      <w:r>
        <w:rPr>
          <w:rFonts w:hint="eastAsia"/>
          <w:sz w:val="30"/>
          <w:szCs w:val="30"/>
        </w:rPr>
        <w:t>万元。</w:t>
      </w:r>
      <w:r>
        <w:rPr>
          <w:rFonts w:hint="eastAsia"/>
          <w:sz w:val="30"/>
          <w:szCs w:val="30"/>
        </w:rPr>
        <w:t>4</w:t>
      </w:r>
      <w:r>
        <w:rPr>
          <w:rFonts w:hint="eastAsia"/>
          <w:sz w:val="30"/>
          <w:szCs w:val="30"/>
        </w:rPr>
        <w:t>、分三次收受夏某人民币现金某</w:t>
      </w:r>
      <w:r>
        <w:rPr>
          <w:rFonts w:hint="eastAsia"/>
          <w:sz w:val="30"/>
          <w:szCs w:val="30"/>
        </w:rPr>
        <w:t>25</w:t>
      </w:r>
      <w:r>
        <w:rPr>
          <w:rFonts w:hint="eastAsia"/>
          <w:sz w:val="30"/>
          <w:szCs w:val="30"/>
        </w:rPr>
        <w:t>万元。夏某是帮某公司和某公司做顾问的，这两家公司都有项目向市发改委申请产业资助，后来都获批了资金。</w:t>
      </w:r>
      <w:r>
        <w:rPr>
          <w:rFonts w:hint="eastAsia"/>
          <w:sz w:val="30"/>
          <w:szCs w:val="30"/>
        </w:rPr>
        <w:t>5</w:t>
      </w:r>
      <w:r>
        <w:rPr>
          <w:rFonts w:hint="eastAsia"/>
          <w:sz w:val="30"/>
          <w:szCs w:val="30"/>
        </w:rPr>
        <w:t>、收受某科技公司刘某某</w:t>
      </w:r>
      <w:r>
        <w:rPr>
          <w:rFonts w:hint="eastAsia"/>
          <w:sz w:val="30"/>
          <w:szCs w:val="30"/>
        </w:rPr>
        <w:t>29</w:t>
      </w:r>
      <w:r>
        <w:rPr>
          <w:rFonts w:hint="eastAsia"/>
          <w:sz w:val="30"/>
          <w:szCs w:val="30"/>
        </w:rPr>
        <w:t>万元，分别是</w:t>
      </w:r>
      <w:r>
        <w:rPr>
          <w:rFonts w:hint="eastAsia"/>
          <w:sz w:val="30"/>
          <w:szCs w:val="30"/>
        </w:rPr>
        <w:t>20</w:t>
      </w:r>
      <w:r>
        <w:rPr>
          <w:rFonts w:hint="eastAsia"/>
          <w:sz w:val="30"/>
          <w:szCs w:val="30"/>
        </w:rPr>
        <w:t>12</w:t>
      </w:r>
      <w:r>
        <w:rPr>
          <w:rFonts w:hint="eastAsia"/>
          <w:sz w:val="30"/>
          <w:szCs w:val="30"/>
        </w:rPr>
        <w:t>年</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万元，</w:t>
      </w:r>
      <w:r>
        <w:rPr>
          <w:rFonts w:hint="eastAsia"/>
          <w:sz w:val="30"/>
          <w:szCs w:val="30"/>
        </w:rPr>
        <w:t>2016</w:t>
      </w:r>
      <w:r>
        <w:rPr>
          <w:rFonts w:hint="eastAsia"/>
          <w:sz w:val="30"/>
          <w:szCs w:val="30"/>
        </w:rPr>
        <w:t>年初</w:t>
      </w:r>
      <w:r>
        <w:rPr>
          <w:rFonts w:hint="eastAsia"/>
          <w:sz w:val="30"/>
          <w:szCs w:val="30"/>
        </w:rPr>
        <w:t>10</w:t>
      </w:r>
      <w:r>
        <w:rPr>
          <w:rFonts w:hint="eastAsia"/>
          <w:sz w:val="30"/>
          <w:szCs w:val="30"/>
        </w:rPr>
        <w:t>万元。某公司也有好几个项目申请产业资助资金，跟前面几个公司一样，申报材料报到其工作的高产业处后，由其初审。</w:t>
      </w:r>
    </w:p>
    <w:p w14:paraId="5D32C7A1" w14:textId="77777777" w:rsidR="00DD5B11" w:rsidRDefault="00DD5B11">
      <w:pPr>
        <w:spacing w:line="500" w:lineRule="atLeast"/>
        <w:ind w:firstLine="600"/>
        <w:divId w:val="731463653"/>
        <w:rPr>
          <w:rFonts w:hint="eastAsia"/>
          <w:sz w:val="30"/>
          <w:szCs w:val="30"/>
        </w:rPr>
      </w:pPr>
      <w:r>
        <w:rPr>
          <w:rFonts w:hint="eastAsia"/>
          <w:sz w:val="30"/>
          <w:szCs w:val="30"/>
        </w:rPr>
        <w:t>上述证据均经过庭审示证、质证，查证属实，本院予以确认。</w:t>
      </w:r>
    </w:p>
    <w:p w14:paraId="00216480" w14:textId="77777777" w:rsidR="00DD5B11" w:rsidRDefault="00DD5B11">
      <w:pPr>
        <w:spacing w:line="500" w:lineRule="atLeast"/>
        <w:ind w:firstLine="600"/>
        <w:divId w:val="1008756008"/>
        <w:rPr>
          <w:rFonts w:hint="eastAsia"/>
          <w:sz w:val="30"/>
          <w:szCs w:val="30"/>
        </w:rPr>
      </w:pPr>
      <w:r>
        <w:rPr>
          <w:rFonts w:hint="eastAsia"/>
          <w:sz w:val="30"/>
          <w:szCs w:val="30"/>
        </w:rPr>
        <w:t>本院认为，被告人朱文某身为国家机关工作人员，利用职务上的便利，收受他人财物折合人民币</w:t>
      </w:r>
      <w:r>
        <w:rPr>
          <w:rFonts w:hint="eastAsia"/>
          <w:sz w:val="30"/>
          <w:szCs w:val="30"/>
        </w:rPr>
        <w:t>145</w:t>
      </w:r>
      <w:r>
        <w:rPr>
          <w:rFonts w:hint="eastAsia"/>
          <w:sz w:val="30"/>
          <w:szCs w:val="30"/>
        </w:rPr>
        <w:t>万元，数额巨大，为他人谋取利益，其行为已构成受贿罪。公诉机关指控的犯罪事实清楚，证据确实、充分，指控的罪名成立。被告人在其所在单位工作人员陪同下到办案单位接受组织谈话，可视为自动投案，到案后如实供述自己的罪行，应认定为自首，本院依法予以从轻处罚。关于争议的被告人收受林某</w:t>
      </w:r>
      <w:r>
        <w:rPr>
          <w:rFonts w:hint="eastAsia"/>
          <w:sz w:val="30"/>
          <w:szCs w:val="30"/>
        </w:rPr>
        <w:t>25</w:t>
      </w:r>
      <w:r>
        <w:rPr>
          <w:rFonts w:hint="eastAsia"/>
          <w:sz w:val="30"/>
          <w:szCs w:val="30"/>
        </w:rPr>
        <w:t>万元是否应认定为受贿的问题。虽然该单产业资助项目申报并非被告人负责审批，但双方均确认被告人在该项目上提供了帮助，使得涉案公司申报其他项目并获得通过，而该帮助的提供无法脱离被告人所在职务这一客观实际，故本院对辩护人提出该款项与被告人自身职务无法律意义上的关联性的辩护意见不予采纳。被告人案发后积极退缴全部赃款，本院酌情予以从轻处罚。综上，依照《中华人民共和国刑法》第三百八十五条、第三百八十六条、第三百八十三条第（二）项、第六十七条第一款、第五十二条、第五十三条、第六十四条之规定，判决如下：</w:t>
      </w:r>
    </w:p>
    <w:p w14:paraId="1C194364" w14:textId="77777777" w:rsidR="00DD5B11" w:rsidRDefault="00DD5B11">
      <w:pPr>
        <w:spacing w:line="500" w:lineRule="atLeast"/>
        <w:ind w:firstLine="600"/>
        <w:divId w:val="1243374304"/>
        <w:rPr>
          <w:rFonts w:hint="eastAsia"/>
          <w:sz w:val="30"/>
          <w:szCs w:val="30"/>
        </w:rPr>
      </w:pPr>
      <w:r>
        <w:rPr>
          <w:rFonts w:hint="eastAsia"/>
          <w:sz w:val="30"/>
          <w:szCs w:val="30"/>
        </w:rPr>
        <w:t>一、被告人朱文某犯受贿罪，判处有期徒刑三年，并处罚金人民币二十五万元。</w:t>
      </w:r>
    </w:p>
    <w:p w14:paraId="103B1259" w14:textId="77777777" w:rsidR="00DD5B11" w:rsidRDefault="00DD5B11">
      <w:pPr>
        <w:spacing w:line="500" w:lineRule="atLeast"/>
        <w:ind w:firstLine="600"/>
        <w:divId w:val="150929485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日起执行至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日止；罚金自本判决生效之日起十日内向本院缴纳，上缴国库。）</w:t>
      </w:r>
    </w:p>
    <w:p w14:paraId="453B98FA" w14:textId="77777777" w:rsidR="00DD5B11" w:rsidRDefault="00DD5B11">
      <w:pPr>
        <w:spacing w:line="500" w:lineRule="atLeast"/>
        <w:ind w:firstLine="600"/>
        <w:divId w:val="590818765"/>
        <w:rPr>
          <w:rFonts w:hint="eastAsia"/>
          <w:sz w:val="30"/>
          <w:szCs w:val="30"/>
        </w:rPr>
      </w:pPr>
      <w:r>
        <w:rPr>
          <w:rFonts w:hint="eastAsia"/>
          <w:sz w:val="30"/>
          <w:szCs w:val="30"/>
        </w:rPr>
        <w:t>二、已退缴的赃款人民币一百四十五万元由扣押机关依法没收，上缴国库。</w:t>
      </w:r>
    </w:p>
    <w:p w14:paraId="1A6894F3" w14:textId="77777777" w:rsidR="00DD5B11" w:rsidRDefault="00DD5B11">
      <w:pPr>
        <w:spacing w:line="500" w:lineRule="atLeast"/>
        <w:ind w:firstLine="600"/>
        <w:divId w:val="898319159"/>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3926F7DC" w14:textId="77777777" w:rsidR="00DD5B11" w:rsidRDefault="00DD5B11">
      <w:pPr>
        <w:spacing w:line="500" w:lineRule="atLeast"/>
        <w:jc w:val="right"/>
        <w:divId w:val="612632883"/>
        <w:rPr>
          <w:rFonts w:hint="eastAsia"/>
          <w:sz w:val="30"/>
          <w:szCs w:val="30"/>
        </w:rPr>
      </w:pPr>
      <w:r>
        <w:rPr>
          <w:rFonts w:hint="eastAsia"/>
          <w:sz w:val="30"/>
          <w:szCs w:val="30"/>
        </w:rPr>
        <w:t>审　判　长　　刘付斌</w:t>
      </w:r>
    </w:p>
    <w:p w14:paraId="26FF74A3" w14:textId="77777777" w:rsidR="00DD5B11" w:rsidRDefault="00DD5B11">
      <w:pPr>
        <w:spacing w:line="500" w:lineRule="atLeast"/>
        <w:jc w:val="right"/>
        <w:divId w:val="95100788"/>
        <w:rPr>
          <w:rFonts w:hint="eastAsia"/>
          <w:sz w:val="30"/>
          <w:szCs w:val="30"/>
        </w:rPr>
      </w:pPr>
      <w:r>
        <w:rPr>
          <w:rFonts w:hint="eastAsia"/>
          <w:sz w:val="30"/>
          <w:szCs w:val="30"/>
        </w:rPr>
        <w:t>人民陪审员　　雷新凤</w:t>
      </w:r>
    </w:p>
    <w:p w14:paraId="312A5028" w14:textId="77777777" w:rsidR="00DD5B11" w:rsidRDefault="00DD5B11">
      <w:pPr>
        <w:spacing w:line="500" w:lineRule="atLeast"/>
        <w:jc w:val="right"/>
        <w:divId w:val="1040083543"/>
        <w:rPr>
          <w:rFonts w:hint="eastAsia"/>
          <w:sz w:val="30"/>
          <w:szCs w:val="30"/>
        </w:rPr>
      </w:pPr>
      <w:r>
        <w:rPr>
          <w:rFonts w:hint="eastAsia"/>
          <w:sz w:val="30"/>
          <w:szCs w:val="30"/>
        </w:rPr>
        <w:t>人民陪审员　　章　程</w:t>
      </w:r>
    </w:p>
    <w:p w14:paraId="3F51D830" w14:textId="77777777" w:rsidR="00DD5B11" w:rsidRDefault="00DD5B11">
      <w:pPr>
        <w:spacing w:line="500" w:lineRule="atLeast"/>
        <w:jc w:val="right"/>
        <w:divId w:val="557008661"/>
        <w:rPr>
          <w:rFonts w:hint="eastAsia"/>
          <w:sz w:val="30"/>
          <w:szCs w:val="30"/>
        </w:rPr>
      </w:pPr>
      <w:r>
        <w:rPr>
          <w:rFonts w:hint="eastAsia"/>
          <w:sz w:val="30"/>
          <w:szCs w:val="30"/>
        </w:rPr>
        <w:t>二〇一八年八月三十一日</w:t>
      </w:r>
    </w:p>
    <w:p w14:paraId="41DF721E" w14:textId="77777777" w:rsidR="00DD5B11" w:rsidRDefault="00DD5B11">
      <w:pPr>
        <w:spacing w:line="500" w:lineRule="atLeast"/>
        <w:jc w:val="right"/>
        <w:divId w:val="2089620410"/>
        <w:rPr>
          <w:rFonts w:hint="eastAsia"/>
          <w:sz w:val="30"/>
          <w:szCs w:val="30"/>
        </w:rPr>
      </w:pPr>
      <w:r>
        <w:rPr>
          <w:rFonts w:hint="eastAsia"/>
          <w:sz w:val="30"/>
          <w:szCs w:val="30"/>
        </w:rPr>
        <w:t>书　记　员　　石银芳</w:t>
      </w:r>
    </w:p>
    <w:p w14:paraId="3429CA15" w14:textId="77777777" w:rsidR="00DD5B11" w:rsidRDefault="00DD5B11">
      <w:pPr>
        <w:spacing w:line="500" w:lineRule="atLeast"/>
        <w:ind w:firstLine="600"/>
        <w:divId w:val="1636519859"/>
        <w:rPr>
          <w:rFonts w:hint="eastAsia"/>
          <w:sz w:val="30"/>
          <w:szCs w:val="30"/>
        </w:rPr>
      </w:pPr>
      <w:r>
        <w:rPr>
          <w:rFonts w:hint="eastAsia"/>
          <w:sz w:val="30"/>
          <w:szCs w:val="30"/>
        </w:rPr>
        <w:t>附相关法条：</w:t>
      </w:r>
    </w:p>
    <w:p w14:paraId="423A51A9" w14:textId="77777777" w:rsidR="00DD5B11" w:rsidRDefault="00DD5B11">
      <w:pPr>
        <w:spacing w:line="500" w:lineRule="atLeast"/>
        <w:ind w:firstLine="600"/>
        <w:divId w:val="587925521"/>
        <w:rPr>
          <w:rFonts w:hint="eastAsia"/>
          <w:sz w:val="30"/>
          <w:szCs w:val="30"/>
        </w:rPr>
      </w:pPr>
      <w:r>
        <w:rPr>
          <w:rFonts w:hint="eastAsia"/>
          <w:sz w:val="30"/>
          <w:szCs w:val="30"/>
        </w:rPr>
        <w:t>《中华人民共和国刑法》</w:t>
      </w:r>
    </w:p>
    <w:p w14:paraId="525B858D" w14:textId="77777777" w:rsidR="00DD5B11" w:rsidRDefault="00DD5B11">
      <w:pPr>
        <w:spacing w:line="500" w:lineRule="atLeast"/>
        <w:ind w:firstLine="600"/>
        <w:divId w:val="233929412"/>
        <w:rPr>
          <w:rFonts w:hint="eastAsia"/>
          <w:sz w:val="30"/>
          <w:szCs w:val="30"/>
        </w:rPr>
      </w:pPr>
      <w:r>
        <w:rPr>
          <w:rFonts w:hint="eastAsia"/>
          <w:sz w:val="30"/>
          <w:szCs w:val="30"/>
        </w:rPr>
        <w:t>第五十二条判处罚金，应当根据犯罪情节决定罚金数额。</w:t>
      </w:r>
    </w:p>
    <w:p w14:paraId="1C1F652A" w14:textId="77777777" w:rsidR="00DD5B11" w:rsidRDefault="00DD5B11">
      <w:pPr>
        <w:spacing w:line="500" w:lineRule="atLeast"/>
        <w:ind w:firstLine="600"/>
        <w:divId w:val="131340862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B78C828" w14:textId="77777777" w:rsidR="00DD5B11" w:rsidRDefault="00DD5B11">
      <w:pPr>
        <w:spacing w:line="500" w:lineRule="atLeast"/>
        <w:ind w:firstLine="600"/>
        <w:divId w:val="200941814"/>
        <w:rPr>
          <w:rFonts w:hint="eastAsia"/>
          <w:sz w:val="30"/>
          <w:szCs w:val="30"/>
        </w:rPr>
      </w:pPr>
      <w:r>
        <w:rPr>
          <w:rFonts w:hint="eastAsia"/>
          <w:sz w:val="30"/>
          <w:szCs w:val="30"/>
        </w:rPr>
        <w:t>由于遭遇不能抗拒的灾祸等原因缴纳确实有困难的，经人民法院裁定，可以延期缴纳、酌情减少或者免除。</w:t>
      </w:r>
    </w:p>
    <w:p w14:paraId="63A3A6CE" w14:textId="77777777" w:rsidR="00DD5B11" w:rsidRDefault="00DD5B11">
      <w:pPr>
        <w:spacing w:line="500" w:lineRule="atLeast"/>
        <w:ind w:firstLine="600"/>
        <w:divId w:val="53354323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8432BD8" w14:textId="77777777" w:rsidR="00DD5B11" w:rsidRDefault="00DD5B11">
      <w:pPr>
        <w:spacing w:line="500" w:lineRule="atLeast"/>
        <w:ind w:firstLine="600"/>
        <w:divId w:val="16495077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3F5AC5F" w14:textId="77777777" w:rsidR="00DD5B11" w:rsidRDefault="00DD5B11">
      <w:pPr>
        <w:spacing w:line="500" w:lineRule="atLeast"/>
        <w:ind w:firstLine="600"/>
        <w:divId w:val="157666810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2E2AD79" w14:textId="77777777" w:rsidR="00DD5B11" w:rsidRDefault="00DD5B11">
      <w:pPr>
        <w:spacing w:line="500" w:lineRule="atLeast"/>
        <w:ind w:firstLine="600"/>
        <w:divId w:val="4837460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D25E98D" w14:textId="77777777" w:rsidR="00DD5B11" w:rsidRDefault="00DD5B11">
      <w:pPr>
        <w:spacing w:line="500" w:lineRule="atLeast"/>
        <w:ind w:firstLine="600"/>
        <w:divId w:val="2109303441"/>
        <w:rPr>
          <w:rFonts w:hint="eastAsia"/>
          <w:sz w:val="30"/>
          <w:szCs w:val="30"/>
        </w:rPr>
      </w:pPr>
      <w:r>
        <w:rPr>
          <w:rFonts w:hint="eastAsia"/>
          <w:sz w:val="30"/>
          <w:szCs w:val="30"/>
        </w:rPr>
        <w:t>第三百八十三条</w:t>
      </w:r>
    </w:p>
    <w:p w14:paraId="227DA3F6" w14:textId="77777777" w:rsidR="00DD5B11" w:rsidRDefault="00DD5B11">
      <w:pPr>
        <w:spacing w:line="500" w:lineRule="atLeast"/>
        <w:ind w:firstLine="600"/>
        <w:divId w:val="1588417413"/>
        <w:rPr>
          <w:rFonts w:hint="eastAsia"/>
          <w:sz w:val="30"/>
          <w:szCs w:val="30"/>
        </w:rPr>
      </w:pPr>
      <w:r>
        <w:rPr>
          <w:rFonts w:hint="eastAsia"/>
          <w:sz w:val="30"/>
          <w:szCs w:val="30"/>
        </w:rPr>
        <w:t>第三百八十三条对犯贪污罪的，根据情节轻重，分别依照下列规定处罚：</w:t>
      </w:r>
    </w:p>
    <w:p w14:paraId="4907D0C2" w14:textId="77777777" w:rsidR="00DD5B11" w:rsidRDefault="00DD5B11">
      <w:pPr>
        <w:spacing w:line="500" w:lineRule="atLeast"/>
        <w:ind w:firstLine="600"/>
        <w:divId w:val="1052533171"/>
        <w:rPr>
          <w:rFonts w:hint="eastAsia"/>
          <w:sz w:val="30"/>
          <w:szCs w:val="30"/>
        </w:rPr>
      </w:pPr>
      <w:r>
        <w:rPr>
          <w:rFonts w:hint="eastAsia"/>
          <w:sz w:val="30"/>
          <w:szCs w:val="30"/>
        </w:rPr>
        <w:t>（一）贪污数额较大或者有其他较重情节的，处三年以下有期徒刑或者拘役，并处罚金。</w:t>
      </w:r>
    </w:p>
    <w:p w14:paraId="4BE08BC0" w14:textId="77777777" w:rsidR="00DD5B11" w:rsidRDefault="00DD5B11">
      <w:pPr>
        <w:spacing w:line="500" w:lineRule="atLeast"/>
        <w:ind w:firstLine="600"/>
        <w:divId w:val="874853987"/>
        <w:rPr>
          <w:rFonts w:hint="eastAsia"/>
          <w:sz w:val="30"/>
          <w:szCs w:val="30"/>
        </w:rPr>
      </w:pPr>
      <w:r>
        <w:rPr>
          <w:rFonts w:hint="eastAsia"/>
          <w:sz w:val="30"/>
          <w:szCs w:val="30"/>
        </w:rPr>
        <w:t>（二）贪污数额巨大或者有其他严重情节的，处三年以上十年以下有期徒刑，并处罚金或者没收财产。</w:t>
      </w:r>
    </w:p>
    <w:p w14:paraId="005E2676" w14:textId="77777777" w:rsidR="00DD5B11" w:rsidRDefault="00DD5B11">
      <w:pPr>
        <w:spacing w:line="500" w:lineRule="atLeast"/>
        <w:ind w:firstLine="600"/>
        <w:divId w:val="31811777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6F62AF3" w14:textId="77777777" w:rsidR="00DD5B11" w:rsidRDefault="00DD5B11">
      <w:pPr>
        <w:spacing w:line="500" w:lineRule="atLeast"/>
        <w:ind w:firstLine="600"/>
        <w:divId w:val="813136868"/>
        <w:rPr>
          <w:rFonts w:hint="eastAsia"/>
          <w:sz w:val="30"/>
          <w:szCs w:val="30"/>
        </w:rPr>
      </w:pPr>
      <w:r>
        <w:rPr>
          <w:rFonts w:hint="eastAsia"/>
          <w:sz w:val="30"/>
          <w:szCs w:val="30"/>
        </w:rPr>
        <w:t>对多次贪污未经处理的，按照累计贪污数额处罚。</w:t>
      </w:r>
    </w:p>
    <w:p w14:paraId="1CDA7AF5" w14:textId="77777777" w:rsidR="00DD5B11" w:rsidRDefault="00DD5B11">
      <w:pPr>
        <w:spacing w:line="500" w:lineRule="atLeast"/>
        <w:ind w:firstLine="600"/>
        <w:divId w:val="8815821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4ABC03B" w14:textId="77777777" w:rsidR="00DD5B11" w:rsidRDefault="00DD5B11">
      <w:pPr>
        <w:spacing w:line="500" w:lineRule="atLeast"/>
        <w:ind w:firstLine="600"/>
        <w:divId w:val="63225170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BFA45E4" w14:textId="77777777" w:rsidR="00DD5B11" w:rsidRDefault="00DD5B11">
      <w:pPr>
        <w:spacing w:line="500" w:lineRule="atLeast"/>
        <w:ind w:firstLine="600"/>
        <w:divId w:val="144692332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B5806FB" w14:textId="77777777" w:rsidR="00DD5B11" w:rsidRDefault="00DD5B11">
      <w:pPr>
        <w:spacing w:line="500" w:lineRule="atLeast"/>
        <w:ind w:firstLine="600"/>
        <w:divId w:val="397482658"/>
        <w:rPr>
          <w:rFonts w:hint="eastAsia"/>
          <w:sz w:val="30"/>
          <w:szCs w:val="30"/>
        </w:rPr>
      </w:pPr>
      <w:r>
        <w:rPr>
          <w:rFonts w:hint="eastAsia"/>
          <w:sz w:val="30"/>
          <w:szCs w:val="30"/>
        </w:rPr>
        <w:t>国家工作人员在经济往来中，违反国家规定，收受各种名义的回扣、手续费，归个人所有的，以受贿论处。</w:t>
      </w:r>
    </w:p>
    <w:p w14:paraId="5B10AC24" w14:textId="77777777" w:rsidR="00DD5B11" w:rsidRDefault="00DD5B11">
      <w:pPr>
        <w:spacing w:line="500" w:lineRule="atLeast"/>
        <w:ind w:firstLine="600"/>
        <w:divId w:val="1056588684"/>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95481" w14:textId="77777777" w:rsidR="00F143C0" w:rsidRDefault="00F143C0" w:rsidP="00F143C0">
      <w:pPr>
        <w:rPr>
          <w:rFonts w:hint="eastAsia"/>
        </w:rPr>
      </w:pPr>
      <w:r>
        <w:separator/>
      </w:r>
    </w:p>
  </w:endnote>
  <w:endnote w:type="continuationSeparator" w:id="0">
    <w:p w14:paraId="624EE3FD" w14:textId="77777777" w:rsidR="00F143C0" w:rsidRDefault="00F143C0" w:rsidP="00F143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6D833" w14:textId="77777777" w:rsidR="00F143C0" w:rsidRDefault="00F143C0" w:rsidP="00F143C0">
      <w:pPr>
        <w:rPr>
          <w:rFonts w:hint="eastAsia"/>
        </w:rPr>
      </w:pPr>
      <w:r>
        <w:separator/>
      </w:r>
    </w:p>
  </w:footnote>
  <w:footnote w:type="continuationSeparator" w:id="0">
    <w:p w14:paraId="54C05EA6" w14:textId="77777777" w:rsidR="00F143C0" w:rsidRDefault="00F143C0" w:rsidP="00F143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43C0"/>
    <w:rsid w:val="00A23C24"/>
    <w:rsid w:val="00DD5B11"/>
    <w:rsid w:val="00F14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7F154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143C0"/>
    <w:pPr>
      <w:tabs>
        <w:tab w:val="center" w:pos="4153"/>
        <w:tab w:val="right" w:pos="8306"/>
      </w:tabs>
      <w:snapToGrid w:val="0"/>
      <w:jc w:val="center"/>
    </w:pPr>
    <w:rPr>
      <w:sz w:val="18"/>
      <w:szCs w:val="18"/>
    </w:rPr>
  </w:style>
  <w:style w:type="character" w:customStyle="1" w:styleId="a4">
    <w:name w:val="页眉 字符"/>
    <w:basedOn w:val="a0"/>
    <w:link w:val="a3"/>
    <w:uiPriority w:val="99"/>
    <w:rsid w:val="00F143C0"/>
    <w:rPr>
      <w:rFonts w:ascii="宋体" w:eastAsia="宋体" w:hAnsi="宋体" w:cs="宋体"/>
      <w:sz w:val="18"/>
      <w:szCs w:val="18"/>
    </w:rPr>
  </w:style>
  <w:style w:type="paragraph" w:styleId="a5">
    <w:name w:val="footer"/>
    <w:basedOn w:val="a"/>
    <w:link w:val="a6"/>
    <w:uiPriority w:val="99"/>
    <w:unhideWhenUsed/>
    <w:rsid w:val="00F143C0"/>
    <w:pPr>
      <w:tabs>
        <w:tab w:val="center" w:pos="4153"/>
        <w:tab w:val="right" w:pos="8306"/>
      </w:tabs>
      <w:snapToGrid w:val="0"/>
    </w:pPr>
    <w:rPr>
      <w:sz w:val="18"/>
      <w:szCs w:val="18"/>
    </w:rPr>
  </w:style>
  <w:style w:type="character" w:customStyle="1" w:styleId="a6">
    <w:name w:val="页脚 字符"/>
    <w:basedOn w:val="a0"/>
    <w:link w:val="a5"/>
    <w:uiPriority w:val="99"/>
    <w:rsid w:val="00F143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58219">
      <w:marLeft w:val="0"/>
      <w:marRight w:val="0"/>
      <w:marTop w:val="10"/>
      <w:marBottom w:val="10"/>
      <w:divBdr>
        <w:top w:val="none" w:sz="0" w:space="0" w:color="auto"/>
        <w:left w:val="none" w:sz="0" w:space="0" w:color="auto"/>
        <w:bottom w:val="none" w:sz="0" w:space="0" w:color="auto"/>
        <w:right w:val="none" w:sz="0" w:space="0" w:color="auto"/>
      </w:divBdr>
    </w:div>
    <w:div w:id="95100788">
      <w:marLeft w:val="0"/>
      <w:marRight w:val="720"/>
      <w:marTop w:val="10"/>
      <w:marBottom w:val="10"/>
      <w:divBdr>
        <w:top w:val="none" w:sz="0" w:space="0" w:color="auto"/>
        <w:left w:val="none" w:sz="0" w:space="0" w:color="auto"/>
        <w:bottom w:val="none" w:sz="0" w:space="0" w:color="auto"/>
        <w:right w:val="none" w:sz="0" w:space="0" w:color="auto"/>
      </w:divBdr>
    </w:div>
    <w:div w:id="105200238">
      <w:marLeft w:val="0"/>
      <w:marRight w:val="0"/>
      <w:marTop w:val="10"/>
      <w:marBottom w:val="10"/>
      <w:divBdr>
        <w:top w:val="none" w:sz="0" w:space="0" w:color="auto"/>
        <w:left w:val="none" w:sz="0" w:space="0" w:color="auto"/>
        <w:bottom w:val="none" w:sz="0" w:space="0" w:color="auto"/>
        <w:right w:val="none" w:sz="0" w:space="0" w:color="auto"/>
      </w:divBdr>
    </w:div>
    <w:div w:id="160700302">
      <w:marLeft w:val="0"/>
      <w:marRight w:val="0"/>
      <w:marTop w:val="10"/>
      <w:marBottom w:val="10"/>
      <w:divBdr>
        <w:top w:val="none" w:sz="0" w:space="0" w:color="auto"/>
        <w:left w:val="none" w:sz="0" w:space="0" w:color="auto"/>
        <w:bottom w:val="none" w:sz="0" w:space="0" w:color="auto"/>
        <w:right w:val="none" w:sz="0" w:space="0" w:color="auto"/>
      </w:divBdr>
    </w:div>
    <w:div w:id="200941814">
      <w:marLeft w:val="0"/>
      <w:marRight w:val="0"/>
      <w:marTop w:val="10"/>
      <w:marBottom w:val="10"/>
      <w:divBdr>
        <w:top w:val="none" w:sz="0" w:space="0" w:color="auto"/>
        <w:left w:val="none" w:sz="0" w:space="0" w:color="auto"/>
        <w:bottom w:val="none" w:sz="0" w:space="0" w:color="auto"/>
        <w:right w:val="none" w:sz="0" w:space="0" w:color="auto"/>
      </w:divBdr>
    </w:div>
    <w:div w:id="233929412">
      <w:marLeft w:val="0"/>
      <w:marRight w:val="0"/>
      <w:marTop w:val="10"/>
      <w:marBottom w:val="10"/>
      <w:divBdr>
        <w:top w:val="none" w:sz="0" w:space="0" w:color="auto"/>
        <w:left w:val="none" w:sz="0" w:space="0" w:color="auto"/>
        <w:bottom w:val="none" w:sz="0" w:space="0" w:color="auto"/>
        <w:right w:val="none" w:sz="0" w:space="0" w:color="auto"/>
      </w:divBdr>
    </w:div>
    <w:div w:id="244800103">
      <w:marLeft w:val="0"/>
      <w:marRight w:val="0"/>
      <w:marTop w:val="10"/>
      <w:marBottom w:val="10"/>
      <w:divBdr>
        <w:top w:val="none" w:sz="0" w:space="0" w:color="auto"/>
        <w:left w:val="none" w:sz="0" w:space="0" w:color="auto"/>
        <w:bottom w:val="none" w:sz="0" w:space="0" w:color="auto"/>
        <w:right w:val="none" w:sz="0" w:space="0" w:color="auto"/>
      </w:divBdr>
    </w:div>
    <w:div w:id="301733036">
      <w:marLeft w:val="0"/>
      <w:marRight w:val="0"/>
      <w:marTop w:val="10"/>
      <w:marBottom w:val="10"/>
      <w:divBdr>
        <w:top w:val="none" w:sz="0" w:space="0" w:color="auto"/>
        <w:left w:val="none" w:sz="0" w:space="0" w:color="auto"/>
        <w:bottom w:val="none" w:sz="0" w:space="0" w:color="auto"/>
        <w:right w:val="none" w:sz="0" w:space="0" w:color="auto"/>
      </w:divBdr>
    </w:div>
    <w:div w:id="304896025">
      <w:marLeft w:val="0"/>
      <w:marRight w:val="0"/>
      <w:marTop w:val="10"/>
      <w:marBottom w:val="10"/>
      <w:divBdr>
        <w:top w:val="none" w:sz="0" w:space="0" w:color="auto"/>
        <w:left w:val="none" w:sz="0" w:space="0" w:color="auto"/>
        <w:bottom w:val="none" w:sz="0" w:space="0" w:color="auto"/>
        <w:right w:val="none" w:sz="0" w:space="0" w:color="auto"/>
      </w:divBdr>
    </w:div>
    <w:div w:id="318117774">
      <w:marLeft w:val="0"/>
      <w:marRight w:val="0"/>
      <w:marTop w:val="10"/>
      <w:marBottom w:val="10"/>
      <w:divBdr>
        <w:top w:val="none" w:sz="0" w:space="0" w:color="auto"/>
        <w:left w:val="none" w:sz="0" w:space="0" w:color="auto"/>
        <w:bottom w:val="none" w:sz="0" w:space="0" w:color="auto"/>
        <w:right w:val="none" w:sz="0" w:space="0" w:color="auto"/>
      </w:divBdr>
    </w:div>
    <w:div w:id="397482658">
      <w:marLeft w:val="0"/>
      <w:marRight w:val="0"/>
      <w:marTop w:val="10"/>
      <w:marBottom w:val="10"/>
      <w:divBdr>
        <w:top w:val="none" w:sz="0" w:space="0" w:color="auto"/>
        <w:left w:val="none" w:sz="0" w:space="0" w:color="auto"/>
        <w:bottom w:val="none" w:sz="0" w:space="0" w:color="auto"/>
        <w:right w:val="none" w:sz="0" w:space="0" w:color="auto"/>
      </w:divBdr>
    </w:div>
    <w:div w:id="431823992">
      <w:marLeft w:val="0"/>
      <w:marRight w:val="0"/>
      <w:marTop w:val="10"/>
      <w:marBottom w:val="10"/>
      <w:divBdr>
        <w:top w:val="none" w:sz="0" w:space="0" w:color="auto"/>
        <w:left w:val="none" w:sz="0" w:space="0" w:color="auto"/>
        <w:bottom w:val="none" w:sz="0" w:space="0" w:color="auto"/>
        <w:right w:val="none" w:sz="0" w:space="0" w:color="auto"/>
      </w:divBdr>
    </w:div>
    <w:div w:id="451706634">
      <w:marLeft w:val="0"/>
      <w:marRight w:val="0"/>
      <w:marTop w:val="10"/>
      <w:marBottom w:val="10"/>
      <w:divBdr>
        <w:top w:val="none" w:sz="0" w:space="0" w:color="auto"/>
        <w:left w:val="none" w:sz="0" w:space="0" w:color="auto"/>
        <w:bottom w:val="none" w:sz="0" w:space="0" w:color="auto"/>
        <w:right w:val="none" w:sz="0" w:space="0" w:color="auto"/>
      </w:divBdr>
    </w:div>
    <w:div w:id="483746019">
      <w:marLeft w:val="0"/>
      <w:marRight w:val="0"/>
      <w:marTop w:val="10"/>
      <w:marBottom w:val="10"/>
      <w:divBdr>
        <w:top w:val="none" w:sz="0" w:space="0" w:color="auto"/>
        <w:left w:val="none" w:sz="0" w:space="0" w:color="auto"/>
        <w:bottom w:val="none" w:sz="0" w:space="0" w:color="auto"/>
        <w:right w:val="none" w:sz="0" w:space="0" w:color="auto"/>
      </w:divBdr>
    </w:div>
    <w:div w:id="506871119">
      <w:marLeft w:val="0"/>
      <w:marRight w:val="0"/>
      <w:marTop w:val="10"/>
      <w:marBottom w:val="10"/>
      <w:divBdr>
        <w:top w:val="none" w:sz="0" w:space="0" w:color="auto"/>
        <w:left w:val="none" w:sz="0" w:space="0" w:color="auto"/>
        <w:bottom w:val="none" w:sz="0" w:space="0" w:color="auto"/>
        <w:right w:val="none" w:sz="0" w:space="0" w:color="auto"/>
      </w:divBdr>
    </w:div>
    <w:div w:id="533543239">
      <w:marLeft w:val="0"/>
      <w:marRight w:val="0"/>
      <w:marTop w:val="10"/>
      <w:marBottom w:val="10"/>
      <w:divBdr>
        <w:top w:val="none" w:sz="0" w:space="0" w:color="auto"/>
        <w:left w:val="none" w:sz="0" w:space="0" w:color="auto"/>
        <w:bottom w:val="none" w:sz="0" w:space="0" w:color="auto"/>
        <w:right w:val="none" w:sz="0" w:space="0" w:color="auto"/>
      </w:divBdr>
    </w:div>
    <w:div w:id="557008661">
      <w:marLeft w:val="0"/>
      <w:marRight w:val="720"/>
      <w:marTop w:val="10"/>
      <w:marBottom w:val="10"/>
      <w:divBdr>
        <w:top w:val="none" w:sz="0" w:space="0" w:color="auto"/>
        <w:left w:val="none" w:sz="0" w:space="0" w:color="auto"/>
        <w:bottom w:val="none" w:sz="0" w:space="0" w:color="auto"/>
        <w:right w:val="none" w:sz="0" w:space="0" w:color="auto"/>
      </w:divBdr>
    </w:div>
    <w:div w:id="587925521">
      <w:marLeft w:val="0"/>
      <w:marRight w:val="0"/>
      <w:marTop w:val="10"/>
      <w:marBottom w:val="10"/>
      <w:divBdr>
        <w:top w:val="none" w:sz="0" w:space="0" w:color="auto"/>
        <w:left w:val="none" w:sz="0" w:space="0" w:color="auto"/>
        <w:bottom w:val="none" w:sz="0" w:space="0" w:color="auto"/>
        <w:right w:val="none" w:sz="0" w:space="0" w:color="auto"/>
      </w:divBdr>
    </w:div>
    <w:div w:id="590818765">
      <w:marLeft w:val="0"/>
      <w:marRight w:val="0"/>
      <w:marTop w:val="10"/>
      <w:marBottom w:val="10"/>
      <w:divBdr>
        <w:top w:val="none" w:sz="0" w:space="0" w:color="auto"/>
        <w:left w:val="none" w:sz="0" w:space="0" w:color="auto"/>
        <w:bottom w:val="none" w:sz="0" w:space="0" w:color="auto"/>
        <w:right w:val="none" w:sz="0" w:space="0" w:color="auto"/>
      </w:divBdr>
    </w:div>
    <w:div w:id="592665764">
      <w:marLeft w:val="0"/>
      <w:marRight w:val="0"/>
      <w:marTop w:val="10"/>
      <w:marBottom w:val="10"/>
      <w:divBdr>
        <w:top w:val="none" w:sz="0" w:space="0" w:color="auto"/>
        <w:left w:val="none" w:sz="0" w:space="0" w:color="auto"/>
        <w:bottom w:val="none" w:sz="0" w:space="0" w:color="auto"/>
        <w:right w:val="none" w:sz="0" w:space="0" w:color="auto"/>
      </w:divBdr>
    </w:div>
    <w:div w:id="612632883">
      <w:marLeft w:val="0"/>
      <w:marRight w:val="720"/>
      <w:marTop w:val="10"/>
      <w:marBottom w:val="10"/>
      <w:divBdr>
        <w:top w:val="none" w:sz="0" w:space="0" w:color="auto"/>
        <w:left w:val="none" w:sz="0" w:space="0" w:color="auto"/>
        <w:bottom w:val="none" w:sz="0" w:space="0" w:color="auto"/>
        <w:right w:val="none" w:sz="0" w:space="0" w:color="auto"/>
      </w:divBdr>
    </w:div>
    <w:div w:id="632251705">
      <w:marLeft w:val="0"/>
      <w:marRight w:val="0"/>
      <w:marTop w:val="10"/>
      <w:marBottom w:val="10"/>
      <w:divBdr>
        <w:top w:val="none" w:sz="0" w:space="0" w:color="auto"/>
        <w:left w:val="none" w:sz="0" w:space="0" w:color="auto"/>
        <w:bottom w:val="none" w:sz="0" w:space="0" w:color="auto"/>
        <w:right w:val="none" w:sz="0" w:space="0" w:color="auto"/>
      </w:divBdr>
    </w:div>
    <w:div w:id="661541764">
      <w:marLeft w:val="0"/>
      <w:marRight w:val="0"/>
      <w:marTop w:val="10"/>
      <w:marBottom w:val="10"/>
      <w:divBdr>
        <w:top w:val="none" w:sz="0" w:space="0" w:color="auto"/>
        <w:left w:val="none" w:sz="0" w:space="0" w:color="auto"/>
        <w:bottom w:val="none" w:sz="0" w:space="0" w:color="auto"/>
        <w:right w:val="none" w:sz="0" w:space="0" w:color="auto"/>
      </w:divBdr>
    </w:div>
    <w:div w:id="731463653">
      <w:marLeft w:val="0"/>
      <w:marRight w:val="0"/>
      <w:marTop w:val="10"/>
      <w:marBottom w:val="10"/>
      <w:divBdr>
        <w:top w:val="none" w:sz="0" w:space="0" w:color="auto"/>
        <w:left w:val="none" w:sz="0" w:space="0" w:color="auto"/>
        <w:bottom w:val="none" w:sz="0" w:space="0" w:color="auto"/>
        <w:right w:val="none" w:sz="0" w:space="0" w:color="auto"/>
      </w:divBdr>
    </w:div>
    <w:div w:id="781069364">
      <w:marLeft w:val="0"/>
      <w:marRight w:val="0"/>
      <w:marTop w:val="10"/>
      <w:marBottom w:val="10"/>
      <w:divBdr>
        <w:top w:val="none" w:sz="0" w:space="0" w:color="auto"/>
        <w:left w:val="none" w:sz="0" w:space="0" w:color="auto"/>
        <w:bottom w:val="none" w:sz="0" w:space="0" w:color="auto"/>
        <w:right w:val="none" w:sz="0" w:space="0" w:color="auto"/>
      </w:divBdr>
    </w:div>
    <w:div w:id="813136868">
      <w:marLeft w:val="0"/>
      <w:marRight w:val="0"/>
      <w:marTop w:val="10"/>
      <w:marBottom w:val="10"/>
      <w:divBdr>
        <w:top w:val="none" w:sz="0" w:space="0" w:color="auto"/>
        <w:left w:val="none" w:sz="0" w:space="0" w:color="auto"/>
        <w:bottom w:val="none" w:sz="0" w:space="0" w:color="auto"/>
        <w:right w:val="none" w:sz="0" w:space="0" w:color="auto"/>
      </w:divBdr>
    </w:div>
    <w:div w:id="874853987">
      <w:marLeft w:val="0"/>
      <w:marRight w:val="0"/>
      <w:marTop w:val="10"/>
      <w:marBottom w:val="10"/>
      <w:divBdr>
        <w:top w:val="none" w:sz="0" w:space="0" w:color="auto"/>
        <w:left w:val="none" w:sz="0" w:space="0" w:color="auto"/>
        <w:bottom w:val="none" w:sz="0" w:space="0" w:color="auto"/>
        <w:right w:val="none" w:sz="0" w:space="0" w:color="auto"/>
      </w:divBdr>
    </w:div>
    <w:div w:id="898319159">
      <w:marLeft w:val="0"/>
      <w:marRight w:val="0"/>
      <w:marTop w:val="10"/>
      <w:marBottom w:val="10"/>
      <w:divBdr>
        <w:top w:val="none" w:sz="0" w:space="0" w:color="auto"/>
        <w:left w:val="none" w:sz="0" w:space="0" w:color="auto"/>
        <w:bottom w:val="none" w:sz="0" w:space="0" w:color="auto"/>
        <w:right w:val="none" w:sz="0" w:space="0" w:color="auto"/>
      </w:divBdr>
    </w:div>
    <w:div w:id="905719832">
      <w:marLeft w:val="0"/>
      <w:marRight w:val="0"/>
      <w:marTop w:val="10"/>
      <w:marBottom w:val="10"/>
      <w:divBdr>
        <w:top w:val="none" w:sz="0" w:space="0" w:color="auto"/>
        <w:left w:val="none" w:sz="0" w:space="0" w:color="auto"/>
        <w:bottom w:val="none" w:sz="0" w:space="0" w:color="auto"/>
        <w:right w:val="none" w:sz="0" w:space="0" w:color="auto"/>
      </w:divBdr>
    </w:div>
    <w:div w:id="906497671">
      <w:marLeft w:val="0"/>
      <w:marRight w:val="0"/>
      <w:marTop w:val="10"/>
      <w:marBottom w:val="10"/>
      <w:divBdr>
        <w:top w:val="none" w:sz="0" w:space="0" w:color="auto"/>
        <w:left w:val="none" w:sz="0" w:space="0" w:color="auto"/>
        <w:bottom w:val="none" w:sz="0" w:space="0" w:color="auto"/>
        <w:right w:val="none" w:sz="0" w:space="0" w:color="auto"/>
      </w:divBdr>
    </w:div>
    <w:div w:id="911737869">
      <w:marLeft w:val="0"/>
      <w:marRight w:val="0"/>
      <w:marTop w:val="10"/>
      <w:marBottom w:val="10"/>
      <w:divBdr>
        <w:top w:val="none" w:sz="0" w:space="0" w:color="auto"/>
        <w:left w:val="none" w:sz="0" w:space="0" w:color="auto"/>
        <w:bottom w:val="none" w:sz="0" w:space="0" w:color="auto"/>
        <w:right w:val="none" w:sz="0" w:space="0" w:color="auto"/>
      </w:divBdr>
    </w:div>
    <w:div w:id="999769706">
      <w:marLeft w:val="0"/>
      <w:marRight w:val="0"/>
      <w:marTop w:val="10"/>
      <w:marBottom w:val="10"/>
      <w:divBdr>
        <w:top w:val="none" w:sz="0" w:space="0" w:color="auto"/>
        <w:left w:val="none" w:sz="0" w:space="0" w:color="auto"/>
        <w:bottom w:val="none" w:sz="0" w:space="0" w:color="auto"/>
        <w:right w:val="none" w:sz="0" w:space="0" w:color="auto"/>
      </w:divBdr>
    </w:div>
    <w:div w:id="1008756008">
      <w:marLeft w:val="0"/>
      <w:marRight w:val="0"/>
      <w:marTop w:val="10"/>
      <w:marBottom w:val="10"/>
      <w:divBdr>
        <w:top w:val="none" w:sz="0" w:space="0" w:color="auto"/>
        <w:left w:val="none" w:sz="0" w:space="0" w:color="auto"/>
        <w:bottom w:val="none" w:sz="0" w:space="0" w:color="auto"/>
        <w:right w:val="none" w:sz="0" w:space="0" w:color="auto"/>
      </w:divBdr>
    </w:div>
    <w:div w:id="1040083543">
      <w:marLeft w:val="0"/>
      <w:marRight w:val="720"/>
      <w:marTop w:val="10"/>
      <w:marBottom w:val="10"/>
      <w:divBdr>
        <w:top w:val="none" w:sz="0" w:space="0" w:color="auto"/>
        <w:left w:val="none" w:sz="0" w:space="0" w:color="auto"/>
        <w:bottom w:val="none" w:sz="0" w:space="0" w:color="auto"/>
        <w:right w:val="none" w:sz="0" w:space="0" w:color="auto"/>
      </w:divBdr>
    </w:div>
    <w:div w:id="1052533171">
      <w:marLeft w:val="0"/>
      <w:marRight w:val="0"/>
      <w:marTop w:val="10"/>
      <w:marBottom w:val="10"/>
      <w:divBdr>
        <w:top w:val="none" w:sz="0" w:space="0" w:color="auto"/>
        <w:left w:val="none" w:sz="0" w:space="0" w:color="auto"/>
        <w:bottom w:val="none" w:sz="0" w:space="0" w:color="auto"/>
        <w:right w:val="none" w:sz="0" w:space="0" w:color="auto"/>
      </w:divBdr>
    </w:div>
    <w:div w:id="1056588684">
      <w:marLeft w:val="0"/>
      <w:marRight w:val="0"/>
      <w:marTop w:val="10"/>
      <w:marBottom w:val="10"/>
      <w:divBdr>
        <w:top w:val="none" w:sz="0" w:space="0" w:color="auto"/>
        <w:left w:val="none" w:sz="0" w:space="0" w:color="auto"/>
        <w:bottom w:val="none" w:sz="0" w:space="0" w:color="auto"/>
        <w:right w:val="none" w:sz="0" w:space="0" w:color="auto"/>
      </w:divBdr>
    </w:div>
    <w:div w:id="1159539424">
      <w:marLeft w:val="0"/>
      <w:marRight w:val="0"/>
      <w:marTop w:val="10"/>
      <w:marBottom w:val="10"/>
      <w:divBdr>
        <w:top w:val="none" w:sz="0" w:space="0" w:color="auto"/>
        <w:left w:val="none" w:sz="0" w:space="0" w:color="auto"/>
        <w:bottom w:val="none" w:sz="0" w:space="0" w:color="auto"/>
        <w:right w:val="none" w:sz="0" w:space="0" w:color="auto"/>
      </w:divBdr>
    </w:div>
    <w:div w:id="1165245163">
      <w:marLeft w:val="0"/>
      <w:marRight w:val="0"/>
      <w:marTop w:val="10"/>
      <w:marBottom w:val="10"/>
      <w:divBdr>
        <w:top w:val="none" w:sz="0" w:space="0" w:color="auto"/>
        <w:left w:val="none" w:sz="0" w:space="0" w:color="auto"/>
        <w:bottom w:val="none" w:sz="0" w:space="0" w:color="auto"/>
        <w:right w:val="none" w:sz="0" w:space="0" w:color="auto"/>
      </w:divBdr>
    </w:div>
    <w:div w:id="1243374304">
      <w:marLeft w:val="0"/>
      <w:marRight w:val="0"/>
      <w:marTop w:val="10"/>
      <w:marBottom w:val="10"/>
      <w:divBdr>
        <w:top w:val="none" w:sz="0" w:space="0" w:color="auto"/>
        <w:left w:val="none" w:sz="0" w:space="0" w:color="auto"/>
        <w:bottom w:val="none" w:sz="0" w:space="0" w:color="auto"/>
        <w:right w:val="none" w:sz="0" w:space="0" w:color="auto"/>
      </w:divBdr>
    </w:div>
    <w:div w:id="1265765831">
      <w:marLeft w:val="0"/>
      <w:marRight w:val="0"/>
      <w:marTop w:val="10"/>
      <w:marBottom w:val="10"/>
      <w:divBdr>
        <w:top w:val="none" w:sz="0" w:space="0" w:color="auto"/>
        <w:left w:val="none" w:sz="0" w:space="0" w:color="auto"/>
        <w:bottom w:val="none" w:sz="0" w:space="0" w:color="auto"/>
        <w:right w:val="none" w:sz="0" w:space="0" w:color="auto"/>
      </w:divBdr>
    </w:div>
    <w:div w:id="1306204012">
      <w:marLeft w:val="0"/>
      <w:marRight w:val="0"/>
      <w:marTop w:val="10"/>
      <w:marBottom w:val="10"/>
      <w:divBdr>
        <w:top w:val="none" w:sz="0" w:space="0" w:color="auto"/>
        <w:left w:val="none" w:sz="0" w:space="0" w:color="auto"/>
        <w:bottom w:val="none" w:sz="0" w:space="0" w:color="auto"/>
        <w:right w:val="none" w:sz="0" w:space="0" w:color="auto"/>
      </w:divBdr>
    </w:div>
    <w:div w:id="1313408628">
      <w:marLeft w:val="0"/>
      <w:marRight w:val="0"/>
      <w:marTop w:val="10"/>
      <w:marBottom w:val="10"/>
      <w:divBdr>
        <w:top w:val="none" w:sz="0" w:space="0" w:color="auto"/>
        <w:left w:val="none" w:sz="0" w:space="0" w:color="auto"/>
        <w:bottom w:val="none" w:sz="0" w:space="0" w:color="auto"/>
        <w:right w:val="none" w:sz="0" w:space="0" w:color="auto"/>
      </w:divBdr>
    </w:div>
    <w:div w:id="1318654006">
      <w:marLeft w:val="0"/>
      <w:marRight w:val="0"/>
      <w:marTop w:val="10"/>
      <w:marBottom w:val="10"/>
      <w:divBdr>
        <w:top w:val="none" w:sz="0" w:space="0" w:color="auto"/>
        <w:left w:val="none" w:sz="0" w:space="0" w:color="auto"/>
        <w:bottom w:val="none" w:sz="0" w:space="0" w:color="auto"/>
        <w:right w:val="none" w:sz="0" w:space="0" w:color="auto"/>
      </w:divBdr>
    </w:div>
    <w:div w:id="1319309972">
      <w:marLeft w:val="0"/>
      <w:marRight w:val="0"/>
      <w:marTop w:val="10"/>
      <w:marBottom w:val="10"/>
      <w:divBdr>
        <w:top w:val="none" w:sz="0" w:space="0" w:color="auto"/>
        <w:left w:val="none" w:sz="0" w:space="0" w:color="auto"/>
        <w:bottom w:val="none" w:sz="0" w:space="0" w:color="auto"/>
        <w:right w:val="none" w:sz="0" w:space="0" w:color="auto"/>
      </w:divBdr>
    </w:div>
    <w:div w:id="1339576028">
      <w:marLeft w:val="0"/>
      <w:marRight w:val="0"/>
      <w:marTop w:val="10"/>
      <w:marBottom w:val="10"/>
      <w:divBdr>
        <w:top w:val="none" w:sz="0" w:space="0" w:color="auto"/>
        <w:left w:val="none" w:sz="0" w:space="0" w:color="auto"/>
        <w:bottom w:val="none" w:sz="0" w:space="0" w:color="auto"/>
        <w:right w:val="none" w:sz="0" w:space="0" w:color="auto"/>
      </w:divBdr>
    </w:div>
    <w:div w:id="1360087497">
      <w:marLeft w:val="0"/>
      <w:marRight w:val="0"/>
      <w:marTop w:val="10"/>
      <w:marBottom w:val="10"/>
      <w:divBdr>
        <w:top w:val="none" w:sz="0" w:space="0" w:color="auto"/>
        <w:left w:val="none" w:sz="0" w:space="0" w:color="auto"/>
        <w:bottom w:val="none" w:sz="0" w:space="0" w:color="auto"/>
        <w:right w:val="none" w:sz="0" w:space="0" w:color="auto"/>
      </w:divBdr>
    </w:div>
    <w:div w:id="1446923323">
      <w:marLeft w:val="0"/>
      <w:marRight w:val="0"/>
      <w:marTop w:val="10"/>
      <w:marBottom w:val="10"/>
      <w:divBdr>
        <w:top w:val="none" w:sz="0" w:space="0" w:color="auto"/>
        <w:left w:val="none" w:sz="0" w:space="0" w:color="auto"/>
        <w:bottom w:val="none" w:sz="0" w:space="0" w:color="auto"/>
        <w:right w:val="none" w:sz="0" w:space="0" w:color="auto"/>
      </w:divBdr>
    </w:div>
    <w:div w:id="1509294858">
      <w:marLeft w:val="0"/>
      <w:marRight w:val="0"/>
      <w:marTop w:val="10"/>
      <w:marBottom w:val="10"/>
      <w:divBdr>
        <w:top w:val="none" w:sz="0" w:space="0" w:color="auto"/>
        <w:left w:val="none" w:sz="0" w:space="0" w:color="auto"/>
        <w:bottom w:val="none" w:sz="0" w:space="0" w:color="auto"/>
        <w:right w:val="none" w:sz="0" w:space="0" w:color="auto"/>
      </w:divBdr>
    </w:div>
    <w:div w:id="1525166943">
      <w:marLeft w:val="0"/>
      <w:marRight w:val="0"/>
      <w:marTop w:val="10"/>
      <w:marBottom w:val="10"/>
      <w:divBdr>
        <w:top w:val="none" w:sz="0" w:space="0" w:color="auto"/>
        <w:left w:val="none" w:sz="0" w:space="0" w:color="auto"/>
        <w:bottom w:val="none" w:sz="0" w:space="0" w:color="auto"/>
        <w:right w:val="none" w:sz="0" w:space="0" w:color="auto"/>
      </w:divBdr>
    </w:div>
    <w:div w:id="1529023736">
      <w:marLeft w:val="0"/>
      <w:marRight w:val="0"/>
      <w:marTop w:val="10"/>
      <w:marBottom w:val="10"/>
      <w:divBdr>
        <w:top w:val="none" w:sz="0" w:space="0" w:color="auto"/>
        <w:left w:val="none" w:sz="0" w:space="0" w:color="auto"/>
        <w:bottom w:val="none" w:sz="0" w:space="0" w:color="auto"/>
        <w:right w:val="none" w:sz="0" w:space="0" w:color="auto"/>
      </w:divBdr>
    </w:div>
    <w:div w:id="1576668108">
      <w:marLeft w:val="0"/>
      <w:marRight w:val="0"/>
      <w:marTop w:val="10"/>
      <w:marBottom w:val="10"/>
      <w:divBdr>
        <w:top w:val="none" w:sz="0" w:space="0" w:color="auto"/>
        <w:left w:val="none" w:sz="0" w:space="0" w:color="auto"/>
        <w:bottom w:val="none" w:sz="0" w:space="0" w:color="auto"/>
        <w:right w:val="none" w:sz="0" w:space="0" w:color="auto"/>
      </w:divBdr>
    </w:div>
    <w:div w:id="1588417413">
      <w:marLeft w:val="0"/>
      <w:marRight w:val="0"/>
      <w:marTop w:val="10"/>
      <w:marBottom w:val="10"/>
      <w:divBdr>
        <w:top w:val="none" w:sz="0" w:space="0" w:color="auto"/>
        <w:left w:val="none" w:sz="0" w:space="0" w:color="auto"/>
        <w:bottom w:val="none" w:sz="0" w:space="0" w:color="auto"/>
        <w:right w:val="none" w:sz="0" w:space="0" w:color="auto"/>
      </w:divBdr>
    </w:div>
    <w:div w:id="1636519859">
      <w:marLeft w:val="0"/>
      <w:marRight w:val="0"/>
      <w:marTop w:val="10"/>
      <w:marBottom w:val="10"/>
      <w:divBdr>
        <w:top w:val="none" w:sz="0" w:space="0" w:color="auto"/>
        <w:left w:val="none" w:sz="0" w:space="0" w:color="auto"/>
        <w:bottom w:val="none" w:sz="0" w:space="0" w:color="auto"/>
        <w:right w:val="none" w:sz="0" w:space="0" w:color="auto"/>
      </w:divBdr>
    </w:div>
    <w:div w:id="1649507769">
      <w:marLeft w:val="0"/>
      <w:marRight w:val="0"/>
      <w:marTop w:val="10"/>
      <w:marBottom w:val="10"/>
      <w:divBdr>
        <w:top w:val="none" w:sz="0" w:space="0" w:color="auto"/>
        <w:left w:val="none" w:sz="0" w:space="0" w:color="auto"/>
        <w:bottom w:val="none" w:sz="0" w:space="0" w:color="auto"/>
        <w:right w:val="none" w:sz="0" w:space="0" w:color="auto"/>
      </w:divBdr>
    </w:div>
    <w:div w:id="1660883687">
      <w:marLeft w:val="0"/>
      <w:marRight w:val="0"/>
      <w:marTop w:val="10"/>
      <w:marBottom w:val="10"/>
      <w:divBdr>
        <w:top w:val="none" w:sz="0" w:space="0" w:color="auto"/>
        <w:left w:val="none" w:sz="0" w:space="0" w:color="auto"/>
        <w:bottom w:val="none" w:sz="0" w:space="0" w:color="auto"/>
        <w:right w:val="none" w:sz="0" w:space="0" w:color="auto"/>
      </w:divBdr>
    </w:div>
    <w:div w:id="1675642260">
      <w:marLeft w:val="0"/>
      <w:marRight w:val="0"/>
      <w:marTop w:val="10"/>
      <w:marBottom w:val="10"/>
      <w:divBdr>
        <w:top w:val="none" w:sz="0" w:space="0" w:color="auto"/>
        <w:left w:val="none" w:sz="0" w:space="0" w:color="auto"/>
        <w:bottom w:val="none" w:sz="0" w:space="0" w:color="auto"/>
        <w:right w:val="none" w:sz="0" w:space="0" w:color="auto"/>
      </w:divBdr>
    </w:div>
    <w:div w:id="1703742932">
      <w:marLeft w:val="0"/>
      <w:marRight w:val="0"/>
      <w:marTop w:val="10"/>
      <w:marBottom w:val="10"/>
      <w:divBdr>
        <w:top w:val="none" w:sz="0" w:space="0" w:color="auto"/>
        <w:left w:val="none" w:sz="0" w:space="0" w:color="auto"/>
        <w:bottom w:val="none" w:sz="0" w:space="0" w:color="auto"/>
        <w:right w:val="none" w:sz="0" w:space="0" w:color="auto"/>
      </w:divBdr>
    </w:div>
    <w:div w:id="1714114688">
      <w:marLeft w:val="0"/>
      <w:marRight w:val="0"/>
      <w:marTop w:val="10"/>
      <w:marBottom w:val="10"/>
      <w:divBdr>
        <w:top w:val="none" w:sz="0" w:space="0" w:color="auto"/>
        <w:left w:val="none" w:sz="0" w:space="0" w:color="auto"/>
        <w:bottom w:val="none" w:sz="0" w:space="0" w:color="auto"/>
        <w:right w:val="none" w:sz="0" w:space="0" w:color="auto"/>
      </w:divBdr>
    </w:div>
    <w:div w:id="1731028020">
      <w:marLeft w:val="0"/>
      <w:marRight w:val="0"/>
      <w:marTop w:val="10"/>
      <w:marBottom w:val="10"/>
      <w:divBdr>
        <w:top w:val="none" w:sz="0" w:space="0" w:color="auto"/>
        <w:left w:val="none" w:sz="0" w:space="0" w:color="auto"/>
        <w:bottom w:val="none" w:sz="0" w:space="0" w:color="auto"/>
        <w:right w:val="none" w:sz="0" w:space="0" w:color="auto"/>
      </w:divBdr>
    </w:div>
    <w:div w:id="1829666387">
      <w:marLeft w:val="0"/>
      <w:marRight w:val="0"/>
      <w:marTop w:val="10"/>
      <w:marBottom w:val="10"/>
      <w:divBdr>
        <w:top w:val="none" w:sz="0" w:space="0" w:color="auto"/>
        <w:left w:val="none" w:sz="0" w:space="0" w:color="auto"/>
        <w:bottom w:val="none" w:sz="0" w:space="0" w:color="auto"/>
        <w:right w:val="none" w:sz="0" w:space="0" w:color="auto"/>
      </w:divBdr>
    </w:div>
    <w:div w:id="1863396021">
      <w:marLeft w:val="0"/>
      <w:marRight w:val="0"/>
      <w:marTop w:val="10"/>
      <w:marBottom w:val="10"/>
      <w:divBdr>
        <w:top w:val="none" w:sz="0" w:space="0" w:color="auto"/>
        <w:left w:val="none" w:sz="0" w:space="0" w:color="auto"/>
        <w:bottom w:val="none" w:sz="0" w:space="0" w:color="auto"/>
        <w:right w:val="none" w:sz="0" w:space="0" w:color="auto"/>
      </w:divBdr>
    </w:div>
    <w:div w:id="1895778219">
      <w:marLeft w:val="0"/>
      <w:marRight w:val="0"/>
      <w:marTop w:val="10"/>
      <w:marBottom w:val="10"/>
      <w:divBdr>
        <w:top w:val="none" w:sz="0" w:space="0" w:color="auto"/>
        <w:left w:val="none" w:sz="0" w:space="0" w:color="auto"/>
        <w:bottom w:val="none" w:sz="0" w:space="0" w:color="auto"/>
        <w:right w:val="none" w:sz="0" w:space="0" w:color="auto"/>
      </w:divBdr>
    </w:div>
    <w:div w:id="1899590146">
      <w:marLeft w:val="0"/>
      <w:marRight w:val="0"/>
      <w:marTop w:val="10"/>
      <w:marBottom w:val="10"/>
      <w:divBdr>
        <w:top w:val="none" w:sz="0" w:space="0" w:color="auto"/>
        <w:left w:val="none" w:sz="0" w:space="0" w:color="auto"/>
        <w:bottom w:val="none" w:sz="0" w:space="0" w:color="auto"/>
        <w:right w:val="none" w:sz="0" w:space="0" w:color="auto"/>
      </w:divBdr>
    </w:div>
    <w:div w:id="1905097024">
      <w:marLeft w:val="0"/>
      <w:marRight w:val="0"/>
      <w:marTop w:val="10"/>
      <w:marBottom w:val="10"/>
      <w:divBdr>
        <w:top w:val="none" w:sz="0" w:space="0" w:color="auto"/>
        <w:left w:val="none" w:sz="0" w:space="0" w:color="auto"/>
        <w:bottom w:val="none" w:sz="0" w:space="0" w:color="auto"/>
        <w:right w:val="none" w:sz="0" w:space="0" w:color="auto"/>
      </w:divBdr>
    </w:div>
    <w:div w:id="1932472071">
      <w:marLeft w:val="0"/>
      <w:marRight w:val="0"/>
      <w:marTop w:val="10"/>
      <w:marBottom w:val="10"/>
      <w:divBdr>
        <w:top w:val="none" w:sz="0" w:space="0" w:color="auto"/>
        <w:left w:val="none" w:sz="0" w:space="0" w:color="auto"/>
        <w:bottom w:val="none" w:sz="0" w:space="0" w:color="auto"/>
        <w:right w:val="none" w:sz="0" w:space="0" w:color="auto"/>
      </w:divBdr>
    </w:div>
    <w:div w:id="1983652006">
      <w:marLeft w:val="0"/>
      <w:marRight w:val="0"/>
      <w:marTop w:val="10"/>
      <w:marBottom w:val="10"/>
      <w:divBdr>
        <w:top w:val="none" w:sz="0" w:space="0" w:color="auto"/>
        <w:left w:val="none" w:sz="0" w:space="0" w:color="auto"/>
        <w:bottom w:val="none" w:sz="0" w:space="0" w:color="auto"/>
        <w:right w:val="none" w:sz="0" w:space="0" w:color="auto"/>
      </w:divBdr>
    </w:div>
    <w:div w:id="2083597031">
      <w:marLeft w:val="0"/>
      <w:marRight w:val="0"/>
      <w:marTop w:val="10"/>
      <w:marBottom w:val="10"/>
      <w:divBdr>
        <w:top w:val="none" w:sz="0" w:space="0" w:color="auto"/>
        <w:left w:val="none" w:sz="0" w:space="0" w:color="auto"/>
        <w:bottom w:val="none" w:sz="0" w:space="0" w:color="auto"/>
        <w:right w:val="none" w:sz="0" w:space="0" w:color="auto"/>
      </w:divBdr>
    </w:div>
    <w:div w:id="2086567587">
      <w:marLeft w:val="0"/>
      <w:marRight w:val="0"/>
      <w:marTop w:val="10"/>
      <w:marBottom w:val="10"/>
      <w:divBdr>
        <w:top w:val="none" w:sz="0" w:space="0" w:color="auto"/>
        <w:left w:val="none" w:sz="0" w:space="0" w:color="auto"/>
        <w:bottom w:val="none" w:sz="0" w:space="0" w:color="auto"/>
        <w:right w:val="none" w:sz="0" w:space="0" w:color="auto"/>
      </w:divBdr>
    </w:div>
    <w:div w:id="2089620410">
      <w:marLeft w:val="0"/>
      <w:marRight w:val="720"/>
      <w:marTop w:val="10"/>
      <w:marBottom w:val="10"/>
      <w:divBdr>
        <w:top w:val="none" w:sz="0" w:space="0" w:color="auto"/>
        <w:left w:val="none" w:sz="0" w:space="0" w:color="auto"/>
        <w:bottom w:val="none" w:sz="0" w:space="0" w:color="auto"/>
        <w:right w:val="none" w:sz="0" w:space="0" w:color="auto"/>
      </w:divBdr>
    </w:div>
    <w:div w:id="21093034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900</Words>
  <Characters>5134</Characters>
  <Application>Microsoft Office Word</Application>
  <DocSecurity>0</DocSecurity>
  <Lines>42</Lines>
  <Paragraphs>12</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2025-04-30T06:47:00Z</dcterms:created>
  <dcterms:modified xsi:type="dcterms:W3CDTF">2025-04-30T06:47:00Z</dcterms:modified>
</cp:coreProperties>
</file>