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1286" w:rsidRDefault="00791286">
      <w:pPr>
        <w:spacing w:line="500" w:lineRule="atLeast"/>
        <w:jc w:val="center"/>
        <w:divId w:val="2102212783"/>
        <w:rPr>
          <w:rFonts w:ascii="黑体" w:eastAsia="黑体" w:hAnsi="黑体"/>
          <w:sz w:val="36"/>
          <w:szCs w:val="36"/>
        </w:rPr>
      </w:pPr>
      <w:r>
        <w:rPr>
          <w:rFonts w:ascii="黑体" w:eastAsia="黑体" w:hAnsi="黑体" w:hint="eastAsia"/>
          <w:sz w:val="36"/>
          <w:szCs w:val="36"/>
        </w:rPr>
        <w:t>广东省博罗县人民法院</w:t>
      </w:r>
    </w:p>
    <w:p w:rsidR="00791286" w:rsidRDefault="00791286">
      <w:pPr>
        <w:spacing w:line="500" w:lineRule="atLeast"/>
        <w:jc w:val="center"/>
        <w:divId w:val="6264008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1286" w:rsidRDefault="00791286">
      <w:pPr>
        <w:spacing w:line="500" w:lineRule="atLeast"/>
        <w:jc w:val="right"/>
        <w:divId w:val="14235256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273</w:t>
      </w:r>
      <w:r>
        <w:rPr>
          <w:rFonts w:hint="eastAsia"/>
          <w:sz w:val="30"/>
          <w:szCs w:val="30"/>
        </w:rPr>
        <w:t>号</w:t>
      </w:r>
    </w:p>
    <w:p w:rsidR="00791286" w:rsidRDefault="00791286">
      <w:pPr>
        <w:spacing w:line="500" w:lineRule="atLeast"/>
        <w:ind w:firstLine="600"/>
        <w:divId w:val="1090927706"/>
        <w:rPr>
          <w:rFonts w:hint="eastAsia"/>
          <w:sz w:val="30"/>
          <w:szCs w:val="30"/>
        </w:rPr>
      </w:pPr>
      <w:r>
        <w:rPr>
          <w:rFonts w:hint="eastAsia"/>
          <w:sz w:val="30"/>
          <w:szCs w:val="30"/>
        </w:rPr>
        <w:t>公诉机关博罗县人民检察院。</w:t>
      </w:r>
    </w:p>
    <w:p w:rsidR="00791286" w:rsidRDefault="00791286">
      <w:pPr>
        <w:spacing w:line="500" w:lineRule="atLeast"/>
        <w:ind w:firstLine="600"/>
        <w:divId w:val="1800801564"/>
        <w:rPr>
          <w:rFonts w:hint="eastAsia"/>
          <w:sz w:val="30"/>
          <w:szCs w:val="30"/>
        </w:rPr>
      </w:pPr>
      <w:r>
        <w:rPr>
          <w:rFonts w:hint="eastAsia"/>
          <w:sz w:val="30"/>
          <w:szCs w:val="30"/>
        </w:rPr>
        <w:t>被告人陈水发，男，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日出生，汉族，大学本科文化，</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月任广东省惠州市某县国土资源局副局长，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月任广东省惠州市某县国土资源局局长，户籍所在地：广东省惠州市某县。因涉嫌玩忽职守罪、受贿罪，经博罗县人民检察院决定，于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日由博罗县公安局执行刑事拘留，经惠州市人民检察院批准，同年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日由博罗县公安局执行逮捕。现羁押于博罗县看守所。</w:t>
      </w:r>
    </w:p>
    <w:p w:rsidR="00791286" w:rsidRDefault="00791286">
      <w:pPr>
        <w:spacing w:line="500" w:lineRule="atLeast"/>
        <w:ind w:firstLine="600"/>
        <w:divId w:val="1674409417"/>
        <w:rPr>
          <w:rFonts w:hint="eastAsia"/>
          <w:sz w:val="30"/>
          <w:szCs w:val="30"/>
        </w:rPr>
      </w:pPr>
      <w:r>
        <w:rPr>
          <w:rFonts w:hint="eastAsia"/>
          <w:sz w:val="30"/>
          <w:szCs w:val="30"/>
        </w:rPr>
        <w:t>辩护人周涌，广东伟伦律师事务所律师。</w:t>
      </w:r>
    </w:p>
    <w:p w:rsidR="00791286" w:rsidRDefault="00791286">
      <w:pPr>
        <w:spacing w:line="500" w:lineRule="atLeast"/>
        <w:ind w:firstLine="600"/>
        <w:divId w:val="1079324432"/>
        <w:rPr>
          <w:rFonts w:hint="eastAsia"/>
          <w:sz w:val="30"/>
          <w:szCs w:val="30"/>
        </w:rPr>
      </w:pPr>
      <w:r>
        <w:rPr>
          <w:rFonts w:hint="eastAsia"/>
          <w:sz w:val="30"/>
          <w:szCs w:val="30"/>
        </w:rPr>
        <w:t>辩护人张倩倩，广东伟伦律师事务所（实习）律师。</w:t>
      </w:r>
    </w:p>
    <w:p w:rsidR="00791286" w:rsidRDefault="00791286">
      <w:pPr>
        <w:spacing w:line="500" w:lineRule="atLeast"/>
        <w:ind w:firstLine="600"/>
        <w:divId w:val="2098865323"/>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152</w:t>
      </w:r>
      <w:r>
        <w:rPr>
          <w:rFonts w:hint="eastAsia"/>
          <w:sz w:val="30"/>
          <w:szCs w:val="30"/>
        </w:rPr>
        <w:t>号起诉书指控被告人陈水发犯受贿罪、玩忽职守罪，于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日向本院提起公诉。本院依法组成合议庭，公开开庭审理了本案。博罗县人民检察院指派检察员曾小玲出庭支持公诉，被告人陈水发及其辩护人周涌、张倩倩到庭参加了诉讼。现已审理终结。</w:t>
      </w:r>
    </w:p>
    <w:p w:rsidR="00791286" w:rsidRDefault="00791286">
      <w:pPr>
        <w:spacing w:line="500" w:lineRule="atLeast"/>
        <w:ind w:firstLine="600"/>
        <w:divId w:val="1457212611"/>
        <w:rPr>
          <w:rFonts w:hint="eastAsia"/>
          <w:sz w:val="30"/>
          <w:szCs w:val="30"/>
        </w:rPr>
      </w:pPr>
      <w:r>
        <w:rPr>
          <w:rFonts w:hint="eastAsia"/>
          <w:sz w:val="30"/>
          <w:szCs w:val="30"/>
        </w:rPr>
        <w:t>公诉机关指控：</w:t>
      </w:r>
      <w:r>
        <w:rPr>
          <w:rFonts w:hint="eastAsia"/>
          <w:sz w:val="30"/>
          <w:szCs w:val="30"/>
        </w:rPr>
        <w:t>1.</w:t>
      </w:r>
      <w:r>
        <w:rPr>
          <w:rFonts w:hint="eastAsia"/>
          <w:sz w:val="30"/>
          <w:szCs w:val="30"/>
        </w:rPr>
        <w:t>玩忽职守罪。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月下旬，唐某将其位于某县某瀑布附近</w:t>
      </w:r>
      <w:r>
        <w:rPr>
          <w:rFonts w:hint="eastAsia"/>
          <w:sz w:val="30"/>
          <w:szCs w:val="30"/>
        </w:rPr>
        <w:t>39778</w:t>
      </w:r>
      <w:r>
        <w:rPr>
          <w:rFonts w:hint="eastAsia"/>
          <w:sz w:val="30"/>
          <w:szCs w:val="30"/>
        </w:rPr>
        <w:t>平方米土地转卖给某县富迪房地产开发有限公司（以下简称</w:t>
      </w:r>
      <w:r>
        <w:rPr>
          <w:rFonts w:hint="eastAsia"/>
          <w:sz w:val="30"/>
          <w:szCs w:val="30"/>
        </w:rPr>
        <w:t>"</w:t>
      </w:r>
      <w:r>
        <w:rPr>
          <w:rFonts w:hint="eastAsia"/>
          <w:sz w:val="30"/>
          <w:szCs w:val="30"/>
        </w:rPr>
        <w:t>富迪公司</w:t>
      </w:r>
      <w:r>
        <w:rPr>
          <w:rFonts w:hint="eastAsia"/>
          <w:sz w:val="30"/>
          <w:szCs w:val="30"/>
        </w:rPr>
        <w:t>"</w:t>
      </w:r>
      <w:r>
        <w:rPr>
          <w:rFonts w:hint="eastAsia"/>
          <w:sz w:val="30"/>
          <w:szCs w:val="30"/>
        </w:rPr>
        <w:t>），富迪公司工作人员何某在办理该块土地转让手续过程中，为了规避该块土地转让税费，把富迪公司工商登记资料的法人及股东的名字篡改为唐某，使得该块土地转让方式变成个人土地增资到个人独资公司。时任某县国土资源局副局长（负责全局工作）的被告人陈</w:t>
      </w:r>
      <w:r>
        <w:rPr>
          <w:rFonts w:hint="eastAsia"/>
          <w:sz w:val="30"/>
          <w:szCs w:val="30"/>
        </w:rPr>
        <w:lastRenderedPageBreak/>
        <w:t>水发在审批该块土地变更登记过程中，没有认真审查富迪公司的工商登记资料，没有发现富迪公司提供的工商登记资料中法人代表及股东唐某的身份信息与该块土地所有者唐某身份信息不一致，签署同意办证的意见，使得富迪公司通过变更登记取得该块土地的国有土地使用证，规避了相关税费，造成国家经济损失人民币</w:t>
      </w:r>
      <w:r>
        <w:rPr>
          <w:rFonts w:hint="eastAsia"/>
          <w:sz w:val="30"/>
          <w:szCs w:val="30"/>
        </w:rPr>
        <w:t>1961157.2</w:t>
      </w:r>
      <w:r>
        <w:rPr>
          <w:rFonts w:hint="eastAsia"/>
          <w:sz w:val="30"/>
          <w:szCs w:val="30"/>
        </w:rPr>
        <w:t>元。</w:t>
      </w:r>
    </w:p>
    <w:p w:rsidR="00791286" w:rsidRDefault="00791286">
      <w:pPr>
        <w:spacing w:line="500" w:lineRule="atLeast"/>
        <w:ind w:firstLine="600"/>
        <w:divId w:val="79524334"/>
        <w:rPr>
          <w:rFonts w:hint="eastAsia"/>
          <w:sz w:val="30"/>
          <w:szCs w:val="30"/>
        </w:rPr>
      </w:pPr>
      <w:r>
        <w:rPr>
          <w:rFonts w:hint="eastAsia"/>
          <w:sz w:val="30"/>
          <w:szCs w:val="30"/>
        </w:rPr>
        <w:t>2.</w:t>
      </w:r>
      <w:r>
        <w:rPr>
          <w:rFonts w:hint="eastAsia"/>
          <w:sz w:val="30"/>
          <w:szCs w:val="30"/>
        </w:rPr>
        <w:t>受贿罪。</w:t>
      </w:r>
      <w:r>
        <w:rPr>
          <w:rFonts w:hint="eastAsia"/>
          <w:sz w:val="30"/>
          <w:szCs w:val="30"/>
        </w:rPr>
        <w:t>2005</w:t>
      </w:r>
      <w:r>
        <w:rPr>
          <w:rFonts w:hint="eastAsia"/>
          <w:sz w:val="30"/>
          <w:szCs w:val="30"/>
        </w:rPr>
        <w:t>年，广东塔牌集团有限公司惠州某分公司（下称“惠州塔牌公司”）落户某县，时任某县国土资源局副局长（负责全局工作）的被告人陈水发负责惠州塔牌公司办理土地征地、批复及土地登记等业务事宜。陈水发以某县国土资源局公务用车紧张为由，与惠州塔牌公司签订借车协议，由惠州塔牌公司出资购买一辆价值</w:t>
      </w:r>
      <w:r>
        <w:rPr>
          <w:rFonts w:hint="eastAsia"/>
          <w:sz w:val="30"/>
          <w:szCs w:val="30"/>
        </w:rPr>
        <w:t>58</w:t>
      </w:r>
      <w:r>
        <w:rPr>
          <w:rFonts w:hint="eastAsia"/>
          <w:sz w:val="30"/>
          <w:szCs w:val="30"/>
        </w:rPr>
        <w:t>万元的丰田陆地巡洋舰霸道越野车（车牌号粤Ｌ×××××）借给某县国土资源局使用，而后该车一直由陈水发使用。</w:t>
      </w:r>
      <w:r>
        <w:rPr>
          <w:rFonts w:hint="eastAsia"/>
          <w:sz w:val="30"/>
          <w:szCs w:val="30"/>
        </w:rPr>
        <w:t>2007</w:t>
      </w:r>
      <w:r>
        <w:rPr>
          <w:rFonts w:hint="eastAsia"/>
          <w:sz w:val="30"/>
          <w:szCs w:val="30"/>
        </w:rPr>
        <w:t>年，某县纪委发现陈水发长期使用惠州塔牌公司车辆后，下发了整改通知，责令其限期归还，陈水发即将该车归还给惠州塔牌公司。</w:t>
      </w:r>
      <w:r>
        <w:rPr>
          <w:rFonts w:hint="eastAsia"/>
          <w:sz w:val="30"/>
          <w:szCs w:val="30"/>
        </w:rPr>
        <w:t>2009</w:t>
      </w:r>
      <w:r>
        <w:rPr>
          <w:rFonts w:hint="eastAsia"/>
          <w:sz w:val="30"/>
          <w:szCs w:val="30"/>
        </w:rPr>
        <w:t>年期间，时任广东省某县国土资源局局长的陈水发，以个人名义向惠州塔牌公司取回该车归自己使用。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日，陈水发调离某县国土资源局，其依然占用该车辆。至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陈水发主动向惠州塔牌公司提出将该车过户到其亲家林某名下，惠州塔牌公司基于陈水发任某县国土资源局副局长及局长期间为该公司土地征地、批复及土地登记等业务给予的帮助，即按照陈水发的要求将该车辆无偿过户至林某名下，但陈水发一直未将购车款支付给惠州塔牌公司。经鉴定，该辆车</w:t>
      </w:r>
      <w:r>
        <w:rPr>
          <w:rFonts w:hint="eastAsia"/>
          <w:sz w:val="30"/>
          <w:szCs w:val="30"/>
        </w:rPr>
        <w:t>2011</w:t>
      </w:r>
      <w:r>
        <w:rPr>
          <w:rFonts w:hint="eastAsia"/>
          <w:sz w:val="30"/>
          <w:szCs w:val="30"/>
        </w:rPr>
        <w:t>年过户时价值人民币</w:t>
      </w:r>
      <w:r>
        <w:rPr>
          <w:rFonts w:hint="eastAsia"/>
          <w:sz w:val="30"/>
          <w:szCs w:val="30"/>
        </w:rPr>
        <w:t>33.64</w:t>
      </w:r>
      <w:r>
        <w:rPr>
          <w:rFonts w:hint="eastAsia"/>
          <w:sz w:val="30"/>
          <w:szCs w:val="30"/>
        </w:rPr>
        <w:t>万元。</w:t>
      </w:r>
    </w:p>
    <w:p w:rsidR="00791286" w:rsidRDefault="00791286">
      <w:pPr>
        <w:spacing w:line="500" w:lineRule="atLeast"/>
        <w:ind w:firstLine="600"/>
        <w:divId w:val="1703554053"/>
        <w:rPr>
          <w:rFonts w:hint="eastAsia"/>
          <w:sz w:val="30"/>
          <w:szCs w:val="30"/>
        </w:rPr>
      </w:pPr>
      <w:r>
        <w:rPr>
          <w:rFonts w:hint="eastAsia"/>
          <w:sz w:val="30"/>
          <w:szCs w:val="30"/>
        </w:rPr>
        <w:t>公诉机关就上述指控的事实提供了相关证据，认为被告人陈水发的行为已构成受贿罪、玩忽职守罪。建议法院根据被告人犯罪情节、认罪态度依法法作出判决。</w:t>
      </w:r>
    </w:p>
    <w:p w:rsidR="00791286" w:rsidRDefault="00791286">
      <w:pPr>
        <w:spacing w:line="500" w:lineRule="atLeast"/>
        <w:ind w:firstLine="600"/>
        <w:divId w:val="1488126997"/>
        <w:rPr>
          <w:rFonts w:hint="eastAsia"/>
          <w:sz w:val="30"/>
          <w:szCs w:val="30"/>
        </w:rPr>
      </w:pPr>
      <w:r>
        <w:rPr>
          <w:rFonts w:hint="eastAsia"/>
          <w:sz w:val="30"/>
          <w:szCs w:val="30"/>
        </w:rPr>
        <w:t>被告人陈水发对公诉机关指控的犯罪事实和罪名有异议。辩称，我有意见。我是在不知何某股东名字篡改为唐某的审批材料上的情况下签名，我只认负领导责任。我不认识何某，也不知有何某这个人。造成国家的损失，应该是谁伪造谁负责。原来他申请的是更名，并非转让。伪造材料审批下来的证件，应属无效。我并非没有认真审核，只是没有那个水平去审核。他们用假的工商机读档案，而且在</w:t>
      </w:r>
      <w:r>
        <w:rPr>
          <w:rFonts w:hint="eastAsia"/>
          <w:sz w:val="30"/>
          <w:szCs w:val="30"/>
        </w:rPr>
        <w:t>2007</w:t>
      </w:r>
      <w:r>
        <w:rPr>
          <w:rFonts w:hint="eastAsia"/>
          <w:sz w:val="30"/>
          <w:szCs w:val="30"/>
        </w:rPr>
        <w:t>年是有可能存在一个人有拥有二个身份证，且号码不同的。起诉书上关于我的身份情况并不准确，包括何时任局长，副局长等。计税数额及违约金过高。我不构成玩忽职守罪。我也不认受贿罪。我没有为塔牌办理过任何审批项目，当时我还是副局长，上面还有局长在，塔牌的四个矿山都是拍卖所得，并不是我审批的；车辆买卖是民事行为，有双方的协议书为证，且事后我也付了车款，如果塔牌认为我没有付车款，可以到法院民庭对我提起诉讼；车辆鉴定的价格过高。希望法庭重证据，我没有利用职务之便为塔牌谋取过不正当利益，更不存在塔牌任何领导许诺我退位后给我利益，公诉机关指认我向塔牌索贿，从而让塔牌的人不受处分，导致他们对我指鹿为马，这样对我是不公平的，希望法庭判我无罪。</w:t>
      </w:r>
    </w:p>
    <w:p w:rsidR="00791286" w:rsidRDefault="00791286">
      <w:pPr>
        <w:spacing w:line="500" w:lineRule="atLeast"/>
        <w:ind w:firstLine="600"/>
        <w:divId w:val="816992639"/>
        <w:rPr>
          <w:rFonts w:hint="eastAsia"/>
          <w:sz w:val="30"/>
          <w:szCs w:val="30"/>
        </w:rPr>
      </w:pPr>
      <w:r>
        <w:rPr>
          <w:rFonts w:hint="eastAsia"/>
          <w:sz w:val="30"/>
          <w:szCs w:val="30"/>
        </w:rPr>
        <w:t>我是在不知情姓名被改的情况下审批的，张某他们是串通起来骗我签名审批的。纪委在没有问话的情况下将我双规，接着将林某关在我旁边，后来又将李某关在林某的旁边，他们的口供是不真实的。我之前在纪委说的是假话，因为我身体腰痛得难受，身体熬不住了，第一次的陈述与今天说的一致，是真实的。对书证的三性部分有意见，并不是转证，而是更名。任职文件是错误的。李某的证言不是事实，他本身也是被纪委双规的，他是在推卸责任。对林某的证言，之前拿他的身价证去过户他是同意的，后来他说怀疑我是怎么得来的，对这点有意见。对何某的证言没有意见，对张某的证言部分有意见。对辨认笔录上我的签名没有意见，但这些材料都是更名的，并没有提及转让。</w:t>
      </w:r>
    </w:p>
    <w:p w:rsidR="00791286" w:rsidRDefault="00791286">
      <w:pPr>
        <w:spacing w:line="500" w:lineRule="atLeast"/>
        <w:ind w:firstLine="600"/>
        <w:divId w:val="170680600"/>
        <w:rPr>
          <w:rFonts w:hint="eastAsia"/>
          <w:sz w:val="30"/>
          <w:szCs w:val="30"/>
        </w:rPr>
      </w:pPr>
      <w:r>
        <w:rPr>
          <w:rFonts w:hint="eastAsia"/>
          <w:sz w:val="30"/>
          <w:szCs w:val="30"/>
        </w:rPr>
        <w:t>辩护人的辩护意见是：被告人的行为不构成玩忽职守罪及受贿罪，被告人的行为不属于犯罪行为。</w:t>
      </w:r>
      <w:r>
        <w:rPr>
          <w:rFonts w:hint="eastAsia"/>
          <w:sz w:val="30"/>
          <w:szCs w:val="30"/>
        </w:rPr>
        <w:t>1</w:t>
      </w:r>
      <w:r>
        <w:rPr>
          <w:rFonts w:hint="eastAsia"/>
          <w:sz w:val="30"/>
          <w:szCs w:val="30"/>
        </w:rPr>
        <w:t>、起诉书指控富迪公司通过变更登记取得国有土地使用证是被告人陈水发没有认真审查资料错误审批而致，遗漏了何某受人指使篡改资料报批的事实，请法庭核查，对篡改资料内外勾结的一干人等合并审理。陈水发的行为不构成玩忽职守罪，而属于工作失误；根据最高检的规定，应追究造假责任人的责任，而非审批人的责任；</w:t>
      </w:r>
      <w:r>
        <w:rPr>
          <w:rFonts w:hint="eastAsia"/>
          <w:sz w:val="30"/>
          <w:szCs w:val="30"/>
        </w:rPr>
        <w:t>2</w:t>
      </w:r>
      <w:r>
        <w:rPr>
          <w:rFonts w:hint="eastAsia"/>
          <w:sz w:val="30"/>
          <w:szCs w:val="30"/>
        </w:rPr>
        <w:t>、税费的鉴定与法律相悖；</w:t>
      </w:r>
      <w:r>
        <w:rPr>
          <w:rFonts w:hint="eastAsia"/>
          <w:sz w:val="30"/>
          <w:szCs w:val="30"/>
        </w:rPr>
        <w:t>3</w:t>
      </w:r>
      <w:r>
        <w:rPr>
          <w:rFonts w:hint="eastAsia"/>
          <w:sz w:val="30"/>
          <w:szCs w:val="30"/>
        </w:rPr>
        <w:t>、指控被告人受贿的罪名不成立，指控车辆无偿过户的证据不足，陈水发与塔牌公司的车辆买卖是民事关系，有签订的协议书、收据为证，陈水发对于支付款项作了充分的说明。在这起车辆买卖过程中，陈水发是债务人，塔牌公司是债仅人，对没有足额支付的债权，塔牌公司可以起诉。陈水发在离开国土局领导岗位一年多后才要求塔牌公司将车辆过户，不符合受贿或事后索贿的条件。</w:t>
      </w:r>
    </w:p>
    <w:p w:rsidR="00791286" w:rsidRDefault="00791286">
      <w:pPr>
        <w:spacing w:line="500" w:lineRule="atLeast"/>
        <w:ind w:firstLine="600"/>
        <w:divId w:val="213010559"/>
        <w:rPr>
          <w:rFonts w:hint="eastAsia"/>
          <w:sz w:val="30"/>
          <w:szCs w:val="30"/>
        </w:rPr>
      </w:pPr>
      <w:r>
        <w:rPr>
          <w:rFonts w:hint="eastAsia"/>
          <w:sz w:val="30"/>
          <w:szCs w:val="30"/>
        </w:rPr>
        <w:t>提交的证据有：</w:t>
      </w:r>
      <w:r>
        <w:rPr>
          <w:rFonts w:hint="eastAsia"/>
          <w:sz w:val="30"/>
          <w:szCs w:val="30"/>
        </w:rPr>
        <w:t>1</w:t>
      </w:r>
      <w:r>
        <w:rPr>
          <w:rFonts w:hint="eastAsia"/>
          <w:sz w:val="30"/>
          <w:szCs w:val="30"/>
        </w:rPr>
        <w:t>、国土局回函，说明土地变更的办理及审批流程，另还对国土所、国土局各领导的分工进行了说明，证明对于办理变更手续的身份是不用审核的。</w:t>
      </w:r>
      <w:r>
        <w:rPr>
          <w:rFonts w:hint="eastAsia"/>
          <w:sz w:val="30"/>
          <w:szCs w:val="30"/>
        </w:rPr>
        <w:t>2</w:t>
      </w:r>
      <w:r>
        <w:rPr>
          <w:rFonts w:hint="eastAsia"/>
          <w:sz w:val="30"/>
          <w:szCs w:val="30"/>
        </w:rPr>
        <w:t>、关于本案涉案车辆即使使用六年的车辆价格在各大网站上进行询价，车辆的市场价在</w:t>
      </w:r>
      <w:r>
        <w:rPr>
          <w:rFonts w:hint="eastAsia"/>
          <w:sz w:val="30"/>
          <w:szCs w:val="30"/>
        </w:rPr>
        <w:t>11</w:t>
      </w:r>
      <w:r>
        <w:rPr>
          <w:rFonts w:hint="eastAsia"/>
          <w:sz w:val="30"/>
          <w:szCs w:val="30"/>
        </w:rPr>
        <w:t>万至</w:t>
      </w:r>
      <w:r>
        <w:rPr>
          <w:rFonts w:hint="eastAsia"/>
          <w:sz w:val="30"/>
          <w:szCs w:val="30"/>
        </w:rPr>
        <w:t>27</w:t>
      </w:r>
      <w:r>
        <w:rPr>
          <w:rFonts w:hint="eastAsia"/>
          <w:sz w:val="30"/>
          <w:szCs w:val="30"/>
        </w:rPr>
        <w:t>万元，本案车辆鉴定的价格过高。</w:t>
      </w:r>
    </w:p>
    <w:p w:rsidR="00791286" w:rsidRDefault="00791286">
      <w:pPr>
        <w:spacing w:line="500" w:lineRule="atLeast"/>
        <w:ind w:firstLine="600"/>
        <w:divId w:val="1385325853"/>
        <w:rPr>
          <w:rFonts w:hint="eastAsia"/>
          <w:sz w:val="30"/>
          <w:szCs w:val="30"/>
        </w:rPr>
      </w:pPr>
      <w:r>
        <w:rPr>
          <w:rFonts w:hint="eastAsia"/>
          <w:sz w:val="30"/>
          <w:szCs w:val="30"/>
        </w:rPr>
        <w:t>经审理查明，被告人陈水发有以下犯罪事实：</w:t>
      </w:r>
    </w:p>
    <w:p w:rsidR="00791286" w:rsidRDefault="00791286">
      <w:pPr>
        <w:spacing w:line="500" w:lineRule="atLeast"/>
        <w:ind w:firstLine="600"/>
        <w:divId w:val="749542555"/>
        <w:rPr>
          <w:rFonts w:hint="eastAsia"/>
          <w:sz w:val="30"/>
          <w:szCs w:val="30"/>
        </w:rPr>
      </w:pPr>
      <w:r>
        <w:rPr>
          <w:rFonts w:hint="eastAsia"/>
          <w:sz w:val="30"/>
          <w:szCs w:val="30"/>
        </w:rPr>
        <w:t>一、玩忽职守罪</w:t>
      </w:r>
    </w:p>
    <w:p w:rsidR="00791286" w:rsidRDefault="00791286">
      <w:pPr>
        <w:spacing w:line="500" w:lineRule="atLeast"/>
        <w:ind w:firstLine="600"/>
        <w:divId w:val="2067288974"/>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月下旬，唐某将其位于某县某瀑布附近</w:t>
      </w:r>
      <w:r>
        <w:rPr>
          <w:rFonts w:hint="eastAsia"/>
          <w:sz w:val="30"/>
          <w:szCs w:val="30"/>
        </w:rPr>
        <w:t>39778</w:t>
      </w:r>
      <w:r>
        <w:rPr>
          <w:rFonts w:hint="eastAsia"/>
          <w:sz w:val="30"/>
          <w:szCs w:val="30"/>
        </w:rPr>
        <w:t>平方米土地转卖给某县富迪房地产开发有限公司（以下简称</w:t>
      </w:r>
      <w:r>
        <w:rPr>
          <w:rFonts w:hint="eastAsia"/>
          <w:sz w:val="30"/>
          <w:szCs w:val="30"/>
        </w:rPr>
        <w:t>"</w:t>
      </w:r>
      <w:r>
        <w:rPr>
          <w:rFonts w:hint="eastAsia"/>
          <w:sz w:val="30"/>
          <w:szCs w:val="30"/>
        </w:rPr>
        <w:t>富迪公司</w:t>
      </w:r>
      <w:r>
        <w:rPr>
          <w:rFonts w:hint="eastAsia"/>
          <w:sz w:val="30"/>
          <w:szCs w:val="30"/>
        </w:rPr>
        <w:t>"</w:t>
      </w:r>
      <w:r>
        <w:rPr>
          <w:rFonts w:hint="eastAsia"/>
          <w:sz w:val="30"/>
          <w:szCs w:val="30"/>
        </w:rPr>
        <w:t>），富迪公司工作人员何某在办理该块土地转让手续过程中，为了规避该块土地转让税费，把富迪公司工商登记资料的法人及股东的名字篡改为唐某，使得该块土地转让方式变成个人土地增资到个人独资公司。时任某县国土资源局副局长（负责全面工作）的被告人陈水发在审批该块土地变更登记过程中，没有认真审查富迪公司的工商登记资料，没有发现富迪公司提供的工商登记资料中法人代表及股东唐某的身份信息与该块土地所有者唐某身份信息不一致，签署同意办证的意见，使得富迪公司通过变更登记取得该块土地的国有土地使用证，规避了相关税收，造成国家经济损失人民币</w:t>
      </w:r>
      <w:r>
        <w:rPr>
          <w:rFonts w:hint="eastAsia"/>
          <w:sz w:val="30"/>
          <w:szCs w:val="30"/>
        </w:rPr>
        <w:t>1961157.2</w:t>
      </w:r>
      <w:r>
        <w:rPr>
          <w:rFonts w:hint="eastAsia"/>
          <w:sz w:val="30"/>
          <w:szCs w:val="30"/>
        </w:rPr>
        <w:t>元。</w:t>
      </w:r>
    </w:p>
    <w:p w:rsidR="00791286" w:rsidRDefault="00791286">
      <w:pPr>
        <w:spacing w:line="500" w:lineRule="atLeast"/>
        <w:ind w:firstLine="600"/>
        <w:divId w:val="52699438"/>
        <w:rPr>
          <w:rFonts w:hint="eastAsia"/>
          <w:sz w:val="30"/>
          <w:szCs w:val="30"/>
        </w:rPr>
      </w:pPr>
      <w:r>
        <w:rPr>
          <w:rFonts w:hint="eastAsia"/>
          <w:sz w:val="30"/>
          <w:szCs w:val="30"/>
        </w:rPr>
        <w:t>二、受贿罪</w:t>
      </w:r>
    </w:p>
    <w:p w:rsidR="00791286" w:rsidRDefault="00791286">
      <w:pPr>
        <w:spacing w:line="500" w:lineRule="atLeast"/>
        <w:ind w:firstLine="600"/>
        <w:divId w:val="1926373824"/>
        <w:rPr>
          <w:rFonts w:hint="eastAsia"/>
          <w:sz w:val="30"/>
          <w:szCs w:val="30"/>
        </w:rPr>
      </w:pPr>
      <w:r>
        <w:rPr>
          <w:rFonts w:hint="eastAsia"/>
          <w:sz w:val="30"/>
          <w:szCs w:val="30"/>
        </w:rPr>
        <w:t>2005</w:t>
      </w:r>
      <w:r>
        <w:rPr>
          <w:rFonts w:hint="eastAsia"/>
          <w:sz w:val="30"/>
          <w:szCs w:val="30"/>
        </w:rPr>
        <w:t>年，广东塔牌集团有限公司惠州某分公司（下称“惠州塔牌公司”）落户某县，时任某县国土资源局副局长（负责全局工作）的被告人陈水发负责惠州塔牌公司办理土地征地、批复及土地登记等业务事宜。陈水发以某县国土资源局公务用车紧张为由，与惠州塔牌公司签订借车协议，由惠州塔牌公司出资购买一辆价值</w:t>
      </w:r>
      <w:r>
        <w:rPr>
          <w:rFonts w:hint="eastAsia"/>
          <w:sz w:val="30"/>
          <w:szCs w:val="30"/>
        </w:rPr>
        <w:t>580000</w:t>
      </w:r>
      <w:r>
        <w:rPr>
          <w:rFonts w:hint="eastAsia"/>
          <w:sz w:val="30"/>
          <w:szCs w:val="30"/>
        </w:rPr>
        <w:t>元的丰田陆地巡洋舰霸道越野车（车牌号粤Ｌ×××××）借给某县国土资源局使用，而后该车一直由陈水发使用。</w:t>
      </w:r>
      <w:r>
        <w:rPr>
          <w:rFonts w:hint="eastAsia"/>
          <w:sz w:val="30"/>
          <w:szCs w:val="30"/>
        </w:rPr>
        <w:t>2007</w:t>
      </w:r>
      <w:r>
        <w:rPr>
          <w:rFonts w:hint="eastAsia"/>
          <w:sz w:val="30"/>
          <w:szCs w:val="30"/>
        </w:rPr>
        <w:t>年，某县纪委发现陈水发长期使用惠州塔牌公司车辆后，下发了整改通知，责令其限期归还，陈水发即将该车归还给惠州塔牌公司。</w:t>
      </w:r>
      <w:r>
        <w:rPr>
          <w:rFonts w:hint="eastAsia"/>
          <w:sz w:val="30"/>
          <w:szCs w:val="30"/>
        </w:rPr>
        <w:t>2009</w:t>
      </w:r>
      <w:r>
        <w:rPr>
          <w:rFonts w:hint="eastAsia"/>
          <w:sz w:val="30"/>
          <w:szCs w:val="30"/>
        </w:rPr>
        <w:t>年期间，时任广东省某县国土资源局局长的陈水发，以个人名义向惠州塔牌公司取回该车归自己使用。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日，陈水发调离某县国土资源局，其依然占用该车辆。至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陈水发主动向惠州塔牌公司提出将该车过户到其亲家林某名下，惠州塔牌公司基于陈水发任某县国土资源局副局长及局长期间为该公司土地征地、批复及土地登记等业务给予的帮助，即按照陈水发的要求将该车辆无偿过户至林某名下，但陈水发一直未将购车款支付给惠州塔牌公司。经鉴定，该辆车</w:t>
      </w:r>
      <w:r>
        <w:rPr>
          <w:rFonts w:hint="eastAsia"/>
          <w:sz w:val="30"/>
          <w:szCs w:val="30"/>
        </w:rPr>
        <w:t>2011</w:t>
      </w:r>
      <w:r>
        <w:rPr>
          <w:rFonts w:hint="eastAsia"/>
          <w:sz w:val="30"/>
          <w:szCs w:val="30"/>
        </w:rPr>
        <w:t>年过户时价值人民币</w:t>
      </w:r>
      <w:r>
        <w:rPr>
          <w:rFonts w:hint="eastAsia"/>
          <w:sz w:val="30"/>
          <w:szCs w:val="30"/>
        </w:rPr>
        <w:t>336400</w:t>
      </w:r>
      <w:r>
        <w:rPr>
          <w:rFonts w:hint="eastAsia"/>
          <w:sz w:val="30"/>
          <w:szCs w:val="30"/>
        </w:rPr>
        <w:t>元。</w:t>
      </w:r>
    </w:p>
    <w:p w:rsidR="00791286" w:rsidRDefault="00791286">
      <w:pPr>
        <w:spacing w:line="500" w:lineRule="atLeast"/>
        <w:ind w:firstLine="600"/>
        <w:divId w:val="1395202644"/>
        <w:rPr>
          <w:rFonts w:hint="eastAsia"/>
          <w:sz w:val="30"/>
          <w:szCs w:val="30"/>
        </w:rPr>
      </w:pPr>
      <w:r>
        <w:rPr>
          <w:rFonts w:hint="eastAsia"/>
          <w:sz w:val="30"/>
          <w:szCs w:val="30"/>
        </w:rPr>
        <w:t>上述事实，有公诉机关提交，且经法庭质证、认证的下列证据予以证实：</w:t>
      </w:r>
    </w:p>
    <w:p w:rsidR="00791286" w:rsidRDefault="00791286">
      <w:pPr>
        <w:spacing w:line="500" w:lineRule="atLeast"/>
        <w:ind w:firstLine="600"/>
        <w:divId w:val="379404251"/>
        <w:rPr>
          <w:rFonts w:hint="eastAsia"/>
          <w:sz w:val="30"/>
          <w:szCs w:val="30"/>
        </w:rPr>
      </w:pPr>
      <w:r>
        <w:rPr>
          <w:rFonts w:hint="eastAsia"/>
          <w:sz w:val="30"/>
          <w:szCs w:val="30"/>
        </w:rPr>
        <w:t>1</w:t>
      </w:r>
      <w:r>
        <w:rPr>
          <w:rFonts w:hint="eastAsia"/>
          <w:sz w:val="30"/>
          <w:szCs w:val="30"/>
        </w:rPr>
        <w:t>．被告人的供述与辩解</w:t>
      </w:r>
    </w:p>
    <w:p w:rsidR="00791286" w:rsidRDefault="00791286">
      <w:pPr>
        <w:spacing w:line="500" w:lineRule="atLeast"/>
        <w:ind w:firstLine="600"/>
        <w:divId w:val="1389646651"/>
        <w:rPr>
          <w:rFonts w:hint="eastAsia"/>
          <w:sz w:val="30"/>
          <w:szCs w:val="30"/>
        </w:rPr>
      </w:pPr>
      <w:r>
        <w:rPr>
          <w:rFonts w:hint="eastAsia"/>
          <w:sz w:val="30"/>
          <w:szCs w:val="30"/>
        </w:rPr>
        <w:t>被告人陈水发的供认：（侦查阶段在纪委工作点三次谈话及在看守所二次笔录认罪供述）</w:t>
      </w:r>
    </w:p>
    <w:p w:rsidR="00791286" w:rsidRDefault="00791286">
      <w:pPr>
        <w:spacing w:line="500" w:lineRule="atLeast"/>
        <w:ind w:firstLine="600"/>
        <w:divId w:val="292904054"/>
        <w:rPr>
          <w:rFonts w:hint="eastAsia"/>
          <w:sz w:val="30"/>
          <w:szCs w:val="30"/>
        </w:rPr>
      </w:pPr>
      <w:r>
        <w:rPr>
          <w:rFonts w:hint="eastAsia"/>
          <w:sz w:val="30"/>
          <w:szCs w:val="30"/>
        </w:rPr>
        <w:t>（</w:t>
      </w:r>
      <w:r>
        <w:rPr>
          <w:rFonts w:hint="eastAsia"/>
          <w:sz w:val="30"/>
          <w:szCs w:val="30"/>
        </w:rPr>
        <w:t>1</w:t>
      </w:r>
      <w:r>
        <w:rPr>
          <w:rFonts w:hint="eastAsia"/>
          <w:sz w:val="30"/>
          <w:szCs w:val="30"/>
        </w:rPr>
        <w:t>）玩忽职守的事实</w:t>
      </w:r>
    </w:p>
    <w:p w:rsidR="00791286" w:rsidRDefault="00791286">
      <w:pPr>
        <w:spacing w:line="500" w:lineRule="atLeast"/>
        <w:ind w:firstLine="600"/>
        <w:divId w:val="902957663"/>
        <w:rPr>
          <w:rFonts w:hint="eastAsia"/>
          <w:sz w:val="30"/>
          <w:szCs w:val="30"/>
        </w:rPr>
      </w:pPr>
      <w:r>
        <w:rPr>
          <w:rFonts w:hint="eastAsia"/>
          <w:sz w:val="30"/>
          <w:szCs w:val="30"/>
        </w:rPr>
        <w:t>2007</w:t>
      </w:r>
      <w:r>
        <w:rPr>
          <w:rFonts w:hint="eastAsia"/>
          <w:sz w:val="30"/>
          <w:szCs w:val="30"/>
        </w:rPr>
        <w:t>年左右，我们国土局的工作人员将唐某</w:t>
      </w:r>
      <w:r>
        <w:rPr>
          <w:rFonts w:hint="eastAsia"/>
          <w:sz w:val="30"/>
          <w:szCs w:val="30"/>
        </w:rPr>
        <w:t>3.9</w:t>
      </w:r>
      <w:r>
        <w:rPr>
          <w:rFonts w:hint="eastAsia"/>
          <w:sz w:val="30"/>
          <w:szCs w:val="30"/>
        </w:rPr>
        <w:t>万平方米土地变更登记</w:t>
      </w:r>
      <w:r>
        <w:rPr>
          <w:rFonts w:hint="eastAsia"/>
          <w:sz w:val="30"/>
          <w:szCs w:val="30"/>
        </w:rPr>
        <w:t>11</w:t>
      </w:r>
      <w:r>
        <w:rPr>
          <w:rFonts w:hint="eastAsia"/>
          <w:sz w:val="30"/>
          <w:szCs w:val="30"/>
        </w:rPr>
        <w:t>份材料交给我，是唐某个人土地变更到唐某为法人代表的富迪公司（个人独资公司），当时我在审查材料过程中，只是简单核对了一下土地所有者与富迪公司工商机读资料中法人代表都是唐某，并没有对土地所有者唐某的身份信息与富迪公司工商机读资料中法人代表唐某的身份信息是否一致进行核对，在身份信息不一致的情况，我就签名同意变更手续。国土局对个人土地变更登记到个人独资公司的发证是这样的，首先由用地者拿到申请材料到当地国土所申请，由当地国土所帮其做材料，材料做齐后，由国土所将材料交到局的地籍股，地籍股对交上来的材料进行每项核查，通常地籍股会同国土所到现场进行核对界限，所有材料齐全，地籍股会将所有材料交到主管副局长进行审批，主管副局长审批完毕后，就交由我进行审批，我审批完毕后，就由地籍股发证。</w:t>
      </w:r>
    </w:p>
    <w:p w:rsidR="00791286" w:rsidRDefault="00791286">
      <w:pPr>
        <w:spacing w:line="500" w:lineRule="atLeast"/>
        <w:ind w:firstLine="600"/>
        <w:divId w:val="1448550460"/>
        <w:rPr>
          <w:rFonts w:hint="eastAsia"/>
          <w:sz w:val="30"/>
          <w:szCs w:val="30"/>
        </w:rPr>
      </w:pPr>
      <w:r>
        <w:rPr>
          <w:rFonts w:hint="eastAsia"/>
          <w:sz w:val="30"/>
          <w:szCs w:val="30"/>
        </w:rPr>
        <w:t>我作为国土局局长审批个人土地变更登记到个人独资公司的发证，最主要是审查个人土地所有者与个人独资公司的法人是否同一个人。只审查投资者名称不能认定</w:t>
      </w:r>
      <w:r>
        <w:rPr>
          <w:rFonts w:hint="eastAsia"/>
          <w:sz w:val="30"/>
          <w:szCs w:val="30"/>
        </w:rPr>
        <w:t>3.9</w:t>
      </w:r>
      <w:r>
        <w:rPr>
          <w:rFonts w:hint="eastAsia"/>
          <w:sz w:val="30"/>
          <w:szCs w:val="30"/>
        </w:rPr>
        <w:t>万平方米土地所有者唐某与富迪公司法人代表唐某是同一个人。当时因我一时疏忽，没有认真审核材料，在审查材料过程中，只是审查投资者名称，没有去审查证件号码，当时认为投资者名称相同就是同一个人。个人名下的土地法律规定是可以变更登记到本人独资公司名下的，并且是可以不用缴交相关税费的。由于我工作上的疏忽大意，没有认真审查材料，造成了国家税收的损失，我愿意承担法律责任。</w:t>
      </w:r>
    </w:p>
    <w:p w:rsidR="00791286" w:rsidRDefault="00791286">
      <w:pPr>
        <w:spacing w:line="500" w:lineRule="atLeast"/>
        <w:ind w:firstLine="600"/>
        <w:divId w:val="723483818"/>
        <w:rPr>
          <w:rFonts w:hint="eastAsia"/>
          <w:sz w:val="30"/>
          <w:szCs w:val="30"/>
        </w:rPr>
      </w:pPr>
      <w:r>
        <w:rPr>
          <w:rFonts w:hint="eastAsia"/>
          <w:sz w:val="30"/>
          <w:szCs w:val="30"/>
        </w:rPr>
        <w:t>（</w:t>
      </w:r>
      <w:r>
        <w:rPr>
          <w:rFonts w:hint="eastAsia"/>
          <w:sz w:val="30"/>
          <w:szCs w:val="30"/>
        </w:rPr>
        <w:t>2</w:t>
      </w:r>
      <w:r>
        <w:rPr>
          <w:rFonts w:hint="eastAsia"/>
          <w:sz w:val="30"/>
          <w:szCs w:val="30"/>
        </w:rPr>
        <w:t>）受贿的事实</w:t>
      </w:r>
    </w:p>
    <w:p w:rsidR="00791286" w:rsidRDefault="00791286">
      <w:pPr>
        <w:spacing w:line="500" w:lineRule="atLeast"/>
        <w:ind w:firstLine="600"/>
        <w:divId w:val="994338709"/>
        <w:rPr>
          <w:rFonts w:hint="eastAsia"/>
          <w:sz w:val="30"/>
          <w:szCs w:val="30"/>
        </w:rPr>
      </w:pPr>
      <w:r>
        <w:rPr>
          <w:rFonts w:hint="eastAsia"/>
          <w:sz w:val="30"/>
          <w:szCs w:val="30"/>
        </w:rPr>
        <w:t>在</w:t>
      </w:r>
      <w:r>
        <w:rPr>
          <w:rFonts w:hint="eastAsia"/>
          <w:sz w:val="30"/>
          <w:szCs w:val="30"/>
        </w:rPr>
        <w:t>2005</w:t>
      </w:r>
      <w:r>
        <w:rPr>
          <w:rFonts w:hint="eastAsia"/>
          <w:sz w:val="30"/>
          <w:szCs w:val="30"/>
        </w:rPr>
        <w:t>年，在我代理某县国土局局长期间，因为用车的原因，我考虑到自己没有车使用，所以我就跟塔牌集团某分公司的经理张能勇商量，由广东塔牌集团某分公司先出钱购买一辆车，某国土局向塔牌集团某分公司借用这部车。这部车买回来之后，我们局就借用了这部车，并签订了借车协议，而后我就开始使用这辆车。大概到了</w:t>
      </w:r>
      <w:r>
        <w:rPr>
          <w:rFonts w:hint="eastAsia"/>
          <w:sz w:val="30"/>
          <w:szCs w:val="30"/>
        </w:rPr>
        <w:t>2007</w:t>
      </w:r>
      <w:r>
        <w:rPr>
          <w:rFonts w:hint="eastAsia"/>
          <w:sz w:val="30"/>
          <w:szCs w:val="30"/>
        </w:rPr>
        <w:t>年底，某县纪委清查占用其它单位车辆的时候发现，我长期占用塔牌某分公司的车辆，于是我就把车还给了塔牌某分公司，并让李某代表塔牌公司写回收条给我。</w:t>
      </w:r>
      <w:r>
        <w:rPr>
          <w:rFonts w:hint="eastAsia"/>
          <w:sz w:val="30"/>
          <w:szCs w:val="30"/>
        </w:rPr>
        <w:t>2009</w:t>
      </w:r>
      <w:r>
        <w:rPr>
          <w:rFonts w:hint="eastAsia"/>
          <w:sz w:val="30"/>
          <w:szCs w:val="30"/>
        </w:rPr>
        <w:t>年底，我又向塔牌公司拿回这部车，将这部车开回我家使用至</w:t>
      </w:r>
      <w:r>
        <w:rPr>
          <w:rFonts w:hint="eastAsia"/>
          <w:sz w:val="30"/>
          <w:szCs w:val="30"/>
        </w:rPr>
        <w:t>2011</w:t>
      </w:r>
      <w:r>
        <w:rPr>
          <w:rFonts w:hint="eastAsia"/>
          <w:sz w:val="30"/>
          <w:szCs w:val="30"/>
        </w:rPr>
        <w:t>年底过户。到了</w:t>
      </w:r>
      <w:r>
        <w:rPr>
          <w:rFonts w:hint="eastAsia"/>
          <w:sz w:val="30"/>
          <w:szCs w:val="30"/>
        </w:rPr>
        <w:t>2011</w:t>
      </w:r>
      <w:r>
        <w:rPr>
          <w:rFonts w:hint="eastAsia"/>
          <w:sz w:val="30"/>
          <w:szCs w:val="30"/>
        </w:rPr>
        <w:t>年年底，我打电话给李某（塔牌某分公司办公室主任）说我想购买这部车，他说要先和领导商量。后来我出差到揭阳从梅州经过，于是我找到了李某谈过户的事情。后李某就回复我可以将这部车过户。大概过了一个星期，李某到了某找我，我便和他到了惠州，在我女儿家润宇豪庭</w:t>
      </w:r>
      <w:r>
        <w:rPr>
          <w:rFonts w:hint="eastAsia"/>
          <w:sz w:val="30"/>
          <w:szCs w:val="30"/>
        </w:rPr>
        <w:t>2801</w:t>
      </w:r>
      <w:r>
        <w:rPr>
          <w:rFonts w:hint="eastAsia"/>
          <w:sz w:val="30"/>
          <w:szCs w:val="30"/>
        </w:rPr>
        <w:t>房我提出以</w:t>
      </w:r>
      <w:r>
        <w:rPr>
          <w:rFonts w:hint="eastAsia"/>
          <w:sz w:val="30"/>
          <w:szCs w:val="30"/>
        </w:rPr>
        <w:t>25</w:t>
      </w:r>
      <w:r>
        <w:rPr>
          <w:rFonts w:hint="eastAsia"/>
          <w:sz w:val="30"/>
          <w:szCs w:val="30"/>
        </w:rPr>
        <w:t>万元购买该部车，李某也同意了，后我们双方签订了买车协议，当时我是用林某的名义签订了协议，买车协议书是我在旧车买卖市场拿来的。后我从房间里拿出</w:t>
      </w:r>
      <w:r>
        <w:rPr>
          <w:rFonts w:hint="eastAsia"/>
          <w:sz w:val="30"/>
          <w:szCs w:val="30"/>
        </w:rPr>
        <w:t>25</w:t>
      </w:r>
      <w:r>
        <w:rPr>
          <w:rFonts w:hint="eastAsia"/>
          <w:sz w:val="30"/>
          <w:szCs w:val="30"/>
        </w:rPr>
        <w:t>万元放在客厅的饭桌上，我说“钱放在这里”，后来李某代表塔牌公司开回收取</w:t>
      </w:r>
      <w:r>
        <w:rPr>
          <w:rFonts w:hint="eastAsia"/>
          <w:sz w:val="30"/>
          <w:szCs w:val="30"/>
        </w:rPr>
        <w:t>25</w:t>
      </w:r>
      <w:r>
        <w:rPr>
          <w:rFonts w:hint="eastAsia"/>
          <w:sz w:val="30"/>
          <w:szCs w:val="30"/>
        </w:rPr>
        <w:t>万元</w:t>
      </w:r>
      <w:r>
        <w:rPr>
          <w:rFonts w:hint="eastAsia"/>
          <w:sz w:val="30"/>
          <w:szCs w:val="30"/>
        </w:rPr>
        <w:t>的收据给我。而后，我就打电话给中介公司的工作人员，联系他过户的事情。接着我就起身去开门，李某也跟着我一起去中介公司。下楼之后，我和他各自驾驶一部车到达位于惠城区河南岸的中介公司找到中介公司的工作人员。然后，我有事就先行离开了，过户手续就由中介公司工作人员去办理。而后，我下午</w:t>
      </w:r>
      <w:r>
        <w:rPr>
          <w:rFonts w:hint="eastAsia"/>
          <w:sz w:val="30"/>
          <w:szCs w:val="30"/>
        </w:rPr>
        <w:t>6</w:t>
      </w:r>
      <w:r>
        <w:rPr>
          <w:rFonts w:hint="eastAsia"/>
          <w:sz w:val="30"/>
          <w:szCs w:val="30"/>
        </w:rPr>
        <w:t>时许回到</w:t>
      </w:r>
      <w:r>
        <w:rPr>
          <w:rFonts w:hint="eastAsia"/>
          <w:sz w:val="30"/>
          <w:szCs w:val="30"/>
        </w:rPr>
        <w:t>2801</w:t>
      </w:r>
      <w:r>
        <w:rPr>
          <w:rFonts w:hint="eastAsia"/>
          <w:sz w:val="30"/>
          <w:szCs w:val="30"/>
        </w:rPr>
        <w:t>房时，才发现李某并没有把那</w:t>
      </w:r>
      <w:r>
        <w:rPr>
          <w:rFonts w:hint="eastAsia"/>
          <w:sz w:val="30"/>
          <w:szCs w:val="30"/>
        </w:rPr>
        <w:t>25</w:t>
      </w:r>
      <w:r>
        <w:rPr>
          <w:rFonts w:hint="eastAsia"/>
          <w:sz w:val="30"/>
          <w:szCs w:val="30"/>
        </w:rPr>
        <w:t>万元钱带走。当时我想李某没有将钱拿走，可能是由于我以前在任国土局局长期间帮他们公司办理了征地业务及其他的业务，所以将这部车送给我了。</w:t>
      </w:r>
    </w:p>
    <w:p w:rsidR="00791286" w:rsidRDefault="00791286">
      <w:pPr>
        <w:spacing w:line="500" w:lineRule="atLeast"/>
        <w:ind w:firstLine="600"/>
        <w:divId w:val="1789658135"/>
        <w:rPr>
          <w:rFonts w:hint="eastAsia"/>
          <w:sz w:val="30"/>
          <w:szCs w:val="30"/>
        </w:rPr>
      </w:pPr>
      <w:r>
        <w:rPr>
          <w:rFonts w:hint="eastAsia"/>
          <w:sz w:val="30"/>
          <w:szCs w:val="30"/>
        </w:rPr>
        <w:t>在我任某县国土局局长之前，塔牌公司和我们县政府商定塔牌公司的土地由县政府包征，我们县政府有委托我们国土局征地，当时我是分管用地的副局长，由我带队，相关股室抽人和我一起去征地，当时要征的土地大部分是国有土地使用证的，后来县政府协商收回后转让给塔牌公司。属于村民的土地，涉及到七八个村，大部分是林地和水面，按照国家的规定和村民进行协商，有大部分村民的土地是有争议的，这些有争议的土地我们也重复补偿给村民了，这些地我们用了三个月左右就征下来了。我任局长之后，我们就依法将这些土地报批，涉及林地的，就要把林地调整为建设用地，要到省林业厅报批，我们做图交给林业局去办理，其他土地就由我们国土局的规划股做材料，层报到省国土厅调整用地规划，所有土地调整完毕后，由我们国土局用地股做材料，然后由我带领他们到省、市国土部门报批，省国土局批下来后，我们就通过招拍挂，由塔牌公司摘牌，整个过程用了</w:t>
      </w:r>
      <w:r>
        <w:rPr>
          <w:rFonts w:hint="eastAsia"/>
          <w:sz w:val="30"/>
          <w:szCs w:val="30"/>
        </w:rPr>
        <w:t>3</w:t>
      </w:r>
      <w:r>
        <w:rPr>
          <w:rFonts w:hint="eastAsia"/>
          <w:sz w:val="30"/>
          <w:szCs w:val="30"/>
        </w:rPr>
        <w:t>年多时间才办理好这些手续。</w:t>
      </w:r>
    </w:p>
    <w:p w:rsidR="00791286" w:rsidRDefault="00791286">
      <w:pPr>
        <w:spacing w:line="500" w:lineRule="atLeast"/>
        <w:ind w:firstLine="600"/>
        <w:divId w:val="1605378522"/>
        <w:rPr>
          <w:rFonts w:hint="eastAsia"/>
          <w:sz w:val="30"/>
          <w:szCs w:val="30"/>
        </w:rPr>
      </w:pPr>
      <w:r>
        <w:rPr>
          <w:rFonts w:hint="eastAsia"/>
          <w:sz w:val="30"/>
          <w:szCs w:val="30"/>
        </w:rPr>
        <w:t>因为我和省厅领导比较熟，我自己亲自去办理这些业务的话，塔牌公司的报批手续就比较快办理。除了上述业务外，我还帮塔牌公司办理过石灰石矿产开采权许可证招拍挂，在我任局长期间，塔牌公司先后中了</w:t>
      </w:r>
      <w:r>
        <w:rPr>
          <w:rFonts w:hint="eastAsia"/>
          <w:sz w:val="30"/>
          <w:szCs w:val="30"/>
        </w:rPr>
        <w:t>4</w:t>
      </w:r>
      <w:r>
        <w:rPr>
          <w:rFonts w:hint="eastAsia"/>
          <w:sz w:val="30"/>
          <w:szCs w:val="30"/>
        </w:rPr>
        <w:t>个标段，但只有一个标段已经开采，其他标段因为地表权问题没有解决，一直没有开采。</w:t>
      </w:r>
    </w:p>
    <w:p w:rsidR="00791286" w:rsidRDefault="00791286">
      <w:pPr>
        <w:spacing w:line="500" w:lineRule="atLeast"/>
        <w:ind w:firstLine="600"/>
        <w:divId w:val="913200311"/>
        <w:rPr>
          <w:rFonts w:hint="eastAsia"/>
          <w:sz w:val="30"/>
          <w:szCs w:val="30"/>
        </w:rPr>
      </w:pPr>
      <w:r>
        <w:rPr>
          <w:rFonts w:hint="eastAsia"/>
          <w:sz w:val="30"/>
          <w:szCs w:val="30"/>
        </w:rPr>
        <w:t>某纪委对我借用塔牌公司的车问题调查后，我把车归还给塔牌公司，但我还是某县国土局局长，他们公司石灰石矿产招拍挂业务需要我们国土局办理，所以塔牌公司肯将这部车给我自己拿去使用，而且塔牌公司在征地过程中，我之前帮他们办理很多业务，并且许多用地报批业务都是我自己亲自去跑的，帮他们快速办理出报批手续。</w:t>
      </w:r>
    </w:p>
    <w:p w:rsidR="00791286" w:rsidRDefault="00791286">
      <w:pPr>
        <w:spacing w:line="500" w:lineRule="atLeast"/>
        <w:ind w:firstLine="600"/>
        <w:divId w:val="66151370"/>
        <w:rPr>
          <w:rFonts w:hint="eastAsia"/>
          <w:sz w:val="30"/>
          <w:szCs w:val="30"/>
        </w:rPr>
      </w:pPr>
      <w:r>
        <w:rPr>
          <w:rFonts w:hint="eastAsia"/>
          <w:sz w:val="30"/>
          <w:szCs w:val="30"/>
        </w:rPr>
        <w:t>2009</w:t>
      </w:r>
      <w:r>
        <w:rPr>
          <w:rFonts w:hint="eastAsia"/>
          <w:sz w:val="30"/>
          <w:szCs w:val="30"/>
        </w:rPr>
        <w:t>年是我自己先向塔牌公司提出来拿回这部越野车的，因该部车性能较好，我自己想长期占有使用。因为我不想这部车过户到自己名下，后来就将这部丰田霸道越野车后来过户到林某的名下，以达到避嫌的目的。在过户当天之前，我也没有向李某或塔牌公司的人提出过将以</w:t>
      </w:r>
      <w:r>
        <w:rPr>
          <w:rFonts w:hint="eastAsia"/>
          <w:sz w:val="30"/>
          <w:szCs w:val="30"/>
        </w:rPr>
        <w:t>25</w:t>
      </w:r>
      <w:r>
        <w:rPr>
          <w:rFonts w:hint="eastAsia"/>
          <w:sz w:val="30"/>
          <w:szCs w:val="30"/>
        </w:rPr>
        <w:t>万交易过户这部车。交易当天，因为我当时认为这部车只是值</w:t>
      </w:r>
      <w:r>
        <w:rPr>
          <w:rFonts w:hint="eastAsia"/>
          <w:sz w:val="30"/>
          <w:szCs w:val="30"/>
        </w:rPr>
        <w:t>25</w:t>
      </w:r>
      <w:r>
        <w:rPr>
          <w:rFonts w:hint="eastAsia"/>
          <w:sz w:val="30"/>
          <w:szCs w:val="30"/>
        </w:rPr>
        <w:t>万元，所以我就提出</w:t>
      </w:r>
      <w:r>
        <w:rPr>
          <w:rFonts w:hint="eastAsia"/>
          <w:sz w:val="30"/>
          <w:szCs w:val="30"/>
        </w:rPr>
        <w:t>25</w:t>
      </w:r>
      <w:r>
        <w:rPr>
          <w:rFonts w:hint="eastAsia"/>
          <w:sz w:val="30"/>
          <w:szCs w:val="30"/>
        </w:rPr>
        <w:t>万元这个价格。过户之后，我没有提出还回这笔卖车款给李某或塔牌公司的人。</w:t>
      </w:r>
    </w:p>
    <w:p w:rsidR="00791286" w:rsidRDefault="00791286">
      <w:pPr>
        <w:spacing w:line="500" w:lineRule="atLeast"/>
        <w:ind w:firstLine="600"/>
        <w:divId w:val="1909917130"/>
        <w:rPr>
          <w:rFonts w:hint="eastAsia"/>
          <w:sz w:val="30"/>
          <w:szCs w:val="30"/>
        </w:rPr>
      </w:pPr>
      <w:r>
        <w:rPr>
          <w:rFonts w:hint="eastAsia"/>
          <w:sz w:val="30"/>
          <w:szCs w:val="30"/>
        </w:rPr>
        <w:t>我认为是塔牌公司不要我的钱将这部车过户给我，是因为在我担任某县国土局局长期间，塔牌公司落户到我们县的时候，要征用土地，当时在征地过程中，我利用重复补偿的方法帮塔牌公司解决了土地争议问题，顺利将土地征用下来了，另外在土地办理报批手续过程中，我亲自帮塔牌公司到省市办理手续，使得塔牌公司的用地手续顺利下来，为他们公司节省了时间，他们为了感谢我，所以将这部车无偿过户给我。至今我也没有归还这</w:t>
      </w:r>
      <w:r>
        <w:rPr>
          <w:rFonts w:hint="eastAsia"/>
          <w:sz w:val="30"/>
          <w:szCs w:val="30"/>
        </w:rPr>
        <w:t>25</w:t>
      </w:r>
      <w:r>
        <w:rPr>
          <w:rFonts w:hint="eastAsia"/>
          <w:sz w:val="30"/>
          <w:szCs w:val="30"/>
        </w:rPr>
        <w:t>万元买车款给塔牌公司，我认为我的行为已经构成了受贿罪。</w:t>
      </w:r>
    </w:p>
    <w:p w:rsidR="00791286" w:rsidRDefault="00791286">
      <w:pPr>
        <w:spacing w:line="500" w:lineRule="atLeast"/>
        <w:ind w:firstLine="600"/>
        <w:divId w:val="389426307"/>
        <w:rPr>
          <w:rFonts w:hint="eastAsia"/>
          <w:sz w:val="30"/>
          <w:szCs w:val="30"/>
        </w:rPr>
      </w:pPr>
      <w:r>
        <w:rPr>
          <w:rFonts w:hint="eastAsia"/>
          <w:sz w:val="30"/>
          <w:szCs w:val="30"/>
        </w:rPr>
        <w:t>（侦查阶段在看守所最后一次笔录翻供称）：李某到惠州找我，当时我在女儿家润宇豪庭</w:t>
      </w:r>
      <w:r>
        <w:rPr>
          <w:rFonts w:hint="eastAsia"/>
          <w:sz w:val="30"/>
          <w:szCs w:val="30"/>
        </w:rPr>
        <w:t>2801</w:t>
      </w:r>
      <w:r>
        <w:rPr>
          <w:rFonts w:hint="eastAsia"/>
          <w:sz w:val="30"/>
          <w:szCs w:val="30"/>
        </w:rPr>
        <w:t>房提出以</w:t>
      </w:r>
      <w:r>
        <w:rPr>
          <w:rFonts w:hint="eastAsia"/>
          <w:sz w:val="30"/>
          <w:szCs w:val="30"/>
        </w:rPr>
        <w:t>25</w:t>
      </w:r>
      <w:r>
        <w:rPr>
          <w:rFonts w:hint="eastAsia"/>
          <w:sz w:val="30"/>
          <w:szCs w:val="30"/>
        </w:rPr>
        <w:t>万元购买该部车，李某也同意了，后我们双方签订了买车协议，当时我是用林某的名义签订了协议，买车协议书是我在旧车买卖市场拿来的。后我从房间里拿出</w:t>
      </w:r>
      <w:r>
        <w:rPr>
          <w:rFonts w:hint="eastAsia"/>
          <w:sz w:val="30"/>
          <w:szCs w:val="30"/>
        </w:rPr>
        <w:t>25</w:t>
      </w:r>
      <w:r>
        <w:rPr>
          <w:rFonts w:hint="eastAsia"/>
          <w:sz w:val="30"/>
          <w:szCs w:val="30"/>
        </w:rPr>
        <w:t>万元给了李某，后来李某代表塔牌公司开回收取</w:t>
      </w:r>
      <w:r>
        <w:rPr>
          <w:rFonts w:hint="eastAsia"/>
          <w:sz w:val="30"/>
          <w:szCs w:val="30"/>
        </w:rPr>
        <w:t>25</w:t>
      </w:r>
      <w:r>
        <w:rPr>
          <w:rFonts w:hint="eastAsia"/>
          <w:sz w:val="30"/>
          <w:szCs w:val="30"/>
        </w:rPr>
        <w:t>万元的收据给我。而后，我就打电话给中介公司的工作人员，联系他过户的事情。接着我就起身去开门，李某也跟着我一起去中介公司。后来我们到位于惠城区河南岸的中介公司找到中介公司的工作人员办理过户的事情。</w:t>
      </w:r>
    </w:p>
    <w:p w:rsidR="00791286" w:rsidRDefault="00791286">
      <w:pPr>
        <w:spacing w:line="500" w:lineRule="atLeast"/>
        <w:ind w:firstLine="600"/>
        <w:divId w:val="681056832"/>
        <w:rPr>
          <w:rFonts w:hint="eastAsia"/>
          <w:sz w:val="30"/>
          <w:szCs w:val="30"/>
        </w:rPr>
      </w:pPr>
      <w:r>
        <w:rPr>
          <w:rFonts w:hint="eastAsia"/>
          <w:sz w:val="30"/>
          <w:szCs w:val="30"/>
        </w:rPr>
        <w:t>李某当天拿走了卖车的钱。我交</w:t>
      </w:r>
      <w:r>
        <w:rPr>
          <w:rFonts w:hint="eastAsia"/>
          <w:sz w:val="30"/>
          <w:szCs w:val="30"/>
        </w:rPr>
        <w:t>25</w:t>
      </w:r>
      <w:r>
        <w:rPr>
          <w:rFonts w:hint="eastAsia"/>
          <w:sz w:val="30"/>
          <w:szCs w:val="30"/>
        </w:rPr>
        <w:t>万现金给李某的时候，当时只有我和李某在现场，不记得我的司机钟某当时在不在现场。当天交易车辆时，买卖车辆的协议书是一式四份，三份是钟某代林某签的，另外一份是我拿回给林某签的，但后来林某是否有签名，我就不清楚。至于收据是谁写的，我就不清楚，但是是在现场写的。四份协议书，有一份是李某拿了，一份我拿了，林某拿了两份（一份有签名，一份是没有签名的）。收据有多少份，我就不清楚，我拿了一份盖有塔牌公司印章的收据给了林某。我保管的那份协议书把它放在霸道车上，但是霸道车现在被人偷了，协议书也不见了。该协议书及收据一直由林某保管，后由林某提供给市纪委了。</w:t>
      </w:r>
    </w:p>
    <w:p w:rsidR="00791286" w:rsidRDefault="00791286">
      <w:pPr>
        <w:spacing w:line="500" w:lineRule="atLeast"/>
        <w:ind w:firstLine="600"/>
        <w:divId w:val="186215222"/>
        <w:rPr>
          <w:rFonts w:hint="eastAsia"/>
          <w:sz w:val="30"/>
          <w:szCs w:val="30"/>
        </w:rPr>
      </w:pPr>
      <w:r>
        <w:rPr>
          <w:rFonts w:hint="eastAsia"/>
          <w:sz w:val="30"/>
          <w:szCs w:val="30"/>
        </w:rPr>
        <w:t>在交易之前的半个月左右，我去云浮购买一幅价值</w:t>
      </w:r>
      <w:r>
        <w:rPr>
          <w:rFonts w:hint="eastAsia"/>
          <w:sz w:val="30"/>
          <w:szCs w:val="30"/>
        </w:rPr>
        <w:t>5</w:t>
      </w:r>
      <w:r>
        <w:rPr>
          <w:rFonts w:hint="eastAsia"/>
          <w:sz w:val="30"/>
          <w:szCs w:val="30"/>
        </w:rPr>
        <w:t>万元的玉石壁画，当时我给了</w:t>
      </w:r>
      <w:r>
        <w:rPr>
          <w:rFonts w:hint="eastAsia"/>
          <w:sz w:val="30"/>
          <w:szCs w:val="30"/>
        </w:rPr>
        <w:t>5</w:t>
      </w:r>
      <w:r>
        <w:rPr>
          <w:rFonts w:hint="eastAsia"/>
          <w:sz w:val="30"/>
          <w:szCs w:val="30"/>
        </w:rPr>
        <w:t>万元的购买款，想第二天提走。在当天下午，有一个外省人打电话给我，说想买我的壁画，于是我就到壁画的店和这名外省人商量价格，最后我就定了这幅壁画的价格为</w:t>
      </w:r>
      <w:r>
        <w:rPr>
          <w:rFonts w:hint="eastAsia"/>
          <w:sz w:val="30"/>
          <w:szCs w:val="30"/>
        </w:rPr>
        <w:t>24.8</w:t>
      </w:r>
      <w:r>
        <w:rPr>
          <w:rFonts w:hint="eastAsia"/>
          <w:sz w:val="30"/>
          <w:szCs w:val="30"/>
        </w:rPr>
        <w:t>万元，外省人现场给了现金给我，我把这些现金拿回家，一直放在家里面，后来用此款支付了购车。</w:t>
      </w:r>
    </w:p>
    <w:p w:rsidR="00791286" w:rsidRDefault="00791286">
      <w:pPr>
        <w:spacing w:line="500" w:lineRule="atLeast"/>
        <w:ind w:firstLine="600"/>
        <w:divId w:val="406651438"/>
        <w:rPr>
          <w:rFonts w:hint="eastAsia"/>
          <w:sz w:val="30"/>
          <w:szCs w:val="30"/>
        </w:rPr>
      </w:pPr>
      <w:r>
        <w:rPr>
          <w:rFonts w:hint="eastAsia"/>
          <w:sz w:val="30"/>
          <w:szCs w:val="30"/>
        </w:rPr>
        <w:t>购买壁画的具体地点我记不清楚，我记得是在云浮市区购买，老板我不认识。购买这幅壁画的事情没有其他人知道，因为我当时已经是一名领导干部，不想别人知道我买了一部高档车，所以要用林某的名义购买这部车。</w:t>
      </w:r>
    </w:p>
    <w:p w:rsidR="00791286" w:rsidRDefault="00791286">
      <w:pPr>
        <w:spacing w:line="500" w:lineRule="atLeast"/>
        <w:ind w:firstLine="600"/>
        <w:divId w:val="966198547"/>
        <w:rPr>
          <w:rFonts w:hint="eastAsia"/>
          <w:sz w:val="30"/>
          <w:szCs w:val="30"/>
        </w:rPr>
      </w:pPr>
      <w:r>
        <w:rPr>
          <w:rFonts w:hint="eastAsia"/>
          <w:sz w:val="30"/>
          <w:szCs w:val="30"/>
        </w:rPr>
        <w:t>我今天交代的这部车事情与原来的供述不一致的原因是，第一，因为在市纪委对我双规期间，我之前发生过车祸，腰有严重的后遗症（腰肌劳损及风湿），不能适应市纪委的办案工作点的作息制度，想早点转到看守所；第二，我怕此事会连累我的家人，所以我以前就说李某没有将钱拿走。因之前我通过市纪委办案人员获悉我的儿子被抓，后我通过律师确认我的儿子被放出来后，我才将事实说出来。另外，对富迪公司</w:t>
      </w:r>
      <w:r>
        <w:rPr>
          <w:rFonts w:hint="eastAsia"/>
          <w:sz w:val="30"/>
          <w:szCs w:val="30"/>
        </w:rPr>
        <w:t>11</w:t>
      </w:r>
      <w:r>
        <w:rPr>
          <w:rFonts w:hint="eastAsia"/>
          <w:sz w:val="30"/>
          <w:szCs w:val="30"/>
        </w:rPr>
        <w:t>宗土地的税费鉴定不合理，鉴定不应该将滞纳金算进去，另外是对霸道车的鉴定价格过高，该价格鉴定是在没有实物的前提下作出的。</w:t>
      </w:r>
    </w:p>
    <w:p w:rsidR="00791286" w:rsidRDefault="00791286">
      <w:pPr>
        <w:spacing w:line="500" w:lineRule="atLeast"/>
        <w:ind w:firstLine="600"/>
        <w:divId w:val="1011567552"/>
        <w:rPr>
          <w:rFonts w:hint="eastAsia"/>
          <w:sz w:val="30"/>
          <w:szCs w:val="30"/>
        </w:rPr>
      </w:pPr>
      <w:r>
        <w:rPr>
          <w:rFonts w:hint="eastAsia"/>
          <w:sz w:val="30"/>
          <w:szCs w:val="30"/>
        </w:rPr>
        <w:t>（审查起诉阶段翻供称）与在侦查阶段最后一次笔录供述基本一致，对于受贿的事实，其辩解称是买车，李某代表塔牌公司开了收据并盖了塔牌公司的章，</w:t>
      </w:r>
      <w:r>
        <w:rPr>
          <w:rFonts w:hint="eastAsia"/>
          <w:sz w:val="30"/>
          <w:szCs w:val="30"/>
        </w:rPr>
        <w:t>25</w:t>
      </w:r>
      <w:r>
        <w:rPr>
          <w:rFonts w:hint="eastAsia"/>
          <w:sz w:val="30"/>
          <w:szCs w:val="30"/>
        </w:rPr>
        <w:t>万元拿给了李某，并且也辩解称买车的钱是在云浮买了一副壁画之后转卖给一个外省人并以</w:t>
      </w:r>
      <w:r>
        <w:rPr>
          <w:rFonts w:hint="eastAsia"/>
          <w:sz w:val="30"/>
          <w:szCs w:val="30"/>
        </w:rPr>
        <w:t>24.8</w:t>
      </w:r>
      <w:r>
        <w:rPr>
          <w:rFonts w:hint="eastAsia"/>
          <w:sz w:val="30"/>
          <w:szCs w:val="30"/>
        </w:rPr>
        <w:t>万元成交，但是没人知道，也不记得店名。对于玩忽职守的犯罪事实，其辩解审查的是复印件不是原件，当时其审批的是变更登记不是转让登记，按照国土法的规定，用骗取手段批准的法律文件是无效的，应该予以注销，其认为其没有造成国家损失，其有认真审查但是没有审查出来，只负领导责任，但是不负刑事责任。与之前笔录不一致的理由，除了说腰疼没办法承受纪委的作息，又说到办案人员将其儿子拘禁起来，直到律师告诉他儿子出来了，他才说出实话，称侦查阶段最后一次笔录及审查起诉作笔录才是真实的。</w:t>
      </w:r>
    </w:p>
    <w:p w:rsidR="00791286" w:rsidRDefault="00791286">
      <w:pPr>
        <w:spacing w:line="500" w:lineRule="atLeast"/>
        <w:ind w:firstLine="600"/>
        <w:divId w:val="449513611"/>
        <w:rPr>
          <w:rFonts w:hint="eastAsia"/>
          <w:sz w:val="30"/>
          <w:szCs w:val="30"/>
        </w:rPr>
      </w:pPr>
      <w:r>
        <w:rPr>
          <w:rFonts w:hint="eastAsia"/>
          <w:sz w:val="30"/>
          <w:szCs w:val="30"/>
        </w:rPr>
        <w:t>2.</w:t>
      </w:r>
      <w:r>
        <w:rPr>
          <w:rFonts w:hint="eastAsia"/>
          <w:sz w:val="30"/>
          <w:szCs w:val="30"/>
        </w:rPr>
        <w:t>书证</w:t>
      </w:r>
    </w:p>
    <w:p w:rsidR="00791286" w:rsidRDefault="00791286">
      <w:pPr>
        <w:spacing w:line="500" w:lineRule="atLeast"/>
        <w:ind w:firstLine="600"/>
        <w:divId w:val="1391807068"/>
        <w:rPr>
          <w:rFonts w:hint="eastAsia"/>
          <w:sz w:val="30"/>
          <w:szCs w:val="30"/>
        </w:rPr>
      </w:pPr>
      <w:r>
        <w:rPr>
          <w:rFonts w:hint="eastAsia"/>
          <w:sz w:val="30"/>
          <w:szCs w:val="30"/>
        </w:rPr>
        <w:t>（</w:t>
      </w:r>
      <w:r>
        <w:rPr>
          <w:rFonts w:hint="eastAsia"/>
          <w:sz w:val="30"/>
          <w:szCs w:val="30"/>
        </w:rPr>
        <w:t>1</w:t>
      </w:r>
      <w:r>
        <w:rPr>
          <w:rFonts w:hint="eastAsia"/>
          <w:sz w:val="30"/>
          <w:szCs w:val="30"/>
        </w:rPr>
        <w:t>）土地登记审批表、富迪公司地籍档案、富迪公司工商登记机读资料，证实被告人陈水发在任某县国土局副局长负责全面工作期间，在审批富迪公司位于某县某瀑布附近</w:t>
      </w:r>
      <w:r>
        <w:rPr>
          <w:rFonts w:hint="eastAsia"/>
          <w:sz w:val="30"/>
          <w:szCs w:val="30"/>
        </w:rPr>
        <w:t>39778</w:t>
      </w:r>
      <w:r>
        <w:rPr>
          <w:rFonts w:hint="eastAsia"/>
          <w:sz w:val="30"/>
          <w:szCs w:val="30"/>
        </w:rPr>
        <w:t>平方米土地变更登记过程中，严重不负责任，没有认真对土地所有者唐某的身份信息与富迪公司工商机读资料中法人代表及股东唐某的身份信息是否一致进行审查，在</w:t>
      </w:r>
      <w:r>
        <w:rPr>
          <w:rFonts w:hint="eastAsia"/>
          <w:sz w:val="30"/>
          <w:szCs w:val="30"/>
        </w:rPr>
        <w:t>39778</w:t>
      </w:r>
      <w:r>
        <w:rPr>
          <w:rFonts w:hint="eastAsia"/>
          <w:sz w:val="30"/>
          <w:szCs w:val="30"/>
        </w:rPr>
        <w:t>平方米土地的所有者身份信息与富迪公司法人及股东身份信息不是同一个人情况下，仍对该变更申请予以签名同意审批。</w:t>
      </w:r>
    </w:p>
    <w:p w:rsidR="00791286" w:rsidRDefault="00791286">
      <w:pPr>
        <w:spacing w:line="500" w:lineRule="atLeast"/>
        <w:ind w:firstLine="600"/>
        <w:divId w:val="1551725640"/>
        <w:rPr>
          <w:rFonts w:hint="eastAsia"/>
          <w:sz w:val="30"/>
          <w:szCs w:val="30"/>
        </w:rPr>
      </w:pPr>
      <w:r>
        <w:rPr>
          <w:rFonts w:hint="eastAsia"/>
          <w:sz w:val="30"/>
          <w:szCs w:val="30"/>
        </w:rPr>
        <w:t>（</w:t>
      </w:r>
      <w:r>
        <w:rPr>
          <w:rFonts w:hint="eastAsia"/>
          <w:sz w:val="30"/>
          <w:szCs w:val="30"/>
        </w:rPr>
        <w:t>2</w:t>
      </w:r>
      <w:r>
        <w:rPr>
          <w:rFonts w:hint="eastAsia"/>
          <w:sz w:val="30"/>
          <w:szCs w:val="30"/>
        </w:rPr>
        <w:t>）机动车登记证书、机动车销售统一发票、机动车注册登记、转入申请表、二手车销售统一发票等，证实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日广东塔牌公司某分公司</w:t>
      </w:r>
      <w:r>
        <w:rPr>
          <w:rFonts w:hint="eastAsia"/>
          <w:sz w:val="30"/>
          <w:szCs w:val="30"/>
        </w:rPr>
        <w:t>58</w:t>
      </w:r>
      <w:r>
        <w:rPr>
          <w:rFonts w:hint="eastAsia"/>
          <w:sz w:val="30"/>
          <w:szCs w:val="30"/>
        </w:rPr>
        <w:t>万元购买了一辆丰田陆地巡洋舰霸道</w:t>
      </w:r>
      <w:r>
        <w:rPr>
          <w:rFonts w:hint="eastAsia"/>
          <w:sz w:val="30"/>
          <w:szCs w:val="30"/>
        </w:rPr>
        <w:t>3956CC</w:t>
      </w:r>
      <w:r>
        <w:rPr>
          <w:rFonts w:hint="eastAsia"/>
          <w:sz w:val="30"/>
          <w:szCs w:val="30"/>
        </w:rPr>
        <w:t>越野车，车牌号：粤Ｌ×××××；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日，广东塔牌公司某分公司的丰田陆地巡洋舰霸道</w:t>
      </w:r>
      <w:r>
        <w:rPr>
          <w:rFonts w:hint="eastAsia"/>
          <w:sz w:val="30"/>
          <w:szCs w:val="30"/>
        </w:rPr>
        <w:t>3956CC</w:t>
      </w:r>
      <w:r>
        <w:rPr>
          <w:rFonts w:hint="eastAsia"/>
          <w:sz w:val="30"/>
          <w:szCs w:val="30"/>
        </w:rPr>
        <w:t>越野车，车牌号：粤Ｌ×××××，转移过户给林某。</w:t>
      </w:r>
    </w:p>
    <w:p w:rsidR="00791286" w:rsidRDefault="00791286">
      <w:pPr>
        <w:spacing w:line="500" w:lineRule="atLeast"/>
        <w:ind w:firstLine="600"/>
        <w:divId w:val="419451863"/>
        <w:rPr>
          <w:rFonts w:hint="eastAsia"/>
          <w:sz w:val="30"/>
          <w:szCs w:val="30"/>
        </w:rPr>
      </w:pPr>
      <w:r>
        <w:rPr>
          <w:rFonts w:hint="eastAsia"/>
          <w:sz w:val="30"/>
          <w:szCs w:val="30"/>
        </w:rPr>
        <w:t>（</w:t>
      </w:r>
      <w:r>
        <w:rPr>
          <w:rFonts w:hint="eastAsia"/>
          <w:sz w:val="30"/>
          <w:szCs w:val="30"/>
        </w:rPr>
        <w:t>3</w:t>
      </w:r>
      <w:r>
        <w:rPr>
          <w:rFonts w:hint="eastAsia"/>
          <w:sz w:val="30"/>
          <w:szCs w:val="30"/>
        </w:rPr>
        <w:t>）组织机构代码证，证实张能勇是塔牌公司某分公司</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日期间的负责人。</w:t>
      </w:r>
    </w:p>
    <w:p w:rsidR="00791286" w:rsidRDefault="00791286">
      <w:pPr>
        <w:spacing w:line="500" w:lineRule="atLeast"/>
        <w:ind w:firstLine="600"/>
        <w:divId w:val="97528713"/>
        <w:rPr>
          <w:rFonts w:hint="eastAsia"/>
          <w:sz w:val="30"/>
          <w:szCs w:val="30"/>
        </w:rPr>
      </w:pPr>
      <w:r>
        <w:rPr>
          <w:rFonts w:hint="eastAsia"/>
          <w:sz w:val="30"/>
          <w:szCs w:val="30"/>
        </w:rPr>
        <w:t>（</w:t>
      </w:r>
      <w:r>
        <w:rPr>
          <w:rFonts w:hint="eastAsia"/>
          <w:sz w:val="30"/>
          <w:szCs w:val="30"/>
        </w:rPr>
        <w:t>4</w:t>
      </w:r>
      <w:r>
        <w:rPr>
          <w:rFonts w:hint="eastAsia"/>
          <w:sz w:val="30"/>
          <w:szCs w:val="30"/>
        </w:rPr>
        <w:t>）惠州塔牌公司出具情况说明、收据，证实塔牌公司购进车牌号为</w:t>
      </w:r>
      <w:r>
        <w:rPr>
          <w:rFonts w:hint="eastAsia"/>
          <w:sz w:val="30"/>
          <w:szCs w:val="30"/>
        </w:rPr>
        <w:t>LW1041</w:t>
      </w:r>
      <w:r>
        <w:rPr>
          <w:rFonts w:hint="eastAsia"/>
          <w:sz w:val="30"/>
          <w:szCs w:val="30"/>
        </w:rPr>
        <w:t>的小车，因为没有取得发票没有入至资产明细账，挂账至今；塔牌公司提供的没有盖章的收据显示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日收到林某购买塔牌公司丰田陆地巡洋舰霸车（车牌号为</w:t>
      </w:r>
      <w:r>
        <w:rPr>
          <w:rFonts w:hint="eastAsia"/>
          <w:sz w:val="30"/>
          <w:szCs w:val="30"/>
        </w:rPr>
        <w:t>LW1041</w:t>
      </w:r>
      <w:r>
        <w:rPr>
          <w:rFonts w:hint="eastAsia"/>
          <w:sz w:val="30"/>
          <w:szCs w:val="30"/>
        </w:rPr>
        <w:t>）</w:t>
      </w:r>
      <w:r>
        <w:rPr>
          <w:rFonts w:hint="eastAsia"/>
          <w:sz w:val="30"/>
          <w:szCs w:val="30"/>
        </w:rPr>
        <w:t>250000</w:t>
      </w:r>
      <w:r>
        <w:rPr>
          <w:rFonts w:hint="eastAsia"/>
          <w:sz w:val="30"/>
          <w:szCs w:val="30"/>
        </w:rPr>
        <w:t>元。</w:t>
      </w:r>
    </w:p>
    <w:p w:rsidR="00791286" w:rsidRDefault="00791286">
      <w:pPr>
        <w:spacing w:line="500" w:lineRule="atLeast"/>
        <w:ind w:firstLine="600"/>
        <w:divId w:val="1085954736"/>
        <w:rPr>
          <w:rFonts w:hint="eastAsia"/>
          <w:sz w:val="30"/>
          <w:szCs w:val="30"/>
        </w:rPr>
      </w:pPr>
      <w:r>
        <w:rPr>
          <w:rFonts w:hint="eastAsia"/>
          <w:sz w:val="30"/>
          <w:szCs w:val="30"/>
        </w:rPr>
        <w:t>（</w:t>
      </w:r>
      <w:r>
        <w:rPr>
          <w:rFonts w:hint="eastAsia"/>
          <w:sz w:val="30"/>
          <w:szCs w:val="30"/>
        </w:rPr>
        <w:t>5</w:t>
      </w:r>
      <w:r>
        <w:rPr>
          <w:rFonts w:hint="eastAsia"/>
          <w:sz w:val="30"/>
          <w:szCs w:val="30"/>
        </w:rPr>
        <w:t>）协议书，证实塔牌公司</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日与某县国土资源局签订协议，因工作需要由塔牌公司将丰田陆地巡洋舰霸道</w:t>
      </w:r>
      <w:r>
        <w:rPr>
          <w:rFonts w:hint="eastAsia"/>
          <w:sz w:val="30"/>
          <w:szCs w:val="30"/>
        </w:rPr>
        <w:t>3956CC</w:t>
      </w:r>
      <w:r>
        <w:rPr>
          <w:rFonts w:hint="eastAsia"/>
          <w:sz w:val="30"/>
          <w:szCs w:val="30"/>
        </w:rPr>
        <w:t>越野车（车牌号：粤Ｌ×××××）提供给某县国土资源局使用。</w:t>
      </w:r>
    </w:p>
    <w:p w:rsidR="00791286" w:rsidRDefault="00791286">
      <w:pPr>
        <w:spacing w:line="500" w:lineRule="atLeast"/>
        <w:ind w:firstLine="600"/>
        <w:divId w:val="641424423"/>
        <w:rPr>
          <w:rFonts w:hint="eastAsia"/>
          <w:sz w:val="30"/>
          <w:szCs w:val="30"/>
        </w:rPr>
      </w:pPr>
      <w:r>
        <w:rPr>
          <w:rFonts w:hint="eastAsia"/>
          <w:sz w:val="30"/>
          <w:szCs w:val="30"/>
        </w:rPr>
        <w:t>（</w:t>
      </w:r>
      <w:r>
        <w:rPr>
          <w:rFonts w:hint="eastAsia"/>
          <w:sz w:val="30"/>
          <w:szCs w:val="30"/>
        </w:rPr>
        <w:t>6</w:t>
      </w:r>
      <w:r>
        <w:rPr>
          <w:rFonts w:hint="eastAsia"/>
          <w:sz w:val="30"/>
          <w:szCs w:val="30"/>
        </w:rPr>
        <w:t>）验收凭条，证实于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日塔牌公司收回某国土局使用的丰田陆地巡洋舰霸道</w:t>
      </w:r>
      <w:r>
        <w:rPr>
          <w:rFonts w:hint="eastAsia"/>
          <w:sz w:val="30"/>
          <w:szCs w:val="30"/>
        </w:rPr>
        <w:t>3956CC</w:t>
      </w:r>
      <w:r>
        <w:rPr>
          <w:rFonts w:hint="eastAsia"/>
          <w:sz w:val="30"/>
          <w:szCs w:val="30"/>
        </w:rPr>
        <w:t>越野车。</w:t>
      </w:r>
    </w:p>
    <w:p w:rsidR="00791286" w:rsidRDefault="00791286">
      <w:pPr>
        <w:spacing w:line="500" w:lineRule="atLeast"/>
        <w:ind w:firstLine="600"/>
        <w:divId w:val="1896626901"/>
        <w:rPr>
          <w:rFonts w:hint="eastAsia"/>
          <w:sz w:val="30"/>
          <w:szCs w:val="30"/>
        </w:rPr>
      </w:pPr>
      <w:r>
        <w:rPr>
          <w:rFonts w:hint="eastAsia"/>
          <w:sz w:val="30"/>
          <w:szCs w:val="30"/>
        </w:rPr>
        <w:t>（</w:t>
      </w:r>
      <w:r>
        <w:rPr>
          <w:rFonts w:hint="eastAsia"/>
          <w:sz w:val="30"/>
          <w:szCs w:val="30"/>
        </w:rPr>
        <w:t>7</w:t>
      </w:r>
      <w:r>
        <w:rPr>
          <w:rFonts w:hint="eastAsia"/>
          <w:sz w:val="30"/>
          <w:szCs w:val="30"/>
        </w:rPr>
        <w:t>）某县党风廉政建设领导小组办公室相关文件，证实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日某县纪委、党风廉政建设办公室下发文件纠正违规配备使用小汽车问题。其中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日党风廉政建设办公室通知某县国土局长陈水发清退长期借用塔牌公司丰田陆地巡洋舰霸道越野车。</w:t>
      </w:r>
    </w:p>
    <w:p w:rsidR="00791286" w:rsidRDefault="00791286">
      <w:pPr>
        <w:spacing w:line="500" w:lineRule="atLeast"/>
        <w:ind w:firstLine="600"/>
        <w:divId w:val="330643490"/>
        <w:rPr>
          <w:rFonts w:hint="eastAsia"/>
          <w:sz w:val="30"/>
          <w:szCs w:val="30"/>
        </w:rPr>
      </w:pPr>
      <w:r>
        <w:rPr>
          <w:rFonts w:hint="eastAsia"/>
          <w:sz w:val="30"/>
          <w:szCs w:val="30"/>
        </w:rPr>
        <w:t>（</w:t>
      </w:r>
      <w:r>
        <w:rPr>
          <w:rFonts w:hint="eastAsia"/>
          <w:sz w:val="30"/>
          <w:szCs w:val="30"/>
        </w:rPr>
        <w:t>8</w:t>
      </w:r>
      <w:r>
        <w:rPr>
          <w:rFonts w:hint="eastAsia"/>
          <w:sz w:val="30"/>
          <w:szCs w:val="30"/>
        </w:rPr>
        <w:t>）案件线索移送函、指定管辖决定、立案决定书，证实本案由惠州市人民检察院指定由博罗县人民检察院管辖，博罗县人民检察依法对本案立案侦查。</w:t>
      </w:r>
    </w:p>
    <w:p w:rsidR="00791286" w:rsidRDefault="00791286">
      <w:pPr>
        <w:spacing w:line="500" w:lineRule="atLeast"/>
        <w:ind w:firstLine="600"/>
        <w:divId w:val="86193052"/>
        <w:rPr>
          <w:rFonts w:hint="eastAsia"/>
          <w:sz w:val="30"/>
          <w:szCs w:val="30"/>
        </w:rPr>
      </w:pPr>
      <w:r>
        <w:rPr>
          <w:rFonts w:hint="eastAsia"/>
          <w:sz w:val="30"/>
          <w:szCs w:val="30"/>
        </w:rPr>
        <w:t>（</w:t>
      </w:r>
      <w:r>
        <w:rPr>
          <w:rFonts w:hint="eastAsia"/>
          <w:sz w:val="30"/>
          <w:szCs w:val="30"/>
        </w:rPr>
        <w:t>9</w:t>
      </w:r>
      <w:r>
        <w:rPr>
          <w:rFonts w:hint="eastAsia"/>
          <w:sz w:val="30"/>
          <w:szCs w:val="30"/>
        </w:rPr>
        <w:t>）任职证明文件、某县机构编制委员会文件，证实陈水发</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日开始担任某县国土局副局长负责规保、用地、土地储备、交易所工作，</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日负责全局工作，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日担任局长，负责全局工作。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日，陈水发被免去某县国土资源局党组书记、局长职务；国土资源局的工作职责。</w:t>
      </w:r>
    </w:p>
    <w:p w:rsidR="00791286" w:rsidRDefault="00791286">
      <w:pPr>
        <w:spacing w:line="500" w:lineRule="atLeast"/>
        <w:ind w:firstLine="600"/>
        <w:divId w:val="20866339"/>
        <w:rPr>
          <w:rFonts w:hint="eastAsia"/>
          <w:sz w:val="30"/>
          <w:szCs w:val="30"/>
        </w:rPr>
      </w:pPr>
      <w:r>
        <w:rPr>
          <w:rFonts w:hint="eastAsia"/>
          <w:sz w:val="30"/>
          <w:szCs w:val="30"/>
        </w:rPr>
        <w:t>（</w:t>
      </w:r>
      <w:r>
        <w:rPr>
          <w:rFonts w:hint="eastAsia"/>
          <w:sz w:val="30"/>
          <w:szCs w:val="30"/>
        </w:rPr>
        <w:t>10</w:t>
      </w:r>
      <w:r>
        <w:rPr>
          <w:rFonts w:hint="eastAsia"/>
          <w:sz w:val="30"/>
          <w:szCs w:val="30"/>
        </w:rPr>
        <w:t>）关于对惠州市人民检察院《委托核定应缴纳税费的函》的复函、计税依据说明、惠州市土地使用权交易市场管理办法，证实唐某某县某瀑布</w:t>
      </w:r>
      <w:r>
        <w:rPr>
          <w:rFonts w:hint="eastAsia"/>
          <w:sz w:val="30"/>
          <w:szCs w:val="30"/>
        </w:rPr>
        <w:t>39778</w:t>
      </w:r>
      <w:r>
        <w:rPr>
          <w:rFonts w:hint="eastAsia"/>
          <w:sz w:val="30"/>
          <w:szCs w:val="30"/>
        </w:rPr>
        <w:t>平方米土地转让给富迪公司没有依法申报纳税，经评估计算应缴纳税费</w:t>
      </w:r>
      <w:r>
        <w:rPr>
          <w:rFonts w:hint="eastAsia"/>
          <w:sz w:val="30"/>
          <w:szCs w:val="30"/>
        </w:rPr>
        <w:t>1961157.20</w:t>
      </w:r>
      <w:r>
        <w:rPr>
          <w:rFonts w:hint="eastAsia"/>
          <w:sz w:val="30"/>
          <w:szCs w:val="30"/>
        </w:rPr>
        <w:t>元，滞纳金计算至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日约</w:t>
      </w:r>
      <w:r>
        <w:rPr>
          <w:rFonts w:hint="eastAsia"/>
          <w:sz w:val="30"/>
          <w:szCs w:val="30"/>
        </w:rPr>
        <w:t>2518070</w:t>
      </w:r>
      <w:r>
        <w:rPr>
          <w:rFonts w:hint="eastAsia"/>
          <w:sz w:val="30"/>
          <w:szCs w:val="30"/>
        </w:rPr>
        <w:t>元，一共造成国家损失</w:t>
      </w:r>
      <w:r>
        <w:rPr>
          <w:rFonts w:hint="eastAsia"/>
          <w:sz w:val="30"/>
          <w:szCs w:val="30"/>
        </w:rPr>
        <w:t>4479227.2</w:t>
      </w:r>
      <w:r>
        <w:rPr>
          <w:rFonts w:hint="eastAsia"/>
          <w:sz w:val="30"/>
          <w:szCs w:val="30"/>
        </w:rPr>
        <w:t>元。</w:t>
      </w:r>
    </w:p>
    <w:p w:rsidR="00791286" w:rsidRDefault="00791286">
      <w:pPr>
        <w:spacing w:line="500" w:lineRule="atLeast"/>
        <w:ind w:firstLine="600"/>
        <w:divId w:val="315837955"/>
        <w:rPr>
          <w:rFonts w:hint="eastAsia"/>
          <w:sz w:val="30"/>
          <w:szCs w:val="30"/>
        </w:rPr>
      </w:pPr>
      <w:r>
        <w:rPr>
          <w:rFonts w:hint="eastAsia"/>
          <w:sz w:val="30"/>
          <w:szCs w:val="30"/>
        </w:rPr>
        <w:t>（</w:t>
      </w:r>
      <w:r>
        <w:rPr>
          <w:rFonts w:hint="eastAsia"/>
          <w:sz w:val="30"/>
          <w:szCs w:val="30"/>
        </w:rPr>
        <w:t>11</w:t>
      </w:r>
      <w:r>
        <w:rPr>
          <w:rFonts w:hint="eastAsia"/>
          <w:sz w:val="30"/>
          <w:szCs w:val="30"/>
        </w:rPr>
        <w:t>）惠州塔牌公司征地、挂牌及地籍登记档案，证明陈水发任某县国土局局长期间办理过广东塔牌集团有限公司惠州某分公司办理土地征地、批复及土地出让等业务事宜。</w:t>
      </w:r>
    </w:p>
    <w:p w:rsidR="00791286" w:rsidRDefault="00791286">
      <w:pPr>
        <w:spacing w:line="500" w:lineRule="atLeast"/>
        <w:ind w:firstLine="600"/>
        <w:divId w:val="1818690417"/>
        <w:rPr>
          <w:rFonts w:hint="eastAsia"/>
          <w:sz w:val="30"/>
          <w:szCs w:val="30"/>
        </w:rPr>
      </w:pPr>
      <w:r>
        <w:rPr>
          <w:rFonts w:hint="eastAsia"/>
          <w:sz w:val="30"/>
          <w:szCs w:val="30"/>
        </w:rPr>
        <w:t>（</w:t>
      </w:r>
      <w:r>
        <w:rPr>
          <w:rFonts w:hint="eastAsia"/>
          <w:sz w:val="30"/>
          <w:szCs w:val="30"/>
        </w:rPr>
        <w:t>12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日，博罗县人民检察院根据线索，将被告人陈水发传唤到惠州市纪委办案工作点讯问后对其刑事拘留。被告人没有自首情节。</w:t>
      </w:r>
    </w:p>
    <w:p w:rsidR="00791286" w:rsidRDefault="00791286">
      <w:pPr>
        <w:spacing w:line="500" w:lineRule="atLeast"/>
        <w:ind w:firstLine="600"/>
        <w:divId w:val="82073956"/>
        <w:rPr>
          <w:rFonts w:hint="eastAsia"/>
          <w:sz w:val="30"/>
          <w:szCs w:val="30"/>
        </w:rPr>
      </w:pPr>
      <w:r>
        <w:rPr>
          <w:rFonts w:hint="eastAsia"/>
          <w:sz w:val="30"/>
          <w:szCs w:val="30"/>
        </w:rPr>
        <w:t>3</w:t>
      </w:r>
      <w:r>
        <w:rPr>
          <w:rFonts w:hint="eastAsia"/>
          <w:sz w:val="30"/>
          <w:szCs w:val="30"/>
        </w:rPr>
        <w:t>、鉴定意见、价格鉴定经过的说明，证实丰田陆地巡洋舰霸道</w:t>
      </w:r>
      <w:r>
        <w:rPr>
          <w:rFonts w:hint="eastAsia"/>
          <w:sz w:val="30"/>
          <w:szCs w:val="30"/>
        </w:rPr>
        <w:t>3956CC</w:t>
      </w:r>
      <w:r>
        <w:rPr>
          <w:rFonts w:hint="eastAsia"/>
          <w:sz w:val="30"/>
          <w:szCs w:val="30"/>
        </w:rPr>
        <w:t>越野车（车牌号：粤Ｌ×××××）价值人民币</w:t>
      </w:r>
      <w:r>
        <w:rPr>
          <w:rFonts w:hint="eastAsia"/>
          <w:sz w:val="30"/>
          <w:szCs w:val="30"/>
        </w:rPr>
        <w:t>336400</w:t>
      </w:r>
      <w:r>
        <w:rPr>
          <w:rFonts w:hint="eastAsia"/>
          <w:sz w:val="30"/>
          <w:szCs w:val="30"/>
        </w:rPr>
        <w:t>元，博罗县物价局对鉴定的经过进行了祥细说明。</w:t>
      </w:r>
    </w:p>
    <w:p w:rsidR="00791286" w:rsidRDefault="00791286">
      <w:pPr>
        <w:spacing w:line="500" w:lineRule="atLeast"/>
        <w:ind w:firstLine="600"/>
        <w:divId w:val="1710956483"/>
        <w:rPr>
          <w:rFonts w:hint="eastAsia"/>
          <w:sz w:val="30"/>
          <w:szCs w:val="30"/>
        </w:rPr>
      </w:pPr>
      <w:r>
        <w:rPr>
          <w:rFonts w:hint="eastAsia"/>
          <w:sz w:val="30"/>
          <w:szCs w:val="30"/>
        </w:rPr>
        <w:t>4</w:t>
      </w:r>
      <w:r>
        <w:rPr>
          <w:rFonts w:hint="eastAsia"/>
          <w:sz w:val="30"/>
          <w:szCs w:val="30"/>
        </w:rPr>
        <w:t>、户籍信息，证实被告人陈水发在犯案时已达刑事责任年龄。</w:t>
      </w:r>
    </w:p>
    <w:p w:rsidR="00791286" w:rsidRDefault="00791286">
      <w:pPr>
        <w:spacing w:line="500" w:lineRule="atLeast"/>
        <w:ind w:firstLine="600"/>
        <w:divId w:val="120156758"/>
        <w:rPr>
          <w:rFonts w:hint="eastAsia"/>
          <w:sz w:val="30"/>
          <w:szCs w:val="30"/>
        </w:rPr>
      </w:pPr>
      <w:r>
        <w:rPr>
          <w:rFonts w:hint="eastAsia"/>
          <w:sz w:val="30"/>
          <w:szCs w:val="30"/>
        </w:rPr>
        <w:t>5</w:t>
      </w:r>
      <w:r>
        <w:rPr>
          <w:rFonts w:hint="eastAsia"/>
          <w:sz w:val="30"/>
          <w:szCs w:val="30"/>
        </w:rPr>
        <w:t>、证人证言</w:t>
      </w:r>
    </w:p>
    <w:p w:rsidR="00791286" w:rsidRDefault="00791286">
      <w:pPr>
        <w:spacing w:line="500" w:lineRule="atLeast"/>
        <w:ind w:firstLine="600"/>
        <w:divId w:val="2022392772"/>
        <w:rPr>
          <w:rFonts w:hint="eastAsia"/>
          <w:sz w:val="30"/>
          <w:szCs w:val="30"/>
        </w:rPr>
      </w:pPr>
      <w:r>
        <w:rPr>
          <w:rFonts w:hint="eastAsia"/>
          <w:sz w:val="30"/>
          <w:szCs w:val="30"/>
        </w:rPr>
        <w:t>（</w:t>
      </w:r>
      <w:r>
        <w:rPr>
          <w:rFonts w:hint="eastAsia"/>
          <w:sz w:val="30"/>
          <w:szCs w:val="30"/>
        </w:rPr>
        <w:t>1</w:t>
      </w:r>
      <w:r>
        <w:rPr>
          <w:rFonts w:hint="eastAsia"/>
          <w:sz w:val="30"/>
          <w:szCs w:val="30"/>
        </w:rPr>
        <w:t>）证人陈某的证言：</w:t>
      </w:r>
      <w:r>
        <w:rPr>
          <w:rFonts w:hint="eastAsia"/>
          <w:sz w:val="30"/>
          <w:szCs w:val="30"/>
        </w:rPr>
        <w:t>2011</w:t>
      </w:r>
      <w:r>
        <w:rPr>
          <w:rFonts w:hint="eastAsia"/>
          <w:sz w:val="30"/>
          <w:szCs w:val="30"/>
        </w:rPr>
        <w:t>年底李某拿了一张收据找我说某分公司卖了一辆车，但是钱没有收到，该怎么办。我说处理不了，要向刁某汇报。后来刁总要求我们先不要处理，等收到钱之后再处理，</w:t>
      </w:r>
      <w:r>
        <w:rPr>
          <w:rFonts w:hint="eastAsia"/>
          <w:sz w:val="30"/>
          <w:szCs w:val="30"/>
        </w:rPr>
        <w:t>2013</w:t>
      </w:r>
      <w:r>
        <w:rPr>
          <w:rFonts w:hint="eastAsia"/>
          <w:sz w:val="30"/>
          <w:szCs w:val="30"/>
        </w:rPr>
        <w:t>年我离任财务总监之前，这笔卖车款还没有收回来。我不清楚卖车数额，也没有认真看收据有无盖章，但是正常收到卖车款的话是会进行计记处理的。</w:t>
      </w:r>
    </w:p>
    <w:p w:rsidR="00791286" w:rsidRDefault="00791286">
      <w:pPr>
        <w:spacing w:line="500" w:lineRule="atLeast"/>
        <w:ind w:firstLine="600"/>
        <w:divId w:val="1693529152"/>
        <w:rPr>
          <w:rFonts w:hint="eastAsia"/>
          <w:sz w:val="30"/>
          <w:szCs w:val="30"/>
        </w:rPr>
      </w:pPr>
      <w:r>
        <w:rPr>
          <w:rFonts w:hint="eastAsia"/>
          <w:sz w:val="30"/>
          <w:szCs w:val="30"/>
        </w:rPr>
        <w:t>（</w:t>
      </w:r>
      <w:r>
        <w:rPr>
          <w:rFonts w:hint="eastAsia"/>
          <w:sz w:val="30"/>
          <w:szCs w:val="30"/>
        </w:rPr>
        <w:t>2</w:t>
      </w:r>
      <w:r>
        <w:rPr>
          <w:rFonts w:hint="eastAsia"/>
          <w:sz w:val="30"/>
          <w:szCs w:val="30"/>
        </w:rPr>
        <w:t>）证人钟某的证言：我于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年在某县国土局工作帮陈水发开车，</w:t>
      </w:r>
      <w:r>
        <w:rPr>
          <w:rFonts w:hint="eastAsia"/>
          <w:sz w:val="30"/>
          <w:szCs w:val="30"/>
        </w:rPr>
        <w:t>2005</w:t>
      </w:r>
      <w:r>
        <w:rPr>
          <w:rFonts w:hint="eastAsia"/>
          <w:sz w:val="30"/>
          <w:szCs w:val="30"/>
        </w:rPr>
        <w:t>年因用车紧张，塔牌公司某分公司买了一辆车牌为粤Ｌ×××××号丰田陆地巡洋舰霸道越野车给我们局借用，当时是李某付款的，我和李某去提车。</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年这辆车一直是陈水发在使用，</w:t>
      </w:r>
      <w:r>
        <w:rPr>
          <w:rFonts w:hint="eastAsia"/>
          <w:sz w:val="30"/>
          <w:szCs w:val="30"/>
        </w:rPr>
        <w:t>2007</w:t>
      </w:r>
      <w:r>
        <w:rPr>
          <w:rFonts w:hint="eastAsia"/>
          <w:sz w:val="30"/>
          <w:szCs w:val="30"/>
        </w:rPr>
        <w:t>年因某纪委查处我局违规用车的问题，这辆车就归还给塔牌公司，我们局调配了一辆雅阁车给陈水发使用，</w:t>
      </w:r>
      <w:r>
        <w:rPr>
          <w:rFonts w:hint="eastAsia"/>
          <w:sz w:val="30"/>
          <w:szCs w:val="30"/>
        </w:rPr>
        <w:t>2010</w:t>
      </w:r>
      <w:r>
        <w:rPr>
          <w:rFonts w:hint="eastAsia"/>
          <w:sz w:val="30"/>
          <w:szCs w:val="30"/>
        </w:rPr>
        <w:t>年陈水发调任至统战部后都还是使用雅阁车。</w:t>
      </w:r>
      <w:r>
        <w:rPr>
          <w:rFonts w:hint="eastAsia"/>
          <w:sz w:val="30"/>
          <w:szCs w:val="30"/>
        </w:rPr>
        <w:t>2007</w:t>
      </w:r>
      <w:r>
        <w:rPr>
          <w:rFonts w:hint="eastAsia"/>
          <w:sz w:val="30"/>
          <w:szCs w:val="30"/>
        </w:rPr>
        <w:t>年之后陈水发还是有用这部丰田陆地巡洋舰霸道越野车，</w:t>
      </w:r>
      <w:r>
        <w:rPr>
          <w:rFonts w:hint="eastAsia"/>
          <w:sz w:val="30"/>
          <w:szCs w:val="30"/>
        </w:rPr>
        <w:t>2011</w:t>
      </w:r>
      <w:r>
        <w:rPr>
          <w:rFonts w:hint="eastAsia"/>
          <w:sz w:val="30"/>
          <w:szCs w:val="30"/>
        </w:rPr>
        <w:t>年我听说塔牌公司将车过户给陈水发。过户当时在惠州润宇豪庭</w:t>
      </w:r>
      <w:r>
        <w:rPr>
          <w:rFonts w:hint="eastAsia"/>
          <w:sz w:val="30"/>
          <w:szCs w:val="30"/>
        </w:rPr>
        <w:t>2801</w:t>
      </w:r>
      <w:r>
        <w:rPr>
          <w:rFonts w:hint="eastAsia"/>
          <w:sz w:val="30"/>
          <w:szCs w:val="30"/>
        </w:rPr>
        <w:t>房李某和陈水发商量过户的事情，我在陈水发女儿家中二楼睡觉，起来时刚好看到李某离开，我问陈水发，李某来干什么，他说将车买来过户，我只看见李某拿着公文包离开，没听到陈水发说多少钱买车，也不清楚陈水发是否有将购车款给李某。他们的买车协议不是我签名的，我也不清楚。</w:t>
      </w:r>
    </w:p>
    <w:p w:rsidR="00791286" w:rsidRDefault="00791286">
      <w:pPr>
        <w:spacing w:line="500" w:lineRule="atLeast"/>
        <w:ind w:firstLine="600"/>
        <w:divId w:val="92676833"/>
        <w:rPr>
          <w:rFonts w:hint="eastAsia"/>
          <w:sz w:val="30"/>
          <w:szCs w:val="30"/>
        </w:rPr>
      </w:pPr>
      <w:r>
        <w:rPr>
          <w:rFonts w:hint="eastAsia"/>
          <w:sz w:val="30"/>
          <w:szCs w:val="30"/>
        </w:rPr>
        <w:t>（</w:t>
      </w:r>
      <w:r>
        <w:rPr>
          <w:rFonts w:hint="eastAsia"/>
          <w:sz w:val="30"/>
          <w:szCs w:val="30"/>
        </w:rPr>
        <w:t>3</w:t>
      </w:r>
      <w:r>
        <w:rPr>
          <w:rFonts w:hint="eastAsia"/>
          <w:sz w:val="30"/>
          <w:szCs w:val="30"/>
        </w:rPr>
        <w:t>）证人李某的证言：我于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月在塔牌公司某分公司工作，担任办公室主任，主要负责办公室事务及后勤工作，其中包括车辆管理。我们公司主要涉及项目立项时的征地、办证及矿山办证等业务与某国土局有往来。某分公司于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购买了一辆车牌为粤Ｌ×××××号丰田陆地巡洋舰霸道越野车，因为当时某分公司还处于筹建阶段，需办理相关土地审批，后经领导同意，并与陈水发签订了协议书，由某县国土局借用该车，具体交给谁用我不清楚。大约</w:t>
      </w:r>
      <w:r>
        <w:rPr>
          <w:rFonts w:hint="eastAsia"/>
          <w:sz w:val="30"/>
          <w:szCs w:val="30"/>
        </w:rPr>
        <w:t>2008</w:t>
      </w:r>
      <w:r>
        <w:rPr>
          <w:rFonts w:hint="eastAsia"/>
          <w:sz w:val="30"/>
          <w:szCs w:val="30"/>
        </w:rPr>
        <w:t>年某县纪委就塔牌公司借车给国土局使用一事进行调查，期间某国土局将车交给我们公司，我出具一份收据给国土局，车交回我们公司之后陈水发的司机“阿标”经常以某县国土局陈水发要办事为由借用，之后一直有两年未归还。在陈水发离开某县国土局到某统战部期间，据了解该车不在某国土局，应该是陈水发在使用。在陈水发离开某县国土局后考虑到陈水发没有在国土局上班，张能勇交带我要向陈水发要回这部车，我多次打电话及见面向陈水发追讨，陈水发口头答应归还，但是一直没有归还。大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月，陈水发说要将车过户给一个亲戚，我与陈水发、阿标（陈水发司机）一起到陈水发女儿惠州润宇豪庭的房子。在那里，陈水发说</w:t>
      </w:r>
      <w:r>
        <w:rPr>
          <w:rFonts w:hint="eastAsia"/>
          <w:sz w:val="30"/>
          <w:szCs w:val="30"/>
        </w:rPr>
        <w:t>车辆过户的资料已经准备好了，只要盖章给他就可以。他已经事先写好两份内容相同的收据，内容写林某交来购车款</w:t>
      </w:r>
      <w:r>
        <w:rPr>
          <w:rFonts w:hint="eastAsia"/>
          <w:sz w:val="30"/>
          <w:szCs w:val="30"/>
        </w:rPr>
        <w:t>25</w:t>
      </w:r>
      <w:r>
        <w:rPr>
          <w:rFonts w:hint="eastAsia"/>
          <w:sz w:val="30"/>
          <w:szCs w:val="30"/>
        </w:rPr>
        <w:t>万元。我在其中一份盖章交给陈水发，没盖章的我带回公司，当时陈水发没拿钱出来，他口头说担保以后会还，我当时还请示了张能勇，他对这种写收据但是实际没有给钱的做法很无奈，但是还是答应在收据上盖印及过户给陈水发，另外还出具变更公司名称的证明给陈水发，并签订购车协议，办好手续之后我就离开了。事后，我向财务总监陈某报告此事，陈某说处理不了，之后向刁某请示说财务只能挂账处理，收据由我保管。考虑到陈水发是政府官员，以前也是国土局领导，我们不想得罪他，也就不敢去提这笔款，只能无奈接受这件事实。</w:t>
      </w:r>
    </w:p>
    <w:p w:rsidR="00791286" w:rsidRDefault="00791286">
      <w:pPr>
        <w:spacing w:line="500" w:lineRule="atLeast"/>
        <w:ind w:firstLine="600"/>
        <w:divId w:val="575358910"/>
        <w:rPr>
          <w:rFonts w:hint="eastAsia"/>
          <w:sz w:val="30"/>
          <w:szCs w:val="30"/>
        </w:rPr>
      </w:pPr>
      <w:r>
        <w:rPr>
          <w:rFonts w:hint="eastAsia"/>
          <w:sz w:val="30"/>
          <w:szCs w:val="30"/>
        </w:rPr>
        <w:t>（</w:t>
      </w:r>
      <w:r>
        <w:rPr>
          <w:rFonts w:hint="eastAsia"/>
          <w:sz w:val="30"/>
          <w:szCs w:val="30"/>
        </w:rPr>
        <w:t>4</w:t>
      </w:r>
      <w:r>
        <w:rPr>
          <w:rFonts w:hint="eastAsia"/>
          <w:sz w:val="30"/>
          <w:szCs w:val="30"/>
        </w:rPr>
        <w:t>）证人刁某的证言：我于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年期间任广东塔牌公司副总经理兼任某分公司经理。当时我知道我们公司有一辆车粤Ｌ×××××丰田车借给某国土局使用，这部车</w:t>
      </w:r>
      <w:r>
        <w:rPr>
          <w:rFonts w:hint="eastAsia"/>
          <w:sz w:val="30"/>
          <w:szCs w:val="30"/>
        </w:rPr>
        <w:t>2011</w:t>
      </w:r>
      <w:r>
        <w:rPr>
          <w:rFonts w:hint="eastAsia"/>
          <w:sz w:val="30"/>
          <w:szCs w:val="30"/>
        </w:rPr>
        <w:t>年过户给某国土局原局长陈水发介绍的一个人名下，当时我考虑到车已经借给某国土局局使用，碍于某县国土局是一个行政部门，我们公司作为企业，与国土局也有业务来往，也没有想过去收回这部车，既然陈水发作为局长主动提议要过户至其一个亲戚名下，这样以后车发生交通事故之类的与我们公司无关，不用承担责任，我就决定派李某去处理这件事，后来李某回来报账的时候说车已经过户，并且写了收据给陈水发，但是实际没有收到车款，财务也无法处理，我也没有办法。陈水发作为政府官员，以前也是某国土局的局长，在以前业务往来中（主要是土地征收、采矿权拍卖的业务）也有给我们公司的发展提供帮助和支持，我们公司以后还要在某发展，陈水发及其的介绍的人也一直未有将车款交给我们公司的意思表示，我们也不敢去提这笔车款的事情，不敢得罪他，只能无奈地接受这件事实，他的行为确实是很无赖的。</w:t>
      </w:r>
    </w:p>
    <w:p w:rsidR="00791286" w:rsidRDefault="00791286">
      <w:pPr>
        <w:spacing w:line="500" w:lineRule="atLeast"/>
        <w:ind w:firstLine="600"/>
        <w:divId w:val="1368143853"/>
        <w:rPr>
          <w:rFonts w:hint="eastAsia"/>
          <w:sz w:val="30"/>
          <w:szCs w:val="30"/>
        </w:rPr>
      </w:pPr>
      <w:r>
        <w:rPr>
          <w:rFonts w:hint="eastAsia"/>
          <w:sz w:val="30"/>
          <w:szCs w:val="30"/>
        </w:rPr>
        <w:t>（</w:t>
      </w:r>
      <w:r>
        <w:rPr>
          <w:rFonts w:hint="eastAsia"/>
          <w:sz w:val="30"/>
          <w:szCs w:val="30"/>
        </w:rPr>
        <w:t>5</w:t>
      </w:r>
      <w:r>
        <w:rPr>
          <w:rFonts w:hint="eastAsia"/>
          <w:sz w:val="30"/>
          <w:szCs w:val="30"/>
        </w:rPr>
        <w:t>）证人林某的证言：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女婿陈智亮和他的朋友到我在大亚湾的住宅，叫我把身份证给他父亲陈水发用于把陈水发的丰田霸道越野车过户到我名下，我答应并提供了身份证和居住证给陈智亮。过户手续中身份证复印件的签名不是我亲手签名的，是别人冒签的，我没有拿过这部车的买卖协议，也没有拿过收据。过了一段时间我向陈智亮借用那部车看见行驶证已经过户到我名下，我怀疑陈水发那辆车是违法所得，怕相关部门查处他，就把车过户到我名下，我也只是怀疑并没有确切的证据，由于大家是亲戚，所以我没有过问太多，这辆车只是过户到我名下，车还是陈水发的，陈智亮说这部车价值约</w:t>
      </w:r>
      <w:r>
        <w:rPr>
          <w:rFonts w:hint="eastAsia"/>
          <w:sz w:val="30"/>
          <w:szCs w:val="30"/>
        </w:rPr>
        <w:t>20</w:t>
      </w:r>
      <w:r>
        <w:rPr>
          <w:rFonts w:hint="eastAsia"/>
          <w:sz w:val="30"/>
          <w:szCs w:val="30"/>
        </w:rPr>
        <w:t>多万元，我也没拿过车款给陈水发。</w:t>
      </w:r>
    </w:p>
    <w:p w:rsidR="00791286" w:rsidRDefault="00791286">
      <w:pPr>
        <w:spacing w:line="500" w:lineRule="atLeast"/>
        <w:ind w:firstLine="600"/>
        <w:divId w:val="663582625"/>
        <w:rPr>
          <w:rFonts w:hint="eastAsia"/>
          <w:sz w:val="30"/>
          <w:szCs w:val="30"/>
        </w:rPr>
      </w:pPr>
      <w:r>
        <w:rPr>
          <w:rFonts w:hint="eastAsia"/>
          <w:sz w:val="30"/>
          <w:szCs w:val="30"/>
        </w:rPr>
        <w:t>（</w:t>
      </w:r>
      <w:r>
        <w:rPr>
          <w:rFonts w:hint="eastAsia"/>
          <w:sz w:val="30"/>
          <w:szCs w:val="30"/>
        </w:rPr>
        <w:t>6</w:t>
      </w:r>
      <w:r>
        <w:rPr>
          <w:rFonts w:hint="eastAsia"/>
          <w:sz w:val="30"/>
          <w:szCs w:val="30"/>
        </w:rPr>
        <w:t>）证人何某的证言：</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月期间，邹景青让我伪造材料，将富迪公司的营业执照、组织代码证、工商企业机读资料的复印件法人代表涂改成唐某再去复印，将某县南昆山下坪村龙瀑附近唐某名下的</w:t>
      </w:r>
      <w:r>
        <w:rPr>
          <w:rFonts w:hint="eastAsia"/>
          <w:sz w:val="30"/>
          <w:szCs w:val="30"/>
        </w:rPr>
        <w:t>11</w:t>
      </w:r>
      <w:r>
        <w:rPr>
          <w:rFonts w:hint="eastAsia"/>
          <w:sz w:val="30"/>
          <w:szCs w:val="30"/>
        </w:rPr>
        <w:t>宗土地约</w:t>
      </w:r>
      <w:r>
        <w:rPr>
          <w:rFonts w:hint="eastAsia"/>
          <w:sz w:val="30"/>
          <w:szCs w:val="30"/>
        </w:rPr>
        <w:t>40000</w:t>
      </w:r>
      <w:r>
        <w:rPr>
          <w:rFonts w:hint="eastAsia"/>
          <w:sz w:val="30"/>
          <w:szCs w:val="30"/>
        </w:rPr>
        <w:t>平方米更名到富迪公司名下，以此达到规避税费的目的。富迪公司的实际出资人是邝华仔，但是由其妹夫石德盛担任法人代表，邹锦青占</w:t>
      </w:r>
      <w:r>
        <w:rPr>
          <w:rFonts w:hint="eastAsia"/>
          <w:sz w:val="30"/>
          <w:szCs w:val="30"/>
        </w:rPr>
        <w:t>10%</w:t>
      </w:r>
      <w:r>
        <w:rPr>
          <w:rFonts w:hint="eastAsia"/>
          <w:sz w:val="30"/>
          <w:szCs w:val="30"/>
        </w:rPr>
        <w:t>的股份。</w:t>
      </w:r>
    </w:p>
    <w:p w:rsidR="00791286" w:rsidRDefault="00791286">
      <w:pPr>
        <w:spacing w:line="500" w:lineRule="atLeast"/>
        <w:ind w:firstLine="600"/>
        <w:divId w:val="315576216"/>
        <w:rPr>
          <w:rFonts w:hint="eastAsia"/>
          <w:sz w:val="30"/>
          <w:szCs w:val="30"/>
        </w:rPr>
      </w:pPr>
      <w:r>
        <w:rPr>
          <w:rFonts w:hint="eastAsia"/>
          <w:sz w:val="30"/>
          <w:szCs w:val="30"/>
        </w:rPr>
        <w:t>（</w:t>
      </w:r>
      <w:r>
        <w:rPr>
          <w:rFonts w:hint="eastAsia"/>
          <w:sz w:val="30"/>
          <w:szCs w:val="30"/>
        </w:rPr>
        <w:t>7</w:t>
      </w:r>
      <w:r>
        <w:rPr>
          <w:rFonts w:hint="eastAsia"/>
          <w:sz w:val="30"/>
          <w:szCs w:val="30"/>
        </w:rPr>
        <w:t>）证人张某的证言：某县南昆山下坪村龙瀑附近唐某名下的</w:t>
      </w:r>
      <w:r>
        <w:rPr>
          <w:rFonts w:hint="eastAsia"/>
          <w:sz w:val="30"/>
          <w:szCs w:val="30"/>
        </w:rPr>
        <w:t>11</w:t>
      </w:r>
      <w:r>
        <w:rPr>
          <w:rFonts w:hint="eastAsia"/>
          <w:sz w:val="30"/>
          <w:szCs w:val="30"/>
        </w:rPr>
        <w:t>宗土地约</w:t>
      </w:r>
      <w:r>
        <w:rPr>
          <w:rFonts w:hint="eastAsia"/>
          <w:sz w:val="30"/>
          <w:szCs w:val="30"/>
        </w:rPr>
        <w:t>40000</w:t>
      </w:r>
      <w:r>
        <w:rPr>
          <w:rFonts w:hint="eastAsia"/>
          <w:sz w:val="30"/>
          <w:szCs w:val="30"/>
        </w:rPr>
        <w:t>平方米变更到富迪公司名下由我审批之后交回给地籍股，地籍股再将审批材料交给陈水发审批。材料有原来的土地证复印件、法人身份信息、组织机构代码证、工商营业执照、工商出具的机读资料等材料。陈水发在审批过程中也需要审查所有材料并且对上述材料逐一认真审核。</w:t>
      </w:r>
    </w:p>
    <w:p w:rsidR="00791286" w:rsidRDefault="00791286">
      <w:pPr>
        <w:spacing w:line="500" w:lineRule="atLeast"/>
        <w:ind w:firstLine="600"/>
        <w:divId w:val="617445075"/>
        <w:rPr>
          <w:rFonts w:hint="eastAsia"/>
          <w:sz w:val="30"/>
          <w:szCs w:val="30"/>
        </w:rPr>
      </w:pPr>
      <w:r>
        <w:rPr>
          <w:rFonts w:hint="eastAsia"/>
          <w:sz w:val="30"/>
          <w:szCs w:val="30"/>
        </w:rPr>
        <w:t>6.</w:t>
      </w:r>
      <w:r>
        <w:rPr>
          <w:rFonts w:hint="eastAsia"/>
          <w:sz w:val="30"/>
          <w:szCs w:val="30"/>
        </w:rPr>
        <w:t>辨认笔录，证实陈水发辨认出其在任某县国土局局长期间审批富迪公司位于某县某瀑布附近</w:t>
      </w:r>
      <w:r>
        <w:rPr>
          <w:rFonts w:hint="eastAsia"/>
          <w:sz w:val="30"/>
          <w:szCs w:val="30"/>
        </w:rPr>
        <w:t>39778</w:t>
      </w:r>
      <w:r>
        <w:rPr>
          <w:rFonts w:hint="eastAsia"/>
          <w:sz w:val="30"/>
          <w:szCs w:val="30"/>
        </w:rPr>
        <w:t>平方米土地变更登记过程中对该变更申请予以签名同意审批文件。</w:t>
      </w:r>
    </w:p>
    <w:p w:rsidR="00791286" w:rsidRDefault="00791286">
      <w:pPr>
        <w:spacing w:line="500" w:lineRule="atLeast"/>
        <w:ind w:firstLine="600"/>
        <w:divId w:val="392583206"/>
        <w:rPr>
          <w:rFonts w:hint="eastAsia"/>
          <w:sz w:val="30"/>
          <w:szCs w:val="30"/>
        </w:rPr>
      </w:pPr>
      <w:r>
        <w:rPr>
          <w:rFonts w:hint="eastAsia"/>
          <w:sz w:val="30"/>
          <w:szCs w:val="30"/>
        </w:rPr>
        <w:t>本院认为，被告人陈水发身为国家工作人员，严重不负责任，没有认真履行职责，致使国家利益遭受重大损失，情节特别严重，其行为已构成玩忽职守罪。被告人陈水发利用职务上的便利，索取他人财物，数额较大，其行为已构成受贿罪。应数罪并罚。据此，公诉机关指控被告人所犯的罪名成立，本院予以支持。</w:t>
      </w:r>
    </w:p>
    <w:p w:rsidR="00791286" w:rsidRDefault="00791286">
      <w:pPr>
        <w:spacing w:line="500" w:lineRule="atLeast"/>
        <w:ind w:firstLine="600"/>
        <w:divId w:val="1469738249"/>
        <w:rPr>
          <w:rFonts w:hint="eastAsia"/>
          <w:sz w:val="30"/>
          <w:szCs w:val="30"/>
        </w:rPr>
      </w:pPr>
      <w:r>
        <w:rPr>
          <w:rFonts w:hint="eastAsia"/>
          <w:sz w:val="30"/>
          <w:szCs w:val="30"/>
        </w:rPr>
        <w:t>关于被告人陈水发犯玩忽职守罪的问题。富迪公司何某篡改资料，把依法不能进行变更登记的国有土地使用权进行申请变更登记，陈水发作为负责全面工作的副局长，在审批该块土地变更登记过程中，没有认真审查富迪公司的工商资料，没有发现该块土地使用者唐某身份信息与富迪公司的工商资料中法人代表及股东唐某的身份信息不一致，签署同意办证的意见，使得富迪公司通过变更登记取得该块土地的国有土地使用证，规避税收，造成国家损失</w:t>
      </w:r>
      <w:r>
        <w:rPr>
          <w:rFonts w:hint="eastAsia"/>
          <w:sz w:val="30"/>
          <w:szCs w:val="30"/>
        </w:rPr>
        <w:t>1961157.2</w:t>
      </w:r>
      <w:r>
        <w:rPr>
          <w:rFonts w:hint="eastAsia"/>
          <w:sz w:val="30"/>
          <w:szCs w:val="30"/>
        </w:rPr>
        <w:t>元，有被告人陈水发的供述、证人何某的证言、相关书证为证，犯罪事实清楚，证据充分。被告人的上述行为是严重不负责任的，符合玩忽职守罪的构成要件，属于玩忽职守罪。对陈水发及其辩护人提出被告人的行为玩忽职守罪的辩护意见，本院不予采纳。法律并无明确规定税收滞纳金的属性，故本案的滞纳金数额不宜认定为损失数额。</w:t>
      </w:r>
    </w:p>
    <w:p w:rsidR="00791286" w:rsidRDefault="00791286">
      <w:pPr>
        <w:spacing w:line="500" w:lineRule="atLeast"/>
        <w:ind w:firstLine="600"/>
        <w:divId w:val="294216401"/>
        <w:rPr>
          <w:rFonts w:hint="eastAsia"/>
          <w:sz w:val="30"/>
          <w:szCs w:val="30"/>
        </w:rPr>
      </w:pPr>
      <w:r>
        <w:rPr>
          <w:rFonts w:hint="eastAsia"/>
          <w:sz w:val="30"/>
          <w:szCs w:val="30"/>
        </w:rPr>
        <w:t>关于被告人陈水发犯受贿罪的问题。陈水发在任某国土局局长期间长期占用塔牌公司购买的丰田霸道车，</w:t>
      </w:r>
      <w:r>
        <w:rPr>
          <w:rFonts w:hint="eastAsia"/>
          <w:sz w:val="30"/>
          <w:szCs w:val="30"/>
        </w:rPr>
        <w:t>2007</w:t>
      </w:r>
      <w:r>
        <w:rPr>
          <w:rFonts w:hint="eastAsia"/>
          <w:sz w:val="30"/>
          <w:szCs w:val="30"/>
        </w:rPr>
        <w:t>年，某县纪委发现陈水发长期使用惠州塔牌公司车辆后，下发了整改通知其限期归还，陈水发随即将该车归还给惠州塔牌公司。</w:t>
      </w:r>
      <w:r>
        <w:rPr>
          <w:rFonts w:hint="eastAsia"/>
          <w:sz w:val="30"/>
          <w:szCs w:val="30"/>
        </w:rPr>
        <w:t>2009</w:t>
      </w:r>
      <w:r>
        <w:rPr>
          <w:rFonts w:hint="eastAsia"/>
          <w:sz w:val="30"/>
          <w:szCs w:val="30"/>
        </w:rPr>
        <w:t>年左右，陈水发以个人名义向惠州塔牌公司取回该辆车归自己使用，并将该辆车开回自己家，期间惠州塔牌公司多次催促其归还，其一直未归还。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月，陈水发调离某国土局到某统战部之后依然占用该车，直到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月左右，陈水发主动要求塔牌公司将该车过户到其亲家林某的名下，与李某签署购车协议，并且在未付款项的情况下要求塔牌公司出具收据已收到</w:t>
      </w:r>
      <w:r>
        <w:rPr>
          <w:rFonts w:hint="eastAsia"/>
          <w:sz w:val="30"/>
          <w:szCs w:val="30"/>
        </w:rPr>
        <w:t>250000</w:t>
      </w:r>
      <w:r>
        <w:rPr>
          <w:rFonts w:hint="eastAsia"/>
          <w:sz w:val="30"/>
          <w:szCs w:val="30"/>
        </w:rPr>
        <w:t>元，有陈水发在侦查阶段前五次笔录均供述当时将</w:t>
      </w:r>
      <w:r>
        <w:rPr>
          <w:rFonts w:hint="eastAsia"/>
          <w:sz w:val="30"/>
          <w:szCs w:val="30"/>
        </w:rPr>
        <w:t>250000</w:t>
      </w:r>
      <w:r>
        <w:rPr>
          <w:rFonts w:hint="eastAsia"/>
          <w:sz w:val="30"/>
          <w:szCs w:val="30"/>
        </w:rPr>
        <w:t>元给李某，但是李某未拿走，之后其也没有付款给塔牌公司的陈述，与李某、刁某、陈某、林某的证言，机动车登记证书，惠州塔牌公司征地、挂牌及地籍登记档案，某县党风廉政建设领导小组办公室相关文件等书证相印证。陈水发翻供辩称已支付购车款</w:t>
      </w:r>
      <w:r>
        <w:rPr>
          <w:rFonts w:hint="eastAsia"/>
          <w:sz w:val="30"/>
          <w:szCs w:val="30"/>
        </w:rPr>
        <w:t>250000</w:t>
      </w:r>
      <w:r>
        <w:rPr>
          <w:rFonts w:hint="eastAsia"/>
          <w:sz w:val="30"/>
          <w:szCs w:val="30"/>
        </w:rPr>
        <w:t>元，车款的来源是在云浮以</w:t>
      </w:r>
      <w:r>
        <w:rPr>
          <w:rFonts w:hint="eastAsia"/>
          <w:sz w:val="30"/>
          <w:szCs w:val="30"/>
        </w:rPr>
        <w:t>50000</w:t>
      </w:r>
      <w:r>
        <w:rPr>
          <w:rFonts w:hint="eastAsia"/>
          <w:sz w:val="30"/>
          <w:szCs w:val="30"/>
        </w:rPr>
        <w:t>元购买了一幅玉石壁画之后转手以</w:t>
      </w:r>
      <w:r>
        <w:rPr>
          <w:rFonts w:hint="eastAsia"/>
          <w:sz w:val="30"/>
          <w:szCs w:val="30"/>
        </w:rPr>
        <w:t>248000</w:t>
      </w:r>
      <w:r>
        <w:rPr>
          <w:rFonts w:hint="eastAsia"/>
          <w:sz w:val="30"/>
          <w:szCs w:val="30"/>
        </w:rPr>
        <w:t>元卖给一个外省人；辩称在侦查阶段前五次笔录是因为其儿子被拘禁，不想连累家人以及不适应在纪委的作息，腰痛，想早日转到看守所所作出的供述。上述辩解均缺乏事实依据及法律依据，本院不予采纳</w:t>
      </w:r>
      <w:r>
        <w:rPr>
          <w:rFonts w:hint="eastAsia"/>
          <w:sz w:val="30"/>
          <w:szCs w:val="30"/>
        </w:rPr>
        <w:t>。陈水发利用其在任某县国土局局长期间为塔牌公司办理过相关业务，长期占用塔牌公司的车辆，而且在</w:t>
      </w:r>
      <w:r>
        <w:rPr>
          <w:rFonts w:hint="eastAsia"/>
          <w:sz w:val="30"/>
          <w:szCs w:val="30"/>
        </w:rPr>
        <w:t>2009</w:t>
      </w:r>
      <w:r>
        <w:rPr>
          <w:rFonts w:hint="eastAsia"/>
          <w:sz w:val="30"/>
          <w:szCs w:val="30"/>
        </w:rPr>
        <w:t>年以个人的名义继续占用，在调离某县国土局之后向塔牌公司索要该车的所有权，要求塔牌公司无偿过户至其亲家林某名下，属于受贿行为，受贿数额达</w:t>
      </w:r>
      <w:r>
        <w:rPr>
          <w:rFonts w:hint="eastAsia"/>
          <w:sz w:val="30"/>
          <w:szCs w:val="30"/>
        </w:rPr>
        <w:t>336400</w:t>
      </w:r>
      <w:r>
        <w:rPr>
          <w:rFonts w:hint="eastAsia"/>
          <w:sz w:val="30"/>
          <w:szCs w:val="30"/>
        </w:rPr>
        <w:t>元，构成受贿罪。故对被告人及其辩护人提出的被告人的行为不构成受贿罪的辩护意见，不予采纳。依照《中华人民共和国刑法》第三百九十七条第一款、第三百八十五条第一款、第三百八十六条、第三百八十三条第一款第（二）项、第六十一条、第六十九条，最高人民法院最高人民检察院《关于办理贪污贿赂刑事案件件适用法律若干问题的解释》第二条第一款、第十九条第一款之规定，判决如下：</w:t>
      </w:r>
    </w:p>
    <w:p w:rsidR="00791286" w:rsidRDefault="00791286">
      <w:pPr>
        <w:spacing w:line="500" w:lineRule="atLeast"/>
        <w:ind w:firstLine="600"/>
        <w:divId w:val="299964180"/>
        <w:rPr>
          <w:rFonts w:hint="eastAsia"/>
          <w:sz w:val="30"/>
          <w:szCs w:val="30"/>
        </w:rPr>
      </w:pPr>
      <w:r>
        <w:rPr>
          <w:rFonts w:hint="eastAsia"/>
          <w:sz w:val="30"/>
          <w:szCs w:val="30"/>
        </w:rPr>
        <w:t>被告人陈水发犯玩忽职守罪，判处有期徒刑四年；犯受贿罪，判处有期徒刑三年六个月，并处罚金</w:t>
      </w:r>
      <w:r>
        <w:rPr>
          <w:rFonts w:hint="eastAsia"/>
          <w:sz w:val="30"/>
          <w:szCs w:val="30"/>
        </w:rPr>
        <w:t>200000</w:t>
      </w:r>
      <w:r>
        <w:rPr>
          <w:rFonts w:hint="eastAsia"/>
          <w:sz w:val="30"/>
          <w:szCs w:val="30"/>
        </w:rPr>
        <w:t>元。总和刑期有期徒刑七年六个月，决定执行刑期有期徒刑七年，并处罚金</w:t>
      </w:r>
      <w:r>
        <w:rPr>
          <w:rFonts w:hint="eastAsia"/>
          <w:sz w:val="30"/>
          <w:szCs w:val="30"/>
        </w:rPr>
        <w:t>200000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p>
    <w:p w:rsidR="00791286" w:rsidRDefault="00791286">
      <w:pPr>
        <w:spacing w:line="500" w:lineRule="atLeast"/>
        <w:ind w:firstLine="600"/>
        <w:divId w:val="192776107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791286" w:rsidRDefault="00791286">
      <w:pPr>
        <w:spacing w:line="500" w:lineRule="atLeast"/>
        <w:jc w:val="right"/>
        <w:divId w:val="1101954545"/>
        <w:rPr>
          <w:rFonts w:hint="eastAsia"/>
          <w:sz w:val="30"/>
          <w:szCs w:val="30"/>
        </w:rPr>
      </w:pPr>
      <w:r>
        <w:rPr>
          <w:rFonts w:hint="eastAsia"/>
          <w:sz w:val="30"/>
          <w:szCs w:val="30"/>
        </w:rPr>
        <w:t>审　判　长　　张剑文</w:t>
      </w:r>
    </w:p>
    <w:p w:rsidR="00791286" w:rsidRDefault="00791286">
      <w:pPr>
        <w:spacing w:line="500" w:lineRule="atLeast"/>
        <w:jc w:val="right"/>
        <w:divId w:val="785388255"/>
        <w:rPr>
          <w:rFonts w:hint="eastAsia"/>
          <w:sz w:val="30"/>
          <w:szCs w:val="30"/>
        </w:rPr>
      </w:pPr>
      <w:r>
        <w:rPr>
          <w:rFonts w:hint="eastAsia"/>
          <w:sz w:val="30"/>
          <w:szCs w:val="30"/>
        </w:rPr>
        <w:t>审　判　员　　陈东宝</w:t>
      </w:r>
    </w:p>
    <w:p w:rsidR="00791286" w:rsidRDefault="00791286">
      <w:pPr>
        <w:spacing w:line="500" w:lineRule="atLeast"/>
        <w:jc w:val="right"/>
        <w:divId w:val="298808838"/>
        <w:rPr>
          <w:rFonts w:hint="eastAsia"/>
          <w:sz w:val="30"/>
          <w:szCs w:val="30"/>
        </w:rPr>
      </w:pPr>
      <w:r>
        <w:rPr>
          <w:rFonts w:hint="eastAsia"/>
          <w:sz w:val="30"/>
          <w:szCs w:val="30"/>
        </w:rPr>
        <w:t>人民陪审员　　利国安</w:t>
      </w:r>
    </w:p>
    <w:p w:rsidR="00791286" w:rsidRDefault="00791286">
      <w:pPr>
        <w:spacing w:line="500" w:lineRule="atLeast"/>
        <w:jc w:val="right"/>
        <w:divId w:val="1683586240"/>
        <w:rPr>
          <w:rFonts w:hint="eastAsia"/>
          <w:sz w:val="30"/>
          <w:szCs w:val="30"/>
        </w:rPr>
      </w:pPr>
      <w:r>
        <w:rPr>
          <w:rFonts w:hint="eastAsia"/>
          <w:sz w:val="30"/>
          <w:szCs w:val="30"/>
        </w:rPr>
        <w:t>二〇一六年五月十日</w:t>
      </w:r>
    </w:p>
    <w:p w:rsidR="00791286" w:rsidRDefault="00791286">
      <w:pPr>
        <w:spacing w:line="500" w:lineRule="atLeast"/>
        <w:jc w:val="right"/>
        <w:divId w:val="124202682"/>
        <w:rPr>
          <w:rFonts w:hint="eastAsia"/>
          <w:sz w:val="30"/>
          <w:szCs w:val="30"/>
        </w:rPr>
      </w:pPr>
      <w:r>
        <w:rPr>
          <w:rFonts w:hint="eastAsia"/>
          <w:sz w:val="30"/>
          <w:szCs w:val="30"/>
        </w:rPr>
        <w:t>书　记　员　　王春茹</w:t>
      </w:r>
    </w:p>
    <w:p w:rsidR="00791286" w:rsidRDefault="00791286">
      <w:pPr>
        <w:spacing w:line="500" w:lineRule="atLeast"/>
        <w:ind w:firstLine="600"/>
        <w:divId w:val="541525913"/>
        <w:rPr>
          <w:rFonts w:hint="eastAsia"/>
          <w:sz w:val="30"/>
          <w:szCs w:val="30"/>
        </w:rPr>
      </w:pPr>
      <w:r>
        <w:rPr>
          <w:rFonts w:hint="eastAsia"/>
          <w:sz w:val="30"/>
          <w:szCs w:val="30"/>
        </w:rPr>
        <w:t>附：相关法律条文</w:t>
      </w:r>
    </w:p>
    <w:p w:rsidR="00791286" w:rsidRDefault="00791286">
      <w:pPr>
        <w:spacing w:line="500" w:lineRule="atLeast"/>
        <w:ind w:firstLine="600"/>
        <w:divId w:val="309218178"/>
        <w:rPr>
          <w:rFonts w:hint="eastAsia"/>
          <w:sz w:val="30"/>
          <w:szCs w:val="30"/>
        </w:rPr>
      </w:pPr>
      <w:r>
        <w:rPr>
          <w:rFonts w:hint="eastAsia"/>
          <w:sz w:val="30"/>
          <w:szCs w:val="30"/>
        </w:rPr>
        <w:t>《中华人民共和国刑法》</w:t>
      </w:r>
    </w:p>
    <w:p w:rsidR="00791286" w:rsidRDefault="00791286">
      <w:pPr>
        <w:spacing w:line="500" w:lineRule="atLeast"/>
        <w:ind w:firstLine="600"/>
        <w:divId w:val="122633946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791286" w:rsidRDefault="00791286">
      <w:pPr>
        <w:spacing w:line="500" w:lineRule="atLeast"/>
        <w:ind w:firstLine="600"/>
        <w:divId w:val="17677652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791286" w:rsidRDefault="00791286">
      <w:pPr>
        <w:spacing w:line="500" w:lineRule="atLeast"/>
        <w:ind w:firstLine="600"/>
        <w:divId w:val="16441193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91286" w:rsidRDefault="00791286">
      <w:pPr>
        <w:spacing w:line="500" w:lineRule="atLeast"/>
        <w:ind w:firstLine="600"/>
        <w:divId w:val="1086076827"/>
        <w:rPr>
          <w:rFonts w:hint="eastAsia"/>
          <w:sz w:val="30"/>
          <w:szCs w:val="30"/>
        </w:rPr>
      </w:pPr>
      <w:r>
        <w:rPr>
          <w:rFonts w:hint="eastAsia"/>
          <w:sz w:val="30"/>
          <w:szCs w:val="30"/>
        </w:rPr>
        <w:t>国家工作人员在经济往来中，违反国家规定，收受各种名义的回扣、手续费，归个人所有的，以受贿论处。</w:t>
      </w:r>
    </w:p>
    <w:p w:rsidR="00791286" w:rsidRDefault="00791286">
      <w:pPr>
        <w:spacing w:line="500" w:lineRule="atLeast"/>
        <w:ind w:firstLine="600"/>
        <w:divId w:val="132666724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91286" w:rsidRDefault="00791286">
      <w:pPr>
        <w:spacing w:line="500" w:lineRule="atLeast"/>
        <w:ind w:firstLine="600"/>
        <w:divId w:val="1813331152"/>
        <w:rPr>
          <w:rFonts w:hint="eastAsia"/>
          <w:sz w:val="30"/>
          <w:szCs w:val="30"/>
        </w:rPr>
      </w:pPr>
      <w:r>
        <w:rPr>
          <w:rFonts w:hint="eastAsia"/>
          <w:sz w:val="30"/>
          <w:szCs w:val="30"/>
        </w:rPr>
        <w:t>第三百八十三条对犯贪污罪的，根据情节轻重，分别依照下列规定处罚：</w:t>
      </w:r>
    </w:p>
    <w:p w:rsidR="00791286" w:rsidRDefault="00791286">
      <w:pPr>
        <w:spacing w:line="500" w:lineRule="atLeast"/>
        <w:ind w:firstLine="600"/>
        <w:divId w:val="338243623"/>
        <w:rPr>
          <w:rFonts w:hint="eastAsia"/>
          <w:sz w:val="30"/>
          <w:szCs w:val="30"/>
        </w:rPr>
      </w:pPr>
      <w:r>
        <w:rPr>
          <w:rFonts w:hint="eastAsia"/>
          <w:sz w:val="30"/>
          <w:szCs w:val="30"/>
        </w:rPr>
        <w:t>（一）贪污数额较大或者有其他较重情节的，处三年以下有期徒刑或者拘役，并处罚金。</w:t>
      </w:r>
    </w:p>
    <w:p w:rsidR="00791286" w:rsidRDefault="00791286">
      <w:pPr>
        <w:spacing w:line="500" w:lineRule="atLeast"/>
        <w:ind w:firstLine="600"/>
        <w:divId w:val="1426343655"/>
        <w:rPr>
          <w:rFonts w:hint="eastAsia"/>
          <w:sz w:val="30"/>
          <w:szCs w:val="30"/>
        </w:rPr>
      </w:pPr>
      <w:r>
        <w:rPr>
          <w:rFonts w:hint="eastAsia"/>
          <w:sz w:val="30"/>
          <w:szCs w:val="30"/>
        </w:rPr>
        <w:t>（二）贪污数额巨大或者有其他严重情节的，处三年以上十年以下有期徒刑，并处罚金或者没收财产。</w:t>
      </w:r>
    </w:p>
    <w:p w:rsidR="00791286" w:rsidRDefault="00791286">
      <w:pPr>
        <w:spacing w:line="500" w:lineRule="atLeast"/>
        <w:ind w:firstLine="600"/>
        <w:divId w:val="88502489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91286" w:rsidRDefault="00791286">
      <w:pPr>
        <w:spacing w:line="500" w:lineRule="atLeast"/>
        <w:ind w:firstLine="600"/>
        <w:divId w:val="524907658"/>
        <w:rPr>
          <w:rFonts w:hint="eastAsia"/>
          <w:sz w:val="30"/>
          <w:szCs w:val="30"/>
        </w:rPr>
      </w:pPr>
      <w:r>
        <w:rPr>
          <w:rFonts w:hint="eastAsia"/>
          <w:sz w:val="30"/>
          <w:szCs w:val="30"/>
        </w:rPr>
        <w:t>对多次贪污未经处理的，按照累计贪污数额处罚。</w:t>
      </w:r>
    </w:p>
    <w:p w:rsidR="00791286" w:rsidRDefault="00791286">
      <w:pPr>
        <w:spacing w:line="500" w:lineRule="atLeast"/>
        <w:ind w:firstLine="600"/>
        <w:divId w:val="965591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91286" w:rsidRDefault="00791286">
      <w:pPr>
        <w:spacing w:line="500" w:lineRule="atLeast"/>
        <w:ind w:firstLine="600"/>
        <w:divId w:val="17695466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91286" w:rsidRDefault="00791286">
      <w:pPr>
        <w:spacing w:line="500" w:lineRule="atLeast"/>
        <w:ind w:firstLine="600"/>
        <w:divId w:val="1521966654"/>
        <w:rPr>
          <w:rFonts w:hint="eastAsia"/>
          <w:sz w:val="30"/>
          <w:szCs w:val="30"/>
        </w:rPr>
      </w:pPr>
      <w:r>
        <w:rPr>
          <w:rFonts w:hint="eastAsia"/>
          <w:sz w:val="30"/>
          <w:szCs w:val="30"/>
        </w:rPr>
        <w:t>第五十二条判处罚金，应当根据犯罪情节决定罚金数额。</w:t>
      </w:r>
    </w:p>
    <w:p w:rsidR="00791286" w:rsidRDefault="00791286">
      <w:pPr>
        <w:spacing w:line="500" w:lineRule="atLeast"/>
        <w:ind w:firstLine="600"/>
        <w:divId w:val="2010902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91286" w:rsidRDefault="00791286">
      <w:pPr>
        <w:spacing w:line="500" w:lineRule="atLeast"/>
        <w:ind w:firstLine="600"/>
        <w:divId w:val="333192727"/>
        <w:rPr>
          <w:rFonts w:hint="eastAsia"/>
          <w:sz w:val="30"/>
          <w:szCs w:val="30"/>
        </w:rPr>
      </w:pPr>
      <w:r>
        <w:rPr>
          <w:rFonts w:hint="eastAsia"/>
          <w:sz w:val="30"/>
          <w:szCs w:val="30"/>
        </w:rPr>
        <w:t>由于遭遇不能抗拒的灾祸等原因缴纳确实有困难的，经人民法院裁定，可以延期缴纳、酌情减少或者免除。</w:t>
      </w:r>
    </w:p>
    <w:p w:rsidR="00791286" w:rsidRDefault="00791286">
      <w:pPr>
        <w:spacing w:line="500" w:lineRule="atLeast"/>
        <w:ind w:firstLine="600"/>
        <w:divId w:val="206945528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791286" w:rsidRDefault="00791286">
      <w:pPr>
        <w:spacing w:line="500" w:lineRule="atLeast"/>
        <w:ind w:firstLine="600"/>
        <w:divId w:val="94839690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91286" w:rsidRDefault="00791286">
      <w:pPr>
        <w:spacing w:line="500" w:lineRule="atLeast"/>
        <w:ind w:firstLine="600"/>
        <w:divId w:val="1649750947"/>
        <w:rPr>
          <w:rFonts w:hint="eastAsia"/>
          <w:sz w:val="30"/>
          <w:szCs w:val="30"/>
        </w:rPr>
      </w:pPr>
      <w:r>
        <w:rPr>
          <w:rFonts w:hint="eastAsia"/>
          <w:sz w:val="30"/>
          <w:szCs w:val="30"/>
        </w:rPr>
        <w:t>数罪中有判处附加刑的，附加刑仍须执行，其中附加刑种类相同的，合并执行，种类不同的，分别执行。</w:t>
      </w:r>
    </w:p>
    <w:p w:rsidR="00791286" w:rsidRDefault="00791286">
      <w:pPr>
        <w:spacing w:line="500" w:lineRule="atLeast"/>
        <w:ind w:firstLine="600"/>
        <w:divId w:val="86391218"/>
        <w:rPr>
          <w:rFonts w:hint="eastAsia"/>
          <w:sz w:val="30"/>
          <w:szCs w:val="30"/>
        </w:rPr>
      </w:pPr>
      <w:r>
        <w:rPr>
          <w:rFonts w:hint="eastAsia"/>
          <w:sz w:val="30"/>
          <w:szCs w:val="30"/>
        </w:rPr>
        <w:t>最高人民法院最高人民检察院《关于办理贪污贿赂刑事案件件适用法律若干问题的解释》</w:t>
      </w:r>
    </w:p>
    <w:p w:rsidR="00791286" w:rsidRDefault="00791286">
      <w:pPr>
        <w:spacing w:line="500" w:lineRule="atLeast"/>
        <w:ind w:firstLine="600"/>
        <w:divId w:val="22684752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91286" w:rsidRDefault="00791286">
      <w:pPr>
        <w:spacing w:line="500" w:lineRule="atLeast"/>
        <w:ind w:firstLine="600"/>
        <w:divId w:val="76546836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91286" w:rsidRDefault="00791286">
      <w:pPr>
        <w:spacing w:line="500" w:lineRule="atLeast"/>
        <w:ind w:firstLine="600"/>
        <w:divId w:val="19134637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91286" w:rsidRDefault="00791286">
      <w:pPr>
        <w:spacing w:line="500" w:lineRule="atLeast"/>
        <w:ind w:firstLine="600"/>
        <w:divId w:val="10098695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91286" w:rsidRDefault="00791286">
      <w:pPr>
        <w:spacing w:line="500" w:lineRule="atLeast"/>
        <w:ind w:firstLine="600"/>
        <w:divId w:val="743647684"/>
        <w:rPr>
          <w:rFonts w:hint="eastAsia"/>
          <w:sz w:val="30"/>
          <w:szCs w:val="30"/>
        </w:rPr>
      </w:pPr>
      <w:r>
        <w:rPr>
          <w:rFonts w:hint="eastAsia"/>
          <w:sz w:val="30"/>
          <w:szCs w:val="30"/>
        </w:rPr>
        <w:t>对刑法规定并处罚金的其他贪污贿赂犯罪，应当在十万元以上犯罪数额二倍以下判处罚金。广东省博罗县人民法院</w:t>
      </w:r>
    </w:p>
    <w:p w:rsidR="00791286" w:rsidRDefault="00791286">
      <w:pPr>
        <w:spacing w:line="500" w:lineRule="atLeast"/>
        <w:ind w:firstLine="600"/>
        <w:divId w:val="1399087482"/>
        <w:rPr>
          <w:rFonts w:hint="eastAsia"/>
          <w:sz w:val="30"/>
          <w:szCs w:val="30"/>
        </w:rPr>
      </w:pPr>
      <w:r>
        <w:rPr>
          <w:rFonts w:hint="eastAsia"/>
          <w:sz w:val="30"/>
          <w:szCs w:val="30"/>
        </w:rPr>
        <w:t>刑事判决书</w:t>
      </w:r>
    </w:p>
    <w:p w:rsidR="00791286" w:rsidRDefault="00791286">
      <w:pPr>
        <w:spacing w:line="500" w:lineRule="atLeast"/>
        <w:ind w:firstLine="600"/>
        <w:divId w:val="7886262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273</w:t>
      </w:r>
      <w:r>
        <w:rPr>
          <w:rFonts w:hint="eastAsia"/>
          <w:sz w:val="30"/>
          <w:szCs w:val="30"/>
        </w:rPr>
        <w:t>号</w:t>
      </w:r>
    </w:p>
    <w:p w:rsidR="00791286" w:rsidRDefault="00791286">
      <w:pPr>
        <w:spacing w:line="500" w:lineRule="atLeast"/>
        <w:ind w:firstLine="600"/>
        <w:divId w:val="481459501"/>
        <w:rPr>
          <w:rFonts w:hint="eastAsia"/>
          <w:sz w:val="30"/>
          <w:szCs w:val="30"/>
        </w:rPr>
      </w:pPr>
      <w:r>
        <w:rPr>
          <w:rFonts w:hint="eastAsia"/>
          <w:sz w:val="30"/>
          <w:szCs w:val="30"/>
        </w:rPr>
        <w:t>公诉机关博罗县人民检察院。</w:t>
      </w:r>
    </w:p>
    <w:p w:rsidR="00791286" w:rsidRDefault="00791286">
      <w:pPr>
        <w:spacing w:line="500" w:lineRule="atLeast"/>
        <w:ind w:firstLine="600"/>
        <w:divId w:val="1546528983"/>
        <w:rPr>
          <w:rFonts w:hint="eastAsia"/>
          <w:sz w:val="30"/>
          <w:szCs w:val="30"/>
        </w:rPr>
      </w:pPr>
      <w:r>
        <w:rPr>
          <w:rFonts w:hint="eastAsia"/>
          <w:sz w:val="30"/>
          <w:szCs w:val="30"/>
        </w:rPr>
        <w:t>被告人陈水发，男，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日出生，汉族，大学本科文化，</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月任广东省惠州市龙门县国土资源局副局长，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月任广东省惠州市龙门县国土资源局局长，户籍所在地：广东省惠州市龙门县。因涉嫌玩忽职守罪、受贿罪，经博罗县人民检察院决定，于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日由博罗县公安局执行刑事拘留，经惠州市人民检察院批准，同年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日由博罗县公安局执行逮捕。</w:t>
      </w:r>
    </w:p>
    <w:p w:rsidR="00791286" w:rsidRDefault="00791286">
      <w:pPr>
        <w:spacing w:line="500" w:lineRule="atLeast"/>
        <w:ind w:firstLine="600"/>
        <w:divId w:val="1156993231"/>
        <w:rPr>
          <w:rFonts w:hint="eastAsia"/>
          <w:sz w:val="30"/>
          <w:szCs w:val="30"/>
        </w:rPr>
      </w:pPr>
      <w:r>
        <w:rPr>
          <w:rFonts w:hint="eastAsia"/>
          <w:sz w:val="30"/>
          <w:szCs w:val="30"/>
        </w:rPr>
        <w:t>辩护人周涌，广东伟伦律师事务所律师。</w:t>
      </w:r>
    </w:p>
    <w:p w:rsidR="00791286" w:rsidRDefault="00791286">
      <w:pPr>
        <w:spacing w:line="500" w:lineRule="atLeast"/>
        <w:ind w:firstLine="600"/>
        <w:divId w:val="620303003"/>
        <w:rPr>
          <w:rFonts w:hint="eastAsia"/>
          <w:sz w:val="30"/>
          <w:szCs w:val="30"/>
        </w:rPr>
      </w:pPr>
      <w:r>
        <w:rPr>
          <w:rFonts w:hint="eastAsia"/>
          <w:sz w:val="30"/>
          <w:szCs w:val="30"/>
        </w:rPr>
        <w:t>辩护人张倩倩，广东伟伦律师事务所（实习）律师。</w:t>
      </w:r>
    </w:p>
    <w:p w:rsidR="00791286" w:rsidRDefault="00791286">
      <w:pPr>
        <w:spacing w:line="500" w:lineRule="atLeast"/>
        <w:ind w:firstLine="600"/>
        <w:divId w:val="1649438479"/>
        <w:rPr>
          <w:rFonts w:hint="eastAsia"/>
          <w:sz w:val="30"/>
          <w:szCs w:val="30"/>
        </w:rPr>
      </w:pPr>
      <w:r>
        <w:rPr>
          <w:rFonts w:hint="eastAsia"/>
          <w:sz w:val="30"/>
          <w:szCs w:val="30"/>
        </w:rPr>
        <w:t>博罗县人民检察院以博检公诉刑诉（</w:t>
      </w:r>
      <w:r>
        <w:rPr>
          <w:rFonts w:hint="eastAsia"/>
          <w:sz w:val="30"/>
          <w:szCs w:val="30"/>
        </w:rPr>
        <w:t>2016</w:t>
      </w:r>
      <w:r>
        <w:rPr>
          <w:rFonts w:hint="eastAsia"/>
          <w:sz w:val="30"/>
          <w:szCs w:val="30"/>
        </w:rPr>
        <w:t>）</w:t>
      </w:r>
      <w:r>
        <w:rPr>
          <w:rFonts w:hint="eastAsia"/>
          <w:sz w:val="30"/>
          <w:szCs w:val="30"/>
        </w:rPr>
        <w:t>152</w:t>
      </w:r>
      <w:r>
        <w:rPr>
          <w:rFonts w:hint="eastAsia"/>
          <w:sz w:val="30"/>
          <w:szCs w:val="30"/>
        </w:rPr>
        <w:t>号起诉书指控被告人陈水发犯受贿罪、玩忽职守罪，于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日向本院提起公诉。本院依法组成合议庭，公开开庭审理了本案。博罗县人民检察院指派检察员曾小玲出庭支持公诉，被告人陈水发及其辩护人周涌、张倩倩到庭参加了诉讼。现已审理终结。</w:t>
      </w:r>
    </w:p>
    <w:p w:rsidR="00791286" w:rsidRDefault="00791286">
      <w:pPr>
        <w:spacing w:line="500" w:lineRule="atLeast"/>
        <w:ind w:firstLine="600"/>
        <w:divId w:val="855652983"/>
        <w:rPr>
          <w:rFonts w:hint="eastAsia"/>
          <w:sz w:val="30"/>
          <w:szCs w:val="30"/>
        </w:rPr>
      </w:pPr>
      <w:r>
        <w:rPr>
          <w:rFonts w:hint="eastAsia"/>
          <w:sz w:val="30"/>
          <w:szCs w:val="30"/>
        </w:rPr>
        <w:t>公诉机关指控：</w:t>
      </w:r>
      <w:r>
        <w:rPr>
          <w:rFonts w:hint="eastAsia"/>
          <w:sz w:val="30"/>
          <w:szCs w:val="30"/>
        </w:rPr>
        <w:t>1.</w:t>
      </w:r>
      <w:r>
        <w:rPr>
          <w:rFonts w:hint="eastAsia"/>
          <w:sz w:val="30"/>
          <w:szCs w:val="30"/>
        </w:rPr>
        <w:t>玩忽职守罪。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月下旬，唐耀培将其位于龙门县南昆山下坪村川龙瀑布附近</w:t>
      </w:r>
      <w:r>
        <w:rPr>
          <w:rFonts w:hint="eastAsia"/>
          <w:sz w:val="30"/>
          <w:szCs w:val="30"/>
        </w:rPr>
        <w:t>39778</w:t>
      </w:r>
      <w:r>
        <w:rPr>
          <w:rFonts w:hint="eastAsia"/>
          <w:sz w:val="30"/>
          <w:szCs w:val="30"/>
        </w:rPr>
        <w:t>平方米土地转卖给龙门县富迪房地产开发有限公司（以下简称</w:t>
      </w:r>
      <w:r>
        <w:rPr>
          <w:rFonts w:hint="eastAsia"/>
          <w:sz w:val="30"/>
          <w:szCs w:val="30"/>
        </w:rPr>
        <w:t>"</w:t>
      </w:r>
      <w:r>
        <w:rPr>
          <w:rFonts w:hint="eastAsia"/>
          <w:sz w:val="30"/>
          <w:szCs w:val="30"/>
        </w:rPr>
        <w:t>富迪公司</w:t>
      </w:r>
      <w:r>
        <w:rPr>
          <w:rFonts w:hint="eastAsia"/>
          <w:sz w:val="30"/>
          <w:szCs w:val="30"/>
        </w:rPr>
        <w:t>"</w:t>
      </w:r>
      <w:r>
        <w:rPr>
          <w:rFonts w:hint="eastAsia"/>
          <w:sz w:val="30"/>
          <w:szCs w:val="30"/>
        </w:rPr>
        <w:t>），富迪公司工作人员何某在办理该块土地转让手续过程中，为了规避该块土地转让税费，把富迪公司工商登记资料的法人及股东的名字篡改为唐耀培，使得该块土地转让方式变成个人土地增资到个人独资公司。时任龙门县国土资源局副局长（负责全局工作）的被告人陈水发在审批该块土地变更登记过程中，没有认真审查富迪公司的工商登记资料，没有发现富迪公司提供的工商登记资料中法人代表及股东唐耀培的身份信息与该块土地所有者唐耀培身份信息不一致，签署同意办证的意见，使得富迪公司通过变更登记取得该块土地的国有土地使用证，规避了相关税费，造成国家经济损失人民币</w:t>
      </w:r>
      <w:r>
        <w:rPr>
          <w:rFonts w:hint="eastAsia"/>
          <w:sz w:val="30"/>
          <w:szCs w:val="30"/>
        </w:rPr>
        <w:t>1961157.2</w:t>
      </w:r>
      <w:r>
        <w:rPr>
          <w:rFonts w:hint="eastAsia"/>
          <w:sz w:val="30"/>
          <w:szCs w:val="30"/>
        </w:rPr>
        <w:t>元。</w:t>
      </w:r>
    </w:p>
    <w:p w:rsidR="00791286" w:rsidRDefault="00791286">
      <w:pPr>
        <w:spacing w:line="500" w:lineRule="atLeast"/>
        <w:ind w:firstLine="600"/>
        <w:divId w:val="159277360"/>
        <w:rPr>
          <w:rFonts w:hint="eastAsia"/>
          <w:sz w:val="30"/>
          <w:szCs w:val="30"/>
        </w:rPr>
      </w:pPr>
      <w:r>
        <w:rPr>
          <w:rFonts w:hint="eastAsia"/>
          <w:sz w:val="30"/>
          <w:szCs w:val="30"/>
        </w:rPr>
        <w:t>2.</w:t>
      </w:r>
      <w:r>
        <w:rPr>
          <w:rFonts w:hint="eastAsia"/>
          <w:sz w:val="30"/>
          <w:szCs w:val="30"/>
        </w:rPr>
        <w:t>受贿罪。</w:t>
      </w:r>
      <w:r>
        <w:rPr>
          <w:rFonts w:hint="eastAsia"/>
          <w:sz w:val="30"/>
          <w:szCs w:val="30"/>
        </w:rPr>
        <w:t>2005</w:t>
      </w:r>
      <w:r>
        <w:rPr>
          <w:rFonts w:hint="eastAsia"/>
          <w:sz w:val="30"/>
          <w:szCs w:val="30"/>
        </w:rPr>
        <w:t>年，广东塔牌集团有限公司惠州龙门分公司（下称“惠州塔牌公司”）落户龙门县，时任龙门县国土资源局副局长（负责全局工作）的被告人陈水发负责惠州塔牌公司办理土地征地、批复及土地登记等业务事宜。陈水发以龙门县国土资源局公务用车紧张为由，与惠州塔牌公司签订借车协议，由惠州塔牌公司出资购买一辆价值</w:t>
      </w:r>
      <w:r>
        <w:rPr>
          <w:rFonts w:hint="eastAsia"/>
          <w:sz w:val="30"/>
          <w:szCs w:val="30"/>
        </w:rPr>
        <w:t>58</w:t>
      </w:r>
      <w:r>
        <w:rPr>
          <w:rFonts w:hint="eastAsia"/>
          <w:sz w:val="30"/>
          <w:szCs w:val="30"/>
        </w:rPr>
        <w:t>万元的丰田陆地巡洋舰霸道越野车（车牌号粤Ｌ×××××）借给龙门县国土资源局使用，而后该车一直由陈水发使用。</w:t>
      </w:r>
      <w:r>
        <w:rPr>
          <w:rFonts w:hint="eastAsia"/>
          <w:sz w:val="30"/>
          <w:szCs w:val="30"/>
        </w:rPr>
        <w:t>2007</w:t>
      </w:r>
      <w:r>
        <w:rPr>
          <w:rFonts w:hint="eastAsia"/>
          <w:sz w:val="30"/>
          <w:szCs w:val="30"/>
        </w:rPr>
        <w:t>年，龙门县纪委发现陈水发长期使用惠州塔牌公司车辆后，下发了整改通知，责令其限期归还，陈水发即将该车归还给惠州塔牌公司。</w:t>
      </w:r>
      <w:r>
        <w:rPr>
          <w:rFonts w:hint="eastAsia"/>
          <w:sz w:val="30"/>
          <w:szCs w:val="30"/>
        </w:rPr>
        <w:t>2009</w:t>
      </w:r>
      <w:r>
        <w:rPr>
          <w:rFonts w:hint="eastAsia"/>
          <w:sz w:val="30"/>
          <w:szCs w:val="30"/>
        </w:rPr>
        <w:t>年期间，时任广东省龙门县国土资源局局长的陈水发，以个人名义向惠州塔牌公司取回该车归自己使用。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日，陈水发调离龙门县国土资源局，其依然占用该车辆。至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陈水发主动向惠州塔牌公司提出将该车过户到其亲家林某名下，惠州塔牌公司基于陈水发任龙门县国土资源局副局长及局长期间为该公司土地征地、批复及土地登记等业务给予的帮助，即按照陈水发的要求将该车辆无偿过户至林某名下，但陈水发一直未将购车款支付给惠州塔牌公司。经鉴定，该辆车</w:t>
      </w:r>
      <w:r>
        <w:rPr>
          <w:rFonts w:hint="eastAsia"/>
          <w:sz w:val="30"/>
          <w:szCs w:val="30"/>
        </w:rPr>
        <w:t>2011</w:t>
      </w:r>
      <w:r>
        <w:rPr>
          <w:rFonts w:hint="eastAsia"/>
          <w:sz w:val="30"/>
          <w:szCs w:val="30"/>
        </w:rPr>
        <w:t>年过户时价值人民币</w:t>
      </w:r>
      <w:r>
        <w:rPr>
          <w:rFonts w:hint="eastAsia"/>
          <w:sz w:val="30"/>
          <w:szCs w:val="30"/>
        </w:rPr>
        <w:t>33.6</w:t>
      </w:r>
      <w:r>
        <w:rPr>
          <w:rFonts w:hint="eastAsia"/>
          <w:sz w:val="30"/>
          <w:szCs w:val="30"/>
        </w:rPr>
        <w:t>4</w:t>
      </w:r>
      <w:r>
        <w:rPr>
          <w:rFonts w:hint="eastAsia"/>
          <w:sz w:val="30"/>
          <w:szCs w:val="30"/>
        </w:rPr>
        <w:t>万元。</w:t>
      </w:r>
    </w:p>
    <w:p w:rsidR="00791286" w:rsidRDefault="00791286">
      <w:pPr>
        <w:spacing w:line="500" w:lineRule="atLeast"/>
        <w:ind w:firstLine="600"/>
        <w:divId w:val="570628051"/>
        <w:rPr>
          <w:rFonts w:hint="eastAsia"/>
          <w:sz w:val="30"/>
          <w:szCs w:val="30"/>
        </w:rPr>
      </w:pPr>
      <w:r>
        <w:rPr>
          <w:rFonts w:hint="eastAsia"/>
          <w:sz w:val="30"/>
          <w:szCs w:val="30"/>
        </w:rPr>
        <w:t>公诉机关就上述指控的事实提供了相关证据，认为被告人陈水发的行为已构成受贿罪、玩忽职守罪。建议法院根据被告人犯罪情节、认罪态度依法法作出判决。</w:t>
      </w:r>
    </w:p>
    <w:p w:rsidR="00791286" w:rsidRDefault="00791286">
      <w:pPr>
        <w:spacing w:line="500" w:lineRule="atLeast"/>
        <w:ind w:firstLine="600"/>
        <w:divId w:val="375590445"/>
        <w:rPr>
          <w:rFonts w:hint="eastAsia"/>
          <w:sz w:val="30"/>
          <w:szCs w:val="30"/>
        </w:rPr>
      </w:pPr>
      <w:r>
        <w:rPr>
          <w:rFonts w:hint="eastAsia"/>
          <w:sz w:val="30"/>
          <w:szCs w:val="30"/>
        </w:rPr>
        <w:t>被告人陈水发对公诉机关指控的犯罪事实和罪名有异议。辩称，我有意见。我是在不知何某股东名字篡改为唐耀培的审批材料上的情况下签名，我只认负领导责任。我不认识何某，也不知有何某这个人。造成国家的损失，应该是谁伪造谁负责。原来他申请的是更名，并非转让。伪造材料审批下来的证件，应属无效。我并非没有认真审核，只是没有那个水平去审核。他们用假的工商机读档案，而且在</w:t>
      </w:r>
      <w:r>
        <w:rPr>
          <w:rFonts w:hint="eastAsia"/>
          <w:sz w:val="30"/>
          <w:szCs w:val="30"/>
        </w:rPr>
        <w:t>2007</w:t>
      </w:r>
      <w:r>
        <w:rPr>
          <w:rFonts w:hint="eastAsia"/>
          <w:sz w:val="30"/>
          <w:szCs w:val="30"/>
        </w:rPr>
        <w:t>年是有可能存在一个人有拥有二个身份证，且号码不同的。起诉书上关于我的身份情况并不准确，包括何时任局长，副局长等。计税数额及违约金过高。我不构成玩忽职守罪。我也不认受贿罪。我没有为塔牌办理过任何审批项目，当时我还是副局长，上面还有局长在，塔牌的四个矿山都是拍卖所得，并不是我审批的；车辆买卖是民事行为，有双方的协议书为证，且事后我也付了车款，如果塔牌认为我没有付车款，可以到法院民庭对我提起诉讼；车辆鉴定的价格过高。希望法庭重证据，我没有利用职务之便为塔牌谋取过不正当利益，更不存在塔牌任何领导许诺我退位后给我利益，公诉机关指认我向塔牌索贿，从而让塔牌的人不受处分，导致他们对我指鹿为马，这样对我是不公平的，希望法庭判我无罪。</w:t>
      </w:r>
    </w:p>
    <w:p w:rsidR="00791286" w:rsidRDefault="00791286">
      <w:pPr>
        <w:spacing w:line="500" w:lineRule="atLeast"/>
        <w:ind w:firstLine="600"/>
        <w:divId w:val="1503356650"/>
        <w:rPr>
          <w:rFonts w:hint="eastAsia"/>
          <w:sz w:val="30"/>
          <w:szCs w:val="30"/>
        </w:rPr>
      </w:pPr>
      <w:r>
        <w:rPr>
          <w:rFonts w:hint="eastAsia"/>
          <w:sz w:val="30"/>
          <w:szCs w:val="30"/>
        </w:rPr>
        <w:t>我是在不知情姓名被改的情况下审批的，张某他们是串通起来骗我签名审批的。纪委在没有问话的情况下将我双规，接着将林某关在我旁边，后来又将李某关在林某的旁边，他们的口供是不真实的。我之前在纪委说的是假话，因为我身体腰痛得难受，身体熬不住了，第一次的陈述与今天说的一致，是真实的。对书证的三性部分有意见，并不是转证，而是更名。任职文件是错误的。李某的证言不是事实，他本身也是被纪委双规的，他是在推卸责任。对林某的证言，之前拿他的身价证去过户他是同意的，后来他说怀疑我是怎么得来的，对这点有意见。对何某的证言没有意见，对张某的证言部分有意见。对辨认笔录上我的签名没有意见，但这些材料都是更名的，并没有提及转让。</w:t>
      </w:r>
    </w:p>
    <w:p w:rsidR="00791286" w:rsidRDefault="00791286">
      <w:pPr>
        <w:spacing w:line="500" w:lineRule="atLeast"/>
        <w:ind w:firstLine="600"/>
        <w:divId w:val="1032805190"/>
        <w:rPr>
          <w:rFonts w:hint="eastAsia"/>
          <w:sz w:val="30"/>
          <w:szCs w:val="30"/>
        </w:rPr>
      </w:pPr>
      <w:r>
        <w:rPr>
          <w:rFonts w:hint="eastAsia"/>
          <w:sz w:val="30"/>
          <w:szCs w:val="30"/>
        </w:rPr>
        <w:t>辩护人的辩护意见是：被告人的行为不构成玩忽职守罪及受贿罪，被告人的行为不属于犯罪行为。</w:t>
      </w:r>
      <w:r>
        <w:rPr>
          <w:rFonts w:hint="eastAsia"/>
          <w:sz w:val="30"/>
          <w:szCs w:val="30"/>
        </w:rPr>
        <w:t>1</w:t>
      </w:r>
      <w:r>
        <w:rPr>
          <w:rFonts w:hint="eastAsia"/>
          <w:sz w:val="30"/>
          <w:szCs w:val="30"/>
        </w:rPr>
        <w:t>、起诉书指控富迪公司通过变更登记取得国有土地使用证是被告人陈水发没有认真审查资料错误审批而致，遗漏了何某受人指使篡改资料报批的事实，请法庭核查，对篡改资料内外勾结的一干人等合并审理。陈水发的行为不构成玩忽职守罪，而属于工作失误；根据最高检的规定，应追究造假责任人的责任，而非审批人的责任；</w:t>
      </w:r>
      <w:r>
        <w:rPr>
          <w:rFonts w:hint="eastAsia"/>
          <w:sz w:val="30"/>
          <w:szCs w:val="30"/>
        </w:rPr>
        <w:t>2</w:t>
      </w:r>
      <w:r>
        <w:rPr>
          <w:rFonts w:hint="eastAsia"/>
          <w:sz w:val="30"/>
          <w:szCs w:val="30"/>
        </w:rPr>
        <w:t>、税费的鉴定与法律相悖；</w:t>
      </w:r>
      <w:r>
        <w:rPr>
          <w:rFonts w:hint="eastAsia"/>
          <w:sz w:val="30"/>
          <w:szCs w:val="30"/>
        </w:rPr>
        <w:t>3</w:t>
      </w:r>
      <w:r>
        <w:rPr>
          <w:rFonts w:hint="eastAsia"/>
          <w:sz w:val="30"/>
          <w:szCs w:val="30"/>
        </w:rPr>
        <w:t>、指控被告人受贿的罪名不成立，指控车辆无偿过户的证据不足，陈水发与塔牌公司的车辆买卖是民事关系，有签订的协议书、收据为证，陈水发对于支付款项作了充分的说明。在这起车辆买卖过程中，陈水发是债务人，塔牌公司是债仅人，对没有足额支付的债权，塔牌公司可以起诉。陈水发在离开国土局领导岗位一年多后才要求塔牌公司将车辆过户，不符合受贿或事后索贿的条件。</w:t>
      </w:r>
    </w:p>
    <w:p w:rsidR="00791286" w:rsidRDefault="00791286">
      <w:pPr>
        <w:spacing w:line="500" w:lineRule="atLeast"/>
        <w:ind w:firstLine="600"/>
        <w:divId w:val="591011201"/>
        <w:rPr>
          <w:rFonts w:hint="eastAsia"/>
          <w:sz w:val="30"/>
          <w:szCs w:val="30"/>
        </w:rPr>
      </w:pPr>
      <w:r>
        <w:rPr>
          <w:rFonts w:hint="eastAsia"/>
          <w:sz w:val="30"/>
          <w:szCs w:val="30"/>
        </w:rPr>
        <w:t>提交的证据有：</w:t>
      </w:r>
      <w:r>
        <w:rPr>
          <w:rFonts w:hint="eastAsia"/>
          <w:sz w:val="30"/>
          <w:szCs w:val="30"/>
        </w:rPr>
        <w:t>1</w:t>
      </w:r>
      <w:r>
        <w:rPr>
          <w:rFonts w:hint="eastAsia"/>
          <w:sz w:val="30"/>
          <w:szCs w:val="30"/>
        </w:rPr>
        <w:t>、国土局回函，说明土地变更的办理及审批流程，另还对国土所、国土局各领导的分工进行了说明，证明对于办理变更手续的身份是不用审核的。</w:t>
      </w:r>
      <w:r>
        <w:rPr>
          <w:rFonts w:hint="eastAsia"/>
          <w:sz w:val="30"/>
          <w:szCs w:val="30"/>
        </w:rPr>
        <w:t>2</w:t>
      </w:r>
      <w:r>
        <w:rPr>
          <w:rFonts w:hint="eastAsia"/>
          <w:sz w:val="30"/>
          <w:szCs w:val="30"/>
        </w:rPr>
        <w:t>、关于本案涉案车辆即使使用六年的车辆价格在各大网站上进行询价，车辆的市场价在</w:t>
      </w:r>
      <w:r>
        <w:rPr>
          <w:rFonts w:hint="eastAsia"/>
          <w:sz w:val="30"/>
          <w:szCs w:val="30"/>
        </w:rPr>
        <w:t>11</w:t>
      </w:r>
      <w:r>
        <w:rPr>
          <w:rFonts w:hint="eastAsia"/>
          <w:sz w:val="30"/>
          <w:szCs w:val="30"/>
        </w:rPr>
        <w:t>万至</w:t>
      </w:r>
      <w:r>
        <w:rPr>
          <w:rFonts w:hint="eastAsia"/>
          <w:sz w:val="30"/>
          <w:szCs w:val="30"/>
        </w:rPr>
        <w:t>27</w:t>
      </w:r>
      <w:r>
        <w:rPr>
          <w:rFonts w:hint="eastAsia"/>
          <w:sz w:val="30"/>
          <w:szCs w:val="30"/>
        </w:rPr>
        <w:t>万元，本案车辆鉴定的价格过高。</w:t>
      </w:r>
    </w:p>
    <w:p w:rsidR="00791286" w:rsidRDefault="00791286">
      <w:pPr>
        <w:spacing w:line="500" w:lineRule="atLeast"/>
        <w:ind w:firstLine="600"/>
        <w:divId w:val="1648709529"/>
        <w:rPr>
          <w:rFonts w:hint="eastAsia"/>
          <w:sz w:val="30"/>
          <w:szCs w:val="30"/>
        </w:rPr>
      </w:pPr>
      <w:r>
        <w:rPr>
          <w:rFonts w:hint="eastAsia"/>
          <w:sz w:val="30"/>
          <w:szCs w:val="30"/>
        </w:rPr>
        <w:t>经审理查明，被告人陈水发有以下犯罪事实：</w:t>
      </w:r>
    </w:p>
    <w:p w:rsidR="00791286" w:rsidRDefault="00791286">
      <w:pPr>
        <w:spacing w:line="500" w:lineRule="atLeast"/>
        <w:ind w:firstLine="600"/>
        <w:divId w:val="1191409441"/>
        <w:rPr>
          <w:rFonts w:hint="eastAsia"/>
          <w:sz w:val="30"/>
          <w:szCs w:val="30"/>
        </w:rPr>
      </w:pPr>
      <w:r>
        <w:rPr>
          <w:rFonts w:hint="eastAsia"/>
          <w:sz w:val="30"/>
          <w:szCs w:val="30"/>
        </w:rPr>
        <w:t>一、玩忽职守罪</w:t>
      </w:r>
    </w:p>
    <w:p w:rsidR="00791286" w:rsidRDefault="00791286">
      <w:pPr>
        <w:spacing w:line="500" w:lineRule="atLeast"/>
        <w:ind w:firstLine="600"/>
        <w:divId w:val="1410813685"/>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月下旬，唐耀培将其位于龙门县南昆山下坪村川龙瀑布附近</w:t>
      </w:r>
      <w:r>
        <w:rPr>
          <w:rFonts w:hint="eastAsia"/>
          <w:sz w:val="30"/>
          <w:szCs w:val="30"/>
        </w:rPr>
        <w:t>39778</w:t>
      </w:r>
      <w:r>
        <w:rPr>
          <w:rFonts w:hint="eastAsia"/>
          <w:sz w:val="30"/>
          <w:szCs w:val="30"/>
        </w:rPr>
        <w:t>平方米土地转卖给龙门县富迪房地产开发有限公司（以下简称</w:t>
      </w:r>
      <w:r>
        <w:rPr>
          <w:rFonts w:hint="eastAsia"/>
          <w:sz w:val="30"/>
          <w:szCs w:val="30"/>
        </w:rPr>
        <w:t>"</w:t>
      </w:r>
      <w:r>
        <w:rPr>
          <w:rFonts w:hint="eastAsia"/>
          <w:sz w:val="30"/>
          <w:szCs w:val="30"/>
        </w:rPr>
        <w:t>富迪公司</w:t>
      </w:r>
      <w:r>
        <w:rPr>
          <w:rFonts w:hint="eastAsia"/>
          <w:sz w:val="30"/>
          <w:szCs w:val="30"/>
        </w:rPr>
        <w:t>"</w:t>
      </w:r>
      <w:r>
        <w:rPr>
          <w:rFonts w:hint="eastAsia"/>
          <w:sz w:val="30"/>
          <w:szCs w:val="30"/>
        </w:rPr>
        <w:t>），富迪公司工作人员何某在办理该块土地转让手续过程中，为了规避该块土地转让税费，把富迪公司工商登记资料的法人及股东的名字篡改为唐耀培，使得该块土地转让方式变成个人土地增资到个人独资公司。时任龙门县国土资源局副局长（负责全面工作）的被告人陈水发在审批该块土地变更登记过程中，没有认真审查富迪公司的工商登记资料，没有发现富迪公司提供的工商登记资料中法人代表及股东唐耀培的身份信息与该块土地所有者唐耀培身份信息不一致，签署同意办证的意见，使得富迪公司通过变更登记取得该块土地的国有土地使用证，规避了相关税收，造成国家经济损失人民币</w:t>
      </w:r>
      <w:r>
        <w:rPr>
          <w:rFonts w:hint="eastAsia"/>
          <w:sz w:val="30"/>
          <w:szCs w:val="30"/>
        </w:rPr>
        <w:t>1961157.2</w:t>
      </w:r>
      <w:r>
        <w:rPr>
          <w:rFonts w:hint="eastAsia"/>
          <w:sz w:val="30"/>
          <w:szCs w:val="30"/>
        </w:rPr>
        <w:t>元。</w:t>
      </w:r>
    </w:p>
    <w:p w:rsidR="00791286" w:rsidRDefault="00791286">
      <w:pPr>
        <w:spacing w:line="500" w:lineRule="atLeast"/>
        <w:ind w:firstLine="600"/>
        <w:divId w:val="526336190"/>
        <w:rPr>
          <w:rFonts w:hint="eastAsia"/>
          <w:sz w:val="30"/>
          <w:szCs w:val="30"/>
        </w:rPr>
      </w:pPr>
      <w:r>
        <w:rPr>
          <w:rFonts w:hint="eastAsia"/>
          <w:sz w:val="30"/>
          <w:szCs w:val="30"/>
        </w:rPr>
        <w:t>二、受贿罪</w:t>
      </w:r>
    </w:p>
    <w:p w:rsidR="00791286" w:rsidRDefault="00791286">
      <w:pPr>
        <w:spacing w:line="500" w:lineRule="atLeast"/>
        <w:ind w:firstLine="600"/>
        <w:divId w:val="1351104599"/>
        <w:rPr>
          <w:rFonts w:hint="eastAsia"/>
          <w:sz w:val="30"/>
          <w:szCs w:val="30"/>
        </w:rPr>
      </w:pPr>
      <w:r>
        <w:rPr>
          <w:rFonts w:hint="eastAsia"/>
          <w:sz w:val="30"/>
          <w:szCs w:val="30"/>
        </w:rPr>
        <w:t>2005</w:t>
      </w:r>
      <w:r>
        <w:rPr>
          <w:rFonts w:hint="eastAsia"/>
          <w:sz w:val="30"/>
          <w:szCs w:val="30"/>
        </w:rPr>
        <w:t>年，广东塔牌集团有限公司惠州龙门分公司（下称“惠州塔牌公司”）落户龙门县，时任龙门县国土资源局副局长（负责全局工作）的被告人陈水发负责惠州塔牌公司办理土地征地、批复及土地登记等业务事宜。陈水发以龙门县国土资源局公务用车紧张为由，与惠州塔牌公司签订借车协议，由惠州塔牌公司出资购买一辆价值</w:t>
      </w:r>
      <w:r>
        <w:rPr>
          <w:rFonts w:hint="eastAsia"/>
          <w:sz w:val="30"/>
          <w:szCs w:val="30"/>
        </w:rPr>
        <w:t>580000</w:t>
      </w:r>
      <w:r>
        <w:rPr>
          <w:rFonts w:hint="eastAsia"/>
          <w:sz w:val="30"/>
          <w:szCs w:val="30"/>
        </w:rPr>
        <w:t>元的丰田陆地巡洋舰霸道越野车（车牌号粤Ｌ×××××）借给龙门县国土资源局使用，而后该车一直由陈水发使用。</w:t>
      </w:r>
      <w:r>
        <w:rPr>
          <w:rFonts w:hint="eastAsia"/>
          <w:sz w:val="30"/>
          <w:szCs w:val="30"/>
        </w:rPr>
        <w:t>2007</w:t>
      </w:r>
      <w:r>
        <w:rPr>
          <w:rFonts w:hint="eastAsia"/>
          <w:sz w:val="30"/>
          <w:szCs w:val="30"/>
        </w:rPr>
        <w:t>年，龙门县纪委发现陈水发长期使用惠州塔牌公司车辆后，下发了整改通知，责令其限期归还，陈水发即将该车归还给惠州塔牌公司。</w:t>
      </w:r>
      <w:r>
        <w:rPr>
          <w:rFonts w:hint="eastAsia"/>
          <w:sz w:val="30"/>
          <w:szCs w:val="30"/>
        </w:rPr>
        <w:t>2009</w:t>
      </w:r>
      <w:r>
        <w:rPr>
          <w:rFonts w:hint="eastAsia"/>
          <w:sz w:val="30"/>
          <w:szCs w:val="30"/>
        </w:rPr>
        <w:t>年期间，时任广东省龙门县国土资源局局长的陈水发，以个人名义向惠州塔牌公司取回该车归自己使用。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日，陈水发调离龙门县国土资源局，其依然占用该车辆。至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陈水发主动向惠州塔牌公司提出将该车过户到其亲家林某名下，惠州塔牌公司基于陈水发任龙门县国土资源局副局长及局长期间为该公司土地征地、批复及土地登记等业务给予的帮助，即按照陈水发的要求将该车辆无偿过户至林某名下，但陈水发一直未将购车款支付给惠州塔牌公司。经鉴定，该辆车</w:t>
      </w:r>
      <w:r>
        <w:rPr>
          <w:rFonts w:hint="eastAsia"/>
          <w:sz w:val="30"/>
          <w:szCs w:val="30"/>
        </w:rPr>
        <w:t>2011</w:t>
      </w:r>
      <w:r>
        <w:rPr>
          <w:rFonts w:hint="eastAsia"/>
          <w:sz w:val="30"/>
          <w:szCs w:val="30"/>
        </w:rPr>
        <w:t>年过户时价值人民币</w:t>
      </w:r>
      <w:r>
        <w:rPr>
          <w:rFonts w:hint="eastAsia"/>
          <w:sz w:val="30"/>
          <w:szCs w:val="30"/>
        </w:rPr>
        <w:t>336400</w:t>
      </w:r>
      <w:r>
        <w:rPr>
          <w:rFonts w:hint="eastAsia"/>
          <w:sz w:val="30"/>
          <w:szCs w:val="30"/>
        </w:rPr>
        <w:t>元。</w:t>
      </w:r>
    </w:p>
    <w:p w:rsidR="00791286" w:rsidRDefault="00791286">
      <w:pPr>
        <w:spacing w:line="500" w:lineRule="atLeast"/>
        <w:ind w:firstLine="600"/>
        <w:divId w:val="2085687142"/>
        <w:rPr>
          <w:rFonts w:hint="eastAsia"/>
          <w:sz w:val="30"/>
          <w:szCs w:val="30"/>
        </w:rPr>
      </w:pPr>
      <w:r>
        <w:rPr>
          <w:rFonts w:hint="eastAsia"/>
          <w:sz w:val="30"/>
          <w:szCs w:val="30"/>
        </w:rPr>
        <w:t>上述事实，有公诉机关提交，且经法庭质证、认证的下列证据予以证实：</w:t>
      </w:r>
    </w:p>
    <w:p w:rsidR="00791286" w:rsidRDefault="00791286">
      <w:pPr>
        <w:spacing w:line="500" w:lineRule="atLeast"/>
        <w:ind w:firstLine="600"/>
        <w:divId w:val="1009989183"/>
        <w:rPr>
          <w:rFonts w:hint="eastAsia"/>
          <w:sz w:val="30"/>
          <w:szCs w:val="30"/>
        </w:rPr>
      </w:pPr>
      <w:r>
        <w:rPr>
          <w:rFonts w:hint="eastAsia"/>
          <w:sz w:val="30"/>
          <w:szCs w:val="30"/>
        </w:rPr>
        <w:t>1</w:t>
      </w:r>
      <w:r>
        <w:rPr>
          <w:rFonts w:hint="eastAsia"/>
          <w:sz w:val="30"/>
          <w:szCs w:val="30"/>
        </w:rPr>
        <w:t>．被告人的供述与辩解</w:t>
      </w:r>
    </w:p>
    <w:p w:rsidR="00791286" w:rsidRDefault="00791286">
      <w:pPr>
        <w:spacing w:line="500" w:lineRule="atLeast"/>
        <w:ind w:firstLine="600"/>
        <w:divId w:val="445471166"/>
        <w:rPr>
          <w:rFonts w:hint="eastAsia"/>
          <w:sz w:val="30"/>
          <w:szCs w:val="30"/>
        </w:rPr>
      </w:pPr>
      <w:r>
        <w:rPr>
          <w:rFonts w:hint="eastAsia"/>
          <w:sz w:val="30"/>
          <w:szCs w:val="30"/>
        </w:rPr>
        <w:t>被告人陈水发的供认：（侦查阶段在纪委工作点三次谈话及在看守所二次笔录认罪供述）</w:t>
      </w:r>
    </w:p>
    <w:p w:rsidR="00791286" w:rsidRDefault="00791286">
      <w:pPr>
        <w:spacing w:line="500" w:lineRule="atLeast"/>
        <w:ind w:firstLine="600"/>
        <w:divId w:val="1989749221"/>
        <w:rPr>
          <w:rFonts w:hint="eastAsia"/>
          <w:sz w:val="30"/>
          <w:szCs w:val="30"/>
        </w:rPr>
      </w:pPr>
      <w:r>
        <w:rPr>
          <w:rFonts w:hint="eastAsia"/>
          <w:sz w:val="30"/>
          <w:szCs w:val="30"/>
        </w:rPr>
        <w:t>（</w:t>
      </w:r>
      <w:r>
        <w:rPr>
          <w:rFonts w:hint="eastAsia"/>
          <w:sz w:val="30"/>
          <w:szCs w:val="30"/>
        </w:rPr>
        <w:t>1</w:t>
      </w:r>
      <w:r>
        <w:rPr>
          <w:rFonts w:hint="eastAsia"/>
          <w:sz w:val="30"/>
          <w:szCs w:val="30"/>
        </w:rPr>
        <w:t>）玩忽职守的事实</w:t>
      </w:r>
    </w:p>
    <w:p w:rsidR="00791286" w:rsidRDefault="00791286">
      <w:pPr>
        <w:spacing w:line="500" w:lineRule="atLeast"/>
        <w:ind w:firstLine="600"/>
        <w:divId w:val="1324969636"/>
        <w:rPr>
          <w:rFonts w:hint="eastAsia"/>
          <w:sz w:val="30"/>
          <w:szCs w:val="30"/>
        </w:rPr>
      </w:pPr>
      <w:r>
        <w:rPr>
          <w:rFonts w:hint="eastAsia"/>
          <w:sz w:val="30"/>
          <w:szCs w:val="30"/>
        </w:rPr>
        <w:t>2007</w:t>
      </w:r>
      <w:r>
        <w:rPr>
          <w:rFonts w:hint="eastAsia"/>
          <w:sz w:val="30"/>
          <w:szCs w:val="30"/>
        </w:rPr>
        <w:t>年左右，我们国土局的工作人员将唐耀培</w:t>
      </w:r>
      <w:r>
        <w:rPr>
          <w:rFonts w:hint="eastAsia"/>
          <w:sz w:val="30"/>
          <w:szCs w:val="30"/>
        </w:rPr>
        <w:t>3.9</w:t>
      </w:r>
      <w:r>
        <w:rPr>
          <w:rFonts w:hint="eastAsia"/>
          <w:sz w:val="30"/>
          <w:szCs w:val="30"/>
        </w:rPr>
        <w:t>万平方米土地变更登记</w:t>
      </w:r>
      <w:r>
        <w:rPr>
          <w:rFonts w:hint="eastAsia"/>
          <w:sz w:val="30"/>
          <w:szCs w:val="30"/>
        </w:rPr>
        <w:t>11</w:t>
      </w:r>
      <w:r>
        <w:rPr>
          <w:rFonts w:hint="eastAsia"/>
          <w:sz w:val="30"/>
          <w:szCs w:val="30"/>
        </w:rPr>
        <w:t>份材料交给我，是唐耀培个人土地变更到唐耀培为法人代表的富迪公司（个人独资公司），当时我在审查材料过程中，只是简单核对了一下土地所有者与富迪公司工商机读资料中法人代表都是唐耀培，并没有对土地所有者唐耀培的身份信息与富迪公司工商机读资料中法人代表唐耀培的身份信息是否一致进行核对，在身份信息不一致的情况，我就签名同意变更手续。国土局对个人土地变更登记到个人独资公司的发证是这样的，首先由用地者拿到申请材料到当地国土所申请，由当地国土所帮其做材料，材料做齐后，由国土所将材料交到局的地籍股，地籍股对交上来的材料进行每项核查，通常地籍股会同国土所到现场进行核对界限，所有材料齐全，地籍股会将所有材料交到主管副局长进行审批，主管副局长审批完毕后，就交由我进行审批，我审批完毕后，就由地籍股发证。</w:t>
      </w:r>
    </w:p>
    <w:p w:rsidR="00791286" w:rsidRDefault="00791286">
      <w:pPr>
        <w:spacing w:line="500" w:lineRule="atLeast"/>
        <w:ind w:firstLine="600"/>
        <w:divId w:val="540900695"/>
        <w:rPr>
          <w:rFonts w:hint="eastAsia"/>
          <w:sz w:val="30"/>
          <w:szCs w:val="30"/>
        </w:rPr>
      </w:pPr>
      <w:r>
        <w:rPr>
          <w:rFonts w:hint="eastAsia"/>
          <w:sz w:val="30"/>
          <w:szCs w:val="30"/>
        </w:rPr>
        <w:t>我作为国土局局长审批个人土地变更登记到个人独资公司的发证，最主要是审查个人土地所有者与个人独资公司的法人是否同一个人。只审查投资者名称不能认定</w:t>
      </w:r>
      <w:r>
        <w:rPr>
          <w:rFonts w:hint="eastAsia"/>
          <w:sz w:val="30"/>
          <w:szCs w:val="30"/>
        </w:rPr>
        <w:t>3.9</w:t>
      </w:r>
      <w:r>
        <w:rPr>
          <w:rFonts w:hint="eastAsia"/>
          <w:sz w:val="30"/>
          <w:szCs w:val="30"/>
        </w:rPr>
        <w:t>万平方米土地所有者唐耀培与富迪公司法人代表唐耀培是同一个人。当时因我一时疏忽，没有认真审核材料，在审查材料过程中，只是审查投资者名称，没有去审查证件号码，当时认为投资者名称相同就是同一个人。个人名下的土地法律规定是可以变更登记到本人独资公司名下的，并且是可以不用缴交相关税费的。由于我工作上的疏忽大意，没有认真审查材料，造成了国家税收的损失，我愿意承担法律责任。</w:t>
      </w:r>
    </w:p>
    <w:p w:rsidR="00791286" w:rsidRDefault="00791286">
      <w:pPr>
        <w:spacing w:line="500" w:lineRule="atLeast"/>
        <w:ind w:firstLine="600"/>
        <w:divId w:val="567809851"/>
        <w:rPr>
          <w:rFonts w:hint="eastAsia"/>
          <w:sz w:val="30"/>
          <w:szCs w:val="30"/>
        </w:rPr>
      </w:pPr>
      <w:r>
        <w:rPr>
          <w:rFonts w:hint="eastAsia"/>
          <w:sz w:val="30"/>
          <w:szCs w:val="30"/>
        </w:rPr>
        <w:t>（</w:t>
      </w:r>
      <w:r>
        <w:rPr>
          <w:rFonts w:hint="eastAsia"/>
          <w:sz w:val="30"/>
          <w:szCs w:val="30"/>
        </w:rPr>
        <w:t>2</w:t>
      </w:r>
      <w:r>
        <w:rPr>
          <w:rFonts w:hint="eastAsia"/>
          <w:sz w:val="30"/>
          <w:szCs w:val="30"/>
        </w:rPr>
        <w:t>）受贿的事实</w:t>
      </w:r>
    </w:p>
    <w:p w:rsidR="00791286" w:rsidRDefault="00791286">
      <w:pPr>
        <w:spacing w:line="500" w:lineRule="atLeast"/>
        <w:ind w:firstLine="600"/>
        <w:divId w:val="1024751544"/>
        <w:rPr>
          <w:rFonts w:hint="eastAsia"/>
          <w:sz w:val="30"/>
          <w:szCs w:val="30"/>
        </w:rPr>
      </w:pPr>
      <w:r>
        <w:rPr>
          <w:rFonts w:hint="eastAsia"/>
          <w:sz w:val="30"/>
          <w:szCs w:val="30"/>
        </w:rPr>
        <w:t>在</w:t>
      </w:r>
      <w:r>
        <w:rPr>
          <w:rFonts w:hint="eastAsia"/>
          <w:sz w:val="30"/>
          <w:szCs w:val="30"/>
        </w:rPr>
        <w:t>2005</w:t>
      </w:r>
      <w:r>
        <w:rPr>
          <w:rFonts w:hint="eastAsia"/>
          <w:sz w:val="30"/>
          <w:szCs w:val="30"/>
        </w:rPr>
        <w:t>年，在我代理龙门县国土局局长期间，因为用车的原因，我考虑到自己没有车使用，所以我就跟塔牌集团龙门分公司的经理张能勇商量，由广东塔牌集团龙门分公司先出钱购买一辆车，龙门国土局向塔牌集团龙门分公司借用这部车。这部车买回来之后，我们局就借用了这部车，并签订了借车协议，而后我就开始使用这辆车。大概到了</w:t>
      </w:r>
      <w:r>
        <w:rPr>
          <w:rFonts w:hint="eastAsia"/>
          <w:sz w:val="30"/>
          <w:szCs w:val="30"/>
        </w:rPr>
        <w:t>2007</w:t>
      </w:r>
      <w:r>
        <w:rPr>
          <w:rFonts w:hint="eastAsia"/>
          <w:sz w:val="30"/>
          <w:szCs w:val="30"/>
        </w:rPr>
        <w:t>年底，龙门县纪委清查占用其它单位车辆的时候发现，我长期占用塔牌龙门分公司的车辆，于是我就把车还给了塔牌龙门分公司，并让李某代表塔牌公司写回收条给我。</w:t>
      </w:r>
      <w:r>
        <w:rPr>
          <w:rFonts w:hint="eastAsia"/>
          <w:sz w:val="30"/>
          <w:szCs w:val="30"/>
        </w:rPr>
        <w:t>2009</w:t>
      </w:r>
      <w:r>
        <w:rPr>
          <w:rFonts w:hint="eastAsia"/>
          <w:sz w:val="30"/>
          <w:szCs w:val="30"/>
        </w:rPr>
        <w:t>年底，我又向塔牌公司拿回这部车，将这部车开回我家使用至</w:t>
      </w:r>
      <w:r>
        <w:rPr>
          <w:rFonts w:hint="eastAsia"/>
          <w:sz w:val="30"/>
          <w:szCs w:val="30"/>
        </w:rPr>
        <w:t>2011</w:t>
      </w:r>
      <w:r>
        <w:rPr>
          <w:rFonts w:hint="eastAsia"/>
          <w:sz w:val="30"/>
          <w:szCs w:val="30"/>
        </w:rPr>
        <w:t>年底过户。到了</w:t>
      </w:r>
      <w:r>
        <w:rPr>
          <w:rFonts w:hint="eastAsia"/>
          <w:sz w:val="30"/>
          <w:szCs w:val="30"/>
        </w:rPr>
        <w:t>2011</w:t>
      </w:r>
      <w:r>
        <w:rPr>
          <w:rFonts w:hint="eastAsia"/>
          <w:sz w:val="30"/>
          <w:szCs w:val="30"/>
        </w:rPr>
        <w:t>年年底，我打电话给李某（塔牌龙门分公司办公室主任）说我想购买这部车，他说要先和领导商量。后来我出差到揭阳从梅州经过，于是我找到了李某谈过户的事情。后李某就回复我可以将这部车过户。大概过了一个星期，李某到了龙门找我，我便和他到了惠州，在我女儿家润宇豪庭</w:t>
      </w:r>
      <w:r>
        <w:rPr>
          <w:rFonts w:hint="eastAsia"/>
          <w:sz w:val="30"/>
          <w:szCs w:val="30"/>
        </w:rPr>
        <w:t>2801</w:t>
      </w:r>
      <w:r>
        <w:rPr>
          <w:rFonts w:hint="eastAsia"/>
          <w:sz w:val="30"/>
          <w:szCs w:val="30"/>
        </w:rPr>
        <w:t>房我提出以</w:t>
      </w:r>
      <w:r>
        <w:rPr>
          <w:rFonts w:hint="eastAsia"/>
          <w:sz w:val="30"/>
          <w:szCs w:val="30"/>
        </w:rPr>
        <w:t>25</w:t>
      </w:r>
      <w:r>
        <w:rPr>
          <w:rFonts w:hint="eastAsia"/>
          <w:sz w:val="30"/>
          <w:szCs w:val="30"/>
        </w:rPr>
        <w:t>万元购买该部车，李某也同意了，后我们双方签订了买车协议，当时我是用林某的名义签订了协议，买车协议书是我在旧车买卖市场拿来的。后我从房间里拿出</w:t>
      </w:r>
      <w:r>
        <w:rPr>
          <w:rFonts w:hint="eastAsia"/>
          <w:sz w:val="30"/>
          <w:szCs w:val="30"/>
        </w:rPr>
        <w:t>25</w:t>
      </w:r>
      <w:r>
        <w:rPr>
          <w:rFonts w:hint="eastAsia"/>
          <w:sz w:val="30"/>
          <w:szCs w:val="30"/>
        </w:rPr>
        <w:t>万元放在客厅的饭桌上，我说“钱放在这里”，后来李某代表塔牌</w:t>
      </w:r>
      <w:r>
        <w:rPr>
          <w:rFonts w:hint="eastAsia"/>
          <w:sz w:val="30"/>
          <w:szCs w:val="30"/>
        </w:rPr>
        <w:t>公司开回收取</w:t>
      </w:r>
      <w:r>
        <w:rPr>
          <w:rFonts w:hint="eastAsia"/>
          <w:sz w:val="30"/>
          <w:szCs w:val="30"/>
        </w:rPr>
        <w:t>25</w:t>
      </w:r>
      <w:r>
        <w:rPr>
          <w:rFonts w:hint="eastAsia"/>
          <w:sz w:val="30"/>
          <w:szCs w:val="30"/>
        </w:rPr>
        <w:t>万元的收据给我。而后，我就打电话给中介公司的工作人员，联系他过户的事情。接着我就起身去开门，李某也跟着我一起去中介公司。下楼之后，我和他各自驾驶一部车到达位于惠城区河南岸的中介公司找到中介公司的工作人员。然后，我有事就先行离开了，过户手续就由中介公司工作人员去办理。而后，我下午</w:t>
      </w:r>
      <w:r>
        <w:rPr>
          <w:rFonts w:hint="eastAsia"/>
          <w:sz w:val="30"/>
          <w:szCs w:val="30"/>
        </w:rPr>
        <w:t>6</w:t>
      </w:r>
      <w:r>
        <w:rPr>
          <w:rFonts w:hint="eastAsia"/>
          <w:sz w:val="30"/>
          <w:szCs w:val="30"/>
        </w:rPr>
        <w:t>时许回到</w:t>
      </w:r>
      <w:r>
        <w:rPr>
          <w:rFonts w:hint="eastAsia"/>
          <w:sz w:val="30"/>
          <w:szCs w:val="30"/>
        </w:rPr>
        <w:t>2801</w:t>
      </w:r>
      <w:r>
        <w:rPr>
          <w:rFonts w:hint="eastAsia"/>
          <w:sz w:val="30"/>
          <w:szCs w:val="30"/>
        </w:rPr>
        <w:t>房时，才发现李某并没有把那</w:t>
      </w:r>
      <w:r>
        <w:rPr>
          <w:rFonts w:hint="eastAsia"/>
          <w:sz w:val="30"/>
          <w:szCs w:val="30"/>
        </w:rPr>
        <w:t>25</w:t>
      </w:r>
      <w:r>
        <w:rPr>
          <w:rFonts w:hint="eastAsia"/>
          <w:sz w:val="30"/>
          <w:szCs w:val="30"/>
        </w:rPr>
        <w:t>万元钱带走。当时我想李某没有将钱拿走，可能是由于我以前在任国土局局长期间帮他们公司办理了征地业务及其他的业务，所以将这部车送给我了。</w:t>
      </w:r>
    </w:p>
    <w:p w:rsidR="00791286" w:rsidRDefault="00791286">
      <w:pPr>
        <w:spacing w:line="500" w:lineRule="atLeast"/>
        <w:ind w:firstLine="600"/>
        <w:divId w:val="2120490338"/>
        <w:rPr>
          <w:rFonts w:hint="eastAsia"/>
          <w:sz w:val="30"/>
          <w:szCs w:val="30"/>
        </w:rPr>
      </w:pPr>
      <w:r>
        <w:rPr>
          <w:rFonts w:hint="eastAsia"/>
          <w:sz w:val="30"/>
          <w:szCs w:val="30"/>
        </w:rPr>
        <w:t>在我任龙门县国土局局长之前，塔牌公司和我们县政府商定塔牌公司的土地由县政府包征，我们县政府有委托我们国土局征地，当时我是分管用地的副局长，由我带队，相关股室抽人和我一起去征地，当时要征的土地大部分是国有土地使用证的，后来县政府协商收回后转让给塔牌公司。属于村民的土地，涉及到七八个村，大部分是林地和水面，按照国家的规定和村民进行协商，有大部分村民的土地是有争议的，这些有争议的土地我们也重复补偿给村民了，这些地我们用了三个月左右就征下来了。我任局长之后，我们就依法将这些土地报批，涉及林地的，就要把林地调整为建设用地，要到省林业厅报批，我们做图交给林业局去办理，其他土地就由我们国土局的规划股做材料，层报到省国土厅调整用地规划，所有土地调整完毕后，由我们国土局用地股做材料，然后由我带领他们到省、市国土部门报批，省国土局批下来后，我们就通过招拍挂，由塔牌公司摘牌，整个过程用了</w:t>
      </w:r>
      <w:r>
        <w:rPr>
          <w:rFonts w:hint="eastAsia"/>
          <w:sz w:val="30"/>
          <w:szCs w:val="30"/>
        </w:rPr>
        <w:t>3</w:t>
      </w:r>
      <w:r>
        <w:rPr>
          <w:rFonts w:hint="eastAsia"/>
          <w:sz w:val="30"/>
          <w:szCs w:val="30"/>
        </w:rPr>
        <w:t>年多时间才办理好这些手续。</w:t>
      </w:r>
    </w:p>
    <w:p w:rsidR="00791286" w:rsidRDefault="00791286">
      <w:pPr>
        <w:spacing w:line="500" w:lineRule="atLeast"/>
        <w:ind w:firstLine="600"/>
        <w:divId w:val="1053387515"/>
        <w:rPr>
          <w:rFonts w:hint="eastAsia"/>
          <w:sz w:val="30"/>
          <w:szCs w:val="30"/>
        </w:rPr>
      </w:pPr>
      <w:r>
        <w:rPr>
          <w:rFonts w:hint="eastAsia"/>
          <w:sz w:val="30"/>
          <w:szCs w:val="30"/>
        </w:rPr>
        <w:t>因为我和省厅领导比较熟，我自己亲自去办理这些业务的话，塔牌公司的报批手续就比较快办理。除了上述业务外，我还帮塔牌公司办理过石灰石矿产开采权许可证招拍挂，在我任局长期间，塔牌公司先后中了</w:t>
      </w:r>
      <w:r>
        <w:rPr>
          <w:rFonts w:hint="eastAsia"/>
          <w:sz w:val="30"/>
          <w:szCs w:val="30"/>
        </w:rPr>
        <w:t>4</w:t>
      </w:r>
      <w:r>
        <w:rPr>
          <w:rFonts w:hint="eastAsia"/>
          <w:sz w:val="30"/>
          <w:szCs w:val="30"/>
        </w:rPr>
        <w:t>个标段，但只有一个标段已经开采，其他标段因为地表权问题没有解决，一直没有开采。</w:t>
      </w:r>
    </w:p>
    <w:p w:rsidR="00791286" w:rsidRDefault="00791286">
      <w:pPr>
        <w:spacing w:line="500" w:lineRule="atLeast"/>
        <w:ind w:firstLine="600"/>
        <w:divId w:val="1266110966"/>
        <w:rPr>
          <w:rFonts w:hint="eastAsia"/>
          <w:sz w:val="30"/>
          <w:szCs w:val="30"/>
        </w:rPr>
      </w:pPr>
      <w:r>
        <w:rPr>
          <w:rFonts w:hint="eastAsia"/>
          <w:sz w:val="30"/>
          <w:szCs w:val="30"/>
        </w:rPr>
        <w:t>龙门纪委对我借用塔牌公司的车问题调查后，我把车归还给塔牌公司，但我还是龙门县国土局局长，他们公司石灰石矿产招拍挂业务需要我们国土局办理，所以塔牌公司肯将这部车给我自己拿去使用，而且塔牌公司在征地过程中，我之前帮他们办理很多业务，并且许多用地报批业务都是我自己亲自去跑的，帮他们快速办理出报批手续。</w:t>
      </w:r>
    </w:p>
    <w:p w:rsidR="00791286" w:rsidRDefault="00791286">
      <w:pPr>
        <w:spacing w:line="500" w:lineRule="atLeast"/>
        <w:ind w:firstLine="600"/>
        <w:divId w:val="1661303669"/>
        <w:rPr>
          <w:rFonts w:hint="eastAsia"/>
          <w:sz w:val="30"/>
          <w:szCs w:val="30"/>
        </w:rPr>
      </w:pPr>
      <w:r>
        <w:rPr>
          <w:rFonts w:hint="eastAsia"/>
          <w:sz w:val="30"/>
          <w:szCs w:val="30"/>
        </w:rPr>
        <w:t>2009</w:t>
      </w:r>
      <w:r>
        <w:rPr>
          <w:rFonts w:hint="eastAsia"/>
          <w:sz w:val="30"/>
          <w:szCs w:val="30"/>
        </w:rPr>
        <w:t>年是我自己先向塔牌公司提出来拿回这部越野车的，因该部车性能较好，我自己想长期占有使用。因为我不想这部车过户到自己名下，后来就将这部丰田霸道越野车后来过户到林某的名下，以达到避嫌的目的。在过户当天之前，我也没有向李某或塔牌公司的人提出过将以</w:t>
      </w:r>
      <w:r>
        <w:rPr>
          <w:rFonts w:hint="eastAsia"/>
          <w:sz w:val="30"/>
          <w:szCs w:val="30"/>
        </w:rPr>
        <w:t>25</w:t>
      </w:r>
      <w:r>
        <w:rPr>
          <w:rFonts w:hint="eastAsia"/>
          <w:sz w:val="30"/>
          <w:szCs w:val="30"/>
        </w:rPr>
        <w:t>万交易过户这部车。交易当天，因为我当时认为这部车只是值</w:t>
      </w:r>
      <w:r>
        <w:rPr>
          <w:rFonts w:hint="eastAsia"/>
          <w:sz w:val="30"/>
          <w:szCs w:val="30"/>
        </w:rPr>
        <w:t>25</w:t>
      </w:r>
      <w:r>
        <w:rPr>
          <w:rFonts w:hint="eastAsia"/>
          <w:sz w:val="30"/>
          <w:szCs w:val="30"/>
        </w:rPr>
        <w:t>万元，所以我就提出</w:t>
      </w:r>
      <w:r>
        <w:rPr>
          <w:rFonts w:hint="eastAsia"/>
          <w:sz w:val="30"/>
          <w:szCs w:val="30"/>
        </w:rPr>
        <w:t>25</w:t>
      </w:r>
      <w:r>
        <w:rPr>
          <w:rFonts w:hint="eastAsia"/>
          <w:sz w:val="30"/>
          <w:szCs w:val="30"/>
        </w:rPr>
        <w:t>万元这个价格。过户之后，我没有提出还回这笔卖车款给李某或塔牌公司的人。</w:t>
      </w:r>
    </w:p>
    <w:p w:rsidR="00791286" w:rsidRDefault="00791286">
      <w:pPr>
        <w:spacing w:line="500" w:lineRule="atLeast"/>
        <w:ind w:firstLine="600"/>
        <w:divId w:val="1949920582"/>
        <w:rPr>
          <w:rFonts w:hint="eastAsia"/>
          <w:sz w:val="30"/>
          <w:szCs w:val="30"/>
        </w:rPr>
      </w:pPr>
      <w:r>
        <w:rPr>
          <w:rFonts w:hint="eastAsia"/>
          <w:sz w:val="30"/>
          <w:szCs w:val="30"/>
        </w:rPr>
        <w:t>我认为是塔牌公司不要我的钱将这部车过户给我，是因为在我担任龙门县国土局局长期间，塔牌公司落户到我们县的时候，要征用土地，当时在征地过程中，我利用重复补偿的方法帮塔牌公司解决了土地争议问题，顺利将土地征用下来了，另外在土地办理报批手续过程中，我亲自帮塔牌公司到省市办理手续，使得塔牌公司的用地手续顺利下来，为他们公司节省了时间，他们为了感谢我，所以将这部车无偿过户给我。至今我也没有归还这</w:t>
      </w:r>
      <w:r>
        <w:rPr>
          <w:rFonts w:hint="eastAsia"/>
          <w:sz w:val="30"/>
          <w:szCs w:val="30"/>
        </w:rPr>
        <w:t>25</w:t>
      </w:r>
      <w:r>
        <w:rPr>
          <w:rFonts w:hint="eastAsia"/>
          <w:sz w:val="30"/>
          <w:szCs w:val="30"/>
        </w:rPr>
        <w:t>万元买车款给塔牌公司，我认为我的行为已经构成了受贿罪。</w:t>
      </w:r>
    </w:p>
    <w:p w:rsidR="00791286" w:rsidRDefault="00791286">
      <w:pPr>
        <w:spacing w:line="500" w:lineRule="atLeast"/>
        <w:ind w:firstLine="600"/>
        <w:divId w:val="1336498997"/>
        <w:rPr>
          <w:rFonts w:hint="eastAsia"/>
          <w:sz w:val="30"/>
          <w:szCs w:val="30"/>
        </w:rPr>
      </w:pPr>
      <w:r>
        <w:rPr>
          <w:rFonts w:hint="eastAsia"/>
          <w:sz w:val="30"/>
          <w:szCs w:val="30"/>
        </w:rPr>
        <w:t>（侦查阶段在看守所最后一次笔录翻供称）：李某到惠州找我，当时我在女儿家润宇豪庭</w:t>
      </w:r>
      <w:r>
        <w:rPr>
          <w:rFonts w:hint="eastAsia"/>
          <w:sz w:val="30"/>
          <w:szCs w:val="30"/>
        </w:rPr>
        <w:t>2801</w:t>
      </w:r>
      <w:r>
        <w:rPr>
          <w:rFonts w:hint="eastAsia"/>
          <w:sz w:val="30"/>
          <w:szCs w:val="30"/>
        </w:rPr>
        <w:t>房提出以</w:t>
      </w:r>
      <w:r>
        <w:rPr>
          <w:rFonts w:hint="eastAsia"/>
          <w:sz w:val="30"/>
          <w:szCs w:val="30"/>
        </w:rPr>
        <w:t>25</w:t>
      </w:r>
      <w:r>
        <w:rPr>
          <w:rFonts w:hint="eastAsia"/>
          <w:sz w:val="30"/>
          <w:szCs w:val="30"/>
        </w:rPr>
        <w:t>万元购买该部车，李某也同意了，后我们双方签订了买车协议，当时我是用林某的名义签订了协议，买车协议书是我在旧车买卖市场拿来的。后我从房间里拿出</w:t>
      </w:r>
      <w:r>
        <w:rPr>
          <w:rFonts w:hint="eastAsia"/>
          <w:sz w:val="30"/>
          <w:szCs w:val="30"/>
        </w:rPr>
        <w:t>25</w:t>
      </w:r>
      <w:r>
        <w:rPr>
          <w:rFonts w:hint="eastAsia"/>
          <w:sz w:val="30"/>
          <w:szCs w:val="30"/>
        </w:rPr>
        <w:t>万元给了李某，后来李某代表塔牌公司开回收取</w:t>
      </w:r>
      <w:r>
        <w:rPr>
          <w:rFonts w:hint="eastAsia"/>
          <w:sz w:val="30"/>
          <w:szCs w:val="30"/>
        </w:rPr>
        <w:t>25</w:t>
      </w:r>
      <w:r>
        <w:rPr>
          <w:rFonts w:hint="eastAsia"/>
          <w:sz w:val="30"/>
          <w:szCs w:val="30"/>
        </w:rPr>
        <w:t>万元的收据给我。而后，我就打电话给中介公司的工作人员，联系他过户的事情。接着我就起身去开门，李某也跟着我一起去中介公司。后来我们到位于惠城区河南岸的中介公司找到中介公司的工作人员办理过户的事情。</w:t>
      </w:r>
    </w:p>
    <w:p w:rsidR="00791286" w:rsidRDefault="00791286">
      <w:pPr>
        <w:spacing w:line="500" w:lineRule="atLeast"/>
        <w:ind w:firstLine="600"/>
        <w:divId w:val="763495041"/>
        <w:rPr>
          <w:rFonts w:hint="eastAsia"/>
          <w:sz w:val="30"/>
          <w:szCs w:val="30"/>
        </w:rPr>
      </w:pPr>
      <w:r>
        <w:rPr>
          <w:rFonts w:hint="eastAsia"/>
          <w:sz w:val="30"/>
          <w:szCs w:val="30"/>
        </w:rPr>
        <w:t>李某当天拿走了卖车的钱。我交</w:t>
      </w:r>
      <w:r>
        <w:rPr>
          <w:rFonts w:hint="eastAsia"/>
          <w:sz w:val="30"/>
          <w:szCs w:val="30"/>
        </w:rPr>
        <w:t>25</w:t>
      </w:r>
      <w:r>
        <w:rPr>
          <w:rFonts w:hint="eastAsia"/>
          <w:sz w:val="30"/>
          <w:szCs w:val="30"/>
        </w:rPr>
        <w:t>万现金给李某的时候，当时只有我和李某在现场，不记得我的司机钟某当时在不在现场。当天交易车辆时，买卖车辆的协议书是一式四份，三份是钟某代林某签的，另外一份是我拿回给林某签的，但后来林某是否有签名，我就不清楚。至于收据是谁写的，我就不清楚，但是是在现场写的。四份协议书，有一份是李某拿了，一份我拿了，林某拿了两份（一份有签名，一份是没有签名的）。收据有多少份，我就不清楚，我拿了一份盖有塔牌公司印章的收据给了林某。我保管的那份协议书把它放在霸道车上，但是霸道车现在被人偷了，协议书也不见了。该协议书及收据一直由林某保管，后由林某提供给市纪委了。</w:t>
      </w:r>
    </w:p>
    <w:p w:rsidR="00791286" w:rsidRDefault="00791286">
      <w:pPr>
        <w:spacing w:line="500" w:lineRule="atLeast"/>
        <w:ind w:firstLine="600"/>
        <w:divId w:val="210727382"/>
        <w:rPr>
          <w:rFonts w:hint="eastAsia"/>
          <w:sz w:val="30"/>
          <w:szCs w:val="30"/>
        </w:rPr>
      </w:pPr>
      <w:r>
        <w:rPr>
          <w:rFonts w:hint="eastAsia"/>
          <w:sz w:val="30"/>
          <w:szCs w:val="30"/>
        </w:rPr>
        <w:t>在交易之前的半个月左右，我去云浮购买一幅价值</w:t>
      </w:r>
      <w:r>
        <w:rPr>
          <w:rFonts w:hint="eastAsia"/>
          <w:sz w:val="30"/>
          <w:szCs w:val="30"/>
        </w:rPr>
        <w:t>5</w:t>
      </w:r>
      <w:r>
        <w:rPr>
          <w:rFonts w:hint="eastAsia"/>
          <w:sz w:val="30"/>
          <w:szCs w:val="30"/>
        </w:rPr>
        <w:t>万元的玉石壁画，当时我给了</w:t>
      </w:r>
      <w:r>
        <w:rPr>
          <w:rFonts w:hint="eastAsia"/>
          <w:sz w:val="30"/>
          <w:szCs w:val="30"/>
        </w:rPr>
        <w:t>5</w:t>
      </w:r>
      <w:r>
        <w:rPr>
          <w:rFonts w:hint="eastAsia"/>
          <w:sz w:val="30"/>
          <w:szCs w:val="30"/>
        </w:rPr>
        <w:t>万元的购买款，想第二天提走。在当天下午，有一个外省人打电话给我，说想买我的壁画，于是我就到壁画的店和这名外省人商量价格，最后我就定了这幅壁画的价格为</w:t>
      </w:r>
      <w:r>
        <w:rPr>
          <w:rFonts w:hint="eastAsia"/>
          <w:sz w:val="30"/>
          <w:szCs w:val="30"/>
        </w:rPr>
        <w:t>24.8</w:t>
      </w:r>
      <w:r>
        <w:rPr>
          <w:rFonts w:hint="eastAsia"/>
          <w:sz w:val="30"/>
          <w:szCs w:val="30"/>
        </w:rPr>
        <w:t>万元，外省人现场给了现金给我，我把这些现金拿回家，一直放在家里面，后来用此款支付了购车。</w:t>
      </w:r>
    </w:p>
    <w:p w:rsidR="00791286" w:rsidRDefault="00791286">
      <w:pPr>
        <w:spacing w:line="500" w:lineRule="atLeast"/>
        <w:ind w:firstLine="600"/>
        <w:divId w:val="1140226702"/>
        <w:rPr>
          <w:rFonts w:hint="eastAsia"/>
          <w:sz w:val="30"/>
          <w:szCs w:val="30"/>
        </w:rPr>
      </w:pPr>
      <w:r>
        <w:rPr>
          <w:rFonts w:hint="eastAsia"/>
          <w:sz w:val="30"/>
          <w:szCs w:val="30"/>
        </w:rPr>
        <w:t>购买壁画的具体地点我记不清楚，我记得是在云浮市区购买，老板我不认识。购买这幅壁画的事情没有其他人知道，因为我当时已经是一名领导干部，不想别人知道我买了一部高档车，所以要用林某的名义购买这部车。</w:t>
      </w:r>
    </w:p>
    <w:p w:rsidR="00791286" w:rsidRDefault="00791286">
      <w:pPr>
        <w:spacing w:line="500" w:lineRule="atLeast"/>
        <w:ind w:firstLine="600"/>
        <w:divId w:val="1074276401"/>
        <w:rPr>
          <w:rFonts w:hint="eastAsia"/>
          <w:sz w:val="30"/>
          <w:szCs w:val="30"/>
        </w:rPr>
      </w:pPr>
      <w:r>
        <w:rPr>
          <w:rFonts w:hint="eastAsia"/>
          <w:sz w:val="30"/>
          <w:szCs w:val="30"/>
        </w:rPr>
        <w:t>我今天交代的这部车事情与原来的供述不一致的原因是，第一，因为在市纪委对我双规期间，我之前发生过车祸，腰有严重的后遗症（腰肌劳损及风湿），不能适应市纪委的办案工作点的作息制度，想早点转到看守所；第二，我怕此事会连累我的家人，所以我以前就说李某没有将钱拿走。因之前我通过市纪委办案人员获悉我的儿子被抓，后我通过律师确认我的儿子被放出来后，我才将事实说出来。另外，对富迪公司</w:t>
      </w:r>
      <w:r>
        <w:rPr>
          <w:rFonts w:hint="eastAsia"/>
          <w:sz w:val="30"/>
          <w:szCs w:val="30"/>
        </w:rPr>
        <w:t>11</w:t>
      </w:r>
      <w:r>
        <w:rPr>
          <w:rFonts w:hint="eastAsia"/>
          <w:sz w:val="30"/>
          <w:szCs w:val="30"/>
        </w:rPr>
        <w:t>宗土地的税费鉴定不合理，鉴定不应该将滞纳金算进去，另外是对霸道车的鉴定价格过高，该价格鉴定是在没有实物的前提下作出的。</w:t>
      </w:r>
    </w:p>
    <w:p w:rsidR="00791286" w:rsidRDefault="00791286">
      <w:pPr>
        <w:spacing w:line="500" w:lineRule="atLeast"/>
        <w:ind w:firstLine="600"/>
        <w:divId w:val="2112042555"/>
        <w:rPr>
          <w:rFonts w:hint="eastAsia"/>
          <w:sz w:val="30"/>
          <w:szCs w:val="30"/>
        </w:rPr>
      </w:pPr>
      <w:r>
        <w:rPr>
          <w:rFonts w:hint="eastAsia"/>
          <w:sz w:val="30"/>
          <w:szCs w:val="30"/>
        </w:rPr>
        <w:t>（审查起诉阶段翻供称）与在侦查阶段最后一次笔录供述基本一致，对于受贿的事实，其辩解称是买车，李某代表塔牌公司开了收据并盖了塔牌公司的章，</w:t>
      </w:r>
      <w:r>
        <w:rPr>
          <w:rFonts w:hint="eastAsia"/>
          <w:sz w:val="30"/>
          <w:szCs w:val="30"/>
        </w:rPr>
        <w:t>25</w:t>
      </w:r>
      <w:r>
        <w:rPr>
          <w:rFonts w:hint="eastAsia"/>
          <w:sz w:val="30"/>
          <w:szCs w:val="30"/>
        </w:rPr>
        <w:t>万元拿给了李某，并且也辩解称买车的钱是在云浮买了一副壁画之后转卖给一个外省人并以</w:t>
      </w:r>
      <w:r>
        <w:rPr>
          <w:rFonts w:hint="eastAsia"/>
          <w:sz w:val="30"/>
          <w:szCs w:val="30"/>
        </w:rPr>
        <w:t>24.8</w:t>
      </w:r>
      <w:r>
        <w:rPr>
          <w:rFonts w:hint="eastAsia"/>
          <w:sz w:val="30"/>
          <w:szCs w:val="30"/>
        </w:rPr>
        <w:t>万元成交，但是没人知道，也不记得店名。对于玩忽职守的犯罪事实，其辩解审查的是复印件不是原件，当时其审批的是变更登记不是转让登记，按照国土法的规定，用骗取手段批准的法律文件是无效的，应该予以注销，其认为其没有造成国家损失，其有认真审查但是没有审查出来，只负领导责任，但是不负刑事责任。与之前笔录不一致的理由，除了说腰疼没办法承受纪委的作息，又说到办案人员将其儿子拘禁起来，直到律师告诉他儿子出来了，他才说出实话，称侦查阶段最后一次笔录及审查起诉作笔录才是真实的。</w:t>
      </w:r>
    </w:p>
    <w:p w:rsidR="00791286" w:rsidRDefault="00791286">
      <w:pPr>
        <w:spacing w:line="500" w:lineRule="atLeast"/>
        <w:ind w:firstLine="600"/>
        <w:divId w:val="8065974"/>
        <w:rPr>
          <w:rFonts w:hint="eastAsia"/>
          <w:sz w:val="30"/>
          <w:szCs w:val="30"/>
        </w:rPr>
      </w:pPr>
      <w:r>
        <w:rPr>
          <w:rFonts w:hint="eastAsia"/>
          <w:sz w:val="30"/>
          <w:szCs w:val="30"/>
        </w:rPr>
        <w:t>2.</w:t>
      </w:r>
      <w:r>
        <w:rPr>
          <w:rFonts w:hint="eastAsia"/>
          <w:sz w:val="30"/>
          <w:szCs w:val="30"/>
        </w:rPr>
        <w:t>书证</w:t>
      </w:r>
    </w:p>
    <w:p w:rsidR="00791286" w:rsidRDefault="00791286">
      <w:pPr>
        <w:spacing w:line="500" w:lineRule="atLeast"/>
        <w:ind w:firstLine="600"/>
        <w:divId w:val="771126992"/>
        <w:rPr>
          <w:rFonts w:hint="eastAsia"/>
          <w:sz w:val="30"/>
          <w:szCs w:val="30"/>
        </w:rPr>
      </w:pPr>
      <w:r>
        <w:rPr>
          <w:rFonts w:hint="eastAsia"/>
          <w:sz w:val="30"/>
          <w:szCs w:val="30"/>
        </w:rPr>
        <w:t>（</w:t>
      </w:r>
      <w:r>
        <w:rPr>
          <w:rFonts w:hint="eastAsia"/>
          <w:sz w:val="30"/>
          <w:szCs w:val="30"/>
        </w:rPr>
        <w:t>1</w:t>
      </w:r>
      <w:r>
        <w:rPr>
          <w:rFonts w:hint="eastAsia"/>
          <w:sz w:val="30"/>
          <w:szCs w:val="30"/>
        </w:rPr>
        <w:t>）土地登记审批表、富迪公司地籍档案、富迪公司工商登记机读资料，证实被告人陈水发在任龙门县国土局副局长负责全面工作期间，在审批富迪公司位于龙门县南昆山下坪村川龙瀑布附近</w:t>
      </w:r>
      <w:r>
        <w:rPr>
          <w:rFonts w:hint="eastAsia"/>
          <w:sz w:val="30"/>
          <w:szCs w:val="30"/>
        </w:rPr>
        <w:t>39778</w:t>
      </w:r>
      <w:r>
        <w:rPr>
          <w:rFonts w:hint="eastAsia"/>
          <w:sz w:val="30"/>
          <w:szCs w:val="30"/>
        </w:rPr>
        <w:t>平方米土地变更登记过程中，严重不负责任，没有认真对土地所有者唐耀培的身份信息与富迪公司工商机读资料中法人代表及股东唐耀培的身份信息是否一致进行审查，在</w:t>
      </w:r>
      <w:r>
        <w:rPr>
          <w:rFonts w:hint="eastAsia"/>
          <w:sz w:val="30"/>
          <w:szCs w:val="30"/>
        </w:rPr>
        <w:t>39778</w:t>
      </w:r>
      <w:r>
        <w:rPr>
          <w:rFonts w:hint="eastAsia"/>
          <w:sz w:val="30"/>
          <w:szCs w:val="30"/>
        </w:rPr>
        <w:t>平方米土地的所有者身份信息与富迪公司法人及股东身份信息不是同一个人情况下，仍对该变更申请予以签名同意审批。</w:t>
      </w:r>
    </w:p>
    <w:p w:rsidR="00791286" w:rsidRDefault="00791286">
      <w:pPr>
        <w:spacing w:line="500" w:lineRule="atLeast"/>
        <w:ind w:firstLine="600"/>
        <w:divId w:val="728768780"/>
        <w:rPr>
          <w:rFonts w:hint="eastAsia"/>
          <w:sz w:val="30"/>
          <w:szCs w:val="30"/>
        </w:rPr>
      </w:pPr>
      <w:r>
        <w:rPr>
          <w:rFonts w:hint="eastAsia"/>
          <w:sz w:val="30"/>
          <w:szCs w:val="30"/>
        </w:rPr>
        <w:t>（</w:t>
      </w:r>
      <w:r>
        <w:rPr>
          <w:rFonts w:hint="eastAsia"/>
          <w:sz w:val="30"/>
          <w:szCs w:val="30"/>
        </w:rPr>
        <w:t>2</w:t>
      </w:r>
      <w:r>
        <w:rPr>
          <w:rFonts w:hint="eastAsia"/>
          <w:sz w:val="30"/>
          <w:szCs w:val="30"/>
        </w:rPr>
        <w:t>）机动车登记证书、机动车销售统一发票、机动车注册登记、转入申请表、二手车销售统一发票等，证实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日广东塔牌公司龙门分公司</w:t>
      </w:r>
      <w:r>
        <w:rPr>
          <w:rFonts w:hint="eastAsia"/>
          <w:sz w:val="30"/>
          <w:szCs w:val="30"/>
        </w:rPr>
        <w:t>58</w:t>
      </w:r>
      <w:r>
        <w:rPr>
          <w:rFonts w:hint="eastAsia"/>
          <w:sz w:val="30"/>
          <w:szCs w:val="30"/>
        </w:rPr>
        <w:t>万元购买了一辆丰田陆地巡洋舰霸道</w:t>
      </w:r>
      <w:r>
        <w:rPr>
          <w:rFonts w:hint="eastAsia"/>
          <w:sz w:val="30"/>
          <w:szCs w:val="30"/>
        </w:rPr>
        <w:t>3956CC</w:t>
      </w:r>
      <w:r>
        <w:rPr>
          <w:rFonts w:hint="eastAsia"/>
          <w:sz w:val="30"/>
          <w:szCs w:val="30"/>
        </w:rPr>
        <w:t>越野车，车牌号：粤Ｌ×××××；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日，广东塔牌公司龙门分公司的丰田陆地巡洋舰霸道</w:t>
      </w:r>
      <w:r>
        <w:rPr>
          <w:rFonts w:hint="eastAsia"/>
          <w:sz w:val="30"/>
          <w:szCs w:val="30"/>
        </w:rPr>
        <w:t>3956CC</w:t>
      </w:r>
      <w:r>
        <w:rPr>
          <w:rFonts w:hint="eastAsia"/>
          <w:sz w:val="30"/>
          <w:szCs w:val="30"/>
        </w:rPr>
        <w:t>越野车，车牌号：粤Ｌ×××××，转移过户给林某。</w:t>
      </w:r>
    </w:p>
    <w:p w:rsidR="00791286" w:rsidRDefault="00791286">
      <w:pPr>
        <w:spacing w:line="500" w:lineRule="atLeast"/>
        <w:ind w:firstLine="600"/>
        <w:divId w:val="1844392549"/>
        <w:rPr>
          <w:rFonts w:hint="eastAsia"/>
          <w:sz w:val="30"/>
          <w:szCs w:val="30"/>
        </w:rPr>
      </w:pPr>
      <w:r>
        <w:rPr>
          <w:rFonts w:hint="eastAsia"/>
          <w:sz w:val="30"/>
          <w:szCs w:val="30"/>
        </w:rPr>
        <w:t>（</w:t>
      </w:r>
      <w:r>
        <w:rPr>
          <w:rFonts w:hint="eastAsia"/>
          <w:sz w:val="30"/>
          <w:szCs w:val="30"/>
        </w:rPr>
        <w:t>3</w:t>
      </w:r>
      <w:r>
        <w:rPr>
          <w:rFonts w:hint="eastAsia"/>
          <w:sz w:val="30"/>
          <w:szCs w:val="30"/>
        </w:rPr>
        <w:t>）组织机构代码证，证实张能勇是塔牌公司龙门分公司</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日期间的负责人。</w:t>
      </w:r>
    </w:p>
    <w:p w:rsidR="00791286" w:rsidRDefault="00791286">
      <w:pPr>
        <w:spacing w:line="500" w:lineRule="atLeast"/>
        <w:ind w:firstLine="600"/>
        <w:divId w:val="1877766415"/>
        <w:rPr>
          <w:rFonts w:hint="eastAsia"/>
          <w:sz w:val="30"/>
          <w:szCs w:val="30"/>
        </w:rPr>
      </w:pPr>
      <w:r>
        <w:rPr>
          <w:rFonts w:hint="eastAsia"/>
          <w:sz w:val="30"/>
          <w:szCs w:val="30"/>
        </w:rPr>
        <w:t>（</w:t>
      </w:r>
      <w:r>
        <w:rPr>
          <w:rFonts w:hint="eastAsia"/>
          <w:sz w:val="30"/>
          <w:szCs w:val="30"/>
        </w:rPr>
        <w:t>4</w:t>
      </w:r>
      <w:r>
        <w:rPr>
          <w:rFonts w:hint="eastAsia"/>
          <w:sz w:val="30"/>
          <w:szCs w:val="30"/>
        </w:rPr>
        <w:t>）惠州塔牌公司出具情况说明、收据，证实塔牌公司购进车牌号为</w:t>
      </w:r>
      <w:r>
        <w:rPr>
          <w:rFonts w:hint="eastAsia"/>
          <w:sz w:val="30"/>
          <w:szCs w:val="30"/>
        </w:rPr>
        <w:t>LW1041</w:t>
      </w:r>
      <w:r>
        <w:rPr>
          <w:rFonts w:hint="eastAsia"/>
          <w:sz w:val="30"/>
          <w:szCs w:val="30"/>
        </w:rPr>
        <w:t>的小车，因为没有取得发票没有入至资产明细账，挂账至今；塔牌公司提供的没有盖章的收据显示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日收到林某购买塔牌公司丰田陆地巡洋舰霸车（车牌号为</w:t>
      </w:r>
      <w:r>
        <w:rPr>
          <w:rFonts w:hint="eastAsia"/>
          <w:sz w:val="30"/>
          <w:szCs w:val="30"/>
        </w:rPr>
        <w:t>LW1041</w:t>
      </w:r>
      <w:r>
        <w:rPr>
          <w:rFonts w:hint="eastAsia"/>
          <w:sz w:val="30"/>
          <w:szCs w:val="30"/>
        </w:rPr>
        <w:t>）</w:t>
      </w:r>
      <w:r>
        <w:rPr>
          <w:rFonts w:hint="eastAsia"/>
          <w:sz w:val="30"/>
          <w:szCs w:val="30"/>
        </w:rPr>
        <w:t>250000</w:t>
      </w:r>
      <w:r>
        <w:rPr>
          <w:rFonts w:hint="eastAsia"/>
          <w:sz w:val="30"/>
          <w:szCs w:val="30"/>
        </w:rPr>
        <w:t>元。</w:t>
      </w:r>
    </w:p>
    <w:p w:rsidR="00791286" w:rsidRDefault="00791286">
      <w:pPr>
        <w:spacing w:line="500" w:lineRule="atLeast"/>
        <w:ind w:firstLine="600"/>
        <w:divId w:val="1705324828"/>
        <w:rPr>
          <w:rFonts w:hint="eastAsia"/>
          <w:sz w:val="30"/>
          <w:szCs w:val="30"/>
        </w:rPr>
      </w:pPr>
      <w:r>
        <w:rPr>
          <w:rFonts w:hint="eastAsia"/>
          <w:sz w:val="30"/>
          <w:szCs w:val="30"/>
        </w:rPr>
        <w:t>（</w:t>
      </w:r>
      <w:r>
        <w:rPr>
          <w:rFonts w:hint="eastAsia"/>
          <w:sz w:val="30"/>
          <w:szCs w:val="30"/>
        </w:rPr>
        <w:t>5</w:t>
      </w:r>
      <w:r>
        <w:rPr>
          <w:rFonts w:hint="eastAsia"/>
          <w:sz w:val="30"/>
          <w:szCs w:val="30"/>
        </w:rPr>
        <w:t>）协议书，证实塔牌公司</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日与龙门县国土资源局签订协议，因工作需要由塔牌公司将丰田陆地巡洋舰霸道</w:t>
      </w:r>
      <w:r>
        <w:rPr>
          <w:rFonts w:hint="eastAsia"/>
          <w:sz w:val="30"/>
          <w:szCs w:val="30"/>
        </w:rPr>
        <w:t>3956CC</w:t>
      </w:r>
      <w:r>
        <w:rPr>
          <w:rFonts w:hint="eastAsia"/>
          <w:sz w:val="30"/>
          <w:szCs w:val="30"/>
        </w:rPr>
        <w:t>越野车（车牌号：粤Ｌ×××××）提供给龙门县国土资源局使用。</w:t>
      </w:r>
    </w:p>
    <w:p w:rsidR="00791286" w:rsidRDefault="00791286">
      <w:pPr>
        <w:spacing w:line="500" w:lineRule="atLeast"/>
        <w:ind w:firstLine="600"/>
        <w:divId w:val="131752117"/>
        <w:rPr>
          <w:rFonts w:hint="eastAsia"/>
          <w:sz w:val="30"/>
          <w:szCs w:val="30"/>
        </w:rPr>
      </w:pPr>
      <w:r>
        <w:rPr>
          <w:rFonts w:hint="eastAsia"/>
          <w:sz w:val="30"/>
          <w:szCs w:val="30"/>
        </w:rPr>
        <w:t>（</w:t>
      </w:r>
      <w:r>
        <w:rPr>
          <w:rFonts w:hint="eastAsia"/>
          <w:sz w:val="30"/>
          <w:szCs w:val="30"/>
        </w:rPr>
        <w:t>6</w:t>
      </w:r>
      <w:r>
        <w:rPr>
          <w:rFonts w:hint="eastAsia"/>
          <w:sz w:val="30"/>
          <w:szCs w:val="30"/>
        </w:rPr>
        <w:t>）验收凭条，证实于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日塔牌公司收回龙门国土局使用的丰田陆地巡洋舰霸道</w:t>
      </w:r>
      <w:r>
        <w:rPr>
          <w:rFonts w:hint="eastAsia"/>
          <w:sz w:val="30"/>
          <w:szCs w:val="30"/>
        </w:rPr>
        <w:t>3956CC</w:t>
      </w:r>
      <w:r>
        <w:rPr>
          <w:rFonts w:hint="eastAsia"/>
          <w:sz w:val="30"/>
          <w:szCs w:val="30"/>
        </w:rPr>
        <w:t>越野车。</w:t>
      </w:r>
    </w:p>
    <w:p w:rsidR="00791286" w:rsidRDefault="00791286">
      <w:pPr>
        <w:spacing w:line="500" w:lineRule="atLeast"/>
        <w:ind w:firstLine="600"/>
        <w:divId w:val="705984163"/>
        <w:rPr>
          <w:rFonts w:hint="eastAsia"/>
          <w:sz w:val="30"/>
          <w:szCs w:val="30"/>
        </w:rPr>
      </w:pPr>
      <w:r>
        <w:rPr>
          <w:rFonts w:hint="eastAsia"/>
          <w:sz w:val="30"/>
          <w:szCs w:val="30"/>
        </w:rPr>
        <w:t>（</w:t>
      </w:r>
      <w:r>
        <w:rPr>
          <w:rFonts w:hint="eastAsia"/>
          <w:sz w:val="30"/>
          <w:szCs w:val="30"/>
        </w:rPr>
        <w:t>7</w:t>
      </w:r>
      <w:r>
        <w:rPr>
          <w:rFonts w:hint="eastAsia"/>
          <w:sz w:val="30"/>
          <w:szCs w:val="30"/>
        </w:rPr>
        <w:t>）龙门县党风廉政建设领导小组办公室相关文件，证实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日龙门县纪委、党风廉政建设办公室下发文件纠正违规配备使用小汽车问题。其中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日党风廉政建设办公室通知龙门县国土局长陈水发清退长期借用塔牌公司丰田陆地巡洋舰霸道越野车。</w:t>
      </w:r>
    </w:p>
    <w:p w:rsidR="00791286" w:rsidRDefault="00791286">
      <w:pPr>
        <w:spacing w:line="500" w:lineRule="atLeast"/>
        <w:ind w:firstLine="600"/>
        <w:divId w:val="2141652601"/>
        <w:rPr>
          <w:rFonts w:hint="eastAsia"/>
          <w:sz w:val="30"/>
          <w:szCs w:val="30"/>
        </w:rPr>
      </w:pPr>
      <w:r>
        <w:rPr>
          <w:rFonts w:hint="eastAsia"/>
          <w:sz w:val="30"/>
          <w:szCs w:val="30"/>
        </w:rPr>
        <w:t>（</w:t>
      </w:r>
      <w:r>
        <w:rPr>
          <w:rFonts w:hint="eastAsia"/>
          <w:sz w:val="30"/>
          <w:szCs w:val="30"/>
        </w:rPr>
        <w:t>8</w:t>
      </w:r>
      <w:r>
        <w:rPr>
          <w:rFonts w:hint="eastAsia"/>
          <w:sz w:val="30"/>
          <w:szCs w:val="30"/>
        </w:rPr>
        <w:t>）案件线索移送函、指定管辖决定、立案决定书，证实本案由惠州市人民检察院指定由博罗县人民检察院管辖，博罗县人民检察依法对本案立案侦查。</w:t>
      </w:r>
    </w:p>
    <w:p w:rsidR="00791286" w:rsidRDefault="00791286">
      <w:pPr>
        <w:spacing w:line="500" w:lineRule="atLeast"/>
        <w:ind w:firstLine="600"/>
        <w:divId w:val="1818763629"/>
        <w:rPr>
          <w:rFonts w:hint="eastAsia"/>
          <w:sz w:val="30"/>
          <w:szCs w:val="30"/>
        </w:rPr>
      </w:pPr>
      <w:r>
        <w:rPr>
          <w:rFonts w:hint="eastAsia"/>
          <w:sz w:val="30"/>
          <w:szCs w:val="30"/>
        </w:rPr>
        <w:t>（</w:t>
      </w:r>
      <w:r>
        <w:rPr>
          <w:rFonts w:hint="eastAsia"/>
          <w:sz w:val="30"/>
          <w:szCs w:val="30"/>
        </w:rPr>
        <w:t>9</w:t>
      </w:r>
      <w:r>
        <w:rPr>
          <w:rFonts w:hint="eastAsia"/>
          <w:sz w:val="30"/>
          <w:szCs w:val="30"/>
        </w:rPr>
        <w:t>）任职证明文件、龙门县机构编制委员会文件，证实陈水发</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日开始担任龙门县国土局副局长负责规保、用地、土地储备、交易所工作，</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日负责全局工作，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日担任局长，负责全局工作。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日，陈水发被免去龙门县国土资源局党组书记、局长职务；国土资源局的工作职责。</w:t>
      </w:r>
    </w:p>
    <w:p w:rsidR="00791286" w:rsidRDefault="00791286">
      <w:pPr>
        <w:spacing w:line="500" w:lineRule="atLeast"/>
        <w:ind w:firstLine="600"/>
        <w:divId w:val="1415013661"/>
        <w:rPr>
          <w:rFonts w:hint="eastAsia"/>
          <w:sz w:val="30"/>
          <w:szCs w:val="30"/>
        </w:rPr>
      </w:pPr>
      <w:r>
        <w:rPr>
          <w:rFonts w:hint="eastAsia"/>
          <w:sz w:val="30"/>
          <w:szCs w:val="30"/>
        </w:rPr>
        <w:t>（</w:t>
      </w:r>
      <w:r>
        <w:rPr>
          <w:rFonts w:hint="eastAsia"/>
          <w:sz w:val="30"/>
          <w:szCs w:val="30"/>
        </w:rPr>
        <w:t>10</w:t>
      </w:r>
      <w:r>
        <w:rPr>
          <w:rFonts w:hint="eastAsia"/>
          <w:sz w:val="30"/>
          <w:szCs w:val="30"/>
        </w:rPr>
        <w:t>）关于对惠州市人民检察院《委托核定应缴纳税费的函》的复函、计税依据说明、惠州市土地使用权交易市场管理办法，证实唐耀培龙门县南昆山下坪村川龙瀑布</w:t>
      </w:r>
      <w:r>
        <w:rPr>
          <w:rFonts w:hint="eastAsia"/>
          <w:sz w:val="30"/>
          <w:szCs w:val="30"/>
        </w:rPr>
        <w:t>39778</w:t>
      </w:r>
      <w:r>
        <w:rPr>
          <w:rFonts w:hint="eastAsia"/>
          <w:sz w:val="30"/>
          <w:szCs w:val="30"/>
        </w:rPr>
        <w:t>平方米土地转让给富迪公司没有依法申报纳税，经评估计算应缴纳税费</w:t>
      </w:r>
      <w:r>
        <w:rPr>
          <w:rFonts w:hint="eastAsia"/>
          <w:sz w:val="30"/>
          <w:szCs w:val="30"/>
        </w:rPr>
        <w:t>1961157.20</w:t>
      </w:r>
      <w:r>
        <w:rPr>
          <w:rFonts w:hint="eastAsia"/>
          <w:sz w:val="30"/>
          <w:szCs w:val="30"/>
        </w:rPr>
        <w:t>元，滞纳金计算至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日约</w:t>
      </w:r>
      <w:r>
        <w:rPr>
          <w:rFonts w:hint="eastAsia"/>
          <w:sz w:val="30"/>
          <w:szCs w:val="30"/>
        </w:rPr>
        <w:t>2518070</w:t>
      </w:r>
      <w:r>
        <w:rPr>
          <w:rFonts w:hint="eastAsia"/>
          <w:sz w:val="30"/>
          <w:szCs w:val="30"/>
        </w:rPr>
        <w:t>元，一共造成国家损失</w:t>
      </w:r>
      <w:r>
        <w:rPr>
          <w:rFonts w:hint="eastAsia"/>
          <w:sz w:val="30"/>
          <w:szCs w:val="30"/>
        </w:rPr>
        <w:t>4479227.2</w:t>
      </w:r>
      <w:r>
        <w:rPr>
          <w:rFonts w:hint="eastAsia"/>
          <w:sz w:val="30"/>
          <w:szCs w:val="30"/>
        </w:rPr>
        <w:t>元。</w:t>
      </w:r>
    </w:p>
    <w:p w:rsidR="00791286" w:rsidRDefault="00791286">
      <w:pPr>
        <w:spacing w:line="500" w:lineRule="atLeast"/>
        <w:ind w:firstLine="600"/>
        <w:divId w:val="688727277"/>
        <w:rPr>
          <w:rFonts w:hint="eastAsia"/>
          <w:sz w:val="30"/>
          <w:szCs w:val="30"/>
        </w:rPr>
      </w:pPr>
      <w:r>
        <w:rPr>
          <w:rFonts w:hint="eastAsia"/>
          <w:sz w:val="30"/>
          <w:szCs w:val="30"/>
        </w:rPr>
        <w:t>（</w:t>
      </w:r>
      <w:r>
        <w:rPr>
          <w:rFonts w:hint="eastAsia"/>
          <w:sz w:val="30"/>
          <w:szCs w:val="30"/>
        </w:rPr>
        <w:t>11</w:t>
      </w:r>
      <w:r>
        <w:rPr>
          <w:rFonts w:hint="eastAsia"/>
          <w:sz w:val="30"/>
          <w:szCs w:val="30"/>
        </w:rPr>
        <w:t>）惠州塔牌公司征地、挂牌及地籍登记档案，证明陈水发任龙门县国土局局长期间办理过广东塔牌集团有限公司惠州龙门分公司办理土地征地、批复及土地出让等业务事宜。</w:t>
      </w:r>
    </w:p>
    <w:p w:rsidR="00791286" w:rsidRDefault="00791286">
      <w:pPr>
        <w:spacing w:line="500" w:lineRule="atLeast"/>
        <w:ind w:firstLine="600"/>
        <w:divId w:val="725449858"/>
        <w:rPr>
          <w:rFonts w:hint="eastAsia"/>
          <w:sz w:val="30"/>
          <w:szCs w:val="30"/>
        </w:rPr>
      </w:pPr>
      <w:r>
        <w:rPr>
          <w:rFonts w:hint="eastAsia"/>
          <w:sz w:val="30"/>
          <w:szCs w:val="30"/>
        </w:rPr>
        <w:t>（</w:t>
      </w:r>
      <w:r>
        <w:rPr>
          <w:rFonts w:hint="eastAsia"/>
          <w:sz w:val="30"/>
          <w:szCs w:val="30"/>
        </w:rPr>
        <w:t>12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日，博罗县人民检察院根据线索，将被告人陈水发传唤到惠州市纪委办案工作点讯问后对其刑事拘留。被告人没有自首情节。</w:t>
      </w:r>
    </w:p>
    <w:p w:rsidR="00791286" w:rsidRDefault="00791286">
      <w:pPr>
        <w:spacing w:line="500" w:lineRule="atLeast"/>
        <w:ind w:firstLine="600"/>
        <w:divId w:val="826242433"/>
        <w:rPr>
          <w:rFonts w:hint="eastAsia"/>
          <w:sz w:val="30"/>
          <w:szCs w:val="30"/>
        </w:rPr>
      </w:pPr>
      <w:r>
        <w:rPr>
          <w:rFonts w:hint="eastAsia"/>
          <w:sz w:val="30"/>
          <w:szCs w:val="30"/>
        </w:rPr>
        <w:t>3</w:t>
      </w:r>
      <w:r>
        <w:rPr>
          <w:rFonts w:hint="eastAsia"/>
          <w:sz w:val="30"/>
          <w:szCs w:val="30"/>
        </w:rPr>
        <w:t>、鉴定意见、价格鉴定经过的说明，证实丰田陆地巡洋舰霸道</w:t>
      </w:r>
      <w:r>
        <w:rPr>
          <w:rFonts w:hint="eastAsia"/>
          <w:sz w:val="30"/>
          <w:szCs w:val="30"/>
        </w:rPr>
        <w:t>3956CC</w:t>
      </w:r>
      <w:r>
        <w:rPr>
          <w:rFonts w:hint="eastAsia"/>
          <w:sz w:val="30"/>
          <w:szCs w:val="30"/>
        </w:rPr>
        <w:t>越野车（车牌号：粤Ｌ×××××）价值人民币</w:t>
      </w:r>
      <w:r>
        <w:rPr>
          <w:rFonts w:hint="eastAsia"/>
          <w:sz w:val="30"/>
          <w:szCs w:val="30"/>
        </w:rPr>
        <w:t>336400</w:t>
      </w:r>
      <w:r>
        <w:rPr>
          <w:rFonts w:hint="eastAsia"/>
          <w:sz w:val="30"/>
          <w:szCs w:val="30"/>
        </w:rPr>
        <w:t>元，博罗县物价局对鉴定的经过进行了祥细说明。</w:t>
      </w:r>
    </w:p>
    <w:p w:rsidR="00791286" w:rsidRDefault="00791286">
      <w:pPr>
        <w:spacing w:line="500" w:lineRule="atLeast"/>
        <w:ind w:firstLine="600"/>
        <w:divId w:val="1935435492"/>
        <w:rPr>
          <w:rFonts w:hint="eastAsia"/>
          <w:sz w:val="30"/>
          <w:szCs w:val="30"/>
        </w:rPr>
      </w:pPr>
      <w:r>
        <w:rPr>
          <w:rFonts w:hint="eastAsia"/>
          <w:sz w:val="30"/>
          <w:szCs w:val="30"/>
        </w:rPr>
        <w:t>4</w:t>
      </w:r>
      <w:r>
        <w:rPr>
          <w:rFonts w:hint="eastAsia"/>
          <w:sz w:val="30"/>
          <w:szCs w:val="30"/>
        </w:rPr>
        <w:t>、户籍信息，证实被告人陈水发在犯案时已达刑事责任年龄。</w:t>
      </w:r>
    </w:p>
    <w:p w:rsidR="00791286" w:rsidRDefault="00791286">
      <w:pPr>
        <w:spacing w:line="500" w:lineRule="atLeast"/>
        <w:ind w:firstLine="600"/>
        <w:divId w:val="1627002047"/>
        <w:rPr>
          <w:rFonts w:hint="eastAsia"/>
          <w:sz w:val="30"/>
          <w:szCs w:val="30"/>
        </w:rPr>
      </w:pPr>
      <w:r>
        <w:rPr>
          <w:rFonts w:hint="eastAsia"/>
          <w:sz w:val="30"/>
          <w:szCs w:val="30"/>
        </w:rPr>
        <w:t>5</w:t>
      </w:r>
      <w:r>
        <w:rPr>
          <w:rFonts w:hint="eastAsia"/>
          <w:sz w:val="30"/>
          <w:szCs w:val="30"/>
        </w:rPr>
        <w:t>、证人证言</w:t>
      </w:r>
    </w:p>
    <w:p w:rsidR="00791286" w:rsidRDefault="00791286">
      <w:pPr>
        <w:spacing w:line="500" w:lineRule="atLeast"/>
        <w:ind w:firstLine="600"/>
        <w:divId w:val="1658877945"/>
        <w:rPr>
          <w:rFonts w:hint="eastAsia"/>
          <w:sz w:val="30"/>
          <w:szCs w:val="30"/>
        </w:rPr>
      </w:pPr>
      <w:r>
        <w:rPr>
          <w:rFonts w:hint="eastAsia"/>
          <w:sz w:val="30"/>
          <w:szCs w:val="30"/>
        </w:rPr>
        <w:t>（</w:t>
      </w:r>
      <w:r>
        <w:rPr>
          <w:rFonts w:hint="eastAsia"/>
          <w:sz w:val="30"/>
          <w:szCs w:val="30"/>
        </w:rPr>
        <w:t>1</w:t>
      </w:r>
      <w:r>
        <w:rPr>
          <w:rFonts w:hint="eastAsia"/>
          <w:sz w:val="30"/>
          <w:szCs w:val="30"/>
        </w:rPr>
        <w:t>）证人陈某的证言：</w:t>
      </w:r>
      <w:r>
        <w:rPr>
          <w:rFonts w:hint="eastAsia"/>
          <w:sz w:val="30"/>
          <w:szCs w:val="30"/>
        </w:rPr>
        <w:t>2011</w:t>
      </w:r>
      <w:r>
        <w:rPr>
          <w:rFonts w:hint="eastAsia"/>
          <w:sz w:val="30"/>
          <w:szCs w:val="30"/>
        </w:rPr>
        <w:t>年底李某拿了一张收据找我说龙门分公司卖了一辆车，但是钱没有收到，该怎么办。我说处理不了，要向刁某汇报。后来刁总要求我们先不要处理，等收到钱之后再处理，</w:t>
      </w:r>
      <w:r>
        <w:rPr>
          <w:rFonts w:hint="eastAsia"/>
          <w:sz w:val="30"/>
          <w:szCs w:val="30"/>
        </w:rPr>
        <w:t>2013</w:t>
      </w:r>
      <w:r>
        <w:rPr>
          <w:rFonts w:hint="eastAsia"/>
          <w:sz w:val="30"/>
          <w:szCs w:val="30"/>
        </w:rPr>
        <w:t>年我离任财务总监之前，这笔卖车款还没有收回来。我不清楚卖车数额，也没有认真看收据有无盖章，但是正常收到卖车款的话是会进行计记处理的。</w:t>
      </w:r>
    </w:p>
    <w:p w:rsidR="00791286" w:rsidRDefault="00791286">
      <w:pPr>
        <w:spacing w:line="500" w:lineRule="atLeast"/>
        <w:ind w:firstLine="600"/>
        <w:divId w:val="811211701"/>
        <w:rPr>
          <w:rFonts w:hint="eastAsia"/>
          <w:sz w:val="30"/>
          <w:szCs w:val="30"/>
        </w:rPr>
      </w:pPr>
      <w:r>
        <w:rPr>
          <w:rFonts w:hint="eastAsia"/>
          <w:sz w:val="30"/>
          <w:szCs w:val="30"/>
        </w:rPr>
        <w:t>（</w:t>
      </w:r>
      <w:r>
        <w:rPr>
          <w:rFonts w:hint="eastAsia"/>
          <w:sz w:val="30"/>
          <w:szCs w:val="30"/>
        </w:rPr>
        <w:t>2</w:t>
      </w:r>
      <w:r>
        <w:rPr>
          <w:rFonts w:hint="eastAsia"/>
          <w:sz w:val="30"/>
          <w:szCs w:val="30"/>
        </w:rPr>
        <w:t>）证人钟某的证言：我于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年在龙门县国土局工作帮陈水发开车，</w:t>
      </w:r>
      <w:r>
        <w:rPr>
          <w:rFonts w:hint="eastAsia"/>
          <w:sz w:val="30"/>
          <w:szCs w:val="30"/>
        </w:rPr>
        <w:t>2005</w:t>
      </w:r>
      <w:r>
        <w:rPr>
          <w:rFonts w:hint="eastAsia"/>
          <w:sz w:val="30"/>
          <w:szCs w:val="30"/>
        </w:rPr>
        <w:t>年因用车紧张，塔牌公司龙门分公司买了一辆车牌为粤Ｌ×××××号丰田陆地巡洋舰霸道越野车给我们局借用，当时是李某付款的，我和李某去提车。</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年这辆车一直是陈水发在使用，</w:t>
      </w:r>
      <w:r>
        <w:rPr>
          <w:rFonts w:hint="eastAsia"/>
          <w:sz w:val="30"/>
          <w:szCs w:val="30"/>
        </w:rPr>
        <w:t>2007</w:t>
      </w:r>
      <w:r>
        <w:rPr>
          <w:rFonts w:hint="eastAsia"/>
          <w:sz w:val="30"/>
          <w:szCs w:val="30"/>
        </w:rPr>
        <w:t>年因龙门纪委查处我局违规用车的问题，这辆车就归还给塔牌公司，我们局调配了一辆雅阁车给陈水发使用，</w:t>
      </w:r>
      <w:r>
        <w:rPr>
          <w:rFonts w:hint="eastAsia"/>
          <w:sz w:val="30"/>
          <w:szCs w:val="30"/>
        </w:rPr>
        <w:t>2010</w:t>
      </w:r>
      <w:r>
        <w:rPr>
          <w:rFonts w:hint="eastAsia"/>
          <w:sz w:val="30"/>
          <w:szCs w:val="30"/>
        </w:rPr>
        <w:t>年陈水发调任至统战部后都还是使用雅阁车。</w:t>
      </w:r>
      <w:r>
        <w:rPr>
          <w:rFonts w:hint="eastAsia"/>
          <w:sz w:val="30"/>
          <w:szCs w:val="30"/>
        </w:rPr>
        <w:t>2007</w:t>
      </w:r>
      <w:r>
        <w:rPr>
          <w:rFonts w:hint="eastAsia"/>
          <w:sz w:val="30"/>
          <w:szCs w:val="30"/>
        </w:rPr>
        <w:t>年之后陈水发还是有用这部丰田陆地巡洋舰霸道越野车，</w:t>
      </w:r>
      <w:r>
        <w:rPr>
          <w:rFonts w:hint="eastAsia"/>
          <w:sz w:val="30"/>
          <w:szCs w:val="30"/>
        </w:rPr>
        <w:t>2011</w:t>
      </w:r>
      <w:r>
        <w:rPr>
          <w:rFonts w:hint="eastAsia"/>
          <w:sz w:val="30"/>
          <w:szCs w:val="30"/>
        </w:rPr>
        <w:t>年我听说塔牌公司将车过户给陈水发。过户当时在惠州润宇豪庭</w:t>
      </w:r>
      <w:r>
        <w:rPr>
          <w:rFonts w:hint="eastAsia"/>
          <w:sz w:val="30"/>
          <w:szCs w:val="30"/>
        </w:rPr>
        <w:t>2801</w:t>
      </w:r>
      <w:r>
        <w:rPr>
          <w:rFonts w:hint="eastAsia"/>
          <w:sz w:val="30"/>
          <w:szCs w:val="30"/>
        </w:rPr>
        <w:t>房李某和陈水发商量过户的事情，我在陈水发女儿家中二楼睡觉，起来时刚好看到李某离开，我问陈水发，李某来干什么，他说将车买来过户，我只看见李某拿着公文包离开，没听到陈水发说多少钱买车，也不清楚陈水发是否有将购车款给李某。他们的买车协议不是我签名的，我也不清楚。</w:t>
      </w:r>
    </w:p>
    <w:p w:rsidR="00791286" w:rsidRDefault="00791286">
      <w:pPr>
        <w:spacing w:line="500" w:lineRule="atLeast"/>
        <w:ind w:firstLine="600"/>
        <w:divId w:val="297614847"/>
        <w:rPr>
          <w:rFonts w:hint="eastAsia"/>
          <w:sz w:val="30"/>
          <w:szCs w:val="30"/>
        </w:rPr>
      </w:pPr>
      <w:r>
        <w:rPr>
          <w:rFonts w:hint="eastAsia"/>
          <w:sz w:val="30"/>
          <w:szCs w:val="30"/>
        </w:rPr>
        <w:t>（</w:t>
      </w:r>
      <w:r>
        <w:rPr>
          <w:rFonts w:hint="eastAsia"/>
          <w:sz w:val="30"/>
          <w:szCs w:val="30"/>
        </w:rPr>
        <w:t>3</w:t>
      </w:r>
      <w:r>
        <w:rPr>
          <w:rFonts w:hint="eastAsia"/>
          <w:sz w:val="30"/>
          <w:szCs w:val="30"/>
        </w:rPr>
        <w:t>）证人李某的证言：我于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月在塔牌公司龙门分公司工作，担任办公室主任，主要负责办公室事务及后勤工作，其中包括车辆管理。我们公司主要涉及项目立项时的征地、办证及矿山办证等业务与龙门国土局有往来。龙门分公司于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购买了一辆车牌为粤Ｌ×××××号丰田陆地巡洋舰霸道越野车，因为当时龙门分公司还处于筹建阶段，需办理相关土地审批，后经领导同意，并与陈水发签订了协议书，由龙门县国土局借用该车，具体交给谁用我不清楚。大约</w:t>
      </w:r>
      <w:r>
        <w:rPr>
          <w:rFonts w:hint="eastAsia"/>
          <w:sz w:val="30"/>
          <w:szCs w:val="30"/>
        </w:rPr>
        <w:t>2008</w:t>
      </w:r>
      <w:r>
        <w:rPr>
          <w:rFonts w:hint="eastAsia"/>
          <w:sz w:val="30"/>
          <w:szCs w:val="30"/>
        </w:rPr>
        <w:t>年龙门县纪委就塔牌公司借车给国土局使用一事进行调查，期间龙门国土局将车交给我们公司，我出具一份收据给国土局，车交回我们公司之后陈水发的司机“阿标”经常以龙门县国土局陈水发要办事为由借用，之后一直有两年未归还。在陈水发离开龙门县国土局到龙门统战部期间，据了解该车不在龙门国土局，应该是陈水发在使用。在陈水发离开龙门县国土局后考虑到陈水发没有在国土局上班，张能勇交带我要向陈水发要回这部车，我多次打电话及见面向陈水发追讨，陈水发口头答应归还，但是一直没有归还。大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月，陈水发说要将车过户给一个亲戚，我与陈水发、阿标（陈水发司机）一起到陈水发女儿惠州润宇豪庭</w:t>
      </w:r>
      <w:r>
        <w:rPr>
          <w:rFonts w:hint="eastAsia"/>
          <w:sz w:val="30"/>
          <w:szCs w:val="30"/>
        </w:rPr>
        <w:t>的房子。在那里，陈水发说车辆过户的资料已经准备好了，只要盖章给他就可以。他已经事先写好两份内容相同的收据，内容写林某交来购车款</w:t>
      </w:r>
      <w:r>
        <w:rPr>
          <w:rFonts w:hint="eastAsia"/>
          <w:sz w:val="30"/>
          <w:szCs w:val="30"/>
        </w:rPr>
        <w:t>25</w:t>
      </w:r>
      <w:r>
        <w:rPr>
          <w:rFonts w:hint="eastAsia"/>
          <w:sz w:val="30"/>
          <w:szCs w:val="30"/>
        </w:rPr>
        <w:t>万元。我在其中一份盖章交给陈水发，没盖章的我带回公司，当时陈水发没拿钱出来，他口头说担保以后会还，我当时还请示了张能勇，他对这种写收据但是实际没有给钱的做法很无奈，但是还是答应在收据上盖印及过户给陈水发，另外还出具变更公司名称的证明给陈水发，并签订购车协议，办好手续之后我就离开了。事后，我向财务总监陈某报告此事，陈某说处理不了，之后向刁某请示说财务只能挂账处理，收据由我保管。考虑到陈水发是政府官员，以前也是国土局领导，我们不想得罪他，也就不敢去提这笔款，只能无奈接受这件事实。</w:t>
      </w:r>
    </w:p>
    <w:p w:rsidR="00791286" w:rsidRDefault="00791286">
      <w:pPr>
        <w:spacing w:line="500" w:lineRule="atLeast"/>
        <w:ind w:firstLine="600"/>
        <w:divId w:val="1835533590"/>
        <w:rPr>
          <w:rFonts w:hint="eastAsia"/>
          <w:sz w:val="30"/>
          <w:szCs w:val="30"/>
        </w:rPr>
      </w:pPr>
      <w:r>
        <w:rPr>
          <w:rFonts w:hint="eastAsia"/>
          <w:sz w:val="30"/>
          <w:szCs w:val="30"/>
        </w:rPr>
        <w:t>（</w:t>
      </w:r>
      <w:r>
        <w:rPr>
          <w:rFonts w:hint="eastAsia"/>
          <w:sz w:val="30"/>
          <w:szCs w:val="30"/>
        </w:rPr>
        <w:t>4</w:t>
      </w:r>
      <w:r>
        <w:rPr>
          <w:rFonts w:hint="eastAsia"/>
          <w:sz w:val="30"/>
          <w:szCs w:val="30"/>
        </w:rPr>
        <w:t>）证人刁某的证言：我于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年期间任广东塔牌公司副总经理兼任龙门分公司经理。当时我知道我们公司有一辆车粤Ｌ×××××丰田车借给龙门国土局使用，这部车</w:t>
      </w:r>
      <w:r>
        <w:rPr>
          <w:rFonts w:hint="eastAsia"/>
          <w:sz w:val="30"/>
          <w:szCs w:val="30"/>
        </w:rPr>
        <w:t>2011</w:t>
      </w:r>
      <w:r>
        <w:rPr>
          <w:rFonts w:hint="eastAsia"/>
          <w:sz w:val="30"/>
          <w:szCs w:val="30"/>
        </w:rPr>
        <w:t>年过户给龙门国土局原局长陈水发介绍的一个人名下，当时我考虑到车已经借给龙门国土局局使用，碍于龙门县国土局是一个行政部门，我们公司作为企业，与国土局也有业务来往，也没有想过去收回这部车，既然陈水发作为局长主动提议要过户至其一个亲戚名下，这样以后车发生交通事故之类的与我们公司无关，不用承担责任，我就决定派李某去处理这件事，后来李某回来报账的时候说车已经过户，并且写了收据给陈水发，但是实际没有收到车款，财务也无法处理，我也没有办法。陈水发作为政府官员，以前也是龙门国土局的局长，在以前业务往来中（主要是土地征收、采矿权拍卖的业务）也有给我们公司的发展提供帮助和支持，我们公司以后还要在龙门发展，陈水发及其的介绍的人也一直未有将车款交给我们公司的意思表示，我们也不敢去提这笔车款的事情，不敢得罪他，只能无奈地接受这件事实，他的行为确实是很无赖的。</w:t>
      </w:r>
    </w:p>
    <w:p w:rsidR="00791286" w:rsidRDefault="00791286">
      <w:pPr>
        <w:spacing w:line="500" w:lineRule="atLeast"/>
        <w:ind w:firstLine="600"/>
        <w:divId w:val="429350586"/>
        <w:rPr>
          <w:rFonts w:hint="eastAsia"/>
          <w:sz w:val="30"/>
          <w:szCs w:val="30"/>
        </w:rPr>
      </w:pPr>
      <w:r>
        <w:rPr>
          <w:rFonts w:hint="eastAsia"/>
          <w:sz w:val="30"/>
          <w:szCs w:val="30"/>
        </w:rPr>
        <w:t>（</w:t>
      </w:r>
      <w:r>
        <w:rPr>
          <w:rFonts w:hint="eastAsia"/>
          <w:sz w:val="30"/>
          <w:szCs w:val="30"/>
        </w:rPr>
        <w:t>5</w:t>
      </w:r>
      <w:r>
        <w:rPr>
          <w:rFonts w:hint="eastAsia"/>
          <w:sz w:val="30"/>
          <w:szCs w:val="30"/>
        </w:rPr>
        <w:t>）证人林某的证言：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女婿陈智亮和他的朋友到我在大亚湾的住宅，叫我把身份证给他父亲陈水发用于把陈水发的丰田霸道越野车过户到我名下，我答应并提供了身份证和居住证给陈智亮。过户手续中身份证复印件的签名不是我亲手签名的，是别人冒签的，我没有拿过这部车的买卖协议，也没有拿过收据。过了一段时间我向陈智亮借用那部车看见行驶证已经过户到我名下，我怀疑陈水发那辆车是违法所得，怕相关部门查处他，就把车过户到我名下，我也只是怀疑并没有确切的证据，由于大家是亲戚，所以我没有过问太多，这辆车只是过户到我名下，车还是陈水发的，陈智亮说这部车价值约</w:t>
      </w:r>
      <w:r>
        <w:rPr>
          <w:rFonts w:hint="eastAsia"/>
          <w:sz w:val="30"/>
          <w:szCs w:val="30"/>
        </w:rPr>
        <w:t>20</w:t>
      </w:r>
      <w:r>
        <w:rPr>
          <w:rFonts w:hint="eastAsia"/>
          <w:sz w:val="30"/>
          <w:szCs w:val="30"/>
        </w:rPr>
        <w:t>多万元，我也没拿过车款给陈水发。</w:t>
      </w:r>
    </w:p>
    <w:p w:rsidR="00791286" w:rsidRDefault="00791286">
      <w:pPr>
        <w:spacing w:line="500" w:lineRule="atLeast"/>
        <w:ind w:firstLine="600"/>
        <w:divId w:val="772895428"/>
        <w:rPr>
          <w:rFonts w:hint="eastAsia"/>
          <w:sz w:val="30"/>
          <w:szCs w:val="30"/>
        </w:rPr>
      </w:pPr>
      <w:r>
        <w:rPr>
          <w:rFonts w:hint="eastAsia"/>
          <w:sz w:val="30"/>
          <w:szCs w:val="30"/>
        </w:rPr>
        <w:t>（</w:t>
      </w:r>
      <w:r>
        <w:rPr>
          <w:rFonts w:hint="eastAsia"/>
          <w:sz w:val="30"/>
          <w:szCs w:val="30"/>
        </w:rPr>
        <w:t>6</w:t>
      </w:r>
      <w:r>
        <w:rPr>
          <w:rFonts w:hint="eastAsia"/>
          <w:sz w:val="30"/>
          <w:szCs w:val="30"/>
        </w:rPr>
        <w:t>）证人何某的证言：</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月期间，邹景青让我伪造材料，将富迪公司的营业执照、组织代码证、工商企业机读资料的复印件法人代表涂改成唐耀培再去复印，将龙门县南昆山下坪村龙瀑附近唐耀培名下的</w:t>
      </w:r>
      <w:r>
        <w:rPr>
          <w:rFonts w:hint="eastAsia"/>
          <w:sz w:val="30"/>
          <w:szCs w:val="30"/>
        </w:rPr>
        <w:t>11</w:t>
      </w:r>
      <w:r>
        <w:rPr>
          <w:rFonts w:hint="eastAsia"/>
          <w:sz w:val="30"/>
          <w:szCs w:val="30"/>
        </w:rPr>
        <w:t>宗土地约</w:t>
      </w:r>
      <w:r>
        <w:rPr>
          <w:rFonts w:hint="eastAsia"/>
          <w:sz w:val="30"/>
          <w:szCs w:val="30"/>
        </w:rPr>
        <w:t>40000</w:t>
      </w:r>
      <w:r>
        <w:rPr>
          <w:rFonts w:hint="eastAsia"/>
          <w:sz w:val="30"/>
          <w:szCs w:val="30"/>
        </w:rPr>
        <w:t>平方米更名到富迪公司名下，以此达到规避税费的目的。富迪公司的实际出资人是邝华仔，但是由其妹夫石德盛担任法人代表，邹锦青占</w:t>
      </w:r>
      <w:r>
        <w:rPr>
          <w:rFonts w:hint="eastAsia"/>
          <w:sz w:val="30"/>
          <w:szCs w:val="30"/>
        </w:rPr>
        <w:t>10%</w:t>
      </w:r>
      <w:r>
        <w:rPr>
          <w:rFonts w:hint="eastAsia"/>
          <w:sz w:val="30"/>
          <w:szCs w:val="30"/>
        </w:rPr>
        <w:t>的股份。</w:t>
      </w:r>
    </w:p>
    <w:p w:rsidR="00791286" w:rsidRDefault="00791286">
      <w:pPr>
        <w:spacing w:line="500" w:lineRule="atLeast"/>
        <w:ind w:firstLine="600"/>
        <w:divId w:val="1693456597"/>
        <w:rPr>
          <w:rFonts w:hint="eastAsia"/>
          <w:sz w:val="30"/>
          <w:szCs w:val="30"/>
        </w:rPr>
      </w:pPr>
      <w:r>
        <w:rPr>
          <w:rFonts w:hint="eastAsia"/>
          <w:sz w:val="30"/>
          <w:szCs w:val="30"/>
        </w:rPr>
        <w:t>（</w:t>
      </w:r>
      <w:r>
        <w:rPr>
          <w:rFonts w:hint="eastAsia"/>
          <w:sz w:val="30"/>
          <w:szCs w:val="30"/>
        </w:rPr>
        <w:t>7</w:t>
      </w:r>
      <w:r>
        <w:rPr>
          <w:rFonts w:hint="eastAsia"/>
          <w:sz w:val="30"/>
          <w:szCs w:val="30"/>
        </w:rPr>
        <w:t>）证人张某的证言：龙门县南昆山下坪村龙瀑附近唐耀培名下的</w:t>
      </w:r>
      <w:r>
        <w:rPr>
          <w:rFonts w:hint="eastAsia"/>
          <w:sz w:val="30"/>
          <w:szCs w:val="30"/>
        </w:rPr>
        <w:t>11</w:t>
      </w:r>
      <w:r>
        <w:rPr>
          <w:rFonts w:hint="eastAsia"/>
          <w:sz w:val="30"/>
          <w:szCs w:val="30"/>
        </w:rPr>
        <w:t>宗土地约</w:t>
      </w:r>
      <w:r>
        <w:rPr>
          <w:rFonts w:hint="eastAsia"/>
          <w:sz w:val="30"/>
          <w:szCs w:val="30"/>
        </w:rPr>
        <w:t>40000</w:t>
      </w:r>
      <w:r>
        <w:rPr>
          <w:rFonts w:hint="eastAsia"/>
          <w:sz w:val="30"/>
          <w:szCs w:val="30"/>
        </w:rPr>
        <w:t>平方米变更到富迪公司名下由我审批之后交回给地籍股，地籍股再将审批材料交给陈水发审批。材料有原来的土地证复印件、法人身份信息、组织机构代码证、工商营业执照、工商出具的机读资料等材料。陈水发在审批过程中也需要审查所有材料并且对上述材料逐一认真审核。</w:t>
      </w:r>
    </w:p>
    <w:p w:rsidR="00791286" w:rsidRDefault="00791286">
      <w:pPr>
        <w:spacing w:line="500" w:lineRule="atLeast"/>
        <w:ind w:firstLine="600"/>
        <w:divId w:val="588975575"/>
        <w:rPr>
          <w:rFonts w:hint="eastAsia"/>
          <w:sz w:val="30"/>
          <w:szCs w:val="30"/>
        </w:rPr>
      </w:pPr>
      <w:r>
        <w:rPr>
          <w:rFonts w:hint="eastAsia"/>
          <w:sz w:val="30"/>
          <w:szCs w:val="30"/>
        </w:rPr>
        <w:t>6.</w:t>
      </w:r>
      <w:r>
        <w:rPr>
          <w:rFonts w:hint="eastAsia"/>
          <w:sz w:val="30"/>
          <w:szCs w:val="30"/>
        </w:rPr>
        <w:t>辨认笔录，证实陈水发辨认出其在任龙门县国土局局长期间审批富迪公司位于龙门县南昆山下坪村川龙瀑布附近</w:t>
      </w:r>
      <w:r>
        <w:rPr>
          <w:rFonts w:hint="eastAsia"/>
          <w:sz w:val="30"/>
          <w:szCs w:val="30"/>
        </w:rPr>
        <w:t>39778</w:t>
      </w:r>
      <w:r>
        <w:rPr>
          <w:rFonts w:hint="eastAsia"/>
          <w:sz w:val="30"/>
          <w:szCs w:val="30"/>
        </w:rPr>
        <w:t>平方米土地变更登记过程中对该变更申请予以签名同意审批文件。</w:t>
      </w:r>
    </w:p>
    <w:p w:rsidR="00791286" w:rsidRDefault="00791286">
      <w:pPr>
        <w:spacing w:line="500" w:lineRule="atLeast"/>
        <w:ind w:firstLine="600"/>
        <w:divId w:val="150144154"/>
        <w:rPr>
          <w:rFonts w:hint="eastAsia"/>
          <w:sz w:val="30"/>
          <w:szCs w:val="30"/>
        </w:rPr>
      </w:pPr>
      <w:r>
        <w:rPr>
          <w:rFonts w:hint="eastAsia"/>
          <w:sz w:val="30"/>
          <w:szCs w:val="30"/>
        </w:rPr>
        <w:t>本院认为，被告人陈水发身为国家工作人员，严重不负责任，没有认真履行职责，致使国家利益遭受重大损失，情节特别严重，其行为已构成玩忽职守罪。被告人陈水发利用职务上的便利，索取他人财物，数额较大，其行为已构成受贿罪。应数罪并罚。据此，公诉机关指控被告人所犯的罪名成立，本院予以支持。</w:t>
      </w:r>
    </w:p>
    <w:p w:rsidR="00791286" w:rsidRDefault="00791286">
      <w:pPr>
        <w:spacing w:line="500" w:lineRule="atLeast"/>
        <w:ind w:firstLine="600"/>
        <w:divId w:val="254368325"/>
        <w:rPr>
          <w:rFonts w:hint="eastAsia"/>
          <w:sz w:val="30"/>
          <w:szCs w:val="30"/>
        </w:rPr>
      </w:pPr>
      <w:r>
        <w:rPr>
          <w:rFonts w:hint="eastAsia"/>
          <w:sz w:val="30"/>
          <w:szCs w:val="30"/>
        </w:rPr>
        <w:t>关于被告人陈水发犯玩忽职守罪的问题。富迪公司何某篡改资料，把依法不能进行变更登记的国有土地使用权进行申请变更登记，陈水发作为负责全面工作的副局长，在审批该块土地变更登记过程中，没有认真审查富迪公司的工商资料，没有发现该块土地使用者唐耀培身份信息与富迪公司的工商资料中法人代表及股东唐耀培的身份信息不一致，签署同意办证的意见，使得富迪公司通过变更登记取得该块土地的国有土地使用证，规避税收，造成国家损失</w:t>
      </w:r>
      <w:r>
        <w:rPr>
          <w:rFonts w:hint="eastAsia"/>
          <w:sz w:val="30"/>
          <w:szCs w:val="30"/>
        </w:rPr>
        <w:t>1961157.2</w:t>
      </w:r>
      <w:r>
        <w:rPr>
          <w:rFonts w:hint="eastAsia"/>
          <w:sz w:val="30"/>
          <w:szCs w:val="30"/>
        </w:rPr>
        <w:t>元，有被告人陈水发的供述、证人何某的证言、相关书证为证，犯罪事实清楚，证据充分。被告人的上述行为是严重不负责任的，符合玩忽职守罪的构成要件，属于玩忽职守罪。对陈水发及其辩护人提出被告人的行为玩忽职守罪的辩护意见，本院不予采纳。法律并无明确规定税收滞纳金的属性，故本案的滞纳金数额不宜认定为损失数额。</w:t>
      </w:r>
    </w:p>
    <w:p w:rsidR="00791286" w:rsidRDefault="00791286">
      <w:pPr>
        <w:spacing w:line="500" w:lineRule="atLeast"/>
        <w:ind w:firstLine="600"/>
        <w:divId w:val="652831829"/>
        <w:rPr>
          <w:rFonts w:hint="eastAsia"/>
          <w:sz w:val="30"/>
          <w:szCs w:val="30"/>
        </w:rPr>
      </w:pPr>
      <w:r>
        <w:rPr>
          <w:rFonts w:hint="eastAsia"/>
          <w:sz w:val="30"/>
          <w:szCs w:val="30"/>
        </w:rPr>
        <w:t>关于被告人陈水发犯受贿罪的问题。陈水发在任龙门国土局局长期间长期占用塔牌公司购买的丰田霸道车，</w:t>
      </w:r>
      <w:r>
        <w:rPr>
          <w:rFonts w:hint="eastAsia"/>
          <w:sz w:val="30"/>
          <w:szCs w:val="30"/>
        </w:rPr>
        <w:t>2007</w:t>
      </w:r>
      <w:r>
        <w:rPr>
          <w:rFonts w:hint="eastAsia"/>
          <w:sz w:val="30"/>
          <w:szCs w:val="30"/>
        </w:rPr>
        <w:t>年，龙门县纪委发现陈水发长期使用惠州塔牌公司车辆后，下发了整改通知其限期归还，陈水发随即将该车归还给惠州塔牌公司。</w:t>
      </w:r>
      <w:r>
        <w:rPr>
          <w:rFonts w:hint="eastAsia"/>
          <w:sz w:val="30"/>
          <w:szCs w:val="30"/>
        </w:rPr>
        <w:t>2009</w:t>
      </w:r>
      <w:r>
        <w:rPr>
          <w:rFonts w:hint="eastAsia"/>
          <w:sz w:val="30"/>
          <w:szCs w:val="30"/>
        </w:rPr>
        <w:t>年左右，陈水发以个人名义向惠州塔牌公司取回该辆车归自己使用，并将该辆车开回自己家，期间惠州塔牌公司多次催促其归还，其一直未归还。</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月，陈水发调离龙门国土局到龙门统战部之后依然占用该车，直到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月左右，陈水发主动要求塔牌公司将该车过户到其亲家林某的名下，与李某签署购车协议，并且在未付款项的情况下要求塔牌公司出具收据已收到</w:t>
      </w:r>
      <w:r>
        <w:rPr>
          <w:rFonts w:hint="eastAsia"/>
          <w:sz w:val="30"/>
          <w:szCs w:val="30"/>
        </w:rPr>
        <w:t>250000</w:t>
      </w:r>
      <w:r>
        <w:rPr>
          <w:rFonts w:hint="eastAsia"/>
          <w:sz w:val="30"/>
          <w:szCs w:val="30"/>
        </w:rPr>
        <w:t>元，有陈水发在侦查阶段前五次笔录均供述当时将</w:t>
      </w:r>
      <w:r>
        <w:rPr>
          <w:rFonts w:hint="eastAsia"/>
          <w:sz w:val="30"/>
          <w:szCs w:val="30"/>
        </w:rPr>
        <w:t>250000</w:t>
      </w:r>
      <w:r>
        <w:rPr>
          <w:rFonts w:hint="eastAsia"/>
          <w:sz w:val="30"/>
          <w:szCs w:val="30"/>
        </w:rPr>
        <w:t>元给李某，但是李某未拿走，之后其也没有付款给塔牌公司的陈述，与李某、刁某、陈某、林某的证言，机动车登记证书，惠州塔牌公司征地、挂牌及地籍登记档案，龙门县党风廉政建设领导小组办公室相关文件等书证相印证。陈水发翻供辩称已支付购车款</w:t>
      </w:r>
      <w:r>
        <w:rPr>
          <w:rFonts w:hint="eastAsia"/>
          <w:sz w:val="30"/>
          <w:szCs w:val="30"/>
        </w:rPr>
        <w:t>250000</w:t>
      </w:r>
      <w:r>
        <w:rPr>
          <w:rFonts w:hint="eastAsia"/>
          <w:sz w:val="30"/>
          <w:szCs w:val="30"/>
        </w:rPr>
        <w:t>元，车款的来源是在云浮以</w:t>
      </w:r>
      <w:r>
        <w:rPr>
          <w:rFonts w:hint="eastAsia"/>
          <w:sz w:val="30"/>
          <w:szCs w:val="30"/>
        </w:rPr>
        <w:t>50000</w:t>
      </w:r>
      <w:r>
        <w:rPr>
          <w:rFonts w:hint="eastAsia"/>
          <w:sz w:val="30"/>
          <w:szCs w:val="30"/>
        </w:rPr>
        <w:t>元购买了一幅玉石壁画之后转手以</w:t>
      </w:r>
      <w:r>
        <w:rPr>
          <w:rFonts w:hint="eastAsia"/>
          <w:sz w:val="30"/>
          <w:szCs w:val="30"/>
        </w:rPr>
        <w:t>248000</w:t>
      </w:r>
      <w:r>
        <w:rPr>
          <w:rFonts w:hint="eastAsia"/>
          <w:sz w:val="30"/>
          <w:szCs w:val="30"/>
        </w:rPr>
        <w:t>元卖给一个外省人；辩称在侦查阶段前五次笔录是因为其儿子被拘禁，不想连累家人以及不适应在纪委的作息，腰痛，想早日转到看守所所作出的供述。上述辩解均缺乏事实依据及法律依据，本院</w:t>
      </w:r>
      <w:r>
        <w:rPr>
          <w:rFonts w:hint="eastAsia"/>
          <w:sz w:val="30"/>
          <w:szCs w:val="30"/>
        </w:rPr>
        <w:t>不予采纳。陈水发利用其在任龙门县国土局局长期间为塔牌公司办理过相关业务，长期占用塔牌公司的车辆，而且在</w:t>
      </w:r>
      <w:r>
        <w:rPr>
          <w:rFonts w:hint="eastAsia"/>
          <w:sz w:val="30"/>
          <w:szCs w:val="30"/>
        </w:rPr>
        <w:t>2009</w:t>
      </w:r>
      <w:r>
        <w:rPr>
          <w:rFonts w:hint="eastAsia"/>
          <w:sz w:val="30"/>
          <w:szCs w:val="30"/>
        </w:rPr>
        <w:t>年以个人的名义继续占用，在调离龙门县国土局之后向塔牌公司索要该车的所有权，要求塔牌公司无偿过户至其亲家林某名下，属于受贿行为，受贿数额达</w:t>
      </w:r>
      <w:r>
        <w:rPr>
          <w:rFonts w:hint="eastAsia"/>
          <w:sz w:val="30"/>
          <w:szCs w:val="30"/>
        </w:rPr>
        <w:t>336400</w:t>
      </w:r>
      <w:r>
        <w:rPr>
          <w:rFonts w:hint="eastAsia"/>
          <w:sz w:val="30"/>
          <w:szCs w:val="30"/>
        </w:rPr>
        <w:t>元，构成受贿罪。故对被告人及其辩护人提出的被告人的行为不构成受贿罪的辩护意见，不予采纳。依照《中华人民共和国刑法》第三百九十七条第一款、第三百八十五条第一款、第三百八十六条、第三百八十三条第一款第（二）项、第六十一条、第六十九条，最高人民法院最高人民检察院《关于办理贪污贿赂刑事案件件适用法律若干问题的解释》第二条第一款、第十九条第一款之规定，判决如下：</w:t>
      </w:r>
    </w:p>
    <w:p w:rsidR="00791286" w:rsidRDefault="00791286">
      <w:pPr>
        <w:spacing w:line="500" w:lineRule="atLeast"/>
        <w:ind w:firstLine="600"/>
        <w:divId w:val="844515974"/>
        <w:rPr>
          <w:rFonts w:hint="eastAsia"/>
          <w:sz w:val="30"/>
          <w:szCs w:val="30"/>
        </w:rPr>
      </w:pPr>
      <w:r>
        <w:rPr>
          <w:rFonts w:hint="eastAsia"/>
          <w:sz w:val="30"/>
          <w:szCs w:val="30"/>
        </w:rPr>
        <w:t>被告人陈水发犯玩忽职守罪，判处有期徒刑四年；犯受贿罪，判处有期徒刑三年六个月，并处罚金</w:t>
      </w:r>
      <w:r>
        <w:rPr>
          <w:rFonts w:hint="eastAsia"/>
          <w:sz w:val="30"/>
          <w:szCs w:val="30"/>
        </w:rPr>
        <w:t>200000</w:t>
      </w:r>
      <w:r>
        <w:rPr>
          <w:rFonts w:hint="eastAsia"/>
          <w:sz w:val="30"/>
          <w:szCs w:val="30"/>
        </w:rPr>
        <w:t>元。总和刑期有期徒刑七年六个月，决定执行刑期有期徒刑七年，并处罚金</w:t>
      </w:r>
      <w:r>
        <w:rPr>
          <w:rFonts w:hint="eastAsia"/>
          <w:sz w:val="30"/>
          <w:szCs w:val="30"/>
        </w:rPr>
        <w:t>200000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p>
    <w:p w:rsidR="00791286" w:rsidRDefault="00791286">
      <w:pPr>
        <w:spacing w:line="500" w:lineRule="atLeast"/>
        <w:ind w:firstLine="600"/>
        <w:divId w:val="330181980"/>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791286" w:rsidRDefault="00791286">
      <w:pPr>
        <w:spacing w:line="500" w:lineRule="atLeast"/>
        <w:ind w:firstLine="600"/>
        <w:divId w:val="955406731"/>
        <w:rPr>
          <w:rFonts w:hint="eastAsia"/>
          <w:sz w:val="30"/>
          <w:szCs w:val="30"/>
        </w:rPr>
      </w:pPr>
      <w:r>
        <w:rPr>
          <w:rFonts w:hint="eastAsia"/>
          <w:sz w:val="30"/>
          <w:szCs w:val="30"/>
        </w:rPr>
        <w:t>审判长张剑文</w:t>
      </w:r>
    </w:p>
    <w:p w:rsidR="00791286" w:rsidRDefault="00791286">
      <w:pPr>
        <w:spacing w:line="500" w:lineRule="atLeast"/>
        <w:ind w:firstLine="600"/>
        <w:divId w:val="1060399428"/>
        <w:rPr>
          <w:rFonts w:hint="eastAsia"/>
          <w:sz w:val="30"/>
          <w:szCs w:val="30"/>
        </w:rPr>
      </w:pPr>
      <w:r>
        <w:rPr>
          <w:rFonts w:hint="eastAsia"/>
          <w:sz w:val="30"/>
          <w:szCs w:val="30"/>
        </w:rPr>
        <w:t>审判员陈东宝</w:t>
      </w:r>
    </w:p>
    <w:p w:rsidR="00791286" w:rsidRDefault="00791286">
      <w:pPr>
        <w:spacing w:line="500" w:lineRule="atLeast"/>
        <w:ind w:firstLine="600"/>
        <w:divId w:val="30691228"/>
        <w:rPr>
          <w:rFonts w:hint="eastAsia"/>
          <w:sz w:val="30"/>
          <w:szCs w:val="30"/>
        </w:rPr>
      </w:pPr>
      <w:r>
        <w:rPr>
          <w:rFonts w:hint="eastAsia"/>
          <w:sz w:val="30"/>
          <w:szCs w:val="30"/>
        </w:rPr>
        <w:t>人民陪审员利国安</w:t>
      </w:r>
    </w:p>
    <w:p w:rsidR="00791286" w:rsidRDefault="00791286">
      <w:pPr>
        <w:spacing w:line="500" w:lineRule="atLeast"/>
        <w:ind w:firstLine="600"/>
        <w:divId w:val="994989834"/>
        <w:rPr>
          <w:rFonts w:hint="eastAsia"/>
          <w:sz w:val="30"/>
          <w:szCs w:val="30"/>
        </w:rPr>
      </w:pPr>
      <w:r>
        <w:rPr>
          <w:rFonts w:hint="eastAsia"/>
          <w:sz w:val="30"/>
          <w:szCs w:val="30"/>
        </w:rPr>
        <w:t>二〇一六年五月十日</w:t>
      </w:r>
    </w:p>
    <w:p w:rsidR="00791286" w:rsidRDefault="00791286">
      <w:pPr>
        <w:spacing w:line="500" w:lineRule="atLeast"/>
        <w:ind w:firstLine="600"/>
        <w:divId w:val="1291740316"/>
        <w:rPr>
          <w:rFonts w:hint="eastAsia"/>
          <w:sz w:val="30"/>
          <w:szCs w:val="30"/>
        </w:rPr>
      </w:pPr>
      <w:r>
        <w:rPr>
          <w:rFonts w:hint="eastAsia"/>
          <w:sz w:val="30"/>
          <w:szCs w:val="30"/>
        </w:rPr>
        <w:t>书记员王春茹</w:t>
      </w:r>
    </w:p>
    <w:p w:rsidR="00791286" w:rsidRDefault="00791286">
      <w:pPr>
        <w:spacing w:line="500" w:lineRule="atLeast"/>
        <w:ind w:firstLine="600"/>
        <w:divId w:val="1840196381"/>
        <w:rPr>
          <w:rFonts w:hint="eastAsia"/>
          <w:sz w:val="30"/>
          <w:szCs w:val="30"/>
        </w:rPr>
      </w:pPr>
      <w:r>
        <w:rPr>
          <w:rFonts w:hint="eastAsia"/>
          <w:sz w:val="30"/>
          <w:szCs w:val="30"/>
        </w:rPr>
        <w:t>附：相关法律条文</w:t>
      </w:r>
    </w:p>
    <w:p w:rsidR="00791286" w:rsidRDefault="00791286">
      <w:pPr>
        <w:spacing w:line="500" w:lineRule="atLeast"/>
        <w:ind w:firstLine="600"/>
        <w:divId w:val="126775593"/>
        <w:rPr>
          <w:rFonts w:hint="eastAsia"/>
          <w:sz w:val="30"/>
          <w:szCs w:val="30"/>
        </w:rPr>
      </w:pPr>
      <w:r>
        <w:rPr>
          <w:rFonts w:hint="eastAsia"/>
          <w:sz w:val="30"/>
          <w:szCs w:val="30"/>
        </w:rPr>
        <w:t>《中华人民共和国刑法》</w:t>
      </w:r>
    </w:p>
    <w:p w:rsidR="00791286" w:rsidRDefault="00791286">
      <w:pPr>
        <w:spacing w:line="500" w:lineRule="atLeast"/>
        <w:ind w:firstLine="600"/>
        <w:divId w:val="171889327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791286" w:rsidRDefault="00791286">
      <w:pPr>
        <w:spacing w:line="500" w:lineRule="atLeast"/>
        <w:ind w:firstLine="600"/>
        <w:divId w:val="113910736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791286" w:rsidRDefault="00791286">
      <w:pPr>
        <w:spacing w:line="500" w:lineRule="atLeast"/>
        <w:ind w:firstLine="600"/>
        <w:divId w:val="13248212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91286" w:rsidRDefault="00791286">
      <w:pPr>
        <w:spacing w:line="500" w:lineRule="atLeast"/>
        <w:ind w:firstLine="600"/>
        <w:divId w:val="1073115350"/>
        <w:rPr>
          <w:rFonts w:hint="eastAsia"/>
          <w:sz w:val="30"/>
          <w:szCs w:val="30"/>
        </w:rPr>
      </w:pPr>
      <w:r>
        <w:rPr>
          <w:rFonts w:hint="eastAsia"/>
          <w:sz w:val="30"/>
          <w:szCs w:val="30"/>
        </w:rPr>
        <w:t>国家工作人员在经济往来中，违反国家规定，收受各种名义的回扣、手续费，归个人所有的，以受贿论处。</w:t>
      </w:r>
    </w:p>
    <w:p w:rsidR="00791286" w:rsidRDefault="00791286">
      <w:pPr>
        <w:spacing w:line="500" w:lineRule="atLeast"/>
        <w:ind w:firstLine="600"/>
        <w:divId w:val="209534813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91286" w:rsidRDefault="00791286">
      <w:pPr>
        <w:spacing w:line="500" w:lineRule="atLeast"/>
        <w:ind w:firstLine="600"/>
        <w:divId w:val="1745180706"/>
        <w:rPr>
          <w:rFonts w:hint="eastAsia"/>
          <w:sz w:val="30"/>
          <w:szCs w:val="30"/>
        </w:rPr>
      </w:pPr>
      <w:r>
        <w:rPr>
          <w:rFonts w:hint="eastAsia"/>
          <w:sz w:val="30"/>
          <w:szCs w:val="30"/>
        </w:rPr>
        <w:t>第三百八十三条对犯贪污罪的，根据情节轻重，分别依照下列规定处罚：</w:t>
      </w:r>
    </w:p>
    <w:p w:rsidR="00791286" w:rsidRDefault="00791286">
      <w:pPr>
        <w:spacing w:line="500" w:lineRule="atLeast"/>
        <w:ind w:firstLine="600"/>
        <w:divId w:val="988903994"/>
        <w:rPr>
          <w:rFonts w:hint="eastAsia"/>
          <w:sz w:val="30"/>
          <w:szCs w:val="30"/>
        </w:rPr>
      </w:pPr>
      <w:r>
        <w:rPr>
          <w:rFonts w:hint="eastAsia"/>
          <w:sz w:val="30"/>
          <w:szCs w:val="30"/>
        </w:rPr>
        <w:t>（一）贪污数额较大或者有其他较重情节的，处三年以下有期徒刑或者拘役，并处罚金。</w:t>
      </w:r>
    </w:p>
    <w:p w:rsidR="00791286" w:rsidRDefault="00791286">
      <w:pPr>
        <w:spacing w:line="500" w:lineRule="atLeast"/>
        <w:ind w:firstLine="600"/>
        <w:divId w:val="560559603"/>
        <w:rPr>
          <w:rFonts w:hint="eastAsia"/>
          <w:sz w:val="30"/>
          <w:szCs w:val="30"/>
        </w:rPr>
      </w:pPr>
      <w:r>
        <w:rPr>
          <w:rFonts w:hint="eastAsia"/>
          <w:sz w:val="30"/>
          <w:szCs w:val="30"/>
        </w:rPr>
        <w:t>（二）贪污数额巨大或者有其他严重情节的，处三年以上十年以下有期徒刑，并处罚金或者没收财产。</w:t>
      </w:r>
    </w:p>
    <w:p w:rsidR="00791286" w:rsidRDefault="00791286">
      <w:pPr>
        <w:spacing w:line="500" w:lineRule="atLeast"/>
        <w:ind w:firstLine="600"/>
        <w:divId w:val="2227594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91286" w:rsidRDefault="00791286">
      <w:pPr>
        <w:spacing w:line="500" w:lineRule="atLeast"/>
        <w:ind w:firstLine="600"/>
        <w:divId w:val="1041903833"/>
        <w:rPr>
          <w:rFonts w:hint="eastAsia"/>
          <w:sz w:val="30"/>
          <w:szCs w:val="30"/>
        </w:rPr>
      </w:pPr>
      <w:r>
        <w:rPr>
          <w:rFonts w:hint="eastAsia"/>
          <w:sz w:val="30"/>
          <w:szCs w:val="30"/>
        </w:rPr>
        <w:t>对多次贪污未经处理的，按照累计贪污数额处罚。</w:t>
      </w:r>
    </w:p>
    <w:p w:rsidR="00791286" w:rsidRDefault="00791286">
      <w:pPr>
        <w:spacing w:line="500" w:lineRule="atLeast"/>
        <w:ind w:firstLine="600"/>
        <w:divId w:val="20159543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91286" w:rsidRDefault="00791286">
      <w:pPr>
        <w:spacing w:line="500" w:lineRule="atLeast"/>
        <w:ind w:firstLine="600"/>
        <w:divId w:val="1619685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91286" w:rsidRDefault="00791286">
      <w:pPr>
        <w:spacing w:line="500" w:lineRule="atLeast"/>
        <w:ind w:firstLine="600"/>
        <w:divId w:val="1749692829"/>
        <w:rPr>
          <w:rFonts w:hint="eastAsia"/>
          <w:sz w:val="30"/>
          <w:szCs w:val="30"/>
        </w:rPr>
      </w:pPr>
      <w:r>
        <w:rPr>
          <w:rFonts w:hint="eastAsia"/>
          <w:sz w:val="30"/>
          <w:szCs w:val="30"/>
        </w:rPr>
        <w:t>第五十二条判处罚金，应当根据犯罪情节决定罚金数额。</w:t>
      </w:r>
    </w:p>
    <w:p w:rsidR="00791286" w:rsidRDefault="00791286">
      <w:pPr>
        <w:spacing w:line="500" w:lineRule="atLeast"/>
        <w:ind w:firstLine="600"/>
        <w:divId w:val="15598251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91286" w:rsidRDefault="00791286">
      <w:pPr>
        <w:spacing w:line="500" w:lineRule="atLeast"/>
        <w:ind w:firstLine="600"/>
        <w:divId w:val="1488593806"/>
        <w:rPr>
          <w:rFonts w:hint="eastAsia"/>
          <w:sz w:val="30"/>
          <w:szCs w:val="30"/>
        </w:rPr>
      </w:pPr>
      <w:r>
        <w:rPr>
          <w:rFonts w:hint="eastAsia"/>
          <w:sz w:val="30"/>
          <w:szCs w:val="30"/>
        </w:rPr>
        <w:t>由于遭遇不能抗拒的灾祸等原因缴纳确实有困难的，经人民法院裁定，可以延期缴纳、酌情减少或者免除。</w:t>
      </w:r>
    </w:p>
    <w:p w:rsidR="00791286" w:rsidRDefault="00791286">
      <w:pPr>
        <w:spacing w:line="500" w:lineRule="atLeast"/>
        <w:ind w:firstLine="600"/>
        <w:divId w:val="38411018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791286" w:rsidRDefault="00791286">
      <w:pPr>
        <w:spacing w:line="500" w:lineRule="atLeast"/>
        <w:ind w:firstLine="600"/>
        <w:divId w:val="18379898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91286" w:rsidRDefault="00791286">
      <w:pPr>
        <w:spacing w:line="500" w:lineRule="atLeast"/>
        <w:ind w:firstLine="600"/>
        <w:divId w:val="1421365248"/>
        <w:rPr>
          <w:rFonts w:hint="eastAsia"/>
          <w:sz w:val="30"/>
          <w:szCs w:val="30"/>
        </w:rPr>
      </w:pPr>
      <w:r>
        <w:rPr>
          <w:rFonts w:hint="eastAsia"/>
          <w:sz w:val="30"/>
          <w:szCs w:val="30"/>
        </w:rPr>
        <w:t>数罪中有判处附加刑的，附加刑仍须执行，其中附加刑种类相同的，合并执行，种类不同的，分别执行。</w:t>
      </w:r>
    </w:p>
    <w:p w:rsidR="00791286" w:rsidRDefault="00791286">
      <w:pPr>
        <w:spacing w:line="500" w:lineRule="atLeast"/>
        <w:ind w:firstLine="600"/>
        <w:divId w:val="512308758"/>
        <w:rPr>
          <w:rFonts w:hint="eastAsia"/>
          <w:sz w:val="30"/>
          <w:szCs w:val="30"/>
        </w:rPr>
      </w:pPr>
      <w:r>
        <w:rPr>
          <w:rFonts w:hint="eastAsia"/>
          <w:sz w:val="30"/>
          <w:szCs w:val="30"/>
        </w:rPr>
        <w:t>最高人民法院最高人民检察院《关于办理贪污贿赂刑事案件件适用法律若干问题的解释》</w:t>
      </w:r>
    </w:p>
    <w:p w:rsidR="00791286" w:rsidRDefault="00791286">
      <w:pPr>
        <w:spacing w:line="500" w:lineRule="atLeast"/>
        <w:ind w:firstLine="600"/>
        <w:divId w:val="19362089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91286" w:rsidRDefault="00791286">
      <w:pPr>
        <w:spacing w:line="500" w:lineRule="atLeast"/>
        <w:ind w:firstLine="600"/>
        <w:divId w:val="171607520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91286" w:rsidRDefault="00791286">
      <w:pPr>
        <w:spacing w:line="500" w:lineRule="atLeast"/>
        <w:ind w:firstLine="600"/>
        <w:divId w:val="162477018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91286" w:rsidRDefault="00791286">
      <w:pPr>
        <w:spacing w:line="500" w:lineRule="atLeast"/>
        <w:ind w:firstLine="600"/>
        <w:divId w:val="12412584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91286" w:rsidRDefault="00791286">
      <w:pPr>
        <w:spacing w:line="500" w:lineRule="atLeast"/>
        <w:ind w:firstLine="600"/>
        <w:divId w:val="1180564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1286" w:rsidRDefault="00791286" w:rsidP="00791286">
      <w:pPr>
        <w:rPr>
          <w:rFonts w:hint="eastAsia"/>
        </w:rPr>
      </w:pPr>
      <w:r>
        <w:separator/>
      </w:r>
    </w:p>
  </w:endnote>
  <w:endnote w:type="continuationSeparator" w:id="0">
    <w:p w:rsidR="00791286" w:rsidRDefault="00791286" w:rsidP="007912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1286" w:rsidRDefault="00791286" w:rsidP="00791286">
      <w:pPr>
        <w:rPr>
          <w:rFonts w:hint="eastAsia"/>
        </w:rPr>
      </w:pPr>
      <w:r>
        <w:separator/>
      </w:r>
    </w:p>
  </w:footnote>
  <w:footnote w:type="continuationSeparator" w:id="0">
    <w:p w:rsidR="00791286" w:rsidRDefault="00791286" w:rsidP="007912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1286"/>
    <w:rsid w:val="002A6721"/>
    <w:rsid w:val="00791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1286"/>
    <w:pPr>
      <w:tabs>
        <w:tab w:val="center" w:pos="4153"/>
        <w:tab w:val="right" w:pos="8306"/>
      </w:tabs>
      <w:snapToGrid w:val="0"/>
      <w:jc w:val="center"/>
    </w:pPr>
    <w:rPr>
      <w:sz w:val="18"/>
      <w:szCs w:val="18"/>
    </w:rPr>
  </w:style>
  <w:style w:type="character" w:customStyle="1" w:styleId="a4">
    <w:name w:val="页眉 字符"/>
    <w:basedOn w:val="a0"/>
    <w:link w:val="a3"/>
    <w:uiPriority w:val="99"/>
    <w:rsid w:val="00791286"/>
    <w:rPr>
      <w:rFonts w:ascii="宋体" w:eastAsia="宋体" w:hAnsi="宋体" w:cs="宋体"/>
      <w:sz w:val="18"/>
      <w:szCs w:val="18"/>
    </w:rPr>
  </w:style>
  <w:style w:type="paragraph" w:styleId="a5">
    <w:name w:val="footer"/>
    <w:basedOn w:val="a"/>
    <w:link w:val="a6"/>
    <w:uiPriority w:val="99"/>
    <w:unhideWhenUsed/>
    <w:rsid w:val="00791286"/>
    <w:pPr>
      <w:tabs>
        <w:tab w:val="center" w:pos="4153"/>
        <w:tab w:val="right" w:pos="8306"/>
      </w:tabs>
      <w:snapToGrid w:val="0"/>
    </w:pPr>
    <w:rPr>
      <w:sz w:val="18"/>
      <w:szCs w:val="18"/>
    </w:rPr>
  </w:style>
  <w:style w:type="character" w:customStyle="1" w:styleId="a6">
    <w:name w:val="页脚 字符"/>
    <w:basedOn w:val="a0"/>
    <w:link w:val="a5"/>
    <w:uiPriority w:val="99"/>
    <w:rsid w:val="007912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974">
      <w:marLeft w:val="0"/>
      <w:marRight w:val="0"/>
      <w:marTop w:val="10"/>
      <w:marBottom w:val="10"/>
      <w:divBdr>
        <w:top w:val="none" w:sz="0" w:space="0" w:color="auto"/>
        <w:left w:val="none" w:sz="0" w:space="0" w:color="auto"/>
        <w:bottom w:val="none" w:sz="0" w:space="0" w:color="auto"/>
        <w:right w:val="none" w:sz="0" w:space="0" w:color="auto"/>
      </w:divBdr>
    </w:div>
    <w:div w:id="11805649">
      <w:marLeft w:val="0"/>
      <w:marRight w:val="0"/>
      <w:marTop w:val="10"/>
      <w:marBottom w:val="10"/>
      <w:divBdr>
        <w:top w:val="none" w:sz="0" w:space="0" w:color="auto"/>
        <w:left w:val="none" w:sz="0" w:space="0" w:color="auto"/>
        <w:bottom w:val="none" w:sz="0" w:space="0" w:color="auto"/>
        <w:right w:val="none" w:sz="0" w:space="0" w:color="auto"/>
      </w:divBdr>
    </w:div>
    <w:div w:id="20866339">
      <w:marLeft w:val="0"/>
      <w:marRight w:val="0"/>
      <w:marTop w:val="10"/>
      <w:marBottom w:val="10"/>
      <w:divBdr>
        <w:top w:val="none" w:sz="0" w:space="0" w:color="auto"/>
        <w:left w:val="none" w:sz="0" w:space="0" w:color="auto"/>
        <w:bottom w:val="none" w:sz="0" w:space="0" w:color="auto"/>
        <w:right w:val="none" w:sz="0" w:space="0" w:color="auto"/>
      </w:divBdr>
    </w:div>
    <w:div w:id="30691228">
      <w:marLeft w:val="0"/>
      <w:marRight w:val="0"/>
      <w:marTop w:val="10"/>
      <w:marBottom w:val="10"/>
      <w:divBdr>
        <w:top w:val="none" w:sz="0" w:space="0" w:color="auto"/>
        <w:left w:val="none" w:sz="0" w:space="0" w:color="auto"/>
        <w:bottom w:val="none" w:sz="0" w:space="0" w:color="auto"/>
        <w:right w:val="none" w:sz="0" w:space="0" w:color="auto"/>
      </w:divBdr>
    </w:div>
    <w:div w:id="52699438">
      <w:marLeft w:val="0"/>
      <w:marRight w:val="0"/>
      <w:marTop w:val="10"/>
      <w:marBottom w:val="10"/>
      <w:divBdr>
        <w:top w:val="none" w:sz="0" w:space="0" w:color="auto"/>
        <w:left w:val="none" w:sz="0" w:space="0" w:color="auto"/>
        <w:bottom w:val="none" w:sz="0" w:space="0" w:color="auto"/>
        <w:right w:val="none" w:sz="0" w:space="0" w:color="auto"/>
      </w:divBdr>
    </w:div>
    <w:div w:id="66151370">
      <w:marLeft w:val="0"/>
      <w:marRight w:val="0"/>
      <w:marTop w:val="10"/>
      <w:marBottom w:val="10"/>
      <w:divBdr>
        <w:top w:val="none" w:sz="0" w:space="0" w:color="auto"/>
        <w:left w:val="none" w:sz="0" w:space="0" w:color="auto"/>
        <w:bottom w:val="none" w:sz="0" w:space="0" w:color="auto"/>
        <w:right w:val="none" w:sz="0" w:space="0" w:color="auto"/>
      </w:divBdr>
    </w:div>
    <w:div w:id="79524334">
      <w:marLeft w:val="0"/>
      <w:marRight w:val="0"/>
      <w:marTop w:val="10"/>
      <w:marBottom w:val="10"/>
      <w:divBdr>
        <w:top w:val="none" w:sz="0" w:space="0" w:color="auto"/>
        <w:left w:val="none" w:sz="0" w:space="0" w:color="auto"/>
        <w:bottom w:val="none" w:sz="0" w:space="0" w:color="auto"/>
        <w:right w:val="none" w:sz="0" w:space="0" w:color="auto"/>
      </w:divBdr>
    </w:div>
    <w:div w:id="82073956">
      <w:marLeft w:val="0"/>
      <w:marRight w:val="0"/>
      <w:marTop w:val="10"/>
      <w:marBottom w:val="10"/>
      <w:divBdr>
        <w:top w:val="none" w:sz="0" w:space="0" w:color="auto"/>
        <w:left w:val="none" w:sz="0" w:space="0" w:color="auto"/>
        <w:bottom w:val="none" w:sz="0" w:space="0" w:color="auto"/>
        <w:right w:val="none" w:sz="0" w:space="0" w:color="auto"/>
      </w:divBdr>
    </w:div>
    <w:div w:id="86193052">
      <w:marLeft w:val="0"/>
      <w:marRight w:val="0"/>
      <w:marTop w:val="10"/>
      <w:marBottom w:val="10"/>
      <w:divBdr>
        <w:top w:val="none" w:sz="0" w:space="0" w:color="auto"/>
        <w:left w:val="none" w:sz="0" w:space="0" w:color="auto"/>
        <w:bottom w:val="none" w:sz="0" w:space="0" w:color="auto"/>
        <w:right w:val="none" w:sz="0" w:space="0" w:color="auto"/>
      </w:divBdr>
    </w:div>
    <w:div w:id="86391218">
      <w:marLeft w:val="0"/>
      <w:marRight w:val="0"/>
      <w:marTop w:val="10"/>
      <w:marBottom w:val="10"/>
      <w:divBdr>
        <w:top w:val="none" w:sz="0" w:space="0" w:color="auto"/>
        <w:left w:val="none" w:sz="0" w:space="0" w:color="auto"/>
        <w:bottom w:val="none" w:sz="0" w:space="0" w:color="auto"/>
        <w:right w:val="none" w:sz="0" w:space="0" w:color="auto"/>
      </w:divBdr>
    </w:div>
    <w:div w:id="92676833">
      <w:marLeft w:val="0"/>
      <w:marRight w:val="0"/>
      <w:marTop w:val="10"/>
      <w:marBottom w:val="10"/>
      <w:divBdr>
        <w:top w:val="none" w:sz="0" w:space="0" w:color="auto"/>
        <w:left w:val="none" w:sz="0" w:space="0" w:color="auto"/>
        <w:bottom w:val="none" w:sz="0" w:space="0" w:color="auto"/>
        <w:right w:val="none" w:sz="0" w:space="0" w:color="auto"/>
      </w:divBdr>
    </w:div>
    <w:div w:id="96559140">
      <w:marLeft w:val="0"/>
      <w:marRight w:val="0"/>
      <w:marTop w:val="10"/>
      <w:marBottom w:val="10"/>
      <w:divBdr>
        <w:top w:val="none" w:sz="0" w:space="0" w:color="auto"/>
        <w:left w:val="none" w:sz="0" w:space="0" w:color="auto"/>
        <w:bottom w:val="none" w:sz="0" w:space="0" w:color="auto"/>
        <w:right w:val="none" w:sz="0" w:space="0" w:color="auto"/>
      </w:divBdr>
    </w:div>
    <w:div w:id="97528713">
      <w:marLeft w:val="0"/>
      <w:marRight w:val="0"/>
      <w:marTop w:val="10"/>
      <w:marBottom w:val="10"/>
      <w:divBdr>
        <w:top w:val="none" w:sz="0" w:space="0" w:color="auto"/>
        <w:left w:val="none" w:sz="0" w:space="0" w:color="auto"/>
        <w:bottom w:val="none" w:sz="0" w:space="0" w:color="auto"/>
        <w:right w:val="none" w:sz="0" w:space="0" w:color="auto"/>
      </w:divBdr>
    </w:div>
    <w:div w:id="120156758">
      <w:marLeft w:val="0"/>
      <w:marRight w:val="0"/>
      <w:marTop w:val="10"/>
      <w:marBottom w:val="10"/>
      <w:divBdr>
        <w:top w:val="none" w:sz="0" w:space="0" w:color="auto"/>
        <w:left w:val="none" w:sz="0" w:space="0" w:color="auto"/>
        <w:bottom w:val="none" w:sz="0" w:space="0" w:color="auto"/>
        <w:right w:val="none" w:sz="0" w:space="0" w:color="auto"/>
      </w:divBdr>
    </w:div>
    <w:div w:id="124202682">
      <w:marLeft w:val="0"/>
      <w:marRight w:val="720"/>
      <w:marTop w:val="10"/>
      <w:marBottom w:val="10"/>
      <w:divBdr>
        <w:top w:val="none" w:sz="0" w:space="0" w:color="auto"/>
        <w:left w:val="none" w:sz="0" w:space="0" w:color="auto"/>
        <w:bottom w:val="none" w:sz="0" w:space="0" w:color="auto"/>
        <w:right w:val="none" w:sz="0" w:space="0" w:color="auto"/>
      </w:divBdr>
    </w:div>
    <w:div w:id="126775593">
      <w:marLeft w:val="0"/>
      <w:marRight w:val="0"/>
      <w:marTop w:val="10"/>
      <w:marBottom w:val="10"/>
      <w:divBdr>
        <w:top w:val="none" w:sz="0" w:space="0" w:color="auto"/>
        <w:left w:val="none" w:sz="0" w:space="0" w:color="auto"/>
        <w:bottom w:val="none" w:sz="0" w:space="0" w:color="auto"/>
        <w:right w:val="none" w:sz="0" w:space="0" w:color="auto"/>
      </w:divBdr>
    </w:div>
    <w:div w:id="131752117">
      <w:marLeft w:val="0"/>
      <w:marRight w:val="0"/>
      <w:marTop w:val="10"/>
      <w:marBottom w:val="10"/>
      <w:divBdr>
        <w:top w:val="none" w:sz="0" w:space="0" w:color="auto"/>
        <w:left w:val="none" w:sz="0" w:space="0" w:color="auto"/>
        <w:bottom w:val="none" w:sz="0" w:space="0" w:color="auto"/>
        <w:right w:val="none" w:sz="0" w:space="0" w:color="auto"/>
      </w:divBdr>
    </w:div>
    <w:div w:id="150144154">
      <w:marLeft w:val="0"/>
      <w:marRight w:val="0"/>
      <w:marTop w:val="10"/>
      <w:marBottom w:val="10"/>
      <w:divBdr>
        <w:top w:val="none" w:sz="0" w:space="0" w:color="auto"/>
        <w:left w:val="none" w:sz="0" w:space="0" w:color="auto"/>
        <w:bottom w:val="none" w:sz="0" w:space="0" w:color="auto"/>
        <w:right w:val="none" w:sz="0" w:space="0" w:color="auto"/>
      </w:divBdr>
    </w:div>
    <w:div w:id="159277360">
      <w:marLeft w:val="0"/>
      <w:marRight w:val="0"/>
      <w:marTop w:val="10"/>
      <w:marBottom w:val="10"/>
      <w:divBdr>
        <w:top w:val="none" w:sz="0" w:space="0" w:color="auto"/>
        <w:left w:val="none" w:sz="0" w:space="0" w:color="auto"/>
        <w:bottom w:val="none" w:sz="0" w:space="0" w:color="auto"/>
        <w:right w:val="none" w:sz="0" w:space="0" w:color="auto"/>
      </w:divBdr>
    </w:div>
    <w:div w:id="161968509">
      <w:marLeft w:val="0"/>
      <w:marRight w:val="0"/>
      <w:marTop w:val="10"/>
      <w:marBottom w:val="10"/>
      <w:divBdr>
        <w:top w:val="none" w:sz="0" w:space="0" w:color="auto"/>
        <w:left w:val="none" w:sz="0" w:space="0" w:color="auto"/>
        <w:bottom w:val="none" w:sz="0" w:space="0" w:color="auto"/>
        <w:right w:val="none" w:sz="0" w:space="0" w:color="auto"/>
      </w:divBdr>
    </w:div>
    <w:div w:id="170680600">
      <w:marLeft w:val="0"/>
      <w:marRight w:val="0"/>
      <w:marTop w:val="10"/>
      <w:marBottom w:val="10"/>
      <w:divBdr>
        <w:top w:val="none" w:sz="0" w:space="0" w:color="auto"/>
        <w:left w:val="none" w:sz="0" w:space="0" w:color="auto"/>
        <w:bottom w:val="none" w:sz="0" w:space="0" w:color="auto"/>
        <w:right w:val="none" w:sz="0" w:space="0" w:color="auto"/>
      </w:divBdr>
    </w:div>
    <w:div w:id="176776525">
      <w:marLeft w:val="0"/>
      <w:marRight w:val="0"/>
      <w:marTop w:val="10"/>
      <w:marBottom w:val="10"/>
      <w:divBdr>
        <w:top w:val="none" w:sz="0" w:space="0" w:color="auto"/>
        <w:left w:val="none" w:sz="0" w:space="0" w:color="auto"/>
        <w:bottom w:val="none" w:sz="0" w:space="0" w:color="auto"/>
        <w:right w:val="none" w:sz="0" w:space="0" w:color="auto"/>
      </w:divBdr>
    </w:div>
    <w:div w:id="186215222">
      <w:marLeft w:val="0"/>
      <w:marRight w:val="0"/>
      <w:marTop w:val="10"/>
      <w:marBottom w:val="10"/>
      <w:divBdr>
        <w:top w:val="none" w:sz="0" w:space="0" w:color="auto"/>
        <w:left w:val="none" w:sz="0" w:space="0" w:color="auto"/>
        <w:bottom w:val="none" w:sz="0" w:space="0" w:color="auto"/>
        <w:right w:val="none" w:sz="0" w:space="0" w:color="auto"/>
      </w:divBdr>
    </w:div>
    <w:div w:id="201090279">
      <w:marLeft w:val="0"/>
      <w:marRight w:val="0"/>
      <w:marTop w:val="10"/>
      <w:marBottom w:val="10"/>
      <w:divBdr>
        <w:top w:val="none" w:sz="0" w:space="0" w:color="auto"/>
        <w:left w:val="none" w:sz="0" w:space="0" w:color="auto"/>
        <w:bottom w:val="none" w:sz="0" w:space="0" w:color="auto"/>
        <w:right w:val="none" w:sz="0" w:space="0" w:color="auto"/>
      </w:divBdr>
    </w:div>
    <w:div w:id="210727382">
      <w:marLeft w:val="0"/>
      <w:marRight w:val="0"/>
      <w:marTop w:val="10"/>
      <w:marBottom w:val="10"/>
      <w:divBdr>
        <w:top w:val="none" w:sz="0" w:space="0" w:color="auto"/>
        <w:left w:val="none" w:sz="0" w:space="0" w:color="auto"/>
        <w:bottom w:val="none" w:sz="0" w:space="0" w:color="auto"/>
        <w:right w:val="none" w:sz="0" w:space="0" w:color="auto"/>
      </w:divBdr>
    </w:div>
    <w:div w:id="213010559">
      <w:marLeft w:val="0"/>
      <w:marRight w:val="0"/>
      <w:marTop w:val="10"/>
      <w:marBottom w:val="10"/>
      <w:divBdr>
        <w:top w:val="none" w:sz="0" w:space="0" w:color="auto"/>
        <w:left w:val="none" w:sz="0" w:space="0" w:color="auto"/>
        <w:bottom w:val="none" w:sz="0" w:space="0" w:color="auto"/>
        <w:right w:val="none" w:sz="0" w:space="0" w:color="auto"/>
      </w:divBdr>
    </w:div>
    <w:div w:id="222759438">
      <w:marLeft w:val="0"/>
      <w:marRight w:val="0"/>
      <w:marTop w:val="10"/>
      <w:marBottom w:val="10"/>
      <w:divBdr>
        <w:top w:val="none" w:sz="0" w:space="0" w:color="auto"/>
        <w:left w:val="none" w:sz="0" w:space="0" w:color="auto"/>
        <w:bottom w:val="none" w:sz="0" w:space="0" w:color="auto"/>
        <w:right w:val="none" w:sz="0" w:space="0" w:color="auto"/>
      </w:divBdr>
    </w:div>
    <w:div w:id="226847526">
      <w:marLeft w:val="0"/>
      <w:marRight w:val="0"/>
      <w:marTop w:val="10"/>
      <w:marBottom w:val="10"/>
      <w:divBdr>
        <w:top w:val="none" w:sz="0" w:space="0" w:color="auto"/>
        <w:left w:val="none" w:sz="0" w:space="0" w:color="auto"/>
        <w:bottom w:val="none" w:sz="0" w:space="0" w:color="auto"/>
        <w:right w:val="none" w:sz="0" w:space="0" w:color="auto"/>
      </w:divBdr>
    </w:div>
    <w:div w:id="254368325">
      <w:marLeft w:val="0"/>
      <w:marRight w:val="0"/>
      <w:marTop w:val="10"/>
      <w:marBottom w:val="10"/>
      <w:divBdr>
        <w:top w:val="none" w:sz="0" w:space="0" w:color="auto"/>
        <w:left w:val="none" w:sz="0" w:space="0" w:color="auto"/>
        <w:bottom w:val="none" w:sz="0" w:space="0" w:color="auto"/>
        <w:right w:val="none" w:sz="0" w:space="0" w:color="auto"/>
      </w:divBdr>
    </w:div>
    <w:div w:id="292904054">
      <w:marLeft w:val="0"/>
      <w:marRight w:val="0"/>
      <w:marTop w:val="10"/>
      <w:marBottom w:val="10"/>
      <w:divBdr>
        <w:top w:val="none" w:sz="0" w:space="0" w:color="auto"/>
        <w:left w:val="none" w:sz="0" w:space="0" w:color="auto"/>
        <w:bottom w:val="none" w:sz="0" w:space="0" w:color="auto"/>
        <w:right w:val="none" w:sz="0" w:space="0" w:color="auto"/>
      </w:divBdr>
    </w:div>
    <w:div w:id="294216401">
      <w:marLeft w:val="0"/>
      <w:marRight w:val="0"/>
      <w:marTop w:val="10"/>
      <w:marBottom w:val="10"/>
      <w:divBdr>
        <w:top w:val="none" w:sz="0" w:space="0" w:color="auto"/>
        <w:left w:val="none" w:sz="0" w:space="0" w:color="auto"/>
        <w:bottom w:val="none" w:sz="0" w:space="0" w:color="auto"/>
        <w:right w:val="none" w:sz="0" w:space="0" w:color="auto"/>
      </w:divBdr>
    </w:div>
    <w:div w:id="297614847">
      <w:marLeft w:val="0"/>
      <w:marRight w:val="0"/>
      <w:marTop w:val="10"/>
      <w:marBottom w:val="10"/>
      <w:divBdr>
        <w:top w:val="none" w:sz="0" w:space="0" w:color="auto"/>
        <w:left w:val="none" w:sz="0" w:space="0" w:color="auto"/>
        <w:bottom w:val="none" w:sz="0" w:space="0" w:color="auto"/>
        <w:right w:val="none" w:sz="0" w:space="0" w:color="auto"/>
      </w:divBdr>
    </w:div>
    <w:div w:id="298808838">
      <w:marLeft w:val="0"/>
      <w:marRight w:val="720"/>
      <w:marTop w:val="10"/>
      <w:marBottom w:val="10"/>
      <w:divBdr>
        <w:top w:val="none" w:sz="0" w:space="0" w:color="auto"/>
        <w:left w:val="none" w:sz="0" w:space="0" w:color="auto"/>
        <w:bottom w:val="none" w:sz="0" w:space="0" w:color="auto"/>
        <w:right w:val="none" w:sz="0" w:space="0" w:color="auto"/>
      </w:divBdr>
    </w:div>
    <w:div w:id="299964180">
      <w:marLeft w:val="0"/>
      <w:marRight w:val="0"/>
      <w:marTop w:val="10"/>
      <w:marBottom w:val="10"/>
      <w:divBdr>
        <w:top w:val="none" w:sz="0" w:space="0" w:color="auto"/>
        <w:left w:val="none" w:sz="0" w:space="0" w:color="auto"/>
        <w:bottom w:val="none" w:sz="0" w:space="0" w:color="auto"/>
        <w:right w:val="none" w:sz="0" w:space="0" w:color="auto"/>
      </w:divBdr>
    </w:div>
    <w:div w:id="309218178">
      <w:marLeft w:val="0"/>
      <w:marRight w:val="0"/>
      <w:marTop w:val="10"/>
      <w:marBottom w:val="10"/>
      <w:divBdr>
        <w:top w:val="none" w:sz="0" w:space="0" w:color="auto"/>
        <w:left w:val="none" w:sz="0" w:space="0" w:color="auto"/>
        <w:bottom w:val="none" w:sz="0" w:space="0" w:color="auto"/>
        <w:right w:val="none" w:sz="0" w:space="0" w:color="auto"/>
      </w:divBdr>
    </w:div>
    <w:div w:id="315576216">
      <w:marLeft w:val="0"/>
      <w:marRight w:val="0"/>
      <w:marTop w:val="10"/>
      <w:marBottom w:val="10"/>
      <w:divBdr>
        <w:top w:val="none" w:sz="0" w:space="0" w:color="auto"/>
        <w:left w:val="none" w:sz="0" w:space="0" w:color="auto"/>
        <w:bottom w:val="none" w:sz="0" w:space="0" w:color="auto"/>
        <w:right w:val="none" w:sz="0" w:space="0" w:color="auto"/>
      </w:divBdr>
    </w:div>
    <w:div w:id="315837955">
      <w:marLeft w:val="0"/>
      <w:marRight w:val="0"/>
      <w:marTop w:val="10"/>
      <w:marBottom w:val="10"/>
      <w:divBdr>
        <w:top w:val="none" w:sz="0" w:space="0" w:color="auto"/>
        <w:left w:val="none" w:sz="0" w:space="0" w:color="auto"/>
        <w:bottom w:val="none" w:sz="0" w:space="0" w:color="auto"/>
        <w:right w:val="none" w:sz="0" w:space="0" w:color="auto"/>
      </w:divBdr>
    </w:div>
    <w:div w:id="330181980">
      <w:marLeft w:val="0"/>
      <w:marRight w:val="0"/>
      <w:marTop w:val="10"/>
      <w:marBottom w:val="10"/>
      <w:divBdr>
        <w:top w:val="none" w:sz="0" w:space="0" w:color="auto"/>
        <w:left w:val="none" w:sz="0" w:space="0" w:color="auto"/>
        <w:bottom w:val="none" w:sz="0" w:space="0" w:color="auto"/>
        <w:right w:val="none" w:sz="0" w:space="0" w:color="auto"/>
      </w:divBdr>
    </w:div>
    <w:div w:id="330643490">
      <w:marLeft w:val="0"/>
      <w:marRight w:val="0"/>
      <w:marTop w:val="10"/>
      <w:marBottom w:val="10"/>
      <w:divBdr>
        <w:top w:val="none" w:sz="0" w:space="0" w:color="auto"/>
        <w:left w:val="none" w:sz="0" w:space="0" w:color="auto"/>
        <w:bottom w:val="none" w:sz="0" w:space="0" w:color="auto"/>
        <w:right w:val="none" w:sz="0" w:space="0" w:color="auto"/>
      </w:divBdr>
    </w:div>
    <w:div w:id="333192727">
      <w:marLeft w:val="0"/>
      <w:marRight w:val="0"/>
      <w:marTop w:val="10"/>
      <w:marBottom w:val="10"/>
      <w:divBdr>
        <w:top w:val="none" w:sz="0" w:space="0" w:color="auto"/>
        <w:left w:val="none" w:sz="0" w:space="0" w:color="auto"/>
        <w:bottom w:val="none" w:sz="0" w:space="0" w:color="auto"/>
        <w:right w:val="none" w:sz="0" w:space="0" w:color="auto"/>
      </w:divBdr>
    </w:div>
    <w:div w:id="338243623">
      <w:marLeft w:val="0"/>
      <w:marRight w:val="0"/>
      <w:marTop w:val="10"/>
      <w:marBottom w:val="10"/>
      <w:divBdr>
        <w:top w:val="none" w:sz="0" w:space="0" w:color="auto"/>
        <w:left w:val="none" w:sz="0" w:space="0" w:color="auto"/>
        <w:bottom w:val="none" w:sz="0" w:space="0" w:color="auto"/>
        <w:right w:val="none" w:sz="0" w:space="0" w:color="auto"/>
      </w:divBdr>
    </w:div>
    <w:div w:id="375590445">
      <w:marLeft w:val="0"/>
      <w:marRight w:val="0"/>
      <w:marTop w:val="10"/>
      <w:marBottom w:val="10"/>
      <w:divBdr>
        <w:top w:val="none" w:sz="0" w:space="0" w:color="auto"/>
        <w:left w:val="none" w:sz="0" w:space="0" w:color="auto"/>
        <w:bottom w:val="none" w:sz="0" w:space="0" w:color="auto"/>
        <w:right w:val="none" w:sz="0" w:space="0" w:color="auto"/>
      </w:divBdr>
    </w:div>
    <w:div w:id="379404251">
      <w:marLeft w:val="0"/>
      <w:marRight w:val="0"/>
      <w:marTop w:val="10"/>
      <w:marBottom w:val="10"/>
      <w:divBdr>
        <w:top w:val="none" w:sz="0" w:space="0" w:color="auto"/>
        <w:left w:val="none" w:sz="0" w:space="0" w:color="auto"/>
        <w:bottom w:val="none" w:sz="0" w:space="0" w:color="auto"/>
        <w:right w:val="none" w:sz="0" w:space="0" w:color="auto"/>
      </w:divBdr>
    </w:div>
    <w:div w:id="384110185">
      <w:marLeft w:val="0"/>
      <w:marRight w:val="0"/>
      <w:marTop w:val="10"/>
      <w:marBottom w:val="10"/>
      <w:divBdr>
        <w:top w:val="none" w:sz="0" w:space="0" w:color="auto"/>
        <w:left w:val="none" w:sz="0" w:space="0" w:color="auto"/>
        <w:bottom w:val="none" w:sz="0" w:space="0" w:color="auto"/>
        <w:right w:val="none" w:sz="0" w:space="0" w:color="auto"/>
      </w:divBdr>
    </w:div>
    <w:div w:id="389426307">
      <w:marLeft w:val="0"/>
      <w:marRight w:val="0"/>
      <w:marTop w:val="10"/>
      <w:marBottom w:val="10"/>
      <w:divBdr>
        <w:top w:val="none" w:sz="0" w:space="0" w:color="auto"/>
        <w:left w:val="none" w:sz="0" w:space="0" w:color="auto"/>
        <w:bottom w:val="none" w:sz="0" w:space="0" w:color="auto"/>
        <w:right w:val="none" w:sz="0" w:space="0" w:color="auto"/>
      </w:divBdr>
    </w:div>
    <w:div w:id="392583206">
      <w:marLeft w:val="0"/>
      <w:marRight w:val="0"/>
      <w:marTop w:val="10"/>
      <w:marBottom w:val="10"/>
      <w:divBdr>
        <w:top w:val="none" w:sz="0" w:space="0" w:color="auto"/>
        <w:left w:val="none" w:sz="0" w:space="0" w:color="auto"/>
        <w:bottom w:val="none" w:sz="0" w:space="0" w:color="auto"/>
        <w:right w:val="none" w:sz="0" w:space="0" w:color="auto"/>
      </w:divBdr>
    </w:div>
    <w:div w:id="406651438">
      <w:marLeft w:val="0"/>
      <w:marRight w:val="0"/>
      <w:marTop w:val="10"/>
      <w:marBottom w:val="10"/>
      <w:divBdr>
        <w:top w:val="none" w:sz="0" w:space="0" w:color="auto"/>
        <w:left w:val="none" w:sz="0" w:space="0" w:color="auto"/>
        <w:bottom w:val="none" w:sz="0" w:space="0" w:color="auto"/>
        <w:right w:val="none" w:sz="0" w:space="0" w:color="auto"/>
      </w:divBdr>
    </w:div>
    <w:div w:id="419451863">
      <w:marLeft w:val="0"/>
      <w:marRight w:val="0"/>
      <w:marTop w:val="10"/>
      <w:marBottom w:val="10"/>
      <w:divBdr>
        <w:top w:val="none" w:sz="0" w:space="0" w:color="auto"/>
        <w:left w:val="none" w:sz="0" w:space="0" w:color="auto"/>
        <w:bottom w:val="none" w:sz="0" w:space="0" w:color="auto"/>
        <w:right w:val="none" w:sz="0" w:space="0" w:color="auto"/>
      </w:divBdr>
    </w:div>
    <w:div w:id="429350586">
      <w:marLeft w:val="0"/>
      <w:marRight w:val="0"/>
      <w:marTop w:val="10"/>
      <w:marBottom w:val="10"/>
      <w:divBdr>
        <w:top w:val="none" w:sz="0" w:space="0" w:color="auto"/>
        <w:left w:val="none" w:sz="0" w:space="0" w:color="auto"/>
        <w:bottom w:val="none" w:sz="0" w:space="0" w:color="auto"/>
        <w:right w:val="none" w:sz="0" w:space="0" w:color="auto"/>
      </w:divBdr>
    </w:div>
    <w:div w:id="445471166">
      <w:marLeft w:val="0"/>
      <w:marRight w:val="0"/>
      <w:marTop w:val="10"/>
      <w:marBottom w:val="10"/>
      <w:divBdr>
        <w:top w:val="none" w:sz="0" w:space="0" w:color="auto"/>
        <w:left w:val="none" w:sz="0" w:space="0" w:color="auto"/>
        <w:bottom w:val="none" w:sz="0" w:space="0" w:color="auto"/>
        <w:right w:val="none" w:sz="0" w:space="0" w:color="auto"/>
      </w:divBdr>
    </w:div>
    <w:div w:id="449513611">
      <w:marLeft w:val="0"/>
      <w:marRight w:val="0"/>
      <w:marTop w:val="10"/>
      <w:marBottom w:val="10"/>
      <w:divBdr>
        <w:top w:val="none" w:sz="0" w:space="0" w:color="auto"/>
        <w:left w:val="none" w:sz="0" w:space="0" w:color="auto"/>
        <w:bottom w:val="none" w:sz="0" w:space="0" w:color="auto"/>
        <w:right w:val="none" w:sz="0" w:space="0" w:color="auto"/>
      </w:divBdr>
    </w:div>
    <w:div w:id="481459501">
      <w:marLeft w:val="0"/>
      <w:marRight w:val="0"/>
      <w:marTop w:val="10"/>
      <w:marBottom w:val="10"/>
      <w:divBdr>
        <w:top w:val="none" w:sz="0" w:space="0" w:color="auto"/>
        <w:left w:val="none" w:sz="0" w:space="0" w:color="auto"/>
        <w:bottom w:val="none" w:sz="0" w:space="0" w:color="auto"/>
        <w:right w:val="none" w:sz="0" w:space="0" w:color="auto"/>
      </w:divBdr>
    </w:div>
    <w:div w:id="512308758">
      <w:marLeft w:val="0"/>
      <w:marRight w:val="0"/>
      <w:marTop w:val="10"/>
      <w:marBottom w:val="10"/>
      <w:divBdr>
        <w:top w:val="none" w:sz="0" w:space="0" w:color="auto"/>
        <w:left w:val="none" w:sz="0" w:space="0" w:color="auto"/>
        <w:bottom w:val="none" w:sz="0" w:space="0" w:color="auto"/>
        <w:right w:val="none" w:sz="0" w:space="0" w:color="auto"/>
      </w:divBdr>
    </w:div>
    <w:div w:id="524907658">
      <w:marLeft w:val="0"/>
      <w:marRight w:val="0"/>
      <w:marTop w:val="10"/>
      <w:marBottom w:val="10"/>
      <w:divBdr>
        <w:top w:val="none" w:sz="0" w:space="0" w:color="auto"/>
        <w:left w:val="none" w:sz="0" w:space="0" w:color="auto"/>
        <w:bottom w:val="none" w:sz="0" w:space="0" w:color="auto"/>
        <w:right w:val="none" w:sz="0" w:space="0" w:color="auto"/>
      </w:divBdr>
    </w:div>
    <w:div w:id="526336190">
      <w:marLeft w:val="0"/>
      <w:marRight w:val="0"/>
      <w:marTop w:val="10"/>
      <w:marBottom w:val="10"/>
      <w:divBdr>
        <w:top w:val="none" w:sz="0" w:space="0" w:color="auto"/>
        <w:left w:val="none" w:sz="0" w:space="0" w:color="auto"/>
        <w:bottom w:val="none" w:sz="0" w:space="0" w:color="auto"/>
        <w:right w:val="none" w:sz="0" w:space="0" w:color="auto"/>
      </w:divBdr>
    </w:div>
    <w:div w:id="540900695">
      <w:marLeft w:val="0"/>
      <w:marRight w:val="0"/>
      <w:marTop w:val="10"/>
      <w:marBottom w:val="10"/>
      <w:divBdr>
        <w:top w:val="none" w:sz="0" w:space="0" w:color="auto"/>
        <w:left w:val="none" w:sz="0" w:space="0" w:color="auto"/>
        <w:bottom w:val="none" w:sz="0" w:space="0" w:color="auto"/>
        <w:right w:val="none" w:sz="0" w:space="0" w:color="auto"/>
      </w:divBdr>
    </w:div>
    <w:div w:id="541525913">
      <w:marLeft w:val="0"/>
      <w:marRight w:val="0"/>
      <w:marTop w:val="10"/>
      <w:marBottom w:val="10"/>
      <w:divBdr>
        <w:top w:val="none" w:sz="0" w:space="0" w:color="auto"/>
        <w:left w:val="none" w:sz="0" w:space="0" w:color="auto"/>
        <w:bottom w:val="none" w:sz="0" w:space="0" w:color="auto"/>
        <w:right w:val="none" w:sz="0" w:space="0" w:color="auto"/>
      </w:divBdr>
    </w:div>
    <w:div w:id="560559603">
      <w:marLeft w:val="0"/>
      <w:marRight w:val="0"/>
      <w:marTop w:val="10"/>
      <w:marBottom w:val="10"/>
      <w:divBdr>
        <w:top w:val="none" w:sz="0" w:space="0" w:color="auto"/>
        <w:left w:val="none" w:sz="0" w:space="0" w:color="auto"/>
        <w:bottom w:val="none" w:sz="0" w:space="0" w:color="auto"/>
        <w:right w:val="none" w:sz="0" w:space="0" w:color="auto"/>
      </w:divBdr>
    </w:div>
    <w:div w:id="567809851">
      <w:marLeft w:val="0"/>
      <w:marRight w:val="0"/>
      <w:marTop w:val="10"/>
      <w:marBottom w:val="10"/>
      <w:divBdr>
        <w:top w:val="none" w:sz="0" w:space="0" w:color="auto"/>
        <w:left w:val="none" w:sz="0" w:space="0" w:color="auto"/>
        <w:bottom w:val="none" w:sz="0" w:space="0" w:color="auto"/>
        <w:right w:val="none" w:sz="0" w:space="0" w:color="auto"/>
      </w:divBdr>
    </w:div>
    <w:div w:id="570628051">
      <w:marLeft w:val="0"/>
      <w:marRight w:val="0"/>
      <w:marTop w:val="10"/>
      <w:marBottom w:val="10"/>
      <w:divBdr>
        <w:top w:val="none" w:sz="0" w:space="0" w:color="auto"/>
        <w:left w:val="none" w:sz="0" w:space="0" w:color="auto"/>
        <w:bottom w:val="none" w:sz="0" w:space="0" w:color="auto"/>
        <w:right w:val="none" w:sz="0" w:space="0" w:color="auto"/>
      </w:divBdr>
    </w:div>
    <w:div w:id="575358910">
      <w:marLeft w:val="0"/>
      <w:marRight w:val="0"/>
      <w:marTop w:val="10"/>
      <w:marBottom w:val="10"/>
      <w:divBdr>
        <w:top w:val="none" w:sz="0" w:space="0" w:color="auto"/>
        <w:left w:val="none" w:sz="0" w:space="0" w:color="auto"/>
        <w:bottom w:val="none" w:sz="0" w:space="0" w:color="auto"/>
        <w:right w:val="none" w:sz="0" w:space="0" w:color="auto"/>
      </w:divBdr>
    </w:div>
    <w:div w:id="588975575">
      <w:marLeft w:val="0"/>
      <w:marRight w:val="0"/>
      <w:marTop w:val="10"/>
      <w:marBottom w:val="10"/>
      <w:divBdr>
        <w:top w:val="none" w:sz="0" w:space="0" w:color="auto"/>
        <w:left w:val="none" w:sz="0" w:space="0" w:color="auto"/>
        <w:bottom w:val="none" w:sz="0" w:space="0" w:color="auto"/>
        <w:right w:val="none" w:sz="0" w:space="0" w:color="auto"/>
      </w:divBdr>
    </w:div>
    <w:div w:id="591011201">
      <w:marLeft w:val="0"/>
      <w:marRight w:val="0"/>
      <w:marTop w:val="10"/>
      <w:marBottom w:val="10"/>
      <w:divBdr>
        <w:top w:val="none" w:sz="0" w:space="0" w:color="auto"/>
        <w:left w:val="none" w:sz="0" w:space="0" w:color="auto"/>
        <w:bottom w:val="none" w:sz="0" w:space="0" w:color="auto"/>
        <w:right w:val="none" w:sz="0" w:space="0" w:color="auto"/>
      </w:divBdr>
    </w:div>
    <w:div w:id="617445075">
      <w:marLeft w:val="0"/>
      <w:marRight w:val="0"/>
      <w:marTop w:val="10"/>
      <w:marBottom w:val="10"/>
      <w:divBdr>
        <w:top w:val="none" w:sz="0" w:space="0" w:color="auto"/>
        <w:left w:val="none" w:sz="0" w:space="0" w:color="auto"/>
        <w:bottom w:val="none" w:sz="0" w:space="0" w:color="auto"/>
        <w:right w:val="none" w:sz="0" w:space="0" w:color="auto"/>
      </w:divBdr>
    </w:div>
    <w:div w:id="620303003">
      <w:marLeft w:val="0"/>
      <w:marRight w:val="0"/>
      <w:marTop w:val="10"/>
      <w:marBottom w:val="10"/>
      <w:divBdr>
        <w:top w:val="none" w:sz="0" w:space="0" w:color="auto"/>
        <w:left w:val="none" w:sz="0" w:space="0" w:color="auto"/>
        <w:bottom w:val="none" w:sz="0" w:space="0" w:color="auto"/>
        <w:right w:val="none" w:sz="0" w:space="0" w:color="auto"/>
      </w:divBdr>
    </w:div>
    <w:div w:id="626400800">
      <w:marLeft w:val="0"/>
      <w:marRight w:val="0"/>
      <w:marTop w:val="10"/>
      <w:marBottom w:val="10"/>
      <w:divBdr>
        <w:top w:val="none" w:sz="0" w:space="0" w:color="auto"/>
        <w:left w:val="none" w:sz="0" w:space="0" w:color="auto"/>
        <w:bottom w:val="none" w:sz="0" w:space="0" w:color="auto"/>
        <w:right w:val="none" w:sz="0" w:space="0" w:color="auto"/>
      </w:divBdr>
    </w:div>
    <w:div w:id="641424423">
      <w:marLeft w:val="0"/>
      <w:marRight w:val="0"/>
      <w:marTop w:val="10"/>
      <w:marBottom w:val="10"/>
      <w:divBdr>
        <w:top w:val="none" w:sz="0" w:space="0" w:color="auto"/>
        <w:left w:val="none" w:sz="0" w:space="0" w:color="auto"/>
        <w:bottom w:val="none" w:sz="0" w:space="0" w:color="auto"/>
        <w:right w:val="none" w:sz="0" w:space="0" w:color="auto"/>
      </w:divBdr>
    </w:div>
    <w:div w:id="652831829">
      <w:marLeft w:val="0"/>
      <w:marRight w:val="0"/>
      <w:marTop w:val="10"/>
      <w:marBottom w:val="10"/>
      <w:divBdr>
        <w:top w:val="none" w:sz="0" w:space="0" w:color="auto"/>
        <w:left w:val="none" w:sz="0" w:space="0" w:color="auto"/>
        <w:bottom w:val="none" w:sz="0" w:space="0" w:color="auto"/>
        <w:right w:val="none" w:sz="0" w:space="0" w:color="auto"/>
      </w:divBdr>
    </w:div>
    <w:div w:id="663582625">
      <w:marLeft w:val="0"/>
      <w:marRight w:val="0"/>
      <w:marTop w:val="10"/>
      <w:marBottom w:val="10"/>
      <w:divBdr>
        <w:top w:val="none" w:sz="0" w:space="0" w:color="auto"/>
        <w:left w:val="none" w:sz="0" w:space="0" w:color="auto"/>
        <w:bottom w:val="none" w:sz="0" w:space="0" w:color="auto"/>
        <w:right w:val="none" w:sz="0" w:space="0" w:color="auto"/>
      </w:divBdr>
    </w:div>
    <w:div w:id="681056832">
      <w:marLeft w:val="0"/>
      <w:marRight w:val="0"/>
      <w:marTop w:val="10"/>
      <w:marBottom w:val="10"/>
      <w:divBdr>
        <w:top w:val="none" w:sz="0" w:space="0" w:color="auto"/>
        <w:left w:val="none" w:sz="0" w:space="0" w:color="auto"/>
        <w:bottom w:val="none" w:sz="0" w:space="0" w:color="auto"/>
        <w:right w:val="none" w:sz="0" w:space="0" w:color="auto"/>
      </w:divBdr>
    </w:div>
    <w:div w:id="688727277">
      <w:marLeft w:val="0"/>
      <w:marRight w:val="0"/>
      <w:marTop w:val="10"/>
      <w:marBottom w:val="10"/>
      <w:divBdr>
        <w:top w:val="none" w:sz="0" w:space="0" w:color="auto"/>
        <w:left w:val="none" w:sz="0" w:space="0" w:color="auto"/>
        <w:bottom w:val="none" w:sz="0" w:space="0" w:color="auto"/>
        <w:right w:val="none" w:sz="0" w:space="0" w:color="auto"/>
      </w:divBdr>
    </w:div>
    <w:div w:id="705984163">
      <w:marLeft w:val="0"/>
      <w:marRight w:val="0"/>
      <w:marTop w:val="10"/>
      <w:marBottom w:val="10"/>
      <w:divBdr>
        <w:top w:val="none" w:sz="0" w:space="0" w:color="auto"/>
        <w:left w:val="none" w:sz="0" w:space="0" w:color="auto"/>
        <w:bottom w:val="none" w:sz="0" w:space="0" w:color="auto"/>
        <w:right w:val="none" w:sz="0" w:space="0" w:color="auto"/>
      </w:divBdr>
    </w:div>
    <w:div w:id="723483818">
      <w:marLeft w:val="0"/>
      <w:marRight w:val="0"/>
      <w:marTop w:val="10"/>
      <w:marBottom w:val="10"/>
      <w:divBdr>
        <w:top w:val="none" w:sz="0" w:space="0" w:color="auto"/>
        <w:left w:val="none" w:sz="0" w:space="0" w:color="auto"/>
        <w:bottom w:val="none" w:sz="0" w:space="0" w:color="auto"/>
        <w:right w:val="none" w:sz="0" w:space="0" w:color="auto"/>
      </w:divBdr>
    </w:div>
    <w:div w:id="725449858">
      <w:marLeft w:val="0"/>
      <w:marRight w:val="0"/>
      <w:marTop w:val="10"/>
      <w:marBottom w:val="10"/>
      <w:divBdr>
        <w:top w:val="none" w:sz="0" w:space="0" w:color="auto"/>
        <w:left w:val="none" w:sz="0" w:space="0" w:color="auto"/>
        <w:bottom w:val="none" w:sz="0" w:space="0" w:color="auto"/>
        <w:right w:val="none" w:sz="0" w:space="0" w:color="auto"/>
      </w:divBdr>
    </w:div>
    <w:div w:id="728768780">
      <w:marLeft w:val="0"/>
      <w:marRight w:val="0"/>
      <w:marTop w:val="10"/>
      <w:marBottom w:val="10"/>
      <w:divBdr>
        <w:top w:val="none" w:sz="0" w:space="0" w:color="auto"/>
        <w:left w:val="none" w:sz="0" w:space="0" w:color="auto"/>
        <w:bottom w:val="none" w:sz="0" w:space="0" w:color="auto"/>
        <w:right w:val="none" w:sz="0" w:space="0" w:color="auto"/>
      </w:divBdr>
    </w:div>
    <w:div w:id="743647684">
      <w:marLeft w:val="0"/>
      <w:marRight w:val="0"/>
      <w:marTop w:val="10"/>
      <w:marBottom w:val="10"/>
      <w:divBdr>
        <w:top w:val="none" w:sz="0" w:space="0" w:color="auto"/>
        <w:left w:val="none" w:sz="0" w:space="0" w:color="auto"/>
        <w:bottom w:val="none" w:sz="0" w:space="0" w:color="auto"/>
        <w:right w:val="none" w:sz="0" w:space="0" w:color="auto"/>
      </w:divBdr>
    </w:div>
    <w:div w:id="749542555">
      <w:marLeft w:val="0"/>
      <w:marRight w:val="0"/>
      <w:marTop w:val="10"/>
      <w:marBottom w:val="10"/>
      <w:divBdr>
        <w:top w:val="none" w:sz="0" w:space="0" w:color="auto"/>
        <w:left w:val="none" w:sz="0" w:space="0" w:color="auto"/>
        <w:bottom w:val="none" w:sz="0" w:space="0" w:color="auto"/>
        <w:right w:val="none" w:sz="0" w:space="0" w:color="auto"/>
      </w:divBdr>
    </w:div>
    <w:div w:id="763495041">
      <w:marLeft w:val="0"/>
      <w:marRight w:val="0"/>
      <w:marTop w:val="10"/>
      <w:marBottom w:val="10"/>
      <w:divBdr>
        <w:top w:val="none" w:sz="0" w:space="0" w:color="auto"/>
        <w:left w:val="none" w:sz="0" w:space="0" w:color="auto"/>
        <w:bottom w:val="none" w:sz="0" w:space="0" w:color="auto"/>
        <w:right w:val="none" w:sz="0" w:space="0" w:color="auto"/>
      </w:divBdr>
    </w:div>
    <w:div w:id="765468360">
      <w:marLeft w:val="0"/>
      <w:marRight w:val="0"/>
      <w:marTop w:val="10"/>
      <w:marBottom w:val="10"/>
      <w:divBdr>
        <w:top w:val="none" w:sz="0" w:space="0" w:color="auto"/>
        <w:left w:val="none" w:sz="0" w:space="0" w:color="auto"/>
        <w:bottom w:val="none" w:sz="0" w:space="0" w:color="auto"/>
        <w:right w:val="none" w:sz="0" w:space="0" w:color="auto"/>
      </w:divBdr>
    </w:div>
    <w:div w:id="771126992">
      <w:marLeft w:val="0"/>
      <w:marRight w:val="0"/>
      <w:marTop w:val="10"/>
      <w:marBottom w:val="10"/>
      <w:divBdr>
        <w:top w:val="none" w:sz="0" w:space="0" w:color="auto"/>
        <w:left w:val="none" w:sz="0" w:space="0" w:color="auto"/>
        <w:bottom w:val="none" w:sz="0" w:space="0" w:color="auto"/>
        <w:right w:val="none" w:sz="0" w:space="0" w:color="auto"/>
      </w:divBdr>
    </w:div>
    <w:div w:id="772895428">
      <w:marLeft w:val="0"/>
      <w:marRight w:val="0"/>
      <w:marTop w:val="10"/>
      <w:marBottom w:val="10"/>
      <w:divBdr>
        <w:top w:val="none" w:sz="0" w:space="0" w:color="auto"/>
        <w:left w:val="none" w:sz="0" w:space="0" w:color="auto"/>
        <w:bottom w:val="none" w:sz="0" w:space="0" w:color="auto"/>
        <w:right w:val="none" w:sz="0" w:space="0" w:color="auto"/>
      </w:divBdr>
    </w:div>
    <w:div w:id="785388255">
      <w:marLeft w:val="0"/>
      <w:marRight w:val="720"/>
      <w:marTop w:val="10"/>
      <w:marBottom w:val="10"/>
      <w:divBdr>
        <w:top w:val="none" w:sz="0" w:space="0" w:color="auto"/>
        <w:left w:val="none" w:sz="0" w:space="0" w:color="auto"/>
        <w:bottom w:val="none" w:sz="0" w:space="0" w:color="auto"/>
        <w:right w:val="none" w:sz="0" w:space="0" w:color="auto"/>
      </w:divBdr>
    </w:div>
    <w:div w:id="788626231">
      <w:marLeft w:val="0"/>
      <w:marRight w:val="0"/>
      <w:marTop w:val="10"/>
      <w:marBottom w:val="10"/>
      <w:divBdr>
        <w:top w:val="none" w:sz="0" w:space="0" w:color="auto"/>
        <w:left w:val="none" w:sz="0" w:space="0" w:color="auto"/>
        <w:bottom w:val="none" w:sz="0" w:space="0" w:color="auto"/>
        <w:right w:val="none" w:sz="0" w:space="0" w:color="auto"/>
      </w:divBdr>
    </w:div>
    <w:div w:id="811211701">
      <w:marLeft w:val="0"/>
      <w:marRight w:val="0"/>
      <w:marTop w:val="10"/>
      <w:marBottom w:val="10"/>
      <w:divBdr>
        <w:top w:val="none" w:sz="0" w:space="0" w:color="auto"/>
        <w:left w:val="none" w:sz="0" w:space="0" w:color="auto"/>
        <w:bottom w:val="none" w:sz="0" w:space="0" w:color="auto"/>
        <w:right w:val="none" w:sz="0" w:space="0" w:color="auto"/>
      </w:divBdr>
    </w:div>
    <w:div w:id="816992639">
      <w:marLeft w:val="0"/>
      <w:marRight w:val="0"/>
      <w:marTop w:val="10"/>
      <w:marBottom w:val="10"/>
      <w:divBdr>
        <w:top w:val="none" w:sz="0" w:space="0" w:color="auto"/>
        <w:left w:val="none" w:sz="0" w:space="0" w:color="auto"/>
        <w:bottom w:val="none" w:sz="0" w:space="0" w:color="auto"/>
        <w:right w:val="none" w:sz="0" w:space="0" w:color="auto"/>
      </w:divBdr>
    </w:div>
    <w:div w:id="826242433">
      <w:marLeft w:val="0"/>
      <w:marRight w:val="0"/>
      <w:marTop w:val="10"/>
      <w:marBottom w:val="10"/>
      <w:divBdr>
        <w:top w:val="none" w:sz="0" w:space="0" w:color="auto"/>
        <w:left w:val="none" w:sz="0" w:space="0" w:color="auto"/>
        <w:bottom w:val="none" w:sz="0" w:space="0" w:color="auto"/>
        <w:right w:val="none" w:sz="0" w:space="0" w:color="auto"/>
      </w:divBdr>
    </w:div>
    <w:div w:id="844515974">
      <w:marLeft w:val="0"/>
      <w:marRight w:val="0"/>
      <w:marTop w:val="10"/>
      <w:marBottom w:val="10"/>
      <w:divBdr>
        <w:top w:val="none" w:sz="0" w:space="0" w:color="auto"/>
        <w:left w:val="none" w:sz="0" w:space="0" w:color="auto"/>
        <w:bottom w:val="none" w:sz="0" w:space="0" w:color="auto"/>
        <w:right w:val="none" w:sz="0" w:space="0" w:color="auto"/>
      </w:divBdr>
    </w:div>
    <w:div w:id="855652983">
      <w:marLeft w:val="0"/>
      <w:marRight w:val="0"/>
      <w:marTop w:val="10"/>
      <w:marBottom w:val="10"/>
      <w:divBdr>
        <w:top w:val="none" w:sz="0" w:space="0" w:color="auto"/>
        <w:left w:val="none" w:sz="0" w:space="0" w:color="auto"/>
        <w:bottom w:val="none" w:sz="0" w:space="0" w:color="auto"/>
        <w:right w:val="none" w:sz="0" w:space="0" w:color="auto"/>
      </w:divBdr>
    </w:div>
    <w:div w:id="885024899">
      <w:marLeft w:val="0"/>
      <w:marRight w:val="0"/>
      <w:marTop w:val="10"/>
      <w:marBottom w:val="10"/>
      <w:divBdr>
        <w:top w:val="none" w:sz="0" w:space="0" w:color="auto"/>
        <w:left w:val="none" w:sz="0" w:space="0" w:color="auto"/>
        <w:bottom w:val="none" w:sz="0" w:space="0" w:color="auto"/>
        <w:right w:val="none" w:sz="0" w:space="0" w:color="auto"/>
      </w:divBdr>
    </w:div>
    <w:div w:id="902957663">
      <w:marLeft w:val="0"/>
      <w:marRight w:val="0"/>
      <w:marTop w:val="10"/>
      <w:marBottom w:val="10"/>
      <w:divBdr>
        <w:top w:val="none" w:sz="0" w:space="0" w:color="auto"/>
        <w:left w:val="none" w:sz="0" w:space="0" w:color="auto"/>
        <w:bottom w:val="none" w:sz="0" w:space="0" w:color="auto"/>
        <w:right w:val="none" w:sz="0" w:space="0" w:color="auto"/>
      </w:divBdr>
    </w:div>
    <w:div w:id="913200311">
      <w:marLeft w:val="0"/>
      <w:marRight w:val="0"/>
      <w:marTop w:val="10"/>
      <w:marBottom w:val="10"/>
      <w:divBdr>
        <w:top w:val="none" w:sz="0" w:space="0" w:color="auto"/>
        <w:left w:val="none" w:sz="0" w:space="0" w:color="auto"/>
        <w:bottom w:val="none" w:sz="0" w:space="0" w:color="auto"/>
        <w:right w:val="none" w:sz="0" w:space="0" w:color="auto"/>
      </w:divBdr>
    </w:div>
    <w:div w:id="948396909">
      <w:marLeft w:val="0"/>
      <w:marRight w:val="0"/>
      <w:marTop w:val="10"/>
      <w:marBottom w:val="10"/>
      <w:divBdr>
        <w:top w:val="none" w:sz="0" w:space="0" w:color="auto"/>
        <w:left w:val="none" w:sz="0" w:space="0" w:color="auto"/>
        <w:bottom w:val="none" w:sz="0" w:space="0" w:color="auto"/>
        <w:right w:val="none" w:sz="0" w:space="0" w:color="auto"/>
      </w:divBdr>
    </w:div>
    <w:div w:id="955406731">
      <w:marLeft w:val="0"/>
      <w:marRight w:val="0"/>
      <w:marTop w:val="10"/>
      <w:marBottom w:val="10"/>
      <w:divBdr>
        <w:top w:val="none" w:sz="0" w:space="0" w:color="auto"/>
        <w:left w:val="none" w:sz="0" w:space="0" w:color="auto"/>
        <w:bottom w:val="none" w:sz="0" w:space="0" w:color="auto"/>
        <w:right w:val="none" w:sz="0" w:space="0" w:color="auto"/>
      </w:divBdr>
    </w:div>
    <w:div w:id="966198547">
      <w:marLeft w:val="0"/>
      <w:marRight w:val="0"/>
      <w:marTop w:val="10"/>
      <w:marBottom w:val="10"/>
      <w:divBdr>
        <w:top w:val="none" w:sz="0" w:space="0" w:color="auto"/>
        <w:left w:val="none" w:sz="0" w:space="0" w:color="auto"/>
        <w:bottom w:val="none" w:sz="0" w:space="0" w:color="auto"/>
        <w:right w:val="none" w:sz="0" w:space="0" w:color="auto"/>
      </w:divBdr>
    </w:div>
    <w:div w:id="988903994">
      <w:marLeft w:val="0"/>
      <w:marRight w:val="0"/>
      <w:marTop w:val="10"/>
      <w:marBottom w:val="10"/>
      <w:divBdr>
        <w:top w:val="none" w:sz="0" w:space="0" w:color="auto"/>
        <w:left w:val="none" w:sz="0" w:space="0" w:color="auto"/>
        <w:bottom w:val="none" w:sz="0" w:space="0" w:color="auto"/>
        <w:right w:val="none" w:sz="0" w:space="0" w:color="auto"/>
      </w:divBdr>
    </w:div>
    <w:div w:id="994338709">
      <w:marLeft w:val="0"/>
      <w:marRight w:val="0"/>
      <w:marTop w:val="10"/>
      <w:marBottom w:val="10"/>
      <w:divBdr>
        <w:top w:val="none" w:sz="0" w:space="0" w:color="auto"/>
        <w:left w:val="none" w:sz="0" w:space="0" w:color="auto"/>
        <w:bottom w:val="none" w:sz="0" w:space="0" w:color="auto"/>
        <w:right w:val="none" w:sz="0" w:space="0" w:color="auto"/>
      </w:divBdr>
    </w:div>
    <w:div w:id="994989834">
      <w:marLeft w:val="0"/>
      <w:marRight w:val="0"/>
      <w:marTop w:val="10"/>
      <w:marBottom w:val="10"/>
      <w:divBdr>
        <w:top w:val="none" w:sz="0" w:space="0" w:color="auto"/>
        <w:left w:val="none" w:sz="0" w:space="0" w:color="auto"/>
        <w:bottom w:val="none" w:sz="0" w:space="0" w:color="auto"/>
        <w:right w:val="none" w:sz="0" w:space="0" w:color="auto"/>
      </w:divBdr>
    </w:div>
    <w:div w:id="1009869585">
      <w:marLeft w:val="0"/>
      <w:marRight w:val="0"/>
      <w:marTop w:val="10"/>
      <w:marBottom w:val="10"/>
      <w:divBdr>
        <w:top w:val="none" w:sz="0" w:space="0" w:color="auto"/>
        <w:left w:val="none" w:sz="0" w:space="0" w:color="auto"/>
        <w:bottom w:val="none" w:sz="0" w:space="0" w:color="auto"/>
        <w:right w:val="none" w:sz="0" w:space="0" w:color="auto"/>
      </w:divBdr>
    </w:div>
    <w:div w:id="1009989183">
      <w:marLeft w:val="0"/>
      <w:marRight w:val="0"/>
      <w:marTop w:val="10"/>
      <w:marBottom w:val="10"/>
      <w:divBdr>
        <w:top w:val="none" w:sz="0" w:space="0" w:color="auto"/>
        <w:left w:val="none" w:sz="0" w:space="0" w:color="auto"/>
        <w:bottom w:val="none" w:sz="0" w:space="0" w:color="auto"/>
        <w:right w:val="none" w:sz="0" w:space="0" w:color="auto"/>
      </w:divBdr>
    </w:div>
    <w:div w:id="1011567552">
      <w:marLeft w:val="0"/>
      <w:marRight w:val="0"/>
      <w:marTop w:val="10"/>
      <w:marBottom w:val="10"/>
      <w:divBdr>
        <w:top w:val="none" w:sz="0" w:space="0" w:color="auto"/>
        <w:left w:val="none" w:sz="0" w:space="0" w:color="auto"/>
        <w:bottom w:val="none" w:sz="0" w:space="0" w:color="auto"/>
        <w:right w:val="none" w:sz="0" w:space="0" w:color="auto"/>
      </w:divBdr>
    </w:div>
    <w:div w:id="1024751544">
      <w:marLeft w:val="0"/>
      <w:marRight w:val="0"/>
      <w:marTop w:val="10"/>
      <w:marBottom w:val="10"/>
      <w:divBdr>
        <w:top w:val="none" w:sz="0" w:space="0" w:color="auto"/>
        <w:left w:val="none" w:sz="0" w:space="0" w:color="auto"/>
        <w:bottom w:val="none" w:sz="0" w:space="0" w:color="auto"/>
        <w:right w:val="none" w:sz="0" w:space="0" w:color="auto"/>
      </w:divBdr>
    </w:div>
    <w:div w:id="1032805190">
      <w:marLeft w:val="0"/>
      <w:marRight w:val="0"/>
      <w:marTop w:val="10"/>
      <w:marBottom w:val="10"/>
      <w:divBdr>
        <w:top w:val="none" w:sz="0" w:space="0" w:color="auto"/>
        <w:left w:val="none" w:sz="0" w:space="0" w:color="auto"/>
        <w:bottom w:val="none" w:sz="0" w:space="0" w:color="auto"/>
        <w:right w:val="none" w:sz="0" w:space="0" w:color="auto"/>
      </w:divBdr>
    </w:div>
    <w:div w:id="1041903833">
      <w:marLeft w:val="0"/>
      <w:marRight w:val="0"/>
      <w:marTop w:val="10"/>
      <w:marBottom w:val="10"/>
      <w:divBdr>
        <w:top w:val="none" w:sz="0" w:space="0" w:color="auto"/>
        <w:left w:val="none" w:sz="0" w:space="0" w:color="auto"/>
        <w:bottom w:val="none" w:sz="0" w:space="0" w:color="auto"/>
        <w:right w:val="none" w:sz="0" w:space="0" w:color="auto"/>
      </w:divBdr>
    </w:div>
    <w:div w:id="1053387515">
      <w:marLeft w:val="0"/>
      <w:marRight w:val="0"/>
      <w:marTop w:val="10"/>
      <w:marBottom w:val="10"/>
      <w:divBdr>
        <w:top w:val="none" w:sz="0" w:space="0" w:color="auto"/>
        <w:left w:val="none" w:sz="0" w:space="0" w:color="auto"/>
        <w:bottom w:val="none" w:sz="0" w:space="0" w:color="auto"/>
        <w:right w:val="none" w:sz="0" w:space="0" w:color="auto"/>
      </w:divBdr>
    </w:div>
    <w:div w:id="1060399428">
      <w:marLeft w:val="0"/>
      <w:marRight w:val="0"/>
      <w:marTop w:val="10"/>
      <w:marBottom w:val="10"/>
      <w:divBdr>
        <w:top w:val="none" w:sz="0" w:space="0" w:color="auto"/>
        <w:left w:val="none" w:sz="0" w:space="0" w:color="auto"/>
        <w:bottom w:val="none" w:sz="0" w:space="0" w:color="auto"/>
        <w:right w:val="none" w:sz="0" w:space="0" w:color="auto"/>
      </w:divBdr>
    </w:div>
    <w:div w:id="1073115350">
      <w:marLeft w:val="0"/>
      <w:marRight w:val="0"/>
      <w:marTop w:val="10"/>
      <w:marBottom w:val="10"/>
      <w:divBdr>
        <w:top w:val="none" w:sz="0" w:space="0" w:color="auto"/>
        <w:left w:val="none" w:sz="0" w:space="0" w:color="auto"/>
        <w:bottom w:val="none" w:sz="0" w:space="0" w:color="auto"/>
        <w:right w:val="none" w:sz="0" w:space="0" w:color="auto"/>
      </w:divBdr>
    </w:div>
    <w:div w:id="1074276401">
      <w:marLeft w:val="0"/>
      <w:marRight w:val="0"/>
      <w:marTop w:val="10"/>
      <w:marBottom w:val="10"/>
      <w:divBdr>
        <w:top w:val="none" w:sz="0" w:space="0" w:color="auto"/>
        <w:left w:val="none" w:sz="0" w:space="0" w:color="auto"/>
        <w:bottom w:val="none" w:sz="0" w:space="0" w:color="auto"/>
        <w:right w:val="none" w:sz="0" w:space="0" w:color="auto"/>
      </w:divBdr>
    </w:div>
    <w:div w:id="1079324432">
      <w:marLeft w:val="0"/>
      <w:marRight w:val="0"/>
      <w:marTop w:val="10"/>
      <w:marBottom w:val="10"/>
      <w:divBdr>
        <w:top w:val="none" w:sz="0" w:space="0" w:color="auto"/>
        <w:left w:val="none" w:sz="0" w:space="0" w:color="auto"/>
        <w:bottom w:val="none" w:sz="0" w:space="0" w:color="auto"/>
        <w:right w:val="none" w:sz="0" w:space="0" w:color="auto"/>
      </w:divBdr>
    </w:div>
    <w:div w:id="1085954736">
      <w:marLeft w:val="0"/>
      <w:marRight w:val="0"/>
      <w:marTop w:val="10"/>
      <w:marBottom w:val="10"/>
      <w:divBdr>
        <w:top w:val="none" w:sz="0" w:space="0" w:color="auto"/>
        <w:left w:val="none" w:sz="0" w:space="0" w:color="auto"/>
        <w:bottom w:val="none" w:sz="0" w:space="0" w:color="auto"/>
        <w:right w:val="none" w:sz="0" w:space="0" w:color="auto"/>
      </w:divBdr>
    </w:div>
    <w:div w:id="1086076827">
      <w:marLeft w:val="0"/>
      <w:marRight w:val="0"/>
      <w:marTop w:val="10"/>
      <w:marBottom w:val="10"/>
      <w:divBdr>
        <w:top w:val="none" w:sz="0" w:space="0" w:color="auto"/>
        <w:left w:val="none" w:sz="0" w:space="0" w:color="auto"/>
        <w:bottom w:val="none" w:sz="0" w:space="0" w:color="auto"/>
        <w:right w:val="none" w:sz="0" w:space="0" w:color="auto"/>
      </w:divBdr>
    </w:div>
    <w:div w:id="1090927706">
      <w:marLeft w:val="0"/>
      <w:marRight w:val="0"/>
      <w:marTop w:val="10"/>
      <w:marBottom w:val="10"/>
      <w:divBdr>
        <w:top w:val="none" w:sz="0" w:space="0" w:color="auto"/>
        <w:left w:val="none" w:sz="0" w:space="0" w:color="auto"/>
        <w:bottom w:val="none" w:sz="0" w:space="0" w:color="auto"/>
        <w:right w:val="none" w:sz="0" w:space="0" w:color="auto"/>
      </w:divBdr>
    </w:div>
    <w:div w:id="1101954545">
      <w:marLeft w:val="0"/>
      <w:marRight w:val="720"/>
      <w:marTop w:val="10"/>
      <w:marBottom w:val="10"/>
      <w:divBdr>
        <w:top w:val="none" w:sz="0" w:space="0" w:color="auto"/>
        <w:left w:val="none" w:sz="0" w:space="0" w:color="auto"/>
        <w:bottom w:val="none" w:sz="0" w:space="0" w:color="auto"/>
        <w:right w:val="none" w:sz="0" w:space="0" w:color="auto"/>
      </w:divBdr>
    </w:div>
    <w:div w:id="1139107362">
      <w:marLeft w:val="0"/>
      <w:marRight w:val="0"/>
      <w:marTop w:val="10"/>
      <w:marBottom w:val="10"/>
      <w:divBdr>
        <w:top w:val="none" w:sz="0" w:space="0" w:color="auto"/>
        <w:left w:val="none" w:sz="0" w:space="0" w:color="auto"/>
        <w:bottom w:val="none" w:sz="0" w:space="0" w:color="auto"/>
        <w:right w:val="none" w:sz="0" w:space="0" w:color="auto"/>
      </w:divBdr>
    </w:div>
    <w:div w:id="1140226702">
      <w:marLeft w:val="0"/>
      <w:marRight w:val="0"/>
      <w:marTop w:val="10"/>
      <w:marBottom w:val="10"/>
      <w:divBdr>
        <w:top w:val="none" w:sz="0" w:space="0" w:color="auto"/>
        <w:left w:val="none" w:sz="0" w:space="0" w:color="auto"/>
        <w:bottom w:val="none" w:sz="0" w:space="0" w:color="auto"/>
        <w:right w:val="none" w:sz="0" w:space="0" w:color="auto"/>
      </w:divBdr>
    </w:div>
    <w:div w:id="1156993231">
      <w:marLeft w:val="0"/>
      <w:marRight w:val="0"/>
      <w:marTop w:val="10"/>
      <w:marBottom w:val="10"/>
      <w:divBdr>
        <w:top w:val="none" w:sz="0" w:space="0" w:color="auto"/>
        <w:left w:val="none" w:sz="0" w:space="0" w:color="auto"/>
        <w:bottom w:val="none" w:sz="0" w:space="0" w:color="auto"/>
        <w:right w:val="none" w:sz="0" w:space="0" w:color="auto"/>
      </w:divBdr>
    </w:div>
    <w:div w:id="1191409441">
      <w:marLeft w:val="0"/>
      <w:marRight w:val="0"/>
      <w:marTop w:val="10"/>
      <w:marBottom w:val="10"/>
      <w:divBdr>
        <w:top w:val="none" w:sz="0" w:space="0" w:color="auto"/>
        <w:left w:val="none" w:sz="0" w:space="0" w:color="auto"/>
        <w:bottom w:val="none" w:sz="0" w:space="0" w:color="auto"/>
        <w:right w:val="none" w:sz="0" w:space="0" w:color="auto"/>
      </w:divBdr>
    </w:div>
    <w:div w:id="1226339463">
      <w:marLeft w:val="0"/>
      <w:marRight w:val="0"/>
      <w:marTop w:val="10"/>
      <w:marBottom w:val="10"/>
      <w:divBdr>
        <w:top w:val="none" w:sz="0" w:space="0" w:color="auto"/>
        <w:left w:val="none" w:sz="0" w:space="0" w:color="auto"/>
        <w:bottom w:val="none" w:sz="0" w:space="0" w:color="auto"/>
        <w:right w:val="none" w:sz="0" w:space="0" w:color="auto"/>
      </w:divBdr>
    </w:div>
    <w:div w:id="1241258479">
      <w:marLeft w:val="0"/>
      <w:marRight w:val="0"/>
      <w:marTop w:val="10"/>
      <w:marBottom w:val="10"/>
      <w:divBdr>
        <w:top w:val="none" w:sz="0" w:space="0" w:color="auto"/>
        <w:left w:val="none" w:sz="0" w:space="0" w:color="auto"/>
        <w:bottom w:val="none" w:sz="0" w:space="0" w:color="auto"/>
        <w:right w:val="none" w:sz="0" w:space="0" w:color="auto"/>
      </w:divBdr>
    </w:div>
    <w:div w:id="1266110966">
      <w:marLeft w:val="0"/>
      <w:marRight w:val="0"/>
      <w:marTop w:val="10"/>
      <w:marBottom w:val="10"/>
      <w:divBdr>
        <w:top w:val="none" w:sz="0" w:space="0" w:color="auto"/>
        <w:left w:val="none" w:sz="0" w:space="0" w:color="auto"/>
        <w:bottom w:val="none" w:sz="0" w:space="0" w:color="auto"/>
        <w:right w:val="none" w:sz="0" w:space="0" w:color="auto"/>
      </w:divBdr>
    </w:div>
    <w:div w:id="1291740316">
      <w:marLeft w:val="0"/>
      <w:marRight w:val="0"/>
      <w:marTop w:val="10"/>
      <w:marBottom w:val="10"/>
      <w:divBdr>
        <w:top w:val="none" w:sz="0" w:space="0" w:color="auto"/>
        <w:left w:val="none" w:sz="0" w:space="0" w:color="auto"/>
        <w:bottom w:val="none" w:sz="0" w:space="0" w:color="auto"/>
        <w:right w:val="none" w:sz="0" w:space="0" w:color="auto"/>
      </w:divBdr>
    </w:div>
    <w:div w:id="1324821238">
      <w:marLeft w:val="0"/>
      <w:marRight w:val="0"/>
      <w:marTop w:val="10"/>
      <w:marBottom w:val="10"/>
      <w:divBdr>
        <w:top w:val="none" w:sz="0" w:space="0" w:color="auto"/>
        <w:left w:val="none" w:sz="0" w:space="0" w:color="auto"/>
        <w:bottom w:val="none" w:sz="0" w:space="0" w:color="auto"/>
        <w:right w:val="none" w:sz="0" w:space="0" w:color="auto"/>
      </w:divBdr>
    </w:div>
    <w:div w:id="1324969636">
      <w:marLeft w:val="0"/>
      <w:marRight w:val="0"/>
      <w:marTop w:val="10"/>
      <w:marBottom w:val="10"/>
      <w:divBdr>
        <w:top w:val="none" w:sz="0" w:space="0" w:color="auto"/>
        <w:left w:val="none" w:sz="0" w:space="0" w:color="auto"/>
        <w:bottom w:val="none" w:sz="0" w:space="0" w:color="auto"/>
        <w:right w:val="none" w:sz="0" w:space="0" w:color="auto"/>
      </w:divBdr>
    </w:div>
    <w:div w:id="1326667244">
      <w:marLeft w:val="0"/>
      <w:marRight w:val="0"/>
      <w:marTop w:val="10"/>
      <w:marBottom w:val="10"/>
      <w:divBdr>
        <w:top w:val="none" w:sz="0" w:space="0" w:color="auto"/>
        <w:left w:val="none" w:sz="0" w:space="0" w:color="auto"/>
        <w:bottom w:val="none" w:sz="0" w:space="0" w:color="auto"/>
        <w:right w:val="none" w:sz="0" w:space="0" w:color="auto"/>
      </w:divBdr>
    </w:div>
    <w:div w:id="1336498997">
      <w:marLeft w:val="0"/>
      <w:marRight w:val="0"/>
      <w:marTop w:val="10"/>
      <w:marBottom w:val="10"/>
      <w:divBdr>
        <w:top w:val="none" w:sz="0" w:space="0" w:color="auto"/>
        <w:left w:val="none" w:sz="0" w:space="0" w:color="auto"/>
        <w:bottom w:val="none" w:sz="0" w:space="0" w:color="auto"/>
        <w:right w:val="none" w:sz="0" w:space="0" w:color="auto"/>
      </w:divBdr>
    </w:div>
    <w:div w:id="1351104599">
      <w:marLeft w:val="0"/>
      <w:marRight w:val="0"/>
      <w:marTop w:val="10"/>
      <w:marBottom w:val="10"/>
      <w:divBdr>
        <w:top w:val="none" w:sz="0" w:space="0" w:color="auto"/>
        <w:left w:val="none" w:sz="0" w:space="0" w:color="auto"/>
        <w:bottom w:val="none" w:sz="0" w:space="0" w:color="auto"/>
        <w:right w:val="none" w:sz="0" w:space="0" w:color="auto"/>
      </w:divBdr>
    </w:div>
    <w:div w:id="1368143853">
      <w:marLeft w:val="0"/>
      <w:marRight w:val="0"/>
      <w:marTop w:val="10"/>
      <w:marBottom w:val="10"/>
      <w:divBdr>
        <w:top w:val="none" w:sz="0" w:space="0" w:color="auto"/>
        <w:left w:val="none" w:sz="0" w:space="0" w:color="auto"/>
        <w:bottom w:val="none" w:sz="0" w:space="0" w:color="auto"/>
        <w:right w:val="none" w:sz="0" w:space="0" w:color="auto"/>
      </w:divBdr>
    </w:div>
    <w:div w:id="1385325853">
      <w:marLeft w:val="0"/>
      <w:marRight w:val="0"/>
      <w:marTop w:val="10"/>
      <w:marBottom w:val="10"/>
      <w:divBdr>
        <w:top w:val="none" w:sz="0" w:space="0" w:color="auto"/>
        <w:left w:val="none" w:sz="0" w:space="0" w:color="auto"/>
        <w:bottom w:val="none" w:sz="0" w:space="0" w:color="auto"/>
        <w:right w:val="none" w:sz="0" w:space="0" w:color="auto"/>
      </w:divBdr>
    </w:div>
    <w:div w:id="1389646651">
      <w:marLeft w:val="0"/>
      <w:marRight w:val="0"/>
      <w:marTop w:val="10"/>
      <w:marBottom w:val="10"/>
      <w:divBdr>
        <w:top w:val="none" w:sz="0" w:space="0" w:color="auto"/>
        <w:left w:val="none" w:sz="0" w:space="0" w:color="auto"/>
        <w:bottom w:val="none" w:sz="0" w:space="0" w:color="auto"/>
        <w:right w:val="none" w:sz="0" w:space="0" w:color="auto"/>
      </w:divBdr>
    </w:div>
    <w:div w:id="1391807068">
      <w:marLeft w:val="0"/>
      <w:marRight w:val="0"/>
      <w:marTop w:val="10"/>
      <w:marBottom w:val="10"/>
      <w:divBdr>
        <w:top w:val="none" w:sz="0" w:space="0" w:color="auto"/>
        <w:left w:val="none" w:sz="0" w:space="0" w:color="auto"/>
        <w:bottom w:val="none" w:sz="0" w:space="0" w:color="auto"/>
        <w:right w:val="none" w:sz="0" w:space="0" w:color="auto"/>
      </w:divBdr>
    </w:div>
    <w:div w:id="1395202644">
      <w:marLeft w:val="0"/>
      <w:marRight w:val="0"/>
      <w:marTop w:val="10"/>
      <w:marBottom w:val="10"/>
      <w:divBdr>
        <w:top w:val="none" w:sz="0" w:space="0" w:color="auto"/>
        <w:left w:val="none" w:sz="0" w:space="0" w:color="auto"/>
        <w:bottom w:val="none" w:sz="0" w:space="0" w:color="auto"/>
        <w:right w:val="none" w:sz="0" w:space="0" w:color="auto"/>
      </w:divBdr>
    </w:div>
    <w:div w:id="1399087482">
      <w:marLeft w:val="0"/>
      <w:marRight w:val="0"/>
      <w:marTop w:val="10"/>
      <w:marBottom w:val="10"/>
      <w:divBdr>
        <w:top w:val="none" w:sz="0" w:space="0" w:color="auto"/>
        <w:left w:val="none" w:sz="0" w:space="0" w:color="auto"/>
        <w:bottom w:val="none" w:sz="0" w:space="0" w:color="auto"/>
        <w:right w:val="none" w:sz="0" w:space="0" w:color="auto"/>
      </w:divBdr>
    </w:div>
    <w:div w:id="1410813685">
      <w:marLeft w:val="0"/>
      <w:marRight w:val="0"/>
      <w:marTop w:val="10"/>
      <w:marBottom w:val="10"/>
      <w:divBdr>
        <w:top w:val="none" w:sz="0" w:space="0" w:color="auto"/>
        <w:left w:val="none" w:sz="0" w:space="0" w:color="auto"/>
        <w:bottom w:val="none" w:sz="0" w:space="0" w:color="auto"/>
        <w:right w:val="none" w:sz="0" w:space="0" w:color="auto"/>
      </w:divBdr>
    </w:div>
    <w:div w:id="1415013661">
      <w:marLeft w:val="0"/>
      <w:marRight w:val="0"/>
      <w:marTop w:val="10"/>
      <w:marBottom w:val="10"/>
      <w:divBdr>
        <w:top w:val="none" w:sz="0" w:space="0" w:color="auto"/>
        <w:left w:val="none" w:sz="0" w:space="0" w:color="auto"/>
        <w:bottom w:val="none" w:sz="0" w:space="0" w:color="auto"/>
        <w:right w:val="none" w:sz="0" w:space="0" w:color="auto"/>
      </w:divBdr>
    </w:div>
    <w:div w:id="1421365248">
      <w:marLeft w:val="0"/>
      <w:marRight w:val="0"/>
      <w:marTop w:val="10"/>
      <w:marBottom w:val="10"/>
      <w:divBdr>
        <w:top w:val="none" w:sz="0" w:space="0" w:color="auto"/>
        <w:left w:val="none" w:sz="0" w:space="0" w:color="auto"/>
        <w:bottom w:val="none" w:sz="0" w:space="0" w:color="auto"/>
        <w:right w:val="none" w:sz="0" w:space="0" w:color="auto"/>
      </w:divBdr>
    </w:div>
    <w:div w:id="1423525601">
      <w:marLeft w:val="0"/>
      <w:marRight w:val="0"/>
      <w:marTop w:val="10"/>
      <w:marBottom w:val="10"/>
      <w:divBdr>
        <w:top w:val="none" w:sz="0" w:space="0" w:color="auto"/>
        <w:left w:val="none" w:sz="0" w:space="0" w:color="auto"/>
        <w:bottom w:val="none" w:sz="0" w:space="0" w:color="auto"/>
        <w:right w:val="none" w:sz="0" w:space="0" w:color="auto"/>
      </w:divBdr>
    </w:div>
    <w:div w:id="1426343655">
      <w:marLeft w:val="0"/>
      <w:marRight w:val="0"/>
      <w:marTop w:val="10"/>
      <w:marBottom w:val="10"/>
      <w:divBdr>
        <w:top w:val="none" w:sz="0" w:space="0" w:color="auto"/>
        <w:left w:val="none" w:sz="0" w:space="0" w:color="auto"/>
        <w:bottom w:val="none" w:sz="0" w:space="0" w:color="auto"/>
        <w:right w:val="none" w:sz="0" w:space="0" w:color="auto"/>
      </w:divBdr>
    </w:div>
    <w:div w:id="1448550460">
      <w:marLeft w:val="0"/>
      <w:marRight w:val="0"/>
      <w:marTop w:val="10"/>
      <w:marBottom w:val="10"/>
      <w:divBdr>
        <w:top w:val="none" w:sz="0" w:space="0" w:color="auto"/>
        <w:left w:val="none" w:sz="0" w:space="0" w:color="auto"/>
        <w:bottom w:val="none" w:sz="0" w:space="0" w:color="auto"/>
        <w:right w:val="none" w:sz="0" w:space="0" w:color="auto"/>
      </w:divBdr>
    </w:div>
    <w:div w:id="1457212611">
      <w:marLeft w:val="0"/>
      <w:marRight w:val="0"/>
      <w:marTop w:val="10"/>
      <w:marBottom w:val="10"/>
      <w:divBdr>
        <w:top w:val="none" w:sz="0" w:space="0" w:color="auto"/>
        <w:left w:val="none" w:sz="0" w:space="0" w:color="auto"/>
        <w:bottom w:val="none" w:sz="0" w:space="0" w:color="auto"/>
        <w:right w:val="none" w:sz="0" w:space="0" w:color="auto"/>
      </w:divBdr>
    </w:div>
    <w:div w:id="1469738249">
      <w:marLeft w:val="0"/>
      <w:marRight w:val="0"/>
      <w:marTop w:val="10"/>
      <w:marBottom w:val="10"/>
      <w:divBdr>
        <w:top w:val="none" w:sz="0" w:space="0" w:color="auto"/>
        <w:left w:val="none" w:sz="0" w:space="0" w:color="auto"/>
        <w:bottom w:val="none" w:sz="0" w:space="0" w:color="auto"/>
        <w:right w:val="none" w:sz="0" w:space="0" w:color="auto"/>
      </w:divBdr>
    </w:div>
    <w:div w:id="1488126997">
      <w:marLeft w:val="0"/>
      <w:marRight w:val="0"/>
      <w:marTop w:val="10"/>
      <w:marBottom w:val="10"/>
      <w:divBdr>
        <w:top w:val="none" w:sz="0" w:space="0" w:color="auto"/>
        <w:left w:val="none" w:sz="0" w:space="0" w:color="auto"/>
        <w:bottom w:val="none" w:sz="0" w:space="0" w:color="auto"/>
        <w:right w:val="none" w:sz="0" w:space="0" w:color="auto"/>
      </w:divBdr>
    </w:div>
    <w:div w:id="1488593806">
      <w:marLeft w:val="0"/>
      <w:marRight w:val="0"/>
      <w:marTop w:val="10"/>
      <w:marBottom w:val="10"/>
      <w:divBdr>
        <w:top w:val="none" w:sz="0" w:space="0" w:color="auto"/>
        <w:left w:val="none" w:sz="0" w:space="0" w:color="auto"/>
        <w:bottom w:val="none" w:sz="0" w:space="0" w:color="auto"/>
        <w:right w:val="none" w:sz="0" w:space="0" w:color="auto"/>
      </w:divBdr>
    </w:div>
    <w:div w:id="1503356650">
      <w:marLeft w:val="0"/>
      <w:marRight w:val="0"/>
      <w:marTop w:val="10"/>
      <w:marBottom w:val="10"/>
      <w:divBdr>
        <w:top w:val="none" w:sz="0" w:space="0" w:color="auto"/>
        <w:left w:val="none" w:sz="0" w:space="0" w:color="auto"/>
        <w:bottom w:val="none" w:sz="0" w:space="0" w:color="auto"/>
        <w:right w:val="none" w:sz="0" w:space="0" w:color="auto"/>
      </w:divBdr>
    </w:div>
    <w:div w:id="1521966654">
      <w:marLeft w:val="0"/>
      <w:marRight w:val="0"/>
      <w:marTop w:val="10"/>
      <w:marBottom w:val="10"/>
      <w:divBdr>
        <w:top w:val="none" w:sz="0" w:space="0" w:color="auto"/>
        <w:left w:val="none" w:sz="0" w:space="0" w:color="auto"/>
        <w:bottom w:val="none" w:sz="0" w:space="0" w:color="auto"/>
        <w:right w:val="none" w:sz="0" w:space="0" w:color="auto"/>
      </w:divBdr>
    </w:div>
    <w:div w:id="1546528983">
      <w:marLeft w:val="0"/>
      <w:marRight w:val="0"/>
      <w:marTop w:val="10"/>
      <w:marBottom w:val="10"/>
      <w:divBdr>
        <w:top w:val="none" w:sz="0" w:space="0" w:color="auto"/>
        <w:left w:val="none" w:sz="0" w:space="0" w:color="auto"/>
        <w:bottom w:val="none" w:sz="0" w:space="0" w:color="auto"/>
        <w:right w:val="none" w:sz="0" w:space="0" w:color="auto"/>
      </w:divBdr>
    </w:div>
    <w:div w:id="1551725640">
      <w:marLeft w:val="0"/>
      <w:marRight w:val="0"/>
      <w:marTop w:val="10"/>
      <w:marBottom w:val="10"/>
      <w:divBdr>
        <w:top w:val="none" w:sz="0" w:space="0" w:color="auto"/>
        <w:left w:val="none" w:sz="0" w:space="0" w:color="auto"/>
        <w:bottom w:val="none" w:sz="0" w:space="0" w:color="auto"/>
        <w:right w:val="none" w:sz="0" w:space="0" w:color="auto"/>
      </w:divBdr>
    </w:div>
    <w:div w:id="1559825134">
      <w:marLeft w:val="0"/>
      <w:marRight w:val="0"/>
      <w:marTop w:val="10"/>
      <w:marBottom w:val="10"/>
      <w:divBdr>
        <w:top w:val="none" w:sz="0" w:space="0" w:color="auto"/>
        <w:left w:val="none" w:sz="0" w:space="0" w:color="auto"/>
        <w:bottom w:val="none" w:sz="0" w:space="0" w:color="auto"/>
        <w:right w:val="none" w:sz="0" w:space="0" w:color="auto"/>
      </w:divBdr>
    </w:div>
    <w:div w:id="1605378522">
      <w:marLeft w:val="0"/>
      <w:marRight w:val="0"/>
      <w:marTop w:val="10"/>
      <w:marBottom w:val="10"/>
      <w:divBdr>
        <w:top w:val="none" w:sz="0" w:space="0" w:color="auto"/>
        <w:left w:val="none" w:sz="0" w:space="0" w:color="auto"/>
        <w:bottom w:val="none" w:sz="0" w:space="0" w:color="auto"/>
        <w:right w:val="none" w:sz="0" w:space="0" w:color="auto"/>
      </w:divBdr>
    </w:div>
    <w:div w:id="1624770189">
      <w:marLeft w:val="0"/>
      <w:marRight w:val="0"/>
      <w:marTop w:val="10"/>
      <w:marBottom w:val="10"/>
      <w:divBdr>
        <w:top w:val="none" w:sz="0" w:space="0" w:color="auto"/>
        <w:left w:val="none" w:sz="0" w:space="0" w:color="auto"/>
        <w:bottom w:val="none" w:sz="0" w:space="0" w:color="auto"/>
        <w:right w:val="none" w:sz="0" w:space="0" w:color="auto"/>
      </w:divBdr>
    </w:div>
    <w:div w:id="1627002047">
      <w:marLeft w:val="0"/>
      <w:marRight w:val="0"/>
      <w:marTop w:val="10"/>
      <w:marBottom w:val="10"/>
      <w:divBdr>
        <w:top w:val="none" w:sz="0" w:space="0" w:color="auto"/>
        <w:left w:val="none" w:sz="0" w:space="0" w:color="auto"/>
        <w:bottom w:val="none" w:sz="0" w:space="0" w:color="auto"/>
        <w:right w:val="none" w:sz="0" w:space="0" w:color="auto"/>
      </w:divBdr>
    </w:div>
    <w:div w:id="1644119367">
      <w:marLeft w:val="0"/>
      <w:marRight w:val="0"/>
      <w:marTop w:val="10"/>
      <w:marBottom w:val="10"/>
      <w:divBdr>
        <w:top w:val="none" w:sz="0" w:space="0" w:color="auto"/>
        <w:left w:val="none" w:sz="0" w:space="0" w:color="auto"/>
        <w:bottom w:val="none" w:sz="0" w:space="0" w:color="auto"/>
        <w:right w:val="none" w:sz="0" w:space="0" w:color="auto"/>
      </w:divBdr>
    </w:div>
    <w:div w:id="1648709529">
      <w:marLeft w:val="0"/>
      <w:marRight w:val="0"/>
      <w:marTop w:val="10"/>
      <w:marBottom w:val="10"/>
      <w:divBdr>
        <w:top w:val="none" w:sz="0" w:space="0" w:color="auto"/>
        <w:left w:val="none" w:sz="0" w:space="0" w:color="auto"/>
        <w:bottom w:val="none" w:sz="0" w:space="0" w:color="auto"/>
        <w:right w:val="none" w:sz="0" w:space="0" w:color="auto"/>
      </w:divBdr>
    </w:div>
    <w:div w:id="1649438479">
      <w:marLeft w:val="0"/>
      <w:marRight w:val="0"/>
      <w:marTop w:val="10"/>
      <w:marBottom w:val="10"/>
      <w:divBdr>
        <w:top w:val="none" w:sz="0" w:space="0" w:color="auto"/>
        <w:left w:val="none" w:sz="0" w:space="0" w:color="auto"/>
        <w:bottom w:val="none" w:sz="0" w:space="0" w:color="auto"/>
        <w:right w:val="none" w:sz="0" w:space="0" w:color="auto"/>
      </w:divBdr>
    </w:div>
    <w:div w:id="1649750947">
      <w:marLeft w:val="0"/>
      <w:marRight w:val="0"/>
      <w:marTop w:val="10"/>
      <w:marBottom w:val="10"/>
      <w:divBdr>
        <w:top w:val="none" w:sz="0" w:space="0" w:color="auto"/>
        <w:left w:val="none" w:sz="0" w:space="0" w:color="auto"/>
        <w:bottom w:val="none" w:sz="0" w:space="0" w:color="auto"/>
        <w:right w:val="none" w:sz="0" w:space="0" w:color="auto"/>
      </w:divBdr>
    </w:div>
    <w:div w:id="1658877945">
      <w:marLeft w:val="0"/>
      <w:marRight w:val="0"/>
      <w:marTop w:val="10"/>
      <w:marBottom w:val="10"/>
      <w:divBdr>
        <w:top w:val="none" w:sz="0" w:space="0" w:color="auto"/>
        <w:left w:val="none" w:sz="0" w:space="0" w:color="auto"/>
        <w:bottom w:val="none" w:sz="0" w:space="0" w:color="auto"/>
        <w:right w:val="none" w:sz="0" w:space="0" w:color="auto"/>
      </w:divBdr>
    </w:div>
    <w:div w:id="1661303669">
      <w:marLeft w:val="0"/>
      <w:marRight w:val="0"/>
      <w:marTop w:val="10"/>
      <w:marBottom w:val="10"/>
      <w:divBdr>
        <w:top w:val="none" w:sz="0" w:space="0" w:color="auto"/>
        <w:left w:val="none" w:sz="0" w:space="0" w:color="auto"/>
        <w:bottom w:val="none" w:sz="0" w:space="0" w:color="auto"/>
        <w:right w:val="none" w:sz="0" w:space="0" w:color="auto"/>
      </w:divBdr>
    </w:div>
    <w:div w:id="1674409417">
      <w:marLeft w:val="0"/>
      <w:marRight w:val="0"/>
      <w:marTop w:val="10"/>
      <w:marBottom w:val="10"/>
      <w:divBdr>
        <w:top w:val="none" w:sz="0" w:space="0" w:color="auto"/>
        <w:left w:val="none" w:sz="0" w:space="0" w:color="auto"/>
        <w:bottom w:val="none" w:sz="0" w:space="0" w:color="auto"/>
        <w:right w:val="none" w:sz="0" w:space="0" w:color="auto"/>
      </w:divBdr>
    </w:div>
    <w:div w:id="1683586240">
      <w:marLeft w:val="0"/>
      <w:marRight w:val="720"/>
      <w:marTop w:val="10"/>
      <w:marBottom w:val="10"/>
      <w:divBdr>
        <w:top w:val="none" w:sz="0" w:space="0" w:color="auto"/>
        <w:left w:val="none" w:sz="0" w:space="0" w:color="auto"/>
        <w:bottom w:val="none" w:sz="0" w:space="0" w:color="auto"/>
        <w:right w:val="none" w:sz="0" w:space="0" w:color="auto"/>
      </w:divBdr>
    </w:div>
    <w:div w:id="1693456597">
      <w:marLeft w:val="0"/>
      <w:marRight w:val="0"/>
      <w:marTop w:val="10"/>
      <w:marBottom w:val="10"/>
      <w:divBdr>
        <w:top w:val="none" w:sz="0" w:space="0" w:color="auto"/>
        <w:left w:val="none" w:sz="0" w:space="0" w:color="auto"/>
        <w:bottom w:val="none" w:sz="0" w:space="0" w:color="auto"/>
        <w:right w:val="none" w:sz="0" w:space="0" w:color="auto"/>
      </w:divBdr>
    </w:div>
    <w:div w:id="1693529152">
      <w:marLeft w:val="0"/>
      <w:marRight w:val="0"/>
      <w:marTop w:val="10"/>
      <w:marBottom w:val="10"/>
      <w:divBdr>
        <w:top w:val="none" w:sz="0" w:space="0" w:color="auto"/>
        <w:left w:val="none" w:sz="0" w:space="0" w:color="auto"/>
        <w:bottom w:val="none" w:sz="0" w:space="0" w:color="auto"/>
        <w:right w:val="none" w:sz="0" w:space="0" w:color="auto"/>
      </w:divBdr>
    </w:div>
    <w:div w:id="1703554053">
      <w:marLeft w:val="0"/>
      <w:marRight w:val="0"/>
      <w:marTop w:val="10"/>
      <w:marBottom w:val="10"/>
      <w:divBdr>
        <w:top w:val="none" w:sz="0" w:space="0" w:color="auto"/>
        <w:left w:val="none" w:sz="0" w:space="0" w:color="auto"/>
        <w:bottom w:val="none" w:sz="0" w:space="0" w:color="auto"/>
        <w:right w:val="none" w:sz="0" w:space="0" w:color="auto"/>
      </w:divBdr>
    </w:div>
    <w:div w:id="1705324828">
      <w:marLeft w:val="0"/>
      <w:marRight w:val="0"/>
      <w:marTop w:val="10"/>
      <w:marBottom w:val="10"/>
      <w:divBdr>
        <w:top w:val="none" w:sz="0" w:space="0" w:color="auto"/>
        <w:left w:val="none" w:sz="0" w:space="0" w:color="auto"/>
        <w:bottom w:val="none" w:sz="0" w:space="0" w:color="auto"/>
        <w:right w:val="none" w:sz="0" w:space="0" w:color="auto"/>
      </w:divBdr>
    </w:div>
    <w:div w:id="1710956483">
      <w:marLeft w:val="0"/>
      <w:marRight w:val="0"/>
      <w:marTop w:val="10"/>
      <w:marBottom w:val="10"/>
      <w:divBdr>
        <w:top w:val="none" w:sz="0" w:space="0" w:color="auto"/>
        <w:left w:val="none" w:sz="0" w:space="0" w:color="auto"/>
        <w:bottom w:val="none" w:sz="0" w:space="0" w:color="auto"/>
        <w:right w:val="none" w:sz="0" w:space="0" w:color="auto"/>
      </w:divBdr>
    </w:div>
    <w:div w:id="1716075206">
      <w:marLeft w:val="0"/>
      <w:marRight w:val="0"/>
      <w:marTop w:val="10"/>
      <w:marBottom w:val="10"/>
      <w:divBdr>
        <w:top w:val="none" w:sz="0" w:space="0" w:color="auto"/>
        <w:left w:val="none" w:sz="0" w:space="0" w:color="auto"/>
        <w:bottom w:val="none" w:sz="0" w:space="0" w:color="auto"/>
        <w:right w:val="none" w:sz="0" w:space="0" w:color="auto"/>
      </w:divBdr>
    </w:div>
    <w:div w:id="1718893274">
      <w:marLeft w:val="0"/>
      <w:marRight w:val="0"/>
      <w:marTop w:val="10"/>
      <w:marBottom w:val="10"/>
      <w:divBdr>
        <w:top w:val="none" w:sz="0" w:space="0" w:color="auto"/>
        <w:left w:val="none" w:sz="0" w:space="0" w:color="auto"/>
        <w:bottom w:val="none" w:sz="0" w:space="0" w:color="auto"/>
        <w:right w:val="none" w:sz="0" w:space="0" w:color="auto"/>
      </w:divBdr>
    </w:div>
    <w:div w:id="1745180706">
      <w:marLeft w:val="0"/>
      <w:marRight w:val="0"/>
      <w:marTop w:val="10"/>
      <w:marBottom w:val="10"/>
      <w:divBdr>
        <w:top w:val="none" w:sz="0" w:space="0" w:color="auto"/>
        <w:left w:val="none" w:sz="0" w:space="0" w:color="auto"/>
        <w:bottom w:val="none" w:sz="0" w:space="0" w:color="auto"/>
        <w:right w:val="none" w:sz="0" w:space="0" w:color="auto"/>
      </w:divBdr>
    </w:div>
    <w:div w:id="1749692829">
      <w:marLeft w:val="0"/>
      <w:marRight w:val="0"/>
      <w:marTop w:val="10"/>
      <w:marBottom w:val="10"/>
      <w:divBdr>
        <w:top w:val="none" w:sz="0" w:space="0" w:color="auto"/>
        <w:left w:val="none" w:sz="0" w:space="0" w:color="auto"/>
        <w:bottom w:val="none" w:sz="0" w:space="0" w:color="auto"/>
        <w:right w:val="none" w:sz="0" w:space="0" w:color="auto"/>
      </w:divBdr>
    </w:div>
    <w:div w:id="1769546650">
      <w:marLeft w:val="0"/>
      <w:marRight w:val="0"/>
      <w:marTop w:val="10"/>
      <w:marBottom w:val="10"/>
      <w:divBdr>
        <w:top w:val="none" w:sz="0" w:space="0" w:color="auto"/>
        <w:left w:val="none" w:sz="0" w:space="0" w:color="auto"/>
        <w:bottom w:val="none" w:sz="0" w:space="0" w:color="auto"/>
        <w:right w:val="none" w:sz="0" w:space="0" w:color="auto"/>
      </w:divBdr>
    </w:div>
    <w:div w:id="1789658135">
      <w:marLeft w:val="0"/>
      <w:marRight w:val="0"/>
      <w:marTop w:val="10"/>
      <w:marBottom w:val="10"/>
      <w:divBdr>
        <w:top w:val="none" w:sz="0" w:space="0" w:color="auto"/>
        <w:left w:val="none" w:sz="0" w:space="0" w:color="auto"/>
        <w:bottom w:val="none" w:sz="0" w:space="0" w:color="auto"/>
        <w:right w:val="none" w:sz="0" w:space="0" w:color="auto"/>
      </w:divBdr>
    </w:div>
    <w:div w:id="1800801564">
      <w:marLeft w:val="0"/>
      <w:marRight w:val="0"/>
      <w:marTop w:val="10"/>
      <w:marBottom w:val="10"/>
      <w:divBdr>
        <w:top w:val="none" w:sz="0" w:space="0" w:color="auto"/>
        <w:left w:val="none" w:sz="0" w:space="0" w:color="auto"/>
        <w:bottom w:val="none" w:sz="0" w:space="0" w:color="auto"/>
        <w:right w:val="none" w:sz="0" w:space="0" w:color="auto"/>
      </w:divBdr>
    </w:div>
    <w:div w:id="1813331152">
      <w:marLeft w:val="0"/>
      <w:marRight w:val="0"/>
      <w:marTop w:val="10"/>
      <w:marBottom w:val="10"/>
      <w:divBdr>
        <w:top w:val="none" w:sz="0" w:space="0" w:color="auto"/>
        <w:left w:val="none" w:sz="0" w:space="0" w:color="auto"/>
        <w:bottom w:val="none" w:sz="0" w:space="0" w:color="auto"/>
        <w:right w:val="none" w:sz="0" w:space="0" w:color="auto"/>
      </w:divBdr>
    </w:div>
    <w:div w:id="1818690417">
      <w:marLeft w:val="0"/>
      <w:marRight w:val="0"/>
      <w:marTop w:val="10"/>
      <w:marBottom w:val="10"/>
      <w:divBdr>
        <w:top w:val="none" w:sz="0" w:space="0" w:color="auto"/>
        <w:left w:val="none" w:sz="0" w:space="0" w:color="auto"/>
        <w:bottom w:val="none" w:sz="0" w:space="0" w:color="auto"/>
        <w:right w:val="none" w:sz="0" w:space="0" w:color="auto"/>
      </w:divBdr>
    </w:div>
    <w:div w:id="1818763629">
      <w:marLeft w:val="0"/>
      <w:marRight w:val="0"/>
      <w:marTop w:val="10"/>
      <w:marBottom w:val="10"/>
      <w:divBdr>
        <w:top w:val="none" w:sz="0" w:space="0" w:color="auto"/>
        <w:left w:val="none" w:sz="0" w:space="0" w:color="auto"/>
        <w:bottom w:val="none" w:sz="0" w:space="0" w:color="auto"/>
        <w:right w:val="none" w:sz="0" w:space="0" w:color="auto"/>
      </w:divBdr>
    </w:div>
    <w:div w:id="1835533590">
      <w:marLeft w:val="0"/>
      <w:marRight w:val="0"/>
      <w:marTop w:val="10"/>
      <w:marBottom w:val="10"/>
      <w:divBdr>
        <w:top w:val="none" w:sz="0" w:space="0" w:color="auto"/>
        <w:left w:val="none" w:sz="0" w:space="0" w:color="auto"/>
        <w:bottom w:val="none" w:sz="0" w:space="0" w:color="auto"/>
        <w:right w:val="none" w:sz="0" w:space="0" w:color="auto"/>
      </w:divBdr>
    </w:div>
    <w:div w:id="1837989812">
      <w:marLeft w:val="0"/>
      <w:marRight w:val="0"/>
      <w:marTop w:val="10"/>
      <w:marBottom w:val="10"/>
      <w:divBdr>
        <w:top w:val="none" w:sz="0" w:space="0" w:color="auto"/>
        <w:left w:val="none" w:sz="0" w:space="0" w:color="auto"/>
        <w:bottom w:val="none" w:sz="0" w:space="0" w:color="auto"/>
        <w:right w:val="none" w:sz="0" w:space="0" w:color="auto"/>
      </w:divBdr>
    </w:div>
    <w:div w:id="1840196381">
      <w:marLeft w:val="0"/>
      <w:marRight w:val="0"/>
      <w:marTop w:val="10"/>
      <w:marBottom w:val="10"/>
      <w:divBdr>
        <w:top w:val="none" w:sz="0" w:space="0" w:color="auto"/>
        <w:left w:val="none" w:sz="0" w:space="0" w:color="auto"/>
        <w:bottom w:val="none" w:sz="0" w:space="0" w:color="auto"/>
        <w:right w:val="none" w:sz="0" w:space="0" w:color="auto"/>
      </w:divBdr>
    </w:div>
    <w:div w:id="1844392549">
      <w:marLeft w:val="0"/>
      <w:marRight w:val="0"/>
      <w:marTop w:val="10"/>
      <w:marBottom w:val="10"/>
      <w:divBdr>
        <w:top w:val="none" w:sz="0" w:space="0" w:color="auto"/>
        <w:left w:val="none" w:sz="0" w:space="0" w:color="auto"/>
        <w:bottom w:val="none" w:sz="0" w:space="0" w:color="auto"/>
        <w:right w:val="none" w:sz="0" w:space="0" w:color="auto"/>
      </w:divBdr>
    </w:div>
    <w:div w:id="1877766415">
      <w:marLeft w:val="0"/>
      <w:marRight w:val="0"/>
      <w:marTop w:val="10"/>
      <w:marBottom w:val="10"/>
      <w:divBdr>
        <w:top w:val="none" w:sz="0" w:space="0" w:color="auto"/>
        <w:left w:val="none" w:sz="0" w:space="0" w:color="auto"/>
        <w:bottom w:val="none" w:sz="0" w:space="0" w:color="auto"/>
        <w:right w:val="none" w:sz="0" w:space="0" w:color="auto"/>
      </w:divBdr>
    </w:div>
    <w:div w:id="1896626901">
      <w:marLeft w:val="0"/>
      <w:marRight w:val="0"/>
      <w:marTop w:val="10"/>
      <w:marBottom w:val="10"/>
      <w:divBdr>
        <w:top w:val="none" w:sz="0" w:space="0" w:color="auto"/>
        <w:left w:val="none" w:sz="0" w:space="0" w:color="auto"/>
        <w:bottom w:val="none" w:sz="0" w:space="0" w:color="auto"/>
        <w:right w:val="none" w:sz="0" w:space="0" w:color="auto"/>
      </w:divBdr>
    </w:div>
    <w:div w:id="1909917130">
      <w:marLeft w:val="0"/>
      <w:marRight w:val="0"/>
      <w:marTop w:val="10"/>
      <w:marBottom w:val="10"/>
      <w:divBdr>
        <w:top w:val="none" w:sz="0" w:space="0" w:color="auto"/>
        <w:left w:val="none" w:sz="0" w:space="0" w:color="auto"/>
        <w:bottom w:val="none" w:sz="0" w:space="0" w:color="auto"/>
        <w:right w:val="none" w:sz="0" w:space="0" w:color="auto"/>
      </w:divBdr>
    </w:div>
    <w:div w:id="1913463755">
      <w:marLeft w:val="0"/>
      <w:marRight w:val="0"/>
      <w:marTop w:val="10"/>
      <w:marBottom w:val="10"/>
      <w:divBdr>
        <w:top w:val="none" w:sz="0" w:space="0" w:color="auto"/>
        <w:left w:val="none" w:sz="0" w:space="0" w:color="auto"/>
        <w:bottom w:val="none" w:sz="0" w:space="0" w:color="auto"/>
        <w:right w:val="none" w:sz="0" w:space="0" w:color="auto"/>
      </w:divBdr>
    </w:div>
    <w:div w:id="1926373824">
      <w:marLeft w:val="0"/>
      <w:marRight w:val="0"/>
      <w:marTop w:val="10"/>
      <w:marBottom w:val="10"/>
      <w:divBdr>
        <w:top w:val="none" w:sz="0" w:space="0" w:color="auto"/>
        <w:left w:val="none" w:sz="0" w:space="0" w:color="auto"/>
        <w:bottom w:val="none" w:sz="0" w:space="0" w:color="auto"/>
        <w:right w:val="none" w:sz="0" w:space="0" w:color="auto"/>
      </w:divBdr>
    </w:div>
    <w:div w:id="1927761070">
      <w:marLeft w:val="0"/>
      <w:marRight w:val="0"/>
      <w:marTop w:val="10"/>
      <w:marBottom w:val="10"/>
      <w:divBdr>
        <w:top w:val="none" w:sz="0" w:space="0" w:color="auto"/>
        <w:left w:val="none" w:sz="0" w:space="0" w:color="auto"/>
        <w:bottom w:val="none" w:sz="0" w:space="0" w:color="auto"/>
        <w:right w:val="none" w:sz="0" w:space="0" w:color="auto"/>
      </w:divBdr>
    </w:div>
    <w:div w:id="1935435492">
      <w:marLeft w:val="0"/>
      <w:marRight w:val="0"/>
      <w:marTop w:val="10"/>
      <w:marBottom w:val="10"/>
      <w:divBdr>
        <w:top w:val="none" w:sz="0" w:space="0" w:color="auto"/>
        <w:left w:val="none" w:sz="0" w:space="0" w:color="auto"/>
        <w:bottom w:val="none" w:sz="0" w:space="0" w:color="auto"/>
        <w:right w:val="none" w:sz="0" w:space="0" w:color="auto"/>
      </w:divBdr>
    </w:div>
    <w:div w:id="1936208935">
      <w:marLeft w:val="0"/>
      <w:marRight w:val="0"/>
      <w:marTop w:val="10"/>
      <w:marBottom w:val="10"/>
      <w:divBdr>
        <w:top w:val="none" w:sz="0" w:space="0" w:color="auto"/>
        <w:left w:val="none" w:sz="0" w:space="0" w:color="auto"/>
        <w:bottom w:val="none" w:sz="0" w:space="0" w:color="auto"/>
        <w:right w:val="none" w:sz="0" w:space="0" w:color="auto"/>
      </w:divBdr>
    </w:div>
    <w:div w:id="1949920582">
      <w:marLeft w:val="0"/>
      <w:marRight w:val="0"/>
      <w:marTop w:val="10"/>
      <w:marBottom w:val="10"/>
      <w:divBdr>
        <w:top w:val="none" w:sz="0" w:space="0" w:color="auto"/>
        <w:left w:val="none" w:sz="0" w:space="0" w:color="auto"/>
        <w:bottom w:val="none" w:sz="0" w:space="0" w:color="auto"/>
        <w:right w:val="none" w:sz="0" w:space="0" w:color="auto"/>
      </w:divBdr>
    </w:div>
    <w:div w:id="1989749221">
      <w:marLeft w:val="0"/>
      <w:marRight w:val="0"/>
      <w:marTop w:val="10"/>
      <w:marBottom w:val="10"/>
      <w:divBdr>
        <w:top w:val="none" w:sz="0" w:space="0" w:color="auto"/>
        <w:left w:val="none" w:sz="0" w:space="0" w:color="auto"/>
        <w:bottom w:val="none" w:sz="0" w:space="0" w:color="auto"/>
        <w:right w:val="none" w:sz="0" w:space="0" w:color="auto"/>
      </w:divBdr>
    </w:div>
    <w:div w:id="2015954317">
      <w:marLeft w:val="0"/>
      <w:marRight w:val="0"/>
      <w:marTop w:val="10"/>
      <w:marBottom w:val="10"/>
      <w:divBdr>
        <w:top w:val="none" w:sz="0" w:space="0" w:color="auto"/>
        <w:left w:val="none" w:sz="0" w:space="0" w:color="auto"/>
        <w:bottom w:val="none" w:sz="0" w:space="0" w:color="auto"/>
        <w:right w:val="none" w:sz="0" w:space="0" w:color="auto"/>
      </w:divBdr>
    </w:div>
    <w:div w:id="2022392772">
      <w:marLeft w:val="0"/>
      <w:marRight w:val="0"/>
      <w:marTop w:val="10"/>
      <w:marBottom w:val="10"/>
      <w:divBdr>
        <w:top w:val="none" w:sz="0" w:space="0" w:color="auto"/>
        <w:left w:val="none" w:sz="0" w:space="0" w:color="auto"/>
        <w:bottom w:val="none" w:sz="0" w:space="0" w:color="auto"/>
        <w:right w:val="none" w:sz="0" w:space="0" w:color="auto"/>
      </w:divBdr>
    </w:div>
    <w:div w:id="2067288974">
      <w:marLeft w:val="0"/>
      <w:marRight w:val="0"/>
      <w:marTop w:val="10"/>
      <w:marBottom w:val="10"/>
      <w:divBdr>
        <w:top w:val="none" w:sz="0" w:space="0" w:color="auto"/>
        <w:left w:val="none" w:sz="0" w:space="0" w:color="auto"/>
        <w:bottom w:val="none" w:sz="0" w:space="0" w:color="auto"/>
        <w:right w:val="none" w:sz="0" w:space="0" w:color="auto"/>
      </w:divBdr>
    </w:div>
    <w:div w:id="2069455283">
      <w:marLeft w:val="0"/>
      <w:marRight w:val="0"/>
      <w:marTop w:val="10"/>
      <w:marBottom w:val="10"/>
      <w:divBdr>
        <w:top w:val="none" w:sz="0" w:space="0" w:color="auto"/>
        <w:left w:val="none" w:sz="0" w:space="0" w:color="auto"/>
        <w:bottom w:val="none" w:sz="0" w:space="0" w:color="auto"/>
        <w:right w:val="none" w:sz="0" w:space="0" w:color="auto"/>
      </w:divBdr>
    </w:div>
    <w:div w:id="2085687142">
      <w:marLeft w:val="0"/>
      <w:marRight w:val="0"/>
      <w:marTop w:val="10"/>
      <w:marBottom w:val="10"/>
      <w:divBdr>
        <w:top w:val="none" w:sz="0" w:space="0" w:color="auto"/>
        <w:left w:val="none" w:sz="0" w:space="0" w:color="auto"/>
        <w:bottom w:val="none" w:sz="0" w:space="0" w:color="auto"/>
        <w:right w:val="none" w:sz="0" w:space="0" w:color="auto"/>
      </w:divBdr>
    </w:div>
    <w:div w:id="2095348130">
      <w:marLeft w:val="0"/>
      <w:marRight w:val="0"/>
      <w:marTop w:val="10"/>
      <w:marBottom w:val="10"/>
      <w:divBdr>
        <w:top w:val="none" w:sz="0" w:space="0" w:color="auto"/>
        <w:left w:val="none" w:sz="0" w:space="0" w:color="auto"/>
        <w:bottom w:val="none" w:sz="0" w:space="0" w:color="auto"/>
        <w:right w:val="none" w:sz="0" w:space="0" w:color="auto"/>
      </w:divBdr>
    </w:div>
    <w:div w:id="2098865323">
      <w:marLeft w:val="0"/>
      <w:marRight w:val="0"/>
      <w:marTop w:val="10"/>
      <w:marBottom w:val="10"/>
      <w:divBdr>
        <w:top w:val="none" w:sz="0" w:space="0" w:color="auto"/>
        <w:left w:val="none" w:sz="0" w:space="0" w:color="auto"/>
        <w:bottom w:val="none" w:sz="0" w:space="0" w:color="auto"/>
        <w:right w:val="none" w:sz="0" w:space="0" w:color="auto"/>
      </w:divBdr>
    </w:div>
    <w:div w:id="2102212783">
      <w:marLeft w:val="0"/>
      <w:marRight w:val="0"/>
      <w:marTop w:val="10"/>
      <w:marBottom w:val="10"/>
      <w:divBdr>
        <w:top w:val="none" w:sz="0" w:space="0" w:color="auto"/>
        <w:left w:val="none" w:sz="0" w:space="0" w:color="auto"/>
        <w:bottom w:val="none" w:sz="0" w:space="0" w:color="auto"/>
        <w:right w:val="none" w:sz="0" w:space="0" w:color="auto"/>
      </w:divBdr>
    </w:div>
    <w:div w:id="2112042555">
      <w:marLeft w:val="0"/>
      <w:marRight w:val="0"/>
      <w:marTop w:val="10"/>
      <w:marBottom w:val="10"/>
      <w:divBdr>
        <w:top w:val="none" w:sz="0" w:space="0" w:color="auto"/>
        <w:left w:val="none" w:sz="0" w:space="0" w:color="auto"/>
        <w:bottom w:val="none" w:sz="0" w:space="0" w:color="auto"/>
        <w:right w:val="none" w:sz="0" w:space="0" w:color="auto"/>
      </w:divBdr>
    </w:div>
    <w:div w:id="2120490338">
      <w:marLeft w:val="0"/>
      <w:marRight w:val="0"/>
      <w:marTop w:val="10"/>
      <w:marBottom w:val="10"/>
      <w:divBdr>
        <w:top w:val="none" w:sz="0" w:space="0" w:color="auto"/>
        <w:left w:val="none" w:sz="0" w:space="0" w:color="auto"/>
        <w:bottom w:val="none" w:sz="0" w:space="0" w:color="auto"/>
        <w:right w:val="none" w:sz="0" w:space="0" w:color="auto"/>
      </w:divBdr>
    </w:div>
    <w:div w:id="21416526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4453</Words>
  <Characters>25385</Characters>
  <Application>Microsoft Office Word</Application>
  <DocSecurity>0</DocSecurity>
  <Lines>211</Lines>
  <Paragraphs>59</Paragraphs>
  <ScaleCrop>false</ScaleCrop>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